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4E18" w:rsidRPr="00EF5BEC" w:rsidRDefault="00023B4E" w:rsidP="00844E18">
      <w:pPr>
        <w:jc w:val="center"/>
        <w:rPr>
          <w:b/>
          <w:bCs/>
          <w:color w:val="000000"/>
          <w:sz w:val="28"/>
          <w:szCs w:val="28"/>
          <w:lang w:val="uk-UA"/>
        </w:rPr>
      </w:pPr>
      <w:r>
        <w:rPr>
          <w:b/>
          <w:bCs/>
          <w:color w:val="000000"/>
          <w:sz w:val="28"/>
          <w:szCs w:val="28"/>
          <w:lang w:val="uk-UA"/>
        </w:rPr>
        <w:t>ТЕОРІЯ МОВНОЇ ВАРІАТИВНОСТІ</w:t>
      </w:r>
    </w:p>
    <w:p w:rsidR="00BA282F" w:rsidRPr="00EF5BEC" w:rsidRDefault="00BA282F" w:rsidP="00844E18">
      <w:pPr>
        <w:jc w:val="center"/>
        <w:rPr>
          <w:b/>
          <w:bCs/>
          <w:color w:val="000000"/>
          <w:lang w:val="uk-UA"/>
        </w:rPr>
      </w:pPr>
    </w:p>
    <w:p w:rsidR="00A42289" w:rsidRPr="005D3580" w:rsidRDefault="00A42289" w:rsidP="00A42289">
      <w:pPr>
        <w:rPr>
          <w:lang w:val="uk-UA"/>
        </w:rPr>
      </w:pPr>
      <w:r w:rsidRPr="005D3580">
        <w:rPr>
          <w:b/>
          <w:bCs/>
          <w:lang w:val="uk-UA"/>
        </w:rPr>
        <w:t>Викладач:</w:t>
      </w:r>
      <w:r w:rsidRPr="005D3580">
        <w:rPr>
          <w:lang w:val="uk-UA"/>
        </w:rPr>
        <w:t xml:space="preserve"> </w:t>
      </w:r>
      <w:r w:rsidR="00023B4E">
        <w:rPr>
          <w:i/>
          <w:iCs/>
          <w:lang w:val="uk-UA"/>
        </w:rPr>
        <w:t>Соколова Оксана Валеріївна</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023B4E" w:rsidRDefault="00A42289" w:rsidP="00A42289">
      <w:pPr>
        <w:rPr>
          <w:i/>
          <w:iCs/>
          <w:lang w:val="de-DE"/>
        </w:rPr>
      </w:pPr>
      <w:r w:rsidRPr="005D3580">
        <w:rPr>
          <w:b/>
          <w:bCs/>
          <w:lang w:val="uk-UA"/>
        </w:rPr>
        <w:t>E</w:t>
      </w:r>
      <w:r w:rsidR="00AE5D68">
        <w:rPr>
          <w:b/>
          <w:bCs/>
          <w:lang w:val="uk-UA"/>
        </w:rPr>
        <w:t>-</w:t>
      </w:r>
      <w:proofErr w:type="spellStart"/>
      <w:r w:rsidR="00DD6EBB">
        <w:rPr>
          <w:b/>
          <w:bCs/>
          <w:lang w:val="uk-UA"/>
        </w:rPr>
        <w:t>mail</w:t>
      </w:r>
      <w:proofErr w:type="spellEnd"/>
      <w:r w:rsidR="00DD6EBB">
        <w:rPr>
          <w:b/>
          <w:bCs/>
          <w:lang w:val="uk-UA"/>
        </w:rPr>
        <w:t xml:space="preserve">: </w:t>
      </w:r>
      <w:r w:rsidR="00023B4E" w:rsidRPr="00023B4E">
        <w:rPr>
          <w:bCs/>
          <w:i/>
          <w:lang w:val="de-DE"/>
        </w:rPr>
        <w:t>xenta.lime@gmail.com</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DD6EBB">
        <w:rPr>
          <w:i/>
          <w:iCs/>
          <w:lang w:val="de-DE"/>
        </w:rPr>
        <w:t>Moodle</w:t>
      </w:r>
      <w:proofErr w:type="spellEnd"/>
      <w:r w:rsidR="007B5979">
        <w:rPr>
          <w:i/>
          <w:iCs/>
          <w:lang w:val="uk-UA"/>
        </w:rPr>
        <w:t xml:space="preserve"> (форум курсу, приватні повідомлення)</w:t>
      </w:r>
      <w:r w:rsidR="00023B4E">
        <w:rPr>
          <w:i/>
          <w:iCs/>
          <w:lang w:val="uk-UA"/>
        </w:rPr>
        <w:t>, електронна пошта</w:t>
      </w:r>
    </w:p>
    <w:p w:rsidR="00E42FA1" w:rsidRDefault="00E42FA1" w:rsidP="00C27B7C">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DD6EBB"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413924" w:rsidRDefault="00413924" w:rsidP="003D656F">
            <w:pPr>
              <w:spacing w:after="20"/>
              <w:rPr>
                <w:lang w:val="uk-UA"/>
              </w:rPr>
            </w:pPr>
            <w:r>
              <w:rPr>
                <w:lang w:val="uk-UA"/>
              </w:rPr>
              <w:t>Переклад (</w:t>
            </w:r>
            <w:r w:rsidR="00DD6EBB">
              <w:rPr>
                <w:lang w:val="uk-UA"/>
              </w:rPr>
              <w:t>німецький</w:t>
            </w:r>
            <w:r>
              <w:rPr>
                <w:lang w:val="uk-UA"/>
              </w:rPr>
              <w:t xml:space="preserve">) </w:t>
            </w:r>
          </w:p>
          <w:p w:rsidR="00413924" w:rsidRPr="00EF5BEC" w:rsidRDefault="00023B4E" w:rsidP="003D656F">
            <w:pPr>
              <w:spacing w:after="20"/>
              <w:rPr>
                <w:rFonts w:eastAsia="Times New Roman"/>
                <w:lang w:val="uk-UA"/>
              </w:rPr>
            </w:pPr>
            <w:r>
              <w:rPr>
                <w:lang w:val="uk-UA"/>
              </w:rPr>
              <w:t>Магістр</w:t>
            </w:r>
            <w:r w:rsidR="00413924">
              <w:rPr>
                <w:lang w:val="uk-UA"/>
              </w:rPr>
              <w:t xml:space="preserve">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B44C90">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023B4E" w:rsidRDefault="00023B4E"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DD6EBB" w:rsidRDefault="00DD6EBB" w:rsidP="00AD356A">
            <w:pPr>
              <w:rPr>
                <w:rFonts w:eastAsia="Times New Roman"/>
              </w:rPr>
            </w:pPr>
            <w:r>
              <w:rPr>
                <w:rFonts w:eastAsia="Times New Roman"/>
                <w:lang w:val="uk-UA"/>
              </w:rPr>
              <w:t>2020</w:t>
            </w:r>
            <w:r w:rsidR="00287991">
              <w:rPr>
                <w:rFonts w:eastAsia="Times New Roman"/>
                <w:lang w:val="uk-UA"/>
              </w:rPr>
              <w:t>-20</w:t>
            </w:r>
            <w:r>
              <w:rPr>
                <w:rFonts w:eastAsia="Times New Roman"/>
              </w:rPr>
              <w:t>21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023B4E"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287991" w:rsidP="00287991">
            <w:pPr>
              <w:rPr>
                <w:rFonts w:eastAsia="Times New Roman"/>
                <w:lang w:val="ru-RU"/>
              </w:rPr>
            </w:pPr>
          </w:p>
        </w:tc>
      </w:tr>
      <w:tr w:rsidR="00287991" w:rsidRPr="00E90CDD" w:rsidTr="00B44C90">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023B4E" w:rsidP="00B43642">
            <w:pPr>
              <w:rPr>
                <w:rFonts w:eastAsia="Times New Roman"/>
                <w:lang w:val="uk-UA"/>
              </w:rPr>
            </w:pPr>
            <w:r>
              <w:rPr>
                <w:rFonts w:eastAsia="Times New Roman"/>
                <w:lang w:val="uk-UA"/>
              </w:rPr>
              <w:t>120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964FC" w:rsidRDefault="00600E41" w:rsidP="00AD356A">
            <w:pPr>
              <w:rPr>
                <w:rFonts w:eastAsia="Times New Roman"/>
              </w:rPr>
            </w:pPr>
            <w:r>
              <w:rPr>
                <w:rFonts w:eastAsia="Times New Roman"/>
              </w:rPr>
              <w:t>4</w:t>
            </w:r>
          </w:p>
        </w:tc>
        <w:tc>
          <w:tcPr>
            <w:tcW w:w="4565"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023B4E">
              <w:rPr>
                <w:lang w:val="ru-RU"/>
              </w:rPr>
              <w:t>– 12</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023B4E">
              <w:rPr>
                <w:lang w:val="ru-RU"/>
              </w:rPr>
              <w:t>– 22</w:t>
            </w:r>
            <w:r w:rsidRPr="00D54399">
              <w:rPr>
                <w:b/>
                <w:bCs/>
                <w:i/>
                <w:iCs/>
                <w:lang w:val="uk-UA"/>
              </w:rPr>
              <w:t xml:space="preserve"> </w:t>
            </w:r>
          </w:p>
          <w:p w:rsidR="00287991" w:rsidRDefault="00287991" w:rsidP="00287991">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023B4E">
              <w:rPr>
                <w:rFonts w:eastAsia="Times New Roman"/>
                <w:lang w:val="uk-UA"/>
              </w:rPr>
              <w:t xml:space="preserve"> 86</w:t>
            </w:r>
          </w:p>
        </w:tc>
      </w:tr>
      <w:tr w:rsidR="00287991" w:rsidRPr="00023B4E"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600E41" w:rsidP="00023B4E">
            <w:pPr>
              <w:rPr>
                <w:rFonts w:eastAsia="Times New Roman"/>
                <w:b/>
                <w:bCs/>
                <w:lang w:val="uk-UA"/>
              </w:rPr>
            </w:pPr>
            <w:r>
              <w:rPr>
                <w:lang w:val="uk-UA"/>
              </w:rPr>
              <w:t xml:space="preserve">Залік (І семестр) </w:t>
            </w:r>
          </w:p>
        </w:tc>
        <w:tc>
          <w:tcPr>
            <w:tcW w:w="4565" w:type="dxa"/>
            <w:gridSpan w:val="4"/>
          </w:tcPr>
          <w:p w:rsidR="00287991" w:rsidRPr="00080904" w:rsidRDefault="00287991" w:rsidP="00080904">
            <w:pPr>
              <w:rPr>
                <w:rFonts w:eastAsia="Times New Roman"/>
                <w:lang w:val="uk-UA"/>
              </w:rPr>
            </w:pPr>
          </w:p>
        </w:tc>
      </w:tr>
      <w:tr w:rsidR="00287991" w:rsidRPr="00E90CDD"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600E41" w:rsidRPr="00023B4E" w:rsidRDefault="00E90CDD" w:rsidP="00E90CDD">
            <w:pPr>
              <w:rPr>
                <w:rFonts w:eastAsia="Times New Roman"/>
                <w:lang w:val="uk-UA"/>
              </w:rPr>
            </w:pPr>
            <w:r w:rsidRPr="00E90CDD">
              <w:t>https</w:t>
            </w:r>
            <w:r w:rsidRPr="00E90CDD">
              <w:rPr>
                <w:lang w:val="ru-RU"/>
              </w:rPr>
              <w:t>://</w:t>
            </w:r>
            <w:proofErr w:type="spellStart"/>
            <w:r w:rsidRPr="00E90CDD">
              <w:t>moodle</w:t>
            </w:r>
            <w:proofErr w:type="spellEnd"/>
            <w:r w:rsidRPr="00E90CDD">
              <w:rPr>
                <w:lang w:val="ru-RU"/>
              </w:rPr>
              <w:t>.</w:t>
            </w:r>
            <w:proofErr w:type="spellStart"/>
            <w:r w:rsidRPr="00E90CDD">
              <w:t>znu</w:t>
            </w:r>
            <w:proofErr w:type="spellEnd"/>
            <w:r w:rsidRPr="00E90CDD">
              <w:rPr>
                <w:lang w:val="ru-RU"/>
              </w:rPr>
              <w:t>.</w:t>
            </w:r>
            <w:proofErr w:type="spellStart"/>
            <w:r w:rsidRPr="00E90CDD">
              <w:t>edu</w:t>
            </w:r>
            <w:proofErr w:type="spellEnd"/>
            <w:r w:rsidRPr="00E90CDD">
              <w:rPr>
                <w:lang w:val="ru-RU"/>
              </w:rPr>
              <w:t>.</w:t>
            </w:r>
            <w:proofErr w:type="spellStart"/>
            <w:r w:rsidRPr="00E90CDD">
              <w:t>ua</w:t>
            </w:r>
            <w:proofErr w:type="spellEnd"/>
            <w:r w:rsidRPr="00E90CDD">
              <w:rPr>
                <w:lang w:val="ru-RU"/>
              </w:rPr>
              <w:t>/</w:t>
            </w:r>
            <w:r w:rsidRPr="00E90CDD">
              <w:t>course</w:t>
            </w:r>
            <w:r w:rsidRPr="00E90CDD">
              <w:rPr>
                <w:lang w:val="ru-RU"/>
              </w:rPr>
              <w:t>/</w:t>
            </w:r>
            <w:r w:rsidRPr="00E90CDD">
              <w:t>view</w:t>
            </w:r>
            <w:r w:rsidRPr="00E90CDD">
              <w:rPr>
                <w:lang w:val="ru-RU"/>
              </w:rPr>
              <w:t>.</w:t>
            </w:r>
            <w:proofErr w:type="spellStart"/>
            <w:r w:rsidRPr="00E90CDD">
              <w:t>php</w:t>
            </w:r>
            <w:proofErr w:type="spellEnd"/>
            <w:r w:rsidRPr="00E90CDD">
              <w:rPr>
                <w:lang w:val="ru-RU"/>
              </w:rPr>
              <w:t>?</w:t>
            </w:r>
            <w:r w:rsidRPr="00E90CDD">
              <w:t>id</w:t>
            </w:r>
            <w:r w:rsidRPr="00E90CDD">
              <w:rPr>
                <w:lang w:val="ru-RU"/>
              </w:rPr>
              <w:t>=10807</w:t>
            </w:r>
          </w:p>
        </w:tc>
      </w:tr>
      <w:tr w:rsidR="00287991" w:rsidRPr="00E90CDD" w:rsidTr="00287991">
        <w:trPr>
          <w:trHeight w:val="250"/>
        </w:trPr>
        <w:tc>
          <w:tcPr>
            <w:tcW w:w="10178"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w:t>
            </w:r>
            <w:r w:rsidR="00023B4E">
              <w:rPr>
                <w:i/>
                <w:iCs/>
                <w:lang w:val="uk-UA"/>
              </w:rPr>
              <w:t>п’ятниця</w:t>
            </w:r>
            <w:r w:rsidR="00600E41">
              <w:rPr>
                <w:i/>
                <w:iCs/>
                <w:lang w:val="uk-UA"/>
              </w:rPr>
              <w:t>, середа</w:t>
            </w:r>
            <w:r w:rsidR="00023B4E">
              <w:rPr>
                <w:i/>
                <w:iCs/>
                <w:lang w:val="uk-UA"/>
              </w:rPr>
              <w:t xml:space="preserve"> з 13:00 до 14</w:t>
            </w:r>
            <w:r w:rsidR="004211E0">
              <w:rPr>
                <w:i/>
                <w:iCs/>
                <w:lang w:val="uk-UA"/>
              </w:rPr>
              <w:t xml:space="preserve">:00, ІІ корпус, </w:t>
            </w:r>
            <w:proofErr w:type="spellStart"/>
            <w:r w:rsidR="004211E0">
              <w:rPr>
                <w:i/>
                <w:iCs/>
                <w:lang w:val="uk-UA"/>
              </w:rPr>
              <w:t>ауд</w:t>
            </w:r>
            <w:proofErr w:type="spellEnd"/>
            <w:r w:rsidR="004211E0">
              <w:rPr>
                <w:i/>
                <w:iCs/>
                <w:lang w:val="uk-UA"/>
              </w:rPr>
              <w:t>. 307</w:t>
            </w:r>
            <w:r w:rsidR="00023B4E">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4211E0" w:rsidRPr="004211E0" w:rsidRDefault="004211E0" w:rsidP="004211E0">
      <w:pPr>
        <w:ind w:firstLine="540"/>
        <w:jc w:val="both"/>
        <w:rPr>
          <w:rFonts w:eastAsia="Times New Roman"/>
          <w:i/>
          <w:lang w:val="uk-UA" w:eastAsia="ar-SA"/>
        </w:rPr>
      </w:pPr>
      <w:r w:rsidRPr="004211E0">
        <w:rPr>
          <w:rFonts w:eastAsia="Times New Roman"/>
          <w:b/>
          <w:i/>
          <w:lang w:val="uk-UA" w:eastAsia="ar-SA"/>
        </w:rPr>
        <w:t xml:space="preserve">Метою викладання </w:t>
      </w:r>
      <w:r w:rsidRPr="004211E0">
        <w:rPr>
          <w:rFonts w:eastAsia="Times New Roman"/>
          <w:i/>
          <w:lang w:val="uk-UA" w:eastAsia="ar-SA"/>
        </w:rPr>
        <w:t>навчальної дисципліни «Теорія мовної варіативності» є ознайомлення студентів з особливостями існуючих в лінгвістиці концепцій мовної норми та її співвіднесеності із варіативністю (національних і регіональних варіантів сучасної німецької мови). В межах курсу аналізуються чинники та етапи мовної норми, розглядаються найважливіші та найактуальніші проблеми мовного варіювання.</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 xml:space="preserve">Основними </w:t>
      </w:r>
      <w:r w:rsidRPr="004211E0">
        <w:rPr>
          <w:rFonts w:eastAsia="Times New Roman"/>
          <w:b/>
          <w:i/>
          <w:lang w:val="uk-UA" w:eastAsia="ar-SA"/>
        </w:rPr>
        <w:t>завданнями</w:t>
      </w:r>
      <w:r w:rsidRPr="004211E0">
        <w:rPr>
          <w:rFonts w:eastAsia="Times New Roman"/>
          <w:i/>
          <w:lang w:val="uk-UA" w:eastAsia="ar-SA"/>
        </w:rPr>
        <w:t xml:space="preserve"> вивчення дисципліни «Теорія мовної варіативності» є:</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w:t>
      </w:r>
      <w:r w:rsidRPr="004211E0">
        <w:rPr>
          <w:rFonts w:eastAsia="Times New Roman"/>
          <w:i/>
          <w:lang w:val="uk-UA" w:eastAsia="ar-SA"/>
        </w:rPr>
        <w:tab/>
        <w:t>проаналізувати варіативність як лінгвістичний феномен;</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 xml:space="preserve">• ознайомити студентів з базовими  поняттями мовної варіативності (варіантності, </w:t>
      </w:r>
      <w:proofErr w:type="spellStart"/>
      <w:r w:rsidRPr="004211E0">
        <w:rPr>
          <w:rFonts w:eastAsia="Times New Roman"/>
          <w:i/>
          <w:lang w:val="uk-UA" w:eastAsia="ar-SA"/>
        </w:rPr>
        <w:t>варіантології</w:t>
      </w:r>
      <w:proofErr w:type="spellEnd"/>
      <w:r w:rsidRPr="004211E0">
        <w:rPr>
          <w:rFonts w:eastAsia="Times New Roman"/>
          <w:i/>
          <w:lang w:val="uk-UA" w:eastAsia="ar-SA"/>
        </w:rPr>
        <w:t xml:space="preserve">, </w:t>
      </w:r>
      <w:proofErr w:type="spellStart"/>
      <w:r w:rsidRPr="004211E0">
        <w:rPr>
          <w:rFonts w:eastAsia="Times New Roman"/>
          <w:i/>
          <w:lang w:val="uk-UA" w:eastAsia="ar-SA"/>
        </w:rPr>
        <w:t>варіології</w:t>
      </w:r>
      <w:proofErr w:type="spellEnd"/>
      <w:r w:rsidRPr="004211E0">
        <w:rPr>
          <w:rFonts w:eastAsia="Times New Roman"/>
          <w:i/>
          <w:lang w:val="uk-UA" w:eastAsia="ar-SA"/>
        </w:rPr>
        <w:t xml:space="preserve">, </w:t>
      </w:r>
      <w:proofErr w:type="spellStart"/>
      <w:r w:rsidRPr="004211E0">
        <w:rPr>
          <w:rFonts w:eastAsia="Times New Roman"/>
          <w:i/>
          <w:lang w:val="uk-UA" w:eastAsia="ar-SA"/>
        </w:rPr>
        <w:t>ортології</w:t>
      </w:r>
      <w:proofErr w:type="spellEnd"/>
      <w:r w:rsidRPr="004211E0">
        <w:rPr>
          <w:rFonts w:eastAsia="Times New Roman"/>
          <w:i/>
          <w:lang w:val="uk-UA" w:eastAsia="ar-SA"/>
        </w:rPr>
        <w:t>, варіативність, варіювання, варіант слова тощо);</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 xml:space="preserve">• проаналізувати аспекти стратифікаційної та ситуативної варіативності німецького </w:t>
      </w:r>
      <w:proofErr w:type="spellStart"/>
      <w:r w:rsidRPr="004211E0">
        <w:rPr>
          <w:rFonts w:eastAsia="Times New Roman"/>
          <w:i/>
          <w:lang w:val="uk-UA" w:eastAsia="ar-SA"/>
        </w:rPr>
        <w:t>вокабуляру</w:t>
      </w:r>
      <w:proofErr w:type="spellEnd"/>
      <w:r w:rsidRPr="004211E0">
        <w:rPr>
          <w:rFonts w:eastAsia="Times New Roman"/>
          <w:i/>
          <w:lang w:val="uk-UA" w:eastAsia="ar-SA"/>
        </w:rPr>
        <w:t>;</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 xml:space="preserve">• розглянути проблеми варіативності в соціолінгвістичної диференціації </w:t>
      </w:r>
      <w:proofErr w:type="spellStart"/>
      <w:r w:rsidRPr="004211E0">
        <w:rPr>
          <w:rFonts w:eastAsia="Times New Roman"/>
          <w:i/>
          <w:lang w:val="uk-UA" w:eastAsia="ar-SA"/>
        </w:rPr>
        <w:t>неології</w:t>
      </w:r>
      <w:proofErr w:type="spellEnd"/>
      <w:r w:rsidRPr="004211E0">
        <w:rPr>
          <w:rFonts w:eastAsia="Times New Roman"/>
          <w:i/>
          <w:lang w:val="uk-UA" w:eastAsia="ar-SA"/>
        </w:rPr>
        <w:t xml:space="preserve"> сучасної німецької мови.</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 з’ясувати шляхи поширення та ареали розповсюдження германських мов у сучасному світі (національних і регіональних варіантів сучасної німецької мови);</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w:t>
      </w:r>
      <w:r w:rsidRPr="004211E0">
        <w:rPr>
          <w:rFonts w:eastAsia="Times New Roman"/>
          <w:i/>
          <w:lang w:val="uk-UA" w:eastAsia="ar-SA"/>
        </w:rPr>
        <w:tab/>
        <w:t>ознайомити студентів з критеріями розмежування германських мов і їх територіальних варіантів;</w:t>
      </w:r>
    </w:p>
    <w:p w:rsidR="004211E0" w:rsidRPr="004211E0" w:rsidRDefault="004211E0" w:rsidP="004211E0">
      <w:pPr>
        <w:ind w:firstLine="540"/>
        <w:jc w:val="both"/>
        <w:rPr>
          <w:rFonts w:eastAsia="Times New Roman"/>
          <w:i/>
          <w:lang w:val="uk-UA" w:eastAsia="ar-SA"/>
        </w:rPr>
      </w:pPr>
      <w:r w:rsidRPr="004211E0">
        <w:rPr>
          <w:rFonts w:eastAsia="Times New Roman"/>
          <w:i/>
          <w:lang w:val="uk-UA" w:eastAsia="ar-SA"/>
        </w:rPr>
        <w:t>•</w:t>
      </w:r>
      <w:r w:rsidRPr="004211E0">
        <w:rPr>
          <w:rFonts w:eastAsia="Times New Roman"/>
          <w:i/>
          <w:lang w:val="uk-UA" w:eastAsia="ar-SA"/>
        </w:rPr>
        <w:tab/>
        <w:t>висвітлити специфічні риси сучасних германських мов, взаємовпливу національної німецької мови (</w:t>
      </w:r>
      <w:proofErr w:type="spellStart"/>
      <w:r w:rsidRPr="004211E0">
        <w:rPr>
          <w:rFonts w:eastAsia="Times New Roman"/>
          <w:i/>
          <w:lang w:val="uk-UA" w:eastAsia="ar-SA"/>
        </w:rPr>
        <w:t>Hochdeutsch</w:t>
      </w:r>
      <w:proofErr w:type="spellEnd"/>
      <w:r w:rsidRPr="004211E0">
        <w:rPr>
          <w:rFonts w:eastAsia="Times New Roman"/>
          <w:i/>
          <w:lang w:val="uk-UA" w:eastAsia="ar-SA"/>
        </w:rPr>
        <w:t>) і основних форм її існування – регіональних розмовних мов (</w:t>
      </w:r>
      <w:proofErr w:type="spellStart"/>
      <w:r w:rsidRPr="004211E0">
        <w:rPr>
          <w:rFonts w:eastAsia="Times New Roman"/>
          <w:i/>
          <w:lang w:val="uk-UA" w:eastAsia="ar-SA"/>
        </w:rPr>
        <w:t>regionale</w:t>
      </w:r>
      <w:proofErr w:type="spellEnd"/>
      <w:r w:rsidRPr="004211E0">
        <w:rPr>
          <w:rFonts w:eastAsia="Times New Roman"/>
          <w:i/>
          <w:lang w:val="uk-UA" w:eastAsia="ar-SA"/>
        </w:rPr>
        <w:t xml:space="preserve"> </w:t>
      </w:r>
      <w:proofErr w:type="spellStart"/>
      <w:r w:rsidRPr="004211E0">
        <w:rPr>
          <w:rFonts w:eastAsia="Times New Roman"/>
          <w:i/>
          <w:lang w:val="uk-UA" w:eastAsia="ar-SA"/>
        </w:rPr>
        <w:t>Umgangsprachen</w:t>
      </w:r>
      <w:proofErr w:type="spellEnd"/>
      <w:r w:rsidRPr="004211E0">
        <w:rPr>
          <w:rFonts w:eastAsia="Times New Roman"/>
          <w:i/>
          <w:lang w:val="uk-UA" w:eastAsia="ar-SA"/>
        </w:rPr>
        <w:t>), варіантів та діалектів (</w:t>
      </w:r>
      <w:proofErr w:type="spellStart"/>
      <w:r w:rsidRPr="004211E0">
        <w:rPr>
          <w:rFonts w:eastAsia="Times New Roman"/>
          <w:i/>
          <w:lang w:val="uk-UA" w:eastAsia="ar-SA"/>
        </w:rPr>
        <w:t>Mundarten</w:t>
      </w:r>
      <w:proofErr w:type="spellEnd"/>
      <w:r w:rsidRPr="004211E0">
        <w:rPr>
          <w:rFonts w:eastAsia="Times New Roman"/>
          <w:i/>
          <w:lang w:val="uk-UA" w:eastAsia="ar-SA"/>
        </w:rPr>
        <w:t>);</w:t>
      </w:r>
    </w:p>
    <w:p w:rsidR="00D621F8" w:rsidRPr="004211E0" w:rsidRDefault="004211E0" w:rsidP="004211E0">
      <w:pPr>
        <w:ind w:firstLine="540"/>
        <w:jc w:val="both"/>
        <w:rPr>
          <w:i/>
          <w:iCs/>
          <w:lang w:val="uk-UA"/>
        </w:rPr>
      </w:pPr>
      <w:r w:rsidRPr="004211E0">
        <w:rPr>
          <w:rFonts w:eastAsia="Times New Roman"/>
          <w:i/>
          <w:lang w:val="uk-UA" w:eastAsia="ar-SA"/>
        </w:rPr>
        <w:t>•</w:t>
      </w:r>
      <w:r w:rsidRPr="004211E0">
        <w:rPr>
          <w:rFonts w:eastAsia="Times New Roman"/>
          <w:i/>
          <w:lang w:val="uk-UA" w:eastAsia="ar-SA"/>
        </w:rPr>
        <w:tab/>
        <w:t>розкрити найважливіші риси, особливості граматичної структури та лексики сучасних германських мов, національних варіантів і основні діалекти сучасної німецької мови.</w:t>
      </w:r>
    </w:p>
    <w:p w:rsidR="0010550C" w:rsidRDefault="0010550C" w:rsidP="00287991">
      <w:pPr>
        <w:jc w:val="both"/>
        <w:rPr>
          <w:i/>
          <w:iCs/>
          <w:lang w:val="uk-UA"/>
        </w:rPr>
      </w:pPr>
    </w:p>
    <w:p w:rsidR="009D77A7" w:rsidRDefault="00EF5BEC" w:rsidP="00E66C95">
      <w:pPr>
        <w:rPr>
          <w:b/>
          <w:bCs/>
          <w:sz w:val="28"/>
          <w:szCs w:val="28"/>
          <w:lang w:val="uk-UA"/>
        </w:rPr>
      </w:pPr>
      <w:r w:rsidRPr="00EF5BEC">
        <w:rPr>
          <w:b/>
          <w:bCs/>
          <w:sz w:val="28"/>
          <w:szCs w:val="28"/>
          <w:lang w:val="uk-UA"/>
        </w:rPr>
        <w:t>ОЧІКУВАНІ РЕЗУЛЬТАТИ НАВЧАННЯ</w:t>
      </w:r>
    </w:p>
    <w:p w:rsidR="00C72E49" w:rsidRPr="00EF5BEC" w:rsidRDefault="00C72E49" w:rsidP="00E66C95">
      <w:pPr>
        <w:rPr>
          <w:lang w:val="uk-UA"/>
        </w:rPr>
      </w:pPr>
    </w:p>
    <w:p w:rsidR="004211E0" w:rsidRPr="004211E0" w:rsidRDefault="004211E0" w:rsidP="004211E0">
      <w:pPr>
        <w:suppressAutoHyphens/>
        <w:ind w:firstLine="540"/>
        <w:jc w:val="both"/>
        <w:rPr>
          <w:bCs/>
          <w:i/>
          <w:lang w:val="uk-UA"/>
        </w:rPr>
      </w:pPr>
      <w:r w:rsidRPr="004211E0">
        <w:rPr>
          <w:bCs/>
          <w:i/>
          <w:lang w:val="uk-UA"/>
        </w:rPr>
        <w:t xml:space="preserve">Згідно з вимогами освітньої програми студенти повинні досягти таких результатів навчання:  </w:t>
      </w:r>
    </w:p>
    <w:p w:rsidR="004211E0" w:rsidRPr="004211E0" w:rsidRDefault="004211E0" w:rsidP="004211E0">
      <w:pPr>
        <w:suppressAutoHyphens/>
        <w:ind w:firstLine="540"/>
        <w:jc w:val="both"/>
        <w:rPr>
          <w:b/>
          <w:bCs/>
          <w:i/>
          <w:lang w:val="uk-UA"/>
        </w:rPr>
      </w:pPr>
      <w:r w:rsidRPr="004211E0">
        <w:rPr>
          <w:b/>
          <w:bCs/>
          <w:i/>
          <w:lang w:val="uk-UA"/>
        </w:rPr>
        <w:t>Після завершення курсу студенти повинні знати:</w:t>
      </w:r>
    </w:p>
    <w:p w:rsidR="004211E0" w:rsidRPr="004211E0" w:rsidRDefault="004211E0" w:rsidP="004211E0">
      <w:pPr>
        <w:suppressAutoHyphens/>
        <w:ind w:firstLine="540"/>
        <w:jc w:val="both"/>
        <w:rPr>
          <w:bCs/>
          <w:i/>
          <w:lang w:val="uk-UA"/>
        </w:rPr>
      </w:pPr>
      <w:r w:rsidRPr="004211E0">
        <w:rPr>
          <w:bCs/>
          <w:i/>
          <w:lang w:val="uk-UA"/>
        </w:rPr>
        <w:t>-</w:t>
      </w:r>
      <w:r w:rsidRPr="004211E0">
        <w:rPr>
          <w:bCs/>
          <w:i/>
          <w:lang w:val="uk-UA"/>
        </w:rPr>
        <w:tab/>
        <w:t>шляхи поширення та ареали розповсюдження германських мов у сучасному світі;</w:t>
      </w:r>
    </w:p>
    <w:p w:rsidR="004211E0" w:rsidRPr="004211E0" w:rsidRDefault="004211E0" w:rsidP="004211E0">
      <w:pPr>
        <w:suppressAutoHyphens/>
        <w:ind w:firstLine="540"/>
        <w:jc w:val="both"/>
        <w:rPr>
          <w:bCs/>
          <w:i/>
          <w:lang w:val="uk-UA"/>
        </w:rPr>
      </w:pPr>
      <w:r w:rsidRPr="004211E0">
        <w:rPr>
          <w:bCs/>
          <w:i/>
          <w:lang w:val="uk-UA"/>
        </w:rPr>
        <w:t>-</w:t>
      </w:r>
      <w:r w:rsidRPr="004211E0">
        <w:rPr>
          <w:bCs/>
          <w:i/>
          <w:lang w:val="uk-UA"/>
        </w:rPr>
        <w:tab/>
        <w:t>основні проблеми та головні поняття мовної варіативності, сучасні критерії наукового розмежування мов, територіальних варіантів та теоретико-методологічні засади варіативності;</w:t>
      </w:r>
    </w:p>
    <w:p w:rsidR="004211E0" w:rsidRPr="004211E0" w:rsidRDefault="004211E0" w:rsidP="004211E0">
      <w:pPr>
        <w:suppressAutoHyphens/>
        <w:ind w:firstLine="540"/>
        <w:jc w:val="both"/>
        <w:rPr>
          <w:bCs/>
          <w:i/>
          <w:lang w:val="uk-UA"/>
        </w:rPr>
      </w:pPr>
      <w:r w:rsidRPr="004211E0">
        <w:rPr>
          <w:bCs/>
          <w:i/>
          <w:lang w:val="uk-UA"/>
        </w:rPr>
        <w:t>-</w:t>
      </w:r>
      <w:r w:rsidRPr="004211E0">
        <w:rPr>
          <w:bCs/>
          <w:i/>
          <w:lang w:val="uk-UA"/>
        </w:rPr>
        <w:tab/>
        <w:t>найважливіші лексичні, словотворчі, граматичні, фонетичні та орфографічні особливості германських мов та національних варіантів.</w:t>
      </w:r>
    </w:p>
    <w:p w:rsidR="004211E0" w:rsidRPr="004211E0" w:rsidRDefault="004211E0" w:rsidP="004211E0">
      <w:pPr>
        <w:suppressAutoHyphens/>
        <w:ind w:firstLine="540"/>
        <w:jc w:val="both"/>
        <w:rPr>
          <w:bCs/>
          <w:i/>
          <w:lang w:val="uk-UA"/>
        </w:rPr>
      </w:pPr>
    </w:p>
    <w:p w:rsidR="004211E0" w:rsidRPr="004211E0" w:rsidRDefault="004211E0" w:rsidP="004211E0">
      <w:pPr>
        <w:suppressAutoHyphens/>
        <w:ind w:firstLine="540"/>
        <w:jc w:val="both"/>
        <w:rPr>
          <w:b/>
          <w:bCs/>
          <w:i/>
          <w:lang w:val="uk-UA"/>
        </w:rPr>
      </w:pPr>
      <w:r w:rsidRPr="004211E0">
        <w:rPr>
          <w:b/>
          <w:bCs/>
          <w:i/>
          <w:lang w:val="uk-UA"/>
        </w:rPr>
        <w:t xml:space="preserve">Після завершення курсу студенти повинні вміти: </w:t>
      </w:r>
    </w:p>
    <w:p w:rsidR="004211E0" w:rsidRPr="004211E0" w:rsidRDefault="004211E0" w:rsidP="004211E0">
      <w:pPr>
        <w:suppressAutoHyphens/>
        <w:ind w:firstLine="540"/>
        <w:jc w:val="both"/>
        <w:rPr>
          <w:bCs/>
          <w:i/>
          <w:lang w:val="uk-UA"/>
        </w:rPr>
      </w:pPr>
      <w:r w:rsidRPr="004211E0">
        <w:rPr>
          <w:bCs/>
          <w:i/>
          <w:lang w:val="uk-UA"/>
        </w:rPr>
        <w:t>-</w:t>
      </w:r>
      <w:r w:rsidRPr="004211E0">
        <w:rPr>
          <w:bCs/>
          <w:i/>
          <w:lang w:val="uk-UA"/>
        </w:rPr>
        <w:tab/>
        <w:t>застосовувати основні критерії розмежування сучасних германських мов;</w:t>
      </w:r>
    </w:p>
    <w:p w:rsidR="004211E0" w:rsidRPr="004211E0" w:rsidRDefault="004211E0" w:rsidP="004211E0">
      <w:pPr>
        <w:suppressAutoHyphens/>
        <w:ind w:firstLine="540"/>
        <w:jc w:val="both"/>
        <w:rPr>
          <w:bCs/>
          <w:i/>
          <w:lang w:val="uk-UA"/>
        </w:rPr>
      </w:pPr>
      <w:r w:rsidRPr="004211E0">
        <w:rPr>
          <w:bCs/>
          <w:i/>
          <w:lang w:val="uk-UA"/>
        </w:rPr>
        <w:t>-</w:t>
      </w:r>
      <w:r w:rsidRPr="004211E0">
        <w:rPr>
          <w:bCs/>
          <w:i/>
          <w:lang w:val="uk-UA"/>
        </w:rPr>
        <w:tab/>
        <w:t>розпізнавати національні варіанти і основні діалекти німецької мови за їх характерними симптоматичними ознаками;</w:t>
      </w:r>
    </w:p>
    <w:p w:rsidR="007E0922" w:rsidRDefault="004211E0" w:rsidP="004211E0">
      <w:pPr>
        <w:suppressAutoHyphens/>
        <w:ind w:firstLine="540"/>
        <w:jc w:val="both"/>
        <w:rPr>
          <w:bCs/>
          <w:i/>
          <w:lang w:val="uk-UA"/>
        </w:rPr>
      </w:pPr>
      <w:r w:rsidRPr="004211E0">
        <w:rPr>
          <w:bCs/>
          <w:i/>
          <w:lang w:val="uk-UA"/>
        </w:rPr>
        <w:t>-</w:t>
      </w:r>
      <w:r w:rsidRPr="004211E0">
        <w:rPr>
          <w:bCs/>
          <w:i/>
          <w:lang w:val="uk-UA"/>
        </w:rPr>
        <w:tab/>
        <w:t>сприймати та розуміти прості тексти, написані національними варіантами та основними діалектами німецької мови.</w:t>
      </w:r>
    </w:p>
    <w:p w:rsidR="007B7428" w:rsidRDefault="007B7428" w:rsidP="004211E0">
      <w:pPr>
        <w:suppressAutoHyphens/>
        <w:ind w:firstLine="540"/>
        <w:jc w:val="both"/>
        <w:rPr>
          <w:bCs/>
          <w:lang w:val="uk-UA"/>
        </w:rPr>
      </w:pPr>
    </w:p>
    <w:p w:rsidR="007B7428" w:rsidRPr="007B7428" w:rsidRDefault="007B7428" w:rsidP="007B7428">
      <w:pPr>
        <w:suppressAutoHyphens/>
        <w:jc w:val="both"/>
        <w:rPr>
          <w:b/>
          <w:bCs/>
          <w:lang w:val="uk-UA"/>
        </w:rPr>
      </w:pPr>
      <w:r w:rsidRPr="007B7428">
        <w:rPr>
          <w:b/>
          <w:bCs/>
          <w:lang w:val="uk-UA"/>
        </w:rPr>
        <w:t xml:space="preserve">Міждисциплінарні зв’язки. </w:t>
      </w:r>
    </w:p>
    <w:p w:rsidR="007B7428" w:rsidRPr="007B7428" w:rsidRDefault="007B7428" w:rsidP="007B7428">
      <w:pPr>
        <w:suppressAutoHyphens/>
        <w:ind w:firstLine="540"/>
        <w:jc w:val="both"/>
        <w:rPr>
          <w:bCs/>
          <w:i/>
          <w:lang w:val="uk-UA"/>
        </w:rPr>
      </w:pPr>
      <w:r w:rsidRPr="007B7428">
        <w:rPr>
          <w:bCs/>
          <w:i/>
          <w:lang w:val="uk-UA"/>
        </w:rPr>
        <w:t>У системі університетської освіти цей практичний курс логічно пов’язаний з такими дисциплінами філологічного циклу, як «Регіональне варіювання мови», «Практичний курс першої іноземної мови (німецької)», «Теоретична граматика», «Теоретична фонетика», «Соціолінгвістика», «</w:t>
      </w:r>
      <w:proofErr w:type="spellStart"/>
      <w:r w:rsidRPr="007B7428">
        <w:rPr>
          <w:bCs/>
          <w:i/>
          <w:lang w:val="uk-UA"/>
        </w:rPr>
        <w:t>Контрастивна</w:t>
      </w:r>
      <w:proofErr w:type="spellEnd"/>
      <w:r w:rsidRPr="007B7428">
        <w:rPr>
          <w:bCs/>
          <w:i/>
          <w:lang w:val="uk-UA"/>
        </w:rPr>
        <w:t xml:space="preserve"> лінгвістика», «Теорія та практика перекладу», «Лексикологія», «Вступ до германської філології». </w:t>
      </w:r>
    </w:p>
    <w:p w:rsidR="007B7428" w:rsidRPr="007B7428" w:rsidRDefault="007B7428" w:rsidP="004211E0">
      <w:pPr>
        <w:suppressAutoHyphens/>
        <w:ind w:firstLine="540"/>
        <w:jc w:val="both"/>
        <w:rPr>
          <w:bCs/>
          <w:lang w:val="uk-UA"/>
        </w:rPr>
      </w:pPr>
    </w:p>
    <w:p w:rsidR="004211E0" w:rsidRPr="007E0922" w:rsidRDefault="004211E0" w:rsidP="004211E0">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14672" w:rsidRPr="00E90CDD" w:rsidRDefault="00C72E49" w:rsidP="00E90CDD">
      <w:pPr>
        <w:jc w:val="both"/>
        <w:rPr>
          <w:i/>
          <w:iCs/>
          <w:color w:val="000000"/>
        </w:rPr>
      </w:pPr>
      <w:r>
        <w:rPr>
          <w:i/>
          <w:iCs/>
          <w:color w:val="000000"/>
          <w:lang w:val="uk-UA"/>
        </w:rPr>
        <w:t>Навчальні посібники, посилання на методичну літературу курсу,</w:t>
      </w:r>
      <w:r w:rsidR="00966160">
        <w:rPr>
          <w:i/>
          <w:iCs/>
          <w:color w:val="000000"/>
          <w:lang w:val="uk-UA"/>
        </w:rPr>
        <w:t xml:space="preserve"> методичні рекомендації до виконання індивідуальних </w:t>
      </w:r>
      <w:r>
        <w:rPr>
          <w:i/>
          <w:iCs/>
          <w:color w:val="000000"/>
          <w:lang w:val="uk-UA"/>
        </w:rPr>
        <w:t xml:space="preserve">завдань, додаткові матеріали курсу </w:t>
      </w:r>
      <w:r w:rsidR="00966160">
        <w:rPr>
          <w:i/>
          <w:iCs/>
          <w:color w:val="000000"/>
          <w:lang w:val="uk-UA"/>
        </w:rPr>
        <w:t xml:space="preserve">розміщені на платформі </w:t>
      </w:r>
      <w:r w:rsidR="00966160">
        <w:rPr>
          <w:i/>
          <w:iCs/>
          <w:color w:val="000000"/>
        </w:rPr>
        <w:t>Moodle</w:t>
      </w:r>
    </w:p>
    <w:p w:rsidR="00C72E49" w:rsidRDefault="00E90CDD" w:rsidP="00C72E49">
      <w:pPr>
        <w:rPr>
          <w:rFonts w:eastAsia="Times New Roman"/>
          <w:lang w:val="uk-UA"/>
        </w:rPr>
      </w:pPr>
      <w:hyperlink r:id="rId9" w:history="1">
        <w:r w:rsidRPr="00E90CDD">
          <w:rPr>
            <w:rStyle w:val="a4"/>
            <w:rFonts w:eastAsia="Times New Roman"/>
          </w:rPr>
          <w:t>https</w:t>
        </w:r>
        <w:r w:rsidRPr="00C50087">
          <w:rPr>
            <w:rStyle w:val="a4"/>
            <w:rFonts w:eastAsia="Times New Roman"/>
            <w:lang w:val="uk-UA"/>
          </w:rPr>
          <w:t>://</w:t>
        </w:r>
        <w:proofErr w:type="spellStart"/>
        <w:r w:rsidRPr="00E90CDD">
          <w:rPr>
            <w:rStyle w:val="a4"/>
            <w:rFonts w:eastAsia="Times New Roman"/>
          </w:rPr>
          <w:t>moodle</w:t>
        </w:r>
        <w:proofErr w:type="spellEnd"/>
        <w:r w:rsidRPr="00C50087">
          <w:rPr>
            <w:rStyle w:val="a4"/>
            <w:rFonts w:eastAsia="Times New Roman"/>
            <w:lang w:val="uk-UA"/>
          </w:rPr>
          <w:t>.</w:t>
        </w:r>
        <w:proofErr w:type="spellStart"/>
        <w:r w:rsidRPr="00E90CDD">
          <w:rPr>
            <w:rStyle w:val="a4"/>
            <w:rFonts w:eastAsia="Times New Roman"/>
          </w:rPr>
          <w:t>znu</w:t>
        </w:r>
        <w:proofErr w:type="spellEnd"/>
        <w:r w:rsidRPr="00C50087">
          <w:rPr>
            <w:rStyle w:val="a4"/>
            <w:rFonts w:eastAsia="Times New Roman"/>
            <w:lang w:val="uk-UA"/>
          </w:rPr>
          <w:t>.</w:t>
        </w:r>
        <w:proofErr w:type="spellStart"/>
        <w:r w:rsidRPr="00E90CDD">
          <w:rPr>
            <w:rStyle w:val="a4"/>
            <w:rFonts w:eastAsia="Times New Roman"/>
          </w:rPr>
          <w:t>edu</w:t>
        </w:r>
        <w:proofErr w:type="spellEnd"/>
        <w:r w:rsidRPr="00C50087">
          <w:rPr>
            <w:rStyle w:val="a4"/>
            <w:rFonts w:eastAsia="Times New Roman"/>
            <w:lang w:val="uk-UA"/>
          </w:rPr>
          <w:t>.</w:t>
        </w:r>
        <w:proofErr w:type="spellStart"/>
        <w:r w:rsidRPr="00E90CDD">
          <w:rPr>
            <w:rStyle w:val="a4"/>
            <w:rFonts w:eastAsia="Times New Roman"/>
          </w:rPr>
          <w:t>ua</w:t>
        </w:r>
        <w:proofErr w:type="spellEnd"/>
        <w:r w:rsidRPr="00C50087">
          <w:rPr>
            <w:rStyle w:val="a4"/>
            <w:rFonts w:eastAsia="Times New Roman"/>
            <w:lang w:val="uk-UA"/>
          </w:rPr>
          <w:t>/</w:t>
        </w:r>
        <w:r w:rsidRPr="00E90CDD">
          <w:rPr>
            <w:rStyle w:val="a4"/>
            <w:rFonts w:eastAsia="Times New Roman"/>
          </w:rPr>
          <w:t>course</w:t>
        </w:r>
        <w:r w:rsidRPr="00C50087">
          <w:rPr>
            <w:rStyle w:val="a4"/>
            <w:rFonts w:eastAsia="Times New Roman"/>
            <w:lang w:val="uk-UA"/>
          </w:rPr>
          <w:t>/</w:t>
        </w:r>
        <w:r w:rsidRPr="00E90CDD">
          <w:rPr>
            <w:rStyle w:val="a4"/>
            <w:rFonts w:eastAsia="Times New Roman"/>
          </w:rPr>
          <w:t>view</w:t>
        </w:r>
        <w:r w:rsidRPr="00C50087">
          <w:rPr>
            <w:rStyle w:val="a4"/>
            <w:rFonts w:eastAsia="Times New Roman"/>
            <w:lang w:val="uk-UA"/>
          </w:rPr>
          <w:t>.</w:t>
        </w:r>
        <w:proofErr w:type="spellStart"/>
        <w:r w:rsidRPr="00E90CDD">
          <w:rPr>
            <w:rStyle w:val="a4"/>
            <w:rFonts w:eastAsia="Times New Roman"/>
          </w:rPr>
          <w:t>php</w:t>
        </w:r>
        <w:proofErr w:type="spellEnd"/>
        <w:r w:rsidRPr="00C50087">
          <w:rPr>
            <w:rStyle w:val="a4"/>
            <w:rFonts w:eastAsia="Times New Roman"/>
            <w:lang w:val="uk-UA"/>
          </w:rPr>
          <w:t>?</w:t>
        </w:r>
        <w:r w:rsidRPr="00E90CDD">
          <w:rPr>
            <w:rStyle w:val="a4"/>
            <w:rFonts w:eastAsia="Times New Roman"/>
          </w:rPr>
          <w:t>id</w:t>
        </w:r>
        <w:r w:rsidRPr="00C50087">
          <w:rPr>
            <w:rStyle w:val="a4"/>
            <w:rFonts w:eastAsia="Times New Roman"/>
            <w:lang w:val="uk-UA"/>
          </w:rPr>
          <w:t>=10807</w:t>
        </w:r>
      </w:hyperlink>
    </w:p>
    <w:p w:rsidR="00E90CDD" w:rsidRPr="00E90CDD" w:rsidRDefault="00E90CDD" w:rsidP="00C72E49">
      <w:pPr>
        <w:rPr>
          <w:rFonts w:eastAsia="Times New Roman"/>
          <w:lang w:val="uk-UA"/>
        </w:rPr>
      </w:pPr>
      <w:bookmarkStart w:id="0" w:name="_GoBack"/>
      <w:bookmarkEnd w:id="0"/>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02782E" w:rsidRPr="0002782E" w:rsidRDefault="0002782E" w:rsidP="00FC57E5">
      <w:pPr>
        <w:jc w:val="both"/>
        <w:rPr>
          <w:bCs/>
          <w:i/>
          <w:iCs/>
          <w:color w:val="000000"/>
          <w:lang w:val="uk-UA"/>
        </w:rPr>
      </w:pPr>
      <w:r w:rsidRPr="0002782E">
        <w:rPr>
          <w:bCs/>
          <w:i/>
          <w:iCs/>
          <w:color w:val="000000"/>
          <w:lang w:val="uk-UA"/>
        </w:rPr>
        <w:t>Написання науково-дослідних робіт за заданою проблематикою.</w:t>
      </w:r>
    </w:p>
    <w:p w:rsidR="0002782E" w:rsidRPr="0015095B" w:rsidRDefault="0002782E" w:rsidP="0015095B">
      <w:pPr>
        <w:jc w:val="both"/>
        <w:rPr>
          <w:i/>
          <w:iCs/>
          <w:color w:val="000000"/>
          <w:lang w:val="ru-RU"/>
        </w:rPr>
      </w:pPr>
      <w:proofErr w:type="spellStart"/>
      <w:r w:rsidRPr="0002782E">
        <w:rPr>
          <w:i/>
          <w:iCs/>
          <w:color w:val="000000"/>
          <w:lang w:val="ru-RU"/>
        </w:rPr>
        <w:t>Контрольна</w:t>
      </w:r>
      <w:proofErr w:type="spellEnd"/>
      <w:r w:rsidRPr="0002782E">
        <w:rPr>
          <w:i/>
          <w:iCs/>
          <w:color w:val="000000"/>
          <w:lang w:val="ru-RU"/>
        </w:rPr>
        <w:t xml:space="preserve"> робота за результатами </w:t>
      </w:r>
      <w:proofErr w:type="spellStart"/>
      <w:r w:rsidRPr="0002782E">
        <w:rPr>
          <w:i/>
          <w:iCs/>
          <w:color w:val="000000"/>
          <w:lang w:val="ru-RU"/>
        </w:rPr>
        <w:t>вивч</w:t>
      </w:r>
      <w:r>
        <w:rPr>
          <w:i/>
          <w:iCs/>
          <w:color w:val="000000"/>
          <w:lang w:val="ru-RU"/>
        </w:rPr>
        <w:t>ення</w:t>
      </w:r>
      <w:proofErr w:type="spellEnd"/>
      <w:r>
        <w:rPr>
          <w:i/>
          <w:iCs/>
          <w:color w:val="000000"/>
          <w:lang w:val="ru-RU"/>
        </w:rPr>
        <w:t xml:space="preserve"> </w:t>
      </w:r>
      <w:proofErr w:type="spellStart"/>
      <w:r>
        <w:rPr>
          <w:i/>
          <w:iCs/>
          <w:color w:val="000000"/>
          <w:lang w:val="ru-RU"/>
        </w:rPr>
        <w:t>матеріалу</w:t>
      </w:r>
      <w:proofErr w:type="spellEnd"/>
      <w:r>
        <w:rPr>
          <w:i/>
          <w:iCs/>
          <w:color w:val="000000"/>
          <w:lang w:val="ru-RU"/>
        </w:rPr>
        <w:t xml:space="preserve"> </w:t>
      </w:r>
      <w:proofErr w:type="spellStart"/>
      <w:r>
        <w:rPr>
          <w:i/>
          <w:iCs/>
          <w:color w:val="000000"/>
          <w:lang w:val="ru-RU"/>
        </w:rPr>
        <w:t>р</w:t>
      </w:r>
      <w:r w:rsidRPr="0002782E">
        <w:rPr>
          <w:i/>
          <w:iCs/>
          <w:color w:val="000000"/>
          <w:lang w:val="ru-RU"/>
        </w:rPr>
        <w:t>озділу</w:t>
      </w:r>
      <w:proofErr w:type="spellEnd"/>
      <w:r>
        <w:rPr>
          <w:i/>
          <w:iCs/>
          <w:color w:val="000000"/>
          <w:lang w:val="ru-RU"/>
        </w:rPr>
        <w:t xml:space="preserve">. (див. </w:t>
      </w:r>
      <w:proofErr w:type="gramStart"/>
      <w:r>
        <w:rPr>
          <w:i/>
          <w:iCs/>
          <w:color w:val="000000"/>
          <w:lang w:val="ru-RU"/>
        </w:rPr>
        <w:t xml:space="preserve">Табл. </w:t>
      </w:r>
      <w:proofErr w:type="spellStart"/>
      <w:r>
        <w:rPr>
          <w:i/>
          <w:iCs/>
          <w:color w:val="000000"/>
          <w:lang w:val="ru-RU"/>
        </w:rPr>
        <w:t>розкладу</w:t>
      </w:r>
      <w:proofErr w:type="spellEnd"/>
      <w:r>
        <w:rPr>
          <w:i/>
          <w:iCs/>
          <w:color w:val="000000"/>
          <w:lang w:val="ru-RU"/>
        </w:rPr>
        <w:t>)</w:t>
      </w:r>
      <w:proofErr w:type="gramEnd"/>
    </w:p>
    <w:p w:rsidR="0015095B" w:rsidRPr="00676F1A" w:rsidRDefault="0015095B" w:rsidP="0015095B">
      <w:pPr>
        <w:jc w:val="both"/>
        <w:rPr>
          <w:i/>
          <w:iCs/>
          <w:color w:val="000000"/>
          <w:lang w:val="ru-RU"/>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02782E" w:rsidRPr="0002782E" w:rsidRDefault="0002782E" w:rsidP="0002782E">
      <w:pPr>
        <w:jc w:val="both"/>
        <w:rPr>
          <w:i/>
          <w:iCs/>
          <w:color w:val="000000"/>
          <w:lang w:val="ru-RU"/>
        </w:rPr>
      </w:pPr>
      <w:proofErr w:type="spellStart"/>
      <w:r w:rsidRPr="0002782E">
        <w:rPr>
          <w:i/>
          <w:iCs/>
          <w:color w:val="000000"/>
          <w:lang w:val="ru-RU"/>
        </w:rPr>
        <w:t>Написати</w:t>
      </w:r>
      <w:proofErr w:type="spellEnd"/>
      <w:r w:rsidRPr="0002782E">
        <w:rPr>
          <w:i/>
          <w:iCs/>
          <w:color w:val="000000"/>
          <w:lang w:val="ru-RU"/>
        </w:rPr>
        <w:t xml:space="preserve"> </w:t>
      </w:r>
      <w:proofErr w:type="spellStart"/>
      <w:r w:rsidRPr="0002782E">
        <w:rPr>
          <w:i/>
          <w:iCs/>
          <w:color w:val="000000"/>
          <w:lang w:val="ru-RU"/>
        </w:rPr>
        <w:t>науково-дослідну</w:t>
      </w:r>
      <w:proofErr w:type="spellEnd"/>
      <w:r w:rsidRPr="0002782E">
        <w:rPr>
          <w:i/>
          <w:iCs/>
          <w:color w:val="000000"/>
          <w:lang w:val="ru-RU"/>
        </w:rPr>
        <w:t xml:space="preserve"> роботу на одну з </w:t>
      </w:r>
      <w:proofErr w:type="spellStart"/>
      <w:r w:rsidRPr="0002782E">
        <w:rPr>
          <w:i/>
          <w:iCs/>
          <w:color w:val="000000"/>
          <w:lang w:val="ru-RU"/>
        </w:rPr>
        <w:t>нижче</w:t>
      </w:r>
      <w:proofErr w:type="spellEnd"/>
      <w:r w:rsidRPr="0002782E">
        <w:rPr>
          <w:i/>
          <w:iCs/>
          <w:color w:val="000000"/>
          <w:lang w:val="ru-RU"/>
        </w:rPr>
        <w:t xml:space="preserve"> </w:t>
      </w:r>
      <w:proofErr w:type="spellStart"/>
      <w:r w:rsidRPr="0002782E">
        <w:rPr>
          <w:i/>
          <w:iCs/>
          <w:color w:val="000000"/>
          <w:lang w:val="ru-RU"/>
        </w:rPr>
        <w:t>запропонованих</w:t>
      </w:r>
      <w:proofErr w:type="spellEnd"/>
      <w:r w:rsidRPr="0002782E">
        <w:rPr>
          <w:i/>
          <w:iCs/>
          <w:color w:val="000000"/>
          <w:lang w:val="ru-RU"/>
        </w:rPr>
        <w:t xml:space="preserve"> тем та </w:t>
      </w:r>
      <w:proofErr w:type="spellStart"/>
      <w:r w:rsidRPr="0002782E">
        <w:rPr>
          <w:i/>
          <w:iCs/>
          <w:color w:val="000000"/>
          <w:lang w:val="ru-RU"/>
        </w:rPr>
        <w:t>скласти</w:t>
      </w:r>
      <w:proofErr w:type="spellEnd"/>
      <w:r w:rsidRPr="0002782E">
        <w:rPr>
          <w:i/>
          <w:iCs/>
          <w:color w:val="000000"/>
          <w:lang w:val="ru-RU"/>
        </w:rPr>
        <w:t xml:space="preserve"> </w:t>
      </w:r>
      <w:proofErr w:type="spellStart"/>
      <w:r w:rsidRPr="0002782E">
        <w:rPr>
          <w:i/>
          <w:iCs/>
          <w:color w:val="000000"/>
          <w:lang w:val="ru-RU"/>
        </w:rPr>
        <w:t>відповідний</w:t>
      </w:r>
      <w:proofErr w:type="spellEnd"/>
      <w:r w:rsidRPr="0002782E">
        <w:rPr>
          <w:i/>
          <w:iCs/>
          <w:color w:val="000000"/>
          <w:lang w:val="ru-RU"/>
        </w:rPr>
        <w:t xml:space="preserve"> </w:t>
      </w:r>
      <w:proofErr w:type="spellStart"/>
      <w:r w:rsidRPr="0002782E">
        <w:rPr>
          <w:i/>
          <w:iCs/>
          <w:color w:val="000000"/>
          <w:lang w:val="ru-RU"/>
        </w:rPr>
        <w:t>бібліографічний</w:t>
      </w:r>
      <w:proofErr w:type="spellEnd"/>
      <w:r w:rsidRPr="0002782E">
        <w:rPr>
          <w:i/>
          <w:iCs/>
          <w:color w:val="000000"/>
          <w:lang w:val="ru-RU"/>
        </w:rPr>
        <w:t xml:space="preserve"> </w:t>
      </w:r>
      <w:proofErr w:type="spellStart"/>
      <w:r w:rsidRPr="0002782E">
        <w:rPr>
          <w:i/>
          <w:iCs/>
          <w:color w:val="000000"/>
          <w:lang w:val="ru-RU"/>
        </w:rPr>
        <w:t>покажчик</w:t>
      </w:r>
      <w:proofErr w:type="spellEnd"/>
      <w:r w:rsidRPr="0002782E">
        <w:rPr>
          <w:i/>
          <w:iCs/>
          <w:color w:val="000000"/>
          <w:lang w:val="ru-RU"/>
        </w:rPr>
        <w:t>:</w:t>
      </w:r>
    </w:p>
    <w:p w:rsidR="0002782E" w:rsidRPr="0002782E" w:rsidRDefault="0002782E" w:rsidP="0002782E">
      <w:pPr>
        <w:jc w:val="both"/>
        <w:rPr>
          <w:i/>
          <w:iCs/>
          <w:color w:val="000000"/>
          <w:lang w:val="ru-RU"/>
        </w:rPr>
      </w:pPr>
    </w:p>
    <w:p w:rsidR="0002782E" w:rsidRPr="0002782E" w:rsidRDefault="0002782E" w:rsidP="0002782E">
      <w:pPr>
        <w:jc w:val="both"/>
        <w:rPr>
          <w:i/>
          <w:iCs/>
          <w:color w:val="000000"/>
          <w:lang w:val="ru-RU"/>
        </w:rPr>
      </w:pPr>
      <w:r w:rsidRPr="0002782E">
        <w:rPr>
          <w:i/>
          <w:iCs/>
          <w:color w:val="000000"/>
          <w:lang w:val="ru-RU"/>
        </w:rPr>
        <w:t>1.</w:t>
      </w:r>
      <w:r w:rsidRPr="0002782E">
        <w:rPr>
          <w:i/>
          <w:iCs/>
          <w:color w:val="000000"/>
          <w:lang w:val="ru-RU"/>
        </w:rPr>
        <w:tab/>
      </w:r>
      <w:proofErr w:type="spellStart"/>
      <w:r w:rsidRPr="0002782E">
        <w:rPr>
          <w:i/>
          <w:iCs/>
          <w:color w:val="000000"/>
          <w:lang w:val="ru-RU"/>
        </w:rPr>
        <w:t>Варіативність</w:t>
      </w:r>
      <w:proofErr w:type="spellEnd"/>
      <w:r w:rsidRPr="0002782E">
        <w:rPr>
          <w:i/>
          <w:iCs/>
          <w:color w:val="000000"/>
          <w:lang w:val="ru-RU"/>
        </w:rPr>
        <w:t xml:space="preserve"> </w:t>
      </w:r>
      <w:proofErr w:type="spellStart"/>
      <w:r w:rsidRPr="0002782E">
        <w:rPr>
          <w:i/>
          <w:iCs/>
          <w:color w:val="000000"/>
          <w:lang w:val="ru-RU"/>
        </w:rPr>
        <w:t>німецької</w:t>
      </w:r>
      <w:proofErr w:type="spellEnd"/>
      <w:r w:rsidRPr="0002782E">
        <w:rPr>
          <w:i/>
          <w:iCs/>
          <w:color w:val="000000"/>
          <w:lang w:val="ru-RU"/>
        </w:rPr>
        <w:t xml:space="preserve"> </w:t>
      </w:r>
      <w:proofErr w:type="spellStart"/>
      <w:r w:rsidRPr="0002782E">
        <w:rPr>
          <w:i/>
          <w:iCs/>
          <w:color w:val="000000"/>
          <w:lang w:val="ru-RU"/>
        </w:rPr>
        <w:t>мови</w:t>
      </w:r>
      <w:proofErr w:type="spellEnd"/>
      <w:r w:rsidRPr="0002782E">
        <w:rPr>
          <w:i/>
          <w:iCs/>
          <w:color w:val="000000"/>
          <w:lang w:val="ru-RU"/>
        </w:rPr>
        <w:t xml:space="preserve"> як </w:t>
      </w:r>
      <w:proofErr w:type="spellStart"/>
      <w:proofErr w:type="gramStart"/>
      <w:r w:rsidRPr="0002782E">
        <w:rPr>
          <w:i/>
          <w:iCs/>
          <w:color w:val="000000"/>
          <w:lang w:val="ru-RU"/>
        </w:rPr>
        <w:t>л</w:t>
      </w:r>
      <w:proofErr w:type="gramEnd"/>
      <w:r w:rsidRPr="0002782E">
        <w:rPr>
          <w:i/>
          <w:iCs/>
          <w:color w:val="000000"/>
          <w:lang w:val="ru-RU"/>
        </w:rPr>
        <w:t>інгвокультурний</w:t>
      </w:r>
      <w:proofErr w:type="spellEnd"/>
      <w:r w:rsidRPr="0002782E">
        <w:rPr>
          <w:i/>
          <w:iCs/>
          <w:color w:val="000000"/>
          <w:lang w:val="ru-RU"/>
        </w:rPr>
        <w:t xml:space="preserve"> феномен.</w:t>
      </w:r>
    </w:p>
    <w:p w:rsidR="0002782E" w:rsidRPr="0002782E" w:rsidRDefault="0002782E" w:rsidP="0002782E">
      <w:pPr>
        <w:jc w:val="both"/>
        <w:rPr>
          <w:i/>
          <w:iCs/>
          <w:color w:val="000000"/>
          <w:lang w:val="ru-RU"/>
        </w:rPr>
      </w:pPr>
      <w:r w:rsidRPr="0002782E">
        <w:rPr>
          <w:i/>
          <w:iCs/>
          <w:color w:val="000000"/>
          <w:lang w:val="ru-RU"/>
        </w:rPr>
        <w:t>2.</w:t>
      </w:r>
      <w:r w:rsidRPr="0002782E">
        <w:rPr>
          <w:i/>
          <w:iCs/>
          <w:color w:val="000000"/>
          <w:lang w:val="ru-RU"/>
        </w:rPr>
        <w:tab/>
      </w:r>
      <w:proofErr w:type="spellStart"/>
      <w:r w:rsidRPr="0002782E">
        <w:rPr>
          <w:i/>
          <w:iCs/>
          <w:color w:val="000000"/>
          <w:lang w:val="ru-RU"/>
        </w:rPr>
        <w:t>Географічний</w:t>
      </w:r>
      <w:proofErr w:type="spellEnd"/>
      <w:r w:rsidRPr="0002782E">
        <w:rPr>
          <w:i/>
          <w:iCs/>
          <w:color w:val="000000"/>
          <w:lang w:val="ru-RU"/>
        </w:rPr>
        <w:t xml:space="preserve"> ареал </w:t>
      </w:r>
      <w:proofErr w:type="spellStart"/>
      <w:r w:rsidRPr="0002782E">
        <w:rPr>
          <w:i/>
          <w:iCs/>
          <w:color w:val="000000"/>
          <w:lang w:val="ru-RU"/>
        </w:rPr>
        <w:t>розповсюдження</w:t>
      </w:r>
      <w:proofErr w:type="spellEnd"/>
      <w:r w:rsidRPr="0002782E">
        <w:rPr>
          <w:i/>
          <w:iCs/>
          <w:color w:val="000000"/>
          <w:lang w:val="ru-RU"/>
        </w:rPr>
        <w:t xml:space="preserve"> </w:t>
      </w:r>
      <w:proofErr w:type="spellStart"/>
      <w:r w:rsidRPr="0002782E">
        <w:rPr>
          <w:i/>
          <w:iCs/>
          <w:color w:val="000000"/>
          <w:lang w:val="ru-RU"/>
        </w:rPr>
        <w:t>германських</w:t>
      </w:r>
      <w:proofErr w:type="spellEnd"/>
      <w:r w:rsidRPr="0002782E">
        <w:rPr>
          <w:i/>
          <w:iCs/>
          <w:color w:val="000000"/>
          <w:lang w:val="ru-RU"/>
        </w:rPr>
        <w:t xml:space="preserve"> </w:t>
      </w:r>
      <w:proofErr w:type="spellStart"/>
      <w:r w:rsidRPr="0002782E">
        <w:rPr>
          <w:i/>
          <w:iCs/>
          <w:color w:val="000000"/>
          <w:lang w:val="ru-RU"/>
        </w:rPr>
        <w:t>мов</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3.</w:t>
      </w:r>
      <w:r w:rsidRPr="0002782E">
        <w:rPr>
          <w:i/>
          <w:iCs/>
          <w:color w:val="000000"/>
          <w:lang w:val="ru-RU"/>
        </w:rPr>
        <w:tab/>
      </w:r>
      <w:proofErr w:type="spellStart"/>
      <w:r w:rsidRPr="0002782E">
        <w:rPr>
          <w:i/>
          <w:iCs/>
          <w:color w:val="000000"/>
          <w:lang w:val="ru-RU"/>
        </w:rPr>
        <w:t>Міжкультурні</w:t>
      </w:r>
      <w:proofErr w:type="spellEnd"/>
      <w:r w:rsidRPr="0002782E">
        <w:rPr>
          <w:i/>
          <w:iCs/>
          <w:color w:val="000000"/>
          <w:lang w:val="ru-RU"/>
        </w:rPr>
        <w:t xml:space="preserve"> </w:t>
      </w:r>
      <w:proofErr w:type="spellStart"/>
      <w:r w:rsidRPr="0002782E">
        <w:rPr>
          <w:i/>
          <w:iCs/>
          <w:color w:val="000000"/>
          <w:lang w:val="ru-RU"/>
        </w:rPr>
        <w:t>чинники</w:t>
      </w:r>
      <w:proofErr w:type="spellEnd"/>
      <w:r w:rsidRPr="0002782E">
        <w:rPr>
          <w:i/>
          <w:iCs/>
          <w:color w:val="000000"/>
          <w:lang w:val="ru-RU"/>
        </w:rPr>
        <w:t xml:space="preserve"> </w:t>
      </w:r>
      <w:proofErr w:type="spellStart"/>
      <w:r w:rsidRPr="0002782E">
        <w:rPr>
          <w:i/>
          <w:iCs/>
          <w:color w:val="000000"/>
          <w:lang w:val="ru-RU"/>
        </w:rPr>
        <w:t>варіативності</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4.</w:t>
      </w:r>
      <w:r w:rsidRPr="0002782E">
        <w:rPr>
          <w:i/>
          <w:iCs/>
          <w:color w:val="000000"/>
          <w:lang w:val="ru-RU"/>
        </w:rPr>
        <w:tab/>
      </w:r>
      <w:proofErr w:type="spellStart"/>
      <w:r w:rsidRPr="0002782E">
        <w:rPr>
          <w:i/>
          <w:iCs/>
          <w:color w:val="000000"/>
          <w:lang w:val="ru-RU"/>
        </w:rPr>
        <w:t>Етнічна</w:t>
      </w:r>
      <w:proofErr w:type="spellEnd"/>
      <w:r w:rsidRPr="0002782E">
        <w:rPr>
          <w:i/>
          <w:iCs/>
          <w:color w:val="000000"/>
          <w:lang w:val="ru-RU"/>
        </w:rPr>
        <w:t xml:space="preserve"> </w:t>
      </w:r>
      <w:proofErr w:type="spellStart"/>
      <w:r w:rsidRPr="0002782E">
        <w:rPr>
          <w:i/>
          <w:iCs/>
          <w:color w:val="000000"/>
          <w:lang w:val="ru-RU"/>
        </w:rPr>
        <w:t>складова</w:t>
      </w:r>
      <w:proofErr w:type="spellEnd"/>
      <w:r w:rsidRPr="0002782E">
        <w:rPr>
          <w:i/>
          <w:iCs/>
          <w:color w:val="000000"/>
          <w:lang w:val="ru-RU"/>
        </w:rPr>
        <w:t xml:space="preserve"> </w:t>
      </w:r>
      <w:proofErr w:type="spellStart"/>
      <w:r w:rsidRPr="0002782E">
        <w:rPr>
          <w:i/>
          <w:iCs/>
          <w:color w:val="000000"/>
          <w:lang w:val="ru-RU"/>
        </w:rPr>
        <w:t>діалектної</w:t>
      </w:r>
      <w:proofErr w:type="spellEnd"/>
      <w:r w:rsidRPr="0002782E">
        <w:rPr>
          <w:i/>
          <w:iCs/>
          <w:color w:val="000000"/>
          <w:lang w:val="ru-RU"/>
        </w:rPr>
        <w:t xml:space="preserve"> </w:t>
      </w:r>
      <w:proofErr w:type="spellStart"/>
      <w:r w:rsidRPr="0002782E">
        <w:rPr>
          <w:i/>
          <w:iCs/>
          <w:color w:val="000000"/>
          <w:lang w:val="ru-RU"/>
        </w:rPr>
        <w:t>картини</w:t>
      </w:r>
      <w:proofErr w:type="spellEnd"/>
      <w:r w:rsidRPr="0002782E">
        <w:rPr>
          <w:i/>
          <w:iCs/>
          <w:color w:val="000000"/>
          <w:lang w:val="ru-RU"/>
        </w:rPr>
        <w:t xml:space="preserve"> </w:t>
      </w:r>
      <w:proofErr w:type="spellStart"/>
      <w:proofErr w:type="gramStart"/>
      <w:r w:rsidRPr="0002782E">
        <w:rPr>
          <w:i/>
          <w:iCs/>
          <w:color w:val="000000"/>
          <w:lang w:val="ru-RU"/>
        </w:rPr>
        <w:t>св</w:t>
      </w:r>
      <w:proofErr w:type="gramEnd"/>
      <w:r w:rsidRPr="0002782E">
        <w:rPr>
          <w:i/>
          <w:iCs/>
          <w:color w:val="000000"/>
          <w:lang w:val="ru-RU"/>
        </w:rPr>
        <w:t>іту</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5.</w:t>
      </w:r>
      <w:r w:rsidRPr="0002782E">
        <w:rPr>
          <w:i/>
          <w:iCs/>
          <w:color w:val="000000"/>
          <w:lang w:val="ru-RU"/>
        </w:rPr>
        <w:tab/>
      </w:r>
      <w:proofErr w:type="spellStart"/>
      <w:r w:rsidRPr="0002782E">
        <w:rPr>
          <w:i/>
          <w:iCs/>
          <w:color w:val="000000"/>
          <w:lang w:val="ru-RU"/>
        </w:rPr>
        <w:t>Варіативність</w:t>
      </w:r>
      <w:proofErr w:type="spellEnd"/>
      <w:r w:rsidRPr="0002782E">
        <w:rPr>
          <w:i/>
          <w:iCs/>
          <w:color w:val="000000"/>
          <w:lang w:val="ru-RU"/>
        </w:rPr>
        <w:t xml:space="preserve"> з точки </w:t>
      </w:r>
      <w:proofErr w:type="spellStart"/>
      <w:r w:rsidRPr="0002782E">
        <w:rPr>
          <w:i/>
          <w:iCs/>
          <w:color w:val="000000"/>
          <w:lang w:val="ru-RU"/>
        </w:rPr>
        <w:t>зору</w:t>
      </w:r>
      <w:proofErr w:type="spellEnd"/>
      <w:r w:rsidRPr="0002782E">
        <w:rPr>
          <w:i/>
          <w:iCs/>
          <w:color w:val="000000"/>
          <w:lang w:val="ru-RU"/>
        </w:rPr>
        <w:t xml:space="preserve"> </w:t>
      </w:r>
      <w:proofErr w:type="spellStart"/>
      <w:r w:rsidRPr="0002782E">
        <w:rPr>
          <w:i/>
          <w:iCs/>
          <w:color w:val="000000"/>
          <w:lang w:val="ru-RU"/>
        </w:rPr>
        <w:t>структурної</w:t>
      </w:r>
      <w:proofErr w:type="spellEnd"/>
      <w:r w:rsidRPr="0002782E">
        <w:rPr>
          <w:i/>
          <w:iCs/>
          <w:color w:val="000000"/>
          <w:lang w:val="ru-RU"/>
        </w:rPr>
        <w:t xml:space="preserve"> </w:t>
      </w:r>
      <w:proofErr w:type="spellStart"/>
      <w:proofErr w:type="gramStart"/>
      <w:r w:rsidRPr="0002782E">
        <w:rPr>
          <w:i/>
          <w:iCs/>
          <w:color w:val="000000"/>
          <w:lang w:val="ru-RU"/>
        </w:rPr>
        <w:t>л</w:t>
      </w:r>
      <w:proofErr w:type="gramEnd"/>
      <w:r w:rsidRPr="0002782E">
        <w:rPr>
          <w:i/>
          <w:iCs/>
          <w:color w:val="000000"/>
          <w:lang w:val="ru-RU"/>
        </w:rPr>
        <w:t>інгвістики</w:t>
      </w:r>
      <w:proofErr w:type="spellEnd"/>
      <w:r w:rsidRPr="0002782E">
        <w:rPr>
          <w:i/>
          <w:iCs/>
          <w:color w:val="000000"/>
          <w:lang w:val="ru-RU"/>
        </w:rPr>
        <w:t xml:space="preserve">. </w:t>
      </w:r>
    </w:p>
    <w:p w:rsidR="0002782E" w:rsidRPr="0002782E" w:rsidRDefault="0002782E" w:rsidP="0002782E">
      <w:pPr>
        <w:jc w:val="both"/>
        <w:rPr>
          <w:i/>
          <w:iCs/>
          <w:color w:val="000000"/>
          <w:lang w:val="ru-RU"/>
        </w:rPr>
      </w:pPr>
      <w:r w:rsidRPr="0002782E">
        <w:rPr>
          <w:i/>
          <w:iCs/>
          <w:color w:val="000000"/>
          <w:lang w:val="ru-RU"/>
        </w:rPr>
        <w:t>6.</w:t>
      </w:r>
      <w:r w:rsidRPr="0002782E">
        <w:rPr>
          <w:i/>
          <w:iCs/>
          <w:color w:val="000000"/>
          <w:lang w:val="ru-RU"/>
        </w:rPr>
        <w:tab/>
      </w:r>
      <w:proofErr w:type="spellStart"/>
      <w:proofErr w:type="gramStart"/>
      <w:r w:rsidRPr="0002782E">
        <w:rPr>
          <w:i/>
          <w:iCs/>
          <w:color w:val="000000"/>
          <w:lang w:val="ru-RU"/>
        </w:rPr>
        <w:t>Соц</w:t>
      </w:r>
      <w:proofErr w:type="gramEnd"/>
      <w:r w:rsidRPr="0002782E">
        <w:rPr>
          <w:i/>
          <w:iCs/>
          <w:color w:val="000000"/>
          <w:lang w:val="ru-RU"/>
        </w:rPr>
        <w:t>іокультурна</w:t>
      </w:r>
      <w:proofErr w:type="spellEnd"/>
      <w:r w:rsidRPr="0002782E">
        <w:rPr>
          <w:i/>
          <w:iCs/>
          <w:color w:val="000000"/>
          <w:lang w:val="ru-RU"/>
        </w:rPr>
        <w:t xml:space="preserve"> </w:t>
      </w:r>
      <w:proofErr w:type="spellStart"/>
      <w:r w:rsidRPr="0002782E">
        <w:rPr>
          <w:i/>
          <w:iCs/>
          <w:color w:val="000000"/>
          <w:lang w:val="ru-RU"/>
        </w:rPr>
        <w:t>складова</w:t>
      </w:r>
      <w:proofErr w:type="spellEnd"/>
      <w:r w:rsidRPr="0002782E">
        <w:rPr>
          <w:i/>
          <w:iCs/>
          <w:color w:val="000000"/>
          <w:lang w:val="ru-RU"/>
        </w:rPr>
        <w:t xml:space="preserve"> </w:t>
      </w:r>
      <w:proofErr w:type="spellStart"/>
      <w:r w:rsidRPr="0002782E">
        <w:rPr>
          <w:i/>
          <w:iCs/>
          <w:color w:val="000000"/>
          <w:lang w:val="ru-RU"/>
        </w:rPr>
        <w:t>варіативності</w:t>
      </w:r>
      <w:proofErr w:type="spellEnd"/>
      <w:r w:rsidRPr="0002782E">
        <w:rPr>
          <w:i/>
          <w:iCs/>
          <w:color w:val="000000"/>
          <w:lang w:val="ru-RU"/>
        </w:rPr>
        <w:t xml:space="preserve"> </w:t>
      </w:r>
      <w:proofErr w:type="spellStart"/>
      <w:r w:rsidRPr="0002782E">
        <w:rPr>
          <w:i/>
          <w:iCs/>
          <w:color w:val="000000"/>
          <w:lang w:val="ru-RU"/>
        </w:rPr>
        <w:t>сучасної</w:t>
      </w:r>
      <w:proofErr w:type="spellEnd"/>
      <w:r w:rsidRPr="0002782E">
        <w:rPr>
          <w:i/>
          <w:iCs/>
          <w:color w:val="000000"/>
          <w:lang w:val="ru-RU"/>
        </w:rPr>
        <w:t xml:space="preserve"> </w:t>
      </w:r>
      <w:proofErr w:type="spellStart"/>
      <w:r w:rsidRPr="0002782E">
        <w:rPr>
          <w:i/>
          <w:iCs/>
          <w:color w:val="000000"/>
          <w:lang w:val="ru-RU"/>
        </w:rPr>
        <w:t>німецької</w:t>
      </w:r>
      <w:proofErr w:type="spellEnd"/>
      <w:r w:rsidRPr="0002782E">
        <w:rPr>
          <w:i/>
          <w:iCs/>
          <w:color w:val="000000"/>
          <w:lang w:val="ru-RU"/>
        </w:rPr>
        <w:t xml:space="preserve"> </w:t>
      </w:r>
      <w:proofErr w:type="spellStart"/>
      <w:r w:rsidRPr="0002782E">
        <w:rPr>
          <w:i/>
          <w:iCs/>
          <w:color w:val="000000"/>
          <w:lang w:val="ru-RU"/>
        </w:rPr>
        <w:t>мови</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lastRenderedPageBreak/>
        <w:t>7.</w:t>
      </w:r>
      <w:r w:rsidRPr="0002782E">
        <w:rPr>
          <w:i/>
          <w:iCs/>
          <w:color w:val="000000"/>
          <w:lang w:val="ru-RU"/>
        </w:rPr>
        <w:tab/>
      </w:r>
      <w:proofErr w:type="spellStart"/>
      <w:r w:rsidRPr="0002782E">
        <w:rPr>
          <w:i/>
          <w:iCs/>
          <w:color w:val="000000"/>
          <w:lang w:val="ru-RU"/>
        </w:rPr>
        <w:t>Варіативність</w:t>
      </w:r>
      <w:proofErr w:type="spellEnd"/>
      <w:r w:rsidRPr="0002782E">
        <w:rPr>
          <w:i/>
          <w:iCs/>
          <w:color w:val="000000"/>
          <w:lang w:val="ru-RU"/>
        </w:rPr>
        <w:t xml:space="preserve"> </w:t>
      </w:r>
      <w:proofErr w:type="gramStart"/>
      <w:r w:rsidRPr="0002782E">
        <w:rPr>
          <w:i/>
          <w:iCs/>
          <w:color w:val="000000"/>
          <w:lang w:val="ru-RU"/>
        </w:rPr>
        <w:t>у</w:t>
      </w:r>
      <w:proofErr w:type="gramEnd"/>
      <w:r w:rsidRPr="0002782E">
        <w:rPr>
          <w:i/>
          <w:iCs/>
          <w:color w:val="000000"/>
          <w:lang w:val="ru-RU"/>
        </w:rPr>
        <w:t xml:space="preserve"> </w:t>
      </w:r>
      <w:proofErr w:type="spellStart"/>
      <w:r w:rsidRPr="0002782E">
        <w:rPr>
          <w:i/>
          <w:iCs/>
          <w:color w:val="000000"/>
          <w:lang w:val="ru-RU"/>
        </w:rPr>
        <w:t>фокусі</w:t>
      </w:r>
      <w:proofErr w:type="spellEnd"/>
      <w:r w:rsidRPr="0002782E">
        <w:rPr>
          <w:i/>
          <w:iCs/>
          <w:color w:val="000000"/>
          <w:lang w:val="ru-RU"/>
        </w:rPr>
        <w:t xml:space="preserve"> </w:t>
      </w:r>
      <w:proofErr w:type="spellStart"/>
      <w:r w:rsidRPr="0002782E">
        <w:rPr>
          <w:i/>
          <w:iCs/>
          <w:color w:val="000000"/>
          <w:lang w:val="ru-RU"/>
        </w:rPr>
        <w:t>лінгвокультурології</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8.</w:t>
      </w:r>
      <w:r w:rsidRPr="0002782E">
        <w:rPr>
          <w:i/>
          <w:iCs/>
          <w:color w:val="000000"/>
          <w:lang w:val="ru-RU"/>
        </w:rPr>
        <w:tab/>
        <w:t>Теоретико-</w:t>
      </w:r>
      <w:proofErr w:type="spellStart"/>
      <w:r w:rsidRPr="0002782E">
        <w:rPr>
          <w:i/>
          <w:iCs/>
          <w:color w:val="000000"/>
          <w:lang w:val="ru-RU"/>
        </w:rPr>
        <w:t>методологічні</w:t>
      </w:r>
      <w:proofErr w:type="spellEnd"/>
      <w:r w:rsidRPr="0002782E">
        <w:rPr>
          <w:i/>
          <w:iCs/>
          <w:color w:val="000000"/>
          <w:lang w:val="ru-RU"/>
        </w:rPr>
        <w:t xml:space="preserve"> засади </w:t>
      </w:r>
      <w:proofErr w:type="spellStart"/>
      <w:r w:rsidRPr="0002782E">
        <w:rPr>
          <w:i/>
          <w:iCs/>
          <w:color w:val="000000"/>
          <w:lang w:val="ru-RU"/>
        </w:rPr>
        <w:t>сучасних</w:t>
      </w:r>
      <w:proofErr w:type="spellEnd"/>
      <w:r w:rsidRPr="0002782E">
        <w:rPr>
          <w:i/>
          <w:iCs/>
          <w:color w:val="000000"/>
          <w:lang w:val="ru-RU"/>
        </w:rPr>
        <w:t xml:space="preserve"> </w:t>
      </w:r>
      <w:proofErr w:type="spellStart"/>
      <w:proofErr w:type="gramStart"/>
      <w:r w:rsidRPr="0002782E">
        <w:rPr>
          <w:i/>
          <w:iCs/>
          <w:color w:val="000000"/>
          <w:lang w:val="ru-RU"/>
        </w:rPr>
        <w:t>студ</w:t>
      </w:r>
      <w:proofErr w:type="gramEnd"/>
      <w:r w:rsidRPr="0002782E">
        <w:rPr>
          <w:i/>
          <w:iCs/>
          <w:color w:val="000000"/>
          <w:lang w:val="ru-RU"/>
        </w:rPr>
        <w:t>ій</w:t>
      </w:r>
      <w:proofErr w:type="spellEnd"/>
      <w:r w:rsidRPr="0002782E">
        <w:rPr>
          <w:i/>
          <w:iCs/>
          <w:color w:val="000000"/>
          <w:lang w:val="ru-RU"/>
        </w:rPr>
        <w:t xml:space="preserve"> </w:t>
      </w:r>
      <w:proofErr w:type="spellStart"/>
      <w:r w:rsidRPr="0002782E">
        <w:rPr>
          <w:i/>
          <w:iCs/>
          <w:color w:val="000000"/>
          <w:lang w:val="ru-RU"/>
        </w:rPr>
        <w:t>варіативності</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9.</w:t>
      </w:r>
      <w:r w:rsidRPr="0002782E">
        <w:rPr>
          <w:i/>
          <w:iCs/>
          <w:color w:val="000000"/>
          <w:lang w:val="ru-RU"/>
        </w:rPr>
        <w:tab/>
      </w:r>
      <w:proofErr w:type="spellStart"/>
      <w:proofErr w:type="gramStart"/>
      <w:r w:rsidRPr="0002782E">
        <w:rPr>
          <w:i/>
          <w:iCs/>
          <w:color w:val="000000"/>
          <w:lang w:val="ru-RU"/>
        </w:rPr>
        <w:t>В</w:t>
      </w:r>
      <w:proofErr w:type="gramEnd"/>
      <w:r w:rsidRPr="0002782E">
        <w:rPr>
          <w:i/>
          <w:iCs/>
          <w:color w:val="000000"/>
          <w:lang w:val="ru-RU"/>
        </w:rPr>
        <w:t>ікові</w:t>
      </w:r>
      <w:proofErr w:type="spellEnd"/>
      <w:r w:rsidRPr="0002782E">
        <w:rPr>
          <w:i/>
          <w:iCs/>
          <w:color w:val="000000"/>
          <w:lang w:val="ru-RU"/>
        </w:rPr>
        <w:t xml:space="preserve"> й </w:t>
      </w:r>
      <w:proofErr w:type="spellStart"/>
      <w:r w:rsidRPr="0002782E">
        <w:rPr>
          <w:i/>
          <w:iCs/>
          <w:color w:val="000000"/>
          <w:lang w:val="ru-RU"/>
        </w:rPr>
        <w:t>гендерні</w:t>
      </w:r>
      <w:proofErr w:type="spellEnd"/>
      <w:r w:rsidRPr="0002782E">
        <w:rPr>
          <w:i/>
          <w:iCs/>
          <w:color w:val="000000"/>
          <w:lang w:val="ru-RU"/>
        </w:rPr>
        <w:t xml:space="preserve"> </w:t>
      </w:r>
      <w:proofErr w:type="spellStart"/>
      <w:r w:rsidRPr="0002782E">
        <w:rPr>
          <w:i/>
          <w:iCs/>
          <w:color w:val="000000"/>
          <w:lang w:val="ru-RU"/>
        </w:rPr>
        <w:t>особливості</w:t>
      </w:r>
      <w:proofErr w:type="spellEnd"/>
      <w:r w:rsidRPr="0002782E">
        <w:rPr>
          <w:i/>
          <w:iCs/>
          <w:color w:val="000000"/>
          <w:lang w:val="ru-RU"/>
        </w:rPr>
        <w:t xml:space="preserve"> </w:t>
      </w:r>
      <w:proofErr w:type="spellStart"/>
      <w:r w:rsidRPr="0002782E">
        <w:rPr>
          <w:i/>
          <w:iCs/>
          <w:color w:val="000000"/>
          <w:lang w:val="ru-RU"/>
        </w:rPr>
        <w:t>спілкування</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10.</w:t>
      </w:r>
      <w:r w:rsidRPr="0002782E">
        <w:rPr>
          <w:i/>
          <w:iCs/>
          <w:color w:val="000000"/>
          <w:lang w:val="ru-RU"/>
        </w:rPr>
        <w:tab/>
      </w:r>
      <w:proofErr w:type="spellStart"/>
      <w:r w:rsidRPr="0002782E">
        <w:rPr>
          <w:i/>
          <w:iCs/>
          <w:color w:val="000000"/>
          <w:lang w:val="ru-RU"/>
        </w:rPr>
        <w:t>Стратифікаційна</w:t>
      </w:r>
      <w:proofErr w:type="spellEnd"/>
      <w:r w:rsidRPr="0002782E">
        <w:rPr>
          <w:i/>
          <w:iCs/>
          <w:color w:val="000000"/>
          <w:lang w:val="ru-RU"/>
        </w:rPr>
        <w:t xml:space="preserve"> </w:t>
      </w:r>
      <w:proofErr w:type="spellStart"/>
      <w:r w:rsidRPr="0002782E">
        <w:rPr>
          <w:i/>
          <w:iCs/>
          <w:color w:val="000000"/>
          <w:lang w:val="ru-RU"/>
        </w:rPr>
        <w:t>варіативність</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11.</w:t>
      </w:r>
      <w:r w:rsidRPr="0002782E">
        <w:rPr>
          <w:i/>
          <w:iCs/>
          <w:color w:val="000000"/>
          <w:lang w:val="ru-RU"/>
        </w:rPr>
        <w:tab/>
      </w:r>
      <w:proofErr w:type="spellStart"/>
      <w:r w:rsidRPr="0002782E">
        <w:rPr>
          <w:i/>
          <w:iCs/>
          <w:color w:val="000000"/>
          <w:lang w:val="ru-RU"/>
        </w:rPr>
        <w:t>Технологічні</w:t>
      </w:r>
      <w:proofErr w:type="spellEnd"/>
      <w:r w:rsidRPr="0002782E">
        <w:rPr>
          <w:i/>
          <w:iCs/>
          <w:color w:val="000000"/>
          <w:lang w:val="ru-RU"/>
        </w:rPr>
        <w:t xml:space="preserve"> </w:t>
      </w:r>
      <w:proofErr w:type="spellStart"/>
      <w:r w:rsidRPr="0002782E">
        <w:rPr>
          <w:i/>
          <w:iCs/>
          <w:color w:val="000000"/>
          <w:lang w:val="ru-RU"/>
        </w:rPr>
        <w:t>чинники</w:t>
      </w:r>
      <w:proofErr w:type="spellEnd"/>
      <w:r w:rsidRPr="0002782E">
        <w:rPr>
          <w:i/>
          <w:iCs/>
          <w:color w:val="000000"/>
          <w:lang w:val="ru-RU"/>
        </w:rPr>
        <w:t xml:space="preserve"> </w:t>
      </w:r>
      <w:proofErr w:type="spellStart"/>
      <w:r w:rsidRPr="0002782E">
        <w:rPr>
          <w:i/>
          <w:iCs/>
          <w:color w:val="000000"/>
          <w:lang w:val="ru-RU"/>
        </w:rPr>
        <w:t>мовленнєвої</w:t>
      </w:r>
      <w:proofErr w:type="spellEnd"/>
      <w:r w:rsidRPr="0002782E">
        <w:rPr>
          <w:i/>
          <w:iCs/>
          <w:color w:val="000000"/>
          <w:lang w:val="ru-RU"/>
        </w:rPr>
        <w:t xml:space="preserve"> </w:t>
      </w:r>
      <w:proofErr w:type="spellStart"/>
      <w:r w:rsidRPr="0002782E">
        <w:rPr>
          <w:i/>
          <w:iCs/>
          <w:color w:val="000000"/>
          <w:lang w:val="ru-RU"/>
        </w:rPr>
        <w:t>інтеракції</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12.</w:t>
      </w:r>
      <w:r w:rsidRPr="0002782E">
        <w:rPr>
          <w:i/>
          <w:iCs/>
          <w:color w:val="000000"/>
          <w:lang w:val="ru-RU"/>
        </w:rPr>
        <w:tab/>
      </w:r>
      <w:proofErr w:type="spellStart"/>
      <w:r w:rsidRPr="0002782E">
        <w:rPr>
          <w:i/>
          <w:iCs/>
          <w:color w:val="000000"/>
          <w:lang w:val="ru-RU"/>
        </w:rPr>
        <w:t>Ситуативна</w:t>
      </w:r>
      <w:proofErr w:type="spellEnd"/>
      <w:r w:rsidRPr="0002782E">
        <w:rPr>
          <w:i/>
          <w:iCs/>
          <w:color w:val="000000"/>
          <w:lang w:val="ru-RU"/>
        </w:rPr>
        <w:t xml:space="preserve"> </w:t>
      </w:r>
      <w:proofErr w:type="spellStart"/>
      <w:r w:rsidRPr="0002782E">
        <w:rPr>
          <w:i/>
          <w:iCs/>
          <w:color w:val="000000"/>
          <w:lang w:val="ru-RU"/>
        </w:rPr>
        <w:t>варіативність</w:t>
      </w:r>
      <w:proofErr w:type="spellEnd"/>
      <w:r w:rsidRPr="0002782E">
        <w:rPr>
          <w:i/>
          <w:iCs/>
          <w:color w:val="000000"/>
          <w:lang w:val="ru-RU"/>
        </w:rPr>
        <w:t>.</w:t>
      </w:r>
    </w:p>
    <w:p w:rsidR="0002782E" w:rsidRPr="0002782E" w:rsidRDefault="0002782E" w:rsidP="0002782E">
      <w:pPr>
        <w:jc w:val="both"/>
        <w:rPr>
          <w:i/>
          <w:iCs/>
          <w:color w:val="000000"/>
          <w:lang w:val="ru-RU"/>
        </w:rPr>
      </w:pPr>
      <w:r w:rsidRPr="0002782E">
        <w:rPr>
          <w:i/>
          <w:iCs/>
          <w:color w:val="000000"/>
          <w:lang w:val="ru-RU"/>
        </w:rPr>
        <w:t>13.</w:t>
      </w:r>
      <w:r w:rsidRPr="0002782E">
        <w:rPr>
          <w:i/>
          <w:iCs/>
          <w:color w:val="000000"/>
          <w:lang w:val="ru-RU"/>
        </w:rPr>
        <w:tab/>
        <w:t xml:space="preserve">Тактики й </w:t>
      </w:r>
      <w:proofErr w:type="spellStart"/>
      <w:r w:rsidRPr="0002782E">
        <w:rPr>
          <w:i/>
          <w:iCs/>
          <w:color w:val="000000"/>
          <w:lang w:val="ru-RU"/>
        </w:rPr>
        <w:t>стратегії</w:t>
      </w:r>
      <w:proofErr w:type="spellEnd"/>
      <w:r w:rsidRPr="0002782E">
        <w:rPr>
          <w:i/>
          <w:iCs/>
          <w:color w:val="000000"/>
          <w:lang w:val="ru-RU"/>
        </w:rPr>
        <w:t xml:space="preserve"> </w:t>
      </w:r>
      <w:proofErr w:type="spellStart"/>
      <w:r w:rsidRPr="0002782E">
        <w:rPr>
          <w:i/>
          <w:iCs/>
          <w:color w:val="000000"/>
          <w:lang w:val="ru-RU"/>
        </w:rPr>
        <w:t>варіативності</w:t>
      </w:r>
      <w:proofErr w:type="spellEnd"/>
      <w:r w:rsidRPr="0002782E">
        <w:rPr>
          <w:i/>
          <w:iCs/>
          <w:color w:val="000000"/>
          <w:lang w:val="ru-RU"/>
        </w:rPr>
        <w:t>.</w:t>
      </w:r>
    </w:p>
    <w:p w:rsidR="0015095B" w:rsidRDefault="0002782E" w:rsidP="0002782E">
      <w:pPr>
        <w:jc w:val="both"/>
        <w:rPr>
          <w:i/>
          <w:iCs/>
          <w:color w:val="000000"/>
          <w:lang w:val="ru-RU"/>
        </w:rPr>
      </w:pPr>
      <w:r w:rsidRPr="0002782E">
        <w:rPr>
          <w:i/>
          <w:iCs/>
          <w:color w:val="000000"/>
          <w:lang w:val="ru-RU"/>
        </w:rPr>
        <w:t>14.</w:t>
      </w:r>
      <w:r w:rsidRPr="0002782E">
        <w:rPr>
          <w:i/>
          <w:iCs/>
          <w:color w:val="000000"/>
          <w:lang w:val="ru-RU"/>
        </w:rPr>
        <w:tab/>
      </w:r>
      <w:proofErr w:type="spellStart"/>
      <w:r w:rsidRPr="0002782E">
        <w:rPr>
          <w:i/>
          <w:iCs/>
          <w:color w:val="000000"/>
          <w:lang w:val="ru-RU"/>
        </w:rPr>
        <w:t>Опис</w:t>
      </w:r>
      <w:proofErr w:type="spellEnd"/>
      <w:r w:rsidRPr="0002782E">
        <w:rPr>
          <w:i/>
          <w:iCs/>
          <w:color w:val="000000"/>
          <w:lang w:val="ru-RU"/>
        </w:rPr>
        <w:t xml:space="preserve"> </w:t>
      </w:r>
      <w:proofErr w:type="spellStart"/>
      <w:r w:rsidRPr="0002782E">
        <w:rPr>
          <w:i/>
          <w:iCs/>
          <w:color w:val="000000"/>
          <w:lang w:val="ru-RU"/>
        </w:rPr>
        <w:t>структури</w:t>
      </w:r>
      <w:proofErr w:type="spellEnd"/>
      <w:r w:rsidRPr="0002782E">
        <w:rPr>
          <w:i/>
          <w:iCs/>
          <w:color w:val="000000"/>
          <w:lang w:val="ru-RU"/>
        </w:rPr>
        <w:t xml:space="preserve"> </w:t>
      </w:r>
      <w:proofErr w:type="spellStart"/>
      <w:r w:rsidRPr="0002782E">
        <w:rPr>
          <w:i/>
          <w:iCs/>
          <w:color w:val="000000"/>
          <w:lang w:val="ru-RU"/>
        </w:rPr>
        <w:t>німецькомовної</w:t>
      </w:r>
      <w:proofErr w:type="spellEnd"/>
      <w:r w:rsidRPr="0002782E">
        <w:rPr>
          <w:i/>
          <w:iCs/>
          <w:color w:val="000000"/>
          <w:lang w:val="ru-RU"/>
        </w:rPr>
        <w:t xml:space="preserve"> </w:t>
      </w:r>
      <w:proofErr w:type="spellStart"/>
      <w:r w:rsidRPr="0002782E">
        <w:rPr>
          <w:i/>
          <w:iCs/>
          <w:color w:val="000000"/>
          <w:lang w:val="ru-RU"/>
        </w:rPr>
        <w:t>діалектної</w:t>
      </w:r>
      <w:proofErr w:type="spellEnd"/>
      <w:r w:rsidRPr="0002782E">
        <w:rPr>
          <w:i/>
          <w:iCs/>
          <w:color w:val="000000"/>
          <w:lang w:val="ru-RU"/>
        </w:rPr>
        <w:t xml:space="preserve"> </w:t>
      </w:r>
      <w:proofErr w:type="spellStart"/>
      <w:r w:rsidRPr="0002782E">
        <w:rPr>
          <w:i/>
          <w:iCs/>
          <w:color w:val="000000"/>
          <w:lang w:val="ru-RU"/>
        </w:rPr>
        <w:t>картини</w:t>
      </w:r>
      <w:proofErr w:type="spellEnd"/>
      <w:r w:rsidRPr="0002782E">
        <w:rPr>
          <w:i/>
          <w:iCs/>
          <w:color w:val="000000"/>
          <w:lang w:val="ru-RU"/>
        </w:rPr>
        <w:t xml:space="preserve"> </w:t>
      </w:r>
      <w:proofErr w:type="spellStart"/>
      <w:proofErr w:type="gramStart"/>
      <w:r w:rsidRPr="0002782E">
        <w:rPr>
          <w:i/>
          <w:iCs/>
          <w:color w:val="000000"/>
          <w:lang w:val="ru-RU"/>
        </w:rPr>
        <w:t>св</w:t>
      </w:r>
      <w:proofErr w:type="gramEnd"/>
      <w:r w:rsidRPr="0002782E">
        <w:rPr>
          <w:i/>
          <w:iCs/>
          <w:color w:val="000000"/>
          <w:lang w:val="ru-RU"/>
        </w:rPr>
        <w:t>іту</w:t>
      </w:r>
      <w:proofErr w:type="spellEnd"/>
      <w:r w:rsidRPr="0002782E">
        <w:rPr>
          <w:i/>
          <w:iCs/>
          <w:color w:val="000000"/>
          <w:lang w:val="ru-RU"/>
        </w:rPr>
        <w:t>.</w:t>
      </w:r>
    </w:p>
    <w:p w:rsidR="00881506" w:rsidRDefault="00881506"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E90CDD">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567"/>
        <w:gridCol w:w="567"/>
        <w:gridCol w:w="1559"/>
        <w:gridCol w:w="3969"/>
        <w:gridCol w:w="993"/>
        <w:gridCol w:w="850"/>
        <w:gridCol w:w="1052"/>
      </w:tblGrid>
      <w:tr w:rsidR="0002782E" w:rsidRPr="0002782E" w:rsidTr="0002782E">
        <w:trPr>
          <w:trHeight w:val="1650"/>
        </w:trPr>
        <w:tc>
          <w:tcPr>
            <w:tcW w:w="1560" w:type="dxa"/>
            <w:gridSpan w:val="3"/>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b/>
                <w:lang w:val="uk-UA" w:eastAsia="ar-SA"/>
              </w:rPr>
            </w:pPr>
          </w:p>
          <w:p w:rsidR="0002782E" w:rsidRPr="0002782E" w:rsidRDefault="0002782E" w:rsidP="0002782E">
            <w:pPr>
              <w:suppressAutoHyphens/>
              <w:jc w:val="center"/>
              <w:rPr>
                <w:rFonts w:eastAsia="Times New Roman"/>
                <w:b/>
                <w:lang w:val="uk-UA" w:eastAsia="ar-SA"/>
              </w:rPr>
            </w:pPr>
          </w:p>
          <w:p w:rsidR="0002782E" w:rsidRPr="0002782E" w:rsidRDefault="0002782E" w:rsidP="0002782E">
            <w:pPr>
              <w:suppressAutoHyphens/>
              <w:jc w:val="center"/>
              <w:rPr>
                <w:rFonts w:eastAsia="Times New Roman"/>
                <w:b/>
                <w:lang w:val="uk-UA" w:eastAsia="ar-SA"/>
              </w:rPr>
            </w:pPr>
          </w:p>
          <w:p w:rsidR="0002782E" w:rsidRPr="0002782E" w:rsidRDefault="0002782E" w:rsidP="0002782E">
            <w:pPr>
              <w:suppressAutoHyphens/>
              <w:jc w:val="center"/>
              <w:rPr>
                <w:rFonts w:eastAsia="Times New Roman"/>
                <w:b/>
                <w:lang w:val="uk-UA" w:eastAsia="ar-SA"/>
              </w:rPr>
            </w:pPr>
          </w:p>
          <w:p w:rsidR="0002782E" w:rsidRPr="0002782E" w:rsidRDefault="0002782E" w:rsidP="0002782E">
            <w:pPr>
              <w:suppressAutoHyphens/>
              <w:jc w:val="center"/>
              <w:rPr>
                <w:rFonts w:eastAsia="Times New Roman"/>
                <w:b/>
                <w:lang w:val="uk-UA" w:eastAsia="ar-SA"/>
              </w:rPr>
            </w:pPr>
          </w:p>
        </w:tc>
        <w:tc>
          <w:tcPr>
            <w:tcW w:w="5528" w:type="dxa"/>
            <w:gridSpan w:val="2"/>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Вид контрольного заходу (аспектний підхід)</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Кількість контрольних заходів</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Сума балів за один захід</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Усього балів</w:t>
            </w:r>
          </w:p>
        </w:tc>
      </w:tr>
      <w:tr w:rsidR="0002782E" w:rsidRPr="0002782E" w:rsidTr="0002782E">
        <w:trPr>
          <w:cantSplit/>
          <w:trHeight w:val="980"/>
        </w:trPr>
        <w:tc>
          <w:tcPr>
            <w:tcW w:w="426" w:type="dxa"/>
            <w:vMerge w:val="restart"/>
            <w:tcBorders>
              <w:top w:val="single" w:sz="4" w:space="0" w:color="auto"/>
              <w:left w:val="single" w:sz="4" w:space="0" w:color="auto"/>
              <w:bottom w:val="single" w:sz="4" w:space="0" w:color="auto"/>
              <w:right w:val="single" w:sz="4" w:space="0" w:color="auto"/>
            </w:tcBorders>
            <w:textDirection w:val="btLr"/>
            <w:hideMark/>
          </w:tcPr>
          <w:p w:rsidR="0002782E" w:rsidRPr="0002782E" w:rsidRDefault="0002782E" w:rsidP="0002782E">
            <w:pPr>
              <w:suppressAutoHyphens/>
              <w:ind w:left="113" w:right="113"/>
              <w:jc w:val="center"/>
              <w:rPr>
                <w:rFonts w:eastAsia="Times New Roman"/>
                <w:b/>
                <w:lang w:val="uk-UA" w:eastAsia="ar-SA"/>
              </w:rPr>
            </w:pPr>
            <w:proofErr w:type="spellStart"/>
            <w:r w:rsidRPr="0002782E">
              <w:rPr>
                <w:rFonts w:eastAsia="Times New Roman"/>
                <w:b/>
                <w:lang w:val="de-DE" w:eastAsia="ar-SA"/>
              </w:rPr>
              <w:t>Поточний</w:t>
            </w:r>
            <w:proofErr w:type="spellEnd"/>
            <w:r w:rsidRPr="0002782E">
              <w:rPr>
                <w:rFonts w:eastAsia="Times New Roman"/>
                <w:b/>
                <w:lang w:val="de-DE" w:eastAsia="ar-SA"/>
              </w:rPr>
              <w:t xml:space="preserve"> </w:t>
            </w:r>
            <w:proofErr w:type="spellStart"/>
            <w:r w:rsidRPr="0002782E">
              <w:rPr>
                <w:rFonts w:eastAsia="Times New Roman"/>
                <w:b/>
                <w:lang w:val="de-DE" w:eastAsia="ar-SA"/>
              </w:rPr>
              <w:t>контроль</w:t>
            </w:r>
            <w:proofErr w:type="spellEnd"/>
            <w:r w:rsidRPr="0002782E">
              <w:rPr>
                <w:rFonts w:eastAsia="Times New Roman"/>
                <w:b/>
                <w:lang w:val="de-DE" w:eastAsia="ar-SA"/>
              </w:rPr>
              <w:t xml:space="preserve"> </w:t>
            </w:r>
            <w:proofErr w:type="spellStart"/>
            <w:r w:rsidRPr="0002782E">
              <w:rPr>
                <w:rFonts w:eastAsia="Times New Roman"/>
                <w:b/>
                <w:lang w:val="de-DE" w:eastAsia="ar-SA"/>
              </w:rPr>
              <w:t>знань</w:t>
            </w:r>
            <w:proofErr w:type="spellEnd"/>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02782E" w:rsidRPr="0002782E" w:rsidRDefault="0002782E" w:rsidP="0002782E">
            <w:pPr>
              <w:suppressAutoHyphens/>
              <w:ind w:left="113" w:right="113"/>
              <w:jc w:val="center"/>
              <w:rPr>
                <w:rFonts w:eastAsia="Times New Roman"/>
                <w:b/>
                <w:lang w:val="uk-UA" w:eastAsia="ar-SA"/>
              </w:rPr>
            </w:pPr>
            <w:r w:rsidRPr="0002782E">
              <w:rPr>
                <w:rFonts w:eastAsia="Times New Roman"/>
                <w:b/>
                <w:lang w:val="uk-UA" w:eastAsia="ar-SA"/>
              </w:rPr>
              <w:t>РОЗДІЛ 1</w:t>
            </w:r>
          </w:p>
        </w:tc>
        <w:tc>
          <w:tcPr>
            <w:tcW w:w="567"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w:t>
            </w:r>
          </w:p>
          <w:p w:rsidR="0002782E" w:rsidRPr="0002782E" w:rsidRDefault="0002782E" w:rsidP="0002782E">
            <w:pPr>
              <w:suppressAutoHyphens/>
              <w:jc w:val="center"/>
              <w:rPr>
                <w:rFonts w:eastAsia="Times New Roman"/>
                <w:lang w:val="uk-UA" w:eastAsia="ar-SA"/>
              </w:rPr>
            </w:pPr>
          </w:p>
          <w:p w:rsidR="0002782E" w:rsidRPr="0002782E" w:rsidRDefault="0002782E" w:rsidP="0002782E">
            <w:pPr>
              <w:suppressAutoHyphens/>
              <w:jc w:val="center"/>
              <w:rPr>
                <w:rFonts w:eastAsia="Times New Roman"/>
                <w:lang w:val="uk-UA" w:eastAsia="ar-SA"/>
              </w:rPr>
            </w:pPr>
          </w:p>
          <w:p w:rsidR="0002782E" w:rsidRPr="0002782E" w:rsidRDefault="0002782E" w:rsidP="0002782E">
            <w:pPr>
              <w:suppressAutoHyphens/>
              <w:jc w:val="center"/>
              <w:rPr>
                <w:rFonts w:eastAsia="Times New Roman"/>
                <w:lang w:val="uk-UA" w:eastAsia="ar-SA"/>
              </w:rPr>
            </w:pPr>
          </w:p>
          <w:p w:rsidR="0002782E" w:rsidRPr="0002782E" w:rsidRDefault="0002782E" w:rsidP="0002782E">
            <w:pPr>
              <w:suppressAutoHyphens/>
              <w:jc w:val="center"/>
              <w:rPr>
                <w:rFonts w:eastAsia="Times New Roman"/>
                <w:lang w:val="uk-UA" w:eastAsia="ar-SA"/>
              </w:rPr>
            </w:pPr>
          </w:p>
        </w:tc>
        <w:tc>
          <w:tcPr>
            <w:tcW w:w="155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sz w:val="28"/>
                <w:szCs w:val="28"/>
                <w:lang w:val="uk-UA" w:eastAsia="ar-SA"/>
              </w:rPr>
              <w:t>Варіативність як лінгвістичний феномен.</w:t>
            </w:r>
          </w:p>
        </w:tc>
        <w:tc>
          <w:tcPr>
            <w:tcW w:w="396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rPr>
                <w:rFonts w:eastAsia="Times New Roman"/>
                <w:lang w:val="uk-UA" w:eastAsia="ar-SA"/>
              </w:rPr>
            </w:pPr>
            <w:r w:rsidRPr="0002782E">
              <w:rPr>
                <w:rFonts w:eastAsia="Times New Roman"/>
                <w:lang w:val="uk-UA" w:eastAsia="ar-SA"/>
              </w:rPr>
              <w:t>Написання науково-дослідних робіт за заданою проблематикою.</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2</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5</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10</w:t>
            </w:r>
          </w:p>
        </w:tc>
      </w:tr>
      <w:tr w:rsidR="0002782E" w:rsidRPr="0002782E" w:rsidTr="0002782E">
        <w:trPr>
          <w:cantSplit/>
          <w:trHeight w:val="345"/>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2</w:t>
            </w:r>
          </w:p>
        </w:tc>
        <w:tc>
          <w:tcPr>
            <w:tcW w:w="155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sz w:val="28"/>
                <w:szCs w:val="28"/>
                <w:lang w:val="uk-UA" w:eastAsia="ar-SA"/>
              </w:rPr>
              <w:t>Сучасні германські мови, їх загальна характеристика.</w:t>
            </w:r>
          </w:p>
        </w:tc>
        <w:tc>
          <w:tcPr>
            <w:tcW w:w="396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Написання науково-дослідних робіт про різновиди діалектів німецької мови, опис окремих діалектів і встановлення їх характерних особливостей.</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2</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5</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w:t>
            </w:r>
          </w:p>
        </w:tc>
      </w:tr>
      <w:tr w:rsidR="0002782E" w:rsidRPr="0002782E" w:rsidTr="0002782E">
        <w:trPr>
          <w:cantSplit/>
          <w:trHeight w:val="585"/>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3</w:t>
            </w:r>
          </w:p>
          <w:p w:rsidR="0002782E" w:rsidRPr="0002782E" w:rsidRDefault="0002782E" w:rsidP="0002782E">
            <w:pPr>
              <w:suppressAutoHyphens/>
              <w:jc w:val="center"/>
              <w:rPr>
                <w:rFonts w:eastAsia="Times New Roman"/>
                <w:lang w:val="uk-UA" w:eastAsia="ar-SA"/>
              </w:rPr>
            </w:pPr>
          </w:p>
        </w:tc>
        <w:tc>
          <w:tcPr>
            <w:tcW w:w="5528" w:type="dxa"/>
            <w:gridSpan w:val="2"/>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Контрольна робота за результатами вивчення матеріалу Розділу 1 (проходження тесту за вивченими темами).</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10</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w:t>
            </w:r>
          </w:p>
        </w:tc>
      </w:tr>
      <w:tr w:rsidR="0002782E" w:rsidRPr="0002782E" w:rsidTr="0002782E">
        <w:trPr>
          <w:cantSplit/>
          <w:trHeight w:val="350"/>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02782E" w:rsidRPr="0002782E" w:rsidRDefault="0002782E" w:rsidP="0002782E">
            <w:pPr>
              <w:suppressAutoHyphens/>
              <w:ind w:left="113" w:right="113"/>
              <w:jc w:val="center"/>
              <w:rPr>
                <w:rFonts w:eastAsia="Times New Roman"/>
                <w:b/>
                <w:lang w:val="uk-UA" w:eastAsia="ar-SA"/>
              </w:rPr>
            </w:pPr>
            <w:r w:rsidRPr="0002782E">
              <w:rPr>
                <w:rFonts w:eastAsia="Times New Roman"/>
                <w:b/>
                <w:lang w:val="uk-UA" w:eastAsia="ar-SA"/>
              </w:rPr>
              <w:t>РОЗДІЛ 2</w:t>
            </w: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4</w:t>
            </w:r>
          </w:p>
        </w:tc>
        <w:tc>
          <w:tcPr>
            <w:tcW w:w="155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sz w:val="28"/>
                <w:szCs w:val="28"/>
                <w:lang w:val="uk-UA" w:eastAsia="ar-SA"/>
              </w:rPr>
              <w:t>Методологія досліджень варіативності німецькомовних діалектів та її особливості.</w:t>
            </w:r>
          </w:p>
        </w:tc>
        <w:tc>
          <w:tcPr>
            <w:tcW w:w="396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 xml:space="preserve">Написання наукових досліджень про особливості австрійської німецької мови. </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2</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5</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w:t>
            </w:r>
          </w:p>
        </w:tc>
      </w:tr>
      <w:tr w:rsidR="0002782E" w:rsidRPr="0002782E" w:rsidTr="0002782E">
        <w:trPr>
          <w:cantSplit/>
          <w:trHeight w:val="358"/>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5</w:t>
            </w:r>
          </w:p>
        </w:tc>
        <w:tc>
          <w:tcPr>
            <w:tcW w:w="155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sz w:val="28"/>
                <w:szCs w:val="28"/>
                <w:lang w:val="uk-UA" w:eastAsia="ar-SA"/>
              </w:rPr>
              <w:t>Тема 4. Германські мови, національні варіанти німецької мови та їх особливості.</w:t>
            </w:r>
          </w:p>
        </w:tc>
        <w:tc>
          <w:tcPr>
            <w:tcW w:w="3969"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Написання наукових досліджень про німецьку мову Швейцарії, її специфіку і особливості.</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2</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 xml:space="preserve">    5</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w:t>
            </w:r>
          </w:p>
        </w:tc>
      </w:tr>
      <w:tr w:rsidR="0002782E" w:rsidRPr="0002782E" w:rsidTr="0002782E">
        <w:trPr>
          <w:cantSplit/>
          <w:trHeight w:val="300"/>
        </w:trPr>
        <w:tc>
          <w:tcPr>
            <w:tcW w:w="1560"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6</w:t>
            </w:r>
          </w:p>
        </w:tc>
        <w:tc>
          <w:tcPr>
            <w:tcW w:w="5528" w:type="dxa"/>
            <w:gridSpan w:val="2"/>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Контрольна робота за результатами вивчення матеріалу Розділу 2 (проходження тесту за вивченими темами).</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w:t>
            </w:r>
          </w:p>
        </w:tc>
        <w:tc>
          <w:tcPr>
            <w:tcW w:w="850"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10</w:t>
            </w: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w:t>
            </w:r>
          </w:p>
        </w:tc>
      </w:tr>
      <w:tr w:rsidR="0002782E" w:rsidRPr="0002782E" w:rsidTr="0002782E">
        <w:trPr>
          <w:cantSplit/>
          <w:trHeight w:val="1363"/>
        </w:trPr>
        <w:tc>
          <w:tcPr>
            <w:tcW w:w="993" w:type="dxa"/>
            <w:gridSpan w:val="2"/>
            <w:vMerge w:val="restart"/>
            <w:tcBorders>
              <w:top w:val="single" w:sz="4" w:space="0" w:color="auto"/>
              <w:left w:val="single" w:sz="4" w:space="0" w:color="auto"/>
              <w:bottom w:val="single" w:sz="4" w:space="0" w:color="auto"/>
              <w:right w:val="single" w:sz="4" w:space="0" w:color="auto"/>
            </w:tcBorders>
            <w:textDirection w:val="btLr"/>
            <w:hideMark/>
          </w:tcPr>
          <w:p w:rsidR="0002782E" w:rsidRPr="0002782E" w:rsidRDefault="0002782E" w:rsidP="0002782E">
            <w:pPr>
              <w:suppressAutoHyphens/>
              <w:ind w:left="113" w:right="113"/>
              <w:jc w:val="center"/>
              <w:rPr>
                <w:rFonts w:eastAsia="Times New Roman"/>
                <w:b/>
                <w:lang w:val="uk-UA" w:eastAsia="ar-SA"/>
              </w:rPr>
            </w:pPr>
            <w:r w:rsidRPr="0002782E">
              <w:rPr>
                <w:rFonts w:eastAsia="Times New Roman"/>
                <w:b/>
                <w:lang w:val="uk-UA" w:eastAsia="ar-SA"/>
              </w:rPr>
              <w:t>Підсумкова атестація</w:t>
            </w: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 xml:space="preserve">  7</w:t>
            </w:r>
          </w:p>
        </w:tc>
        <w:tc>
          <w:tcPr>
            <w:tcW w:w="5528" w:type="dxa"/>
            <w:gridSpan w:val="2"/>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both"/>
              <w:rPr>
                <w:rFonts w:eastAsia="Times New Roman"/>
                <w:lang w:val="uk-UA" w:eastAsia="ar-SA"/>
              </w:rPr>
            </w:pPr>
            <w:r w:rsidRPr="0002782E">
              <w:rPr>
                <w:rFonts w:eastAsia="Times New Roman"/>
                <w:b/>
                <w:lang w:val="uk-UA" w:eastAsia="ar-SA"/>
              </w:rPr>
              <w:t>Індивідуальне завдання</w:t>
            </w:r>
            <w:r w:rsidRPr="0002782E">
              <w:rPr>
                <w:rFonts w:eastAsia="Times New Roman"/>
                <w:lang w:val="uk-UA" w:eastAsia="ar-SA"/>
              </w:rPr>
              <w:t xml:space="preserve"> (за умови виконання в зазначені терміни).</w:t>
            </w:r>
          </w:p>
        </w:tc>
        <w:tc>
          <w:tcPr>
            <w:tcW w:w="993"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lang w:val="uk-UA" w:eastAsia="ar-SA"/>
              </w:rPr>
            </w:pPr>
            <w:r w:rsidRPr="0002782E">
              <w:rPr>
                <w:rFonts w:eastAsia="Times New Roman"/>
                <w:lang w:val="uk-UA" w:eastAsia="ar-SA"/>
              </w:rPr>
              <w:t>1</w:t>
            </w:r>
          </w:p>
        </w:tc>
        <w:tc>
          <w:tcPr>
            <w:tcW w:w="850"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20</w:t>
            </w:r>
          </w:p>
        </w:tc>
      </w:tr>
      <w:tr w:rsidR="0002782E" w:rsidRPr="0002782E" w:rsidTr="0002782E">
        <w:trPr>
          <w:cantSplit/>
          <w:trHeight w:val="2580"/>
        </w:trPr>
        <w:tc>
          <w:tcPr>
            <w:tcW w:w="2127" w:type="dxa"/>
            <w:gridSpan w:val="2"/>
            <w:vMerge/>
            <w:tcBorders>
              <w:top w:val="single" w:sz="4" w:space="0" w:color="auto"/>
              <w:left w:val="single" w:sz="4" w:space="0" w:color="auto"/>
              <w:bottom w:val="single" w:sz="4" w:space="0" w:color="auto"/>
              <w:right w:val="single" w:sz="4" w:space="0" w:color="auto"/>
            </w:tcBorders>
            <w:vAlign w:val="center"/>
            <w:hideMark/>
          </w:tcPr>
          <w:p w:rsidR="0002782E" w:rsidRPr="0002782E" w:rsidRDefault="0002782E" w:rsidP="0002782E">
            <w:pPr>
              <w:rPr>
                <w:rFonts w:eastAsia="Times New Roman"/>
                <w:b/>
                <w:lang w:val="uk-UA" w:eastAsia="ar-SA"/>
              </w:rPr>
            </w:pPr>
          </w:p>
        </w:tc>
        <w:tc>
          <w:tcPr>
            <w:tcW w:w="567"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 xml:space="preserve">  8</w:t>
            </w:r>
          </w:p>
        </w:tc>
        <w:tc>
          <w:tcPr>
            <w:tcW w:w="5528" w:type="dxa"/>
            <w:gridSpan w:val="2"/>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both"/>
              <w:rPr>
                <w:rFonts w:eastAsia="Times New Roman"/>
                <w:b/>
                <w:lang w:val="uk-UA" w:eastAsia="ar-SA"/>
              </w:rPr>
            </w:pPr>
            <w:r w:rsidRPr="0002782E">
              <w:rPr>
                <w:rFonts w:eastAsia="Times New Roman"/>
                <w:b/>
                <w:lang w:val="uk-UA" w:eastAsia="ar-SA"/>
              </w:rPr>
              <w:t>Залік</w:t>
            </w:r>
          </w:p>
          <w:p w:rsidR="0002782E" w:rsidRPr="0002782E" w:rsidRDefault="0002782E" w:rsidP="0002782E">
            <w:pPr>
              <w:suppressAutoHyphens/>
              <w:jc w:val="both"/>
              <w:rPr>
                <w:rFonts w:eastAsia="Times New Roman"/>
                <w:lang w:val="uk-UA" w:eastAsia="ar-SA"/>
              </w:rPr>
            </w:pPr>
            <w:r w:rsidRPr="0002782E">
              <w:rPr>
                <w:rFonts w:eastAsia="Times New Roman"/>
                <w:b/>
                <w:lang w:val="uk-UA" w:eastAsia="ar-SA"/>
              </w:rPr>
              <w:t xml:space="preserve">Тест </w:t>
            </w:r>
            <w:r w:rsidRPr="0002782E">
              <w:rPr>
                <w:rFonts w:eastAsia="Times New Roman"/>
                <w:lang w:val="uk-UA" w:eastAsia="ar-SA"/>
              </w:rPr>
              <w:t>за пройденими матеріалами розділів 1, 2 (письмово або в електронному вигляді (на вибір викладача)).</w:t>
            </w:r>
          </w:p>
          <w:p w:rsidR="0002782E" w:rsidRPr="0002782E" w:rsidRDefault="0002782E" w:rsidP="0002782E">
            <w:pPr>
              <w:suppressAutoHyphens/>
              <w:jc w:val="both"/>
              <w:rPr>
                <w:rFonts w:eastAsia="Times New Roman"/>
                <w:lang w:val="uk-UA" w:eastAsia="ar-SA"/>
              </w:rPr>
            </w:pPr>
            <w:r w:rsidRPr="0002782E">
              <w:rPr>
                <w:rFonts w:eastAsia="Times New Roman"/>
                <w:b/>
                <w:lang w:val="uk-UA" w:eastAsia="ar-SA"/>
              </w:rPr>
              <w:t xml:space="preserve">Бесіда </w:t>
            </w:r>
            <w:r w:rsidRPr="0002782E">
              <w:rPr>
                <w:rFonts w:eastAsia="Times New Roman"/>
                <w:lang w:val="uk-UA" w:eastAsia="ar-SA"/>
              </w:rPr>
              <w:t xml:space="preserve">за проблематикою тем розділів 1, 2. </w:t>
            </w:r>
          </w:p>
          <w:p w:rsidR="0002782E" w:rsidRPr="0002782E" w:rsidRDefault="0002782E" w:rsidP="0002782E">
            <w:pPr>
              <w:suppressAutoHyphens/>
              <w:jc w:val="both"/>
              <w:rPr>
                <w:rFonts w:eastAsia="Times New Roman"/>
                <w:lang w:val="uk-UA" w:eastAsia="ar-SA"/>
              </w:rPr>
            </w:pPr>
          </w:p>
        </w:tc>
        <w:tc>
          <w:tcPr>
            <w:tcW w:w="993"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p>
        </w:tc>
        <w:tc>
          <w:tcPr>
            <w:tcW w:w="850"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20</w:t>
            </w:r>
          </w:p>
        </w:tc>
      </w:tr>
      <w:tr w:rsidR="0002782E" w:rsidRPr="0002782E" w:rsidTr="0002782E">
        <w:trPr>
          <w:cantSplit/>
          <w:trHeight w:val="465"/>
        </w:trPr>
        <w:tc>
          <w:tcPr>
            <w:tcW w:w="993" w:type="dxa"/>
            <w:gridSpan w:val="2"/>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rPr>
                <w:rFonts w:eastAsia="Times New Roman"/>
                <w:lang w:val="uk-UA" w:eastAsia="ar-SA"/>
              </w:rPr>
            </w:pPr>
            <w:r w:rsidRPr="0002782E">
              <w:rPr>
                <w:rFonts w:eastAsia="Times New Roman"/>
                <w:lang w:val="uk-UA" w:eastAsia="ar-SA"/>
              </w:rPr>
              <w:t>Усього</w:t>
            </w:r>
          </w:p>
        </w:tc>
        <w:tc>
          <w:tcPr>
            <w:tcW w:w="567"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rPr>
                <w:rFonts w:eastAsia="Times New Roman"/>
                <w:lang w:val="uk-UA" w:eastAsia="ar-SA"/>
              </w:rPr>
            </w:pPr>
          </w:p>
        </w:tc>
        <w:tc>
          <w:tcPr>
            <w:tcW w:w="5528" w:type="dxa"/>
            <w:gridSpan w:val="2"/>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both"/>
              <w:rPr>
                <w:rFonts w:eastAsia="Times New Roman"/>
                <w:b/>
                <w:lang w:val="uk-UA" w:eastAsia="ar-SA"/>
              </w:rPr>
            </w:pPr>
          </w:p>
        </w:tc>
        <w:tc>
          <w:tcPr>
            <w:tcW w:w="993"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p>
        </w:tc>
        <w:tc>
          <w:tcPr>
            <w:tcW w:w="850" w:type="dxa"/>
            <w:tcBorders>
              <w:top w:val="single" w:sz="4" w:space="0" w:color="auto"/>
              <w:left w:val="single" w:sz="4" w:space="0" w:color="auto"/>
              <w:bottom w:val="single" w:sz="4" w:space="0" w:color="auto"/>
              <w:right w:val="single" w:sz="4" w:space="0" w:color="auto"/>
            </w:tcBorders>
          </w:tcPr>
          <w:p w:rsidR="0002782E" w:rsidRPr="0002782E" w:rsidRDefault="0002782E" w:rsidP="0002782E">
            <w:pPr>
              <w:suppressAutoHyphens/>
              <w:jc w:val="center"/>
              <w:rPr>
                <w:rFonts w:eastAsia="Times New Roman"/>
                <w:lang w:val="uk-UA" w:eastAsia="ar-SA"/>
              </w:rPr>
            </w:pPr>
          </w:p>
        </w:tc>
        <w:tc>
          <w:tcPr>
            <w:tcW w:w="1052" w:type="dxa"/>
            <w:tcBorders>
              <w:top w:val="single" w:sz="4" w:space="0" w:color="auto"/>
              <w:left w:val="single" w:sz="4" w:space="0" w:color="auto"/>
              <w:bottom w:val="single" w:sz="4" w:space="0" w:color="auto"/>
              <w:right w:val="single" w:sz="4" w:space="0" w:color="auto"/>
            </w:tcBorders>
            <w:hideMark/>
          </w:tcPr>
          <w:p w:rsidR="0002782E" w:rsidRPr="0002782E" w:rsidRDefault="0002782E" w:rsidP="0002782E">
            <w:pPr>
              <w:suppressAutoHyphens/>
              <w:jc w:val="center"/>
              <w:rPr>
                <w:rFonts w:eastAsia="Times New Roman"/>
                <w:sz w:val="28"/>
                <w:szCs w:val="28"/>
                <w:lang w:val="uk-UA" w:eastAsia="ar-SA"/>
              </w:rPr>
            </w:pPr>
            <w:r w:rsidRPr="0002782E">
              <w:rPr>
                <w:rFonts w:eastAsia="Times New Roman"/>
                <w:sz w:val="28"/>
                <w:szCs w:val="28"/>
                <w:lang w:val="uk-UA" w:eastAsia="ar-SA"/>
              </w:rPr>
              <w:t>100</w:t>
            </w:r>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85093D" w:rsidRPr="00EF5BEC" w:rsidRDefault="0085093D" w:rsidP="0002782E">
      <w:pPr>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53230" w:rsidRDefault="00353230" w:rsidP="00626ADD">
      <w:pPr>
        <w:jc w:val="center"/>
        <w:rPr>
          <w:b/>
          <w:bCs/>
          <w:color w:val="000000"/>
          <w:sz w:val="28"/>
          <w:szCs w:val="28"/>
          <w:lang w:val="uk-UA"/>
        </w:rPr>
      </w:pPr>
    </w:p>
    <w:p w:rsidR="00BD6446" w:rsidRPr="00BD6446" w:rsidRDefault="00BD6446" w:rsidP="00BD6446">
      <w:pPr>
        <w:suppressAutoHyphens/>
        <w:ind w:firstLine="709"/>
        <w:jc w:val="both"/>
        <w:rPr>
          <w:rFonts w:eastAsia="Times New Roman"/>
          <w:sz w:val="28"/>
          <w:szCs w:val="28"/>
          <w:lang w:val="uk-UA" w:eastAsia="ar-SA"/>
        </w:rPr>
      </w:pPr>
      <w:proofErr w:type="spellStart"/>
      <w:r w:rsidRPr="00BD6446">
        <w:rPr>
          <w:rFonts w:eastAsia="Times New Roman"/>
          <w:b/>
          <w:sz w:val="28"/>
          <w:szCs w:val="28"/>
          <w:lang w:val="ru-RU" w:eastAsia="ar-SA"/>
        </w:rPr>
        <w:lastRenderedPageBreak/>
        <w:t>Основна</w:t>
      </w:r>
      <w:proofErr w:type="spellEnd"/>
      <w:r w:rsidRPr="00BD6446">
        <w:rPr>
          <w:rFonts w:eastAsia="Times New Roman"/>
          <w:sz w:val="28"/>
          <w:szCs w:val="28"/>
          <w:lang w:val="ru-RU" w:eastAsia="ar-SA"/>
        </w:rPr>
        <w:t>:</w:t>
      </w:r>
    </w:p>
    <w:p w:rsidR="00BD6446" w:rsidRPr="00BD6446" w:rsidRDefault="00BD6446" w:rsidP="00BD6446">
      <w:pPr>
        <w:widowControl w:val="0"/>
        <w:numPr>
          <w:ilvl w:val="0"/>
          <w:numId w:val="11"/>
        </w:numPr>
        <w:tabs>
          <w:tab w:val="left" w:pos="993"/>
          <w:tab w:val="left" w:pos="1080"/>
        </w:tabs>
        <w:suppressAutoHyphens/>
        <w:ind w:left="0" w:firstLine="709"/>
        <w:jc w:val="both"/>
        <w:rPr>
          <w:rFonts w:eastAsia="Times New Roman"/>
          <w:sz w:val="28"/>
          <w:szCs w:val="28"/>
          <w:lang w:val="uk-UA" w:eastAsia="ar-SA"/>
        </w:rPr>
      </w:pPr>
      <w:r w:rsidRPr="00BD6446">
        <w:rPr>
          <w:rFonts w:eastAsia="Times New Roman"/>
          <w:sz w:val="28"/>
          <w:szCs w:val="28"/>
          <w:lang w:val="ru-RU" w:eastAsia="ar-SA"/>
        </w:rPr>
        <w:t xml:space="preserve">Агеев В. С. Межгрупповое взаимодействие. </w:t>
      </w:r>
      <w:proofErr w:type="gramStart"/>
      <w:r w:rsidRPr="00BD6446">
        <w:rPr>
          <w:rFonts w:eastAsia="Times New Roman"/>
          <w:sz w:val="28"/>
          <w:szCs w:val="28"/>
          <w:lang w:val="ru-RU" w:eastAsia="ar-SA"/>
        </w:rPr>
        <w:t>Социально-психологические</w:t>
      </w:r>
      <w:proofErr w:type="gram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проблеми</w:t>
      </w:r>
      <w:proofErr w:type="spellEnd"/>
      <w:r w:rsidRPr="00BD6446">
        <w:rPr>
          <w:rFonts w:eastAsia="Times New Roman"/>
          <w:sz w:val="28"/>
          <w:szCs w:val="28"/>
          <w:lang w:val="ru-RU" w:eastAsia="ar-SA"/>
        </w:rPr>
        <w:t xml:space="preserve"> / Владимир Сергеевич Агеев. </w:t>
      </w:r>
      <w:r w:rsidRPr="00BD6446">
        <w:rPr>
          <w:rFonts w:eastAsia="Times New Roman"/>
          <w:sz w:val="28"/>
          <w:szCs w:val="28"/>
          <w:lang w:val="uk-UA" w:eastAsia="ar-SA"/>
        </w:rPr>
        <w:t>—</w:t>
      </w:r>
      <w:r w:rsidRPr="00BD6446">
        <w:rPr>
          <w:rFonts w:eastAsia="Times New Roman"/>
          <w:sz w:val="28"/>
          <w:szCs w:val="28"/>
          <w:lang w:val="ru-RU" w:eastAsia="ar-SA"/>
        </w:rPr>
        <w:t xml:space="preserve"> М.</w:t>
      </w:r>
      <w:proofErr w:type="gramStart"/>
      <w:r w:rsidRPr="00BD6446">
        <w:rPr>
          <w:rFonts w:eastAsia="Times New Roman"/>
          <w:sz w:val="28"/>
          <w:szCs w:val="28"/>
          <w:lang w:val="ru-RU" w:eastAsia="ar-SA"/>
        </w:rPr>
        <w:t xml:space="preserve"> :</w:t>
      </w:r>
      <w:proofErr w:type="gramEnd"/>
      <w:r w:rsidRPr="00BD6446">
        <w:rPr>
          <w:rFonts w:eastAsia="Times New Roman"/>
          <w:sz w:val="28"/>
          <w:szCs w:val="28"/>
          <w:lang w:val="ru-RU" w:eastAsia="ar-SA"/>
        </w:rPr>
        <w:t xml:space="preserve"> Наука, 1990. </w:t>
      </w:r>
      <w:r w:rsidRPr="00BD6446">
        <w:rPr>
          <w:rFonts w:eastAsia="Times New Roman"/>
          <w:sz w:val="28"/>
          <w:szCs w:val="28"/>
          <w:lang w:val="uk-UA" w:eastAsia="ar-SA"/>
        </w:rPr>
        <w:t>—</w:t>
      </w:r>
      <w:r w:rsidRPr="00BD6446">
        <w:rPr>
          <w:rFonts w:eastAsia="Times New Roman"/>
          <w:sz w:val="28"/>
          <w:szCs w:val="28"/>
          <w:lang w:val="ru-RU" w:eastAsia="ar-SA"/>
        </w:rPr>
        <w:t xml:space="preserve"> 261 с.</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uk-UA" w:eastAsia="ru-RU"/>
        </w:rPr>
      </w:pPr>
      <w:proofErr w:type="spellStart"/>
      <w:r w:rsidRPr="00BD6446">
        <w:rPr>
          <w:rFonts w:eastAsia="Times New Roman"/>
          <w:sz w:val="28"/>
          <w:szCs w:val="28"/>
          <w:lang w:val="uk-UA" w:eastAsia="ru-RU"/>
        </w:rPr>
        <w:t>Баронин</w:t>
      </w:r>
      <w:proofErr w:type="spellEnd"/>
      <w:r w:rsidRPr="00BD6446">
        <w:rPr>
          <w:rFonts w:eastAsia="Times New Roman"/>
          <w:sz w:val="28"/>
          <w:szCs w:val="28"/>
          <w:lang w:val="uk-UA" w:eastAsia="ru-RU"/>
        </w:rPr>
        <w:t xml:space="preserve"> А. С. </w:t>
      </w:r>
      <w:proofErr w:type="spellStart"/>
      <w:r w:rsidRPr="00BD6446">
        <w:rPr>
          <w:rFonts w:eastAsia="Times New Roman"/>
          <w:sz w:val="28"/>
          <w:szCs w:val="28"/>
          <w:lang w:val="uk-UA" w:eastAsia="ru-RU"/>
        </w:rPr>
        <w:t>Этническая</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психология</w:t>
      </w:r>
      <w:proofErr w:type="spellEnd"/>
      <w:r w:rsidRPr="00BD6446">
        <w:rPr>
          <w:rFonts w:eastAsia="Times New Roman"/>
          <w:sz w:val="28"/>
          <w:szCs w:val="28"/>
          <w:lang w:val="uk-UA" w:eastAsia="ru-RU"/>
        </w:rPr>
        <w:t xml:space="preserve"> / </w:t>
      </w:r>
      <w:proofErr w:type="spellStart"/>
      <w:r w:rsidRPr="00BD6446">
        <w:rPr>
          <w:rFonts w:eastAsia="Times New Roman"/>
          <w:sz w:val="28"/>
          <w:szCs w:val="28"/>
          <w:lang w:val="uk-UA" w:eastAsia="ru-RU"/>
        </w:rPr>
        <w:t>Анатолий</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Станиславович</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Баронин</w:t>
      </w:r>
      <w:proofErr w:type="spellEnd"/>
      <w:r w:rsidRPr="00BD6446">
        <w:rPr>
          <w:rFonts w:eastAsia="Times New Roman"/>
          <w:sz w:val="28"/>
          <w:szCs w:val="28"/>
          <w:lang w:val="uk-UA" w:eastAsia="ru-RU"/>
        </w:rPr>
        <w:t xml:space="preserve">. </w:t>
      </w:r>
      <w:r w:rsidRPr="00BD6446">
        <w:rPr>
          <w:rFonts w:eastAsia="Times New Roman"/>
          <w:sz w:val="28"/>
          <w:szCs w:val="28"/>
          <w:lang w:val="ru-RU" w:eastAsia="ru-RU"/>
        </w:rPr>
        <w:t>— К.</w:t>
      </w:r>
      <w:proofErr w:type="gramStart"/>
      <w:r w:rsidRPr="00BD6446">
        <w:rPr>
          <w:rFonts w:eastAsia="Times New Roman"/>
          <w:sz w:val="28"/>
          <w:szCs w:val="28"/>
          <w:lang w:val="ru-RU" w:eastAsia="ru-RU"/>
        </w:rPr>
        <w:t xml:space="preserve"> :</w:t>
      </w:r>
      <w:proofErr w:type="gramEnd"/>
      <w:r w:rsidRPr="00BD6446">
        <w:rPr>
          <w:rFonts w:eastAsia="Times New Roman"/>
          <w:sz w:val="28"/>
          <w:szCs w:val="28"/>
          <w:lang w:val="ru-RU" w:eastAsia="ru-RU"/>
        </w:rPr>
        <w:t xml:space="preserve"> Грамота, 2000. — 439 с.</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uk-UA" w:eastAsia="ar-SA"/>
        </w:rPr>
      </w:pPr>
      <w:proofErr w:type="spellStart"/>
      <w:r w:rsidRPr="00BD6446">
        <w:rPr>
          <w:rFonts w:eastAsia="Times New Roman"/>
          <w:bCs/>
          <w:sz w:val="28"/>
          <w:szCs w:val="28"/>
          <w:lang w:val="uk-UA" w:eastAsia="ar-SA"/>
        </w:rPr>
        <w:t>Вежбицкая</w:t>
      </w:r>
      <w:proofErr w:type="spellEnd"/>
      <w:r w:rsidRPr="00BD6446">
        <w:rPr>
          <w:rFonts w:eastAsia="Times New Roman"/>
          <w:bCs/>
          <w:sz w:val="28"/>
          <w:szCs w:val="28"/>
          <w:lang w:val="uk-UA" w:eastAsia="ar-SA"/>
        </w:rPr>
        <w:t xml:space="preserve"> А.</w:t>
      </w: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Семантические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универсалии</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описание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языков</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Грамматическая</w:t>
      </w:r>
      <w:proofErr w:type="spellEnd"/>
      <w:r w:rsidRPr="00BD6446">
        <w:rPr>
          <w:rFonts w:eastAsia="Times New Roman"/>
          <w:sz w:val="28"/>
          <w:szCs w:val="28"/>
          <w:lang w:val="uk-UA" w:eastAsia="ar-SA"/>
        </w:rPr>
        <w:t xml:space="preserve"> семантика. </w:t>
      </w:r>
      <w:proofErr w:type="spellStart"/>
      <w:r w:rsidRPr="00BD6446">
        <w:rPr>
          <w:rFonts w:eastAsia="Times New Roman"/>
          <w:sz w:val="28"/>
          <w:szCs w:val="28"/>
          <w:lang w:val="uk-UA" w:eastAsia="ar-SA"/>
        </w:rPr>
        <w:t>Ключевые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концепты</w:t>
      </w:r>
      <w:proofErr w:type="spellEnd"/>
      <w:r w:rsidRPr="00BD6446">
        <w:rPr>
          <w:rFonts w:eastAsia="Times New Roman"/>
          <w:sz w:val="28"/>
          <w:szCs w:val="28"/>
          <w:lang w:val="uk-UA" w:eastAsia="ar-SA"/>
        </w:rPr>
        <w:t xml:space="preserve"> культур. </w:t>
      </w:r>
      <w:proofErr w:type="spellStart"/>
      <w:r w:rsidRPr="00BD6446">
        <w:rPr>
          <w:rFonts w:eastAsia="Times New Roman"/>
          <w:sz w:val="28"/>
          <w:szCs w:val="28"/>
          <w:lang w:val="uk-UA" w:eastAsia="ar-SA"/>
        </w:rPr>
        <w:t>Сценарии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поведения</w:t>
      </w:r>
      <w:proofErr w:type="spellEnd"/>
      <w:r w:rsidRPr="00BD6446">
        <w:rPr>
          <w:rFonts w:eastAsia="Times New Roman"/>
          <w:sz w:val="28"/>
          <w:szCs w:val="28"/>
          <w:lang w:val="uk-UA" w:eastAsia="ar-SA"/>
        </w:rPr>
        <w:t xml:space="preserve"> / Анна </w:t>
      </w:r>
      <w:proofErr w:type="spellStart"/>
      <w:r w:rsidRPr="00BD6446">
        <w:rPr>
          <w:rFonts w:eastAsia="Times New Roman"/>
          <w:sz w:val="28"/>
          <w:szCs w:val="28"/>
          <w:lang w:val="uk-UA" w:eastAsia="ar-SA"/>
        </w:rPr>
        <w:t>Вежбицкая</w:t>
      </w:r>
      <w:proofErr w:type="spellEnd"/>
      <w:r w:rsidRPr="00BD6446">
        <w:rPr>
          <w:rFonts w:eastAsia="Times New Roman"/>
          <w:sz w:val="28"/>
          <w:szCs w:val="28"/>
          <w:lang w:val="uk-UA" w:eastAsia="ar-SA"/>
        </w:rPr>
        <w:t>. — М., 1999. — 776 с.</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Гачев</w:t>
      </w:r>
      <w:proofErr w:type="spellEnd"/>
      <w:r w:rsidRPr="00BD6446">
        <w:rPr>
          <w:rFonts w:eastAsia="Times New Roman"/>
          <w:sz w:val="28"/>
          <w:szCs w:val="28"/>
          <w:lang w:val="uk-UA" w:eastAsia="ar-SA"/>
        </w:rPr>
        <w:t xml:space="preserve"> Г. Д. </w:t>
      </w:r>
      <w:proofErr w:type="spellStart"/>
      <w:r w:rsidRPr="00BD6446">
        <w:rPr>
          <w:rFonts w:eastAsia="Times New Roman"/>
          <w:sz w:val="28"/>
          <w:szCs w:val="28"/>
          <w:lang w:val="uk-UA" w:eastAsia="ar-SA"/>
        </w:rPr>
        <w:t>Национальные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образы</w:t>
      </w:r>
      <w:proofErr w:type="spellEnd"/>
      <w:r w:rsidRPr="00BD6446">
        <w:rPr>
          <w:rFonts w:eastAsia="Times New Roman"/>
          <w:sz w:val="28"/>
          <w:szCs w:val="28"/>
          <w:lang w:val="uk-UA" w:eastAsia="ar-SA"/>
        </w:rPr>
        <w:t xml:space="preserve"> мира: курс </w:t>
      </w:r>
      <w:proofErr w:type="spellStart"/>
      <w:r w:rsidRPr="00BD6446">
        <w:rPr>
          <w:rFonts w:eastAsia="Times New Roman"/>
          <w:sz w:val="28"/>
          <w:szCs w:val="28"/>
          <w:lang w:val="uk-UA" w:eastAsia="ar-SA"/>
        </w:rPr>
        <w:t>лекций</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Георгий</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Дмитриевич</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Гачев</w:t>
      </w:r>
      <w:proofErr w:type="spellEnd"/>
      <w:r w:rsidRPr="00BD6446">
        <w:rPr>
          <w:rFonts w:eastAsia="Times New Roman"/>
          <w:sz w:val="28"/>
          <w:szCs w:val="28"/>
          <w:lang w:val="uk-UA" w:eastAsia="ar-SA"/>
        </w:rPr>
        <w:t>. —</w:t>
      </w:r>
      <w:r w:rsidRPr="00BD6446">
        <w:rPr>
          <w:rFonts w:eastAsia="Times New Roman"/>
          <w:sz w:val="28"/>
          <w:szCs w:val="28"/>
          <w:lang w:val="ru-RU" w:eastAsia="ar-SA"/>
        </w:rPr>
        <w:t xml:space="preserve"> М. : </w:t>
      </w:r>
      <w:proofErr w:type="spellStart"/>
      <w:r w:rsidRPr="00BD6446">
        <w:rPr>
          <w:rFonts w:eastAsia="Times New Roman"/>
          <w:sz w:val="28"/>
          <w:szCs w:val="28"/>
          <w:lang w:val="ru-RU" w:eastAsia="ar-SA"/>
        </w:rPr>
        <w:t>Издат</w:t>
      </w:r>
      <w:proofErr w:type="spellEnd"/>
      <w:r w:rsidRPr="00BD6446">
        <w:rPr>
          <w:rFonts w:eastAsia="Times New Roman"/>
          <w:sz w:val="28"/>
          <w:szCs w:val="28"/>
          <w:lang w:val="ru-RU" w:eastAsia="ar-SA"/>
        </w:rPr>
        <w:t xml:space="preserve">. центр «Академия», 1998. </w:t>
      </w:r>
      <w:r w:rsidRPr="00BD6446">
        <w:rPr>
          <w:rFonts w:eastAsia="Times New Roman"/>
          <w:sz w:val="28"/>
          <w:szCs w:val="28"/>
          <w:lang w:val="uk-UA" w:eastAsia="ar-SA"/>
        </w:rPr>
        <w:t>—</w:t>
      </w:r>
      <w:r w:rsidRPr="00BD6446">
        <w:rPr>
          <w:rFonts w:eastAsia="Times New Roman"/>
          <w:sz w:val="28"/>
          <w:szCs w:val="28"/>
          <w:lang w:val="ru-RU" w:eastAsia="ar-SA"/>
        </w:rPr>
        <w:t xml:space="preserve"> 432 с.</w:t>
      </w:r>
    </w:p>
    <w:p w:rsidR="00BD6446" w:rsidRPr="00BD6446" w:rsidRDefault="00BD6446" w:rsidP="00BD6446">
      <w:pPr>
        <w:widowControl w:val="0"/>
        <w:numPr>
          <w:ilvl w:val="0"/>
          <w:numId w:val="11"/>
        </w:numPr>
        <w:tabs>
          <w:tab w:val="left" w:pos="993"/>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Домашнев</w:t>
      </w:r>
      <w:proofErr w:type="spellEnd"/>
      <w:r w:rsidRPr="00BD6446">
        <w:rPr>
          <w:rFonts w:eastAsia="Times New Roman"/>
          <w:sz w:val="28"/>
          <w:szCs w:val="28"/>
          <w:lang w:val="uk-UA" w:eastAsia="ar-SA"/>
        </w:rPr>
        <w:t xml:space="preserve"> А. И. </w:t>
      </w:r>
      <w:proofErr w:type="spellStart"/>
      <w:r w:rsidRPr="00BD6446">
        <w:rPr>
          <w:rFonts w:eastAsia="Times New Roman"/>
          <w:sz w:val="28"/>
          <w:szCs w:val="28"/>
          <w:lang w:val="uk-UA" w:eastAsia="ar-SA"/>
        </w:rPr>
        <w:t>Основные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черты</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полинациональных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языков</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Анатолиий</w:t>
      </w:r>
      <w:proofErr w:type="spellEnd"/>
      <w:r w:rsidRPr="00BD6446">
        <w:rPr>
          <w:rFonts w:eastAsia="Times New Roman"/>
          <w:sz w:val="28"/>
          <w:szCs w:val="28"/>
          <w:lang w:val="uk-UA" w:eastAsia="ar-SA"/>
        </w:rPr>
        <w:t xml:space="preserve"> </w:t>
      </w:r>
      <w:proofErr w:type="spellStart"/>
      <w:r w:rsidRPr="00BD6446">
        <w:rPr>
          <w:rFonts w:eastAsia="Times New Roman"/>
          <w:bCs/>
          <w:sz w:val="28"/>
          <w:szCs w:val="28"/>
          <w:lang w:val="uk-UA" w:eastAsia="ar-SA"/>
        </w:rPr>
        <w:t>Иванович</w:t>
      </w:r>
      <w:proofErr w:type="spellEnd"/>
      <w:r w:rsidRPr="00BD6446">
        <w:rPr>
          <w:rFonts w:ascii="Arial" w:eastAsia="Times New Roman" w:hAnsi="Arial" w:cs="Arial"/>
          <w:b/>
          <w:bCs/>
          <w:lang w:val="uk-UA" w:eastAsia="ar-SA"/>
        </w:rPr>
        <w:t xml:space="preserve"> </w:t>
      </w: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Домашнев</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Литература</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w:t>
      </w:r>
      <w:proofErr w:type="spellEnd"/>
      <w:r w:rsidRPr="00BD6446">
        <w:rPr>
          <w:rFonts w:eastAsia="Times New Roman"/>
          <w:sz w:val="28"/>
          <w:szCs w:val="28"/>
          <w:lang w:val="uk-UA" w:eastAsia="ar-SA"/>
        </w:rPr>
        <w:t>. Культура. — М.: Наука, 1986. — С. 74-96.</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Филичева</w:t>
      </w:r>
      <w:proofErr w:type="spellEnd"/>
      <w:r w:rsidRPr="00BD6446">
        <w:rPr>
          <w:rFonts w:eastAsia="Times New Roman"/>
          <w:sz w:val="28"/>
          <w:szCs w:val="28"/>
          <w:lang w:val="uk-UA" w:eastAsia="ar-SA"/>
        </w:rPr>
        <w:t xml:space="preserve"> Н.</w:t>
      </w:r>
      <w:r w:rsidRPr="00BD6446">
        <w:rPr>
          <w:rFonts w:eastAsia="Times New Roman"/>
          <w:sz w:val="28"/>
          <w:szCs w:val="28"/>
          <w:lang w:val="ru-RU" w:eastAsia="ar-SA"/>
        </w:rPr>
        <w:t> </w:t>
      </w:r>
      <w:r w:rsidRPr="00BD6446">
        <w:rPr>
          <w:rFonts w:eastAsia="Times New Roman"/>
          <w:sz w:val="28"/>
          <w:szCs w:val="28"/>
          <w:lang w:val="uk-UA" w:eastAsia="ar-SA"/>
        </w:rPr>
        <w:t xml:space="preserve">И. </w:t>
      </w:r>
      <w:proofErr w:type="spellStart"/>
      <w:r w:rsidRPr="00BD6446">
        <w:rPr>
          <w:rFonts w:eastAsia="Times New Roman"/>
          <w:sz w:val="28"/>
          <w:szCs w:val="28"/>
          <w:lang w:val="uk-UA" w:eastAsia="ar-SA"/>
        </w:rPr>
        <w:t>Диалектология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современного</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неме</w:t>
      </w:r>
      <w:proofErr w:type="spellEnd"/>
      <w:r w:rsidRPr="00BD6446">
        <w:rPr>
          <w:rFonts w:eastAsia="Times New Roman"/>
          <w:sz w:val="28"/>
          <w:szCs w:val="28"/>
          <w:lang w:val="ru-RU" w:eastAsia="ar-SA"/>
        </w:rPr>
        <w:t>ц</w:t>
      </w:r>
      <w:r w:rsidRPr="00BD6446">
        <w:rPr>
          <w:rFonts w:eastAsia="Times New Roman"/>
          <w:sz w:val="28"/>
          <w:szCs w:val="28"/>
          <w:lang w:val="uk-UA" w:eastAsia="ar-SA"/>
        </w:rPr>
        <w:t xml:space="preserve">кого </w:t>
      </w:r>
      <w:proofErr w:type="spellStart"/>
      <w:r w:rsidRPr="00BD6446">
        <w:rPr>
          <w:rFonts w:eastAsia="Times New Roman"/>
          <w:sz w:val="28"/>
          <w:szCs w:val="28"/>
          <w:lang w:val="uk-UA" w:eastAsia="ar-SA"/>
        </w:rPr>
        <w:t>языка</w:t>
      </w:r>
      <w:proofErr w:type="spellEnd"/>
      <w:r w:rsidRPr="00BD6446">
        <w:rPr>
          <w:rFonts w:eastAsia="Times New Roman"/>
          <w:sz w:val="28"/>
          <w:szCs w:val="28"/>
          <w:lang w:val="uk-UA" w:eastAsia="ar-SA"/>
        </w:rPr>
        <w:t xml:space="preserve"> / Н.</w:t>
      </w:r>
      <w:r w:rsidRPr="00BD6446">
        <w:rPr>
          <w:rFonts w:eastAsia="Times New Roman"/>
          <w:sz w:val="28"/>
          <w:szCs w:val="28"/>
          <w:lang w:val="ru-RU" w:eastAsia="ar-SA"/>
        </w:rPr>
        <w:t> </w:t>
      </w:r>
      <w:r w:rsidRPr="00BD6446">
        <w:rPr>
          <w:rFonts w:eastAsia="Times New Roman"/>
          <w:sz w:val="28"/>
          <w:szCs w:val="28"/>
          <w:lang w:val="uk-UA" w:eastAsia="ar-SA"/>
        </w:rPr>
        <w:t xml:space="preserve">И. </w:t>
      </w:r>
      <w:proofErr w:type="spellStart"/>
      <w:r w:rsidRPr="00BD6446">
        <w:rPr>
          <w:rFonts w:eastAsia="Times New Roman"/>
          <w:sz w:val="28"/>
          <w:szCs w:val="28"/>
          <w:lang w:val="uk-UA" w:eastAsia="ar-SA"/>
        </w:rPr>
        <w:t>Филичева</w:t>
      </w:r>
      <w:proofErr w:type="spellEnd"/>
      <w:r w:rsidRPr="00BD6446">
        <w:rPr>
          <w:rFonts w:eastAsia="Times New Roman"/>
          <w:sz w:val="28"/>
          <w:szCs w:val="28"/>
          <w:lang w:val="uk-UA" w:eastAsia="ar-SA"/>
        </w:rPr>
        <w:t xml:space="preserve"> — М. :1983. — 192 с.</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Ammon</w:t>
      </w:r>
      <w:proofErr w:type="spellEnd"/>
      <w:r w:rsidRPr="00BD6446">
        <w:rPr>
          <w:rFonts w:eastAsia="Times New Roman"/>
          <w:sz w:val="28"/>
          <w:szCs w:val="28"/>
          <w:lang w:val="uk-UA" w:eastAsia="ar-SA"/>
        </w:rPr>
        <w:t xml:space="preserve"> U. </w:t>
      </w:r>
      <w:proofErr w:type="spellStart"/>
      <w:r w:rsidRPr="00BD6446">
        <w:rPr>
          <w:rFonts w:eastAsia="Times New Roman"/>
          <w:sz w:val="28"/>
          <w:szCs w:val="28"/>
          <w:lang w:val="uk-UA" w:eastAsia="ar-SA"/>
        </w:rPr>
        <w:t>Die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Sprache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Deutschland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Osterreich</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Schweiz</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das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Problem</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nationalen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Varietäten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Ulrich</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Ammon</w:t>
      </w:r>
      <w:proofErr w:type="spellEnd"/>
      <w:r w:rsidRPr="00BD6446">
        <w:rPr>
          <w:rFonts w:eastAsia="Times New Roman"/>
          <w:sz w:val="28"/>
          <w:szCs w:val="28"/>
          <w:lang w:val="uk-UA" w:eastAsia="ar-SA"/>
        </w:rPr>
        <w:t xml:space="preserve">. — Berlin-New </w:t>
      </w:r>
      <w:proofErr w:type="spellStart"/>
      <w:r w:rsidRPr="00BD6446">
        <w:rPr>
          <w:rFonts w:eastAsia="Times New Roman"/>
          <w:sz w:val="28"/>
          <w:szCs w:val="28"/>
          <w:lang w:val="uk-UA" w:eastAsia="ar-SA"/>
        </w:rPr>
        <w:t>York</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de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Gruyter</w:t>
      </w:r>
      <w:proofErr w:type="spellEnd"/>
      <w:r w:rsidRPr="00BD6446">
        <w:rPr>
          <w:rFonts w:eastAsia="Times New Roman"/>
          <w:sz w:val="28"/>
          <w:szCs w:val="28"/>
          <w:lang w:val="uk-UA" w:eastAsia="ar-SA"/>
        </w:rPr>
        <w:t>, 1995. —</w:t>
      </w:r>
      <w:r w:rsidRPr="00BD6446">
        <w:rPr>
          <w:rFonts w:eastAsia="Times New Roman"/>
          <w:bCs/>
          <w:sz w:val="28"/>
          <w:szCs w:val="28"/>
          <w:lang w:val="uk-UA" w:eastAsia="ar-SA"/>
        </w:rPr>
        <w:t xml:space="preserve"> 575 S.</w:t>
      </w:r>
    </w:p>
    <w:p w:rsidR="00BD6446" w:rsidRPr="00BD6446" w:rsidRDefault="00BD6446" w:rsidP="00BD6446">
      <w:pPr>
        <w:widowControl w:val="0"/>
        <w:numPr>
          <w:ilvl w:val="0"/>
          <w:numId w:val="11"/>
        </w:numPr>
        <w:tabs>
          <w:tab w:val="left" w:pos="993"/>
          <w:tab w:val="left" w:pos="1260"/>
        </w:tabs>
        <w:suppressAutoHyphens/>
        <w:ind w:left="0" w:firstLine="709"/>
        <w:jc w:val="both"/>
        <w:rPr>
          <w:rFonts w:eastAsia="Times New Roman"/>
          <w:sz w:val="28"/>
          <w:szCs w:val="28"/>
          <w:lang w:val="de-DE" w:eastAsia="ar-SA"/>
        </w:rPr>
      </w:pPr>
      <w:proofErr w:type="spellStart"/>
      <w:r w:rsidRPr="00BD6446">
        <w:rPr>
          <w:rFonts w:eastAsia="Times New Roman"/>
          <w:sz w:val="28"/>
          <w:szCs w:val="28"/>
          <w:lang w:val="uk-UA" w:eastAsia="ar-SA"/>
        </w:rPr>
        <w:t>Bach</w:t>
      </w:r>
      <w:proofErr w:type="spellEnd"/>
      <w:r w:rsidRPr="00BD6446">
        <w:rPr>
          <w:rFonts w:eastAsia="Times New Roman"/>
          <w:sz w:val="28"/>
          <w:szCs w:val="28"/>
          <w:lang w:val="uk-UA" w:eastAsia="ar-SA"/>
        </w:rPr>
        <w:t xml:space="preserve"> A. </w:t>
      </w:r>
      <w:proofErr w:type="spellStart"/>
      <w:r w:rsidRPr="00BD6446">
        <w:rPr>
          <w:rFonts w:eastAsia="Times New Roman"/>
          <w:sz w:val="28"/>
          <w:szCs w:val="28"/>
          <w:lang w:val="uk-UA" w:eastAsia="ar-SA"/>
        </w:rPr>
        <w:t>Deutsche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Mundartforschung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Ihre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Wege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Ergebnisse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Aufgaben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Adolf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Bach</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Heidelberg</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Winter</w:t>
      </w:r>
      <w:proofErr w:type="spellEnd"/>
      <w:r w:rsidRPr="00BD6446">
        <w:rPr>
          <w:rFonts w:eastAsia="Times New Roman"/>
          <w:sz w:val="28"/>
          <w:szCs w:val="28"/>
          <w:lang w:val="uk-UA" w:eastAsia="ar-SA"/>
        </w:rPr>
        <w:t>, 1969. — 335 S.</w:t>
      </w:r>
      <w:r w:rsidRPr="00BD6446">
        <w:rPr>
          <w:rFonts w:eastAsia="Times New Roman"/>
          <w:sz w:val="28"/>
          <w:szCs w:val="28"/>
          <w:lang w:val="de-DE" w:eastAsia="ar-SA"/>
        </w:rPr>
        <w:t xml:space="preserve"> </w:t>
      </w:r>
    </w:p>
    <w:p w:rsidR="00BD6446" w:rsidRPr="00BD6446" w:rsidRDefault="00BD6446" w:rsidP="00BD6446">
      <w:pPr>
        <w:widowControl w:val="0"/>
        <w:tabs>
          <w:tab w:val="left" w:pos="900"/>
          <w:tab w:val="left" w:pos="1080"/>
        </w:tabs>
        <w:ind w:firstLine="709"/>
        <w:jc w:val="both"/>
        <w:rPr>
          <w:rFonts w:eastAsia="Times New Roman"/>
          <w:b/>
          <w:sz w:val="28"/>
          <w:szCs w:val="28"/>
          <w:lang w:val="uk-UA" w:eastAsia="ar-SA"/>
        </w:rPr>
      </w:pPr>
      <w:proofErr w:type="spellStart"/>
      <w:r w:rsidRPr="00BD6446">
        <w:rPr>
          <w:rFonts w:eastAsia="Times New Roman"/>
          <w:sz w:val="28"/>
          <w:szCs w:val="28"/>
          <w:lang w:val="uk-UA" w:eastAsia="ar-SA"/>
        </w:rPr>
        <w:t>Braun</w:t>
      </w:r>
      <w:proofErr w:type="spellEnd"/>
      <w:r w:rsidRPr="00BD6446">
        <w:rPr>
          <w:rFonts w:eastAsia="Times New Roman"/>
          <w:sz w:val="28"/>
          <w:szCs w:val="28"/>
          <w:lang w:val="uk-UA" w:eastAsia="ar-SA"/>
        </w:rPr>
        <w:t xml:space="preserve"> P. </w:t>
      </w:r>
      <w:proofErr w:type="spellStart"/>
      <w:r w:rsidRPr="00BD6446">
        <w:rPr>
          <w:rFonts w:eastAsia="Times New Roman"/>
          <w:sz w:val="28"/>
          <w:szCs w:val="28"/>
          <w:lang w:val="uk-UA" w:eastAsia="ar-SA"/>
        </w:rPr>
        <w:t>Tendenzen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Gegenwartssprache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Sprachvarietäten</w:t>
      </w:r>
      <w:proofErr w:type="spellEnd"/>
      <w:r w:rsidRPr="00BD6446">
        <w:rPr>
          <w:rFonts w:eastAsia="Times New Roman"/>
          <w:sz w:val="28"/>
          <w:szCs w:val="28"/>
          <w:lang w:val="de-DE" w:eastAsia="ar-SA"/>
        </w:rPr>
        <w:t xml:space="preserve"> / </w:t>
      </w:r>
      <w:proofErr w:type="spellStart"/>
      <w:r w:rsidRPr="00BD6446">
        <w:rPr>
          <w:rFonts w:eastAsia="Times New Roman"/>
          <w:sz w:val="28"/>
          <w:szCs w:val="28"/>
          <w:lang w:val="de-DE" w:eastAsia="ar-SA"/>
        </w:rPr>
        <w:t>P.Braun</w:t>
      </w:r>
      <w:proofErr w:type="spellEnd"/>
      <w:r w:rsidRPr="00BD6446">
        <w:rPr>
          <w:rFonts w:eastAsia="Times New Roman"/>
          <w:sz w:val="28"/>
          <w:szCs w:val="28"/>
          <w:lang w:val="de-DE" w:eastAsia="ar-SA"/>
        </w:rPr>
        <w:t>.</w:t>
      </w:r>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Stuttgart</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Berlin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Köln</w:t>
      </w:r>
      <w:proofErr w:type="spellEnd"/>
      <w:r w:rsidRPr="00BD6446">
        <w:rPr>
          <w:rFonts w:eastAsia="Times New Roman"/>
          <w:sz w:val="28"/>
          <w:szCs w:val="28"/>
          <w:lang w:val="de-DE" w:eastAsia="ar-SA"/>
        </w:rPr>
        <w:t>,</w:t>
      </w:r>
      <w:r w:rsidRPr="00BD6446">
        <w:rPr>
          <w:rFonts w:eastAsia="Times New Roman"/>
          <w:sz w:val="28"/>
          <w:szCs w:val="28"/>
          <w:lang w:val="uk-UA" w:eastAsia="ar-SA"/>
        </w:rPr>
        <w:t xml:space="preserve"> 1998. – 264 S.</w:t>
      </w:r>
      <w:r w:rsidRPr="00BD6446">
        <w:rPr>
          <w:rFonts w:eastAsia="Times New Roman"/>
          <w:b/>
          <w:sz w:val="28"/>
          <w:szCs w:val="28"/>
          <w:lang w:val="uk-UA" w:eastAsia="ar-SA"/>
        </w:rPr>
        <w:t xml:space="preserve"> </w:t>
      </w:r>
    </w:p>
    <w:p w:rsidR="00BD6446" w:rsidRPr="00BD6446" w:rsidRDefault="00BD6446" w:rsidP="00BD6446">
      <w:pPr>
        <w:tabs>
          <w:tab w:val="left" w:pos="993"/>
        </w:tabs>
        <w:suppressAutoHyphens/>
        <w:ind w:left="709"/>
        <w:jc w:val="both"/>
        <w:rPr>
          <w:rFonts w:eastAsia="Times New Roman"/>
          <w:sz w:val="28"/>
          <w:szCs w:val="28"/>
          <w:lang w:val="uk-UA" w:eastAsia="ar-SA"/>
        </w:rPr>
      </w:pPr>
    </w:p>
    <w:p w:rsidR="00BD6446" w:rsidRPr="00BD6446" w:rsidRDefault="00BD6446" w:rsidP="00BD6446">
      <w:pPr>
        <w:widowControl w:val="0"/>
        <w:tabs>
          <w:tab w:val="left" w:pos="993"/>
          <w:tab w:val="left" w:pos="1080"/>
        </w:tabs>
        <w:ind w:firstLine="709"/>
        <w:jc w:val="both"/>
        <w:rPr>
          <w:rFonts w:eastAsia="Times New Roman"/>
          <w:sz w:val="28"/>
          <w:szCs w:val="28"/>
          <w:lang w:val="uk-UA" w:eastAsia="ar-SA"/>
        </w:rPr>
      </w:pPr>
      <w:r w:rsidRPr="00BD6446">
        <w:rPr>
          <w:rFonts w:eastAsia="Times New Roman"/>
          <w:b/>
          <w:sz w:val="28"/>
          <w:szCs w:val="28"/>
          <w:lang w:val="uk-UA" w:eastAsia="ar-SA"/>
        </w:rPr>
        <w:t>Додаткова:</w:t>
      </w:r>
    </w:p>
    <w:p w:rsidR="00BD6446" w:rsidRPr="00BD6446" w:rsidRDefault="00BD6446" w:rsidP="00BD6446">
      <w:pPr>
        <w:widowControl w:val="0"/>
        <w:numPr>
          <w:ilvl w:val="0"/>
          <w:numId w:val="12"/>
        </w:numPr>
        <w:tabs>
          <w:tab w:val="left" w:pos="900"/>
          <w:tab w:val="left" w:pos="108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Аванесов</w:t>
      </w:r>
      <w:proofErr w:type="spellEnd"/>
      <w:r w:rsidRPr="00BD6446">
        <w:rPr>
          <w:rFonts w:eastAsia="Times New Roman"/>
          <w:sz w:val="28"/>
          <w:szCs w:val="28"/>
          <w:lang w:val="uk-UA" w:eastAsia="ar-SA"/>
        </w:rPr>
        <w:t xml:space="preserve"> Р. И. О </w:t>
      </w:r>
      <w:proofErr w:type="spellStart"/>
      <w:r w:rsidRPr="00BD6446">
        <w:rPr>
          <w:rFonts w:eastAsia="Times New Roman"/>
          <w:sz w:val="28"/>
          <w:szCs w:val="28"/>
          <w:lang w:val="uk-UA" w:eastAsia="ar-SA"/>
        </w:rPr>
        <w:t>двух</w:t>
      </w:r>
      <w:proofErr w:type="spellEnd"/>
      <w:r w:rsidRPr="00BD6446">
        <w:rPr>
          <w:rFonts w:eastAsia="Times New Roman"/>
          <w:sz w:val="28"/>
          <w:szCs w:val="28"/>
          <w:lang w:val="uk-UA" w:eastAsia="ar-SA"/>
        </w:rPr>
        <w:t xml:space="preserve"> аспектах предмета </w:t>
      </w:r>
      <w:proofErr w:type="spellStart"/>
      <w:r w:rsidRPr="00BD6446">
        <w:rPr>
          <w:rFonts w:eastAsia="Times New Roman"/>
          <w:sz w:val="28"/>
          <w:szCs w:val="28"/>
          <w:lang w:val="uk-UA" w:eastAsia="ar-SA"/>
        </w:rPr>
        <w:t>диалектологии</w:t>
      </w:r>
      <w:proofErr w:type="spellEnd"/>
      <w:r w:rsidRPr="00BD6446">
        <w:rPr>
          <w:rFonts w:eastAsia="Times New Roman"/>
          <w:sz w:val="28"/>
          <w:szCs w:val="28"/>
          <w:lang w:val="uk-UA" w:eastAsia="ar-SA"/>
        </w:rPr>
        <w:t xml:space="preserve"> / Р. И. </w:t>
      </w:r>
      <w:proofErr w:type="spellStart"/>
      <w:r w:rsidRPr="00BD6446">
        <w:rPr>
          <w:rFonts w:eastAsia="Times New Roman"/>
          <w:sz w:val="28"/>
          <w:szCs w:val="28"/>
          <w:lang w:val="uk-UA" w:eastAsia="ar-SA"/>
        </w:rPr>
        <w:t>Аванесов</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Общеславянский</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лингвистический</w:t>
      </w:r>
      <w:proofErr w:type="spellEnd"/>
      <w:r w:rsidRPr="00BD6446">
        <w:rPr>
          <w:rFonts w:eastAsia="Times New Roman"/>
          <w:sz w:val="28"/>
          <w:szCs w:val="28"/>
          <w:lang w:val="uk-UA" w:eastAsia="ar-SA"/>
        </w:rPr>
        <w:t xml:space="preserve"> атлас (</w:t>
      </w:r>
      <w:proofErr w:type="spellStart"/>
      <w:r w:rsidRPr="00BD6446">
        <w:rPr>
          <w:rFonts w:eastAsia="Times New Roman"/>
          <w:sz w:val="28"/>
          <w:szCs w:val="28"/>
          <w:lang w:val="uk-UA" w:eastAsia="ar-SA"/>
        </w:rPr>
        <w:t>материалы</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исследования</w:t>
      </w:r>
      <w:proofErr w:type="spellEnd"/>
      <w:r w:rsidRPr="00BD6446">
        <w:rPr>
          <w:rFonts w:eastAsia="Times New Roman"/>
          <w:sz w:val="28"/>
          <w:szCs w:val="28"/>
          <w:lang w:val="uk-UA" w:eastAsia="ar-SA"/>
        </w:rPr>
        <w:t>). — М.</w:t>
      </w:r>
      <w:r w:rsidRPr="00BD6446">
        <w:rPr>
          <w:rFonts w:eastAsia="Times New Roman"/>
          <w:sz w:val="28"/>
          <w:szCs w:val="28"/>
          <w:lang w:val="ru-RU" w:eastAsia="ar-SA"/>
        </w:rPr>
        <w:t xml:space="preserve"> : Наука</w:t>
      </w:r>
      <w:r w:rsidRPr="00BD6446">
        <w:rPr>
          <w:rFonts w:eastAsia="Times New Roman"/>
          <w:sz w:val="28"/>
          <w:szCs w:val="28"/>
          <w:lang w:val="uk-UA" w:eastAsia="ar-SA"/>
        </w:rPr>
        <w:t>, 1965. — С. 26</w:t>
      </w:r>
      <w:r w:rsidRPr="00BD6446">
        <w:rPr>
          <w:rFonts w:eastAsia="Times New Roman"/>
          <w:sz w:val="28"/>
          <w:szCs w:val="28"/>
          <w:lang w:val="ru-RU" w:eastAsia="ar-SA"/>
        </w:rPr>
        <w:t>-</w:t>
      </w:r>
      <w:r w:rsidRPr="00BD6446">
        <w:rPr>
          <w:rFonts w:eastAsia="Times New Roman"/>
          <w:sz w:val="28"/>
          <w:szCs w:val="28"/>
          <w:lang w:val="uk-UA" w:eastAsia="ar-SA"/>
        </w:rPr>
        <w:t>42.</w:t>
      </w:r>
    </w:p>
    <w:p w:rsidR="00BD6446" w:rsidRPr="00BD6446" w:rsidRDefault="00BD6446" w:rsidP="00BD6446">
      <w:pPr>
        <w:widowControl w:val="0"/>
        <w:numPr>
          <w:ilvl w:val="0"/>
          <w:numId w:val="12"/>
        </w:numPr>
        <w:tabs>
          <w:tab w:val="left" w:pos="900"/>
          <w:tab w:val="left" w:pos="1080"/>
        </w:tabs>
        <w:suppressAutoHyphens/>
        <w:ind w:left="0" w:firstLine="709"/>
        <w:jc w:val="both"/>
        <w:rPr>
          <w:rFonts w:eastAsia="Times New Roman"/>
          <w:sz w:val="28"/>
          <w:szCs w:val="28"/>
          <w:lang w:val="uk-UA" w:eastAsia="ar-SA"/>
        </w:rPr>
      </w:pPr>
      <w:r w:rsidRPr="00BD6446">
        <w:rPr>
          <w:rFonts w:eastAsia="Times New Roman"/>
          <w:sz w:val="28"/>
          <w:szCs w:val="28"/>
          <w:lang w:val="ru-RU" w:eastAsia="ar-SA"/>
        </w:rPr>
        <w:t xml:space="preserve">Акопов Г. В. Феномен ментальности как проблема сознания / Г. В. Акопов, Т. В. Иванова // Психологический журнал. </w:t>
      </w:r>
      <w:r w:rsidRPr="00BD6446">
        <w:rPr>
          <w:rFonts w:eastAsia="Times New Roman"/>
          <w:sz w:val="28"/>
          <w:szCs w:val="28"/>
          <w:lang w:val="uk-UA" w:eastAsia="ar-SA"/>
        </w:rPr>
        <w:t>—</w:t>
      </w:r>
      <w:r w:rsidRPr="00BD6446">
        <w:rPr>
          <w:rFonts w:eastAsia="Times New Roman"/>
          <w:sz w:val="28"/>
          <w:szCs w:val="28"/>
          <w:lang w:val="ru-RU" w:eastAsia="ar-SA"/>
        </w:rPr>
        <w:t xml:space="preserve"> 2003. </w:t>
      </w:r>
      <w:r w:rsidRPr="00BD6446">
        <w:rPr>
          <w:rFonts w:eastAsia="Times New Roman"/>
          <w:sz w:val="28"/>
          <w:szCs w:val="28"/>
          <w:lang w:val="uk-UA" w:eastAsia="ar-SA"/>
        </w:rPr>
        <w:t>—</w:t>
      </w:r>
      <w:r w:rsidRPr="00BD6446">
        <w:rPr>
          <w:rFonts w:eastAsia="Times New Roman"/>
          <w:sz w:val="28"/>
          <w:szCs w:val="28"/>
          <w:lang w:val="ru-RU" w:eastAsia="ar-SA"/>
        </w:rPr>
        <w:t xml:space="preserve"> Т. 24, № 1. </w:t>
      </w:r>
      <w:r w:rsidRPr="00BD6446">
        <w:rPr>
          <w:rFonts w:eastAsia="Times New Roman"/>
          <w:sz w:val="28"/>
          <w:szCs w:val="28"/>
          <w:lang w:val="uk-UA" w:eastAsia="ar-SA"/>
        </w:rPr>
        <w:t>—</w:t>
      </w:r>
      <w:r w:rsidRPr="00BD6446">
        <w:rPr>
          <w:rFonts w:eastAsia="Times New Roman"/>
          <w:sz w:val="28"/>
          <w:szCs w:val="28"/>
          <w:lang w:val="ru-RU" w:eastAsia="ar-SA"/>
        </w:rPr>
        <w:t xml:space="preserve"> С. 47-55. </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ru-RU"/>
        </w:rPr>
      </w:pPr>
      <w:proofErr w:type="spellStart"/>
      <w:r w:rsidRPr="00BD6446">
        <w:rPr>
          <w:rFonts w:eastAsia="Times New Roman"/>
          <w:sz w:val="28"/>
          <w:szCs w:val="28"/>
          <w:lang w:val="uk-UA" w:eastAsia="ru-RU"/>
        </w:rPr>
        <w:t>Белякова</w:t>
      </w:r>
      <w:proofErr w:type="spellEnd"/>
      <w:r w:rsidRPr="00BD6446">
        <w:rPr>
          <w:rFonts w:eastAsia="Times New Roman"/>
          <w:sz w:val="28"/>
          <w:szCs w:val="28"/>
          <w:lang w:val="uk-UA" w:eastAsia="ru-RU"/>
        </w:rPr>
        <w:t xml:space="preserve"> С. М. </w:t>
      </w:r>
      <w:proofErr w:type="spellStart"/>
      <w:r w:rsidRPr="00BD6446">
        <w:rPr>
          <w:rFonts w:eastAsia="Times New Roman"/>
          <w:sz w:val="28"/>
          <w:szCs w:val="28"/>
          <w:lang w:val="uk-UA" w:eastAsia="ru-RU"/>
        </w:rPr>
        <w:t>Прошлое</w:t>
      </w:r>
      <w:proofErr w:type="spellEnd"/>
      <w:r w:rsidRPr="00BD6446">
        <w:rPr>
          <w:rFonts w:eastAsia="Times New Roman"/>
          <w:sz w:val="28"/>
          <w:szCs w:val="28"/>
          <w:lang w:val="uk-UA" w:eastAsia="ru-RU"/>
        </w:rPr>
        <w:t xml:space="preserve"> и </w:t>
      </w:r>
      <w:proofErr w:type="spellStart"/>
      <w:r w:rsidRPr="00BD6446">
        <w:rPr>
          <w:rFonts w:eastAsia="Times New Roman"/>
          <w:sz w:val="28"/>
          <w:szCs w:val="28"/>
          <w:lang w:val="uk-UA" w:eastAsia="ru-RU"/>
        </w:rPr>
        <w:t>будущее</w:t>
      </w:r>
      <w:proofErr w:type="spellEnd"/>
      <w:r w:rsidRPr="00BD6446">
        <w:rPr>
          <w:rFonts w:eastAsia="Times New Roman"/>
          <w:sz w:val="28"/>
          <w:szCs w:val="28"/>
          <w:lang w:val="uk-UA" w:eastAsia="ru-RU"/>
        </w:rPr>
        <w:t xml:space="preserve"> в </w:t>
      </w:r>
      <w:proofErr w:type="spellStart"/>
      <w:r w:rsidRPr="00BD6446">
        <w:rPr>
          <w:rFonts w:eastAsia="Times New Roman"/>
          <w:sz w:val="28"/>
          <w:szCs w:val="28"/>
          <w:lang w:val="uk-UA" w:eastAsia="ru-RU"/>
        </w:rPr>
        <w:t>диалектной</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картине</w:t>
      </w:r>
      <w:proofErr w:type="spellEnd"/>
      <w:r w:rsidRPr="00BD6446">
        <w:rPr>
          <w:rFonts w:eastAsia="Times New Roman"/>
          <w:sz w:val="28"/>
          <w:szCs w:val="28"/>
          <w:lang w:val="uk-UA" w:eastAsia="ru-RU"/>
        </w:rPr>
        <w:t xml:space="preserve"> мира / </w:t>
      </w:r>
      <w:proofErr w:type="spellStart"/>
      <w:r w:rsidRPr="00BD6446">
        <w:rPr>
          <w:rFonts w:eastAsia="Times New Roman"/>
          <w:sz w:val="28"/>
          <w:szCs w:val="28"/>
          <w:lang w:val="uk-UA" w:eastAsia="ru-RU"/>
        </w:rPr>
        <w:t>С. М. Беляк</w:t>
      </w:r>
      <w:proofErr w:type="spellEnd"/>
      <w:r w:rsidRPr="00BD6446">
        <w:rPr>
          <w:rFonts w:eastAsia="Times New Roman"/>
          <w:sz w:val="28"/>
          <w:szCs w:val="28"/>
          <w:lang w:val="uk-UA" w:eastAsia="ru-RU"/>
        </w:rPr>
        <w:t xml:space="preserve">ова // </w:t>
      </w:r>
      <w:proofErr w:type="spellStart"/>
      <w:r w:rsidRPr="00BD6446">
        <w:rPr>
          <w:rFonts w:eastAsia="Times New Roman"/>
          <w:sz w:val="28"/>
          <w:szCs w:val="28"/>
          <w:lang w:val="uk-UA" w:eastAsia="ru-RU"/>
        </w:rPr>
        <w:t>Вестник</w:t>
      </w:r>
      <w:proofErr w:type="spellEnd"/>
      <w:r w:rsidRPr="00BD6446">
        <w:rPr>
          <w:rFonts w:eastAsia="Times New Roman"/>
          <w:sz w:val="28"/>
          <w:szCs w:val="28"/>
          <w:lang w:val="uk-UA" w:eastAsia="ru-RU"/>
        </w:rPr>
        <w:t xml:space="preserve"> ВГУ, </w:t>
      </w:r>
      <w:proofErr w:type="spellStart"/>
      <w:r w:rsidRPr="00BD6446">
        <w:rPr>
          <w:rFonts w:eastAsia="Times New Roman"/>
          <w:sz w:val="28"/>
          <w:szCs w:val="28"/>
          <w:lang w:val="uk-UA" w:eastAsia="ru-RU"/>
        </w:rPr>
        <w:t>Серия</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Лингвистика</w:t>
      </w:r>
      <w:proofErr w:type="spellEnd"/>
      <w:r w:rsidRPr="00BD6446">
        <w:rPr>
          <w:rFonts w:eastAsia="Times New Roman"/>
          <w:sz w:val="28"/>
          <w:szCs w:val="28"/>
          <w:lang w:val="uk-UA" w:eastAsia="ru-RU"/>
        </w:rPr>
        <w:t xml:space="preserve"> и </w:t>
      </w:r>
      <w:proofErr w:type="spellStart"/>
      <w:r w:rsidRPr="00BD6446">
        <w:rPr>
          <w:rFonts w:eastAsia="Times New Roman"/>
          <w:sz w:val="28"/>
          <w:szCs w:val="28"/>
          <w:lang w:val="uk-UA" w:eastAsia="ru-RU"/>
        </w:rPr>
        <w:t>межкультурная</w:t>
      </w:r>
      <w:proofErr w:type="spellEnd"/>
      <w:r w:rsidRPr="00BD6446">
        <w:rPr>
          <w:rFonts w:eastAsia="Times New Roman"/>
          <w:sz w:val="28"/>
          <w:szCs w:val="28"/>
          <w:lang w:val="uk-UA" w:eastAsia="ru-RU"/>
        </w:rPr>
        <w:t xml:space="preserve"> </w:t>
      </w:r>
      <w:proofErr w:type="spellStart"/>
      <w:r w:rsidRPr="00BD6446">
        <w:rPr>
          <w:rFonts w:eastAsia="Times New Roman"/>
          <w:sz w:val="28"/>
          <w:szCs w:val="28"/>
          <w:lang w:val="uk-UA" w:eastAsia="ru-RU"/>
        </w:rPr>
        <w:t>коммуникация</w:t>
      </w:r>
      <w:proofErr w:type="spellEnd"/>
      <w:r w:rsidRPr="00BD6446">
        <w:rPr>
          <w:rFonts w:eastAsia="Times New Roman"/>
          <w:sz w:val="28"/>
          <w:szCs w:val="28"/>
          <w:lang w:val="uk-UA" w:eastAsia="ru-RU"/>
        </w:rPr>
        <w:t>». — 2005. — № 2. — С. 73-81.</w:t>
      </w:r>
    </w:p>
    <w:p w:rsidR="00BD6446" w:rsidRPr="00BD6446" w:rsidRDefault="00BD6446" w:rsidP="00BD6446">
      <w:pPr>
        <w:widowControl w:val="0"/>
        <w:numPr>
          <w:ilvl w:val="0"/>
          <w:numId w:val="12"/>
        </w:numPr>
        <w:tabs>
          <w:tab w:val="left" w:pos="0"/>
          <w:tab w:val="left" w:pos="1080"/>
          <w:tab w:val="left" w:pos="1260"/>
        </w:tabs>
        <w:suppressAutoHyphens/>
        <w:ind w:left="0" w:firstLine="709"/>
        <w:jc w:val="both"/>
        <w:rPr>
          <w:rFonts w:eastAsia="Arial Unicode MS"/>
          <w:bCs/>
          <w:sz w:val="28"/>
          <w:szCs w:val="28"/>
          <w:lang w:val="uk-UA" w:eastAsia="ru-RU"/>
        </w:rPr>
      </w:pPr>
      <w:r w:rsidRPr="00BD6446">
        <w:rPr>
          <w:rFonts w:eastAsia="Arial Unicode MS"/>
          <w:bCs/>
          <w:sz w:val="28"/>
          <w:szCs w:val="28"/>
          <w:lang w:val="uk-UA" w:eastAsia="ru-RU"/>
        </w:rPr>
        <w:t>Бо</w:t>
      </w:r>
      <w:r w:rsidRPr="00BD6446">
        <w:rPr>
          <w:rFonts w:eastAsia="Arial Unicode MS"/>
          <w:bCs/>
          <w:sz w:val="28"/>
          <w:szCs w:val="28"/>
          <w:lang w:val="ru-RU" w:eastAsia="ru-RU"/>
        </w:rPr>
        <w:t>л</w:t>
      </w:r>
      <w:proofErr w:type="spellStart"/>
      <w:r w:rsidRPr="00BD6446">
        <w:rPr>
          <w:rFonts w:eastAsia="Arial Unicode MS"/>
          <w:bCs/>
          <w:sz w:val="28"/>
          <w:szCs w:val="28"/>
          <w:lang w:val="uk-UA" w:eastAsia="ru-RU"/>
        </w:rPr>
        <w:t>дырев</w:t>
      </w:r>
      <w:proofErr w:type="spellEnd"/>
      <w:r w:rsidRPr="00BD6446">
        <w:rPr>
          <w:rFonts w:eastAsia="Arial Unicode MS"/>
          <w:bCs/>
          <w:sz w:val="28"/>
          <w:szCs w:val="28"/>
          <w:lang w:val="uk-UA" w:eastAsia="ru-RU"/>
        </w:rPr>
        <w:t xml:space="preserve"> Н. Н. </w:t>
      </w:r>
      <w:proofErr w:type="spellStart"/>
      <w:r w:rsidRPr="00BD6446">
        <w:rPr>
          <w:rFonts w:eastAsia="Arial Unicode MS"/>
          <w:bCs/>
          <w:sz w:val="28"/>
          <w:szCs w:val="28"/>
          <w:lang w:val="uk-UA" w:eastAsia="ru-RU"/>
        </w:rPr>
        <w:t>Диалектные</w:t>
      </w:r>
      <w:proofErr w:type="spellEnd"/>
      <w:r w:rsidRPr="00BD6446">
        <w:rPr>
          <w:rFonts w:eastAsia="Arial Unicode MS"/>
          <w:bCs/>
          <w:sz w:val="28"/>
          <w:szCs w:val="28"/>
          <w:lang w:val="uk-UA" w:eastAsia="ru-RU"/>
        </w:rPr>
        <w:t xml:space="preserve"> </w:t>
      </w:r>
      <w:proofErr w:type="spellStart"/>
      <w:r w:rsidRPr="00BD6446">
        <w:rPr>
          <w:rFonts w:eastAsia="Arial Unicode MS"/>
          <w:bCs/>
          <w:sz w:val="28"/>
          <w:szCs w:val="28"/>
          <w:lang w:val="uk-UA" w:eastAsia="ru-RU"/>
        </w:rPr>
        <w:t>концепты</w:t>
      </w:r>
      <w:proofErr w:type="spellEnd"/>
      <w:r w:rsidRPr="00BD6446">
        <w:rPr>
          <w:rFonts w:eastAsia="Arial Unicode MS"/>
          <w:bCs/>
          <w:sz w:val="28"/>
          <w:szCs w:val="28"/>
          <w:lang w:val="uk-UA" w:eastAsia="ru-RU"/>
        </w:rPr>
        <w:t xml:space="preserve"> и </w:t>
      </w:r>
      <w:proofErr w:type="spellStart"/>
      <w:r w:rsidRPr="00BD6446">
        <w:rPr>
          <w:rFonts w:eastAsia="Arial Unicode MS"/>
          <w:bCs/>
          <w:sz w:val="28"/>
          <w:szCs w:val="28"/>
          <w:lang w:val="uk-UA" w:eastAsia="ru-RU"/>
        </w:rPr>
        <w:t>категории</w:t>
      </w:r>
      <w:proofErr w:type="spellEnd"/>
      <w:r w:rsidRPr="00BD6446">
        <w:rPr>
          <w:rFonts w:eastAsia="Arial Unicode MS"/>
          <w:bCs/>
          <w:sz w:val="28"/>
          <w:szCs w:val="28"/>
          <w:lang w:val="uk-UA" w:eastAsia="ru-RU"/>
        </w:rPr>
        <w:t xml:space="preserve"> / Н. Н. Бо</w:t>
      </w:r>
      <w:r w:rsidRPr="00BD6446">
        <w:rPr>
          <w:rFonts w:eastAsia="Arial Unicode MS"/>
          <w:bCs/>
          <w:sz w:val="28"/>
          <w:szCs w:val="28"/>
          <w:lang w:val="ru-RU" w:eastAsia="ru-RU"/>
        </w:rPr>
        <w:t>л</w:t>
      </w:r>
      <w:proofErr w:type="spellStart"/>
      <w:r w:rsidRPr="00BD6446">
        <w:rPr>
          <w:rFonts w:eastAsia="Arial Unicode MS"/>
          <w:bCs/>
          <w:sz w:val="28"/>
          <w:szCs w:val="28"/>
          <w:lang w:val="uk-UA" w:eastAsia="ru-RU"/>
        </w:rPr>
        <w:t>дырев</w:t>
      </w:r>
      <w:proofErr w:type="spellEnd"/>
      <w:r w:rsidRPr="00BD6446">
        <w:rPr>
          <w:rFonts w:eastAsia="Arial Unicode MS"/>
          <w:bCs/>
          <w:sz w:val="28"/>
          <w:szCs w:val="28"/>
          <w:lang w:val="uk-UA" w:eastAsia="ru-RU"/>
        </w:rPr>
        <w:t xml:space="preserve">, В. Г. Куликов // </w:t>
      </w:r>
      <w:proofErr w:type="spellStart"/>
      <w:r w:rsidRPr="00BD6446">
        <w:rPr>
          <w:rFonts w:eastAsia="Arial Unicode MS"/>
          <w:bCs/>
          <w:sz w:val="28"/>
          <w:szCs w:val="28"/>
          <w:lang w:val="uk-UA" w:eastAsia="ru-RU"/>
        </w:rPr>
        <w:t>Филологические</w:t>
      </w:r>
      <w:proofErr w:type="spellEnd"/>
      <w:r w:rsidRPr="00BD6446">
        <w:rPr>
          <w:rFonts w:eastAsia="Arial Unicode MS"/>
          <w:bCs/>
          <w:sz w:val="28"/>
          <w:szCs w:val="28"/>
          <w:lang w:val="uk-UA" w:eastAsia="ru-RU"/>
        </w:rPr>
        <w:t xml:space="preserve"> науки. </w:t>
      </w:r>
      <w:r w:rsidRPr="00BD6446">
        <w:rPr>
          <w:rFonts w:eastAsia="Arial Unicode MS"/>
          <w:sz w:val="28"/>
          <w:szCs w:val="28"/>
          <w:lang w:val="uk-UA" w:eastAsia="ru-RU"/>
        </w:rPr>
        <w:t>—</w:t>
      </w:r>
      <w:r w:rsidRPr="00BD6446">
        <w:rPr>
          <w:rFonts w:eastAsia="Arial Unicode MS"/>
          <w:bCs/>
          <w:sz w:val="28"/>
          <w:szCs w:val="28"/>
          <w:lang w:val="uk-UA" w:eastAsia="ru-RU"/>
        </w:rPr>
        <w:t xml:space="preserve"> 2006</w:t>
      </w:r>
      <w:r w:rsidRPr="00BD6446">
        <w:rPr>
          <w:rFonts w:eastAsia="Arial Unicode MS"/>
          <w:bCs/>
          <w:sz w:val="28"/>
          <w:szCs w:val="28"/>
          <w:lang w:val="ru-RU" w:eastAsia="ru-RU"/>
        </w:rPr>
        <w:t>а</w:t>
      </w:r>
      <w:r w:rsidRPr="00BD6446">
        <w:rPr>
          <w:rFonts w:eastAsia="Arial Unicode MS"/>
          <w:bCs/>
          <w:sz w:val="28"/>
          <w:szCs w:val="28"/>
          <w:lang w:val="uk-UA" w:eastAsia="ru-RU"/>
        </w:rPr>
        <w:t xml:space="preserve">. </w:t>
      </w:r>
      <w:r w:rsidRPr="00BD6446">
        <w:rPr>
          <w:rFonts w:eastAsia="Arial Unicode MS"/>
          <w:sz w:val="28"/>
          <w:szCs w:val="28"/>
          <w:lang w:val="uk-UA" w:eastAsia="ru-RU"/>
        </w:rPr>
        <w:t>—</w:t>
      </w:r>
      <w:r w:rsidRPr="00BD6446">
        <w:rPr>
          <w:rFonts w:eastAsia="Arial Unicode MS"/>
          <w:bCs/>
          <w:sz w:val="28"/>
          <w:szCs w:val="28"/>
          <w:lang w:val="uk-UA" w:eastAsia="ru-RU"/>
        </w:rPr>
        <w:t xml:space="preserve"> № 3. </w:t>
      </w:r>
      <w:r w:rsidRPr="00BD6446">
        <w:rPr>
          <w:rFonts w:eastAsia="Arial Unicode MS"/>
          <w:sz w:val="28"/>
          <w:szCs w:val="28"/>
          <w:lang w:val="uk-UA" w:eastAsia="ru-RU"/>
        </w:rPr>
        <w:t>—</w:t>
      </w:r>
      <w:r w:rsidRPr="00BD6446">
        <w:rPr>
          <w:rFonts w:eastAsia="Arial Unicode MS"/>
          <w:bCs/>
          <w:sz w:val="28"/>
          <w:szCs w:val="28"/>
          <w:lang w:val="uk-UA" w:eastAsia="ru-RU"/>
        </w:rPr>
        <w:t xml:space="preserve"> С. 41-50.</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uk-UA" w:eastAsia="ar-SA"/>
        </w:rPr>
        <w:t xml:space="preserve">Болдырев Н.Н. О </w:t>
      </w:r>
      <w:proofErr w:type="spellStart"/>
      <w:r w:rsidRPr="00BD6446">
        <w:rPr>
          <w:rFonts w:eastAsia="Times New Roman"/>
          <w:sz w:val="28"/>
          <w:szCs w:val="28"/>
          <w:lang w:val="uk-UA" w:eastAsia="ar-SA"/>
        </w:rPr>
        <w:t>диалектном</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концепте</w:t>
      </w:r>
      <w:proofErr w:type="spellEnd"/>
      <w:r w:rsidRPr="00BD6446">
        <w:rPr>
          <w:rFonts w:eastAsia="Times New Roman"/>
          <w:sz w:val="28"/>
          <w:szCs w:val="28"/>
          <w:lang w:val="uk-UA" w:eastAsia="ar-SA"/>
        </w:rPr>
        <w:t xml:space="preserve"> в </w:t>
      </w:r>
      <w:proofErr w:type="spellStart"/>
      <w:r w:rsidRPr="00BD6446">
        <w:rPr>
          <w:rFonts w:eastAsia="Times New Roman"/>
          <w:sz w:val="28"/>
          <w:szCs w:val="28"/>
          <w:lang w:val="uk-UA" w:eastAsia="ar-SA"/>
        </w:rPr>
        <w:t>когнитивной</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системе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языка</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Н.Н. Бол</w:t>
      </w:r>
      <w:proofErr w:type="spellEnd"/>
      <w:r w:rsidRPr="00BD6446">
        <w:rPr>
          <w:rFonts w:eastAsia="Times New Roman"/>
          <w:sz w:val="28"/>
          <w:szCs w:val="28"/>
          <w:lang w:val="uk-UA" w:eastAsia="ar-SA"/>
        </w:rPr>
        <w:t xml:space="preserve">дырев, В.Г. Куликов // </w:t>
      </w:r>
      <w:proofErr w:type="spellStart"/>
      <w:r w:rsidRPr="00BD6446">
        <w:rPr>
          <w:rFonts w:eastAsia="Times New Roman"/>
          <w:sz w:val="28"/>
          <w:szCs w:val="28"/>
          <w:lang w:val="uk-UA" w:eastAsia="ar-SA"/>
        </w:rPr>
        <w:t>Известия</w:t>
      </w:r>
      <w:proofErr w:type="spellEnd"/>
      <w:r w:rsidRPr="00BD6446">
        <w:rPr>
          <w:rFonts w:eastAsia="Times New Roman"/>
          <w:sz w:val="28"/>
          <w:szCs w:val="28"/>
          <w:lang w:val="uk-UA" w:eastAsia="ar-SA"/>
        </w:rPr>
        <w:t xml:space="preserve"> РАН. </w:t>
      </w:r>
      <w:proofErr w:type="spellStart"/>
      <w:r w:rsidRPr="00BD6446">
        <w:rPr>
          <w:rFonts w:eastAsia="Times New Roman"/>
          <w:sz w:val="28"/>
          <w:szCs w:val="28"/>
          <w:lang w:val="uk-UA" w:eastAsia="ar-SA"/>
        </w:rPr>
        <w:t>Серия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литературы</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языка</w:t>
      </w:r>
      <w:proofErr w:type="spellEnd"/>
      <w:r w:rsidRPr="00BD6446">
        <w:rPr>
          <w:rFonts w:eastAsia="Times New Roman"/>
          <w:sz w:val="28"/>
          <w:szCs w:val="28"/>
          <w:lang w:val="uk-UA" w:eastAsia="ar-SA"/>
        </w:rPr>
        <w:t>. — М. : Наука, 2006</w:t>
      </w:r>
      <w:r w:rsidRPr="00BD6446">
        <w:rPr>
          <w:rFonts w:eastAsia="Times New Roman"/>
          <w:sz w:val="28"/>
          <w:szCs w:val="28"/>
          <w:lang w:val="ru-RU" w:eastAsia="ar-SA"/>
        </w:rPr>
        <w:t>б</w:t>
      </w:r>
      <w:r w:rsidRPr="00BD6446">
        <w:rPr>
          <w:rFonts w:eastAsia="Times New Roman"/>
          <w:sz w:val="28"/>
          <w:szCs w:val="28"/>
          <w:lang w:val="uk-UA" w:eastAsia="ar-SA"/>
        </w:rPr>
        <w:t>. — Т. 65. — №. 3. — С. 3-13.</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Calibri"/>
          <w:iCs/>
          <w:sz w:val="28"/>
          <w:szCs w:val="28"/>
          <w:lang w:val="uk-UA" w:eastAsia="ar-SA"/>
        </w:rPr>
        <w:t>Бром</w:t>
      </w:r>
      <w:proofErr w:type="spellEnd"/>
      <w:r w:rsidRPr="00BD6446">
        <w:rPr>
          <w:rFonts w:eastAsia="Calibri"/>
          <w:iCs/>
          <w:sz w:val="28"/>
          <w:szCs w:val="28"/>
          <w:lang w:val="uk-UA" w:eastAsia="ar-SA"/>
        </w:rPr>
        <w:t>лей</w:t>
      </w:r>
      <w:r w:rsidRPr="00BD6446">
        <w:rPr>
          <w:rFonts w:eastAsia="Times New Roman"/>
          <w:i/>
          <w:sz w:val="28"/>
          <w:szCs w:val="28"/>
          <w:lang w:val="uk-UA" w:eastAsia="ar-SA"/>
        </w:rPr>
        <w:t> </w:t>
      </w:r>
      <w:r w:rsidRPr="00BD6446">
        <w:rPr>
          <w:rFonts w:eastAsia="Calibri"/>
          <w:iCs/>
          <w:sz w:val="28"/>
          <w:szCs w:val="28"/>
          <w:lang w:val="uk-UA" w:eastAsia="ar-SA"/>
        </w:rPr>
        <w:t>С. В.</w:t>
      </w:r>
      <w:r w:rsidRPr="00BD6446">
        <w:rPr>
          <w:rFonts w:eastAsia="Calibri"/>
          <w:i/>
          <w:iCs/>
          <w:sz w:val="28"/>
          <w:szCs w:val="28"/>
          <w:lang w:val="uk-UA" w:eastAsia="ar-SA"/>
        </w:rPr>
        <w:t xml:space="preserve"> </w:t>
      </w:r>
      <w:proofErr w:type="spellStart"/>
      <w:r w:rsidRPr="00BD6446">
        <w:rPr>
          <w:rFonts w:eastAsia="Times New Roman"/>
          <w:sz w:val="28"/>
          <w:szCs w:val="28"/>
          <w:lang w:val="uk-UA" w:eastAsia="ar-SA"/>
        </w:rPr>
        <w:t>Различия</w:t>
      </w:r>
      <w:proofErr w:type="spellEnd"/>
      <w:r w:rsidRPr="00BD6446">
        <w:rPr>
          <w:rFonts w:eastAsia="Times New Roman"/>
          <w:sz w:val="28"/>
          <w:szCs w:val="28"/>
          <w:lang w:val="uk-UA" w:eastAsia="ar-SA"/>
        </w:rPr>
        <w:t xml:space="preserve"> в </w:t>
      </w:r>
      <w:proofErr w:type="spellStart"/>
      <w:r w:rsidRPr="00BD6446">
        <w:rPr>
          <w:rFonts w:eastAsia="Times New Roman"/>
          <w:sz w:val="28"/>
          <w:szCs w:val="28"/>
          <w:lang w:val="uk-UA" w:eastAsia="ar-SA"/>
        </w:rPr>
        <w:t>степени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вокализованности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сонорных</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их</w:t>
      </w:r>
      <w:proofErr w:type="spellEnd"/>
      <w:r w:rsidRPr="00BD6446">
        <w:rPr>
          <w:rFonts w:eastAsia="Times New Roman"/>
          <w:sz w:val="28"/>
          <w:szCs w:val="28"/>
          <w:lang w:val="uk-UA" w:eastAsia="ar-SA"/>
        </w:rPr>
        <w:t xml:space="preserve"> роль в </w:t>
      </w:r>
      <w:proofErr w:type="spellStart"/>
      <w:r w:rsidRPr="00BD6446">
        <w:rPr>
          <w:rFonts w:eastAsia="Times New Roman"/>
          <w:sz w:val="28"/>
          <w:szCs w:val="28"/>
          <w:lang w:val="uk-UA" w:eastAsia="ar-SA"/>
        </w:rPr>
        <w:t>противопоставлении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центральных</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периферийных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говоров</w:t>
      </w:r>
      <w:proofErr w:type="spellEnd"/>
      <w:r w:rsidRPr="00BD6446">
        <w:rPr>
          <w:rFonts w:eastAsia="Times New Roman"/>
          <w:sz w:val="28"/>
          <w:szCs w:val="28"/>
          <w:lang w:val="uk-UA" w:eastAsia="ar-SA"/>
        </w:rPr>
        <w:t xml:space="preserve"> / </w:t>
      </w:r>
      <w:proofErr w:type="spellStart"/>
      <w:r w:rsidRPr="00BD6446">
        <w:rPr>
          <w:rFonts w:eastAsia="Calibri"/>
          <w:iCs/>
          <w:sz w:val="28"/>
          <w:szCs w:val="28"/>
          <w:lang w:val="uk-UA" w:eastAsia="ar-SA"/>
        </w:rPr>
        <w:t>С. В. Бром</w:t>
      </w:r>
      <w:proofErr w:type="spellEnd"/>
      <w:r w:rsidRPr="00BD6446">
        <w:rPr>
          <w:rFonts w:eastAsia="Calibri"/>
          <w:iCs/>
          <w:sz w:val="28"/>
          <w:szCs w:val="28"/>
          <w:lang w:val="uk-UA" w:eastAsia="ar-SA"/>
        </w:rPr>
        <w:t>лей</w:t>
      </w:r>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Диалектография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русского</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языка</w:t>
      </w:r>
      <w:proofErr w:type="spellEnd"/>
      <w:r w:rsidRPr="00BD6446">
        <w:rPr>
          <w:rFonts w:eastAsia="Times New Roman"/>
          <w:sz w:val="28"/>
          <w:szCs w:val="28"/>
          <w:lang w:val="uk-UA" w:eastAsia="ar-SA"/>
        </w:rPr>
        <w:t>. — М., 1985. — С. 8-31.</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ru-RU" w:eastAsia="ar-SA"/>
        </w:rPr>
        <w:t xml:space="preserve">Булыгина Т. В. Языковая концептуализация мира / Т. В. Булыгина, А. Д. Шмелев. </w:t>
      </w:r>
      <w:r w:rsidRPr="00BD6446">
        <w:rPr>
          <w:rFonts w:eastAsia="Times New Roman"/>
          <w:sz w:val="28"/>
          <w:szCs w:val="28"/>
          <w:lang w:val="uk-UA" w:eastAsia="ar-SA"/>
        </w:rPr>
        <w:t>—</w:t>
      </w:r>
      <w:r w:rsidRPr="00BD6446">
        <w:rPr>
          <w:rFonts w:eastAsia="Times New Roman"/>
          <w:sz w:val="28"/>
          <w:szCs w:val="28"/>
          <w:lang w:val="ru-RU" w:eastAsia="ar-SA"/>
        </w:rPr>
        <w:t xml:space="preserve"> М.</w:t>
      </w:r>
      <w:proofErr w:type="gramStart"/>
      <w:r w:rsidRPr="00BD6446">
        <w:rPr>
          <w:rFonts w:eastAsia="Times New Roman"/>
          <w:sz w:val="28"/>
          <w:szCs w:val="28"/>
          <w:lang w:val="ru-RU" w:eastAsia="ar-SA"/>
        </w:rPr>
        <w:t xml:space="preserve"> :</w:t>
      </w:r>
      <w:proofErr w:type="gramEnd"/>
      <w:r w:rsidRPr="00BD6446">
        <w:rPr>
          <w:rFonts w:eastAsia="Times New Roman"/>
          <w:sz w:val="28"/>
          <w:szCs w:val="28"/>
          <w:lang w:val="ru-RU" w:eastAsia="ar-SA"/>
        </w:rPr>
        <w:t xml:space="preserve"> Школа «Языки русской культуры», 1997. </w:t>
      </w:r>
      <w:r w:rsidRPr="00BD6446">
        <w:rPr>
          <w:rFonts w:eastAsia="Times New Roman"/>
          <w:sz w:val="28"/>
          <w:szCs w:val="28"/>
          <w:lang w:val="uk-UA" w:eastAsia="ar-SA"/>
        </w:rPr>
        <w:t>—</w:t>
      </w:r>
      <w:r w:rsidRPr="00BD6446">
        <w:rPr>
          <w:rFonts w:eastAsia="Times New Roman"/>
          <w:sz w:val="28"/>
          <w:szCs w:val="28"/>
          <w:lang w:val="ru-RU" w:eastAsia="ar-SA"/>
        </w:rPr>
        <w:t xml:space="preserve"> 576 с.</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Вежбицкая</w:t>
      </w:r>
      <w:proofErr w:type="spellEnd"/>
      <w:r w:rsidRPr="00BD6446">
        <w:rPr>
          <w:rFonts w:eastAsia="Times New Roman"/>
          <w:sz w:val="28"/>
          <w:szCs w:val="28"/>
          <w:lang w:val="uk-UA" w:eastAsia="ar-SA"/>
        </w:rPr>
        <w:t xml:space="preserve"> А. </w:t>
      </w:r>
      <w:proofErr w:type="spellStart"/>
      <w:r w:rsidRPr="00BD6446">
        <w:rPr>
          <w:rFonts w:eastAsia="Times New Roman"/>
          <w:sz w:val="28"/>
          <w:szCs w:val="28"/>
          <w:lang w:val="uk-UA" w:eastAsia="ar-SA"/>
        </w:rPr>
        <w:t>Язык</w:t>
      </w:r>
      <w:proofErr w:type="spellEnd"/>
      <w:r w:rsidRPr="00BD6446">
        <w:rPr>
          <w:rFonts w:eastAsia="Times New Roman"/>
          <w:sz w:val="28"/>
          <w:szCs w:val="28"/>
          <w:lang w:val="uk-UA" w:eastAsia="ar-SA"/>
        </w:rPr>
        <w:t xml:space="preserve">. Культура. </w:t>
      </w:r>
      <w:proofErr w:type="spellStart"/>
      <w:r w:rsidRPr="00BD6446">
        <w:rPr>
          <w:rFonts w:eastAsia="Times New Roman"/>
          <w:sz w:val="28"/>
          <w:szCs w:val="28"/>
          <w:lang w:val="uk-UA" w:eastAsia="ar-SA"/>
        </w:rPr>
        <w:t>Познание</w:t>
      </w:r>
      <w:proofErr w:type="spellEnd"/>
      <w:r w:rsidRPr="00BD6446">
        <w:rPr>
          <w:rFonts w:eastAsia="Times New Roman"/>
          <w:sz w:val="28"/>
          <w:szCs w:val="28"/>
          <w:lang w:val="uk-UA" w:eastAsia="ar-SA"/>
        </w:rPr>
        <w:t xml:space="preserve">. / Анна </w:t>
      </w:r>
      <w:proofErr w:type="spellStart"/>
      <w:r w:rsidRPr="00BD6446">
        <w:rPr>
          <w:rFonts w:eastAsia="Times New Roman"/>
          <w:sz w:val="28"/>
          <w:szCs w:val="28"/>
          <w:lang w:val="uk-UA" w:eastAsia="ar-SA"/>
        </w:rPr>
        <w:t>Вежбицкая</w:t>
      </w:r>
      <w:proofErr w:type="spellEnd"/>
      <w:r w:rsidRPr="00BD6446">
        <w:rPr>
          <w:rFonts w:eastAsia="Times New Roman"/>
          <w:sz w:val="28"/>
          <w:szCs w:val="28"/>
          <w:lang w:val="uk-UA" w:eastAsia="ar-SA"/>
        </w:rPr>
        <w:t xml:space="preserve">. — М. : </w:t>
      </w:r>
      <w:proofErr w:type="spellStart"/>
      <w:r w:rsidRPr="00BD6446">
        <w:rPr>
          <w:rFonts w:eastAsia="Times New Roman"/>
          <w:sz w:val="28"/>
          <w:szCs w:val="28"/>
          <w:lang w:val="uk-UA" w:eastAsia="ar-SA"/>
        </w:rPr>
        <w:t>Русские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словари</w:t>
      </w:r>
      <w:proofErr w:type="spellEnd"/>
      <w:r w:rsidRPr="00BD6446">
        <w:rPr>
          <w:rFonts w:eastAsia="Times New Roman"/>
          <w:sz w:val="28"/>
          <w:szCs w:val="28"/>
          <w:lang w:val="uk-UA" w:eastAsia="ar-SA"/>
        </w:rPr>
        <w:t>, 1996. — 416 с.</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lastRenderedPageBreak/>
        <w:t xml:space="preserve">Волошина А. В. </w:t>
      </w:r>
      <w:proofErr w:type="spellStart"/>
      <w:r w:rsidRPr="00BD6446">
        <w:rPr>
          <w:rFonts w:eastAsia="Times New Roman"/>
          <w:sz w:val="28"/>
          <w:szCs w:val="28"/>
          <w:lang w:val="uk-UA" w:eastAsia="ar-SA"/>
        </w:rPr>
        <w:t>Безеквівалентна</w:t>
      </w:r>
      <w:proofErr w:type="spellEnd"/>
      <w:r w:rsidRPr="00BD6446">
        <w:rPr>
          <w:rFonts w:eastAsia="Times New Roman"/>
          <w:sz w:val="28"/>
          <w:szCs w:val="28"/>
          <w:lang w:val="uk-UA" w:eastAsia="ar-SA"/>
        </w:rPr>
        <w:t xml:space="preserve"> лексика близькоспоріднених мов: проблема семантичної структури / А.В. Волошина // Наукові записки. – Випуск XXVI. – Серія: Філологічні науки (мовознавство). – Кіровоград : РВЦ КДПУ </w:t>
      </w:r>
      <w:proofErr w:type="spellStart"/>
      <w:r w:rsidRPr="00BD6446">
        <w:rPr>
          <w:rFonts w:eastAsia="Times New Roman"/>
          <w:sz w:val="28"/>
          <w:szCs w:val="28"/>
          <w:lang w:val="uk-UA" w:eastAsia="ar-SA"/>
        </w:rPr>
        <w:t>ім. В. Виннич</w:t>
      </w:r>
      <w:proofErr w:type="spellEnd"/>
      <w:r w:rsidRPr="00BD6446">
        <w:rPr>
          <w:rFonts w:eastAsia="Times New Roman"/>
          <w:sz w:val="28"/>
          <w:szCs w:val="28"/>
          <w:lang w:val="uk-UA" w:eastAsia="ar-SA"/>
        </w:rPr>
        <w:t>енка, 2000. — С. 56-64.</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Герд А.</w:t>
      </w:r>
      <w:r w:rsidRPr="00BD6446">
        <w:rPr>
          <w:rFonts w:eastAsia="Times New Roman"/>
          <w:sz w:val="28"/>
          <w:szCs w:val="28"/>
          <w:lang w:val="ru-RU" w:eastAsia="ar-SA"/>
        </w:rPr>
        <w:t> </w:t>
      </w:r>
      <w:r w:rsidRPr="00BD6446">
        <w:rPr>
          <w:rFonts w:eastAsia="Times New Roman"/>
          <w:sz w:val="28"/>
          <w:szCs w:val="28"/>
          <w:lang w:val="uk-UA" w:eastAsia="ar-SA"/>
        </w:rPr>
        <w:t xml:space="preserve">С. О </w:t>
      </w:r>
      <w:proofErr w:type="spellStart"/>
      <w:r w:rsidRPr="00BD6446">
        <w:rPr>
          <w:rFonts w:eastAsia="Times New Roman"/>
          <w:sz w:val="28"/>
          <w:szCs w:val="28"/>
          <w:lang w:val="uk-UA" w:eastAsia="ar-SA"/>
        </w:rPr>
        <w:t>некоторых</w:t>
      </w:r>
      <w:proofErr w:type="spellEnd"/>
      <w:r w:rsidRPr="00BD6446">
        <w:rPr>
          <w:rFonts w:eastAsia="Times New Roman"/>
          <w:sz w:val="28"/>
          <w:szCs w:val="28"/>
          <w:lang w:val="uk-UA" w:eastAsia="ar-SA"/>
        </w:rPr>
        <w:t xml:space="preserve"> проблемах </w:t>
      </w:r>
      <w:proofErr w:type="spellStart"/>
      <w:r w:rsidRPr="00BD6446">
        <w:rPr>
          <w:rFonts w:eastAsia="Times New Roman"/>
          <w:sz w:val="28"/>
          <w:szCs w:val="28"/>
          <w:lang w:val="uk-UA" w:eastAsia="ar-SA"/>
        </w:rPr>
        <w:t>этнолингвистики</w:t>
      </w:r>
      <w:proofErr w:type="spellEnd"/>
      <w:r w:rsidRPr="00BD6446">
        <w:rPr>
          <w:rFonts w:eastAsia="Times New Roman"/>
          <w:sz w:val="28"/>
          <w:szCs w:val="28"/>
          <w:lang w:val="uk-UA" w:eastAsia="ar-SA"/>
        </w:rPr>
        <w:t xml:space="preserve"> / А</w:t>
      </w:r>
      <w:proofErr w:type="spellStart"/>
      <w:r w:rsidRPr="00BD6446">
        <w:rPr>
          <w:rFonts w:eastAsia="Times New Roman"/>
          <w:sz w:val="28"/>
          <w:szCs w:val="28"/>
          <w:lang w:val="ru-RU" w:eastAsia="ar-SA"/>
        </w:rPr>
        <w:t>лександр</w:t>
      </w:r>
      <w:proofErr w:type="spellEnd"/>
      <w:r w:rsidRPr="00BD6446">
        <w:rPr>
          <w:rFonts w:eastAsia="Times New Roman"/>
          <w:sz w:val="28"/>
          <w:szCs w:val="28"/>
          <w:lang w:val="uk-UA" w:eastAsia="ar-SA"/>
        </w:rPr>
        <w:t xml:space="preserve"> С</w:t>
      </w:r>
      <w:proofErr w:type="spellStart"/>
      <w:r w:rsidRPr="00BD6446">
        <w:rPr>
          <w:rFonts w:eastAsia="Times New Roman"/>
          <w:sz w:val="28"/>
          <w:szCs w:val="28"/>
          <w:lang w:val="ru-RU" w:eastAsia="ar-SA"/>
        </w:rPr>
        <w:t>ергеевич</w:t>
      </w:r>
      <w:proofErr w:type="spellEnd"/>
      <w:r w:rsidRPr="00BD6446">
        <w:rPr>
          <w:rFonts w:eastAsia="Times New Roman"/>
          <w:sz w:val="28"/>
          <w:szCs w:val="28"/>
          <w:lang w:val="uk-UA" w:eastAsia="ar-SA"/>
        </w:rPr>
        <w:t xml:space="preserve"> Герд // </w:t>
      </w:r>
      <w:proofErr w:type="spellStart"/>
      <w:r w:rsidRPr="00BD6446">
        <w:rPr>
          <w:rFonts w:eastAsia="Times New Roman"/>
          <w:sz w:val="28"/>
          <w:szCs w:val="28"/>
          <w:lang w:val="uk-UA" w:eastAsia="ar-SA"/>
        </w:rPr>
        <w:t>Этнографическое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обозрение</w:t>
      </w:r>
      <w:proofErr w:type="spellEnd"/>
      <w:r w:rsidRPr="00BD6446">
        <w:rPr>
          <w:rFonts w:eastAsia="Times New Roman"/>
          <w:sz w:val="28"/>
          <w:szCs w:val="28"/>
          <w:lang w:val="uk-UA" w:eastAsia="ar-SA"/>
        </w:rPr>
        <w:t>. — 1994. № 5. — С. 123-133.</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Герд А. С. </w:t>
      </w:r>
      <w:proofErr w:type="spellStart"/>
      <w:r w:rsidRPr="00BD6446">
        <w:rPr>
          <w:rFonts w:eastAsia="Times New Roman"/>
          <w:sz w:val="28"/>
          <w:szCs w:val="28"/>
          <w:lang w:val="uk-UA" w:eastAsia="ar-SA"/>
        </w:rPr>
        <w:t>Диалект</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региолект</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просторечие</w:t>
      </w:r>
      <w:proofErr w:type="spellEnd"/>
      <w:r w:rsidRPr="00BD6446">
        <w:rPr>
          <w:rFonts w:eastAsia="Times New Roman"/>
          <w:sz w:val="28"/>
          <w:szCs w:val="28"/>
          <w:lang w:val="uk-UA" w:eastAsia="ar-SA"/>
        </w:rPr>
        <w:t xml:space="preserve"> / А</w:t>
      </w:r>
      <w:proofErr w:type="spellStart"/>
      <w:r w:rsidRPr="00BD6446">
        <w:rPr>
          <w:rFonts w:eastAsia="Times New Roman"/>
          <w:sz w:val="28"/>
          <w:szCs w:val="28"/>
          <w:lang w:val="ru-RU" w:eastAsia="ar-SA"/>
        </w:rPr>
        <w:t>лександр</w:t>
      </w:r>
      <w:proofErr w:type="spellEnd"/>
      <w:r w:rsidRPr="00BD6446">
        <w:rPr>
          <w:rFonts w:eastAsia="Times New Roman"/>
          <w:sz w:val="28"/>
          <w:szCs w:val="28"/>
          <w:lang w:val="uk-UA" w:eastAsia="ar-SA"/>
        </w:rPr>
        <w:t xml:space="preserve"> С</w:t>
      </w:r>
      <w:proofErr w:type="spellStart"/>
      <w:r w:rsidRPr="00BD6446">
        <w:rPr>
          <w:rFonts w:eastAsia="Times New Roman"/>
          <w:sz w:val="28"/>
          <w:szCs w:val="28"/>
          <w:lang w:val="ru-RU" w:eastAsia="ar-SA"/>
        </w:rPr>
        <w:t>ергеевич</w:t>
      </w:r>
      <w:proofErr w:type="spellEnd"/>
      <w:r w:rsidRPr="00BD6446">
        <w:rPr>
          <w:rFonts w:eastAsia="Times New Roman"/>
          <w:sz w:val="28"/>
          <w:szCs w:val="28"/>
          <w:lang w:val="uk-UA" w:eastAsia="ar-SA"/>
        </w:rPr>
        <w:t xml:space="preserve"> Герд // </w:t>
      </w:r>
      <w:proofErr w:type="spellStart"/>
      <w:r w:rsidRPr="00BD6446">
        <w:rPr>
          <w:rFonts w:eastAsia="Times New Roman"/>
          <w:sz w:val="28"/>
          <w:szCs w:val="28"/>
          <w:lang w:val="uk-UA" w:eastAsia="ar-SA"/>
        </w:rPr>
        <w:t>Русский</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w:t>
      </w:r>
      <w:proofErr w:type="spellEnd"/>
      <w:r w:rsidRPr="00BD6446">
        <w:rPr>
          <w:rFonts w:eastAsia="Times New Roman"/>
          <w:sz w:val="28"/>
          <w:szCs w:val="28"/>
          <w:lang w:val="uk-UA" w:eastAsia="ar-SA"/>
        </w:rPr>
        <w:t xml:space="preserve"> в </w:t>
      </w:r>
      <w:proofErr w:type="spellStart"/>
      <w:r w:rsidRPr="00BD6446">
        <w:rPr>
          <w:rFonts w:eastAsia="Times New Roman"/>
          <w:sz w:val="28"/>
          <w:szCs w:val="28"/>
          <w:lang w:val="uk-UA" w:eastAsia="ar-SA"/>
        </w:rPr>
        <w:t>его</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функционировании</w:t>
      </w:r>
      <w:proofErr w:type="spellEnd"/>
      <w:r w:rsidRPr="00BD6446">
        <w:rPr>
          <w:rFonts w:eastAsia="Times New Roman"/>
          <w:sz w:val="28"/>
          <w:szCs w:val="28"/>
          <w:lang w:val="uk-UA" w:eastAsia="ar-SA"/>
        </w:rPr>
        <w:t xml:space="preserve"> : тез. </w:t>
      </w:r>
      <w:proofErr w:type="spellStart"/>
      <w:r w:rsidRPr="00BD6446">
        <w:rPr>
          <w:rFonts w:eastAsia="Times New Roman"/>
          <w:sz w:val="28"/>
          <w:szCs w:val="28"/>
          <w:lang w:val="uk-UA" w:eastAsia="ar-SA"/>
        </w:rPr>
        <w:t>докл</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Междунар</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конф</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Ин-т</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языкозн</w:t>
      </w:r>
      <w:proofErr w:type="spellEnd"/>
      <w:r w:rsidRPr="00BD6446">
        <w:rPr>
          <w:rFonts w:eastAsia="Times New Roman"/>
          <w:sz w:val="28"/>
          <w:szCs w:val="28"/>
          <w:lang w:val="uk-UA" w:eastAsia="ar-SA"/>
        </w:rPr>
        <w:t xml:space="preserve">. РАН. — М. : </w:t>
      </w:r>
      <w:proofErr w:type="spellStart"/>
      <w:r w:rsidRPr="00BD6446">
        <w:rPr>
          <w:rFonts w:eastAsia="Times New Roman"/>
          <w:sz w:val="28"/>
          <w:szCs w:val="28"/>
          <w:lang w:val="uk-UA" w:eastAsia="ar-SA"/>
        </w:rPr>
        <w:t>Рус</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словари</w:t>
      </w:r>
      <w:proofErr w:type="spellEnd"/>
      <w:r w:rsidRPr="00BD6446">
        <w:rPr>
          <w:rFonts w:eastAsia="Times New Roman"/>
          <w:sz w:val="28"/>
          <w:szCs w:val="28"/>
          <w:lang w:val="uk-UA" w:eastAsia="ar-SA"/>
        </w:rPr>
        <w:t>, 1998. — С. 20-21.</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Герд А.</w:t>
      </w:r>
      <w:r w:rsidRPr="00BD6446">
        <w:rPr>
          <w:rFonts w:eastAsia="Times New Roman"/>
          <w:sz w:val="28"/>
          <w:szCs w:val="28"/>
          <w:lang w:val="ru-RU" w:eastAsia="ar-SA"/>
        </w:rPr>
        <w:t> С.</w:t>
      </w:r>
      <w:r w:rsidRPr="00BD6446">
        <w:rPr>
          <w:rFonts w:eastAsia="Times New Roman"/>
          <w:sz w:val="28"/>
          <w:szCs w:val="28"/>
          <w:lang w:val="uk-UA" w:eastAsia="ar-SA"/>
        </w:rPr>
        <w:t xml:space="preserve"> </w:t>
      </w:r>
      <w:r w:rsidRPr="00BD6446">
        <w:rPr>
          <w:rFonts w:eastAsia="Times New Roman"/>
          <w:sz w:val="28"/>
          <w:szCs w:val="28"/>
          <w:lang w:val="ru-RU" w:eastAsia="ar-SA"/>
        </w:rPr>
        <w:t xml:space="preserve">Введение в </w:t>
      </w:r>
      <w:proofErr w:type="spellStart"/>
      <w:r w:rsidRPr="00BD6446">
        <w:rPr>
          <w:rFonts w:eastAsia="Times New Roman"/>
          <w:sz w:val="28"/>
          <w:szCs w:val="28"/>
          <w:lang w:val="ru-RU" w:eastAsia="ar-SA"/>
        </w:rPr>
        <w:t>этнолингвистику</w:t>
      </w:r>
      <w:proofErr w:type="spellEnd"/>
      <w:r w:rsidRPr="00BD6446">
        <w:rPr>
          <w:rFonts w:eastAsia="Times New Roman"/>
          <w:sz w:val="28"/>
          <w:szCs w:val="28"/>
          <w:lang w:val="ru-RU" w:eastAsia="ar-SA"/>
        </w:rPr>
        <w:t xml:space="preserve"> </w:t>
      </w:r>
      <w:r w:rsidRPr="00BD6446">
        <w:rPr>
          <w:rFonts w:eastAsia="Times New Roman"/>
          <w:sz w:val="28"/>
          <w:szCs w:val="28"/>
          <w:lang w:val="uk-UA" w:eastAsia="ar-SA"/>
        </w:rPr>
        <w:t>/ А</w:t>
      </w:r>
      <w:proofErr w:type="spellStart"/>
      <w:r w:rsidRPr="00BD6446">
        <w:rPr>
          <w:rFonts w:eastAsia="Times New Roman"/>
          <w:sz w:val="28"/>
          <w:szCs w:val="28"/>
          <w:lang w:val="ru-RU" w:eastAsia="ar-SA"/>
        </w:rPr>
        <w:t>лександр</w:t>
      </w:r>
      <w:proofErr w:type="spellEnd"/>
      <w:r w:rsidRPr="00BD6446">
        <w:rPr>
          <w:rFonts w:eastAsia="Times New Roman"/>
          <w:sz w:val="28"/>
          <w:szCs w:val="28"/>
          <w:lang w:val="uk-UA" w:eastAsia="ar-SA"/>
        </w:rPr>
        <w:t xml:space="preserve"> С</w:t>
      </w:r>
      <w:proofErr w:type="spellStart"/>
      <w:r w:rsidRPr="00BD6446">
        <w:rPr>
          <w:rFonts w:eastAsia="Times New Roman"/>
          <w:sz w:val="28"/>
          <w:szCs w:val="28"/>
          <w:lang w:val="ru-RU" w:eastAsia="ar-SA"/>
        </w:rPr>
        <w:t>ергеевич</w:t>
      </w:r>
      <w:proofErr w:type="spellEnd"/>
      <w:r w:rsidRPr="00BD6446">
        <w:rPr>
          <w:rFonts w:eastAsia="Times New Roman"/>
          <w:sz w:val="28"/>
          <w:szCs w:val="28"/>
          <w:lang w:val="uk-UA" w:eastAsia="ar-SA"/>
        </w:rPr>
        <w:t xml:space="preserve"> Герд</w:t>
      </w:r>
      <w:r w:rsidRPr="00BD6446">
        <w:rPr>
          <w:rFonts w:eastAsia="Times New Roman"/>
          <w:sz w:val="28"/>
          <w:szCs w:val="28"/>
          <w:lang w:val="ru-RU" w:eastAsia="ar-SA"/>
        </w:rPr>
        <w:t>.</w:t>
      </w:r>
      <w:r w:rsidRPr="00BD6446">
        <w:rPr>
          <w:rFonts w:eastAsia="Times New Roman"/>
          <w:sz w:val="28"/>
          <w:szCs w:val="28"/>
          <w:lang w:val="uk-UA" w:eastAsia="ar-SA"/>
        </w:rPr>
        <w:t xml:space="preserve"> </w:t>
      </w:r>
      <w:r w:rsidRPr="00BD6446">
        <w:rPr>
          <w:rFonts w:eastAsia="Times New Roman"/>
          <w:sz w:val="28"/>
          <w:szCs w:val="28"/>
          <w:lang w:val="ru-RU" w:eastAsia="ar-SA"/>
        </w:rPr>
        <w:t>СПб</w:t>
      </w:r>
      <w:proofErr w:type="gramStart"/>
      <w:r w:rsidRPr="00BD6446">
        <w:rPr>
          <w:rFonts w:eastAsia="Times New Roman"/>
          <w:sz w:val="28"/>
          <w:szCs w:val="28"/>
          <w:lang w:val="ru-RU" w:eastAsia="ar-SA"/>
        </w:rPr>
        <w:t xml:space="preserve">. : </w:t>
      </w:r>
      <w:proofErr w:type="gramEnd"/>
      <w:r w:rsidRPr="00BD6446">
        <w:rPr>
          <w:rFonts w:eastAsia="Times New Roman"/>
          <w:sz w:val="28"/>
          <w:szCs w:val="28"/>
          <w:lang w:val="ru-RU" w:eastAsia="ar-SA"/>
        </w:rPr>
        <w:t>Изд-во С.-</w:t>
      </w:r>
      <w:proofErr w:type="spellStart"/>
      <w:r w:rsidRPr="00BD6446">
        <w:rPr>
          <w:rFonts w:eastAsia="Times New Roman"/>
          <w:sz w:val="28"/>
          <w:szCs w:val="28"/>
          <w:lang w:val="ru-RU" w:eastAsia="ar-SA"/>
        </w:rPr>
        <w:t>Петерб</w:t>
      </w:r>
      <w:proofErr w:type="spellEnd"/>
      <w:r w:rsidRPr="00BD6446">
        <w:rPr>
          <w:rFonts w:eastAsia="Times New Roman"/>
          <w:sz w:val="28"/>
          <w:szCs w:val="28"/>
          <w:lang w:val="ru-RU" w:eastAsia="ar-SA"/>
        </w:rPr>
        <w:t xml:space="preserve">. ун-та, 2001. </w:t>
      </w:r>
      <w:r w:rsidRPr="00BD6446">
        <w:rPr>
          <w:rFonts w:eastAsia="Times New Roman"/>
          <w:sz w:val="28"/>
          <w:szCs w:val="28"/>
          <w:lang w:val="uk-UA" w:eastAsia="ar-SA"/>
        </w:rPr>
        <w:t>—</w:t>
      </w:r>
      <w:r w:rsidRPr="00BD6446">
        <w:rPr>
          <w:rFonts w:eastAsia="Times New Roman"/>
          <w:sz w:val="28"/>
          <w:szCs w:val="28"/>
          <w:lang w:val="ru-RU" w:eastAsia="ar-SA"/>
        </w:rPr>
        <w:t xml:space="preserve"> 488 с</w:t>
      </w:r>
      <w:r w:rsidRPr="00BD6446">
        <w:rPr>
          <w:rFonts w:eastAsia="Times New Roman"/>
          <w:sz w:val="28"/>
          <w:szCs w:val="28"/>
          <w:lang w:val="uk-UA" w:eastAsia="ar-SA"/>
        </w:rPr>
        <w:t>.</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Гольдин</w:t>
      </w:r>
      <w:proofErr w:type="spellEnd"/>
      <w:r w:rsidRPr="00BD6446">
        <w:rPr>
          <w:rFonts w:eastAsia="Times New Roman"/>
          <w:sz w:val="28"/>
          <w:szCs w:val="28"/>
          <w:lang w:val="uk-UA" w:eastAsia="ar-SA"/>
        </w:rPr>
        <w:t xml:space="preserve"> В.</w:t>
      </w:r>
      <w:r w:rsidRPr="00BD6446">
        <w:rPr>
          <w:rFonts w:eastAsia="Times New Roman"/>
          <w:sz w:val="28"/>
          <w:szCs w:val="28"/>
          <w:lang w:val="ru-RU" w:eastAsia="ar-SA"/>
        </w:rPr>
        <w:t> </w:t>
      </w:r>
      <w:r w:rsidRPr="00BD6446">
        <w:rPr>
          <w:rFonts w:eastAsia="Times New Roman"/>
          <w:sz w:val="28"/>
          <w:szCs w:val="28"/>
          <w:lang w:val="uk-UA" w:eastAsia="ar-SA"/>
        </w:rPr>
        <w:t xml:space="preserve">Е. </w:t>
      </w:r>
      <w:proofErr w:type="spellStart"/>
      <w:r w:rsidRPr="00BD6446">
        <w:rPr>
          <w:rFonts w:eastAsia="Times New Roman"/>
          <w:sz w:val="28"/>
          <w:szCs w:val="28"/>
          <w:lang w:val="uk-UA" w:eastAsia="ar-SA"/>
        </w:rPr>
        <w:t>Внутринациональные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речевые</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культуры</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их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взаимодействие</w:t>
      </w:r>
      <w:proofErr w:type="spellEnd"/>
      <w:r w:rsidRPr="00BD6446">
        <w:rPr>
          <w:rFonts w:eastAsia="Times New Roman"/>
          <w:sz w:val="28"/>
          <w:szCs w:val="28"/>
          <w:lang w:val="uk-UA" w:eastAsia="ar-SA"/>
        </w:rPr>
        <w:t xml:space="preserve"> / В.</w:t>
      </w:r>
      <w:r w:rsidRPr="00BD6446">
        <w:rPr>
          <w:rFonts w:eastAsia="Times New Roman"/>
          <w:sz w:val="28"/>
          <w:szCs w:val="28"/>
          <w:lang w:val="ru-RU" w:eastAsia="ar-SA"/>
        </w:rPr>
        <w:t> </w:t>
      </w:r>
      <w:r w:rsidRPr="00BD6446">
        <w:rPr>
          <w:rFonts w:eastAsia="Times New Roman"/>
          <w:sz w:val="28"/>
          <w:szCs w:val="28"/>
          <w:lang w:val="uk-UA" w:eastAsia="ar-SA"/>
        </w:rPr>
        <w:t xml:space="preserve">Е. </w:t>
      </w:r>
      <w:proofErr w:type="spellStart"/>
      <w:r w:rsidRPr="00BD6446">
        <w:rPr>
          <w:rFonts w:eastAsia="Times New Roman"/>
          <w:sz w:val="28"/>
          <w:szCs w:val="28"/>
          <w:lang w:val="uk-UA" w:eastAsia="ar-SA"/>
        </w:rPr>
        <w:t>Гольдин</w:t>
      </w:r>
      <w:proofErr w:type="spellEnd"/>
      <w:r w:rsidRPr="00BD6446">
        <w:rPr>
          <w:rFonts w:eastAsia="Times New Roman"/>
          <w:sz w:val="28"/>
          <w:szCs w:val="28"/>
          <w:lang w:val="uk-UA" w:eastAsia="ar-SA"/>
        </w:rPr>
        <w:t xml:space="preserve">, О.Б. </w:t>
      </w:r>
      <w:proofErr w:type="spellStart"/>
      <w:r w:rsidRPr="00BD6446">
        <w:rPr>
          <w:rFonts w:eastAsia="Times New Roman"/>
          <w:sz w:val="28"/>
          <w:szCs w:val="28"/>
          <w:lang w:val="uk-UA" w:eastAsia="ar-SA"/>
        </w:rPr>
        <w:t>Сиротинина</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Вопросы</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стилистики</w:t>
      </w:r>
      <w:proofErr w:type="spellEnd"/>
      <w:r w:rsidRPr="00BD6446">
        <w:rPr>
          <w:rFonts w:eastAsia="Times New Roman"/>
          <w:sz w:val="28"/>
          <w:szCs w:val="28"/>
          <w:lang w:val="uk-UA" w:eastAsia="ar-SA"/>
        </w:rPr>
        <w:t>. —</w:t>
      </w:r>
      <w:proofErr w:type="spellStart"/>
      <w:r w:rsidRPr="00BD6446">
        <w:rPr>
          <w:rFonts w:eastAsia="Times New Roman"/>
          <w:sz w:val="28"/>
          <w:szCs w:val="28"/>
          <w:lang w:val="uk-UA" w:eastAsia="ar-SA"/>
        </w:rPr>
        <w:t>Вып</w:t>
      </w:r>
      <w:proofErr w:type="spellEnd"/>
      <w:r w:rsidRPr="00BD6446">
        <w:rPr>
          <w:rFonts w:eastAsia="Times New Roman"/>
          <w:sz w:val="28"/>
          <w:szCs w:val="28"/>
          <w:lang w:val="uk-UA" w:eastAsia="ar-SA"/>
        </w:rPr>
        <w:t xml:space="preserve">. 25. Саратов : </w:t>
      </w:r>
      <w:proofErr w:type="spellStart"/>
      <w:r w:rsidRPr="00BD6446">
        <w:rPr>
          <w:rFonts w:eastAsia="Times New Roman"/>
          <w:sz w:val="28"/>
          <w:szCs w:val="28"/>
          <w:lang w:val="uk-UA" w:eastAsia="ar-SA"/>
        </w:rPr>
        <w:t>Изд-во</w:t>
      </w:r>
      <w:proofErr w:type="spellEnd"/>
      <w:r w:rsidRPr="00BD6446">
        <w:rPr>
          <w:rFonts w:eastAsia="Times New Roman"/>
          <w:sz w:val="28"/>
          <w:szCs w:val="28"/>
          <w:lang w:val="uk-UA" w:eastAsia="ar-SA"/>
        </w:rPr>
        <w:t xml:space="preserve"> Саратов. </w:t>
      </w:r>
      <w:proofErr w:type="spellStart"/>
      <w:r w:rsidRPr="00BD6446">
        <w:rPr>
          <w:rFonts w:eastAsia="Times New Roman"/>
          <w:sz w:val="28"/>
          <w:szCs w:val="28"/>
          <w:lang w:val="uk-UA" w:eastAsia="ar-SA"/>
        </w:rPr>
        <w:t>ун-та</w:t>
      </w:r>
      <w:proofErr w:type="spellEnd"/>
      <w:r w:rsidRPr="00BD6446">
        <w:rPr>
          <w:rFonts w:eastAsia="Times New Roman"/>
          <w:sz w:val="28"/>
          <w:szCs w:val="28"/>
          <w:lang w:val="uk-UA" w:eastAsia="ar-SA"/>
        </w:rPr>
        <w:t>, 1993. — С. 9</w:t>
      </w:r>
      <w:r w:rsidRPr="00BD6446">
        <w:rPr>
          <w:rFonts w:eastAsia="Times New Roman"/>
          <w:sz w:val="28"/>
          <w:szCs w:val="28"/>
          <w:lang w:val="ru-RU" w:eastAsia="ar-SA"/>
        </w:rPr>
        <w:t>-</w:t>
      </w:r>
      <w:r w:rsidRPr="00BD6446">
        <w:rPr>
          <w:rFonts w:eastAsia="Times New Roman"/>
          <w:sz w:val="28"/>
          <w:szCs w:val="28"/>
          <w:lang w:val="uk-UA" w:eastAsia="ar-SA"/>
        </w:rPr>
        <w:t>19.</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ru-RU" w:eastAsia="ar-SA"/>
        </w:rPr>
        <w:t>Голубовська</w:t>
      </w:r>
      <w:proofErr w:type="spellEnd"/>
      <w:r w:rsidRPr="00BD6446">
        <w:rPr>
          <w:rFonts w:eastAsia="Times New Roman"/>
          <w:sz w:val="28"/>
          <w:szCs w:val="28"/>
          <w:lang w:val="ru-RU" w:eastAsia="ar-SA"/>
        </w:rPr>
        <w:t xml:space="preserve"> І. О. </w:t>
      </w:r>
      <w:proofErr w:type="spellStart"/>
      <w:r w:rsidRPr="00BD6446">
        <w:rPr>
          <w:rFonts w:eastAsia="Times New Roman"/>
          <w:sz w:val="28"/>
          <w:szCs w:val="28"/>
          <w:lang w:val="ru-RU" w:eastAsia="ar-SA"/>
        </w:rPr>
        <w:t>Етнічні</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особливості</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мовних</w:t>
      </w:r>
      <w:proofErr w:type="spellEnd"/>
      <w:r w:rsidRPr="00BD6446">
        <w:rPr>
          <w:rFonts w:eastAsia="Times New Roman"/>
          <w:sz w:val="28"/>
          <w:szCs w:val="28"/>
          <w:lang w:val="ru-RU" w:eastAsia="ar-SA"/>
        </w:rPr>
        <w:t xml:space="preserve"> картин </w:t>
      </w:r>
      <w:proofErr w:type="spellStart"/>
      <w:proofErr w:type="gramStart"/>
      <w:r w:rsidRPr="00BD6446">
        <w:rPr>
          <w:rFonts w:eastAsia="Times New Roman"/>
          <w:sz w:val="28"/>
          <w:szCs w:val="28"/>
          <w:lang w:val="ru-RU" w:eastAsia="ar-SA"/>
        </w:rPr>
        <w:t>св</w:t>
      </w:r>
      <w:proofErr w:type="gramEnd"/>
      <w:r w:rsidRPr="00BD6446">
        <w:rPr>
          <w:rFonts w:eastAsia="Times New Roman"/>
          <w:sz w:val="28"/>
          <w:szCs w:val="28"/>
          <w:lang w:val="ru-RU" w:eastAsia="ar-SA"/>
        </w:rPr>
        <w:t>іту</w:t>
      </w:r>
      <w:proofErr w:type="spellEnd"/>
      <w:r w:rsidRPr="00BD6446">
        <w:rPr>
          <w:rFonts w:eastAsia="Times New Roman"/>
          <w:sz w:val="28"/>
          <w:szCs w:val="28"/>
          <w:lang w:val="ru-RU" w:eastAsia="ar-SA"/>
        </w:rPr>
        <w:t xml:space="preserve"> / </w:t>
      </w:r>
      <w:proofErr w:type="spellStart"/>
      <w:r w:rsidRPr="00BD6446">
        <w:rPr>
          <w:rFonts w:eastAsia="Times New Roman"/>
          <w:sz w:val="28"/>
          <w:szCs w:val="28"/>
          <w:lang w:val="ru-RU" w:eastAsia="ar-SA"/>
        </w:rPr>
        <w:t>Ірина</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Олександрівна</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Голубовська</w:t>
      </w:r>
      <w:proofErr w:type="spellEnd"/>
      <w:r w:rsidRPr="00BD6446">
        <w:rPr>
          <w:rFonts w:eastAsia="Times New Roman"/>
          <w:sz w:val="28"/>
          <w:szCs w:val="28"/>
          <w:lang w:val="ru-RU" w:eastAsia="ar-SA"/>
        </w:rPr>
        <w:t xml:space="preserve">. </w:t>
      </w:r>
      <w:r w:rsidRPr="00BD6446">
        <w:rPr>
          <w:rFonts w:eastAsia="Times New Roman"/>
          <w:sz w:val="28"/>
          <w:szCs w:val="28"/>
          <w:lang w:val="uk-UA" w:eastAsia="ar-SA"/>
        </w:rPr>
        <w:t>— К. : Логос, 2004. — 284 с.</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Гриценко П. Ю. Моделювання системи діалектної лексики / Павло</w:t>
      </w:r>
      <w:r w:rsidRPr="00BD6446">
        <w:rPr>
          <w:rFonts w:eastAsia="Times New Roman"/>
          <w:b/>
          <w:sz w:val="28"/>
          <w:szCs w:val="28"/>
          <w:lang w:val="uk-UA" w:eastAsia="ar-SA"/>
        </w:rPr>
        <w:t xml:space="preserve"> </w:t>
      </w:r>
      <w:r w:rsidRPr="00BD6446">
        <w:rPr>
          <w:rFonts w:eastAsia="Calibri"/>
          <w:iCs/>
          <w:sz w:val="28"/>
          <w:szCs w:val="28"/>
          <w:lang w:val="uk-UA" w:eastAsia="ar-SA"/>
        </w:rPr>
        <w:t>Юхимович</w:t>
      </w:r>
      <w:r w:rsidRPr="00BD6446">
        <w:rPr>
          <w:rFonts w:eastAsia="Times New Roman"/>
          <w:sz w:val="28"/>
          <w:szCs w:val="28"/>
          <w:lang w:val="uk-UA" w:eastAsia="ar-SA"/>
        </w:rPr>
        <w:t xml:space="preserve"> Гриценко. — К. : Наук, думка, 1984. — 226 с. </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uk-UA" w:eastAsia="ar-SA"/>
        </w:rPr>
        <w:t xml:space="preserve">Гуревич П. С. Субкультура / </w:t>
      </w:r>
      <w:proofErr w:type="spellStart"/>
      <w:r w:rsidRPr="00BD6446">
        <w:rPr>
          <w:rFonts w:eastAsia="Calibri"/>
          <w:iCs/>
          <w:sz w:val="28"/>
          <w:szCs w:val="28"/>
          <w:lang w:val="uk-UA" w:eastAsia="ar-SA"/>
        </w:rPr>
        <w:t>Павел</w:t>
      </w:r>
      <w:proofErr w:type="spellEnd"/>
      <w:r w:rsidRPr="00BD6446">
        <w:rPr>
          <w:rFonts w:eastAsia="Times New Roman"/>
          <w:sz w:val="28"/>
          <w:szCs w:val="28"/>
          <w:lang w:val="uk-UA" w:eastAsia="ar-SA"/>
        </w:rPr>
        <w:t xml:space="preserve"> Семенович Гуревич // </w:t>
      </w:r>
      <w:proofErr w:type="spellStart"/>
      <w:r w:rsidRPr="00BD6446">
        <w:rPr>
          <w:rFonts w:eastAsia="Times New Roman"/>
          <w:sz w:val="28"/>
          <w:szCs w:val="28"/>
          <w:lang w:val="uk-UA" w:eastAsia="ar-SA"/>
        </w:rPr>
        <w:t>Культурология</w:t>
      </w:r>
      <w:proofErr w:type="spellEnd"/>
      <w:r w:rsidRPr="00BD6446">
        <w:rPr>
          <w:rFonts w:eastAsia="Times New Roman"/>
          <w:sz w:val="28"/>
          <w:szCs w:val="28"/>
          <w:lang w:val="uk-UA" w:eastAsia="ar-SA"/>
        </w:rPr>
        <w:t xml:space="preserve"> ХХ </w:t>
      </w:r>
      <w:proofErr w:type="spellStart"/>
      <w:r w:rsidRPr="00BD6446">
        <w:rPr>
          <w:rFonts w:eastAsia="Times New Roman"/>
          <w:sz w:val="28"/>
          <w:szCs w:val="28"/>
          <w:lang w:val="uk-UA" w:eastAsia="ar-SA"/>
        </w:rPr>
        <w:t>век</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Энциклопедия</w:t>
      </w:r>
      <w:proofErr w:type="spellEnd"/>
      <w:r w:rsidRPr="00BD6446">
        <w:rPr>
          <w:rFonts w:eastAsia="Times New Roman"/>
          <w:sz w:val="28"/>
          <w:szCs w:val="28"/>
          <w:lang w:val="uk-UA" w:eastAsia="ar-SA"/>
        </w:rPr>
        <w:t>. —</w:t>
      </w:r>
      <w:r w:rsidRPr="00BD6446">
        <w:rPr>
          <w:rFonts w:eastAsia="Times New Roman"/>
          <w:bCs/>
          <w:i/>
          <w:sz w:val="28"/>
          <w:szCs w:val="28"/>
          <w:lang w:val="uk-UA" w:eastAsia="ar-SA"/>
        </w:rPr>
        <w:t xml:space="preserve"> </w:t>
      </w:r>
      <w:r w:rsidRPr="00BD6446">
        <w:rPr>
          <w:rFonts w:eastAsia="Times New Roman"/>
          <w:sz w:val="28"/>
          <w:szCs w:val="28"/>
          <w:lang w:val="uk-UA" w:eastAsia="ar-SA"/>
        </w:rPr>
        <w:t>М., 1998. —</w:t>
      </w:r>
      <w:r w:rsidRPr="00BD6446">
        <w:rPr>
          <w:rFonts w:eastAsia="Times New Roman"/>
          <w:bCs/>
          <w:i/>
          <w:sz w:val="28"/>
          <w:szCs w:val="28"/>
          <w:lang w:val="uk-UA" w:eastAsia="ar-SA"/>
        </w:rPr>
        <w:t xml:space="preserve"> </w:t>
      </w:r>
      <w:r w:rsidRPr="00BD6446">
        <w:rPr>
          <w:rFonts w:eastAsia="Times New Roman"/>
          <w:sz w:val="28"/>
          <w:szCs w:val="28"/>
          <w:lang w:val="uk-UA" w:eastAsia="ar-SA"/>
        </w:rPr>
        <w:t xml:space="preserve">Т.2. — 460 с. </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Дерягин</w:t>
      </w:r>
      <w:proofErr w:type="spellEnd"/>
      <w:r w:rsidRPr="00BD6446">
        <w:rPr>
          <w:rFonts w:eastAsia="Times New Roman"/>
          <w:sz w:val="28"/>
          <w:szCs w:val="28"/>
          <w:lang w:val="uk-UA" w:eastAsia="ar-SA"/>
        </w:rPr>
        <w:t xml:space="preserve"> В. Я. </w:t>
      </w:r>
      <w:proofErr w:type="spellStart"/>
      <w:r w:rsidRPr="00BD6446">
        <w:rPr>
          <w:rFonts w:eastAsia="Times New Roman"/>
          <w:sz w:val="28"/>
          <w:szCs w:val="28"/>
          <w:lang w:val="uk-UA" w:eastAsia="ar-SA"/>
        </w:rPr>
        <w:t>Из</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истории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лексических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изоглосс</w:t>
      </w:r>
      <w:proofErr w:type="spellEnd"/>
      <w:r w:rsidRPr="00BD6446">
        <w:rPr>
          <w:rFonts w:eastAsia="Times New Roman"/>
          <w:sz w:val="28"/>
          <w:szCs w:val="28"/>
          <w:lang w:val="uk-UA" w:eastAsia="ar-SA"/>
        </w:rPr>
        <w:t xml:space="preserve"> в говорах </w:t>
      </w:r>
      <w:proofErr w:type="spellStart"/>
      <w:r w:rsidRPr="00BD6446">
        <w:rPr>
          <w:rFonts w:eastAsia="Times New Roman"/>
          <w:sz w:val="28"/>
          <w:szCs w:val="28"/>
          <w:lang w:val="uk-UA" w:eastAsia="ar-SA"/>
        </w:rPr>
        <w:t>Архангельской</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области</w:t>
      </w:r>
      <w:proofErr w:type="spellEnd"/>
      <w:r w:rsidRPr="00BD6446">
        <w:rPr>
          <w:rFonts w:eastAsia="Times New Roman"/>
          <w:sz w:val="28"/>
          <w:szCs w:val="28"/>
          <w:lang w:val="uk-UA" w:eastAsia="ar-SA"/>
        </w:rPr>
        <w:t xml:space="preserve"> / В.Я. </w:t>
      </w:r>
      <w:proofErr w:type="spellStart"/>
      <w:r w:rsidRPr="00BD6446">
        <w:rPr>
          <w:rFonts w:eastAsia="Times New Roman"/>
          <w:sz w:val="28"/>
          <w:szCs w:val="28"/>
          <w:lang w:val="uk-UA" w:eastAsia="ar-SA"/>
        </w:rPr>
        <w:t>Дерягин</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Этимология</w:t>
      </w:r>
      <w:proofErr w:type="spellEnd"/>
      <w:r w:rsidRPr="00BD6446">
        <w:rPr>
          <w:rFonts w:eastAsia="Times New Roman"/>
          <w:sz w:val="28"/>
          <w:szCs w:val="28"/>
          <w:lang w:val="uk-UA" w:eastAsia="ar-SA"/>
        </w:rPr>
        <w:t>. 1966. — М., Наука, 1968. — 167-188.</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ru-RU" w:eastAsia="ar-SA"/>
        </w:rPr>
        <w:t>Диброва</w:t>
      </w:r>
      <w:proofErr w:type="spellEnd"/>
      <w:r w:rsidRPr="00BD6446">
        <w:rPr>
          <w:rFonts w:eastAsia="Times New Roman"/>
          <w:sz w:val="28"/>
          <w:szCs w:val="28"/>
          <w:lang w:val="ru-RU" w:eastAsia="ar-SA"/>
        </w:rPr>
        <w:t xml:space="preserve"> К. Ю. Лингвистические аспекты языковой относительности / К. Ю. </w:t>
      </w:r>
      <w:proofErr w:type="spellStart"/>
      <w:r w:rsidRPr="00BD6446">
        <w:rPr>
          <w:rFonts w:eastAsia="Times New Roman"/>
          <w:sz w:val="28"/>
          <w:szCs w:val="28"/>
          <w:lang w:val="ru-RU" w:eastAsia="ar-SA"/>
        </w:rPr>
        <w:t>Диброва</w:t>
      </w:r>
      <w:proofErr w:type="spellEnd"/>
      <w:r w:rsidRPr="00BD6446">
        <w:rPr>
          <w:rFonts w:eastAsia="Times New Roman"/>
          <w:sz w:val="28"/>
          <w:szCs w:val="28"/>
          <w:lang w:val="ru-RU" w:eastAsia="ar-SA"/>
        </w:rPr>
        <w:t xml:space="preserve"> // </w:t>
      </w:r>
      <w:proofErr w:type="spellStart"/>
      <w:r w:rsidRPr="00BD6446">
        <w:rPr>
          <w:rFonts w:eastAsia="Times New Roman"/>
          <w:sz w:val="28"/>
          <w:szCs w:val="28"/>
          <w:lang w:val="ru-RU" w:eastAsia="ar-SA"/>
        </w:rPr>
        <w:t>Вопросі</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язікознания</w:t>
      </w:r>
      <w:proofErr w:type="spellEnd"/>
      <w:r w:rsidRPr="00BD6446">
        <w:rPr>
          <w:rFonts w:eastAsia="Times New Roman"/>
          <w:sz w:val="28"/>
          <w:szCs w:val="28"/>
          <w:lang w:val="ru-RU" w:eastAsia="ar-SA"/>
        </w:rPr>
        <w:t xml:space="preserve">. </w:t>
      </w:r>
      <w:r w:rsidRPr="00BD6446">
        <w:rPr>
          <w:rFonts w:eastAsia="Times New Roman"/>
          <w:sz w:val="28"/>
          <w:szCs w:val="28"/>
          <w:lang w:val="uk-UA" w:eastAsia="ar-SA"/>
        </w:rPr>
        <w:t>— 1996. — №10. — С. 61-70.</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ru-RU" w:eastAsia="ar-SA"/>
        </w:rPr>
      </w:pPr>
      <w:proofErr w:type="spellStart"/>
      <w:r w:rsidRPr="00BD6446">
        <w:rPr>
          <w:rFonts w:eastAsia="Times New Roman"/>
          <w:sz w:val="28"/>
          <w:szCs w:val="28"/>
          <w:lang w:val="ru-RU" w:eastAsia="ar-SA"/>
        </w:rPr>
        <w:t>Жайворонок</w:t>
      </w:r>
      <w:proofErr w:type="spellEnd"/>
      <w:r w:rsidRPr="00BD6446">
        <w:rPr>
          <w:rFonts w:eastAsia="Times New Roman"/>
          <w:sz w:val="28"/>
          <w:szCs w:val="28"/>
          <w:lang w:val="ru-RU" w:eastAsia="ar-SA"/>
        </w:rPr>
        <w:t xml:space="preserve"> В. В. </w:t>
      </w:r>
      <w:proofErr w:type="spellStart"/>
      <w:r w:rsidRPr="00BD6446">
        <w:rPr>
          <w:rFonts w:eastAsia="Times New Roman"/>
          <w:sz w:val="28"/>
          <w:szCs w:val="28"/>
          <w:lang w:val="ru-RU" w:eastAsia="ar-SA"/>
        </w:rPr>
        <w:t>Етнолінгвістика</w:t>
      </w:r>
      <w:proofErr w:type="spellEnd"/>
      <w:r w:rsidRPr="00BD6446">
        <w:rPr>
          <w:rFonts w:eastAsia="Times New Roman"/>
          <w:sz w:val="28"/>
          <w:szCs w:val="28"/>
          <w:lang w:val="ru-RU" w:eastAsia="ar-SA"/>
        </w:rPr>
        <w:t xml:space="preserve"> в </w:t>
      </w:r>
      <w:proofErr w:type="spellStart"/>
      <w:r w:rsidRPr="00BD6446">
        <w:rPr>
          <w:rFonts w:eastAsia="Times New Roman"/>
          <w:sz w:val="28"/>
          <w:szCs w:val="28"/>
          <w:lang w:val="ru-RU" w:eastAsia="ar-SA"/>
        </w:rPr>
        <w:t>колі</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суміжних</w:t>
      </w:r>
      <w:proofErr w:type="spellEnd"/>
      <w:r w:rsidRPr="00BD6446">
        <w:rPr>
          <w:rFonts w:eastAsia="Times New Roman"/>
          <w:sz w:val="28"/>
          <w:szCs w:val="28"/>
          <w:lang w:val="ru-RU" w:eastAsia="ar-SA"/>
        </w:rPr>
        <w:t xml:space="preserve"> наук / </w:t>
      </w:r>
      <w:proofErr w:type="spellStart"/>
      <w:r w:rsidRPr="00BD6446">
        <w:rPr>
          <w:rFonts w:eastAsia="Times New Roman"/>
          <w:sz w:val="28"/>
          <w:szCs w:val="28"/>
          <w:lang w:val="ru-RU" w:eastAsia="ar-SA"/>
        </w:rPr>
        <w:t>Віталій</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Вікторович</w:t>
      </w:r>
      <w:proofErr w:type="spellEnd"/>
      <w:r w:rsidRPr="00BD6446">
        <w:rPr>
          <w:rFonts w:eastAsia="Times New Roman"/>
          <w:sz w:val="28"/>
          <w:szCs w:val="28"/>
          <w:lang w:val="ru-RU" w:eastAsia="ar-SA"/>
        </w:rPr>
        <w:t xml:space="preserve"> </w:t>
      </w:r>
      <w:proofErr w:type="spellStart"/>
      <w:r w:rsidRPr="00BD6446">
        <w:rPr>
          <w:rFonts w:eastAsia="Times New Roman"/>
          <w:sz w:val="28"/>
          <w:szCs w:val="28"/>
          <w:lang w:val="ru-RU" w:eastAsia="ar-SA"/>
        </w:rPr>
        <w:t>Жайворонок</w:t>
      </w:r>
      <w:proofErr w:type="spellEnd"/>
      <w:r w:rsidRPr="00BD6446">
        <w:rPr>
          <w:rFonts w:eastAsia="Times New Roman"/>
          <w:sz w:val="28"/>
          <w:szCs w:val="28"/>
          <w:lang w:val="ru-RU" w:eastAsia="ar-SA"/>
        </w:rPr>
        <w:t xml:space="preserve"> // </w:t>
      </w:r>
      <w:proofErr w:type="spellStart"/>
      <w:r w:rsidRPr="00BD6446">
        <w:rPr>
          <w:rFonts w:eastAsia="Times New Roman"/>
          <w:sz w:val="28"/>
          <w:szCs w:val="28"/>
          <w:lang w:val="ru-RU" w:eastAsia="ar-SA"/>
        </w:rPr>
        <w:t>Мовознавство</w:t>
      </w:r>
      <w:proofErr w:type="spellEnd"/>
      <w:r w:rsidRPr="00BD6446">
        <w:rPr>
          <w:rFonts w:eastAsia="Times New Roman"/>
          <w:sz w:val="28"/>
          <w:szCs w:val="28"/>
          <w:lang w:val="ru-RU" w:eastAsia="ar-SA"/>
        </w:rPr>
        <w:t xml:space="preserve">. — 2004. — № 5-6. — С. 23-35. </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ru-RU"/>
        </w:rPr>
      </w:pPr>
      <w:r w:rsidRPr="00BD6446">
        <w:rPr>
          <w:rFonts w:eastAsia="Arial Unicode MS"/>
          <w:sz w:val="28"/>
          <w:szCs w:val="28"/>
          <w:lang w:val="uk-UA" w:eastAsia="ru-RU"/>
        </w:rPr>
        <w:t>Іщенко Н.</w:t>
      </w:r>
      <w:r w:rsidRPr="00BD6446">
        <w:rPr>
          <w:rFonts w:eastAsia="Arial Unicode MS"/>
          <w:sz w:val="28"/>
          <w:szCs w:val="28"/>
          <w:lang w:val="de-DE" w:eastAsia="ru-RU"/>
        </w:rPr>
        <w:t> </w:t>
      </w:r>
      <w:r w:rsidRPr="00BD6446">
        <w:rPr>
          <w:rFonts w:eastAsia="Arial Unicode MS"/>
          <w:sz w:val="28"/>
          <w:szCs w:val="28"/>
          <w:lang w:val="uk-UA" w:eastAsia="ru-RU"/>
        </w:rPr>
        <w:t xml:space="preserve">Г. Семантика словотвірного гнізда у сучасній німецькій мові / Ніна Григорівна Іщенко // Актуальні проблеми </w:t>
      </w:r>
      <w:proofErr w:type="spellStart"/>
      <w:r w:rsidRPr="00BD6446">
        <w:rPr>
          <w:rFonts w:eastAsia="Arial Unicode MS"/>
          <w:sz w:val="28"/>
          <w:szCs w:val="28"/>
          <w:lang w:val="uk-UA" w:eastAsia="ru-RU"/>
        </w:rPr>
        <w:t>романо-германської</w:t>
      </w:r>
      <w:proofErr w:type="spellEnd"/>
      <w:r w:rsidRPr="00BD6446">
        <w:rPr>
          <w:rFonts w:eastAsia="Arial Unicode MS"/>
          <w:sz w:val="28"/>
          <w:szCs w:val="28"/>
          <w:lang w:val="uk-UA" w:eastAsia="ru-RU"/>
        </w:rPr>
        <w:t xml:space="preserve"> філології в Україні та Болонський процес : матеріали міжнародної конференції наукової конференції, 22-24 листопада. — Чернівці, 2004. — С. 104-105.</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ru-RU"/>
        </w:rPr>
      </w:pPr>
      <w:r w:rsidRPr="00BD6446">
        <w:rPr>
          <w:rFonts w:eastAsia="Arial Unicode MS"/>
          <w:sz w:val="28"/>
          <w:szCs w:val="28"/>
          <w:lang w:val="ru-RU" w:eastAsia="ru-RU"/>
        </w:rPr>
        <w:t xml:space="preserve">Калинина Л. В. Нравственные качества человека сквозь призму </w:t>
      </w:r>
      <w:proofErr w:type="spellStart"/>
      <w:r w:rsidRPr="00BD6446">
        <w:rPr>
          <w:rFonts w:eastAsia="Arial Unicode MS"/>
          <w:sz w:val="28"/>
          <w:szCs w:val="28"/>
          <w:lang w:val="ru-RU" w:eastAsia="ru-RU"/>
        </w:rPr>
        <w:t>зоометафор</w:t>
      </w:r>
      <w:proofErr w:type="spellEnd"/>
      <w:r w:rsidRPr="00BD6446">
        <w:rPr>
          <w:rFonts w:eastAsia="Arial Unicode MS"/>
          <w:sz w:val="28"/>
          <w:szCs w:val="28"/>
          <w:lang w:val="ru-RU" w:eastAsia="ru-RU"/>
        </w:rPr>
        <w:t xml:space="preserve"> в русском </w:t>
      </w:r>
      <w:proofErr w:type="spellStart"/>
      <w:r w:rsidRPr="00BD6446">
        <w:rPr>
          <w:rFonts w:eastAsia="Arial Unicode MS"/>
          <w:sz w:val="28"/>
          <w:szCs w:val="28"/>
          <w:lang w:val="ru-RU" w:eastAsia="ru-RU"/>
        </w:rPr>
        <w:t>дыалектном</w:t>
      </w:r>
      <w:proofErr w:type="spellEnd"/>
      <w:r w:rsidRPr="00BD6446">
        <w:rPr>
          <w:rFonts w:eastAsia="Arial Unicode MS"/>
          <w:sz w:val="28"/>
          <w:szCs w:val="28"/>
          <w:lang w:val="ru-RU" w:eastAsia="ru-RU"/>
        </w:rPr>
        <w:t xml:space="preserve"> языке / Л. В. Калинина</w:t>
      </w:r>
      <w:r w:rsidRPr="00BD6446">
        <w:rPr>
          <w:rFonts w:eastAsia="Arial Unicode MS"/>
          <w:sz w:val="28"/>
          <w:szCs w:val="28"/>
          <w:lang w:val="uk-UA" w:eastAsia="ru-RU"/>
        </w:rPr>
        <w:t xml:space="preserve"> // Культура </w:t>
      </w:r>
      <w:proofErr w:type="spellStart"/>
      <w:r w:rsidRPr="00BD6446">
        <w:rPr>
          <w:rFonts w:eastAsia="Arial Unicode MS"/>
          <w:sz w:val="28"/>
          <w:szCs w:val="28"/>
          <w:lang w:val="uk-UA" w:eastAsia="ru-RU"/>
        </w:rPr>
        <w:t>народов</w:t>
      </w:r>
      <w:proofErr w:type="spellEnd"/>
      <w:r w:rsidRPr="00BD6446">
        <w:rPr>
          <w:rFonts w:eastAsia="Arial Unicode MS"/>
          <w:sz w:val="28"/>
          <w:szCs w:val="28"/>
          <w:lang w:val="uk-UA" w:eastAsia="ru-RU"/>
        </w:rPr>
        <w:t xml:space="preserve"> </w:t>
      </w:r>
      <w:proofErr w:type="spellStart"/>
      <w:r w:rsidRPr="00BD6446">
        <w:rPr>
          <w:rFonts w:eastAsia="Arial Unicode MS"/>
          <w:sz w:val="28"/>
          <w:szCs w:val="28"/>
          <w:lang w:val="uk-UA" w:eastAsia="ru-RU"/>
        </w:rPr>
        <w:t>Причерноморья</w:t>
      </w:r>
      <w:proofErr w:type="spellEnd"/>
      <w:r w:rsidRPr="00BD6446">
        <w:rPr>
          <w:rFonts w:eastAsia="Arial Unicode MS"/>
          <w:sz w:val="28"/>
          <w:szCs w:val="28"/>
          <w:lang w:val="uk-UA" w:eastAsia="ru-RU"/>
        </w:rPr>
        <w:t>. —</w:t>
      </w:r>
      <w:r w:rsidRPr="00BD6446">
        <w:rPr>
          <w:rFonts w:eastAsia="Arial Unicode MS"/>
          <w:sz w:val="28"/>
          <w:szCs w:val="28"/>
          <w:lang w:val="ru-RU" w:eastAsia="ru-RU"/>
        </w:rPr>
        <w:t xml:space="preserve"> </w:t>
      </w:r>
      <w:r w:rsidRPr="00BD6446">
        <w:rPr>
          <w:rFonts w:eastAsia="Arial Unicode MS"/>
          <w:sz w:val="28"/>
          <w:szCs w:val="28"/>
          <w:lang w:val="uk-UA" w:eastAsia="ru-RU"/>
        </w:rPr>
        <w:t xml:space="preserve">2008. — № 142. Т. 1. — С. </w:t>
      </w:r>
      <w:r w:rsidRPr="00BD6446">
        <w:rPr>
          <w:rFonts w:eastAsia="Arial Unicode MS"/>
          <w:sz w:val="28"/>
          <w:szCs w:val="28"/>
          <w:lang w:val="ru-RU" w:eastAsia="ru-RU"/>
        </w:rPr>
        <w:t>313</w:t>
      </w:r>
      <w:r w:rsidRPr="00BD6446">
        <w:rPr>
          <w:rFonts w:eastAsia="Arial Unicode MS"/>
          <w:sz w:val="28"/>
          <w:szCs w:val="28"/>
          <w:lang w:val="uk-UA" w:eastAsia="ru-RU"/>
        </w:rPr>
        <w:t>-</w:t>
      </w:r>
      <w:r w:rsidRPr="00BD6446">
        <w:rPr>
          <w:rFonts w:eastAsia="Arial Unicode MS"/>
          <w:sz w:val="28"/>
          <w:szCs w:val="28"/>
          <w:lang w:val="ru-RU" w:eastAsia="ru-RU"/>
        </w:rPr>
        <w:t>316</w:t>
      </w:r>
      <w:r w:rsidRPr="00BD6446">
        <w:rPr>
          <w:rFonts w:eastAsia="Arial Unicode MS"/>
          <w:sz w:val="28"/>
          <w:szCs w:val="28"/>
          <w:lang w:val="uk-UA" w:eastAsia="ru-RU"/>
        </w:rPr>
        <w:t>.</w:t>
      </w:r>
    </w:p>
    <w:p w:rsidR="00BD6446" w:rsidRPr="00BD6446" w:rsidRDefault="00BD6446" w:rsidP="00BD6446">
      <w:pPr>
        <w:widowControl w:val="0"/>
        <w:numPr>
          <w:ilvl w:val="0"/>
          <w:numId w:val="12"/>
        </w:numPr>
        <w:tabs>
          <w:tab w:val="left" w:pos="900"/>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Касумова</w:t>
      </w:r>
      <w:proofErr w:type="spellEnd"/>
      <w:r w:rsidRPr="00BD6446">
        <w:rPr>
          <w:rFonts w:eastAsia="Times New Roman"/>
          <w:sz w:val="28"/>
          <w:szCs w:val="28"/>
          <w:lang w:val="uk-UA" w:eastAsia="ar-SA"/>
        </w:rPr>
        <w:t xml:space="preserve"> М. Ю. </w:t>
      </w:r>
      <w:proofErr w:type="spellStart"/>
      <w:r w:rsidRPr="00BD6446">
        <w:rPr>
          <w:rFonts w:eastAsia="Times New Roman"/>
          <w:sz w:val="28"/>
          <w:szCs w:val="28"/>
          <w:lang w:val="uk-UA" w:eastAsia="ar-SA"/>
        </w:rPr>
        <w:t>Этничность</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как</w:t>
      </w:r>
      <w:proofErr w:type="spellEnd"/>
      <w:r w:rsidRPr="00BD6446">
        <w:rPr>
          <w:rFonts w:eastAsia="Times New Roman"/>
          <w:sz w:val="28"/>
          <w:szCs w:val="28"/>
          <w:lang w:val="uk-UA" w:eastAsia="ar-SA"/>
        </w:rPr>
        <w:t xml:space="preserve"> маркер </w:t>
      </w:r>
      <w:proofErr w:type="spellStart"/>
      <w:r w:rsidRPr="00BD6446">
        <w:rPr>
          <w:rFonts w:eastAsia="Times New Roman"/>
          <w:sz w:val="28"/>
          <w:szCs w:val="28"/>
          <w:lang w:val="uk-UA" w:eastAsia="ar-SA"/>
        </w:rPr>
        <w:t>гендерных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репрезентаций</w:t>
      </w:r>
      <w:proofErr w:type="spellEnd"/>
      <w:r w:rsidRPr="00BD6446">
        <w:rPr>
          <w:rFonts w:eastAsia="Times New Roman"/>
          <w:sz w:val="28"/>
          <w:szCs w:val="28"/>
          <w:lang w:val="uk-UA" w:eastAsia="ar-SA"/>
        </w:rPr>
        <w:t xml:space="preserve"> / М.</w:t>
      </w:r>
      <w:r w:rsidRPr="00BD6446">
        <w:rPr>
          <w:rFonts w:eastAsia="Times New Roman"/>
          <w:sz w:val="28"/>
          <w:szCs w:val="28"/>
          <w:lang w:val="ru-RU" w:eastAsia="ar-SA"/>
        </w:rPr>
        <w:t> </w:t>
      </w:r>
      <w:proofErr w:type="spellStart"/>
      <w:r w:rsidRPr="00BD6446">
        <w:rPr>
          <w:rFonts w:eastAsia="Times New Roman"/>
          <w:sz w:val="28"/>
          <w:szCs w:val="28"/>
          <w:lang w:val="uk-UA" w:eastAsia="ar-SA"/>
        </w:rPr>
        <w:t>Ю. Касум</w:t>
      </w:r>
      <w:proofErr w:type="spellEnd"/>
      <w:r w:rsidRPr="00BD6446">
        <w:rPr>
          <w:rFonts w:eastAsia="Times New Roman"/>
          <w:sz w:val="28"/>
          <w:szCs w:val="28"/>
          <w:lang w:val="uk-UA" w:eastAsia="ar-SA"/>
        </w:rPr>
        <w:t xml:space="preserve">ова // </w:t>
      </w:r>
      <w:proofErr w:type="spellStart"/>
      <w:r w:rsidRPr="00BD6446">
        <w:rPr>
          <w:rFonts w:eastAsia="Times New Roman"/>
          <w:bCs/>
          <w:sz w:val="28"/>
          <w:szCs w:val="28"/>
          <w:lang w:val="uk-UA" w:eastAsia="ar-SA"/>
        </w:rPr>
        <w:t>Современные</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гуманитарные</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исследования</w:t>
      </w:r>
      <w:proofErr w:type="spellEnd"/>
      <w:r w:rsidRPr="00BD6446">
        <w:rPr>
          <w:rFonts w:eastAsia="Times New Roman"/>
          <w:bCs/>
          <w:sz w:val="28"/>
          <w:szCs w:val="28"/>
          <w:lang w:val="uk-UA" w:eastAsia="ar-SA"/>
        </w:rPr>
        <w:t xml:space="preserve">. </w:t>
      </w:r>
      <w:r w:rsidRPr="00BD6446">
        <w:rPr>
          <w:rFonts w:eastAsia="Times New Roman"/>
          <w:sz w:val="28"/>
          <w:szCs w:val="28"/>
          <w:lang w:val="uk-UA" w:eastAsia="ar-SA"/>
        </w:rPr>
        <w:t xml:space="preserve">— М., </w:t>
      </w:r>
      <w:proofErr w:type="spellStart"/>
      <w:r w:rsidRPr="00BD6446">
        <w:rPr>
          <w:rFonts w:eastAsia="Times New Roman"/>
          <w:sz w:val="28"/>
          <w:szCs w:val="28"/>
          <w:lang w:val="uk-UA" w:eastAsia="ar-SA"/>
        </w:rPr>
        <w:t>Изд-во</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Спутник</w:t>
      </w:r>
      <w:proofErr w:type="spellEnd"/>
      <w:r w:rsidRPr="00BD6446">
        <w:rPr>
          <w:rFonts w:eastAsia="Times New Roman"/>
          <w:sz w:val="28"/>
          <w:szCs w:val="28"/>
          <w:lang w:val="uk-UA" w:eastAsia="ar-SA"/>
        </w:rPr>
        <w:t xml:space="preserve">», 2008. — С. 32-36. </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Манакин</w:t>
      </w:r>
      <w:proofErr w:type="spellEnd"/>
      <w:r w:rsidRPr="00BD6446">
        <w:rPr>
          <w:rFonts w:eastAsia="Times New Roman"/>
          <w:sz w:val="28"/>
          <w:szCs w:val="28"/>
          <w:lang w:val="uk-UA" w:eastAsia="ar-SA"/>
        </w:rPr>
        <w:t xml:space="preserve"> В. Н. </w:t>
      </w:r>
      <w:proofErr w:type="spellStart"/>
      <w:r w:rsidRPr="00BD6446">
        <w:rPr>
          <w:rFonts w:eastAsia="Times New Roman"/>
          <w:sz w:val="28"/>
          <w:szCs w:val="28"/>
          <w:lang w:val="uk-UA" w:eastAsia="ar-SA"/>
        </w:rPr>
        <w:t>Сопоставительная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лексикология</w:t>
      </w:r>
      <w:proofErr w:type="spellEnd"/>
      <w:r w:rsidRPr="00BD6446">
        <w:rPr>
          <w:rFonts w:eastAsia="Times New Roman"/>
          <w:sz w:val="28"/>
          <w:szCs w:val="28"/>
          <w:lang w:val="uk-UA" w:eastAsia="ar-SA"/>
        </w:rPr>
        <w:t xml:space="preserve"> / Владимир </w:t>
      </w:r>
      <w:proofErr w:type="spellStart"/>
      <w:r w:rsidRPr="00BD6446">
        <w:rPr>
          <w:rFonts w:eastAsia="Times New Roman"/>
          <w:sz w:val="28"/>
          <w:szCs w:val="28"/>
          <w:lang w:val="uk-UA" w:eastAsia="ar-SA"/>
        </w:rPr>
        <w:t>Николаевич</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Манакин</w:t>
      </w:r>
      <w:proofErr w:type="spellEnd"/>
      <w:r w:rsidRPr="00BD6446">
        <w:rPr>
          <w:rFonts w:eastAsia="Times New Roman"/>
          <w:sz w:val="28"/>
          <w:szCs w:val="28"/>
          <w:lang w:val="uk-UA" w:eastAsia="ar-SA"/>
        </w:rPr>
        <w:t xml:space="preserve">. </w:t>
      </w:r>
      <w:r w:rsidRPr="00BD6446">
        <w:rPr>
          <w:rFonts w:eastAsia="Calibri"/>
          <w:sz w:val="28"/>
          <w:szCs w:val="28"/>
          <w:lang w:val="uk-UA" w:eastAsia="ar-SA"/>
        </w:rPr>
        <w:t>–</w:t>
      </w: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Киев</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Знание</w:t>
      </w:r>
      <w:proofErr w:type="spellEnd"/>
      <w:r w:rsidRPr="00BD6446">
        <w:rPr>
          <w:rFonts w:eastAsia="Times New Roman"/>
          <w:sz w:val="28"/>
          <w:szCs w:val="28"/>
          <w:lang w:val="uk-UA" w:eastAsia="ar-SA"/>
        </w:rPr>
        <w:t>, 2004. – 326 с.</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bCs/>
          <w:iCs/>
          <w:sz w:val="28"/>
          <w:szCs w:val="28"/>
          <w:lang w:val="uk-UA" w:eastAsia="ar-SA"/>
        </w:rPr>
        <w:t>Манакін</w:t>
      </w:r>
      <w:proofErr w:type="spellEnd"/>
      <w:r w:rsidRPr="00BD6446">
        <w:rPr>
          <w:rFonts w:eastAsia="Times New Roman"/>
          <w:bCs/>
          <w:iCs/>
          <w:sz w:val="28"/>
          <w:szCs w:val="28"/>
          <w:lang w:val="uk-UA" w:eastAsia="ar-SA"/>
        </w:rPr>
        <w:t xml:space="preserve"> В. М.</w:t>
      </w:r>
      <w:r w:rsidRPr="00BD6446">
        <w:rPr>
          <w:rFonts w:eastAsia="Times New Roman"/>
          <w:bCs/>
          <w:i/>
          <w:iCs/>
          <w:sz w:val="28"/>
          <w:szCs w:val="28"/>
          <w:lang w:val="uk-UA" w:eastAsia="ar-SA"/>
        </w:rPr>
        <w:t xml:space="preserve"> </w:t>
      </w:r>
      <w:r w:rsidRPr="00BD6446">
        <w:rPr>
          <w:rFonts w:eastAsia="Times New Roman"/>
          <w:bCs/>
          <w:sz w:val="28"/>
          <w:szCs w:val="28"/>
          <w:lang w:val="uk-UA" w:eastAsia="ar-SA"/>
        </w:rPr>
        <w:t xml:space="preserve">Мови світу і загальна симетрія </w:t>
      </w:r>
      <w:proofErr w:type="spellStart"/>
      <w:r w:rsidRPr="00BD6446">
        <w:rPr>
          <w:rFonts w:eastAsia="Times New Roman"/>
          <w:bCs/>
          <w:sz w:val="28"/>
          <w:szCs w:val="28"/>
          <w:lang w:val="uk-UA" w:eastAsia="ar-SA"/>
        </w:rPr>
        <w:t>універсуму</w:t>
      </w:r>
      <w:proofErr w:type="spellEnd"/>
      <w:r w:rsidRPr="00BD6446">
        <w:rPr>
          <w:rFonts w:eastAsia="Times New Roman"/>
          <w:bCs/>
          <w:sz w:val="28"/>
          <w:szCs w:val="28"/>
          <w:lang w:val="uk-UA" w:eastAsia="ar-SA"/>
        </w:rPr>
        <w:t xml:space="preserve"> / Володимир Миколайович </w:t>
      </w:r>
      <w:proofErr w:type="spellStart"/>
      <w:r w:rsidRPr="00BD6446">
        <w:rPr>
          <w:rFonts w:eastAsia="Times New Roman"/>
          <w:bCs/>
          <w:iCs/>
          <w:sz w:val="28"/>
          <w:szCs w:val="28"/>
          <w:lang w:val="uk-UA" w:eastAsia="ar-SA"/>
        </w:rPr>
        <w:t>Манакін</w:t>
      </w:r>
      <w:proofErr w:type="spellEnd"/>
      <w:r w:rsidRPr="00BD6446">
        <w:rPr>
          <w:rFonts w:eastAsia="Times New Roman"/>
          <w:bCs/>
          <w:iCs/>
          <w:sz w:val="28"/>
          <w:szCs w:val="28"/>
          <w:lang w:val="uk-UA" w:eastAsia="ar-SA"/>
        </w:rPr>
        <w:t xml:space="preserve"> // </w:t>
      </w:r>
      <w:r w:rsidRPr="00BD6446">
        <w:rPr>
          <w:rFonts w:eastAsia="Times New Roman"/>
          <w:sz w:val="28"/>
          <w:szCs w:val="28"/>
          <w:lang w:val="uk-UA" w:eastAsia="ar-SA"/>
        </w:rPr>
        <w:t xml:space="preserve">Наукові записки. — Випуск 75 (1). — Серія: Філологічні науки (мовознавство): У 5 ч. — Кіровоград : РВВ КДПУ ім. В. </w:t>
      </w:r>
      <w:r w:rsidRPr="00BD6446">
        <w:rPr>
          <w:rFonts w:eastAsia="Times New Roman"/>
          <w:bCs/>
          <w:sz w:val="28"/>
          <w:szCs w:val="28"/>
          <w:lang w:val="uk-UA" w:eastAsia="ar-SA"/>
        </w:rPr>
        <w:t xml:space="preserve">Винниченка, 2008. </w:t>
      </w:r>
      <w:r w:rsidRPr="00BD6446">
        <w:rPr>
          <w:rFonts w:eastAsia="Times New Roman"/>
          <w:sz w:val="28"/>
          <w:szCs w:val="28"/>
          <w:lang w:val="uk-UA" w:eastAsia="ar-SA"/>
        </w:rPr>
        <w:t>—</w:t>
      </w:r>
      <w:r w:rsidRPr="00BD6446">
        <w:rPr>
          <w:rFonts w:eastAsia="Times New Roman"/>
          <w:bCs/>
          <w:sz w:val="28"/>
          <w:szCs w:val="28"/>
          <w:lang w:val="uk-UA" w:eastAsia="ar-SA"/>
        </w:rPr>
        <w:t xml:space="preserve"> С. 3-9.</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Муравьев</w:t>
      </w:r>
      <w:proofErr w:type="spellEnd"/>
      <w:r w:rsidRPr="00BD6446">
        <w:rPr>
          <w:rFonts w:eastAsia="Times New Roman"/>
          <w:sz w:val="28"/>
          <w:szCs w:val="28"/>
          <w:lang w:val="uk-UA" w:eastAsia="ar-SA"/>
        </w:rPr>
        <w:t xml:space="preserve"> В. Л. </w:t>
      </w:r>
      <w:proofErr w:type="spellStart"/>
      <w:r w:rsidRPr="00BD6446">
        <w:rPr>
          <w:rFonts w:eastAsia="Times New Roman"/>
          <w:sz w:val="28"/>
          <w:szCs w:val="28"/>
          <w:lang w:val="uk-UA" w:eastAsia="ar-SA"/>
        </w:rPr>
        <w:t>Проблемы</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возникновения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этнографических</w:t>
      </w:r>
      <w:proofErr w:type="spellEnd"/>
      <w:r w:rsidRPr="00BD6446">
        <w:rPr>
          <w:rFonts w:eastAsia="Times New Roman"/>
          <w:sz w:val="28"/>
          <w:szCs w:val="28"/>
          <w:lang w:val="uk-UA" w:eastAsia="ar-SA"/>
        </w:rPr>
        <w:t xml:space="preserve"> лакун: </w:t>
      </w:r>
      <w:r w:rsidRPr="00BD6446">
        <w:rPr>
          <w:rFonts w:eastAsia="Times New Roman"/>
          <w:sz w:val="28"/>
          <w:szCs w:val="28"/>
          <w:lang w:val="ru-RU" w:eastAsia="ar-SA"/>
        </w:rPr>
        <w:lastRenderedPageBreak/>
        <w:t>п</w:t>
      </w:r>
      <w:proofErr w:type="spellStart"/>
      <w:r w:rsidRPr="00BD6446">
        <w:rPr>
          <w:rFonts w:eastAsia="Times New Roman"/>
          <w:sz w:val="28"/>
          <w:szCs w:val="28"/>
          <w:lang w:val="uk-UA" w:eastAsia="ar-SA"/>
        </w:rPr>
        <w:t>особие</w:t>
      </w:r>
      <w:proofErr w:type="spellEnd"/>
      <w:r w:rsidRPr="00BD6446">
        <w:rPr>
          <w:rFonts w:eastAsia="Times New Roman"/>
          <w:sz w:val="28"/>
          <w:szCs w:val="28"/>
          <w:lang w:val="uk-UA" w:eastAsia="ar-SA"/>
        </w:rPr>
        <w:t xml:space="preserve"> по курсу </w:t>
      </w:r>
      <w:proofErr w:type="spellStart"/>
      <w:r w:rsidRPr="00BD6446">
        <w:rPr>
          <w:rFonts w:eastAsia="Times New Roman"/>
          <w:sz w:val="28"/>
          <w:szCs w:val="28"/>
          <w:lang w:val="uk-UA" w:eastAsia="ar-SA"/>
        </w:rPr>
        <w:t>типологии</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русского</w:t>
      </w:r>
      <w:proofErr w:type="spellEnd"/>
      <w:r w:rsidRPr="00BD6446">
        <w:rPr>
          <w:rFonts w:eastAsia="Times New Roman"/>
          <w:sz w:val="28"/>
          <w:szCs w:val="28"/>
          <w:lang w:val="uk-UA" w:eastAsia="ar-SA"/>
        </w:rPr>
        <w:t xml:space="preserve"> и </w:t>
      </w:r>
      <w:proofErr w:type="spellStart"/>
      <w:r w:rsidRPr="00BD6446">
        <w:rPr>
          <w:rFonts w:eastAsia="Times New Roman"/>
          <w:sz w:val="28"/>
          <w:szCs w:val="28"/>
          <w:lang w:val="uk-UA" w:eastAsia="ar-SA"/>
        </w:rPr>
        <w:t>французского</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языков</w:t>
      </w:r>
      <w:proofErr w:type="spellEnd"/>
      <w:r w:rsidRPr="00BD6446">
        <w:rPr>
          <w:rFonts w:eastAsia="Times New Roman"/>
          <w:sz w:val="28"/>
          <w:szCs w:val="28"/>
          <w:lang w:val="uk-UA" w:eastAsia="ar-SA"/>
        </w:rPr>
        <w:t xml:space="preserve"> / В.Л.</w:t>
      </w:r>
      <w:r w:rsidRPr="00BD6446">
        <w:rPr>
          <w:rFonts w:eastAsia="Times New Roman"/>
          <w:sz w:val="28"/>
          <w:szCs w:val="28"/>
          <w:lang w:val="ru-RU" w:eastAsia="ar-SA"/>
        </w:rPr>
        <w:t> </w:t>
      </w:r>
      <w:proofErr w:type="spellStart"/>
      <w:r w:rsidRPr="00BD6446">
        <w:rPr>
          <w:rFonts w:eastAsia="Times New Roman"/>
          <w:sz w:val="28"/>
          <w:szCs w:val="28"/>
          <w:lang w:val="uk-UA" w:eastAsia="ar-SA"/>
        </w:rPr>
        <w:t>Муравьев</w:t>
      </w:r>
      <w:proofErr w:type="spellEnd"/>
      <w:r w:rsidRPr="00BD6446">
        <w:rPr>
          <w:rFonts w:eastAsia="Times New Roman"/>
          <w:sz w:val="28"/>
          <w:szCs w:val="28"/>
          <w:lang w:val="uk-UA" w:eastAsia="ar-SA"/>
        </w:rPr>
        <w:t>. — Владимир</w:t>
      </w:r>
      <w:r w:rsidRPr="00BD6446">
        <w:rPr>
          <w:rFonts w:eastAsia="Times New Roman"/>
          <w:sz w:val="28"/>
          <w:szCs w:val="28"/>
          <w:lang w:val="ru-RU" w:eastAsia="ar-SA"/>
        </w:rPr>
        <w:t xml:space="preserve"> </w:t>
      </w:r>
      <w:r w:rsidRPr="00BD6446">
        <w:rPr>
          <w:rFonts w:eastAsia="Times New Roman"/>
          <w:sz w:val="28"/>
          <w:szCs w:val="28"/>
          <w:lang w:val="uk-UA" w:eastAsia="ar-SA"/>
        </w:rPr>
        <w:t>: ВГПИ, 1980. — 106 с.</w:t>
      </w:r>
      <w:r w:rsidRPr="00BD6446">
        <w:rPr>
          <w:rFonts w:eastAsia="Times New Roman"/>
          <w:bCs/>
          <w:sz w:val="28"/>
          <w:szCs w:val="28"/>
          <w:lang w:val="uk-UA" w:eastAsia="ar-SA"/>
        </w:rPr>
        <w:t xml:space="preserve"> Науменко А. М. Національні варіанти німецької мови з </w:t>
      </w:r>
      <w:proofErr w:type="spellStart"/>
      <w:r w:rsidRPr="00BD6446">
        <w:rPr>
          <w:rFonts w:eastAsia="Times New Roman"/>
          <w:bCs/>
          <w:sz w:val="28"/>
          <w:szCs w:val="28"/>
          <w:lang w:val="uk-UA" w:eastAsia="ar-SA"/>
        </w:rPr>
        <w:t>антропоцентристського</w:t>
      </w:r>
      <w:proofErr w:type="spellEnd"/>
      <w:r w:rsidRPr="00BD6446">
        <w:rPr>
          <w:rFonts w:eastAsia="Times New Roman"/>
          <w:bCs/>
          <w:sz w:val="28"/>
          <w:szCs w:val="28"/>
          <w:lang w:val="uk-UA" w:eastAsia="ar-SA"/>
        </w:rPr>
        <w:t xml:space="preserve"> погляду / А. М. Науменко // Нові підходи до філології у вищій школі. Матеріали ІІІ всеукраїнської наукової конференції. 16-21 вересня 1996</w:t>
      </w:r>
      <w:r w:rsidRPr="00BD6446">
        <w:rPr>
          <w:rFonts w:eastAsia="Times New Roman"/>
          <w:bCs/>
          <w:sz w:val="28"/>
          <w:szCs w:val="28"/>
          <w:lang w:val="ru-RU" w:eastAsia="ar-SA"/>
        </w:rPr>
        <w:t xml:space="preserve"> </w:t>
      </w:r>
      <w:r w:rsidRPr="00BD6446">
        <w:rPr>
          <w:rFonts w:eastAsia="Times New Roman"/>
          <w:bCs/>
          <w:sz w:val="28"/>
          <w:szCs w:val="28"/>
          <w:lang w:val="uk-UA" w:eastAsia="ar-SA"/>
        </w:rPr>
        <w:t xml:space="preserve">р. </w:t>
      </w:r>
      <w:r w:rsidRPr="00BD6446">
        <w:rPr>
          <w:rFonts w:eastAsia="Times New Roman"/>
          <w:sz w:val="28"/>
          <w:szCs w:val="28"/>
          <w:lang w:val="uk-UA" w:eastAsia="ar-SA"/>
        </w:rPr>
        <w:t>—</w:t>
      </w:r>
      <w:r w:rsidRPr="00BD6446">
        <w:rPr>
          <w:rFonts w:eastAsia="Times New Roman"/>
          <w:bCs/>
          <w:sz w:val="28"/>
          <w:szCs w:val="28"/>
          <w:lang w:val="uk-UA" w:eastAsia="ar-SA"/>
        </w:rPr>
        <w:t xml:space="preserve"> Мелітополь, 1996. </w:t>
      </w:r>
      <w:r w:rsidRPr="00BD6446">
        <w:rPr>
          <w:rFonts w:eastAsia="Times New Roman"/>
          <w:sz w:val="28"/>
          <w:szCs w:val="28"/>
          <w:lang w:val="uk-UA" w:eastAsia="ar-SA"/>
        </w:rPr>
        <w:t>—</w:t>
      </w:r>
      <w:r w:rsidRPr="00BD6446">
        <w:rPr>
          <w:rFonts w:eastAsia="Times New Roman"/>
          <w:bCs/>
          <w:sz w:val="28"/>
          <w:szCs w:val="28"/>
          <w:lang w:val="uk-UA" w:eastAsia="ar-SA"/>
        </w:rPr>
        <w:t xml:space="preserve"> С. 47-49.</w:t>
      </w:r>
    </w:p>
    <w:p w:rsidR="00BD6446" w:rsidRPr="00BD6446" w:rsidRDefault="00BD6446" w:rsidP="00BD6446">
      <w:pPr>
        <w:widowControl w:val="0"/>
        <w:numPr>
          <w:ilvl w:val="0"/>
          <w:numId w:val="12"/>
        </w:numPr>
        <w:tabs>
          <w:tab w:val="left" w:pos="916"/>
          <w:tab w:val="left" w:pos="12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Почепцов</w:t>
      </w:r>
      <w:proofErr w:type="spellEnd"/>
      <w:r w:rsidRPr="00BD6446">
        <w:rPr>
          <w:rFonts w:eastAsia="Times New Roman"/>
          <w:sz w:val="28"/>
          <w:szCs w:val="28"/>
          <w:lang w:val="uk-UA" w:eastAsia="ar-SA"/>
        </w:rPr>
        <w:t xml:space="preserve"> Г. Г. </w:t>
      </w:r>
      <w:proofErr w:type="spellStart"/>
      <w:r w:rsidRPr="00BD6446">
        <w:rPr>
          <w:rFonts w:eastAsia="Times New Roman"/>
          <w:sz w:val="28"/>
          <w:szCs w:val="28"/>
          <w:lang w:val="uk-UA" w:eastAsia="ar-SA"/>
        </w:rPr>
        <w:t>Языковая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ментальность</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способ</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представления</w:t>
      </w:r>
      <w:proofErr w:type="spellEnd"/>
      <w:r w:rsidRPr="00BD6446">
        <w:rPr>
          <w:rFonts w:eastAsia="Times New Roman"/>
          <w:sz w:val="28"/>
          <w:szCs w:val="28"/>
          <w:lang w:val="uk-UA" w:eastAsia="ar-SA"/>
        </w:rPr>
        <w:t xml:space="preserve"> мира / Г. </w:t>
      </w:r>
      <w:r w:rsidRPr="00BD6446">
        <w:rPr>
          <w:rFonts w:eastAsia="Times New Roman"/>
          <w:sz w:val="28"/>
          <w:szCs w:val="28"/>
          <w:lang w:val="ru-RU" w:eastAsia="ar-SA"/>
        </w:rPr>
        <w:t>Г. </w:t>
      </w:r>
      <w:proofErr w:type="spellStart"/>
      <w:r w:rsidRPr="00BD6446">
        <w:rPr>
          <w:rFonts w:eastAsia="Times New Roman"/>
          <w:sz w:val="28"/>
          <w:szCs w:val="28"/>
          <w:lang w:val="ru-RU" w:eastAsia="ar-SA"/>
        </w:rPr>
        <w:t>Почепцов</w:t>
      </w:r>
      <w:proofErr w:type="spellEnd"/>
      <w:r w:rsidRPr="00BD6446">
        <w:rPr>
          <w:rFonts w:eastAsia="Times New Roman"/>
          <w:sz w:val="28"/>
          <w:szCs w:val="28"/>
          <w:lang w:val="ru-RU" w:eastAsia="ar-SA"/>
        </w:rPr>
        <w:t xml:space="preserve"> // Вопросы языкознания. </w:t>
      </w:r>
      <w:r w:rsidRPr="00BD6446">
        <w:rPr>
          <w:rFonts w:eastAsia="Times New Roman"/>
          <w:sz w:val="28"/>
          <w:szCs w:val="28"/>
          <w:lang w:val="uk-UA" w:eastAsia="ar-SA"/>
        </w:rPr>
        <w:t>—</w:t>
      </w:r>
      <w:r w:rsidRPr="00BD6446">
        <w:rPr>
          <w:rFonts w:eastAsia="Times New Roman"/>
          <w:sz w:val="28"/>
          <w:szCs w:val="28"/>
          <w:lang w:val="ru-RU" w:eastAsia="ar-SA"/>
        </w:rPr>
        <w:t xml:space="preserve"> 1990. </w:t>
      </w:r>
      <w:r w:rsidRPr="00BD6446">
        <w:rPr>
          <w:rFonts w:eastAsia="Times New Roman"/>
          <w:sz w:val="28"/>
          <w:szCs w:val="28"/>
          <w:lang w:val="uk-UA" w:eastAsia="ar-SA"/>
        </w:rPr>
        <w:t>—</w:t>
      </w:r>
      <w:r w:rsidRPr="00BD6446">
        <w:rPr>
          <w:rFonts w:eastAsia="Times New Roman"/>
          <w:sz w:val="28"/>
          <w:szCs w:val="28"/>
          <w:lang w:val="ru-RU" w:eastAsia="ar-SA"/>
        </w:rPr>
        <w:t xml:space="preserve"> №6. </w:t>
      </w:r>
      <w:r w:rsidRPr="00BD6446">
        <w:rPr>
          <w:rFonts w:eastAsia="Times New Roman"/>
          <w:sz w:val="28"/>
          <w:szCs w:val="28"/>
          <w:lang w:val="uk-UA" w:eastAsia="ar-SA"/>
        </w:rPr>
        <w:t>—</w:t>
      </w:r>
      <w:r w:rsidRPr="00BD6446">
        <w:rPr>
          <w:rFonts w:eastAsia="Times New Roman"/>
          <w:sz w:val="28"/>
          <w:szCs w:val="28"/>
          <w:lang w:val="ru-RU" w:eastAsia="ar-SA"/>
        </w:rPr>
        <w:t xml:space="preserve"> С. 110-122.</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ru-RU" w:eastAsia="ar-SA"/>
        </w:rPr>
      </w:pPr>
      <w:r w:rsidRPr="00BD6446">
        <w:rPr>
          <w:rFonts w:eastAsia="Times New Roman"/>
          <w:sz w:val="28"/>
          <w:szCs w:val="28"/>
          <w:lang w:val="ru-RU" w:eastAsia="ar-SA"/>
        </w:rPr>
        <w:t xml:space="preserve">Серебренников Б. А. </w:t>
      </w:r>
      <w:r w:rsidRPr="00BD6446">
        <w:rPr>
          <w:rFonts w:eastAsia="Times New Roman"/>
          <w:bCs/>
          <w:sz w:val="28"/>
          <w:szCs w:val="28"/>
          <w:lang w:val="ru-RU" w:eastAsia="ar-SA"/>
        </w:rPr>
        <w:t xml:space="preserve">Территориальная и социальная дифференциация языка / </w:t>
      </w:r>
      <w:r w:rsidRPr="00BD6446">
        <w:rPr>
          <w:rFonts w:eastAsia="Times New Roman"/>
          <w:sz w:val="28"/>
          <w:szCs w:val="28"/>
          <w:lang w:val="ru-RU" w:eastAsia="ar-SA"/>
        </w:rPr>
        <w:t xml:space="preserve">Б. А. Серебренников // Общее языкознание. Формы существования, функции, история языка. </w:t>
      </w:r>
      <w:r w:rsidRPr="00BD6446">
        <w:rPr>
          <w:rFonts w:eastAsia="Times New Roman"/>
          <w:sz w:val="28"/>
          <w:szCs w:val="28"/>
          <w:lang w:val="uk-UA" w:eastAsia="ar-SA"/>
        </w:rPr>
        <w:t>—</w:t>
      </w:r>
      <w:r w:rsidRPr="00BD6446">
        <w:rPr>
          <w:rFonts w:eastAsia="Times New Roman"/>
          <w:sz w:val="28"/>
          <w:szCs w:val="28"/>
          <w:lang w:val="ru-RU" w:eastAsia="ar-SA"/>
        </w:rPr>
        <w:t xml:space="preserve"> М., 1970. </w:t>
      </w:r>
      <w:r w:rsidRPr="00BD6446">
        <w:rPr>
          <w:rFonts w:eastAsia="Times New Roman"/>
          <w:sz w:val="28"/>
          <w:szCs w:val="28"/>
          <w:lang w:val="uk-UA" w:eastAsia="ar-SA"/>
        </w:rPr>
        <w:t>—</w:t>
      </w:r>
      <w:r w:rsidRPr="00BD6446">
        <w:rPr>
          <w:rFonts w:eastAsia="Times New Roman"/>
          <w:sz w:val="28"/>
          <w:szCs w:val="28"/>
          <w:lang w:val="ru-RU" w:eastAsia="ar-SA"/>
        </w:rPr>
        <w:t xml:space="preserve"> С. 451-501. </w:t>
      </w:r>
      <w:r w:rsidRPr="00BD6446">
        <w:rPr>
          <w:rFonts w:eastAsia="Times New Roman"/>
          <w:sz w:val="28"/>
          <w:szCs w:val="28"/>
          <w:lang w:val="uk-UA" w:eastAsia="ar-SA"/>
        </w:rPr>
        <w:t>[Електронний ресурс]. — Режим доступу до статті :</w:t>
      </w:r>
      <w:r w:rsidRPr="00BD6446">
        <w:rPr>
          <w:rFonts w:eastAsia="Times New Roman"/>
          <w:sz w:val="28"/>
          <w:szCs w:val="28"/>
          <w:lang w:val="ru-RU" w:eastAsia="ar-SA"/>
        </w:rPr>
        <w:t xml:space="preserve"> </w:t>
      </w:r>
      <w:hyperlink r:id="rId10" w:history="1">
        <w:r w:rsidRPr="00BD6446">
          <w:rPr>
            <w:rFonts w:eastAsia="Calibri"/>
            <w:color w:val="0000FF"/>
            <w:sz w:val="28"/>
            <w:szCs w:val="28"/>
            <w:u w:val="single"/>
            <w:lang w:val="uk-UA" w:eastAsia="ar-SA"/>
          </w:rPr>
          <w:t>http://www.philology.ru/linguistics1/serebrennikov-70a.htm</w:t>
        </w:r>
      </w:hyperlink>
      <w:r w:rsidRPr="00BD6446">
        <w:rPr>
          <w:rFonts w:eastAsia="Times New Roman"/>
          <w:sz w:val="28"/>
          <w:szCs w:val="28"/>
          <w:lang w:val="ru-RU" w:eastAsia="ar-SA"/>
        </w:rPr>
        <w:t>.</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bCs/>
          <w:sz w:val="28"/>
          <w:szCs w:val="28"/>
          <w:lang w:val="uk-UA" w:eastAsia="ar-SA"/>
        </w:rPr>
        <w:t>Чередниченко А.</w:t>
      </w:r>
      <w:r w:rsidRPr="00BD6446">
        <w:rPr>
          <w:rFonts w:eastAsia="Times New Roman"/>
          <w:bCs/>
          <w:sz w:val="28"/>
          <w:szCs w:val="28"/>
          <w:lang w:eastAsia="ar-SA"/>
        </w:rPr>
        <w:t> </w:t>
      </w:r>
      <w:r w:rsidRPr="00BD6446">
        <w:rPr>
          <w:rFonts w:eastAsia="Times New Roman"/>
          <w:bCs/>
          <w:sz w:val="28"/>
          <w:szCs w:val="28"/>
          <w:lang w:val="uk-UA" w:eastAsia="ar-SA"/>
        </w:rPr>
        <w:t xml:space="preserve">И. </w:t>
      </w:r>
      <w:proofErr w:type="spellStart"/>
      <w:r w:rsidRPr="00BD6446">
        <w:rPr>
          <w:rFonts w:eastAsia="Times New Roman"/>
          <w:bCs/>
          <w:sz w:val="28"/>
          <w:szCs w:val="28"/>
          <w:lang w:val="uk-UA" w:eastAsia="ar-SA"/>
        </w:rPr>
        <w:t>Методологические</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вопросы</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теории</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языкового</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варьирования</w:t>
      </w:r>
      <w:proofErr w:type="spellEnd"/>
      <w:r w:rsidRPr="00BD6446">
        <w:rPr>
          <w:rFonts w:eastAsia="Times New Roman"/>
          <w:bCs/>
          <w:sz w:val="28"/>
          <w:szCs w:val="28"/>
          <w:lang w:val="uk-UA" w:eastAsia="ar-SA"/>
        </w:rPr>
        <w:t xml:space="preserve"> </w:t>
      </w:r>
      <w:r w:rsidRPr="00BD6446">
        <w:rPr>
          <w:rFonts w:eastAsia="Times New Roman"/>
          <w:bCs/>
          <w:sz w:val="28"/>
          <w:szCs w:val="28"/>
          <w:lang w:val="ru-RU" w:eastAsia="ar-SA"/>
        </w:rPr>
        <w:t xml:space="preserve">/ </w:t>
      </w:r>
      <w:r w:rsidRPr="00BD6446">
        <w:rPr>
          <w:rFonts w:eastAsia="Times New Roman"/>
          <w:bCs/>
          <w:sz w:val="28"/>
          <w:szCs w:val="28"/>
          <w:lang w:val="uk-UA" w:eastAsia="ar-SA"/>
        </w:rPr>
        <w:t>А.</w:t>
      </w:r>
      <w:r w:rsidRPr="00BD6446">
        <w:rPr>
          <w:rFonts w:eastAsia="Times New Roman"/>
          <w:bCs/>
          <w:sz w:val="28"/>
          <w:szCs w:val="28"/>
          <w:lang w:eastAsia="ar-SA"/>
        </w:rPr>
        <w:t> </w:t>
      </w:r>
      <w:r w:rsidRPr="00BD6446">
        <w:rPr>
          <w:rFonts w:eastAsia="Times New Roman"/>
          <w:bCs/>
          <w:sz w:val="28"/>
          <w:szCs w:val="28"/>
          <w:lang w:val="uk-UA" w:eastAsia="ar-SA"/>
        </w:rPr>
        <w:t xml:space="preserve">И. Чередниченко // </w:t>
      </w:r>
      <w:proofErr w:type="spellStart"/>
      <w:r w:rsidRPr="00BD6446">
        <w:rPr>
          <w:rFonts w:eastAsia="Times New Roman"/>
          <w:bCs/>
          <w:sz w:val="28"/>
          <w:szCs w:val="28"/>
          <w:lang w:val="uk-UA" w:eastAsia="ar-SA"/>
        </w:rPr>
        <w:t>Грамматические</w:t>
      </w:r>
      <w:proofErr w:type="spellEnd"/>
      <w:r w:rsidRPr="00BD6446">
        <w:rPr>
          <w:rFonts w:eastAsia="Times New Roman"/>
          <w:bCs/>
          <w:sz w:val="28"/>
          <w:szCs w:val="28"/>
          <w:lang w:val="uk-UA" w:eastAsia="ar-SA"/>
        </w:rPr>
        <w:t xml:space="preserve"> и </w:t>
      </w:r>
      <w:proofErr w:type="spellStart"/>
      <w:r w:rsidRPr="00BD6446">
        <w:rPr>
          <w:rFonts w:eastAsia="Times New Roman"/>
          <w:bCs/>
          <w:sz w:val="28"/>
          <w:szCs w:val="28"/>
          <w:lang w:val="uk-UA" w:eastAsia="ar-SA"/>
        </w:rPr>
        <w:t>лексические</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аспекты</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регионального</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варьирования</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полинациональных</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языков</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Сб</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науч</w:t>
      </w:r>
      <w:proofErr w:type="spellEnd"/>
      <w:r w:rsidRPr="00BD6446">
        <w:rPr>
          <w:rFonts w:eastAsia="Times New Roman"/>
          <w:bCs/>
          <w:sz w:val="28"/>
          <w:szCs w:val="28"/>
          <w:lang w:val="uk-UA" w:eastAsia="ar-SA"/>
        </w:rPr>
        <w:t xml:space="preserve">. </w:t>
      </w:r>
      <w:proofErr w:type="spellStart"/>
      <w:r w:rsidRPr="00BD6446">
        <w:rPr>
          <w:rFonts w:eastAsia="Times New Roman"/>
          <w:bCs/>
          <w:sz w:val="28"/>
          <w:szCs w:val="28"/>
          <w:lang w:val="uk-UA" w:eastAsia="ar-SA"/>
        </w:rPr>
        <w:t>тр</w:t>
      </w:r>
      <w:proofErr w:type="spellEnd"/>
      <w:r w:rsidRPr="00BD6446">
        <w:rPr>
          <w:rFonts w:eastAsia="Times New Roman"/>
          <w:bCs/>
          <w:sz w:val="28"/>
          <w:szCs w:val="28"/>
          <w:lang w:val="uk-UA" w:eastAsia="ar-SA"/>
        </w:rPr>
        <w:t xml:space="preserve">. КГПИИЯ. </w:t>
      </w:r>
      <w:r w:rsidRPr="00BD6446">
        <w:rPr>
          <w:rFonts w:eastAsia="Times New Roman"/>
          <w:sz w:val="28"/>
          <w:szCs w:val="28"/>
          <w:lang w:val="uk-UA" w:eastAsia="ar-SA"/>
        </w:rPr>
        <w:t>—</w:t>
      </w:r>
      <w:r w:rsidRPr="00BD6446">
        <w:rPr>
          <w:rFonts w:eastAsia="Times New Roman"/>
          <w:bCs/>
          <w:sz w:val="28"/>
          <w:szCs w:val="28"/>
          <w:lang w:val="uk-UA" w:eastAsia="ar-SA"/>
        </w:rPr>
        <w:t xml:space="preserve"> К., 1988. </w:t>
      </w:r>
      <w:r w:rsidRPr="00BD6446">
        <w:rPr>
          <w:rFonts w:eastAsia="Times New Roman"/>
          <w:sz w:val="28"/>
          <w:szCs w:val="28"/>
          <w:lang w:val="uk-UA" w:eastAsia="ar-SA"/>
        </w:rPr>
        <w:t>—</w:t>
      </w:r>
      <w:r w:rsidRPr="00BD6446">
        <w:rPr>
          <w:rFonts w:eastAsia="Times New Roman"/>
          <w:bCs/>
          <w:sz w:val="28"/>
          <w:szCs w:val="28"/>
          <w:lang w:val="uk-UA" w:eastAsia="ar-SA"/>
        </w:rPr>
        <w:t xml:space="preserve"> С. 6-12.</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Шафиков</w:t>
      </w:r>
      <w:proofErr w:type="spellEnd"/>
      <w:r w:rsidRPr="00BD6446">
        <w:rPr>
          <w:rFonts w:eastAsia="Times New Roman"/>
          <w:sz w:val="28"/>
          <w:szCs w:val="28"/>
          <w:lang w:val="uk-UA" w:eastAsia="ar-SA"/>
        </w:rPr>
        <w:t xml:space="preserve"> С. Г. </w:t>
      </w:r>
      <w:proofErr w:type="spellStart"/>
      <w:r w:rsidRPr="00BD6446">
        <w:rPr>
          <w:rFonts w:eastAsia="Times New Roman"/>
          <w:sz w:val="28"/>
          <w:szCs w:val="28"/>
          <w:lang w:val="uk-UA" w:eastAsia="ar-SA"/>
        </w:rPr>
        <w:t>Типология</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лексических</w:t>
      </w:r>
      <w:proofErr w:type="spellEnd"/>
      <w:r w:rsidRPr="00BD6446">
        <w:rPr>
          <w:rFonts w:eastAsia="Times New Roman"/>
          <w:sz w:val="28"/>
          <w:szCs w:val="28"/>
          <w:lang w:val="uk-UA" w:eastAsia="ar-SA"/>
        </w:rPr>
        <w:t xml:space="preserve"> систем и </w:t>
      </w:r>
      <w:proofErr w:type="spellStart"/>
      <w:r w:rsidRPr="00BD6446">
        <w:rPr>
          <w:rFonts w:eastAsia="Times New Roman"/>
          <w:sz w:val="28"/>
          <w:szCs w:val="28"/>
          <w:lang w:val="uk-UA" w:eastAsia="ar-SA"/>
        </w:rPr>
        <w:t>лексико-семантических</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универсалий</w:t>
      </w:r>
      <w:proofErr w:type="spellEnd"/>
      <w:r w:rsidRPr="00BD6446">
        <w:rPr>
          <w:rFonts w:eastAsia="Times New Roman"/>
          <w:sz w:val="28"/>
          <w:szCs w:val="28"/>
          <w:lang w:val="uk-UA" w:eastAsia="ar-SA"/>
        </w:rPr>
        <w:t xml:space="preserve"> / С. Г. </w:t>
      </w:r>
      <w:proofErr w:type="spellStart"/>
      <w:r w:rsidRPr="00BD6446">
        <w:rPr>
          <w:rFonts w:eastAsia="Times New Roman"/>
          <w:sz w:val="28"/>
          <w:szCs w:val="28"/>
          <w:lang w:val="uk-UA" w:eastAsia="ar-SA"/>
        </w:rPr>
        <w:t>Шафиков</w:t>
      </w:r>
      <w:proofErr w:type="spellEnd"/>
      <w:r w:rsidRPr="00BD6446">
        <w:rPr>
          <w:rFonts w:eastAsia="Times New Roman"/>
          <w:sz w:val="28"/>
          <w:szCs w:val="28"/>
          <w:lang w:val="uk-UA" w:eastAsia="ar-SA"/>
        </w:rPr>
        <w:t>. — Уфа: 2000. — 260 с.</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de-DE" w:eastAsia="ar-SA"/>
        </w:rPr>
        <w:t xml:space="preserve">Ammon U. Was ist ein deutscher Dialekt? </w:t>
      </w:r>
      <w:proofErr w:type="spellStart"/>
      <w:r w:rsidRPr="00BD6446">
        <w:rPr>
          <w:rFonts w:eastAsia="Times New Roman"/>
          <w:sz w:val="28"/>
          <w:szCs w:val="28"/>
          <w:lang w:val="de-DE" w:eastAsia="ar-SA"/>
        </w:rPr>
        <w:t>Prazisierungen</w:t>
      </w:r>
      <w:proofErr w:type="spellEnd"/>
      <w:r w:rsidRPr="00BD6446">
        <w:rPr>
          <w:rFonts w:eastAsia="Times New Roman"/>
          <w:sz w:val="28"/>
          <w:szCs w:val="28"/>
          <w:lang w:val="de-DE" w:eastAsia="ar-SA"/>
        </w:rPr>
        <w:t xml:space="preserve"> auf der Grundlage einer Grundfrage der deutschen Dialektologie und der in ihr enthaltenen </w:t>
      </w:r>
      <w:proofErr w:type="spellStart"/>
      <w:r w:rsidRPr="00BD6446">
        <w:rPr>
          <w:rFonts w:eastAsia="Times New Roman"/>
          <w:sz w:val="28"/>
          <w:szCs w:val="28"/>
          <w:lang w:val="de-DE" w:eastAsia="ar-SA"/>
        </w:rPr>
        <w:t>ungelosten</w:t>
      </w:r>
      <w:proofErr w:type="spellEnd"/>
      <w:r w:rsidRPr="00BD6446">
        <w:rPr>
          <w:rFonts w:eastAsia="Times New Roman"/>
          <w:sz w:val="28"/>
          <w:szCs w:val="28"/>
          <w:lang w:val="de-DE" w:eastAsia="ar-SA"/>
        </w:rPr>
        <w:t xml:space="preserve"> Forschungsaufgaben / Ulrich Ammon // Dialektologie des Deutschen : Forschungsstand und Entwicklungstendenzen. </w:t>
      </w:r>
      <w:r w:rsidRPr="00BD6446">
        <w:rPr>
          <w:rFonts w:eastAsia="Times New Roman"/>
          <w:sz w:val="28"/>
          <w:szCs w:val="28"/>
          <w:lang w:val="uk-UA" w:eastAsia="ar-SA"/>
        </w:rPr>
        <w:t>—</w:t>
      </w:r>
      <w:r w:rsidRPr="00BD6446">
        <w:rPr>
          <w:rFonts w:eastAsia="Times New Roman"/>
          <w:sz w:val="28"/>
          <w:szCs w:val="28"/>
          <w:lang w:val="de-DE" w:eastAsia="ar-SA"/>
        </w:rPr>
        <w:t xml:space="preserve"> </w:t>
      </w:r>
      <w:proofErr w:type="spellStart"/>
      <w:r w:rsidRPr="00BD6446">
        <w:rPr>
          <w:rFonts w:eastAsia="Times New Roman"/>
          <w:sz w:val="28"/>
          <w:szCs w:val="28"/>
          <w:lang w:val="de-DE" w:eastAsia="ar-SA"/>
        </w:rPr>
        <w:t>Tubingen</w:t>
      </w:r>
      <w:proofErr w:type="spellEnd"/>
      <w:r w:rsidRPr="00BD6446">
        <w:rPr>
          <w:rFonts w:eastAsia="Times New Roman"/>
          <w:sz w:val="28"/>
          <w:szCs w:val="28"/>
          <w:lang w:val="de-DE" w:eastAsia="ar-SA"/>
        </w:rPr>
        <w:t xml:space="preserve"> : Niemeyer, 1994. </w:t>
      </w:r>
      <w:r w:rsidRPr="00BD6446">
        <w:rPr>
          <w:rFonts w:eastAsia="Times New Roman"/>
          <w:sz w:val="28"/>
          <w:szCs w:val="28"/>
          <w:lang w:val="uk-UA" w:eastAsia="ar-SA"/>
        </w:rPr>
        <w:t>—</w:t>
      </w:r>
      <w:r w:rsidRPr="00BD6446">
        <w:rPr>
          <w:rFonts w:eastAsia="Times New Roman"/>
          <w:sz w:val="28"/>
          <w:szCs w:val="28"/>
          <w:lang w:val="de-DE" w:eastAsia="ar-SA"/>
        </w:rPr>
        <w:t xml:space="preserve"> S. 369-384.</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de-DE" w:eastAsia="ar-SA"/>
        </w:rPr>
      </w:pPr>
      <w:r w:rsidRPr="00BD6446">
        <w:rPr>
          <w:rFonts w:eastAsia="Times New Roman"/>
          <w:sz w:val="28"/>
          <w:szCs w:val="28"/>
          <w:lang w:val="de-DE" w:eastAsia="ar-SA"/>
        </w:rPr>
        <w:t xml:space="preserve">Barbour St. Variation im Deutschen. Soziolinguistische Perspektiven / St. Barbour, P. Stevenson. </w:t>
      </w:r>
      <w:r w:rsidRPr="00BD6446">
        <w:rPr>
          <w:rFonts w:eastAsia="Times New Roman"/>
          <w:sz w:val="28"/>
          <w:szCs w:val="28"/>
          <w:lang w:val="uk-UA" w:eastAsia="ar-SA"/>
        </w:rPr>
        <w:t>—</w:t>
      </w:r>
      <w:r w:rsidRPr="00BD6446">
        <w:rPr>
          <w:rFonts w:eastAsia="Times New Roman"/>
          <w:sz w:val="28"/>
          <w:szCs w:val="28"/>
          <w:lang w:val="de-DE" w:eastAsia="ar-SA"/>
        </w:rPr>
        <w:t xml:space="preserve"> Berlin, New York : Walter de </w:t>
      </w:r>
      <w:proofErr w:type="spellStart"/>
      <w:r w:rsidRPr="00BD6446">
        <w:rPr>
          <w:rFonts w:eastAsia="Times New Roman"/>
          <w:sz w:val="28"/>
          <w:szCs w:val="28"/>
          <w:lang w:val="de-DE" w:eastAsia="ar-SA"/>
        </w:rPr>
        <w:t>Gruyter</w:t>
      </w:r>
      <w:proofErr w:type="spellEnd"/>
      <w:r w:rsidRPr="00BD6446">
        <w:rPr>
          <w:rFonts w:eastAsia="Times New Roman"/>
          <w:sz w:val="28"/>
          <w:szCs w:val="28"/>
          <w:lang w:val="de-DE" w:eastAsia="ar-SA"/>
        </w:rPr>
        <w:t xml:space="preserve">, 1998. </w:t>
      </w:r>
      <w:r w:rsidRPr="00BD6446">
        <w:rPr>
          <w:rFonts w:eastAsia="Times New Roman"/>
          <w:sz w:val="28"/>
          <w:szCs w:val="28"/>
          <w:lang w:val="uk-UA" w:eastAsia="ar-SA"/>
        </w:rPr>
        <w:t>—</w:t>
      </w:r>
      <w:r w:rsidRPr="00BD6446">
        <w:rPr>
          <w:rFonts w:eastAsia="Times New Roman"/>
          <w:sz w:val="28"/>
          <w:szCs w:val="28"/>
          <w:lang w:val="de-DE" w:eastAsia="ar-SA"/>
        </w:rPr>
        <w:t xml:space="preserve">354 S. </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de-DE" w:eastAsia="ar-SA"/>
        </w:rPr>
      </w:pPr>
      <w:proofErr w:type="spellStart"/>
      <w:r w:rsidRPr="00BD6446">
        <w:rPr>
          <w:rFonts w:eastAsia="Times New Roman"/>
          <w:sz w:val="28"/>
          <w:szCs w:val="28"/>
          <w:lang w:val="de-DE" w:eastAsia="ar-SA"/>
        </w:rPr>
        <w:t>Besch</w:t>
      </w:r>
      <w:proofErr w:type="spellEnd"/>
      <w:r w:rsidRPr="00BD6446">
        <w:rPr>
          <w:rFonts w:eastAsia="Times New Roman"/>
          <w:sz w:val="28"/>
          <w:szCs w:val="28"/>
          <w:lang w:val="de-DE" w:eastAsia="ar-SA"/>
        </w:rPr>
        <w:t xml:space="preserve"> W. Duzen, Siezen, Titulieren. Zur Anrede im Deutschen heute und </w:t>
      </w:r>
      <w:proofErr w:type="spellStart"/>
      <w:r w:rsidRPr="00BD6446">
        <w:rPr>
          <w:rFonts w:eastAsia="Times New Roman"/>
          <w:sz w:val="28"/>
          <w:szCs w:val="28"/>
          <w:lang w:val="de-DE" w:eastAsia="ar-SA"/>
        </w:rPr>
        <w:t>gestem</w:t>
      </w:r>
      <w:proofErr w:type="spellEnd"/>
      <w:r w:rsidRPr="00BD6446">
        <w:rPr>
          <w:rFonts w:eastAsia="Times New Roman"/>
          <w:sz w:val="28"/>
          <w:szCs w:val="28"/>
          <w:lang w:val="de-DE" w:eastAsia="ar-SA"/>
        </w:rPr>
        <w:t xml:space="preserve"> / W. </w:t>
      </w:r>
      <w:proofErr w:type="spellStart"/>
      <w:r w:rsidRPr="00BD6446">
        <w:rPr>
          <w:rFonts w:eastAsia="Times New Roman"/>
          <w:sz w:val="28"/>
          <w:szCs w:val="28"/>
          <w:lang w:val="de-DE" w:eastAsia="ar-SA"/>
        </w:rPr>
        <w:t>Besch</w:t>
      </w:r>
      <w:proofErr w:type="spellEnd"/>
      <w:r w:rsidRPr="00BD6446">
        <w:rPr>
          <w:rFonts w:eastAsia="Times New Roman"/>
          <w:sz w:val="28"/>
          <w:szCs w:val="28"/>
          <w:lang w:val="de-DE" w:eastAsia="ar-SA"/>
        </w:rPr>
        <w:t xml:space="preserve">. </w:t>
      </w:r>
      <w:r w:rsidRPr="00BD6446">
        <w:rPr>
          <w:rFonts w:eastAsia="Times New Roman"/>
          <w:sz w:val="28"/>
          <w:szCs w:val="28"/>
          <w:lang w:val="uk-UA" w:eastAsia="ar-SA"/>
        </w:rPr>
        <w:t>—</w:t>
      </w:r>
      <w:r w:rsidRPr="00BD6446">
        <w:rPr>
          <w:rFonts w:eastAsia="Times New Roman"/>
          <w:sz w:val="28"/>
          <w:szCs w:val="28"/>
          <w:lang w:val="de-DE" w:eastAsia="ar-SA"/>
        </w:rPr>
        <w:t xml:space="preserve"> </w:t>
      </w:r>
      <w:proofErr w:type="spellStart"/>
      <w:r w:rsidRPr="00BD6446">
        <w:rPr>
          <w:rFonts w:eastAsia="Times New Roman"/>
          <w:sz w:val="28"/>
          <w:szCs w:val="28"/>
          <w:lang w:val="de-DE" w:eastAsia="ar-SA"/>
        </w:rPr>
        <w:t>Gottingen</w:t>
      </w:r>
      <w:proofErr w:type="spellEnd"/>
      <w:r w:rsidRPr="00BD6446">
        <w:rPr>
          <w:rFonts w:eastAsia="Times New Roman"/>
          <w:sz w:val="28"/>
          <w:szCs w:val="28"/>
          <w:lang w:val="de-DE" w:eastAsia="ar-SA"/>
        </w:rPr>
        <w:t xml:space="preserve"> : </w:t>
      </w:r>
      <w:proofErr w:type="spellStart"/>
      <w:r w:rsidRPr="00BD6446">
        <w:rPr>
          <w:rFonts w:eastAsia="Times New Roman"/>
          <w:sz w:val="28"/>
          <w:szCs w:val="28"/>
          <w:lang w:val="de-DE" w:eastAsia="ar-SA"/>
        </w:rPr>
        <w:t>Vandenhock</w:t>
      </w:r>
      <w:proofErr w:type="spellEnd"/>
      <w:r w:rsidRPr="00BD6446">
        <w:rPr>
          <w:rFonts w:eastAsia="Times New Roman"/>
          <w:sz w:val="28"/>
          <w:szCs w:val="28"/>
          <w:lang w:val="de-DE" w:eastAsia="ar-SA"/>
        </w:rPr>
        <w:t xml:space="preserve"> und Ruprecht, 1998. </w:t>
      </w:r>
      <w:r w:rsidRPr="00BD6446">
        <w:rPr>
          <w:rFonts w:eastAsia="Times New Roman"/>
          <w:sz w:val="28"/>
          <w:szCs w:val="28"/>
          <w:lang w:val="uk-UA" w:eastAsia="ar-SA"/>
        </w:rPr>
        <w:t>—</w:t>
      </w:r>
      <w:r w:rsidRPr="00BD6446">
        <w:rPr>
          <w:rFonts w:eastAsia="Times New Roman"/>
          <w:sz w:val="28"/>
          <w:szCs w:val="28"/>
          <w:lang w:val="de-DE" w:eastAsia="ar-SA"/>
        </w:rPr>
        <w:t xml:space="preserve"> 160 S.</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de-DE" w:eastAsia="ar-SA"/>
        </w:rPr>
      </w:pPr>
      <w:r w:rsidRPr="00BD6446">
        <w:rPr>
          <w:rFonts w:eastAsia="Times New Roman"/>
          <w:sz w:val="28"/>
          <w:szCs w:val="28"/>
          <w:lang w:val="de-DE" w:eastAsia="ar-SA"/>
        </w:rPr>
        <w:t xml:space="preserve">Braun P. Tendenzen in der deutschen Gegenwartsprache : </w:t>
      </w:r>
      <w:proofErr w:type="spellStart"/>
      <w:r w:rsidRPr="00BD6446">
        <w:rPr>
          <w:rFonts w:eastAsia="Times New Roman"/>
          <w:sz w:val="28"/>
          <w:szCs w:val="28"/>
          <w:lang w:val="de-DE" w:eastAsia="ar-SA"/>
        </w:rPr>
        <w:t>Sprachvarietaten</w:t>
      </w:r>
      <w:proofErr w:type="spellEnd"/>
      <w:r w:rsidRPr="00BD6446">
        <w:rPr>
          <w:rFonts w:eastAsia="Times New Roman"/>
          <w:sz w:val="28"/>
          <w:szCs w:val="28"/>
          <w:lang w:val="uk-UA" w:eastAsia="ar-SA"/>
        </w:rPr>
        <w:t xml:space="preserve"> / </w:t>
      </w:r>
      <w:r w:rsidRPr="00BD6446">
        <w:rPr>
          <w:rFonts w:eastAsia="Times New Roman"/>
          <w:sz w:val="28"/>
          <w:szCs w:val="28"/>
          <w:lang w:val="de-DE" w:eastAsia="ar-SA"/>
        </w:rPr>
        <w:t>P</w:t>
      </w:r>
      <w:r w:rsidRPr="00BD6446">
        <w:rPr>
          <w:rFonts w:eastAsia="Times New Roman"/>
          <w:sz w:val="28"/>
          <w:szCs w:val="28"/>
          <w:lang w:val="uk-UA" w:eastAsia="ar-SA"/>
        </w:rPr>
        <w:t>.</w:t>
      </w:r>
      <w:r w:rsidRPr="00BD6446">
        <w:rPr>
          <w:rFonts w:eastAsia="Times New Roman"/>
          <w:sz w:val="28"/>
          <w:szCs w:val="28"/>
          <w:lang w:val="de-DE" w:eastAsia="ar-SA"/>
        </w:rPr>
        <w:t xml:space="preserve"> Braun</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Stuttgart</w:t>
      </w:r>
      <w:r w:rsidRPr="00BD6446">
        <w:rPr>
          <w:rFonts w:eastAsia="Times New Roman"/>
          <w:sz w:val="28"/>
          <w:szCs w:val="28"/>
          <w:lang w:val="uk-UA" w:eastAsia="ar-SA"/>
        </w:rPr>
        <w:t>-</w:t>
      </w:r>
      <w:r w:rsidRPr="00BD6446">
        <w:rPr>
          <w:rFonts w:eastAsia="Times New Roman"/>
          <w:sz w:val="28"/>
          <w:szCs w:val="28"/>
          <w:lang w:val="de-DE" w:eastAsia="ar-SA"/>
        </w:rPr>
        <w:t>Berlin</w:t>
      </w:r>
      <w:r w:rsidRPr="00BD6446">
        <w:rPr>
          <w:rFonts w:eastAsia="Times New Roman"/>
          <w:sz w:val="28"/>
          <w:szCs w:val="28"/>
          <w:lang w:val="uk-UA" w:eastAsia="ar-SA"/>
        </w:rPr>
        <w:t>-</w:t>
      </w:r>
      <w:proofErr w:type="spellStart"/>
      <w:r w:rsidRPr="00BD6446">
        <w:rPr>
          <w:rFonts w:eastAsia="Times New Roman"/>
          <w:sz w:val="28"/>
          <w:szCs w:val="28"/>
          <w:lang w:val="de-DE" w:eastAsia="ar-SA"/>
        </w:rPr>
        <w:t>Koln</w:t>
      </w:r>
      <w:proofErr w:type="spellEnd"/>
      <w:r w:rsidRPr="00BD6446">
        <w:rPr>
          <w:rFonts w:eastAsia="Times New Roman"/>
          <w:sz w:val="28"/>
          <w:szCs w:val="28"/>
          <w:lang w:val="uk-UA" w:eastAsia="ar-SA"/>
        </w:rPr>
        <w:t>-</w:t>
      </w:r>
      <w:r w:rsidRPr="00BD6446">
        <w:rPr>
          <w:rFonts w:eastAsia="Times New Roman"/>
          <w:sz w:val="28"/>
          <w:szCs w:val="28"/>
          <w:lang w:val="de-DE" w:eastAsia="ar-SA"/>
        </w:rPr>
        <w:t xml:space="preserve">Mainz : Verlag W. Kohlhammer, 1992. </w:t>
      </w:r>
      <w:r w:rsidRPr="00BD6446">
        <w:rPr>
          <w:rFonts w:eastAsia="Times New Roman"/>
          <w:sz w:val="28"/>
          <w:szCs w:val="28"/>
          <w:lang w:val="uk-UA" w:eastAsia="ar-SA"/>
        </w:rPr>
        <w:t>—</w:t>
      </w:r>
      <w:r w:rsidRPr="00BD6446">
        <w:rPr>
          <w:rFonts w:eastAsia="Times New Roman"/>
          <w:sz w:val="28"/>
          <w:szCs w:val="28"/>
          <w:lang w:val="de-DE" w:eastAsia="ar-SA"/>
        </w:rPr>
        <w:t xml:space="preserve"> 260 S. </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de-DE" w:eastAsia="ar-SA"/>
        </w:rPr>
      </w:pPr>
      <w:proofErr w:type="spellStart"/>
      <w:r w:rsidRPr="00BD6446">
        <w:rPr>
          <w:rFonts w:eastAsia="Times New Roman"/>
          <w:sz w:val="28"/>
          <w:szCs w:val="28"/>
          <w:lang w:val="de-DE" w:eastAsia="ar-SA"/>
        </w:rPr>
        <w:t>Bichel</w:t>
      </w:r>
      <w:proofErr w:type="spellEnd"/>
      <w:r w:rsidRPr="00BD6446">
        <w:rPr>
          <w:rFonts w:eastAsia="Times New Roman"/>
          <w:sz w:val="28"/>
          <w:szCs w:val="28"/>
          <w:lang w:val="de-DE" w:eastAsia="ar-SA"/>
        </w:rPr>
        <w:t xml:space="preserve"> U. Umgangssprache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U. </w:t>
      </w:r>
      <w:proofErr w:type="spellStart"/>
      <w:r w:rsidRPr="00BD6446">
        <w:rPr>
          <w:rFonts w:eastAsia="Times New Roman"/>
          <w:sz w:val="28"/>
          <w:szCs w:val="28"/>
          <w:lang w:val="de-DE" w:eastAsia="ar-SA"/>
        </w:rPr>
        <w:t>Bichel</w:t>
      </w:r>
      <w:proofErr w:type="spellEnd"/>
      <w:r w:rsidRPr="00BD6446">
        <w:rPr>
          <w:rFonts w:eastAsia="Times New Roman"/>
          <w:sz w:val="28"/>
          <w:szCs w:val="28"/>
          <w:lang w:val="de-DE" w:eastAsia="ar-SA"/>
        </w:rPr>
        <w:t xml:space="preserve"> // Lexikon der germanistischen Linguistik / H.P. Althaus, H. Henne, H.E. Wiegand (</w:t>
      </w:r>
      <w:proofErr w:type="spellStart"/>
      <w:r w:rsidRPr="00BD6446">
        <w:rPr>
          <w:rFonts w:eastAsia="Times New Roman"/>
          <w:sz w:val="28"/>
          <w:szCs w:val="28"/>
          <w:lang w:val="de-DE" w:eastAsia="ar-SA"/>
        </w:rPr>
        <w:t>eds</w:t>
      </w:r>
      <w:proofErr w:type="spellEnd"/>
      <w:r w:rsidRPr="00BD6446">
        <w:rPr>
          <w:rFonts w:eastAsia="Times New Roman"/>
          <w:sz w:val="28"/>
          <w:szCs w:val="28"/>
          <w:lang w:val="de-DE" w:eastAsia="ar-SA"/>
        </w:rPr>
        <w:t>.). 2., neu bearb. Aufl. Tübingen: Niemeyer, Studienausgabe II., 1980.</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S. 379-383.</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de-DE" w:eastAsia="ar-SA"/>
        </w:rPr>
      </w:pPr>
      <w:proofErr w:type="spellStart"/>
      <w:r w:rsidRPr="00BD6446">
        <w:rPr>
          <w:rFonts w:eastAsia="Times New Roman"/>
          <w:sz w:val="28"/>
          <w:szCs w:val="28"/>
          <w:lang w:val="de-DE" w:eastAsia="ar-SA"/>
        </w:rPr>
        <w:t>Bucharov</w:t>
      </w:r>
      <w:proofErr w:type="spellEnd"/>
      <w:r w:rsidRPr="00BD6446">
        <w:rPr>
          <w:rFonts w:eastAsia="Times New Roman"/>
          <w:sz w:val="28"/>
          <w:szCs w:val="28"/>
          <w:lang w:val="de-DE" w:eastAsia="ar-SA"/>
        </w:rPr>
        <w:t xml:space="preserve"> V.</w:t>
      </w:r>
      <w:r w:rsidRPr="00BD6446">
        <w:rPr>
          <w:rFonts w:eastAsia="Times New Roman"/>
          <w:sz w:val="28"/>
          <w:szCs w:val="28"/>
          <w:lang w:val="uk-UA" w:eastAsia="ar-SA"/>
        </w:rPr>
        <w:t> </w:t>
      </w:r>
      <w:r w:rsidRPr="00BD6446">
        <w:rPr>
          <w:rFonts w:eastAsia="Times New Roman"/>
          <w:sz w:val="28"/>
          <w:szCs w:val="28"/>
          <w:lang w:val="de-DE" w:eastAsia="ar-SA"/>
        </w:rPr>
        <w:t>M. Zur Definition des Begriffs Dialekt</w:t>
      </w:r>
      <w:r w:rsidRPr="00BD6446">
        <w:rPr>
          <w:rFonts w:eastAsia="Times New Roman"/>
          <w:sz w:val="28"/>
          <w:szCs w:val="28"/>
          <w:lang w:val="uk-UA" w:eastAsia="ar-SA"/>
        </w:rPr>
        <w:t xml:space="preserve"> / </w:t>
      </w:r>
      <w:r w:rsidRPr="00BD6446">
        <w:rPr>
          <w:rFonts w:eastAsia="Times New Roman"/>
          <w:sz w:val="28"/>
          <w:szCs w:val="28"/>
          <w:lang w:val="de-DE" w:eastAsia="ar-SA"/>
        </w:rPr>
        <w:t>V.</w:t>
      </w:r>
      <w:r w:rsidRPr="00BD6446">
        <w:rPr>
          <w:rFonts w:eastAsia="Times New Roman"/>
          <w:sz w:val="28"/>
          <w:szCs w:val="28"/>
          <w:lang w:val="uk-UA" w:eastAsia="ar-SA"/>
        </w:rPr>
        <w:t> </w:t>
      </w:r>
      <w:r w:rsidRPr="00BD6446">
        <w:rPr>
          <w:rFonts w:eastAsia="Times New Roman"/>
          <w:sz w:val="28"/>
          <w:szCs w:val="28"/>
          <w:lang w:val="de-DE" w:eastAsia="ar-SA"/>
        </w:rPr>
        <w:t xml:space="preserve">M. </w:t>
      </w:r>
      <w:proofErr w:type="spellStart"/>
      <w:r w:rsidRPr="00BD6446">
        <w:rPr>
          <w:rFonts w:eastAsia="Times New Roman"/>
          <w:sz w:val="28"/>
          <w:szCs w:val="28"/>
          <w:lang w:val="de-DE" w:eastAsia="ar-SA"/>
        </w:rPr>
        <w:t>Bucharov</w:t>
      </w:r>
      <w:proofErr w:type="spellEnd"/>
      <w:r w:rsidRPr="00BD6446">
        <w:rPr>
          <w:rFonts w:eastAsia="Times New Roman"/>
          <w:sz w:val="28"/>
          <w:szCs w:val="28"/>
          <w:lang w:val="de-DE" w:eastAsia="ar-SA"/>
        </w:rPr>
        <w:t xml:space="preserve"> </w:t>
      </w:r>
      <w:r w:rsidRPr="00BD6446">
        <w:rPr>
          <w:rFonts w:eastAsia="Times New Roman"/>
          <w:sz w:val="28"/>
          <w:szCs w:val="28"/>
          <w:lang w:val="uk-UA" w:eastAsia="ar-SA"/>
        </w:rPr>
        <w:t xml:space="preserve">// </w:t>
      </w:r>
      <w:r w:rsidRPr="00BD6446">
        <w:rPr>
          <w:rFonts w:eastAsia="Times New Roman"/>
          <w:sz w:val="28"/>
          <w:szCs w:val="28"/>
          <w:lang w:val="de-DE" w:eastAsia="ar-SA"/>
        </w:rPr>
        <w:t>Das Wort, Germanistisches Jahrbuch</w:t>
      </w:r>
      <w:r w:rsidRPr="00BD6446">
        <w:rPr>
          <w:rFonts w:eastAsia="Times New Roman"/>
          <w:sz w:val="28"/>
          <w:szCs w:val="28"/>
          <w:lang w:val="uk-UA" w:eastAsia="ar-SA"/>
        </w:rPr>
        <w:t>. —</w:t>
      </w:r>
      <w:r w:rsidRPr="00BD6446">
        <w:rPr>
          <w:rFonts w:eastAsia="Times New Roman"/>
          <w:sz w:val="28"/>
          <w:szCs w:val="28"/>
          <w:lang w:val="de-DE" w:eastAsia="ar-SA"/>
        </w:rPr>
        <w:t xml:space="preserve"> 1996. </w:t>
      </w:r>
      <w:r w:rsidRPr="00BD6446">
        <w:rPr>
          <w:rFonts w:eastAsia="Times New Roman"/>
          <w:sz w:val="28"/>
          <w:szCs w:val="28"/>
          <w:lang w:val="uk-UA" w:eastAsia="ar-SA"/>
        </w:rPr>
        <w:t xml:space="preserve">— </w:t>
      </w:r>
      <w:r w:rsidRPr="00BD6446">
        <w:rPr>
          <w:rFonts w:eastAsia="Times New Roman"/>
          <w:sz w:val="28"/>
          <w:szCs w:val="28"/>
          <w:lang w:val="de-DE" w:eastAsia="ar-SA"/>
        </w:rPr>
        <w:t>S. 218- 224.</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de-DE" w:eastAsia="ar-SA"/>
        </w:rPr>
        <w:t xml:space="preserve">Bußmann H. Lexikon der Sprachwissenschaft / </w:t>
      </w:r>
      <w:proofErr w:type="spellStart"/>
      <w:r w:rsidRPr="00BD6446">
        <w:rPr>
          <w:rFonts w:eastAsia="Times New Roman"/>
          <w:sz w:val="28"/>
          <w:szCs w:val="28"/>
          <w:lang w:val="de-DE" w:eastAsia="ar-SA"/>
        </w:rPr>
        <w:t>Hadumod</w:t>
      </w:r>
      <w:proofErr w:type="spellEnd"/>
      <w:r w:rsidRPr="00BD6446">
        <w:rPr>
          <w:rFonts w:eastAsia="Times New Roman"/>
          <w:sz w:val="28"/>
          <w:szCs w:val="28"/>
          <w:lang w:val="de-DE" w:eastAsia="ar-SA"/>
        </w:rPr>
        <w:t xml:space="preserve"> Bußmann. </w:t>
      </w:r>
      <w:r w:rsidRPr="00BD6446">
        <w:rPr>
          <w:rFonts w:eastAsia="Times New Roman"/>
          <w:sz w:val="28"/>
          <w:szCs w:val="28"/>
          <w:lang w:val="uk-UA" w:eastAsia="ar-SA"/>
        </w:rPr>
        <w:t>—</w:t>
      </w:r>
      <w:r w:rsidRPr="00BD6446">
        <w:rPr>
          <w:rFonts w:eastAsia="Times New Roman"/>
          <w:sz w:val="28"/>
          <w:szCs w:val="28"/>
          <w:lang w:val="de-DE" w:eastAsia="ar-SA"/>
        </w:rPr>
        <w:t xml:space="preserve"> 3. Aufl. Stuttgart : Alfred Kröner Verlag, 2002. </w:t>
      </w:r>
      <w:r w:rsidRPr="00BD6446">
        <w:rPr>
          <w:rFonts w:eastAsia="Times New Roman"/>
          <w:sz w:val="28"/>
          <w:szCs w:val="28"/>
          <w:lang w:val="uk-UA" w:eastAsia="ar-SA"/>
        </w:rPr>
        <w:t>—</w:t>
      </w:r>
      <w:r w:rsidRPr="00BD6446">
        <w:rPr>
          <w:rFonts w:eastAsia="Times New Roman"/>
          <w:sz w:val="28"/>
          <w:szCs w:val="28"/>
          <w:lang w:val="de-DE" w:eastAsia="ar-SA"/>
        </w:rPr>
        <w:t xml:space="preserve"> 452 S.</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de-DE" w:eastAsia="ar-SA"/>
        </w:rPr>
        <w:t>Dialektologie. Ein Handbuch zur deutschen und allgemeinen Dialektforschung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Herausgegeben von Werner </w:t>
      </w:r>
      <w:proofErr w:type="spellStart"/>
      <w:r w:rsidRPr="00BD6446">
        <w:rPr>
          <w:rFonts w:eastAsia="Times New Roman"/>
          <w:sz w:val="28"/>
          <w:szCs w:val="28"/>
          <w:lang w:val="de-DE" w:eastAsia="ar-SA"/>
        </w:rPr>
        <w:t>Besch</w:t>
      </w:r>
      <w:proofErr w:type="spellEnd"/>
      <w:r w:rsidRPr="00BD6446">
        <w:rPr>
          <w:rFonts w:eastAsia="Times New Roman"/>
          <w:sz w:val="28"/>
          <w:szCs w:val="28"/>
          <w:lang w:val="de-DE" w:eastAsia="ar-SA"/>
        </w:rPr>
        <w:t xml:space="preserve">, Ulrich Knopp, Wolfgang </w:t>
      </w:r>
      <w:proofErr w:type="spellStart"/>
      <w:r w:rsidRPr="00BD6446">
        <w:rPr>
          <w:rFonts w:eastAsia="Times New Roman"/>
          <w:sz w:val="28"/>
          <w:szCs w:val="28"/>
          <w:lang w:val="de-DE" w:eastAsia="ar-SA"/>
        </w:rPr>
        <w:t>Putschki</w:t>
      </w:r>
      <w:proofErr w:type="spellEnd"/>
      <w:r w:rsidRPr="00BD6446">
        <w:rPr>
          <w:rFonts w:eastAsia="Times New Roman"/>
          <w:sz w:val="28"/>
          <w:szCs w:val="28"/>
          <w:lang w:val="de-DE" w:eastAsia="ar-SA"/>
        </w:rPr>
        <w:t>, Herbert Ernst Wiegand</w:t>
      </w:r>
      <w:r w:rsidRPr="00BD6446">
        <w:rPr>
          <w:rFonts w:eastAsia="Times New Roman"/>
          <w:sz w:val="28"/>
          <w:szCs w:val="28"/>
          <w:lang w:val="uk-UA" w:eastAsia="ar-SA"/>
        </w:rPr>
        <w:t>]</w:t>
      </w:r>
      <w:r w:rsidRPr="00BD6446">
        <w:rPr>
          <w:rFonts w:eastAsia="Times New Roman"/>
          <w:sz w:val="28"/>
          <w:szCs w:val="28"/>
          <w:lang w:val="de-DE" w:eastAsia="ar-SA"/>
        </w:rPr>
        <w:t xml:space="preserve">. </w:t>
      </w:r>
      <w:r w:rsidRPr="00BD6446">
        <w:rPr>
          <w:rFonts w:eastAsia="Times New Roman"/>
          <w:sz w:val="28"/>
          <w:szCs w:val="28"/>
          <w:lang w:val="uk-UA" w:eastAsia="ar-SA"/>
        </w:rPr>
        <w:t>—</w:t>
      </w:r>
      <w:r w:rsidRPr="00BD6446">
        <w:rPr>
          <w:rFonts w:eastAsia="Times New Roman"/>
          <w:sz w:val="28"/>
          <w:szCs w:val="28"/>
          <w:lang w:val="de-DE" w:eastAsia="ar-SA"/>
        </w:rPr>
        <w:t xml:space="preserve"> Zweiter </w:t>
      </w:r>
      <w:proofErr w:type="spellStart"/>
      <w:r w:rsidRPr="00BD6446">
        <w:rPr>
          <w:rFonts w:eastAsia="Times New Roman"/>
          <w:sz w:val="28"/>
          <w:szCs w:val="28"/>
          <w:lang w:val="de-DE" w:eastAsia="ar-SA"/>
        </w:rPr>
        <w:t>Halbband</w:t>
      </w:r>
      <w:proofErr w:type="spellEnd"/>
      <w:r w:rsidRPr="00BD6446">
        <w:rPr>
          <w:rFonts w:eastAsia="Times New Roman"/>
          <w:sz w:val="28"/>
          <w:szCs w:val="28"/>
          <w:lang w:val="de-DE" w:eastAsia="ar-SA"/>
        </w:rPr>
        <w:t>. Sonderdruck, 1983.</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S. 1651-1666.</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de-DE" w:eastAsia="ar-SA"/>
        </w:rPr>
        <w:t xml:space="preserve">Eichhoff J. Sterben die Dialekte aus? Die deutsche Sprache zur Jahrtausendwende. Sprachkultur oder Sprachverfall / J. Eichhoff. — Mannheim : Bibliographisches Institut F.A. Brockhaus AG, 2000. </w:t>
      </w:r>
      <w:r w:rsidRPr="00BD6446">
        <w:rPr>
          <w:rFonts w:eastAsia="Times New Roman"/>
          <w:sz w:val="28"/>
          <w:szCs w:val="28"/>
          <w:lang w:val="uk-UA" w:eastAsia="ar-SA"/>
        </w:rPr>
        <w:t>—</w:t>
      </w:r>
      <w:r w:rsidRPr="00BD6446">
        <w:rPr>
          <w:rFonts w:eastAsia="Times New Roman"/>
          <w:sz w:val="28"/>
          <w:szCs w:val="28"/>
          <w:lang w:val="de-DE" w:eastAsia="ar-SA"/>
        </w:rPr>
        <w:t xml:space="preserve"> 344 S.</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Fleischer W. </w:t>
      </w:r>
      <w:proofErr w:type="spellStart"/>
      <w:r w:rsidRPr="00BD6446">
        <w:rPr>
          <w:rFonts w:eastAsia="Times New Roman"/>
          <w:sz w:val="28"/>
          <w:szCs w:val="28"/>
          <w:lang w:val="uk-UA" w:eastAsia="ar-SA"/>
        </w:rPr>
        <w:t>Wortbildung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Gegenwartssprache</w:t>
      </w:r>
      <w:proofErr w:type="spellEnd"/>
      <w:r w:rsidRPr="00BD6446">
        <w:rPr>
          <w:rFonts w:eastAsia="Times New Roman"/>
          <w:sz w:val="28"/>
          <w:szCs w:val="28"/>
          <w:lang w:val="uk-UA" w:eastAsia="ar-SA"/>
        </w:rPr>
        <w:t xml:space="preserve"> / W. </w:t>
      </w:r>
      <w:proofErr w:type="spellStart"/>
      <w:r w:rsidRPr="00BD6446">
        <w:rPr>
          <w:rFonts w:eastAsia="Times New Roman"/>
          <w:sz w:val="28"/>
          <w:szCs w:val="28"/>
          <w:lang w:val="uk-UA" w:eastAsia="ar-SA"/>
        </w:rPr>
        <w:t>Fleischer</w:t>
      </w:r>
      <w:proofErr w:type="spellEnd"/>
      <w:r w:rsidRPr="00BD6446">
        <w:rPr>
          <w:rFonts w:eastAsia="Times New Roman"/>
          <w:sz w:val="28"/>
          <w:szCs w:val="28"/>
          <w:lang w:val="uk-UA" w:eastAsia="ar-SA"/>
        </w:rPr>
        <w:t xml:space="preserve">, I. </w:t>
      </w:r>
      <w:proofErr w:type="spellStart"/>
      <w:r w:rsidRPr="00BD6446">
        <w:rPr>
          <w:rFonts w:eastAsia="Times New Roman"/>
          <w:sz w:val="28"/>
          <w:szCs w:val="28"/>
          <w:lang w:val="uk-UA" w:eastAsia="ar-SA"/>
        </w:rPr>
        <w:t>Barz</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Tübingen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Niemeyer</w:t>
      </w:r>
      <w:proofErr w:type="spellEnd"/>
      <w:r w:rsidRPr="00BD6446">
        <w:rPr>
          <w:rFonts w:eastAsia="Times New Roman"/>
          <w:sz w:val="28"/>
          <w:szCs w:val="28"/>
          <w:lang w:val="uk-UA" w:eastAsia="ar-SA"/>
        </w:rPr>
        <w:t>, 1995. — 382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Geertz</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Cl</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Ethos</w:t>
      </w:r>
      <w:proofErr w:type="spellEnd"/>
      <w:r w:rsidRPr="00BD6446">
        <w:rPr>
          <w:rFonts w:eastAsia="Times New Roman"/>
          <w:sz w:val="28"/>
          <w:szCs w:val="28"/>
          <w:lang w:val="uk-UA" w:eastAsia="ar-SA"/>
        </w:rPr>
        <w:t xml:space="preserve">, World-View </w:t>
      </w:r>
      <w:proofErr w:type="spellStart"/>
      <w:r w:rsidRPr="00BD6446">
        <w:rPr>
          <w:rFonts w:eastAsia="Times New Roman"/>
          <w:sz w:val="28"/>
          <w:szCs w:val="28"/>
          <w:lang w:val="uk-UA" w:eastAsia="ar-SA"/>
        </w:rPr>
        <w:t>and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Analysis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Sacred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Symbols</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Clifford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lastRenderedPageBreak/>
        <w:t>Geertz</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E. A. </w:t>
      </w:r>
      <w:proofErr w:type="spellStart"/>
      <w:r w:rsidRPr="00BD6446">
        <w:rPr>
          <w:rFonts w:eastAsia="Times New Roman"/>
          <w:sz w:val="28"/>
          <w:szCs w:val="28"/>
          <w:lang w:val="uk-UA" w:eastAsia="ar-SA"/>
        </w:rPr>
        <w:t>Hamme</w:t>
      </w:r>
      <w:proofErr w:type="spellEnd"/>
      <w:r w:rsidRPr="00BD6446">
        <w:rPr>
          <w:rFonts w:eastAsia="Times New Roman"/>
          <w:sz w:val="28"/>
          <w:szCs w:val="28"/>
          <w:lang w:val="uk-UA" w:eastAsia="ar-SA"/>
        </w:rPr>
        <w:t xml:space="preserve">, W. S. </w:t>
      </w:r>
      <w:proofErr w:type="spellStart"/>
      <w:r w:rsidRPr="00BD6446">
        <w:rPr>
          <w:rFonts w:eastAsia="Times New Roman"/>
          <w:sz w:val="28"/>
          <w:szCs w:val="28"/>
          <w:lang w:val="uk-UA" w:eastAsia="ar-SA"/>
        </w:rPr>
        <w:t>Simmons</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Man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Makes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Sense</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Boston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Little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Brown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Company</w:t>
      </w:r>
      <w:proofErr w:type="spellEnd"/>
      <w:r w:rsidRPr="00BD6446">
        <w:rPr>
          <w:rFonts w:eastAsia="Times New Roman"/>
          <w:sz w:val="28"/>
          <w:szCs w:val="28"/>
          <w:lang w:val="uk-UA" w:eastAsia="ar-SA"/>
        </w:rPr>
        <w:t>, 1970, —</w:t>
      </w:r>
      <w:r w:rsidRPr="00BD6446">
        <w:rPr>
          <w:rFonts w:eastAsia="Times New Roman"/>
          <w:bCs/>
          <w:sz w:val="28"/>
          <w:szCs w:val="28"/>
          <w:lang w:val="uk-UA" w:eastAsia="ar-SA"/>
        </w:rPr>
        <w:t xml:space="preserve"> </w:t>
      </w:r>
      <w:r w:rsidRPr="00BD6446">
        <w:rPr>
          <w:rFonts w:eastAsia="Times New Roman"/>
          <w:sz w:val="28"/>
          <w:szCs w:val="28"/>
          <w:lang w:val="uk-UA" w:eastAsia="ar-SA"/>
        </w:rPr>
        <w:t>325 р.</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eastAsia="ar-SA"/>
        </w:rPr>
        <w:t xml:space="preserve">Green L. African American English. A Linguistic Introduction / Lisa Green. </w:t>
      </w:r>
      <w:r w:rsidRPr="00BD6446">
        <w:rPr>
          <w:rFonts w:eastAsia="Times New Roman"/>
          <w:sz w:val="28"/>
          <w:szCs w:val="28"/>
          <w:lang w:val="uk-UA" w:eastAsia="ar-SA"/>
        </w:rPr>
        <w:t>—</w:t>
      </w:r>
      <w:r w:rsidRPr="00BD6446">
        <w:rPr>
          <w:rFonts w:eastAsia="Times New Roman"/>
          <w:sz w:val="28"/>
          <w:szCs w:val="28"/>
          <w:lang w:eastAsia="ar-SA"/>
        </w:rPr>
        <w:t xml:space="preserve"> Cambridge : Cambridge University Press, 2002. </w:t>
      </w:r>
      <w:r w:rsidRPr="00BD6446">
        <w:rPr>
          <w:rFonts w:eastAsia="Times New Roman"/>
          <w:sz w:val="28"/>
          <w:szCs w:val="28"/>
          <w:lang w:val="uk-UA" w:eastAsia="ar-SA"/>
        </w:rPr>
        <w:t>—</w:t>
      </w:r>
      <w:r w:rsidRPr="00BD6446">
        <w:rPr>
          <w:rFonts w:eastAsia="Times New Roman"/>
          <w:sz w:val="28"/>
          <w:szCs w:val="28"/>
          <w:lang w:eastAsia="ar-SA"/>
        </w:rPr>
        <w:t xml:space="preserve"> 285 p.</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Grzegorczykowa</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Pojęcie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językowego</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obrazu</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świata</w:t>
      </w:r>
      <w:proofErr w:type="spellEnd"/>
      <w:r w:rsidRPr="00BD6446">
        <w:rPr>
          <w:rFonts w:eastAsia="Times New Roman"/>
          <w:sz w:val="28"/>
          <w:szCs w:val="28"/>
          <w:lang w:val="uk-UA" w:eastAsia="ar-SA"/>
        </w:rPr>
        <w:t xml:space="preserve"> / R. </w:t>
      </w:r>
      <w:proofErr w:type="spellStart"/>
      <w:r w:rsidRPr="00BD6446">
        <w:rPr>
          <w:rFonts w:eastAsia="Times New Roman"/>
          <w:sz w:val="28"/>
          <w:szCs w:val="28"/>
          <w:lang w:val="uk-UA" w:eastAsia="ar-SA"/>
        </w:rPr>
        <w:t>Grzegorczykowa</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Językowy</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obraz</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swiata</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Pod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red</w:t>
      </w:r>
      <w:proofErr w:type="spellEnd"/>
      <w:r w:rsidRPr="00BD6446">
        <w:rPr>
          <w:rFonts w:eastAsia="Times New Roman"/>
          <w:sz w:val="28"/>
          <w:szCs w:val="28"/>
          <w:lang w:val="uk-UA" w:eastAsia="ar-SA"/>
        </w:rPr>
        <w:t xml:space="preserve">. J. </w:t>
      </w:r>
      <w:proofErr w:type="spellStart"/>
      <w:r w:rsidRPr="00BD6446">
        <w:rPr>
          <w:rFonts w:eastAsia="Times New Roman"/>
          <w:sz w:val="28"/>
          <w:szCs w:val="28"/>
          <w:lang w:val="uk-UA" w:eastAsia="ar-SA"/>
        </w:rPr>
        <w:t>Bartmiskiego</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Wyd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drugie</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Lublin</w:t>
      </w:r>
      <w:proofErr w:type="spellEnd"/>
      <w:r w:rsidRPr="00BD6446">
        <w:rPr>
          <w:rFonts w:eastAsia="Times New Roman"/>
          <w:sz w:val="28"/>
          <w:szCs w:val="28"/>
          <w:lang w:val="uk-UA" w:eastAsia="ar-SA"/>
        </w:rPr>
        <w:t>, 1999. — S. 39-46.</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bCs/>
          <w:sz w:val="28"/>
          <w:szCs w:val="28"/>
          <w:lang w:val="uk-UA" w:eastAsia="ar-SA"/>
        </w:rPr>
        <w:t>Harman</w:t>
      </w:r>
      <w:proofErr w:type="spellEnd"/>
      <w:r w:rsidRPr="00BD6446">
        <w:rPr>
          <w:rFonts w:eastAsia="Times New Roman"/>
          <w:sz w:val="28"/>
          <w:szCs w:val="28"/>
          <w:lang w:val="uk-UA" w:eastAsia="ar-SA"/>
        </w:rPr>
        <w:t xml:space="preserve"> G. </w:t>
      </w:r>
      <w:proofErr w:type="spellStart"/>
      <w:r w:rsidRPr="00BD6446">
        <w:rPr>
          <w:rFonts w:eastAsia="Times New Roman"/>
          <w:sz w:val="28"/>
          <w:szCs w:val="28"/>
          <w:lang w:val="uk-UA" w:eastAsia="ar-SA"/>
        </w:rPr>
        <w:t>Cognitive</w:t>
      </w:r>
      <w:proofErr w:type="spellEnd"/>
      <w:r w:rsidRPr="00BD6446">
        <w:rPr>
          <w:rFonts w:eastAsia="Times New Roman"/>
          <w:sz w:val="28"/>
          <w:szCs w:val="28"/>
          <w:lang w:val="uk-UA" w:eastAsia="ar-SA"/>
        </w:rPr>
        <w:t xml:space="preserve"> </w:t>
      </w:r>
      <w:r w:rsidRPr="00BD6446">
        <w:rPr>
          <w:rFonts w:eastAsia="Times New Roman"/>
          <w:sz w:val="28"/>
          <w:szCs w:val="28"/>
          <w:lang w:eastAsia="ar-SA"/>
        </w:rPr>
        <w:t>S</w:t>
      </w:r>
      <w:proofErr w:type="spellStart"/>
      <w:r w:rsidRPr="00BD6446">
        <w:rPr>
          <w:rFonts w:eastAsia="Times New Roman"/>
          <w:sz w:val="28"/>
          <w:szCs w:val="28"/>
          <w:lang w:val="uk-UA" w:eastAsia="ar-SA"/>
        </w:rPr>
        <w:t>cience</w:t>
      </w:r>
      <w:proofErr w:type="spellEnd"/>
      <w:r w:rsidRPr="00BD6446">
        <w:rPr>
          <w:rFonts w:eastAsia="Times New Roman"/>
          <w:sz w:val="28"/>
          <w:szCs w:val="28"/>
          <w:lang w:val="uk-UA" w:eastAsia="ar-SA"/>
        </w:rPr>
        <w:t xml:space="preserve">? </w:t>
      </w:r>
      <w:r w:rsidRPr="00BD6446">
        <w:rPr>
          <w:rFonts w:eastAsia="Times New Roman"/>
          <w:sz w:val="28"/>
          <w:szCs w:val="28"/>
          <w:lang w:eastAsia="ar-SA"/>
        </w:rPr>
        <w:t xml:space="preserve">/ G. Harman </w:t>
      </w: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r w:rsidRPr="00BD6446">
        <w:rPr>
          <w:rFonts w:eastAsia="Times New Roman"/>
          <w:sz w:val="28"/>
          <w:szCs w:val="28"/>
          <w:lang w:eastAsia="ar-SA"/>
        </w:rPr>
        <w:t>M</w:t>
      </w:r>
      <w:proofErr w:type="spellStart"/>
      <w:r w:rsidRPr="00BD6446">
        <w:rPr>
          <w:rFonts w:eastAsia="Times New Roman"/>
          <w:sz w:val="28"/>
          <w:szCs w:val="28"/>
          <w:lang w:val="uk-UA" w:eastAsia="ar-SA"/>
        </w:rPr>
        <w:t>aking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r w:rsidRPr="00BD6446">
        <w:rPr>
          <w:rFonts w:eastAsia="Times New Roman"/>
          <w:sz w:val="28"/>
          <w:szCs w:val="28"/>
          <w:lang w:eastAsia="ar-SA"/>
        </w:rPr>
        <w:t>C</w:t>
      </w:r>
      <w:proofErr w:type="spellStart"/>
      <w:r w:rsidRPr="00BD6446">
        <w:rPr>
          <w:rFonts w:eastAsia="Times New Roman"/>
          <w:sz w:val="28"/>
          <w:szCs w:val="28"/>
          <w:lang w:val="uk-UA" w:eastAsia="ar-SA"/>
        </w:rPr>
        <w:t>ognitive</w:t>
      </w:r>
      <w:proofErr w:type="spellEnd"/>
      <w:r w:rsidRPr="00BD6446">
        <w:rPr>
          <w:rFonts w:eastAsia="Times New Roman"/>
          <w:sz w:val="28"/>
          <w:szCs w:val="28"/>
          <w:lang w:val="uk-UA" w:eastAsia="ar-SA"/>
        </w:rPr>
        <w:t xml:space="preserve"> </w:t>
      </w:r>
      <w:proofErr w:type="spellStart"/>
      <w:proofErr w:type="gramStart"/>
      <w:r w:rsidRPr="00BD6446">
        <w:rPr>
          <w:rFonts w:eastAsia="Times New Roman"/>
          <w:sz w:val="28"/>
          <w:szCs w:val="28"/>
          <w:lang w:val="uk-UA" w:eastAsia="ar-SA"/>
        </w:rPr>
        <w:t>Science</w:t>
      </w:r>
      <w:proofErr w:type="spellEnd"/>
      <w:r w:rsidRPr="00BD6446">
        <w:rPr>
          <w:rFonts w:eastAsia="Times New Roman"/>
          <w:sz w:val="28"/>
          <w:szCs w:val="28"/>
          <w:lang w:eastAsia="ar-SA"/>
        </w:rPr>
        <w:t xml:space="preserve"> </w:t>
      </w:r>
      <w:r w:rsidRPr="00BD6446">
        <w:rPr>
          <w:rFonts w:eastAsia="Times New Roman"/>
          <w:sz w:val="28"/>
          <w:szCs w:val="28"/>
          <w:lang w:val="uk-UA" w:eastAsia="ar-SA"/>
        </w:rPr>
        <w:t>:</w:t>
      </w:r>
      <w:proofErr w:type="gram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Essays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w:t>
      </w:r>
      <w:r w:rsidRPr="00BD6446">
        <w:rPr>
          <w:rFonts w:eastAsia="Times New Roman"/>
          <w:sz w:val="28"/>
          <w:szCs w:val="28"/>
          <w:lang w:eastAsia="ar-SA"/>
        </w:rPr>
        <w:t>H</w:t>
      </w:r>
      <w:proofErr w:type="spellStart"/>
      <w:r w:rsidRPr="00BD6446">
        <w:rPr>
          <w:rFonts w:eastAsia="Times New Roman"/>
          <w:sz w:val="28"/>
          <w:szCs w:val="28"/>
          <w:lang w:val="uk-UA" w:eastAsia="ar-SA"/>
        </w:rPr>
        <w:t>onour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George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Miller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Ed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by</w:t>
      </w:r>
      <w:proofErr w:type="spellEnd"/>
      <w:r w:rsidRPr="00BD6446">
        <w:rPr>
          <w:rFonts w:eastAsia="Times New Roman"/>
          <w:sz w:val="28"/>
          <w:szCs w:val="28"/>
          <w:lang w:val="uk-UA" w:eastAsia="ar-SA"/>
        </w:rPr>
        <w:t xml:space="preserve"> W. </w:t>
      </w:r>
      <w:proofErr w:type="spellStart"/>
      <w:r w:rsidRPr="00BD6446">
        <w:rPr>
          <w:rFonts w:eastAsia="Times New Roman"/>
          <w:sz w:val="28"/>
          <w:szCs w:val="28"/>
          <w:lang w:val="uk-UA" w:eastAsia="ar-SA"/>
        </w:rPr>
        <w:t>Hirst</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Cambridge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Mass</w:t>
      </w:r>
      <w:proofErr w:type="spellEnd"/>
      <w:r w:rsidRPr="00BD6446">
        <w:rPr>
          <w:rFonts w:eastAsia="Times New Roman"/>
          <w:sz w:val="28"/>
          <w:szCs w:val="28"/>
          <w:lang w:val="uk-UA" w:eastAsia="ar-SA"/>
        </w:rPr>
        <w:t>.), 1988. — P. 258</w:t>
      </w:r>
      <w:r w:rsidRPr="00BD6446">
        <w:rPr>
          <w:rFonts w:eastAsia="Times New Roman"/>
          <w:sz w:val="28"/>
          <w:szCs w:val="28"/>
          <w:lang w:eastAsia="ar-SA"/>
        </w:rPr>
        <w:t>-</w:t>
      </w:r>
      <w:r w:rsidRPr="00BD6446">
        <w:rPr>
          <w:rFonts w:eastAsia="Times New Roman"/>
          <w:sz w:val="28"/>
          <w:szCs w:val="28"/>
          <w:lang w:val="uk-UA" w:eastAsia="ar-SA"/>
        </w:rPr>
        <w:t>277.</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bCs/>
          <w:sz w:val="28"/>
          <w:szCs w:val="28"/>
          <w:lang w:val="de-DE" w:eastAsia="ar-SA"/>
        </w:rPr>
      </w:pPr>
      <w:proofErr w:type="spellStart"/>
      <w:r w:rsidRPr="00BD6446">
        <w:rPr>
          <w:rFonts w:eastAsia="Times New Roman"/>
          <w:iCs/>
          <w:sz w:val="28"/>
          <w:szCs w:val="28"/>
          <w:lang w:val="uk-UA" w:eastAsia="ar-SA"/>
        </w:rPr>
        <w:t>Hartmann</w:t>
      </w:r>
      <w:proofErr w:type="spellEnd"/>
      <w:r w:rsidRPr="00BD6446">
        <w:rPr>
          <w:rFonts w:eastAsia="Times New Roman"/>
          <w:iCs/>
          <w:sz w:val="28"/>
          <w:szCs w:val="28"/>
          <w:lang w:val="uk-UA" w:eastAsia="ar-SA"/>
        </w:rPr>
        <w:t xml:space="preserve"> D. </w:t>
      </w:r>
      <w:proofErr w:type="spellStart"/>
      <w:r w:rsidRPr="00BD6446">
        <w:rPr>
          <w:rFonts w:eastAsia="Times New Roman"/>
          <w:sz w:val="28"/>
          <w:szCs w:val="28"/>
          <w:lang w:val="uk-UA" w:eastAsia="ar-SA"/>
        </w:rPr>
        <w:t>Standardsprache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regionale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Umgangssprachen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als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Varietäten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Kriterien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zu</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ihrer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Bestimmung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aus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grammatischer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soziolinguistischer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Sicht</w:t>
      </w:r>
      <w:proofErr w:type="spellEnd"/>
      <w:r w:rsidRPr="00BD6446">
        <w:rPr>
          <w:rFonts w:eastAsia="Times New Roman"/>
          <w:sz w:val="28"/>
          <w:szCs w:val="28"/>
          <w:lang w:val="uk-UA" w:eastAsia="ar-SA"/>
        </w:rPr>
        <w:t xml:space="preserve"> / </w:t>
      </w:r>
      <w:r w:rsidRPr="00BD6446">
        <w:rPr>
          <w:rFonts w:eastAsia="Times New Roman"/>
          <w:iCs/>
          <w:sz w:val="28"/>
          <w:szCs w:val="28"/>
          <w:lang w:val="uk-UA" w:eastAsia="ar-SA"/>
        </w:rPr>
        <w:t xml:space="preserve">D. </w:t>
      </w:r>
      <w:proofErr w:type="spellStart"/>
      <w:r w:rsidRPr="00BD6446">
        <w:rPr>
          <w:rFonts w:eastAsia="Times New Roman"/>
          <w:iCs/>
          <w:sz w:val="28"/>
          <w:szCs w:val="28"/>
          <w:lang w:val="uk-UA" w:eastAsia="ar-SA"/>
        </w:rPr>
        <w:t>Hartmann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International</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Journal</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Sociology</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Language</w:t>
      </w:r>
      <w:proofErr w:type="spellEnd"/>
      <w:r w:rsidRPr="00BD6446">
        <w:rPr>
          <w:rFonts w:eastAsia="Times New Roman"/>
          <w:sz w:val="28"/>
          <w:szCs w:val="28"/>
          <w:lang w:val="uk-UA" w:eastAsia="ar-SA"/>
        </w:rPr>
        <w:t xml:space="preserve">. — Berlin-New </w:t>
      </w:r>
      <w:proofErr w:type="spellStart"/>
      <w:r w:rsidRPr="00BD6446">
        <w:rPr>
          <w:rFonts w:eastAsia="Times New Roman"/>
          <w:sz w:val="28"/>
          <w:szCs w:val="28"/>
          <w:lang w:val="uk-UA" w:eastAsia="ar-SA"/>
        </w:rPr>
        <w:t>York</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de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Gruyter</w:t>
      </w:r>
      <w:proofErr w:type="spellEnd"/>
      <w:r w:rsidRPr="00BD6446">
        <w:rPr>
          <w:rFonts w:eastAsia="Times New Roman"/>
          <w:sz w:val="28"/>
          <w:szCs w:val="28"/>
          <w:lang w:val="uk-UA" w:eastAsia="ar-SA"/>
        </w:rPr>
        <w:t>, 1990. — № 83. — S. 39-58.</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bCs/>
          <w:sz w:val="28"/>
          <w:szCs w:val="28"/>
          <w:lang w:val="de-DE" w:eastAsia="ar-SA"/>
        </w:rPr>
      </w:pPr>
      <w:r w:rsidRPr="00BD6446">
        <w:rPr>
          <w:rFonts w:eastAsia="Times New Roman"/>
          <w:bCs/>
          <w:sz w:val="28"/>
          <w:szCs w:val="28"/>
          <w:lang w:val="de-DE" w:eastAsia="ar-SA"/>
        </w:rPr>
        <w:t xml:space="preserve">Heger K. Zur </w:t>
      </w:r>
      <w:proofErr w:type="spellStart"/>
      <w:r w:rsidRPr="00BD6446">
        <w:rPr>
          <w:rFonts w:eastAsia="Times New Roman"/>
          <w:bCs/>
          <w:sz w:val="28"/>
          <w:szCs w:val="28"/>
          <w:lang w:val="de-DE" w:eastAsia="ar-SA"/>
        </w:rPr>
        <w:t>plurizentrischen</w:t>
      </w:r>
      <w:proofErr w:type="spellEnd"/>
      <w:r w:rsidRPr="00BD6446">
        <w:rPr>
          <w:rFonts w:eastAsia="Times New Roman"/>
          <w:bCs/>
          <w:sz w:val="28"/>
          <w:szCs w:val="28"/>
          <w:lang w:val="de-DE" w:eastAsia="ar-SA"/>
        </w:rPr>
        <w:t xml:space="preserve"> Sprachkultur  / K. Heger // Zeitschrift für germanistische Linguistik, 1989. </w:t>
      </w:r>
      <w:r w:rsidRPr="00BD6446">
        <w:rPr>
          <w:rFonts w:eastAsia="Times New Roman"/>
          <w:sz w:val="28"/>
          <w:szCs w:val="28"/>
          <w:lang w:val="uk-UA" w:eastAsia="ar-SA"/>
        </w:rPr>
        <w:t>—</w:t>
      </w:r>
      <w:r w:rsidRPr="00BD6446">
        <w:rPr>
          <w:rFonts w:eastAsia="Times New Roman"/>
          <w:sz w:val="28"/>
          <w:szCs w:val="28"/>
          <w:lang w:val="de-DE" w:eastAsia="ar-SA"/>
        </w:rPr>
        <w:t xml:space="preserve"> </w:t>
      </w:r>
      <w:r w:rsidRPr="00BD6446">
        <w:rPr>
          <w:rFonts w:eastAsia="Times New Roman"/>
          <w:bCs/>
          <w:sz w:val="28"/>
          <w:szCs w:val="28"/>
          <w:lang w:val="de-DE" w:eastAsia="ar-SA"/>
        </w:rPr>
        <w:t>S. 226-229.</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bCs/>
          <w:sz w:val="28"/>
          <w:szCs w:val="28"/>
          <w:lang w:eastAsia="ar-SA"/>
        </w:rPr>
      </w:pPr>
      <w:proofErr w:type="spellStart"/>
      <w:r w:rsidRPr="00BD6446">
        <w:rPr>
          <w:rFonts w:eastAsia="Times New Roman"/>
          <w:bCs/>
          <w:sz w:val="28"/>
          <w:szCs w:val="28"/>
          <w:lang w:eastAsia="ar-SA"/>
        </w:rPr>
        <w:t>Hofstede</w:t>
      </w:r>
      <w:proofErr w:type="spellEnd"/>
      <w:r w:rsidRPr="00BD6446">
        <w:rPr>
          <w:rFonts w:eastAsia="Times New Roman"/>
          <w:bCs/>
          <w:sz w:val="28"/>
          <w:szCs w:val="28"/>
          <w:lang w:eastAsia="ar-SA"/>
        </w:rPr>
        <w:t xml:space="preserve"> G. A Summary of my Ideas about National Culture Differences / G. </w:t>
      </w:r>
      <w:proofErr w:type="spellStart"/>
      <w:r w:rsidRPr="00BD6446">
        <w:rPr>
          <w:rFonts w:eastAsia="Times New Roman"/>
          <w:bCs/>
          <w:sz w:val="28"/>
          <w:szCs w:val="28"/>
          <w:lang w:eastAsia="ar-SA"/>
        </w:rPr>
        <w:t>Hofstede</w:t>
      </w:r>
      <w:proofErr w:type="spellEnd"/>
      <w:r w:rsidRPr="00BD6446">
        <w:rPr>
          <w:rFonts w:eastAsia="Times New Roman"/>
          <w:bCs/>
          <w:sz w:val="28"/>
          <w:szCs w:val="28"/>
          <w:lang w:eastAsia="ar-SA"/>
        </w:rPr>
        <w:t xml:space="preserve">. </w:t>
      </w:r>
      <w:r w:rsidRPr="00BD6446">
        <w:rPr>
          <w:rFonts w:eastAsia="Times New Roman"/>
          <w:sz w:val="28"/>
          <w:szCs w:val="28"/>
          <w:lang w:val="uk-UA" w:eastAsia="ar-SA"/>
        </w:rPr>
        <w:t>—</w:t>
      </w:r>
      <w:r w:rsidRPr="00BD6446">
        <w:rPr>
          <w:rFonts w:eastAsia="Times New Roman"/>
          <w:sz w:val="28"/>
          <w:szCs w:val="28"/>
          <w:lang w:eastAsia="ar-SA"/>
        </w:rPr>
        <w:t xml:space="preserve"> Mode of Access. </w:t>
      </w:r>
      <w:r w:rsidRPr="00BD6446">
        <w:rPr>
          <w:rFonts w:eastAsia="Times New Roman"/>
          <w:sz w:val="28"/>
          <w:szCs w:val="28"/>
          <w:lang w:val="uk-UA" w:eastAsia="ar-SA"/>
        </w:rPr>
        <w:t xml:space="preserve">— Режим доступу до статті : </w:t>
      </w:r>
      <w:proofErr w:type="spellStart"/>
      <w:r w:rsidRPr="00BD6446">
        <w:rPr>
          <w:rFonts w:eastAsia="Times New Roman"/>
          <w:sz w:val="28"/>
          <w:szCs w:val="28"/>
          <w:lang w:val="uk-UA" w:eastAsia="ar-SA"/>
        </w:rPr>
        <w:t>http</w:t>
      </w:r>
      <w:proofErr w:type="spellEnd"/>
      <w:r w:rsidRPr="00BD6446">
        <w:rPr>
          <w:rFonts w:eastAsia="Times New Roman"/>
          <w:sz w:val="28"/>
          <w:szCs w:val="28"/>
          <w:lang w:eastAsia="ar-SA"/>
        </w:rPr>
        <w:t>: // spits www.uvt.nl/web/iric/hofstede/page3.htm.</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Kiener</w:t>
      </w:r>
      <w:proofErr w:type="spellEnd"/>
      <w:r w:rsidRPr="00BD6446">
        <w:rPr>
          <w:rFonts w:eastAsia="Times New Roman"/>
          <w:sz w:val="28"/>
          <w:szCs w:val="28"/>
          <w:lang w:val="uk-UA" w:eastAsia="ar-SA"/>
        </w:rPr>
        <w:t xml:space="preserve"> F. </w:t>
      </w:r>
      <w:proofErr w:type="spellStart"/>
      <w:r w:rsidRPr="00BD6446">
        <w:rPr>
          <w:rFonts w:eastAsia="Times New Roman"/>
          <w:sz w:val="28"/>
          <w:szCs w:val="28"/>
          <w:lang w:val="uk-UA" w:eastAsia="ar-SA"/>
        </w:rPr>
        <w:t>Das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Wort</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als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Waffe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Zur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Psychologie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verbalen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Aggression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Franz</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Kiener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Göttingen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Vandenhoeck</w:t>
      </w:r>
      <w:proofErr w:type="spellEnd"/>
      <w:r w:rsidRPr="00BD6446">
        <w:rPr>
          <w:rFonts w:eastAsia="Times New Roman"/>
          <w:sz w:val="28"/>
          <w:szCs w:val="28"/>
          <w:lang w:val="uk-UA" w:eastAsia="ar-SA"/>
        </w:rPr>
        <w:t xml:space="preserve"> &amp; </w:t>
      </w:r>
      <w:proofErr w:type="spellStart"/>
      <w:r w:rsidRPr="00BD6446">
        <w:rPr>
          <w:rFonts w:eastAsia="Times New Roman"/>
          <w:sz w:val="28"/>
          <w:szCs w:val="28"/>
          <w:lang w:val="uk-UA" w:eastAsia="ar-SA"/>
        </w:rPr>
        <w:t>Ruprecht</w:t>
      </w:r>
      <w:proofErr w:type="spellEnd"/>
      <w:r w:rsidRPr="00BD6446">
        <w:rPr>
          <w:rFonts w:eastAsia="Times New Roman"/>
          <w:sz w:val="28"/>
          <w:szCs w:val="28"/>
          <w:lang w:val="uk-UA" w:eastAsia="ar-SA"/>
        </w:rPr>
        <w:t>, 1983. — 304</w:t>
      </w:r>
      <w:r w:rsidRPr="00BD6446">
        <w:rPr>
          <w:rFonts w:eastAsia="Times New Roman"/>
          <w:sz w:val="28"/>
          <w:szCs w:val="28"/>
          <w:lang w:val="de-DE" w:eastAsia="ar-SA"/>
        </w:rPr>
        <w:t> </w:t>
      </w:r>
      <w:r w:rsidRPr="00BD6446">
        <w:rPr>
          <w:rFonts w:eastAsia="Times New Roman"/>
          <w:sz w:val="28"/>
          <w:szCs w:val="28"/>
          <w:lang w:val="uk-UA" w:eastAsia="ar-SA"/>
        </w:rPr>
        <w:t>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t xml:space="preserve">Kleiber W. Westoberdeutsch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W. Kleiber // Lexikon der Germanischen </w:t>
      </w:r>
      <w:proofErr w:type="spellStart"/>
      <w:r w:rsidRPr="00BD6446">
        <w:rPr>
          <w:rFonts w:eastAsia="Times New Roman"/>
          <w:sz w:val="28"/>
          <w:szCs w:val="28"/>
          <w:lang w:val="de-DE" w:eastAsia="ar-SA"/>
        </w:rPr>
        <w:t>Liguistik</w:t>
      </w:r>
      <w:proofErr w:type="spellEnd"/>
      <w:r w:rsidRPr="00BD6446">
        <w:rPr>
          <w:rFonts w:eastAsia="Times New Roman"/>
          <w:sz w:val="28"/>
          <w:szCs w:val="28"/>
          <w:lang w:val="de-DE" w:eastAsia="ar-SA"/>
        </w:rPr>
        <w:t xml:space="preserve">. </w:t>
      </w:r>
      <w:r w:rsidRPr="00BD6446">
        <w:rPr>
          <w:rFonts w:eastAsia="Times New Roman"/>
          <w:sz w:val="28"/>
          <w:szCs w:val="28"/>
          <w:lang w:val="uk-UA" w:eastAsia="ar-SA"/>
        </w:rPr>
        <w:t>—</w:t>
      </w:r>
      <w:r w:rsidRPr="00BD6446">
        <w:rPr>
          <w:rFonts w:eastAsia="Times New Roman"/>
          <w:sz w:val="28"/>
          <w:szCs w:val="28"/>
          <w:lang w:val="de-DE" w:eastAsia="ar-SA"/>
        </w:rPr>
        <w:t xml:space="preserve"> 2.Aufl. </w:t>
      </w:r>
      <w:r w:rsidRPr="00BD6446">
        <w:rPr>
          <w:rFonts w:eastAsia="Times New Roman"/>
          <w:sz w:val="28"/>
          <w:szCs w:val="28"/>
          <w:lang w:val="uk-UA" w:eastAsia="ar-SA"/>
        </w:rPr>
        <w:t>—</w:t>
      </w:r>
      <w:r w:rsidRPr="00BD6446">
        <w:rPr>
          <w:rFonts w:eastAsia="Times New Roman"/>
          <w:sz w:val="28"/>
          <w:szCs w:val="28"/>
          <w:lang w:val="de-DE" w:eastAsia="ar-SA"/>
        </w:rPr>
        <w:t xml:space="preserve"> Tübingen: 1980. </w:t>
      </w:r>
      <w:r w:rsidRPr="00BD6446">
        <w:rPr>
          <w:rFonts w:eastAsia="Times New Roman"/>
          <w:sz w:val="28"/>
          <w:szCs w:val="28"/>
          <w:lang w:val="uk-UA" w:eastAsia="ar-SA"/>
        </w:rPr>
        <w:t>—</w:t>
      </w:r>
      <w:r w:rsidRPr="00BD6446">
        <w:rPr>
          <w:rFonts w:eastAsia="Times New Roman"/>
          <w:sz w:val="28"/>
          <w:szCs w:val="28"/>
          <w:lang w:val="de-DE" w:eastAsia="ar-SA"/>
        </w:rPr>
        <w:t xml:space="preserve"> 843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bCs/>
          <w:sz w:val="28"/>
          <w:szCs w:val="28"/>
          <w:lang w:val="de-DE" w:eastAsia="ar-SA"/>
        </w:rPr>
        <w:t xml:space="preserve">Kloss H. Die Entwicklung neuer germanischer Kultursprachen seit 1800. / H. Kloss. </w:t>
      </w:r>
      <w:r w:rsidRPr="00BD6446">
        <w:rPr>
          <w:rFonts w:eastAsia="Times New Roman"/>
          <w:sz w:val="28"/>
          <w:szCs w:val="28"/>
          <w:lang w:val="uk-UA" w:eastAsia="ar-SA"/>
        </w:rPr>
        <w:t>—</w:t>
      </w:r>
      <w:r w:rsidRPr="00BD6446">
        <w:rPr>
          <w:rFonts w:eastAsia="Times New Roman"/>
          <w:bCs/>
          <w:sz w:val="28"/>
          <w:szCs w:val="28"/>
          <w:lang w:val="de-DE" w:eastAsia="ar-SA"/>
        </w:rPr>
        <w:t xml:space="preserve"> </w:t>
      </w:r>
      <w:proofErr w:type="spellStart"/>
      <w:r w:rsidRPr="00BD6446">
        <w:rPr>
          <w:rFonts w:eastAsia="Times New Roman"/>
          <w:bCs/>
          <w:sz w:val="28"/>
          <w:szCs w:val="28"/>
          <w:lang w:val="de-DE" w:eastAsia="ar-SA"/>
        </w:rPr>
        <w:t>Dusseldorf</w:t>
      </w:r>
      <w:proofErr w:type="spellEnd"/>
      <w:r w:rsidRPr="00BD6446">
        <w:rPr>
          <w:rFonts w:eastAsia="Times New Roman"/>
          <w:bCs/>
          <w:sz w:val="28"/>
          <w:szCs w:val="28"/>
          <w:lang w:val="de-DE" w:eastAsia="ar-SA"/>
        </w:rPr>
        <w:t xml:space="preserve">, 1978. </w:t>
      </w:r>
      <w:r w:rsidRPr="00BD6446">
        <w:rPr>
          <w:rFonts w:eastAsia="Times New Roman"/>
          <w:sz w:val="28"/>
          <w:szCs w:val="28"/>
          <w:lang w:val="uk-UA" w:eastAsia="ar-SA"/>
        </w:rPr>
        <w:t>—</w:t>
      </w:r>
      <w:r w:rsidRPr="00BD6446">
        <w:rPr>
          <w:rFonts w:eastAsia="Times New Roman"/>
          <w:bCs/>
          <w:sz w:val="28"/>
          <w:szCs w:val="28"/>
          <w:lang w:val="de-DE" w:eastAsia="ar-SA"/>
        </w:rPr>
        <w:t xml:space="preserve"> 212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König</w:t>
      </w:r>
      <w:proofErr w:type="spellEnd"/>
      <w:r w:rsidRPr="00BD6446">
        <w:rPr>
          <w:rFonts w:eastAsia="Times New Roman"/>
          <w:sz w:val="28"/>
          <w:szCs w:val="28"/>
          <w:lang w:val="uk-UA" w:eastAsia="ar-SA"/>
        </w:rPr>
        <w:t xml:space="preserve"> W. Dtv-Atlas </w:t>
      </w:r>
      <w:proofErr w:type="spellStart"/>
      <w:r w:rsidRPr="00BD6446">
        <w:rPr>
          <w:rFonts w:eastAsia="Times New Roman"/>
          <w:sz w:val="28"/>
          <w:szCs w:val="28"/>
          <w:lang w:val="uk-UA" w:eastAsia="ar-SA"/>
        </w:rPr>
        <w:t>zur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Sprache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Tafeln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Texte</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Werner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König</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München</w:t>
      </w:r>
      <w:proofErr w:type="spellEnd"/>
      <w:r w:rsidRPr="00BD6446">
        <w:rPr>
          <w:rFonts w:eastAsia="Times New Roman"/>
          <w:sz w:val="28"/>
          <w:szCs w:val="28"/>
          <w:lang w:val="uk-UA" w:eastAsia="ar-SA"/>
        </w:rPr>
        <w:t>, 1994. — 256 S.</w:t>
      </w:r>
      <w:r w:rsidRPr="00BD6446">
        <w:rPr>
          <w:rFonts w:eastAsia="Times New Roman"/>
          <w:sz w:val="28"/>
          <w:szCs w:val="28"/>
          <w:lang w:val="de-DE" w:eastAsia="ar-SA"/>
        </w:rPr>
        <w:t xml:space="preserve"> </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iCs/>
          <w:sz w:val="28"/>
          <w:szCs w:val="28"/>
          <w:lang w:eastAsia="ar-SA"/>
        </w:rPr>
        <w:t>Kornilov</w:t>
      </w:r>
      <w:proofErr w:type="spellEnd"/>
      <w:r w:rsidRPr="00BD6446">
        <w:rPr>
          <w:rFonts w:eastAsia="Times New Roman"/>
          <w:iCs/>
          <w:sz w:val="28"/>
          <w:szCs w:val="28"/>
          <w:lang w:eastAsia="ar-SA"/>
        </w:rPr>
        <w:t xml:space="preserve"> O.</w:t>
      </w:r>
      <w:r w:rsidRPr="00BD6446">
        <w:rPr>
          <w:rFonts w:eastAsia="Times New Roman"/>
          <w:sz w:val="28"/>
          <w:szCs w:val="28"/>
          <w:lang w:eastAsia="ar-SA"/>
        </w:rPr>
        <w:t xml:space="preserve"> Scientific World Model – Language World Model: Parameters of Opposition </w:t>
      </w:r>
      <w:r w:rsidRPr="00BD6446">
        <w:rPr>
          <w:rFonts w:eastAsia="Times New Roman"/>
          <w:sz w:val="28"/>
          <w:szCs w:val="28"/>
          <w:lang w:val="uk-UA" w:eastAsia="ar-SA"/>
        </w:rPr>
        <w:t xml:space="preserve">/ </w:t>
      </w:r>
      <w:r w:rsidRPr="00BD6446">
        <w:rPr>
          <w:rFonts w:eastAsia="Times New Roman"/>
          <w:iCs/>
          <w:sz w:val="28"/>
          <w:szCs w:val="28"/>
          <w:lang w:eastAsia="ar-SA"/>
        </w:rPr>
        <w:t xml:space="preserve">O. </w:t>
      </w:r>
      <w:proofErr w:type="spellStart"/>
      <w:r w:rsidRPr="00BD6446">
        <w:rPr>
          <w:rFonts w:eastAsia="Times New Roman"/>
          <w:iCs/>
          <w:sz w:val="28"/>
          <w:szCs w:val="28"/>
          <w:lang w:eastAsia="ar-SA"/>
        </w:rPr>
        <w:t>Kornilov</w:t>
      </w:r>
      <w:proofErr w:type="spellEnd"/>
      <w:r w:rsidRPr="00BD6446">
        <w:rPr>
          <w:rFonts w:eastAsia="Times New Roman"/>
          <w:iCs/>
          <w:sz w:val="28"/>
          <w:szCs w:val="28"/>
          <w:lang w:eastAsia="ar-SA"/>
        </w:rPr>
        <w:t xml:space="preserve">, I. </w:t>
      </w:r>
      <w:proofErr w:type="spellStart"/>
      <w:r w:rsidRPr="00BD6446">
        <w:rPr>
          <w:rFonts w:eastAsia="Times New Roman"/>
          <w:iCs/>
          <w:sz w:val="28"/>
          <w:szCs w:val="28"/>
          <w:lang w:eastAsia="ar-SA"/>
        </w:rPr>
        <w:t>Golubovskaya</w:t>
      </w:r>
      <w:proofErr w:type="spellEnd"/>
      <w:r w:rsidRPr="00BD6446">
        <w:rPr>
          <w:rFonts w:eastAsia="Times New Roman"/>
          <w:iCs/>
          <w:sz w:val="28"/>
          <w:szCs w:val="28"/>
          <w:lang w:eastAsia="ar-SA"/>
        </w:rPr>
        <w:t xml:space="preserve"> </w:t>
      </w:r>
      <w:r w:rsidRPr="00BD6446">
        <w:rPr>
          <w:rFonts w:eastAsia="Times New Roman"/>
          <w:sz w:val="28"/>
          <w:szCs w:val="28"/>
          <w:lang w:eastAsia="ar-SA"/>
        </w:rPr>
        <w:t xml:space="preserve">// </w:t>
      </w:r>
      <w:proofErr w:type="spellStart"/>
      <w:r w:rsidRPr="00BD6446">
        <w:rPr>
          <w:rFonts w:eastAsia="Times New Roman"/>
          <w:sz w:val="28"/>
          <w:szCs w:val="28"/>
          <w:lang w:eastAsia="ar-SA"/>
        </w:rPr>
        <w:t>Tamkang</w:t>
      </w:r>
      <w:proofErr w:type="spellEnd"/>
      <w:r w:rsidRPr="00BD6446">
        <w:rPr>
          <w:rFonts w:eastAsia="Times New Roman"/>
          <w:sz w:val="28"/>
          <w:szCs w:val="28"/>
          <w:lang w:eastAsia="ar-SA"/>
        </w:rPr>
        <w:t xml:space="preserve"> Journal of Humanities and Social Sciences. </w:t>
      </w:r>
      <w:r w:rsidRPr="00BD6446">
        <w:rPr>
          <w:rFonts w:eastAsia="Times New Roman"/>
          <w:sz w:val="28"/>
          <w:szCs w:val="28"/>
          <w:lang w:val="uk-UA" w:eastAsia="ar-SA"/>
        </w:rPr>
        <w:t>—</w:t>
      </w:r>
      <w:r w:rsidRPr="00BD6446">
        <w:rPr>
          <w:rFonts w:eastAsia="Times New Roman"/>
          <w:sz w:val="28"/>
          <w:szCs w:val="28"/>
          <w:lang w:eastAsia="ar-SA"/>
        </w:rPr>
        <w:t xml:space="preserve"> Taipei. </w:t>
      </w:r>
      <w:r w:rsidRPr="00BD6446">
        <w:rPr>
          <w:rFonts w:eastAsia="Times New Roman"/>
          <w:sz w:val="28"/>
          <w:szCs w:val="28"/>
          <w:lang w:val="uk-UA" w:eastAsia="ar-SA"/>
        </w:rPr>
        <w:t>—</w:t>
      </w:r>
      <w:r w:rsidRPr="00BD6446">
        <w:rPr>
          <w:rFonts w:eastAsia="Times New Roman"/>
          <w:sz w:val="28"/>
          <w:szCs w:val="28"/>
          <w:lang w:eastAsia="ar-SA"/>
        </w:rPr>
        <w:t xml:space="preserve"> 1999. </w:t>
      </w:r>
      <w:r w:rsidRPr="00BD6446">
        <w:rPr>
          <w:rFonts w:eastAsia="Times New Roman"/>
          <w:sz w:val="28"/>
          <w:szCs w:val="28"/>
          <w:lang w:val="uk-UA" w:eastAsia="ar-SA"/>
        </w:rPr>
        <w:t>—</w:t>
      </w:r>
      <w:r w:rsidRPr="00BD6446">
        <w:rPr>
          <w:rFonts w:eastAsia="Times New Roman"/>
          <w:sz w:val="28"/>
          <w:szCs w:val="28"/>
          <w:lang w:eastAsia="ar-SA"/>
        </w:rPr>
        <w:t xml:space="preserve"> Vol. 3. </w:t>
      </w:r>
      <w:r w:rsidRPr="00BD6446">
        <w:rPr>
          <w:rFonts w:eastAsia="Times New Roman"/>
          <w:sz w:val="28"/>
          <w:szCs w:val="28"/>
          <w:lang w:val="uk-UA" w:eastAsia="ar-SA"/>
        </w:rPr>
        <w:t>—</w:t>
      </w:r>
      <w:r w:rsidRPr="00BD6446">
        <w:rPr>
          <w:rFonts w:eastAsia="Times New Roman"/>
          <w:sz w:val="28"/>
          <w:szCs w:val="28"/>
          <w:lang w:eastAsia="ar-SA"/>
        </w:rPr>
        <w:t xml:space="preserve"> P. 95</w:t>
      </w:r>
      <w:r w:rsidRPr="00BD6446">
        <w:rPr>
          <w:rFonts w:eastAsia="Times New Roman"/>
          <w:sz w:val="28"/>
          <w:szCs w:val="28"/>
          <w:lang w:val="uk-UA" w:eastAsia="ar-SA"/>
        </w:rPr>
        <w:t>-</w:t>
      </w:r>
      <w:r w:rsidRPr="00BD6446">
        <w:rPr>
          <w:rFonts w:eastAsia="Times New Roman"/>
          <w:sz w:val="28"/>
          <w:szCs w:val="28"/>
          <w:lang w:eastAsia="ar-SA"/>
        </w:rPr>
        <w:t>111.</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t>Kretschmer P. Wortgeographie der hochdeutschen Umgangssprache</w:t>
      </w:r>
      <w:r w:rsidRPr="00BD6446">
        <w:rPr>
          <w:rFonts w:eastAsia="Times New Roman"/>
          <w:sz w:val="28"/>
          <w:szCs w:val="28"/>
          <w:lang w:val="uk-UA" w:eastAsia="ar-SA"/>
        </w:rPr>
        <w:t xml:space="preserve"> / </w:t>
      </w:r>
      <w:r w:rsidRPr="00BD6446">
        <w:rPr>
          <w:rFonts w:eastAsia="Times New Roman"/>
          <w:sz w:val="28"/>
          <w:szCs w:val="28"/>
          <w:lang w:val="de-DE" w:eastAsia="ar-SA"/>
        </w:rPr>
        <w:t xml:space="preserve"> P. Kretschmer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2. </w:t>
      </w:r>
      <w:proofErr w:type="spellStart"/>
      <w:r w:rsidRPr="00BD6446">
        <w:rPr>
          <w:rFonts w:eastAsia="Times New Roman"/>
          <w:sz w:val="28"/>
          <w:szCs w:val="28"/>
          <w:lang w:val="de-DE" w:eastAsia="ar-SA"/>
        </w:rPr>
        <w:t>durchges</w:t>
      </w:r>
      <w:proofErr w:type="spellEnd"/>
      <w:r w:rsidRPr="00BD6446">
        <w:rPr>
          <w:rFonts w:eastAsia="Times New Roman"/>
          <w:sz w:val="28"/>
          <w:szCs w:val="28"/>
          <w:lang w:val="de-DE" w:eastAsia="ar-SA"/>
        </w:rPr>
        <w:t xml:space="preserve">. u. </w:t>
      </w:r>
      <w:proofErr w:type="spellStart"/>
      <w:r w:rsidRPr="00BD6446">
        <w:rPr>
          <w:rFonts w:eastAsia="Times New Roman"/>
          <w:sz w:val="28"/>
          <w:szCs w:val="28"/>
          <w:lang w:val="de-DE" w:eastAsia="ar-SA"/>
        </w:rPr>
        <w:t>erg</w:t>
      </w:r>
      <w:proofErr w:type="spellEnd"/>
      <w:r w:rsidRPr="00BD6446">
        <w:rPr>
          <w:rFonts w:eastAsia="Times New Roman"/>
          <w:sz w:val="28"/>
          <w:szCs w:val="28"/>
          <w:lang w:val="de-DE" w:eastAsia="ar-SA"/>
        </w:rPr>
        <w:t xml:space="preserve">. Aufl. Göttingen : </w:t>
      </w:r>
      <w:proofErr w:type="spellStart"/>
      <w:r w:rsidRPr="00BD6446">
        <w:rPr>
          <w:rFonts w:eastAsia="Times New Roman"/>
          <w:sz w:val="28"/>
          <w:szCs w:val="28"/>
          <w:lang w:val="de-DE" w:eastAsia="ar-SA"/>
        </w:rPr>
        <w:t>Vandenhoeck</w:t>
      </w:r>
      <w:proofErr w:type="spellEnd"/>
      <w:r w:rsidRPr="00BD6446">
        <w:rPr>
          <w:rFonts w:eastAsia="Times New Roman"/>
          <w:sz w:val="28"/>
          <w:szCs w:val="28"/>
          <w:lang w:val="de-DE" w:eastAsia="ar-SA"/>
        </w:rPr>
        <w:t xml:space="preserve"> &amp; Ruprecht, 1969.</w:t>
      </w:r>
      <w:r w:rsidRPr="00BD6446">
        <w:rPr>
          <w:rFonts w:eastAsia="Times New Roman"/>
          <w:sz w:val="28"/>
          <w:szCs w:val="28"/>
          <w:lang w:val="uk-UA" w:eastAsia="ar-SA"/>
        </w:rPr>
        <w:t xml:space="preserve"> — 641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eastAsia="ar-SA"/>
        </w:rPr>
        <w:t xml:space="preserve">Kroeber Theodora. </w:t>
      </w:r>
      <w:proofErr w:type="spellStart"/>
      <w:r w:rsidRPr="00BD6446">
        <w:rPr>
          <w:rFonts w:eastAsia="Times New Roman"/>
          <w:sz w:val="28"/>
          <w:szCs w:val="28"/>
          <w:lang w:eastAsia="ar-SA"/>
        </w:rPr>
        <w:t>Ishi</w:t>
      </w:r>
      <w:proofErr w:type="spellEnd"/>
      <w:r w:rsidRPr="00BD6446">
        <w:rPr>
          <w:rFonts w:eastAsia="Times New Roman"/>
          <w:sz w:val="28"/>
          <w:szCs w:val="28"/>
          <w:lang w:eastAsia="ar-SA"/>
        </w:rPr>
        <w:t xml:space="preserve"> in Two Worlds. A Biography of the Last Wild Indian in North America / Theodora Kroeber. </w:t>
      </w:r>
      <w:r w:rsidRPr="00BD6446">
        <w:rPr>
          <w:rFonts w:eastAsia="Times New Roman"/>
          <w:sz w:val="28"/>
          <w:szCs w:val="28"/>
          <w:lang w:val="uk-UA" w:eastAsia="ar-SA"/>
        </w:rPr>
        <w:t>—</w:t>
      </w:r>
      <w:r w:rsidRPr="00BD6446">
        <w:rPr>
          <w:rFonts w:eastAsia="Times New Roman"/>
          <w:sz w:val="28"/>
          <w:szCs w:val="28"/>
          <w:lang w:eastAsia="ar-SA"/>
        </w:rPr>
        <w:t xml:space="preserve"> Berkley, Los Angeles : University of California Press, 1984. </w:t>
      </w:r>
      <w:r w:rsidRPr="00BD6446">
        <w:rPr>
          <w:rFonts w:eastAsia="Times New Roman"/>
          <w:sz w:val="28"/>
          <w:szCs w:val="28"/>
          <w:lang w:val="uk-UA" w:eastAsia="ar-SA"/>
        </w:rPr>
        <w:t>—</w:t>
      </w:r>
      <w:r w:rsidRPr="00BD6446">
        <w:rPr>
          <w:rFonts w:eastAsia="Times New Roman"/>
          <w:sz w:val="28"/>
          <w:szCs w:val="28"/>
          <w:lang w:eastAsia="ar-SA"/>
        </w:rPr>
        <w:t xml:space="preserve"> 255 p.</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eastAsia="ar-SA"/>
        </w:rPr>
        <w:t>Lado</w:t>
      </w:r>
      <w:proofErr w:type="spellEnd"/>
      <w:r w:rsidRPr="00BD6446">
        <w:rPr>
          <w:rFonts w:eastAsia="Times New Roman"/>
          <w:sz w:val="28"/>
          <w:szCs w:val="28"/>
          <w:lang w:eastAsia="ar-SA"/>
        </w:rPr>
        <w:t xml:space="preserve"> R. Linguistics across Cultures / Robert </w:t>
      </w:r>
      <w:proofErr w:type="spellStart"/>
      <w:r w:rsidRPr="00BD6446">
        <w:rPr>
          <w:rFonts w:eastAsia="Times New Roman"/>
          <w:sz w:val="28"/>
          <w:szCs w:val="28"/>
          <w:lang w:eastAsia="ar-SA"/>
        </w:rPr>
        <w:t>Lado</w:t>
      </w:r>
      <w:proofErr w:type="spellEnd"/>
      <w:r w:rsidRPr="00BD6446">
        <w:rPr>
          <w:rFonts w:eastAsia="Times New Roman"/>
          <w:sz w:val="28"/>
          <w:szCs w:val="28"/>
          <w:lang w:eastAsia="ar-SA"/>
        </w:rPr>
        <w:t xml:space="preserve">. </w:t>
      </w:r>
      <w:r w:rsidRPr="00BD6446">
        <w:rPr>
          <w:rFonts w:eastAsia="Times New Roman"/>
          <w:sz w:val="28"/>
          <w:szCs w:val="28"/>
          <w:lang w:val="uk-UA" w:eastAsia="ar-SA"/>
        </w:rPr>
        <w:t>—</w:t>
      </w:r>
      <w:r w:rsidRPr="00BD6446">
        <w:rPr>
          <w:rFonts w:eastAsia="Times New Roman"/>
          <w:sz w:val="28"/>
          <w:szCs w:val="28"/>
          <w:lang w:eastAsia="ar-SA"/>
        </w:rPr>
        <w:t xml:space="preserve"> Michigan, 1995. </w:t>
      </w:r>
      <w:r w:rsidRPr="00BD6446">
        <w:rPr>
          <w:rFonts w:eastAsia="Times New Roman"/>
          <w:sz w:val="28"/>
          <w:szCs w:val="28"/>
          <w:lang w:val="uk-UA" w:eastAsia="ar-SA"/>
        </w:rPr>
        <w:t>—</w:t>
      </w:r>
      <w:r w:rsidRPr="00BD6446">
        <w:rPr>
          <w:rFonts w:eastAsia="Times New Roman"/>
          <w:sz w:val="28"/>
          <w:szCs w:val="28"/>
          <w:lang w:eastAsia="ar-SA"/>
        </w:rPr>
        <w:t xml:space="preserve"> 124 p.</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eastAsia="ar-SA"/>
        </w:rPr>
        <w:t>Lakoff</w:t>
      </w:r>
      <w:proofErr w:type="spellEnd"/>
      <w:r w:rsidRPr="00BD6446">
        <w:rPr>
          <w:rFonts w:eastAsia="Times New Roman"/>
          <w:sz w:val="28"/>
          <w:szCs w:val="28"/>
          <w:lang w:eastAsia="ar-SA"/>
        </w:rPr>
        <w:t xml:space="preserve"> G. Philosophy in the Flesh: The Embodied Mind and its Challenge to Western Thought / G. </w:t>
      </w:r>
      <w:proofErr w:type="spellStart"/>
      <w:r w:rsidRPr="00BD6446">
        <w:rPr>
          <w:rFonts w:eastAsia="Times New Roman"/>
          <w:sz w:val="28"/>
          <w:szCs w:val="28"/>
          <w:lang w:eastAsia="ar-SA"/>
        </w:rPr>
        <w:t>Lakoff</w:t>
      </w:r>
      <w:proofErr w:type="spellEnd"/>
      <w:r w:rsidRPr="00BD6446">
        <w:rPr>
          <w:rFonts w:eastAsia="Times New Roman"/>
          <w:sz w:val="28"/>
          <w:szCs w:val="28"/>
          <w:lang w:eastAsia="ar-SA"/>
        </w:rPr>
        <w:t xml:space="preserve">, M. Johnson. </w:t>
      </w:r>
      <w:r w:rsidRPr="00BD6446">
        <w:rPr>
          <w:rFonts w:eastAsia="Times New Roman"/>
          <w:sz w:val="28"/>
          <w:szCs w:val="28"/>
          <w:lang w:val="uk-UA" w:eastAsia="ar-SA"/>
        </w:rPr>
        <w:t>—</w:t>
      </w:r>
      <w:r w:rsidRPr="00BD6446">
        <w:rPr>
          <w:rFonts w:eastAsia="Times New Roman"/>
          <w:sz w:val="28"/>
          <w:szCs w:val="28"/>
          <w:lang w:eastAsia="ar-SA"/>
        </w:rPr>
        <w:t xml:space="preserve"> N. </w:t>
      </w:r>
      <w:proofErr w:type="gramStart"/>
      <w:r w:rsidRPr="00BD6446">
        <w:rPr>
          <w:rFonts w:eastAsia="Times New Roman"/>
          <w:sz w:val="28"/>
          <w:szCs w:val="28"/>
          <w:lang w:eastAsia="ar-SA"/>
        </w:rPr>
        <w:t>Y. :</w:t>
      </w:r>
      <w:proofErr w:type="gramEnd"/>
      <w:r w:rsidRPr="00BD6446">
        <w:rPr>
          <w:rFonts w:eastAsia="Times New Roman"/>
          <w:sz w:val="28"/>
          <w:szCs w:val="28"/>
          <w:lang w:eastAsia="ar-SA"/>
        </w:rPr>
        <w:t xml:space="preserve"> Basic Books, 1999. </w:t>
      </w:r>
      <w:r w:rsidRPr="00BD6446">
        <w:rPr>
          <w:rFonts w:eastAsia="Times New Roman"/>
          <w:sz w:val="28"/>
          <w:szCs w:val="28"/>
          <w:lang w:val="uk-UA" w:eastAsia="ar-SA"/>
        </w:rPr>
        <w:t>—</w:t>
      </w:r>
      <w:r w:rsidRPr="00BD6446">
        <w:rPr>
          <w:rFonts w:eastAsia="Times New Roman"/>
          <w:sz w:val="28"/>
          <w:szCs w:val="28"/>
          <w:lang w:eastAsia="ar-SA"/>
        </w:rPr>
        <w:t xml:space="preserve"> 624 p.</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Langacker</w:t>
      </w:r>
      <w:proofErr w:type="spellEnd"/>
      <w:r w:rsidRPr="00BD6446">
        <w:rPr>
          <w:rFonts w:eastAsia="Times New Roman"/>
          <w:sz w:val="28"/>
          <w:szCs w:val="28"/>
          <w:lang w:val="uk-UA" w:eastAsia="ar-SA"/>
        </w:rPr>
        <w:t xml:space="preserve"> R.W. </w:t>
      </w:r>
      <w:proofErr w:type="spellStart"/>
      <w:r w:rsidRPr="00BD6446">
        <w:rPr>
          <w:rFonts w:eastAsia="Times New Roman"/>
          <w:sz w:val="28"/>
          <w:szCs w:val="28"/>
          <w:lang w:val="uk-UA" w:eastAsia="ar-SA"/>
        </w:rPr>
        <w:t>Cognitive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Grammar</w:t>
      </w:r>
      <w:proofErr w:type="spellEnd"/>
      <w:r w:rsidRPr="00BD6446">
        <w:rPr>
          <w:rFonts w:eastAsia="Times New Roman"/>
          <w:sz w:val="28"/>
          <w:szCs w:val="28"/>
          <w:lang w:val="uk-UA" w:eastAsia="ar-SA"/>
        </w:rPr>
        <w:t xml:space="preserve"> / </w:t>
      </w:r>
      <w:proofErr w:type="spellStart"/>
      <w:r w:rsidRPr="00BD6446">
        <w:rPr>
          <w:rFonts w:eastAsia="Times New Roman"/>
          <w:iCs/>
          <w:sz w:val="28"/>
          <w:szCs w:val="28"/>
          <w:lang w:val="uk-UA" w:eastAsia="ar-SA"/>
        </w:rPr>
        <w:t>Ronald</w:t>
      </w:r>
      <w:proofErr w:type="spellEnd"/>
      <w:r w:rsidRPr="00BD6446">
        <w:rPr>
          <w:rFonts w:eastAsia="Times New Roman"/>
          <w:iCs/>
          <w:sz w:val="28"/>
          <w:szCs w:val="28"/>
          <w:lang w:val="uk-UA" w:eastAsia="ar-SA"/>
        </w:rPr>
        <w:t xml:space="preserve"> </w:t>
      </w:r>
      <w:r w:rsidRPr="00BD6446">
        <w:rPr>
          <w:rFonts w:eastAsia="Times New Roman"/>
          <w:sz w:val="28"/>
          <w:szCs w:val="28"/>
          <w:lang w:val="uk-UA" w:eastAsia="ar-SA"/>
        </w:rPr>
        <w:t xml:space="preserve">W. </w:t>
      </w:r>
      <w:proofErr w:type="spellStart"/>
      <w:r w:rsidRPr="00BD6446">
        <w:rPr>
          <w:rFonts w:eastAsia="Times New Roman"/>
          <w:sz w:val="28"/>
          <w:szCs w:val="28"/>
          <w:lang w:val="uk-UA" w:eastAsia="ar-SA"/>
        </w:rPr>
        <w:t>Langacker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Concise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History</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Language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Sciences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from</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Sumerians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to</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Cognitivists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by</w:t>
      </w:r>
      <w:proofErr w:type="spellEnd"/>
      <w:r w:rsidRPr="00BD6446">
        <w:rPr>
          <w:rFonts w:eastAsia="Times New Roman"/>
          <w:sz w:val="28"/>
          <w:szCs w:val="28"/>
          <w:lang w:val="uk-UA" w:eastAsia="ar-SA"/>
        </w:rPr>
        <w:t xml:space="preserve"> E.F.K. </w:t>
      </w:r>
      <w:proofErr w:type="spellStart"/>
      <w:r w:rsidRPr="00BD6446">
        <w:rPr>
          <w:rFonts w:eastAsia="Times New Roman"/>
          <w:sz w:val="28"/>
          <w:szCs w:val="28"/>
          <w:lang w:val="uk-UA" w:eastAsia="ar-SA"/>
        </w:rPr>
        <w:t>Koener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and</w:t>
      </w:r>
      <w:proofErr w:type="spellEnd"/>
      <w:r w:rsidRPr="00BD6446">
        <w:rPr>
          <w:rFonts w:eastAsia="Times New Roman"/>
          <w:sz w:val="28"/>
          <w:szCs w:val="28"/>
          <w:lang w:val="uk-UA" w:eastAsia="ar-SA"/>
        </w:rPr>
        <w:t xml:space="preserve"> R.E. </w:t>
      </w:r>
      <w:proofErr w:type="spellStart"/>
      <w:r w:rsidRPr="00BD6446">
        <w:rPr>
          <w:rFonts w:eastAsia="Times New Roman"/>
          <w:sz w:val="28"/>
          <w:szCs w:val="28"/>
          <w:lang w:val="uk-UA" w:eastAsia="ar-SA"/>
        </w:rPr>
        <w:t>Asher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Pergamon</w:t>
      </w:r>
      <w:proofErr w:type="spellEnd"/>
      <w:r w:rsidRPr="00BD6446">
        <w:rPr>
          <w:rFonts w:eastAsia="Times New Roman"/>
          <w:sz w:val="28"/>
          <w:szCs w:val="28"/>
          <w:lang w:eastAsia="ar-SA"/>
        </w:rPr>
        <w:t xml:space="preserve"> </w:t>
      </w: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Cambridge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University</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Press</w:t>
      </w:r>
      <w:proofErr w:type="spellEnd"/>
      <w:r w:rsidRPr="00BD6446">
        <w:rPr>
          <w:rFonts w:eastAsia="Times New Roman"/>
          <w:sz w:val="28"/>
          <w:szCs w:val="28"/>
          <w:lang w:val="uk-UA" w:eastAsia="ar-SA"/>
        </w:rPr>
        <w:t>, 1995. — P. 364-368.</w:t>
      </w:r>
      <w:r w:rsidRPr="00BD6446">
        <w:rPr>
          <w:rFonts w:eastAsia="Times New Roman"/>
          <w:sz w:val="28"/>
          <w:szCs w:val="28"/>
          <w:lang w:eastAsia="ar-SA"/>
        </w:rPr>
        <w:t xml:space="preserve"> </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lastRenderedPageBreak/>
        <w:t>Löffler H</w:t>
      </w:r>
      <w:r w:rsidRPr="00BD6446">
        <w:rPr>
          <w:rFonts w:eastAsia="Times New Roman"/>
          <w:sz w:val="28"/>
          <w:szCs w:val="28"/>
          <w:lang w:val="uk-UA" w:eastAsia="ar-SA"/>
        </w:rPr>
        <w:t xml:space="preserve">. </w:t>
      </w:r>
      <w:r w:rsidRPr="00BD6446">
        <w:rPr>
          <w:rFonts w:eastAsia="Times New Roman"/>
          <w:sz w:val="28"/>
          <w:szCs w:val="28"/>
          <w:lang w:val="de-DE" w:eastAsia="ar-SA"/>
        </w:rPr>
        <w:t>Sind Soziolekte neue Dialekte? Zum Aufgabenfeld einer nachsoziolinguistischen Dialektologie</w:t>
      </w:r>
      <w:r w:rsidRPr="00BD6446">
        <w:rPr>
          <w:rFonts w:eastAsia="Times New Roman"/>
          <w:sz w:val="28"/>
          <w:szCs w:val="28"/>
          <w:lang w:val="uk-UA" w:eastAsia="ar-SA"/>
        </w:rPr>
        <w:t xml:space="preserve"> / </w:t>
      </w:r>
      <w:r w:rsidRPr="00BD6446">
        <w:rPr>
          <w:rFonts w:eastAsia="Times New Roman"/>
          <w:sz w:val="28"/>
          <w:szCs w:val="28"/>
          <w:lang w:val="de-DE" w:eastAsia="ar-SA"/>
        </w:rPr>
        <w:t>Heinrich Löffler</w:t>
      </w:r>
      <w:r w:rsidRPr="00BD6446">
        <w:rPr>
          <w:rFonts w:eastAsia="Times New Roman"/>
          <w:sz w:val="28"/>
          <w:szCs w:val="28"/>
          <w:lang w:val="uk-UA" w:eastAsia="ar-SA"/>
        </w:rPr>
        <w:t>. —</w:t>
      </w:r>
      <w:r w:rsidRPr="00BD6446">
        <w:rPr>
          <w:rFonts w:eastAsia="Times New Roman"/>
          <w:sz w:val="28"/>
          <w:szCs w:val="28"/>
          <w:lang w:val="de-DE" w:eastAsia="ar-SA"/>
        </w:rPr>
        <w:t xml:space="preserve"> </w:t>
      </w:r>
      <w:r w:rsidRPr="00BD6446">
        <w:rPr>
          <w:rFonts w:eastAsia="Times New Roman"/>
          <w:iCs/>
          <w:sz w:val="28"/>
          <w:szCs w:val="28"/>
          <w:lang w:val="de-DE" w:eastAsia="ar-SA"/>
        </w:rPr>
        <w:t>Kontroversen, alte und neue. Akten des VII. Internationalen Germanistenkongresses. Göttingen 1985</w:t>
      </w:r>
      <w:r w:rsidRPr="00BD6446">
        <w:rPr>
          <w:rFonts w:eastAsia="Times New Roman"/>
          <w:sz w:val="28"/>
          <w:szCs w:val="28"/>
          <w:lang w:val="de-DE" w:eastAsia="ar-SA"/>
        </w:rPr>
        <w:t xml:space="preserve">. </w:t>
      </w:r>
      <w:r w:rsidRPr="00BD6446">
        <w:rPr>
          <w:rFonts w:eastAsia="Times New Roman"/>
          <w:sz w:val="28"/>
          <w:szCs w:val="28"/>
          <w:lang w:val="uk-UA" w:eastAsia="ar-SA"/>
        </w:rPr>
        <w:t xml:space="preserve">— </w:t>
      </w:r>
      <w:r w:rsidRPr="00BD6446">
        <w:rPr>
          <w:rFonts w:eastAsia="Times New Roman"/>
          <w:sz w:val="28"/>
          <w:szCs w:val="28"/>
          <w:lang w:val="de-DE" w:eastAsia="ar-SA"/>
        </w:rPr>
        <w:t>Bd. 4. Tübingen</w:t>
      </w:r>
      <w:r w:rsidRPr="00BD6446">
        <w:rPr>
          <w:rFonts w:eastAsia="Times New Roman"/>
          <w:sz w:val="28"/>
          <w:szCs w:val="28"/>
          <w:lang w:val="uk-UA" w:eastAsia="ar-SA"/>
        </w:rPr>
        <w:t xml:space="preserve">, </w:t>
      </w:r>
      <w:r w:rsidRPr="00BD6446">
        <w:rPr>
          <w:rFonts w:eastAsia="Times New Roman"/>
          <w:sz w:val="28"/>
          <w:szCs w:val="28"/>
          <w:lang w:val="de-DE" w:eastAsia="ar-SA"/>
        </w:rPr>
        <w:t>1986.</w:t>
      </w:r>
      <w:r w:rsidRPr="00BD6446">
        <w:rPr>
          <w:rFonts w:eastAsia="Times New Roman"/>
          <w:sz w:val="28"/>
          <w:szCs w:val="28"/>
          <w:lang w:val="uk-UA" w:eastAsia="ar-SA"/>
        </w:rPr>
        <w:t xml:space="preserve"> — S.</w:t>
      </w:r>
      <w:r w:rsidRPr="00BD6446">
        <w:rPr>
          <w:rFonts w:eastAsia="Times New Roman"/>
          <w:sz w:val="28"/>
          <w:szCs w:val="28"/>
          <w:lang w:val="de-DE" w:eastAsia="ar-SA"/>
        </w:rPr>
        <w:t xml:space="preserve"> 232-239.</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t xml:space="preserve">Löffler H. Standardsprache und Mundarten in Süddeutschland / Heinrich Löffler // Deutsche Gegenwartssprache. Tendenzen und Perspektiven. </w:t>
      </w:r>
      <w:r w:rsidRPr="00BD6446">
        <w:rPr>
          <w:rFonts w:eastAsia="Times New Roman"/>
          <w:sz w:val="28"/>
          <w:szCs w:val="28"/>
          <w:lang w:val="uk-UA" w:eastAsia="ar-SA"/>
        </w:rPr>
        <w:t>—</w:t>
      </w:r>
      <w:r w:rsidRPr="00BD6446">
        <w:rPr>
          <w:rFonts w:eastAsia="Times New Roman"/>
          <w:sz w:val="28"/>
          <w:szCs w:val="28"/>
          <w:lang w:val="de-DE" w:eastAsia="ar-SA"/>
        </w:rPr>
        <w:t xml:space="preserve"> Berlin, New York : de </w:t>
      </w:r>
      <w:proofErr w:type="spellStart"/>
      <w:r w:rsidRPr="00BD6446">
        <w:rPr>
          <w:rFonts w:eastAsia="Times New Roman"/>
          <w:sz w:val="28"/>
          <w:szCs w:val="28"/>
          <w:lang w:val="de-DE" w:eastAsia="ar-SA"/>
        </w:rPr>
        <w:t>Gryter</w:t>
      </w:r>
      <w:proofErr w:type="spellEnd"/>
      <w:r w:rsidRPr="00BD6446">
        <w:rPr>
          <w:rFonts w:eastAsia="Times New Roman"/>
          <w:sz w:val="28"/>
          <w:szCs w:val="28"/>
          <w:lang w:val="de-DE" w:eastAsia="ar-SA"/>
        </w:rPr>
        <w:t>, 1989.</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S. 208-217.</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t xml:space="preserve">Löffler </w:t>
      </w:r>
      <w:r w:rsidRPr="00BD6446">
        <w:rPr>
          <w:rFonts w:eastAsia="Times New Roman"/>
          <w:sz w:val="28"/>
          <w:szCs w:val="28"/>
          <w:lang w:val="uk-UA" w:eastAsia="ar-SA"/>
        </w:rPr>
        <w:t>Н</w:t>
      </w:r>
      <w:r w:rsidRPr="00BD6446">
        <w:rPr>
          <w:rFonts w:eastAsia="Times New Roman"/>
          <w:sz w:val="28"/>
          <w:szCs w:val="28"/>
          <w:lang w:val="de-DE" w:eastAsia="ar-SA"/>
        </w:rPr>
        <w:t>. Dialektologie. Eine Einführung / Heinrich Löffler // Tübingen : Gunter Narr Verlag, 2003.</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158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val="de-DE" w:eastAsia="ar-SA"/>
        </w:rPr>
        <w:t>Macha J. Mundart im Bewusstsein ihrer Sprecher</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J. Macha, </w:t>
      </w:r>
      <w:proofErr w:type="spellStart"/>
      <w:r w:rsidRPr="00BD6446">
        <w:rPr>
          <w:rFonts w:eastAsia="Times New Roman"/>
          <w:sz w:val="28"/>
          <w:szCs w:val="28"/>
          <w:lang w:val="de-DE" w:eastAsia="ar-SA"/>
        </w:rPr>
        <w:t>Th</w:t>
      </w:r>
      <w:proofErr w:type="spellEnd"/>
      <w:r w:rsidRPr="00BD6446">
        <w:rPr>
          <w:rFonts w:eastAsia="Times New Roman"/>
          <w:sz w:val="28"/>
          <w:szCs w:val="28"/>
          <w:lang w:val="de-DE" w:eastAsia="ar-SA"/>
        </w:rPr>
        <w:t xml:space="preserve">. </w:t>
      </w:r>
      <w:proofErr w:type="spellStart"/>
      <w:r w:rsidRPr="00BD6446">
        <w:rPr>
          <w:rFonts w:eastAsia="Times New Roman"/>
          <w:sz w:val="28"/>
          <w:szCs w:val="28"/>
          <w:lang w:val="de-DE" w:eastAsia="ar-SA"/>
        </w:rPr>
        <w:t>Weger</w:t>
      </w:r>
      <w:proofErr w:type="spellEnd"/>
      <w:r w:rsidRPr="00BD6446">
        <w:rPr>
          <w:rFonts w:eastAsia="Times New Roman"/>
          <w:sz w:val="28"/>
          <w:szCs w:val="28"/>
          <w:lang w:val="uk-UA" w:eastAsia="ar-SA"/>
        </w:rPr>
        <w:t xml:space="preserve"> // </w:t>
      </w:r>
      <w:r w:rsidRPr="00BD6446">
        <w:rPr>
          <w:rFonts w:eastAsia="Times New Roman"/>
          <w:sz w:val="28"/>
          <w:szCs w:val="28"/>
          <w:lang w:val="de-DE" w:eastAsia="ar-SA"/>
        </w:rPr>
        <w:t xml:space="preserve">Rheinische </w:t>
      </w:r>
      <w:proofErr w:type="spellStart"/>
      <w:r w:rsidRPr="00BD6446">
        <w:rPr>
          <w:rFonts w:eastAsia="Times New Roman"/>
          <w:sz w:val="28"/>
          <w:szCs w:val="28"/>
          <w:lang w:val="de-DE" w:eastAsia="ar-SA"/>
        </w:rPr>
        <w:t>Vierteljahrsblatter</w:t>
      </w:r>
      <w:proofErr w:type="spellEnd"/>
      <w:r w:rsidRPr="00BD6446">
        <w:rPr>
          <w:rFonts w:eastAsia="Times New Roman"/>
          <w:sz w:val="28"/>
          <w:szCs w:val="28"/>
          <w:lang w:val="uk-UA" w:eastAsia="ar-SA"/>
        </w:rPr>
        <w:t>. —</w:t>
      </w:r>
      <w:r w:rsidRPr="00BD6446">
        <w:rPr>
          <w:rFonts w:eastAsia="Times New Roman"/>
          <w:sz w:val="28"/>
          <w:szCs w:val="28"/>
          <w:lang w:val="de-DE" w:eastAsia="ar-SA"/>
        </w:rPr>
        <w:t xml:space="preserve"> 1983</w:t>
      </w:r>
      <w:r w:rsidRPr="00BD6446">
        <w:rPr>
          <w:rFonts w:eastAsia="Times New Roman"/>
          <w:sz w:val="28"/>
          <w:szCs w:val="28"/>
          <w:lang w:val="uk-UA" w:eastAsia="ar-SA"/>
        </w:rPr>
        <w:t>. — №</w:t>
      </w:r>
      <w:r w:rsidRPr="00BD6446">
        <w:rPr>
          <w:rFonts w:eastAsia="Times New Roman"/>
          <w:sz w:val="28"/>
          <w:szCs w:val="28"/>
          <w:lang w:val="de-DE" w:eastAsia="ar-SA"/>
        </w:rPr>
        <w:t>(47).</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S. 265-301.</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eastAsia="ar-SA"/>
        </w:rPr>
        <w:t>McMillen</w:t>
      </w:r>
      <w:proofErr w:type="spellEnd"/>
      <w:r w:rsidRPr="00BD6446">
        <w:rPr>
          <w:rFonts w:eastAsia="Times New Roman"/>
          <w:sz w:val="28"/>
          <w:szCs w:val="28"/>
          <w:lang w:eastAsia="ar-SA"/>
        </w:rPr>
        <w:t xml:space="preserve"> N. A. Synopsis of </w:t>
      </w:r>
      <w:proofErr w:type="spellStart"/>
      <w:r w:rsidRPr="00BD6446">
        <w:rPr>
          <w:rFonts w:eastAsia="Times New Roman"/>
          <w:sz w:val="28"/>
          <w:szCs w:val="28"/>
          <w:lang w:eastAsia="ar-SA"/>
        </w:rPr>
        <w:t>Amerikan</w:t>
      </w:r>
      <w:proofErr w:type="spellEnd"/>
      <w:r w:rsidRPr="00BD6446">
        <w:rPr>
          <w:rFonts w:eastAsia="Times New Roman"/>
          <w:sz w:val="28"/>
          <w:szCs w:val="28"/>
          <w:lang w:eastAsia="ar-SA"/>
        </w:rPr>
        <w:t xml:space="preserve"> History / Neil </w:t>
      </w:r>
      <w:proofErr w:type="spellStart"/>
      <w:r w:rsidRPr="00BD6446">
        <w:rPr>
          <w:rFonts w:eastAsia="Times New Roman"/>
          <w:sz w:val="28"/>
          <w:szCs w:val="28"/>
          <w:lang w:eastAsia="ar-SA"/>
        </w:rPr>
        <w:t>McMillen</w:t>
      </w:r>
      <w:proofErr w:type="spellEnd"/>
      <w:r w:rsidRPr="00BD6446">
        <w:rPr>
          <w:rFonts w:eastAsia="Times New Roman"/>
          <w:sz w:val="28"/>
          <w:szCs w:val="28"/>
          <w:lang w:eastAsia="ar-SA"/>
        </w:rPr>
        <w:t xml:space="preserve">. </w:t>
      </w:r>
      <w:r w:rsidRPr="00BD6446">
        <w:rPr>
          <w:rFonts w:eastAsia="Times New Roman"/>
          <w:sz w:val="28"/>
          <w:szCs w:val="28"/>
          <w:lang w:val="uk-UA" w:eastAsia="ar-SA"/>
        </w:rPr>
        <w:t>—</w:t>
      </w:r>
      <w:r w:rsidRPr="00BD6446">
        <w:rPr>
          <w:rFonts w:eastAsia="Times New Roman"/>
          <w:sz w:val="28"/>
          <w:szCs w:val="28"/>
          <w:lang w:eastAsia="ar-SA"/>
        </w:rPr>
        <w:t xml:space="preserve"> Chicago : Ivan R. Dee, Publisher, 1997. </w:t>
      </w:r>
      <w:r w:rsidRPr="00BD6446">
        <w:rPr>
          <w:rFonts w:eastAsia="Times New Roman"/>
          <w:sz w:val="28"/>
          <w:szCs w:val="28"/>
          <w:lang w:val="uk-UA" w:eastAsia="ar-SA"/>
        </w:rPr>
        <w:t>—</w:t>
      </w:r>
      <w:r w:rsidRPr="00BD6446">
        <w:rPr>
          <w:rFonts w:eastAsia="Times New Roman"/>
          <w:sz w:val="28"/>
          <w:szCs w:val="28"/>
          <w:lang w:eastAsia="ar-SA"/>
        </w:rPr>
        <w:t xml:space="preserve"> 520 p.</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de-DE" w:eastAsia="ar-SA"/>
        </w:rPr>
        <w:t>Mattheier</w:t>
      </w:r>
      <w:proofErr w:type="spellEnd"/>
      <w:r w:rsidRPr="00BD6446">
        <w:rPr>
          <w:rFonts w:eastAsia="Times New Roman"/>
          <w:sz w:val="28"/>
          <w:szCs w:val="28"/>
          <w:lang w:val="de-DE" w:eastAsia="ar-SA"/>
        </w:rPr>
        <w:t xml:space="preserve"> K.J. Pragmatik und Soziologie der Dialekte / </w:t>
      </w:r>
      <w:proofErr w:type="spellStart"/>
      <w:r w:rsidRPr="00BD6446">
        <w:rPr>
          <w:rFonts w:eastAsia="Times New Roman"/>
          <w:bCs/>
          <w:sz w:val="28"/>
          <w:szCs w:val="28"/>
          <w:lang w:val="uk-UA" w:eastAsia="ar-SA"/>
        </w:rPr>
        <w:t>Klaus</w:t>
      </w:r>
      <w:proofErr w:type="spellEnd"/>
      <w:r w:rsidRPr="00BD6446">
        <w:rPr>
          <w:rFonts w:eastAsia="Times New Roman"/>
          <w:bCs/>
          <w:sz w:val="28"/>
          <w:szCs w:val="28"/>
          <w:lang w:val="uk-UA" w:eastAsia="ar-SA"/>
        </w:rPr>
        <w:t xml:space="preserve"> J</w:t>
      </w:r>
      <w:r w:rsidRPr="00BD6446">
        <w:rPr>
          <w:rFonts w:eastAsia="Times New Roman"/>
          <w:sz w:val="28"/>
          <w:szCs w:val="28"/>
          <w:lang w:val="uk-UA" w:eastAsia="ar-SA"/>
        </w:rPr>
        <w:t xml:space="preserve">. </w:t>
      </w:r>
      <w:proofErr w:type="spellStart"/>
      <w:r w:rsidRPr="00BD6446">
        <w:rPr>
          <w:rFonts w:eastAsia="Times New Roman"/>
          <w:sz w:val="28"/>
          <w:szCs w:val="28"/>
          <w:lang w:val="de-DE" w:eastAsia="ar-SA"/>
        </w:rPr>
        <w:t>Mattheier</w:t>
      </w:r>
      <w:proofErr w:type="spellEnd"/>
      <w:r w:rsidRPr="00BD6446">
        <w:rPr>
          <w:rFonts w:eastAsia="Times New Roman"/>
          <w:sz w:val="28"/>
          <w:szCs w:val="28"/>
          <w:lang w:val="de-DE" w:eastAsia="ar-SA"/>
        </w:rPr>
        <w:t xml:space="preserve"> // Einführung in die kommunikative Dialektologie des Deutschen. </w:t>
      </w:r>
      <w:r w:rsidRPr="00BD6446">
        <w:rPr>
          <w:rFonts w:eastAsia="Times New Roman"/>
          <w:sz w:val="28"/>
          <w:szCs w:val="28"/>
          <w:lang w:val="uk-UA" w:eastAsia="ar-SA"/>
        </w:rPr>
        <w:t>—</w:t>
      </w:r>
      <w:r w:rsidRPr="00BD6446">
        <w:rPr>
          <w:rFonts w:eastAsia="Times New Roman"/>
          <w:sz w:val="28"/>
          <w:szCs w:val="28"/>
          <w:lang w:val="de-DE" w:eastAsia="ar-SA"/>
        </w:rPr>
        <w:t xml:space="preserve"> Heidelberg : Quelle und Meyer, 1980.</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233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proofErr w:type="spellStart"/>
      <w:r w:rsidRPr="00BD6446">
        <w:rPr>
          <w:rFonts w:eastAsia="Times New Roman"/>
          <w:sz w:val="28"/>
          <w:szCs w:val="28"/>
          <w:lang w:val="de-DE" w:eastAsia="ar-SA"/>
        </w:rPr>
        <w:t>Mattheier</w:t>
      </w:r>
      <w:proofErr w:type="spellEnd"/>
      <w:r w:rsidRPr="00BD6446">
        <w:rPr>
          <w:rFonts w:eastAsia="Times New Roman"/>
          <w:sz w:val="28"/>
          <w:szCs w:val="28"/>
          <w:lang w:val="de-DE" w:eastAsia="ar-SA"/>
        </w:rPr>
        <w:t xml:space="preserve"> K.J. Sprachlage und sprachliches Kontinuum. Auswertung des Tonbandtests zur Sprachlagen-Differenzierung</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 </w:t>
      </w:r>
      <w:proofErr w:type="spellStart"/>
      <w:r w:rsidRPr="00BD6446">
        <w:rPr>
          <w:rFonts w:eastAsia="Times New Roman"/>
          <w:bCs/>
          <w:sz w:val="28"/>
          <w:szCs w:val="28"/>
          <w:lang w:val="uk-UA" w:eastAsia="ar-SA"/>
        </w:rPr>
        <w:t>Klaus</w:t>
      </w:r>
      <w:proofErr w:type="spellEnd"/>
      <w:r w:rsidRPr="00BD6446">
        <w:rPr>
          <w:rFonts w:eastAsia="Times New Roman"/>
          <w:bCs/>
          <w:sz w:val="28"/>
          <w:szCs w:val="28"/>
          <w:lang w:val="uk-UA" w:eastAsia="ar-SA"/>
        </w:rPr>
        <w:t xml:space="preserve"> J</w:t>
      </w:r>
      <w:r w:rsidRPr="00BD6446">
        <w:rPr>
          <w:rFonts w:eastAsia="Times New Roman"/>
          <w:sz w:val="28"/>
          <w:szCs w:val="28"/>
          <w:lang w:val="uk-UA" w:eastAsia="ar-SA"/>
        </w:rPr>
        <w:t xml:space="preserve">. </w:t>
      </w:r>
      <w:proofErr w:type="spellStart"/>
      <w:r w:rsidRPr="00BD6446">
        <w:rPr>
          <w:rFonts w:eastAsia="Times New Roman"/>
          <w:sz w:val="28"/>
          <w:szCs w:val="28"/>
          <w:lang w:val="de-DE" w:eastAsia="ar-SA"/>
        </w:rPr>
        <w:t>Mattheier</w:t>
      </w:r>
      <w:proofErr w:type="spellEnd"/>
      <w:r w:rsidRPr="00BD6446">
        <w:rPr>
          <w:rFonts w:eastAsia="Times New Roman"/>
          <w:sz w:val="28"/>
          <w:szCs w:val="28"/>
          <w:lang w:val="de-DE" w:eastAsia="ar-SA"/>
        </w:rPr>
        <w:t xml:space="preserve">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Sprachverhalten in </w:t>
      </w:r>
      <w:proofErr w:type="spellStart"/>
      <w:r w:rsidRPr="00BD6446">
        <w:rPr>
          <w:rFonts w:eastAsia="Times New Roman"/>
          <w:sz w:val="28"/>
          <w:szCs w:val="28"/>
          <w:lang w:val="de-DE" w:eastAsia="ar-SA"/>
        </w:rPr>
        <w:t>landlichen</w:t>
      </w:r>
      <w:proofErr w:type="spellEnd"/>
      <w:r w:rsidRPr="00BD6446">
        <w:rPr>
          <w:rFonts w:eastAsia="Times New Roman"/>
          <w:sz w:val="28"/>
          <w:szCs w:val="28"/>
          <w:lang w:val="de-DE" w:eastAsia="ar-SA"/>
        </w:rPr>
        <w:t xml:space="preserve"> Gemeinden. </w:t>
      </w:r>
      <w:r w:rsidRPr="00BD6446">
        <w:rPr>
          <w:rFonts w:eastAsia="Times New Roman"/>
          <w:sz w:val="28"/>
          <w:szCs w:val="28"/>
          <w:lang w:val="uk-UA" w:eastAsia="ar-SA"/>
        </w:rPr>
        <w:t xml:space="preserve">— </w:t>
      </w:r>
      <w:r w:rsidRPr="00BD6446">
        <w:rPr>
          <w:rFonts w:eastAsia="Times New Roman"/>
          <w:sz w:val="28"/>
          <w:szCs w:val="28"/>
          <w:lang w:val="de-DE" w:eastAsia="ar-SA"/>
        </w:rPr>
        <w:t xml:space="preserve">Berlin : </w:t>
      </w:r>
      <w:proofErr w:type="spellStart"/>
      <w:r w:rsidRPr="00BD6446">
        <w:rPr>
          <w:rFonts w:eastAsia="Times New Roman"/>
          <w:sz w:val="28"/>
          <w:szCs w:val="28"/>
          <w:lang w:val="de-DE" w:eastAsia="ar-SA"/>
        </w:rPr>
        <w:t>E.Schmidt</w:t>
      </w:r>
      <w:proofErr w:type="spellEnd"/>
      <w:r w:rsidRPr="00BD6446">
        <w:rPr>
          <w:rFonts w:eastAsia="Times New Roman"/>
          <w:sz w:val="28"/>
          <w:szCs w:val="28"/>
          <w:lang w:val="de-DE" w:eastAsia="ar-SA"/>
        </w:rPr>
        <w:t xml:space="preserve">, 1983. </w:t>
      </w:r>
      <w:r w:rsidRPr="00BD6446">
        <w:rPr>
          <w:rFonts w:eastAsia="Times New Roman"/>
          <w:sz w:val="28"/>
          <w:szCs w:val="28"/>
          <w:lang w:val="uk-UA" w:eastAsia="ar-SA"/>
        </w:rPr>
        <w:t xml:space="preserve">— </w:t>
      </w:r>
      <w:r w:rsidRPr="00BD6446">
        <w:rPr>
          <w:rFonts w:eastAsia="Times New Roman"/>
          <w:sz w:val="28"/>
          <w:szCs w:val="28"/>
          <w:lang w:val="de-DE" w:eastAsia="ar-SA"/>
        </w:rPr>
        <w:t>S.</w:t>
      </w:r>
      <w:r w:rsidRPr="00BD6446">
        <w:rPr>
          <w:rFonts w:eastAsia="Times New Roman"/>
          <w:sz w:val="28"/>
          <w:szCs w:val="28"/>
          <w:lang w:val="uk-UA" w:eastAsia="ar-SA"/>
        </w:rPr>
        <w:t> </w:t>
      </w:r>
      <w:r w:rsidRPr="00BD6446">
        <w:rPr>
          <w:rFonts w:eastAsia="Times New Roman"/>
          <w:sz w:val="28"/>
          <w:szCs w:val="28"/>
          <w:lang w:val="de-DE" w:eastAsia="ar-SA"/>
        </w:rPr>
        <w:t>226-264.</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iCs/>
          <w:sz w:val="28"/>
          <w:szCs w:val="28"/>
          <w:lang w:val="uk-UA" w:eastAsia="ar-SA"/>
        </w:rPr>
        <w:t>Mattheier</w:t>
      </w:r>
      <w:proofErr w:type="spellEnd"/>
      <w:r w:rsidRPr="00BD6446">
        <w:rPr>
          <w:rFonts w:eastAsia="Times New Roman"/>
          <w:iCs/>
          <w:sz w:val="28"/>
          <w:szCs w:val="28"/>
          <w:lang w:val="uk-UA" w:eastAsia="ar-SA"/>
        </w:rPr>
        <w:t xml:space="preserve"> K. J. </w:t>
      </w:r>
      <w:proofErr w:type="spellStart"/>
      <w:r w:rsidRPr="00BD6446">
        <w:rPr>
          <w:rFonts w:eastAsia="Times New Roman"/>
          <w:sz w:val="28"/>
          <w:szCs w:val="28"/>
          <w:lang w:val="uk-UA" w:eastAsia="ar-SA"/>
        </w:rPr>
        <w:t>Dialekt</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Standardsprache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Über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das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Varietätensystem</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Bundesrepublik</w:t>
      </w:r>
      <w:proofErr w:type="spellEnd"/>
      <w:r w:rsidRPr="00BD6446">
        <w:rPr>
          <w:rFonts w:eastAsia="Times New Roman"/>
          <w:sz w:val="28"/>
          <w:szCs w:val="28"/>
          <w:lang w:val="uk-UA" w:eastAsia="ar-SA"/>
        </w:rPr>
        <w:t xml:space="preserve"> / </w:t>
      </w:r>
      <w:proofErr w:type="spellStart"/>
      <w:r w:rsidRPr="00BD6446">
        <w:rPr>
          <w:rFonts w:eastAsia="Times New Roman"/>
          <w:bCs/>
          <w:sz w:val="28"/>
          <w:szCs w:val="28"/>
          <w:lang w:val="uk-UA" w:eastAsia="ar-SA"/>
        </w:rPr>
        <w:t>Klaus</w:t>
      </w:r>
      <w:proofErr w:type="spellEnd"/>
      <w:r w:rsidRPr="00BD6446">
        <w:rPr>
          <w:rFonts w:eastAsia="Times New Roman"/>
          <w:bCs/>
          <w:sz w:val="28"/>
          <w:szCs w:val="28"/>
          <w:lang w:val="uk-UA" w:eastAsia="ar-SA"/>
        </w:rPr>
        <w:t xml:space="preserve"> J</w:t>
      </w:r>
      <w:r w:rsidRPr="00BD6446">
        <w:rPr>
          <w:rFonts w:eastAsia="Times New Roman"/>
          <w:sz w:val="28"/>
          <w:szCs w:val="28"/>
          <w:lang w:val="uk-UA" w:eastAsia="ar-SA"/>
        </w:rPr>
        <w:t xml:space="preserve">. </w:t>
      </w:r>
      <w:proofErr w:type="spellStart"/>
      <w:r w:rsidRPr="00BD6446">
        <w:rPr>
          <w:rFonts w:eastAsia="Times New Roman"/>
          <w:bCs/>
          <w:sz w:val="28"/>
          <w:szCs w:val="28"/>
          <w:lang w:val="uk-UA" w:eastAsia="ar-SA"/>
        </w:rPr>
        <w:t>Mattheier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International</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Journal</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the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Sociology</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of</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Language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Zur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Soziolinguistik</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 Berlin-New </w:t>
      </w:r>
      <w:proofErr w:type="spellStart"/>
      <w:r w:rsidRPr="00BD6446">
        <w:rPr>
          <w:rFonts w:eastAsia="Times New Roman"/>
          <w:sz w:val="28"/>
          <w:szCs w:val="28"/>
          <w:lang w:val="uk-UA" w:eastAsia="ar-SA"/>
        </w:rPr>
        <w:t>York</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de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Gruyter</w:t>
      </w:r>
      <w:proofErr w:type="spellEnd"/>
      <w:r w:rsidRPr="00BD6446">
        <w:rPr>
          <w:rFonts w:eastAsia="Times New Roman"/>
          <w:sz w:val="28"/>
          <w:szCs w:val="28"/>
          <w:lang w:val="uk-UA" w:eastAsia="ar-SA"/>
        </w:rPr>
        <w:t>, 1990. — № 83. — S. 59-81.</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iCs/>
          <w:sz w:val="28"/>
          <w:szCs w:val="28"/>
          <w:lang w:val="uk-UA" w:eastAsia="ar-SA"/>
        </w:rPr>
        <w:t>Naumann</w:t>
      </w:r>
      <w:proofErr w:type="spellEnd"/>
      <w:r w:rsidRPr="00BD6446">
        <w:rPr>
          <w:rFonts w:eastAsia="Times New Roman"/>
          <w:iCs/>
          <w:sz w:val="28"/>
          <w:szCs w:val="28"/>
          <w:lang w:val="uk-UA" w:eastAsia="ar-SA"/>
        </w:rPr>
        <w:t xml:space="preserve"> B. </w:t>
      </w:r>
      <w:proofErr w:type="spellStart"/>
      <w:r w:rsidRPr="00BD6446">
        <w:rPr>
          <w:rFonts w:eastAsia="Times New Roman"/>
          <w:sz w:val="28"/>
          <w:szCs w:val="28"/>
          <w:lang w:val="uk-UA" w:eastAsia="ar-SA"/>
        </w:rPr>
        <w:t>Die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Differenzierung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gesprochener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geschriebener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Sprachformen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Deutschen</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Bernd</w:t>
      </w:r>
      <w:proofErr w:type="spellEnd"/>
      <w:r w:rsidRPr="00BD6446">
        <w:rPr>
          <w:rFonts w:eastAsia="Times New Roman"/>
          <w:sz w:val="28"/>
          <w:szCs w:val="28"/>
          <w:lang w:val="uk-UA" w:eastAsia="ar-SA"/>
        </w:rPr>
        <w:t xml:space="preserve"> </w:t>
      </w:r>
      <w:proofErr w:type="spellStart"/>
      <w:r w:rsidRPr="00BD6446">
        <w:rPr>
          <w:rFonts w:eastAsia="Times New Roman"/>
          <w:iCs/>
          <w:sz w:val="28"/>
          <w:szCs w:val="28"/>
          <w:lang w:val="uk-UA" w:eastAsia="ar-SA"/>
        </w:rPr>
        <w:t>Naumann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 Cheru</w:t>
      </w:r>
      <w:proofErr w:type="spellEnd"/>
      <w:r w:rsidRPr="00BD6446">
        <w:rPr>
          <w:rFonts w:eastAsia="Times New Roman"/>
          <w:sz w:val="28"/>
          <w:szCs w:val="28"/>
          <w:lang w:val="uk-UA" w:eastAsia="ar-SA"/>
        </w:rPr>
        <w:t xml:space="preserve">bim, </w:t>
      </w:r>
      <w:proofErr w:type="spellStart"/>
      <w:r w:rsidRPr="00BD6446">
        <w:rPr>
          <w:rFonts w:eastAsia="Times New Roman"/>
          <w:sz w:val="28"/>
          <w:szCs w:val="28"/>
          <w:lang w:val="uk-UA" w:eastAsia="ar-SA"/>
        </w:rPr>
        <w:t>K. J. Matthe</w:t>
      </w:r>
      <w:proofErr w:type="spellEnd"/>
      <w:r w:rsidRPr="00BD6446">
        <w:rPr>
          <w:rFonts w:eastAsia="Times New Roman"/>
          <w:sz w:val="28"/>
          <w:szCs w:val="28"/>
          <w:lang w:val="uk-UA" w:eastAsia="ar-SA"/>
        </w:rPr>
        <w:t>ier (</w:t>
      </w:r>
      <w:proofErr w:type="spellStart"/>
      <w:r w:rsidRPr="00BD6446">
        <w:rPr>
          <w:rFonts w:eastAsia="Times New Roman"/>
          <w:sz w:val="28"/>
          <w:szCs w:val="28"/>
          <w:lang w:val="uk-UA" w:eastAsia="ar-SA"/>
        </w:rPr>
        <w:t>Hrsg</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Voraussetzungen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Grundlagen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Gegenwartssprache</w:t>
      </w:r>
      <w:proofErr w:type="spellEnd"/>
      <w:r w:rsidRPr="00BD6446">
        <w:rPr>
          <w:rFonts w:eastAsia="Times New Roman"/>
          <w:sz w:val="28"/>
          <w:szCs w:val="28"/>
          <w:lang w:val="uk-UA" w:eastAsia="ar-SA"/>
        </w:rPr>
        <w:t xml:space="preserve">. Sprach-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sozialgeschichtiiche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Untersuchungen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zum</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CAPut</w:t>
      </w:r>
      <w:proofErr w:type="spellEnd"/>
      <w:r w:rsidRPr="00BD6446">
        <w:rPr>
          <w:rFonts w:eastAsia="Times New Roman"/>
          <w:sz w:val="28"/>
          <w:szCs w:val="28"/>
          <w:lang w:val="uk-UA" w:eastAsia="ar-SA"/>
        </w:rPr>
        <w:t xml:space="preserve">: 21. </w:t>
      </w:r>
      <w:proofErr w:type="spellStart"/>
      <w:r w:rsidRPr="00BD6446">
        <w:rPr>
          <w:rFonts w:eastAsia="Times New Roman"/>
          <w:sz w:val="28"/>
          <w:szCs w:val="28"/>
          <w:lang w:val="uk-UA" w:eastAsia="ar-SA"/>
        </w:rPr>
        <w:t>Jhrhundert</w:t>
      </w:r>
      <w:proofErr w:type="spellEnd"/>
      <w:r w:rsidRPr="00BD6446">
        <w:rPr>
          <w:rFonts w:eastAsia="Times New Roman"/>
          <w:sz w:val="28"/>
          <w:szCs w:val="28"/>
          <w:lang w:val="uk-UA" w:eastAsia="ar-SA"/>
        </w:rPr>
        <w:t xml:space="preserve">. — Berlin-New-York: W. </w:t>
      </w:r>
      <w:proofErr w:type="spellStart"/>
      <w:r w:rsidRPr="00BD6446">
        <w:rPr>
          <w:rFonts w:eastAsia="Times New Roman"/>
          <w:sz w:val="28"/>
          <w:szCs w:val="28"/>
          <w:lang w:val="uk-UA" w:eastAsia="ar-SA"/>
        </w:rPr>
        <w:t>de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Gruyter</w:t>
      </w:r>
      <w:proofErr w:type="spellEnd"/>
      <w:r w:rsidRPr="00BD6446">
        <w:rPr>
          <w:rFonts w:eastAsia="Times New Roman"/>
          <w:sz w:val="28"/>
          <w:szCs w:val="28"/>
          <w:lang w:val="uk-UA" w:eastAsia="ar-SA"/>
        </w:rPr>
        <w:t>, 1989. — 361 S.</w:t>
      </w:r>
    </w:p>
    <w:p w:rsidR="00BD6446" w:rsidRPr="00BD6446" w:rsidRDefault="00BD6446" w:rsidP="00BD6446">
      <w:pPr>
        <w:widowControl w:val="0"/>
        <w:numPr>
          <w:ilvl w:val="0"/>
          <w:numId w:val="12"/>
        </w:numPr>
        <w:tabs>
          <w:tab w:val="left" w:pos="1260"/>
        </w:tabs>
        <w:suppressAutoHyphens/>
        <w:autoSpaceDE w:val="0"/>
        <w:autoSpaceDN w:val="0"/>
        <w:adjustRightInd w:val="0"/>
        <w:ind w:left="0" w:firstLine="709"/>
        <w:jc w:val="both"/>
        <w:rPr>
          <w:rFonts w:eastAsia="Times New Roman"/>
          <w:sz w:val="28"/>
          <w:szCs w:val="28"/>
          <w:lang w:val="uk-UA" w:eastAsia="ar-SA"/>
        </w:rPr>
      </w:pPr>
      <w:r w:rsidRPr="00BD6446">
        <w:rPr>
          <w:rFonts w:eastAsia="Times New Roman"/>
          <w:sz w:val="28"/>
          <w:szCs w:val="28"/>
          <w:lang w:eastAsia="ar-SA"/>
        </w:rPr>
        <w:t xml:space="preserve">Tan A. The Language of Discretion / A. Tan // Encountering Cultures. Reading and Writing in a Changing </w:t>
      </w:r>
      <w:proofErr w:type="gramStart"/>
      <w:r w:rsidRPr="00BD6446">
        <w:rPr>
          <w:rFonts w:eastAsia="Times New Roman"/>
          <w:sz w:val="28"/>
          <w:szCs w:val="28"/>
          <w:lang w:eastAsia="ar-SA"/>
        </w:rPr>
        <w:t>World :</w:t>
      </w:r>
      <w:proofErr w:type="gramEnd"/>
      <w:r w:rsidRPr="00BD6446">
        <w:rPr>
          <w:rFonts w:eastAsia="Times New Roman"/>
          <w:sz w:val="28"/>
          <w:szCs w:val="28"/>
          <w:lang w:eastAsia="ar-SA"/>
        </w:rPr>
        <w:t xml:space="preserve"> A Blair Press Book, 1992. </w:t>
      </w:r>
      <w:r w:rsidRPr="00BD6446">
        <w:rPr>
          <w:rFonts w:eastAsia="Times New Roman"/>
          <w:sz w:val="28"/>
          <w:szCs w:val="28"/>
          <w:lang w:val="uk-UA" w:eastAsia="ar-SA"/>
        </w:rPr>
        <w:t>—</w:t>
      </w:r>
      <w:r w:rsidRPr="00BD6446">
        <w:rPr>
          <w:rFonts w:eastAsia="Times New Roman"/>
          <w:sz w:val="28"/>
          <w:szCs w:val="28"/>
          <w:lang w:eastAsia="ar-SA"/>
        </w:rPr>
        <w:t xml:space="preserve"> P.</w:t>
      </w:r>
      <w:r w:rsidRPr="00BD6446">
        <w:rPr>
          <w:rFonts w:eastAsia="Times New Roman"/>
          <w:sz w:val="28"/>
          <w:szCs w:val="28"/>
          <w:lang w:val="uk-UA" w:eastAsia="ar-SA"/>
        </w:rPr>
        <w:t> </w:t>
      </w:r>
      <w:r w:rsidRPr="00BD6446">
        <w:rPr>
          <w:rFonts w:eastAsia="Times New Roman"/>
          <w:sz w:val="28"/>
          <w:szCs w:val="28"/>
          <w:lang w:eastAsia="ar-SA"/>
        </w:rPr>
        <w:t>61-68.</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Weisgerber</w:t>
      </w:r>
      <w:proofErr w:type="spellEnd"/>
      <w:r w:rsidRPr="00BD6446">
        <w:rPr>
          <w:rFonts w:eastAsia="Times New Roman"/>
          <w:sz w:val="28"/>
          <w:szCs w:val="28"/>
          <w:lang w:val="uk-UA" w:eastAsia="ar-SA"/>
        </w:rPr>
        <w:t xml:space="preserve"> L. </w:t>
      </w:r>
      <w:proofErr w:type="spellStart"/>
      <w:r w:rsidRPr="00BD6446">
        <w:rPr>
          <w:rFonts w:eastAsia="Times New Roman"/>
          <w:sz w:val="28"/>
          <w:szCs w:val="28"/>
          <w:lang w:val="uk-UA" w:eastAsia="ar-SA"/>
        </w:rPr>
        <w:t>Die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vier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Stufen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Erforschung</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der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Sprache</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Leo</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Weisgerber</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Düsseldorf</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Opladen</w:t>
      </w:r>
      <w:proofErr w:type="spellEnd"/>
      <w:r w:rsidRPr="00BD6446">
        <w:rPr>
          <w:rFonts w:eastAsia="Times New Roman"/>
          <w:sz w:val="28"/>
          <w:szCs w:val="28"/>
          <w:lang w:val="uk-UA" w:eastAsia="ar-SA"/>
        </w:rPr>
        <w:t>, 1983. — 384 S.</w:t>
      </w:r>
    </w:p>
    <w:p w:rsidR="00BD6446" w:rsidRPr="00BD6446" w:rsidRDefault="00BD6446" w:rsidP="00BD6446">
      <w:pPr>
        <w:widowControl w:val="0"/>
        <w:numPr>
          <w:ilvl w:val="0"/>
          <w:numId w:val="12"/>
        </w:numPr>
        <w:tabs>
          <w:tab w:val="left" w:pos="1260"/>
        </w:tabs>
        <w:suppressAutoHyphens/>
        <w:ind w:left="0" w:firstLine="709"/>
        <w:jc w:val="both"/>
        <w:rPr>
          <w:rFonts w:eastAsia="Times New Roman"/>
          <w:sz w:val="28"/>
          <w:szCs w:val="28"/>
          <w:lang w:val="uk-UA" w:eastAsia="ar-SA"/>
        </w:rPr>
      </w:pPr>
      <w:proofErr w:type="spellStart"/>
      <w:r w:rsidRPr="00BD6446">
        <w:rPr>
          <w:rFonts w:eastAsia="Times New Roman"/>
          <w:sz w:val="28"/>
          <w:szCs w:val="28"/>
          <w:lang w:val="uk-UA" w:eastAsia="ar-SA"/>
        </w:rPr>
        <w:t>Wiegand</w:t>
      </w:r>
      <w:proofErr w:type="spellEnd"/>
      <w:r w:rsidRPr="00BD6446">
        <w:rPr>
          <w:rFonts w:eastAsia="Times New Roman"/>
          <w:sz w:val="28"/>
          <w:szCs w:val="28"/>
          <w:lang w:val="uk-UA" w:eastAsia="ar-SA"/>
        </w:rPr>
        <w:t xml:space="preserve"> H. E. </w:t>
      </w:r>
      <w:proofErr w:type="spellStart"/>
      <w:r w:rsidRPr="00BD6446">
        <w:rPr>
          <w:rFonts w:eastAsia="Times New Roman"/>
          <w:sz w:val="28"/>
          <w:szCs w:val="28"/>
          <w:lang w:val="uk-UA" w:eastAsia="ar-SA"/>
        </w:rPr>
        <w:t>Was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eigentlich</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sind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Wörterbuchfunktionen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Kritische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Anmerkungen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zur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neueren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und</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neusten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Wörterbuchforschung</w:t>
      </w:r>
      <w:proofErr w:type="spellEnd"/>
      <w:r w:rsidRPr="00BD6446">
        <w:rPr>
          <w:rFonts w:eastAsia="Times New Roman"/>
          <w:sz w:val="28"/>
          <w:szCs w:val="28"/>
          <w:lang w:val="uk-UA" w:eastAsia="ar-SA"/>
        </w:rPr>
        <w:t xml:space="preserve"> / H. </w:t>
      </w:r>
      <w:proofErr w:type="spellStart"/>
      <w:r w:rsidRPr="00BD6446">
        <w:rPr>
          <w:rFonts w:eastAsia="Times New Roman"/>
          <w:sz w:val="28"/>
          <w:szCs w:val="28"/>
          <w:lang w:val="uk-UA" w:eastAsia="ar-SA"/>
        </w:rPr>
        <w:t>E.Wiegand</w:t>
      </w:r>
      <w:proofErr w:type="spellEnd"/>
      <w:r w:rsidRPr="00BD6446">
        <w:rPr>
          <w:rFonts w:eastAsia="Times New Roman"/>
          <w:sz w:val="28"/>
          <w:szCs w:val="28"/>
          <w:lang w:val="uk-UA" w:eastAsia="ar-SA"/>
        </w:rPr>
        <w:t xml:space="preserve">, W. </w:t>
      </w:r>
      <w:proofErr w:type="spellStart"/>
      <w:r w:rsidRPr="00BD6446">
        <w:rPr>
          <w:rFonts w:eastAsia="Times New Roman"/>
          <w:sz w:val="28"/>
          <w:szCs w:val="28"/>
          <w:lang w:val="uk-UA" w:eastAsia="ar-SA"/>
        </w:rPr>
        <w:t>Wolski</w:t>
      </w:r>
      <w:proofErr w:type="spellEnd"/>
      <w:r w:rsidRPr="00BD6446">
        <w:rPr>
          <w:rFonts w:eastAsia="Times New Roman"/>
          <w:sz w:val="28"/>
          <w:szCs w:val="28"/>
          <w:lang w:val="uk-UA" w:eastAsia="ar-SA"/>
        </w:rPr>
        <w:t xml:space="preserve">, L. </w:t>
      </w:r>
      <w:proofErr w:type="spellStart"/>
      <w:r w:rsidRPr="00BD6446">
        <w:rPr>
          <w:rFonts w:eastAsia="Times New Roman"/>
          <w:sz w:val="28"/>
          <w:szCs w:val="28"/>
          <w:lang w:val="uk-UA" w:eastAsia="ar-SA"/>
        </w:rPr>
        <w:t>Zgusta</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u.a</w:t>
      </w:r>
      <w:proofErr w:type="spellEnd"/>
      <w:r w:rsidRPr="00BD6446">
        <w:rPr>
          <w:rFonts w:eastAsia="Times New Roman"/>
          <w:sz w:val="28"/>
          <w:szCs w:val="28"/>
          <w:lang w:val="uk-UA" w:eastAsia="ar-SA"/>
        </w:rPr>
        <w:t>. (</w:t>
      </w:r>
      <w:proofErr w:type="spellStart"/>
      <w:r w:rsidRPr="00BD6446">
        <w:rPr>
          <w:rFonts w:eastAsia="Times New Roman"/>
          <w:sz w:val="28"/>
          <w:szCs w:val="28"/>
          <w:lang w:val="uk-UA" w:eastAsia="ar-SA"/>
        </w:rPr>
        <w:t>Hgg</w:t>
      </w:r>
      <w:proofErr w:type="spellEnd"/>
      <w:r w:rsidRPr="00BD6446">
        <w:rPr>
          <w:rFonts w:eastAsia="Times New Roman"/>
          <w:sz w:val="28"/>
          <w:szCs w:val="28"/>
          <w:lang w:val="uk-UA" w:eastAsia="ar-SA"/>
        </w:rPr>
        <w:t xml:space="preserve">.). — </w:t>
      </w:r>
      <w:proofErr w:type="spellStart"/>
      <w:r w:rsidRPr="00BD6446">
        <w:rPr>
          <w:rFonts w:eastAsia="Times New Roman"/>
          <w:sz w:val="28"/>
          <w:szCs w:val="28"/>
          <w:lang w:val="uk-UA" w:eastAsia="ar-SA"/>
        </w:rPr>
        <w:t>Tübingen</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Lexicographica</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Internationales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Jahrbuch</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für</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Lexikographie</w:t>
      </w:r>
      <w:proofErr w:type="spellEnd"/>
      <w:r w:rsidRPr="00BD6446">
        <w:rPr>
          <w:rFonts w:eastAsia="Times New Roman"/>
          <w:sz w:val="28"/>
          <w:szCs w:val="28"/>
          <w:lang w:val="uk-UA" w:eastAsia="ar-SA"/>
        </w:rPr>
        <w:t>, 2001. — S. 217-247.</w:t>
      </w:r>
    </w:p>
    <w:p w:rsidR="00BD6446" w:rsidRPr="00BD6446" w:rsidRDefault="00BD6446" w:rsidP="00BD6446">
      <w:pPr>
        <w:numPr>
          <w:ilvl w:val="0"/>
          <w:numId w:val="12"/>
        </w:numPr>
        <w:shd w:val="clear" w:color="auto" w:fill="FFFFFF"/>
        <w:tabs>
          <w:tab w:val="left" w:pos="365"/>
        </w:tabs>
        <w:suppressAutoHyphens/>
        <w:ind w:left="0" w:firstLine="709"/>
        <w:jc w:val="both"/>
        <w:rPr>
          <w:rFonts w:eastAsia="Times New Roman"/>
          <w:sz w:val="28"/>
          <w:szCs w:val="28"/>
          <w:lang w:val="uk-UA" w:eastAsia="ar-SA"/>
        </w:rPr>
      </w:pPr>
      <w:r w:rsidRPr="00BD6446">
        <w:rPr>
          <w:rFonts w:eastAsia="Times New Roman"/>
          <w:sz w:val="28"/>
          <w:szCs w:val="28"/>
          <w:lang w:eastAsia="ar-SA"/>
        </w:rPr>
        <w:t>Zimmerman J</w:t>
      </w:r>
      <w:r w:rsidRPr="00BD6446">
        <w:rPr>
          <w:rFonts w:eastAsia="Times New Roman"/>
          <w:sz w:val="28"/>
          <w:szCs w:val="28"/>
          <w:lang w:val="uk-UA" w:eastAsia="ar-SA"/>
        </w:rPr>
        <w:t xml:space="preserve">. </w:t>
      </w:r>
      <w:proofErr w:type="gramStart"/>
      <w:r w:rsidRPr="00BD6446">
        <w:rPr>
          <w:rFonts w:eastAsia="Times New Roman"/>
          <w:sz w:val="28"/>
          <w:szCs w:val="28"/>
          <w:lang w:eastAsia="ar-SA"/>
        </w:rPr>
        <w:t>Whose</w:t>
      </w:r>
      <w:proofErr w:type="gramEnd"/>
      <w:r w:rsidRPr="00BD6446">
        <w:rPr>
          <w:rFonts w:eastAsia="Times New Roman"/>
          <w:sz w:val="28"/>
          <w:szCs w:val="28"/>
          <w:lang w:eastAsia="ar-SA"/>
        </w:rPr>
        <w:t xml:space="preserve"> America</w:t>
      </w:r>
      <w:r w:rsidRPr="00BD6446">
        <w:rPr>
          <w:rFonts w:eastAsia="Times New Roman"/>
          <w:sz w:val="28"/>
          <w:szCs w:val="28"/>
          <w:lang w:val="uk-UA" w:eastAsia="ar-SA"/>
        </w:rPr>
        <w:t xml:space="preserve">. </w:t>
      </w:r>
      <w:r w:rsidRPr="00BD6446">
        <w:rPr>
          <w:rFonts w:eastAsia="Times New Roman"/>
          <w:sz w:val="28"/>
          <w:szCs w:val="28"/>
          <w:lang w:eastAsia="ar-SA"/>
        </w:rPr>
        <w:t>Culture Wars in the Public Schools</w:t>
      </w:r>
      <w:r w:rsidRPr="00BD6446">
        <w:rPr>
          <w:rFonts w:eastAsia="Times New Roman"/>
          <w:sz w:val="28"/>
          <w:szCs w:val="28"/>
          <w:lang w:val="uk-UA" w:eastAsia="ar-SA"/>
        </w:rPr>
        <w:t xml:space="preserve"> / </w:t>
      </w:r>
      <w:r w:rsidRPr="00BD6446">
        <w:rPr>
          <w:rFonts w:eastAsia="Times New Roman"/>
          <w:sz w:val="28"/>
          <w:szCs w:val="28"/>
          <w:lang w:eastAsia="ar-SA"/>
        </w:rPr>
        <w:t>Jonathan Zimmerman</w:t>
      </w:r>
      <w:r w:rsidRPr="00BD6446">
        <w:rPr>
          <w:rFonts w:eastAsia="Times New Roman"/>
          <w:sz w:val="28"/>
          <w:szCs w:val="28"/>
          <w:lang w:val="uk-UA" w:eastAsia="ar-SA"/>
        </w:rPr>
        <w:t>. —</w:t>
      </w:r>
      <w:r w:rsidRPr="00BD6446">
        <w:rPr>
          <w:rFonts w:eastAsia="Times New Roman"/>
          <w:sz w:val="28"/>
          <w:szCs w:val="28"/>
          <w:lang w:eastAsia="ar-SA"/>
        </w:rPr>
        <w:t xml:space="preserve"> Cambridge : Harvard University Press, 2002. </w:t>
      </w:r>
      <w:r w:rsidRPr="00BD6446">
        <w:rPr>
          <w:rFonts w:eastAsia="Times New Roman"/>
          <w:sz w:val="28"/>
          <w:szCs w:val="28"/>
          <w:lang w:val="uk-UA" w:eastAsia="ar-SA"/>
        </w:rPr>
        <w:t>—</w:t>
      </w:r>
      <w:r w:rsidRPr="00BD6446">
        <w:rPr>
          <w:rFonts w:eastAsia="Times New Roman"/>
          <w:sz w:val="28"/>
          <w:szCs w:val="28"/>
          <w:lang w:eastAsia="ar-SA"/>
        </w:rPr>
        <w:t xml:space="preserve"> 307 p.</w:t>
      </w:r>
    </w:p>
    <w:p w:rsidR="00BD6446" w:rsidRPr="00BD6446" w:rsidRDefault="00BD6446" w:rsidP="00BD6446">
      <w:pPr>
        <w:shd w:val="clear" w:color="auto" w:fill="FFFFFF"/>
        <w:tabs>
          <w:tab w:val="left" w:pos="365"/>
        </w:tabs>
        <w:suppressAutoHyphens/>
        <w:ind w:firstLine="709"/>
        <w:jc w:val="both"/>
        <w:rPr>
          <w:rFonts w:eastAsia="Times New Roman"/>
          <w:sz w:val="28"/>
          <w:szCs w:val="28"/>
          <w:lang w:val="uk-UA" w:eastAsia="ar-SA"/>
        </w:rPr>
      </w:pPr>
    </w:p>
    <w:p w:rsidR="00BD6446" w:rsidRPr="00BD6446" w:rsidRDefault="00BD6446" w:rsidP="00BD6446">
      <w:pPr>
        <w:shd w:val="clear" w:color="auto" w:fill="FFFFFF"/>
        <w:tabs>
          <w:tab w:val="left" w:pos="365"/>
        </w:tabs>
        <w:suppressAutoHyphens/>
        <w:spacing w:before="14" w:line="226" w:lineRule="exact"/>
        <w:jc w:val="both"/>
        <w:rPr>
          <w:rFonts w:eastAsia="Times New Roman"/>
          <w:sz w:val="28"/>
          <w:szCs w:val="28"/>
          <w:lang w:eastAsia="ar-SA"/>
        </w:rPr>
      </w:pPr>
    </w:p>
    <w:p w:rsidR="00BD6446" w:rsidRPr="00BD6446" w:rsidRDefault="00BD6446" w:rsidP="00BD6446">
      <w:pPr>
        <w:shd w:val="clear" w:color="auto" w:fill="FFFFFF"/>
        <w:tabs>
          <w:tab w:val="left" w:pos="365"/>
        </w:tabs>
        <w:suppressAutoHyphens/>
        <w:spacing w:before="14" w:line="226" w:lineRule="exact"/>
        <w:jc w:val="center"/>
        <w:rPr>
          <w:rFonts w:eastAsia="Times New Roman"/>
          <w:spacing w:val="-20"/>
          <w:sz w:val="28"/>
          <w:szCs w:val="28"/>
          <w:lang w:val="uk-UA" w:eastAsia="ar-SA"/>
        </w:rPr>
      </w:pPr>
      <w:r w:rsidRPr="00BD6446">
        <w:rPr>
          <w:rFonts w:eastAsia="Times New Roman"/>
          <w:b/>
          <w:sz w:val="28"/>
          <w:szCs w:val="28"/>
          <w:lang w:val="uk-UA" w:eastAsia="ar-SA"/>
        </w:rPr>
        <w:t>Інформаційні ресурси</w:t>
      </w:r>
    </w:p>
    <w:p w:rsidR="00BD6446" w:rsidRPr="00BD6446" w:rsidRDefault="00BD6446" w:rsidP="00BD6446">
      <w:pPr>
        <w:shd w:val="clear" w:color="auto" w:fill="FFFFFF"/>
        <w:tabs>
          <w:tab w:val="left" w:pos="365"/>
        </w:tabs>
        <w:suppressAutoHyphens/>
        <w:spacing w:before="14" w:line="226" w:lineRule="exact"/>
        <w:rPr>
          <w:rFonts w:eastAsia="Times New Roman"/>
          <w:spacing w:val="-20"/>
          <w:sz w:val="28"/>
          <w:szCs w:val="28"/>
          <w:lang w:val="uk-UA" w:eastAsia="ar-SA"/>
        </w:rPr>
      </w:pP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b/>
          <w:sz w:val="28"/>
          <w:szCs w:val="28"/>
          <w:lang w:val="uk-UA" w:eastAsia="ar-SA"/>
        </w:rPr>
      </w:pPr>
      <w:proofErr w:type="spellStart"/>
      <w:r w:rsidRPr="00BD6446">
        <w:rPr>
          <w:rFonts w:eastAsia="Times New Roman"/>
          <w:sz w:val="28"/>
          <w:szCs w:val="28"/>
          <w:lang w:val="uk-UA" w:eastAsia="ar-SA"/>
        </w:rPr>
        <w:t>Bayerisches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до словника : </w:t>
      </w:r>
      <w:hyperlink r:id="rId11" w:history="1">
        <w:r w:rsidRPr="00BD6446">
          <w:rPr>
            <w:rFonts w:eastAsia="Calibri"/>
            <w:color w:val="0000FF"/>
            <w:u w:val="single"/>
            <w:lang w:val="uk-UA" w:eastAsia="ar-SA"/>
          </w:rPr>
          <w:t>http://de.wikipedia.org/wiki/Bayerisches_W%C3%B6rterbuch</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b/>
          <w:sz w:val="28"/>
          <w:szCs w:val="28"/>
          <w:lang w:val="uk-UA" w:eastAsia="ar-SA"/>
        </w:rPr>
      </w:pPr>
      <w:r w:rsidRPr="00BD6446">
        <w:rPr>
          <w:rFonts w:eastAsia="Times New Roman"/>
          <w:sz w:val="28"/>
          <w:szCs w:val="28"/>
          <w:lang w:val="uk-UA" w:eastAsia="ar-SA"/>
        </w:rPr>
        <w:lastRenderedPageBreak/>
        <w:t xml:space="preserve"> Brandenburg-Berlinisches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до словника : </w:t>
      </w:r>
      <w:hyperlink r:id="rId12" w:history="1">
        <w:r w:rsidRPr="00BD6446">
          <w:rPr>
            <w:rFonts w:eastAsia="Calibri"/>
            <w:color w:val="0000FF"/>
            <w:u w:val="single"/>
            <w:lang w:val="uk-UA" w:eastAsia="ar-SA"/>
          </w:rPr>
          <w:t>http://de.wikipedia.org/wiki/Brandenburg-Berlinisches_W%C3%B6rterbuch</w:t>
        </w:r>
      </w:hyperlink>
      <w:r w:rsidRPr="00BD6446">
        <w:rPr>
          <w:rFonts w:eastAsia="Times New Roman"/>
          <w:sz w:val="28"/>
          <w:szCs w:val="28"/>
          <w:lang w:val="uk-UA" w:eastAsia="ar-SA"/>
        </w:rPr>
        <w:t xml:space="preserve">. </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Grimmsches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Online</w:t>
      </w:r>
      <w:proofErr w:type="spellEnd"/>
      <w:r w:rsidRPr="00BD6446">
        <w:rPr>
          <w:rFonts w:eastAsia="Times New Roman"/>
          <w:sz w:val="28"/>
          <w:szCs w:val="28"/>
          <w:lang w:val="uk-UA" w:eastAsia="ar-SA"/>
        </w:rPr>
        <w:t xml:space="preserve">. [Електронний ресурс]. — Режим доступу до словника: </w:t>
      </w:r>
      <w:hyperlink r:id="rId13" w:history="1">
        <w:r w:rsidRPr="00BD6446">
          <w:rPr>
            <w:rFonts w:eastAsia="Calibri"/>
            <w:color w:val="0000FF"/>
            <w:u w:val="single"/>
            <w:lang w:val="uk-UA" w:eastAsia="ar-SA"/>
          </w:rPr>
          <w:t>http://germazope.uni-trier.de/Projects/DWB</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Hessen-Nassauisches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 </w:t>
      </w:r>
      <w:hyperlink r:id="rId14" w:history="1">
        <w:r w:rsidRPr="00BD6446">
          <w:rPr>
            <w:rFonts w:eastAsia="Calibri"/>
            <w:color w:val="0000FF"/>
            <w:u w:val="single"/>
            <w:lang w:val="uk-UA" w:eastAsia="ar-SA"/>
          </w:rPr>
          <w:t>http://de.wikipedia.org/wiki/Hessen-Nassauisches_W%C3%B6rterbuch</w:t>
        </w:r>
      </w:hyperlink>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Niedersächsisches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 </w:t>
      </w:r>
      <w:hyperlink r:id="rId15" w:history="1">
        <w:r w:rsidRPr="00BD6446">
          <w:rPr>
            <w:rFonts w:eastAsia="Calibri"/>
            <w:color w:val="0000FF"/>
            <w:u w:val="single"/>
            <w:lang w:val="uk-UA" w:eastAsia="ar-SA"/>
          </w:rPr>
          <w:t>http://de.wikipedia.org/wiki/Nieders%C3%A4chsisches_W%C3%B6rterbuch</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Ostfränkisches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 </w:t>
      </w:r>
      <w:hyperlink r:id="rId16" w:history="1">
        <w:r w:rsidRPr="00BD6446">
          <w:rPr>
            <w:rFonts w:eastAsia="Calibri"/>
            <w:color w:val="0000FF"/>
            <w:u w:val="single"/>
            <w:lang w:val="uk-UA" w:eastAsia="ar-SA"/>
          </w:rPr>
          <w:t>http://de.wikipedia.org/wiki/Ostfr%C3%A4nkisches_W%C3%B6rterbuch</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Pfälzisches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 </w:t>
      </w:r>
      <w:hyperlink r:id="rId17" w:history="1">
        <w:r w:rsidRPr="00BD6446">
          <w:rPr>
            <w:rFonts w:eastAsia="Calibri"/>
            <w:color w:val="0000FF"/>
            <w:u w:val="single"/>
            <w:lang w:val="uk-UA" w:eastAsia="ar-SA"/>
          </w:rPr>
          <w:t>http://de.wikipedia.org/wiki/Pf%C3%A4lzisches_W%C3%B6rterbuch</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Preußisches</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uk-UA" w:eastAsia="ar-SA"/>
        </w:rPr>
        <w:t>Wörterbuch</w:t>
      </w:r>
      <w:proofErr w:type="spellEnd"/>
      <w:r w:rsidRPr="00BD6446">
        <w:rPr>
          <w:rFonts w:eastAsia="Times New Roman"/>
          <w:sz w:val="28"/>
          <w:szCs w:val="28"/>
          <w:lang w:val="uk-UA" w:eastAsia="ar-SA"/>
        </w:rPr>
        <w:t xml:space="preserve">. [Електронний ресурс]. — Режим доступу : </w:t>
      </w:r>
      <w:hyperlink r:id="rId18" w:history="1">
        <w:r w:rsidRPr="00BD6446">
          <w:rPr>
            <w:rFonts w:eastAsia="Calibri"/>
            <w:color w:val="0000FF"/>
            <w:u w:val="single"/>
            <w:lang w:val="uk-UA" w:eastAsia="ar-SA"/>
          </w:rPr>
          <w:t>http://de.wikipedia.org/wiki/Preu%C3%9Fisches_W%C3%B6rterbuch</w:t>
        </w:r>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sz w:val="28"/>
          <w:szCs w:val="28"/>
          <w:lang w:val="uk-UA" w:eastAsia="ar-SA"/>
        </w:rPr>
      </w:pPr>
      <w:r w:rsidRPr="00BD6446">
        <w:rPr>
          <w:rFonts w:eastAsia="Times New Roman"/>
          <w:sz w:val="28"/>
          <w:szCs w:val="28"/>
          <w:lang w:val="uk-UA" w:eastAsia="ar-SA"/>
        </w:rPr>
        <w:t xml:space="preserve"> </w:t>
      </w:r>
      <w:proofErr w:type="spellStart"/>
      <w:r w:rsidRPr="00BD6446">
        <w:rPr>
          <w:rFonts w:eastAsia="Times New Roman"/>
          <w:sz w:val="28"/>
          <w:szCs w:val="28"/>
          <w:lang w:val="de-DE" w:eastAsia="ar-SA"/>
        </w:rPr>
        <w:t>Schw</w:t>
      </w:r>
      <w:proofErr w:type="spellEnd"/>
      <w:r w:rsidRPr="00BD6446">
        <w:rPr>
          <w:rFonts w:eastAsia="Times New Roman"/>
          <w:sz w:val="28"/>
          <w:szCs w:val="28"/>
          <w:lang w:val="uk-UA" w:eastAsia="ar-SA"/>
        </w:rPr>
        <w:t>ä</w:t>
      </w:r>
      <w:proofErr w:type="spellStart"/>
      <w:r w:rsidRPr="00BD6446">
        <w:rPr>
          <w:rFonts w:eastAsia="Times New Roman"/>
          <w:sz w:val="28"/>
          <w:szCs w:val="28"/>
          <w:lang w:val="de-DE" w:eastAsia="ar-SA"/>
        </w:rPr>
        <w:t>bische</w:t>
      </w:r>
      <w:proofErr w:type="spellEnd"/>
      <w:r w:rsidRPr="00BD6446">
        <w:rPr>
          <w:rFonts w:eastAsia="Times New Roman"/>
          <w:sz w:val="28"/>
          <w:szCs w:val="28"/>
          <w:lang w:val="uk-UA" w:eastAsia="ar-SA"/>
        </w:rPr>
        <w:t xml:space="preserve"> </w:t>
      </w:r>
      <w:proofErr w:type="spellStart"/>
      <w:r w:rsidRPr="00BD6446">
        <w:rPr>
          <w:rFonts w:eastAsia="Times New Roman"/>
          <w:sz w:val="28"/>
          <w:szCs w:val="28"/>
          <w:lang w:val="de-DE" w:eastAsia="ar-SA"/>
        </w:rPr>
        <w:t>Priorit</w:t>
      </w:r>
      <w:proofErr w:type="spellEnd"/>
      <w:r w:rsidRPr="00BD6446">
        <w:rPr>
          <w:rFonts w:eastAsia="Times New Roman"/>
          <w:sz w:val="28"/>
          <w:szCs w:val="28"/>
          <w:lang w:val="uk-UA" w:eastAsia="ar-SA"/>
        </w:rPr>
        <w:t>ä</w:t>
      </w:r>
      <w:proofErr w:type="spellStart"/>
      <w:r w:rsidRPr="00BD6446">
        <w:rPr>
          <w:rFonts w:eastAsia="Times New Roman"/>
          <w:sz w:val="28"/>
          <w:szCs w:val="28"/>
          <w:lang w:val="de-DE" w:eastAsia="ar-SA"/>
        </w:rPr>
        <w:t>ten</w:t>
      </w:r>
      <w:proofErr w:type="spellEnd"/>
      <w:r w:rsidRPr="00BD6446">
        <w:rPr>
          <w:rFonts w:eastAsia="Times New Roman"/>
          <w:sz w:val="28"/>
          <w:szCs w:val="28"/>
          <w:lang w:val="uk-UA" w:eastAsia="ar-SA"/>
        </w:rPr>
        <w:t>-</w:t>
      </w:r>
      <w:r w:rsidRPr="00BD6446">
        <w:rPr>
          <w:rFonts w:eastAsia="Times New Roman"/>
          <w:sz w:val="28"/>
          <w:szCs w:val="28"/>
          <w:lang w:val="de-DE" w:eastAsia="ar-SA"/>
        </w:rPr>
        <w:t>Liste</w:t>
      </w:r>
      <w:r w:rsidRPr="00BD6446">
        <w:rPr>
          <w:rFonts w:eastAsia="Times New Roman"/>
          <w:sz w:val="28"/>
          <w:szCs w:val="28"/>
          <w:lang w:val="uk-UA" w:eastAsia="ar-SA"/>
        </w:rPr>
        <w:t xml:space="preserve">. [Електронний ресурс]. — Режим доступу : </w:t>
      </w:r>
      <w:hyperlink r:id="rId19" w:history="1">
        <w:r w:rsidRPr="00BD6446">
          <w:rPr>
            <w:rFonts w:eastAsia="Calibri"/>
            <w:color w:val="0000FF"/>
            <w:u w:val="single"/>
            <w:lang w:val="de-DE" w:eastAsia="ar-SA"/>
          </w:rPr>
          <w:t>http</w:t>
        </w:r>
        <w:r w:rsidRPr="00BD6446">
          <w:rPr>
            <w:rFonts w:eastAsia="Calibri"/>
            <w:color w:val="0000FF"/>
            <w:u w:val="single"/>
            <w:lang w:val="uk-UA" w:eastAsia="ar-SA"/>
          </w:rPr>
          <w:t>://</w:t>
        </w:r>
        <w:r w:rsidRPr="00BD6446">
          <w:rPr>
            <w:rFonts w:eastAsia="Calibri"/>
            <w:color w:val="0000FF"/>
            <w:u w:val="single"/>
            <w:lang w:val="de-DE" w:eastAsia="ar-SA"/>
          </w:rPr>
          <w:t>www</w:t>
        </w:r>
        <w:r w:rsidRPr="00BD6446">
          <w:rPr>
            <w:rFonts w:eastAsia="Calibri"/>
            <w:color w:val="0000FF"/>
            <w:u w:val="single"/>
            <w:lang w:val="uk-UA" w:eastAsia="ar-SA"/>
          </w:rPr>
          <w:t>.</w:t>
        </w:r>
        <w:r w:rsidRPr="00BD6446">
          <w:rPr>
            <w:rFonts w:eastAsia="Calibri"/>
            <w:color w:val="0000FF"/>
            <w:u w:val="single"/>
            <w:lang w:val="de-DE" w:eastAsia="ar-SA"/>
          </w:rPr>
          <w:t>vokabeln</w:t>
        </w:r>
        <w:r w:rsidRPr="00BD6446">
          <w:rPr>
            <w:rFonts w:eastAsia="Calibri"/>
            <w:color w:val="0000FF"/>
            <w:u w:val="single"/>
            <w:lang w:val="uk-UA" w:eastAsia="ar-SA"/>
          </w:rPr>
          <w:t>.</w:t>
        </w:r>
        <w:r w:rsidRPr="00BD6446">
          <w:rPr>
            <w:rFonts w:eastAsia="Calibri"/>
            <w:color w:val="0000FF"/>
            <w:u w:val="single"/>
            <w:lang w:val="de-DE" w:eastAsia="ar-SA"/>
          </w:rPr>
          <w:t>de</w:t>
        </w:r>
        <w:r w:rsidRPr="00BD6446">
          <w:rPr>
            <w:rFonts w:eastAsia="Calibri"/>
            <w:color w:val="0000FF"/>
            <w:u w:val="single"/>
            <w:lang w:val="uk-UA" w:eastAsia="ar-SA"/>
          </w:rPr>
          <w:t>/</w:t>
        </w:r>
        <w:r w:rsidRPr="00BD6446">
          <w:rPr>
            <w:rFonts w:eastAsia="Calibri"/>
            <w:color w:val="0000FF"/>
            <w:u w:val="single"/>
            <w:lang w:val="de-DE" w:eastAsia="ar-SA"/>
          </w:rPr>
          <w:t>v</w:t>
        </w:r>
        <w:r w:rsidRPr="00BD6446">
          <w:rPr>
            <w:rFonts w:eastAsia="Calibri"/>
            <w:color w:val="0000FF"/>
            <w:u w:val="single"/>
            <w:lang w:val="uk-UA" w:eastAsia="ar-SA"/>
          </w:rPr>
          <w:t>3/</w:t>
        </w:r>
        <w:r w:rsidRPr="00BD6446">
          <w:rPr>
            <w:rFonts w:eastAsia="Calibri"/>
            <w:color w:val="0000FF"/>
            <w:u w:val="single"/>
            <w:lang w:val="de-DE" w:eastAsia="ar-SA"/>
          </w:rPr>
          <w:t>vorschau</w:t>
        </w:r>
        <w:r w:rsidRPr="00BD6446">
          <w:rPr>
            <w:rFonts w:eastAsia="Calibri"/>
            <w:color w:val="0000FF"/>
            <w:u w:val="single"/>
            <w:lang w:val="uk-UA" w:eastAsia="ar-SA"/>
          </w:rPr>
          <w:t>/</w:t>
        </w:r>
        <w:r w:rsidRPr="00BD6446">
          <w:rPr>
            <w:rFonts w:eastAsia="Calibri"/>
            <w:color w:val="0000FF"/>
            <w:u w:val="single"/>
            <w:lang w:val="de-DE" w:eastAsia="ar-SA"/>
          </w:rPr>
          <w:t>Schwaebisch</w:t>
        </w:r>
        <w:r w:rsidRPr="00BD6446">
          <w:rPr>
            <w:rFonts w:eastAsia="Calibri"/>
            <w:color w:val="0000FF"/>
            <w:u w:val="single"/>
            <w:lang w:val="uk-UA" w:eastAsia="ar-SA"/>
          </w:rPr>
          <w:t>_</w:t>
        </w:r>
        <w:r w:rsidRPr="00BD6446">
          <w:rPr>
            <w:rFonts w:eastAsia="Calibri"/>
            <w:color w:val="0000FF"/>
            <w:u w:val="single"/>
            <w:lang w:val="de-DE" w:eastAsia="ar-SA"/>
          </w:rPr>
          <w:t>Weisheiten</w:t>
        </w:r>
        <w:r w:rsidRPr="00BD6446">
          <w:rPr>
            <w:rFonts w:eastAsia="Calibri"/>
            <w:color w:val="0000FF"/>
            <w:u w:val="single"/>
            <w:lang w:val="uk-UA" w:eastAsia="ar-SA"/>
          </w:rPr>
          <w:t>.</w:t>
        </w:r>
        <w:proofErr w:type="spellStart"/>
        <w:r w:rsidRPr="00BD6446">
          <w:rPr>
            <w:rFonts w:eastAsia="Calibri"/>
            <w:color w:val="0000FF"/>
            <w:u w:val="single"/>
            <w:lang w:val="de-DE" w:eastAsia="ar-SA"/>
          </w:rPr>
          <w:t>htm</w:t>
        </w:r>
        <w:proofErr w:type="spellEnd"/>
      </w:hyperlink>
      <w:r w:rsidRPr="00BD6446">
        <w:rPr>
          <w:rFonts w:eastAsia="Times New Roman"/>
          <w:sz w:val="28"/>
          <w:szCs w:val="28"/>
          <w:lang w:val="uk-UA" w:eastAsia="ar-SA"/>
        </w:rPr>
        <w:t>.</w:t>
      </w:r>
    </w:p>
    <w:p w:rsidR="00BD6446" w:rsidRPr="00BD6446" w:rsidRDefault="00BD6446" w:rsidP="00BD6446">
      <w:pPr>
        <w:widowControl w:val="0"/>
        <w:numPr>
          <w:ilvl w:val="0"/>
          <w:numId w:val="13"/>
        </w:numPr>
        <w:tabs>
          <w:tab w:val="left" w:pos="1080"/>
          <w:tab w:val="left" w:pos="1260"/>
        </w:tabs>
        <w:suppressAutoHyphens/>
        <w:ind w:left="0" w:firstLine="709"/>
        <w:jc w:val="both"/>
        <w:rPr>
          <w:rFonts w:eastAsia="Times New Roman"/>
          <w:b/>
          <w:sz w:val="28"/>
          <w:szCs w:val="28"/>
          <w:lang w:val="uk-UA" w:eastAsia="ar-SA"/>
        </w:rPr>
      </w:pPr>
      <w:r w:rsidRPr="00BD6446">
        <w:rPr>
          <w:rFonts w:eastAsia="Times New Roman"/>
          <w:sz w:val="28"/>
          <w:szCs w:val="28"/>
          <w:lang w:val="de-DE" w:eastAsia="ar-SA"/>
        </w:rPr>
        <w:t>S</w:t>
      </w:r>
      <w:r w:rsidRPr="00BD6446">
        <w:rPr>
          <w:rFonts w:eastAsia="Times New Roman"/>
          <w:sz w:val="28"/>
          <w:szCs w:val="28"/>
          <w:lang w:val="uk-UA" w:eastAsia="ar-SA"/>
        </w:rPr>
        <w:t>ü</w:t>
      </w:r>
      <w:proofErr w:type="spellStart"/>
      <w:r w:rsidRPr="00BD6446">
        <w:rPr>
          <w:rFonts w:eastAsia="Times New Roman"/>
          <w:sz w:val="28"/>
          <w:szCs w:val="28"/>
          <w:lang w:val="de-DE" w:eastAsia="ar-SA"/>
        </w:rPr>
        <w:t>dhessisches</w:t>
      </w:r>
      <w:proofErr w:type="spellEnd"/>
      <w:r w:rsidRPr="00BD6446">
        <w:rPr>
          <w:rFonts w:eastAsia="Times New Roman"/>
          <w:sz w:val="28"/>
          <w:szCs w:val="28"/>
          <w:lang w:val="uk-UA" w:eastAsia="ar-SA"/>
        </w:rPr>
        <w:t xml:space="preserve"> </w:t>
      </w:r>
      <w:r w:rsidRPr="00BD6446">
        <w:rPr>
          <w:rFonts w:eastAsia="Times New Roman"/>
          <w:sz w:val="28"/>
          <w:szCs w:val="28"/>
          <w:lang w:val="de-DE" w:eastAsia="ar-SA"/>
        </w:rPr>
        <w:t>W</w:t>
      </w:r>
      <w:r w:rsidRPr="00BD6446">
        <w:rPr>
          <w:rFonts w:eastAsia="Times New Roman"/>
          <w:sz w:val="28"/>
          <w:szCs w:val="28"/>
          <w:lang w:val="uk-UA" w:eastAsia="ar-SA"/>
        </w:rPr>
        <w:t>ö</w:t>
      </w:r>
      <w:proofErr w:type="spellStart"/>
      <w:r w:rsidRPr="00BD6446">
        <w:rPr>
          <w:rFonts w:eastAsia="Times New Roman"/>
          <w:sz w:val="28"/>
          <w:szCs w:val="28"/>
          <w:lang w:val="de-DE" w:eastAsia="ar-SA"/>
        </w:rPr>
        <w:t>rterbuch</w:t>
      </w:r>
      <w:proofErr w:type="spellEnd"/>
      <w:r w:rsidRPr="00BD6446">
        <w:rPr>
          <w:rFonts w:eastAsia="Times New Roman"/>
          <w:sz w:val="28"/>
          <w:szCs w:val="28"/>
          <w:lang w:val="uk-UA" w:eastAsia="ar-SA"/>
        </w:rPr>
        <w:t xml:space="preserve">. [Електронний ресурс]. — Режим доступу : </w:t>
      </w:r>
      <w:hyperlink r:id="rId20" w:history="1">
        <w:r w:rsidRPr="00BD6446">
          <w:rPr>
            <w:rFonts w:eastAsia="Calibri"/>
            <w:color w:val="0000FF"/>
            <w:u w:val="single"/>
            <w:lang w:val="de-DE" w:eastAsia="ar-SA"/>
          </w:rPr>
          <w:t>http</w:t>
        </w:r>
        <w:r w:rsidRPr="00BD6446">
          <w:rPr>
            <w:rFonts w:eastAsia="Calibri"/>
            <w:color w:val="0000FF"/>
            <w:u w:val="single"/>
            <w:lang w:val="uk-UA" w:eastAsia="ar-SA"/>
          </w:rPr>
          <w:t>://</w:t>
        </w:r>
        <w:r w:rsidRPr="00BD6446">
          <w:rPr>
            <w:rFonts w:eastAsia="Calibri"/>
            <w:color w:val="0000FF"/>
            <w:u w:val="single"/>
            <w:lang w:val="de-DE" w:eastAsia="ar-SA"/>
          </w:rPr>
          <w:t>de</w:t>
        </w:r>
        <w:r w:rsidRPr="00BD6446">
          <w:rPr>
            <w:rFonts w:eastAsia="Calibri"/>
            <w:color w:val="0000FF"/>
            <w:u w:val="single"/>
            <w:lang w:val="uk-UA" w:eastAsia="ar-SA"/>
          </w:rPr>
          <w:t>.</w:t>
        </w:r>
        <w:r w:rsidRPr="00BD6446">
          <w:rPr>
            <w:rFonts w:eastAsia="Calibri"/>
            <w:color w:val="0000FF"/>
            <w:u w:val="single"/>
            <w:lang w:val="de-DE" w:eastAsia="ar-SA"/>
          </w:rPr>
          <w:t>wikipedia</w:t>
        </w:r>
        <w:r w:rsidRPr="00BD6446">
          <w:rPr>
            <w:rFonts w:eastAsia="Calibri"/>
            <w:color w:val="0000FF"/>
            <w:u w:val="single"/>
            <w:lang w:val="uk-UA" w:eastAsia="ar-SA"/>
          </w:rPr>
          <w:t>.</w:t>
        </w:r>
        <w:r w:rsidRPr="00BD6446">
          <w:rPr>
            <w:rFonts w:eastAsia="Calibri"/>
            <w:color w:val="0000FF"/>
            <w:u w:val="single"/>
            <w:lang w:val="de-DE" w:eastAsia="ar-SA"/>
          </w:rPr>
          <w:t>org</w:t>
        </w:r>
        <w:r w:rsidRPr="00BD6446">
          <w:rPr>
            <w:rFonts w:eastAsia="Calibri"/>
            <w:color w:val="0000FF"/>
            <w:u w:val="single"/>
            <w:lang w:val="uk-UA" w:eastAsia="ar-SA"/>
          </w:rPr>
          <w:t>/</w:t>
        </w:r>
        <w:r w:rsidRPr="00BD6446">
          <w:rPr>
            <w:rFonts w:eastAsia="Calibri"/>
            <w:color w:val="0000FF"/>
            <w:u w:val="single"/>
            <w:lang w:val="de-DE" w:eastAsia="ar-SA"/>
          </w:rPr>
          <w:t>wiki</w:t>
        </w:r>
        <w:r w:rsidRPr="00BD6446">
          <w:rPr>
            <w:rFonts w:eastAsia="Calibri"/>
            <w:color w:val="0000FF"/>
            <w:u w:val="single"/>
            <w:lang w:val="uk-UA" w:eastAsia="ar-SA"/>
          </w:rPr>
          <w:t>/</w:t>
        </w:r>
        <w:r w:rsidRPr="00BD6446">
          <w:rPr>
            <w:rFonts w:eastAsia="Calibri"/>
            <w:color w:val="0000FF"/>
            <w:u w:val="single"/>
            <w:lang w:val="de-DE" w:eastAsia="ar-SA"/>
          </w:rPr>
          <w:t>S</w:t>
        </w:r>
        <w:r w:rsidRPr="00BD6446">
          <w:rPr>
            <w:rFonts w:eastAsia="Calibri"/>
            <w:color w:val="0000FF"/>
            <w:u w:val="single"/>
            <w:lang w:val="uk-UA" w:eastAsia="ar-SA"/>
          </w:rPr>
          <w:t>%</w:t>
        </w:r>
        <w:r w:rsidRPr="00BD6446">
          <w:rPr>
            <w:rFonts w:eastAsia="Calibri"/>
            <w:color w:val="0000FF"/>
            <w:u w:val="single"/>
            <w:lang w:val="de-DE" w:eastAsia="ar-SA"/>
          </w:rPr>
          <w:t>C</w:t>
        </w:r>
        <w:r w:rsidRPr="00BD6446">
          <w:rPr>
            <w:rFonts w:eastAsia="Calibri"/>
            <w:color w:val="0000FF"/>
            <w:u w:val="single"/>
            <w:lang w:val="uk-UA" w:eastAsia="ar-SA"/>
          </w:rPr>
          <w:t>3%</w:t>
        </w:r>
        <w:r w:rsidRPr="00BD6446">
          <w:rPr>
            <w:rFonts w:eastAsia="Calibri"/>
            <w:color w:val="0000FF"/>
            <w:u w:val="single"/>
            <w:lang w:val="de-DE" w:eastAsia="ar-SA"/>
          </w:rPr>
          <w:t>BCdhessisches</w:t>
        </w:r>
        <w:r w:rsidRPr="00BD6446">
          <w:rPr>
            <w:rFonts w:eastAsia="Calibri"/>
            <w:color w:val="0000FF"/>
            <w:u w:val="single"/>
            <w:lang w:val="uk-UA" w:eastAsia="ar-SA"/>
          </w:rPr>
          <w:t>_</w:t>
        </w:r>
        <w:r w:rsidRPr="00BD6446">
          <w:rPr>
            <w:rFonts w:eastAsia="Calibri"/>
            <w:color w:val="0000FF"/>
            <w:u w:val="single"/>
            <w:lang w:val="de-DE" w:eastAsia="ar-SA"/>
          </w:rPr>
          <w:t>W</w:t>
        </w:r>
        <w:r w:rsidRPr="00BD6446">
          <w:rPr>
            <w:rFonts w:eastAsia="Calibri"/>
            <w:color w:val="0000FF"/>
            <w:u w:val="single"/>
            <w:lang w:val="uk-UA" w:eastAsia="ar-SA"/>
          </w:rPr>
          <w:t>%</w:t>
        </w:r>
        <w:r w:rsidRPr="00BD6446">
          <w:rPr>
            <w:rFonts w:eastAsia="Calibri"/>
            <w:color w:val="0000FF"/>
            <w:u w:val="single"/>
            <w:lang w:val="de-DE" w:eastAsia="ar-SA"/>
          </w:rPr>
          <w:t>C</w:t>
        </w:r>
        <w:r w:rsidRPr="00BD6446">
          <w:rPr>
            <w:rFonts w:eastAsia="Calibri"/>
            <w:color w:val="0000FF"/>
            <w:u w:val="single"/>
            <w:lang w:val="uk-UA" w:eastAsia="ar-SA"/>
          </w:rPr>
          <w:t>3%</w:t>
        </w:r>
        <w:r w:rsidRPr="00BD6446">
          <w:rPr>
            <w:rFonts w:eastAsia="Calibri"/>
            <w:color w:val="0000FF"/>
            <w:u w:val="single"/>
            <w:lang w:val="de-DE" w:eastAsia="ar-SA"/>
          </w:rPr>
          <w:t>B</w:t>
        </w:r>
        <w:r w:rsidRPr="00BD6446">
          <w:rPr>
            <w:rFonts w:eastAsia="Calibri"/>
            <w:color w:val="0000FF"/>
            <w:u w:val="single"/>
            <w:lang w:val="uk-UA" w:eastAsia="ar-SA"/>
          </w:rPr>
          <w:t>6</w:t>
        </w:r>
        <w:r w:rsidRPr="00BD6446">
          <w:rPr>
            <w:rFonts w:eastAsia="Calibri"/>
            <w:color w:val="0000FF"/>
            <w:u w:val="single"/>
            <w:lang w:val="de-DE" w:eastAsia="ar-SA"/>
          </w:rPr>
          <w:t>rterbuch</w:t>
        </w:r>
      </w:hyperlink>
      <w:r w:rsidRPr="00BD6446">
        <w:rPr>
          <w:rFonts w:eastAsia="Times New Roman"/>
          <w:sz w:val="28"/>
          <w:szCs w:val="28"/>
          <w:lang w:val="uk-UA" w:eastAsia="ar-SA"/>
        </w:rPr>
        <w:t xml:space="preserve"> </w:t>
      </w:r>
      <w:proofErr w:type="spellStart"/>
      <w:r w:rsidRPr="00BD6446">
        <w:rPr>
          <w:rFonts w:eastAsia="Times New Roman"/>
          <w:sz w:val="28"/>
          <w:szCs w:val="28"/>
          <w:lang w:val="de-DE" w:eastAsia="ar-SA"/>
        </w:rPr>
        <w:t>Th</w:t>
      </w:r>
      <w:proofErr w:type="spellEnd"/>
      <w:r w:rsidRPr="00BD6446">
        <w:rPr>
          <w:rFonts w:eastAsia="Times New Roman"/>
          <w:sz w:val="28"/>
          <w:szCs w:val="28"/>
          <w:lang w:val="uk-UA" w:eastAsia="ar-SA"/>
        </w:rPr>
        <w:t>ü</w:t>
      </w:r>
      <w:proofErr w:type="spellStart"/>
      <w:r w:rsidRPr="00BD6446">
        <w:rPr>
          <w:rFonts w:eastAsia="Times New Roman"/>
          <w:sz w:val="28"/>
          <w:szCs w:val="28"/>
          <w:lang w:val="de-DE" w:eastAsia="ar-SA"/>
        </w:rPr>
        <w:t>ringisches</w:t>
      </w:r>
      <w:proofErr w:type="spellEnd"/>
      <w:r w:rsidRPr="00BD6446">
        <w:rPr>
          <w:rFonts w:eastAsia="Times New Roman"/>
          <w:sz w:val="28"/>
          <w:szCs w:val="28"/>
          <w:lang w:val="uk-UA" w:eastAsia="ar-SA"/>
        </w:rPr>
        <w:t xml:space="preserve"> </w:t>
      </w:r>
      <w:r w:rsidRPr="00BD6446">
        <w:rPr>
          <w:rFonts w:eastAsia="Times New Roman"/>
          <w:sz w:val="28"/>
          <w:szCs w:val="28"/>
          <w:lang w:val="de-DE" w:eastAsia="ar-SA"/>
        </w:rPr>
        <w:t>W</w:t>
      </w:r>
      <w:r w:rsidRPr="00BD6446">
        <w:rPr>
          <w:rFonts w:eastAsia="Times New Roman"/>
          <w:sz w:val="28"/>
          <w:szCs w:val="28"/>
          <w:lang w:val="uk-UA" w:eastAsia="ar-SA"/>
        </w:rPr>
        <w:t>ö</w:t>
      </w:r>
      <w:proofErr w:type="spellStart"/>
      <w:r w:rsidRPr="00BD6446">
        <w:rPr>
          <w:rFonts w:eastAsia="Times New Roman"/>
          <w:sz w:val="28"/>
          <w:szCs w:val="28"/>
          <w:lang w:val="de-DE" w:eastAsia="ar-SA"/>
        </w:rPr>
        <w:t>rterbuch</w:t>
      </w:r>
      <w:proofErr w:type="spellEnd"/>
      <w:r w:rsidRPr="00BD6446">
        <w:rPr>
          <w:rFonts w:eastAsia="Times New Roman"/>
          <w:sz w:val="28"/>
          <w:szCs w:val="28"/>
          <w:lang w:val="uk-UA" w:eastAsia="ar-SA"/>
        </w:rPr>
        <w:t xml:space="preserve">. [Електронний ресурс]. — Режим доступу : </w:t>
      </w:r>
      <w:hyperlink r:id="rId21" w:history="1">
        <w:r w:rsidRPr="00BD6446">
          <w:rPr>
            <w:rFonts w:eastAsia="Calibri"/>
            <w:color w:val="0000FF"/>
            <w:u w:val="single"/>
            <w:lang w:val="de-DE" w:eastAsia="ar-SA"/>
          </w:rPr>
          <w:t>http</w:t>
        </w:r>
        <w:r w:rsidRPr="00BD6446">
          <w:rPr>
            <w:rFonts w:eastAsia="Calibri"/>
            <w:color w:val="0000FF"/>
            <w:u w:val="single"/>
            <w:lang w:val="uk-UA" w:eastAsia="ar-SA"/>
          </w:rPr>
          <w:t>://</w:t>
        </w:r>
        <w:r w:rsidRPr="00BD6446">
          <w:rPr>
            <w:rFonts w:eastAsia="Calibri"/>
            <w:color w:val="0000FF"/>
            <w:u w:val="single"/>
            <w:lang w:val="de-DE" w:eastAsia="ar-SA"/>
          </w:rPr>
          <w:t>de</w:t>
        </w:r>
        <w:r w:rsidRPr="00BD6446">
          <w:rPr>
            <w:rFonts w:eastAsia="Calibri"/>
            <w:color w:val="0000FF"/>
            <w:u w:val="single"/>
            <w:lang w:val="uk-UA" w:eastAsia="ar-SA"/>
          </w:rPr>
          <w:t>.</w:t>
        </w:r>
        <w:r w:rsidRPr="00BD6446">
          <w:rPr>
            <w:rFonts w:eastAsia="Calibri"/>
            <w:color w:val="0000FF"/>
            <w:u w:val="single"/>
            <w:lang w:val="de-DE" w:eastAsia="ar-SA"/>
          </w:rPr>
          <w:t>wikipedia</w:t>
        </w:r>
        <w:r w:rsidRPr="00BD6446">
          <w:rPr>
            <w:rFonts w:eastAsia="Calibri"/>
            <w:color w:val="0000FF"/>
            <w:u w:val="single"/>
            <w:lang w:val="uk-UA" w:eastAsia="ar-SA"/>
          </w:rPr>
          <w:t>.</w:t>
        </w:r>
        <w:r w:rsidRPr="00BD6446">
          <w:rPr>
            <w:rFonts w:eastAsia="Calibri"/>
            <w:color w:val="0000FF"/>
            <w:u w:val="single"/>
            <w:lang w:val="de-DE" w:eastAsia="ar-SA"/>
          </w:rPr>
          <w:t>org</w:t>
        </w:r>
        <w:r w:rsidRPr="00BD6446">
          <w:rPr>
            <w:rFonts w:eastAsia="Calibri"/>
            <w:color w:val="0000FF"/>
            <w:u w:val="single"/>
            <w:lang w:val="uk-UA" w:eastAsia="ar-SA"/>
          </w:rPr>
          <w:t>/</w:t>
        </w:r>
        <w:r w:rsidRPr="00BD6446">
          <w:rPr>
            <w:rFonts w:eastAsia="Calibri"/>
            <w:color w:val="0000FF"/>
            <w:u w:val="single"/>
            <w:lang w:val="de-DE" w:eastAsia="ar-SA"/>
          </w:rPr>
          <w:t>wiki</w:t>
        </w:r>
        <w:r w:rsidRPr="00BD6446">
          <w:rPr>
            <w:rFonts w:eastAsia="Calibri"/>
            <w:color w:val="0000FF"/>
            <w:u w:val="single"/>
            <w:lang w:val="uk-UA" w:eastAsia="ar-SA"/>
          </w:rPr>
          <w:t>/</w:t>
        </w:r>
        <w:r w:rsidRPr="00BD6446">
          <w:rPr>
            <w:rFonts w:eastAsia="Calibri"/>
            <w:color w:val="0000FF"/>
            <w:u w:val="single"/>
            <w:lang w:val="de-DE" w:eastAsia="ar-SA"/>
          </w:rPr>
          <w:t>Th</w:t>
        </w:r>
        <w:r w:rsidRPr="00BD6446">
          <w:rPr>
            <w:rFonts w:eastAsia="Calibri"/>
            <w:color w:val="0000FF"/>
            <w:u w:val="single"/>
            <w:lang w:val="uk-UA" w:eastAsia="ar-SA"/>
          </w:rPr>
          <w:t>%</w:t>
        </w:r>
        <w:r w:rsidRPr="00BD6446">
          <w:rPr>
            <w:rFonts w:eastAsia="Calibri"/>
            <w:color w:val="0000FF"/>
            <w:u w:val="single"/>
            <w:lang w:val="de-DE" w:eastAsia="ar-SA"/>
          </w:rPr>
          <w:t>C</w:t>
        </w:r>
        <w:r w:rsidRPr="00BD6446">
          <w:rPr>
            <w:rFonts w:eastAsia="Calibri"/>
            <w:color w:val="0000FF"/>
            <w:u w:val="single"/>
            <w:lang w:val="uk-UA" w:eastAsia="ar-SA"/>
          </w:rPr>
          <w:t>3%</w:t>
        </w:r>
        <w:r w:rsidRPr="00BD6446">
          <w:rPr>
            <w:rFonts w:eastAsia="Calibri"/>
            <w:color w:val="0000FF"/>
            <w:u w:val="single"/>
            <w:lang w:val="de-DE" w:eastAsia="ar-SA"/>
          </w:rPr>
          <w:t>BCringisches</w:t>
        </w:r>
        <w:r w:rsidRPr="00BD6446">
          <w:rPr>
            <w:rFonts w:eastAsia="Calibri"/>
            <w:color w:val="0000FF"/>
            <w:u w:val="single"/>
            <w:lang w:val="uk-UA" w:eastAsia="ar-SA"/>
          </w:rPr>
          <w:t>_</w:t>
        </w:r>
        <w:r w:rsidRPr="00BD6446">
          <w:rPr>
            <w:rFonts w:eastAsia="Calibri"/>
            <w:color w:val="0000FF"/>
            <w:u w:val="single"/>
            <w:lang w:val="de-DE" w:eastAsia="ar-SA"/>
          </w:rPr>
          <w:t>W</w:t>
        </w:r>
        <w:r w:rsidRPr="00BD6446">
          <w:rPr>
            <w:rFonts w:eastAsia="Calibri"/>
            <w:color w:val="0000FF"/>
            <w:u w:val="single"/>
            <w:lang w:val="uk-UA" w:eastAsia="ar-SA"/>
          </w:rPr>
          <w:t>%</w:t>
        </w:r>
        <w:r w:rsidRPr="00BD6446">
          <w:rPr>
            <w:rFonts w:eastAsia="Calibri"/>
            <w:color w:val="0000FF"/>
            <w:u w:val="single"/>
            <w:lang w:val="de-DE" w:eastAsia="ar-SA"/>
          </w:rPr>
          <w:t>C</w:t>
        </w:r>
        <w:r w:rsidRPr="00BD6446">
          <w:rPr>
            <w:rFonts w:eastAsia="Calibri"/>
            <w:color w:val="0000FF"/>
            <w:u w:val="single"/>
            <w:lang w:val="uk-UA" w:eastAsia="ar-SA"/>
          </w:rPr>
          <w:t>3%</w:t>
        </w:r>
        <w:r w:rsidRPr="00BD6446">
          <w:rPr>
            <w:rFonts w:eastAsia="Calibri"/>
            <w:color w:val="0000FF"/>
            <w:u w:val="single"/>
            <w:lang w:val="de-DE" w:eastAsia="ar-SA"/>
          </w:rPr>
          <w:t>B</w:t>
        </w:r>
        <w:r w:rsidRPr="00BD6446">
          <w:rPr>
            <w:rFonts w:eastAsia="Calibri"/>
            <w:color w:val="0000FF"/>
            <w:u w:val="single"/>
            <w:lang w:val="uk-UA" w:eastAsia="ar-SA"/>
          </w:rPr>
          <w:t>6</w:t>
        </w:r>
        <w:proofErr w:type="spellStart"/>
        <w:r w:rsidRPr="00BD6446">
          <w:rPr>
            <w:rFonts w:eastAsia="Calibri"/>
            <w:color w:val="0000FF"/>
            <w:u w:val="single"/>
            <w:lang w:val="de-DE" w:eastAsia="ar-SA"/>
          </w:rPr>
          <w:t>rterbuch</w:t>
        </w:r>
        <w:proofErr w:type="spellEnd"/>
      </w:hyperlink>
      <w:r w:rsidRPr="00BD6446">
        <w:rPr>
          <w:rFonts w:eastAsia="Times New Roman"/>
          <w:sz w:val="28"/>
          <w:szCs w:val="28"/>
          <w:lang w:val="uk-UA" w:eastAsia="ar-SA"/>
        </w:rPr>
        <w:t>.</w:t>
      </w:r>
    </w:p>
    <w:p w:rsidR="005754D4" w:rsidRPr="005754D4" w:rsidRDefault="005754D4" w:rsidP="005754D4">
      <w:pPr>
        <w:ind w:left="284" w:hanging="284"/>
        <w:jc w:val="both"/>
        <w:rPr>
          <w:bCs/>
          <w:i/>
          <w:color w:val="000000"/>
          <w:lang w:val="uk-UA"/>
        </w:rPr>
      </w:pPr>
    </w:p>
    <w:p w:rsidR="005754D4" w:rsidRPr="005754D4" w:rsidRDefault="005754D4" w:rsidP="005754D4">
      <w:pPr>
        <w:jc w:val="both"/>
        <w:rPr>
          <w:bCs/>
          <w:i/>
          <w:color w:val="000000"/>
          <w:lang w:val="ru-RU"/>
        </w:rPr>
      </w:pPr>
    </w:p>
    <w:p w:rsidR="00D621F8" w:rsidRDefault="00D621F8" w:rsidP="00626ADD">
      <w:pPr>
        <w:jc w:val="center"/>
        <w:rPr>
          <w:b/>
          <w:bCs/>
          <w:color w:val="000000"/>
          <w:sz w:val="28"/>
          <w:szCs w:val="28"/>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 xml:space="preserve">арактер курсу передбачає відвідування </w:t>
      </w:r>
      <w:r w:rsidR="00BD6446">
        <w:rPr>
          <w:i/>
          <w:iCs/>
          <w:color w:val="000000"/>
          <w:lang w:val="uk-UA"/>
        </w:rPr>
        <w:t xml:space="preserve">лекційних та </w:t>
      </w:r>
      <w:r w:rsidR="001E336D">
        <w:rPr>
          <w:i/>
          <w:iCs/>
          <w:color w:val="000000"/>
          <w:lang w:val="uk-UA"/>
        </w:rPr>
        <w:t xml:space="preserve">практичних занять.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32070" w:rsidRDefault="005E7D79" w:rsidP="0021546E">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w:t>
      </w:r>
      <w:r w:rsidR="004707AA">
        <w:rPr>
          <w:i/>
          <w:iCs/>
          <w:color w:val="000000"/>
          <w:lang w:val="uk-UA"/>
        </w:rPr>
        <w:t xml:space="preserve"> ілюстрація чи фото,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Default="004707AA" w:rsidP="0021546E">
      <w:pPr>
        <w:jc w:val="both"/>
        <w:rPr>
          <w:i/>
          <w:iCs/>
          <w:color w:val="000000"/>
          <w:lang w:val="uk-UA"/>
        </w:rPr>
      </w:pPr>
      <w:r>
        <w:rPr>
          <w:i/>
          <w:iCs/>
          <w:color w:val="000000"/>
          <w:lang w:val="uk-UA"/>
        </w:rPr>
        <w:lastRenderedPageBreak/>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22"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ru-RU"/>
        </w:rPr>
        <w:t xml:space="preserve">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використовується сервіс приватних повідомлень</w:t>
      </w:r>
      <w:r w:rsidR="00BD6446">
        <w:rPr>
          <w:i/>
          <w:iCs/>
          <w:color w:val="000000"/>
          <w:lang w:val="uk-UA"/>
        </w:rPr>
        <w:t xml:space="preserve"> або електронну пошту</w:t>
      </w:r>
      <w:r>
        <w:rPr>
          <w:i/>
          <w:iCs/>
          <w:color w:val="000000"/>
          <w:lang w:val="uk-UA"/>
        </w:rPr>
        <w:t xml:space="preserve">.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283270">
      <w:pPr>
        <w:jc w:val="both"/>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632070" w:rsidRPr="00632070">
        <w:rPr>
          <w:i/>
          <w:iCs/>
          <w:color w:val="000000"/>
          <w:lang w:val="ru-RU"/>
        </w:rPr>
        <w:t xml:space="preserve"> </w:t>
      </w:r>
      <w:proofErr w:type="spellStart"/>
      <w:r w:rsidR="00BD6446">
        <w:rPr>
          <w:i/>
          <w:iCs/>
          <w:color w:val="000000"/>
        </w:rPr>
        <w:t>xenta</w:t>
      </w:r>
      <w:proofErr w:type="spellEnd"/>
      <w:r w:rsidR="00BD6446" w:rsidRPr="00BD6446">
        <w:rPr>
          <w:i/>
          <w:iCs/>
          <w:color w:val="000000"/>
          <w:lang w:val="ru-RU"/>
        </w:rPr>
        <w:t>.</w:t>
      </w:r>
      <w:r w:rsidR="00BD6446">
        <w:rPr>
          <w:i/>
          <w:iCs/>
          <w:color w:val="000000"/>
        </w:rPr>
        <w:t>lime</w:t>
      </w:r>
      <w:r w:rsidR="00BD6446" w:rsidRPr="00BD6446">
        <w:rPr>
          <w:i/>
          <w:iCs/>
          <w:color w:val="000000"/>
          <w:lang w:val="ru-RU"/>
        </w:rPr>
        <w:t>@</w:t>
      </w:r>
      <w:proofErr w:type="spellStart"/>
      <w:r w:rsidR="00BD6446">
        <w:rPr>
          <w:i/>
          <w:iCs/>
          <w:color w:val="000000"/>
        </w:rPr>
        <w:t>gmail</w:t>
      </w:r>
      <w:proofErr w:type="spellEnd"/>
      <w:r w:rsidR="00BD6446" w:rsidRPr="00BD6446">
        <w:rPr>
          <w:i/>
          <w:iCs/>
          <w:color w:val="000000"/>
          <w:lang w:val="ru-RU"/>
        </w:rPr>
        <w:t>.</w:t>
      </w:r>
      <w:r w:rsidR="00BD6446">
        <w:rPr>
          <w:i/>
          <w:iCs/>
          <w:color w:val="000000"/>
        </w:rPr>
        <w:t>com</w:t>
      </w:r>
      <w:r w:rsidR="00183C4E">
        <w:rPr>
          <w:i/>
          <w:iCs/>
          <w:lang w:val="uk-UA"/>
        </w:rPr>
        <w:t xml:space="preserve">. У листі </w:t>
      </w:r>
      <w:r w:rsidR="00183C4E" w:rsidRPr="00BD6446">
        <w:rPr>
          <w:b/>
          <w:i/>
          <w:iCs/>
          <w:lang w:val="uk-UA"/>
        </w:rPr>
        <w:t>обов’язково</w:t>
      </w:r>
      <w:r w:rsidR="00183C4E">
        <w:rPr>
          <w:i/>
          <w:iCs/>
          <w:lang w:val="uk-UA"/>
        </w:rPr>
        <w:t xml:space="preserve">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283270">
      <w:pPr>
        <w:jc w:val="both"/>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2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3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3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w:t>
      </w:r>
      <w:proofErr w:type="gramStart"/>
      <w:r w:rsidRPr="00425EA8">
        <w:rPr>
          <w:rFonts w:ascii="Cambria" w:hAnsi="Cambria" w:cs="Cambria"/>
          <w:color w:val="333333"/>
          <w:sz w:val="20"/>
          <w:szCs w:val="20"/>
          <w:shd w:val="clear" w:color="auto" w:fill="FFFFFF"/>
          <w:lang w:val="ru-RU"/>
        </w:rPr>
        <w:t xml:space="preserve">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roofErr w:type="gramEnd"/>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3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57A5" w:rsidRDefault="009A57A5" w:rsidP="00CF2559">
      <w:r>
        <w:separator/>
      </w:r>
    </w:p>
  </w:endnote>
  <w:endnote w:type="continuationSeparator" w:id="0">
    <w:p w:rsidR="009A57A5" w:rsidRDefault="009A57A5"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57A5" w:rsidRDefault="009A57A5" w:rsidP="00CF2559">
      <w:r>
        <w:separator/>
      </w:r>
    </w:p>
  </w:footnote>
  <w:footnote w:type="continuationSeparator" w:id="0">
    <w:p w:rsidR="009A57A5" w:rsidRDefault="009A57A5" w:rsidP="00CF2559">
      <w:r>
        <w:continuationSeparator/>
      </w:r>
    </w:p>
  </w:footnote>
  <w:footnote w:id="1">
    <w:p w:rsidR="00023B4E" w:rsidRPr="00DD6EBB" w:rsidRDefault="00023B4E">
      <w:pPr>
        <w:pStyle w:val="ad"/>
        <w:rPr>
          <w:lang w:val="ru-RU"/>
        </w:rPr>
      </w:pPr>
      <w:r>
        <w:rPr>
          <w:rStyle w:val="a9"/>
        </w:rPr>
        <w:footnoteRef/>
      </w:r>
    </w:p>
  </w:footnote>
  <w:footnote w:id="2">
    <w:p w:rsidR="00023B4E" w:rsidRPr="00DD6EBB" w:rsidRDefault="00023B4E">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B4E" w:rsidRPr="006F1B80" w:rsidRDefault="00023B4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023B4E" w:rsidRPr="00E42FA1" w:rsidRDefault="00023B4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023B4E" w:rsidRPr="006F1B80" w:rsidRDefault="00BD6446"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023B4E" w:rsidRPr="006F1B80">
      <w:rPr>
        <w:rFonts w:ascii="Cambria" w:hAnsi="Cambria" w:cs="Cambria"/>
        <w:b/>
        <w:bCs/>
        <w:sz w:val="22"/>
        <w:szCs w:val="22"/>
        <w:lang w:val="uk-UA"/>
      </w:rPr>
      <w:t>Силабус</w:t>
    </w:r>
    <w:proofErr w:type="spellEnd"/>
    <w:r w:rsidR="00023B4E" w:rsidRPr="006F1B80">
      <w:rPr>
        <w:rFonts w:ascii="Cambria" w:hAnsi="Cambria" w:cs="Cambria"/>
        <w:b/>
        <w:bCs/>
        <w:sz w:val="22"/>
        <w:szCs w:val="22"/>
        <w:lang w:val="uk-UA"/>
      </w:rPr>
      <w:t xml:space="preserve"> навчальної дисципліни</w:t>
    </w:r>
  </w:p>
  <w:p w:rsidR="00023B4E" w:rsidRPr="00CF2559" w:rsidRDefault="00023B4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nsid w:val="139733DE"/>
    <w:multiLevelType w:val="hybridMultilevel"/>
    <w:tmpl w:val="1D6E648C"/>
    <w:lvl w:ilvl="0" w:tplc="4B84622A">
      <w:start w:val="1"/>
      <w:numFmt w:val="decimal"/>
      <w:lvlText w:val="%1."/>
      <w:lvlJc w:val="left"/>
      <w:pPr>
        <w:tabs>
          <w:tab w:val="num" w:pos="900"/>
        </w:tabs>
        <w:ind w:left="900" w:hanging="360"/>
      </w:pPr>
      <w:rPr>
        <w:b w:val="0"/>
        <w:i w:val="0"/>
        <w:sz w:val="24"/>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nsid w:val="1B193B2D"/>
    <w:multiLevelType w:val="hybridMultilevel"/>
    <w:tmpl w:val="CF9E55F6"/>
    <w:lvl w:ilvl="0" w:tplc="4B84622A">
      <w:start w:val="1"/>
      <w:numFmt w:val="decimal"/>
      <w:lvlText w:val="%1."/>
      <w:lvlJc w:val="left"/>
      <w:pPr>
        <w:ind w:left="1429" w:hanging="360"/>
      </w:pPr>
      <w:rPr>
        <w:sz w:val="24"/>
      </w:r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4">
    <w:nsid w:val="2B0933BD"/>
    <w:multiLevelType w:val="hybridMultilevel"/>
    <w:tmpl w:val="20FCC5F8"/>
    <w:lvl w:ilvl="0" w:tplc="4B84622A">
      <w:start w:val="1"/>
      <w:numFmt w:val="decimal"/>
      <w:lvlText w:val="%1."/>
      <w:lvlJc w:val="left"/>
      <w:pPr>
        <w:ind w:left="720" w:hanging="360"/>
      </w:pPr>
      <w:rPr>
        <w:sz w:val="24"/>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nsid w:val="37ED4737"/>
    <w:multiLevelType w:val="hybridMultilevel"/>
    <w:tmpl w:val="77F2FED8"/>
    <w:lvl w:ilvl="0" w:tplc="889EA304">
      <w:start w:val="1"/>
      <w:numFmt w:val="decimal"/>
      <w:lvlText w:val="%1."/>
      <w:lvlJc w:val="left"/>
      <w:pPr>
        <w:ind w:left="1467" w:hanging="900"/>
      </w:pPr>
      <w:rPr>
        <w:rFonts w:hint="default"/>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8"/>
  </w:num>
  <w:num w:numId="2">
    <w:abstractNumId w:val="11"/>
  </w:num>
  <w:num w:numId="3">
    <w:abstractNumId w:val="10"/>
  </w:num>
  <w:num w:numId="4">
    <w:abstractNumId w:val="6"/>
  </w:num>
  <w:num w:numId="5">
    <w:abstractNumId w:val="12"/>
  </w:num>
  <w:num w:numId="6">
    <w:abstractNumId w:val="9"/>
  </w:num>
  <w:num w:numId="7">
    <w:abstractNumId w:val="0"/>
  </w:num>
  <w:num w:numId="8">
    <w:abstractNumId w:val="2"/>
  </w:num>
  <w:num w:numId="9">
    <w:abstractNumId w:val="5"/>
  </w:num>
  <w:num w:numId="10">
    <w:abstractNumId w:val="7"/>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E18"/>
    <w:rsid w:val="00000772"/>
    <w:rsid w:val="00003B89"/>
    <w:rsid w:val="0000511E"/>
    <w:rsid w:val="0001451E"/>
    <w:rsid w:val="0001785D"/>
    <w:rsid w:val="00023B4E"/>
    <w:rsid w:val="0002782E"/>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3AEE"/>
    <w:rsid w:val="000F48AB"/>
    <w:rsid w:val="000F5B53"/>
    <w:rsid w:val="0010550C"/>
    <w:rsid w:val="00120EAD"/>
    <w:rsid w:val="00142B13"/>
    <w:rsid w:val="0015095B"/>
    <w:rsid w:val="00177BBC"/>
    <w:rsid w:val="00183C4E"/>
    <w:rsid w:val="001852A7"/>
    <w:rsid w:val="001874DD"/>
    <w:rsid w:val="00192F27"/>
    <w:rsid w:val="001A0B7E"/>
    <w:rsid w:val="001A2AD5"/>
    <w:rsid w:val="001A3AC6"/>
    <w:rsid w:val="001A78E1"/>
    <w:rsid w:val="001D11C5"/>
    <w:rsid w:val="001D3058"/>
    <w:rsid w:val="001E336D"/>
    <w:rsid w:val="001F6A09"/>
    <w:rsid w:val="00204EA4"/>
    <w:rsid w:val="0021546E"/>
    <w:rsid w:val="00225610"/>
    <w:rsid w:val="00225B4B"/>
    <w:rsid w:val="00236E90"/>
    <w:rsid w:val="00246191"/>
    <w:rsid w:val="00253A8C"/>
    <w:rsid w:val="00262893"/>
    <w:rsid w:val="002637A9"/>
    <w:rsid w:val="0026764D"/>
    <w:rsid w:val="002710F3"/>
    <w:rsid w:val="00283270"/>
    <w:rsid w:val="00285002"/>
    <w:rsid w:val="00285E61"/>
    <w:rsid w:val="00287991"/>
    <w:rsid w:val="002976F3"/>
    <w:rsid w:val="002B1B4C"/>
    <w:rsid w:val="002B70D4"/>
    <w:rsid w:val="002D663F"/>
    <w:rsid w:val="002E111C"/>
    <w:rsid w:val="002E2CF7"/>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6E2E"/>
    <w:rsid w:val="004211E0"/>
    <w:rsid w:val="00425EA8"/>
    <w:rsid w:val="0043779A"/>
    <w:rsid w:val="0044229A"/>
    <w:rsid w:val="00445B29"/>
    <w:rsid w:val="00456ADD"/>
    <w:rsid w:val="004707AA"/>
    <w:rsid w:val="00482603"/>
    <w:rsid w:val="0048670C"/>
    <w:rsid w:val="00494816"/>
    <w:rsid w:val="004964FC"/>
    <w:rsid w:val="004B275A"/>
    <w:rsid w:val="004D5D4D"/>
    <w:rsid w:val="00506FAC"/>
    <w:rsid w:val="00512876"/>
    <w:rsid w:val="0052498A"/>
    <w:rsid w:val="00530F72"/>
    <w:rsid w:val="00533984"/>
    <w:rsid w:val="005377E0"/>
    <w:rsid w:val="005408AE"/>
    <w:rsid w:val="00542AAC"/>
    <w:rsid w:val="00564361"/>
    <w:rsid w:val="00566A39"/>
    <w:rsid w:val="005754D4"/>
    <w:rsid w:val="00577A1B"/>
    <w:rsid w:val="00583A4F"/>
    <w:rsid w:val="00583E5E"/>
    <w:rsid w:val="0058748D"/>
    <w:rsid w:val="005979F2"/>
    <w:rsid w:val="005A3707"/>
    <w:rsid w:val="005C1503"/>
    <w:rsid w:val="005D3580"/>
    <w:rsid w:val="005E7D79"/>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76F1A"/>
    <w:rsid w:val="00687F1E"/>
    <w:rsid w:val="00694B6F"/>
    <w:rsid w:val="006A2900"/>
    <w:rsid w:val="006C0A85"/>
    <w:rsid w:val="006C1238"/>
    <w:rsid w:val="006C1BAC"/>
    <w:rsid w:val="006C4032"/>
    <w:rsid w:val="006C63A5"/>
    <w:rsid w:val="006F1B80"/>
    <w:rsid w:val="0071110E"/>
    <w:rsid w:val="00713189"/>
    <w:rsid w:val="007171E2"/>
    <w:rsid w:val="00730A5B"/>
    <w:rsid w:val="00730FFD"/>
    <w:rsid w:val="0075621A"/>
    <w:rsid w:val="00775E0B"/>
    <w:rsid w:val="007838F0"/>
    <w:rsid w:val="00783B03"/>
    <w:rsid w:val="00791E2C"/>
    <w:rsid w:val="007B5660"/>
    <w:rsid w:val="007B5979"/>
    <w:rsid w:val="007B7428"/>
    <w:rsid w:val="007C3DBA"/>
    <w:rsid w:val="007C79D4"/>
    <w:rsid w:val="007D7EE9"/>
    <w:rsid w:val="007E0922"/>
    <w:rsid w:val="007E1F11"/>
    <w:rsid w:val="007F4588"/>
    <w:rsid w:val="007F59DA"/>
    <w:rsid w:val="00815933"/>
    <w:rsid w:val="00830E5B"/>
    <w:rsid w:val="00836A2A"/>
    <w:rsid w:val="00844E18"/>
    <w:rsid w:val="00845F41"/>
    <w:rsid w:val="00846ADE"/>
    <w:rsid w:val="0085093D"/>
    <w:rsid w:val="008520D5"/>
    <w:rsid w:val="00856B79"/>
    <w:rsid w:val="008757C1"/>
    <w:rsid w:val="00881506"/>
    <w:rsid w:val="008A17BD"/>
    <w:rsid w:val="008A4865"/>
    <w:rsid w:val="008A7AC1"/>
    <w:rsid w:val="008C552B"/>
    <w:rsid w:val="008C72C7"/>
    <w:rsid w:val="008C7825"/>
    <w:rsid w:val="008E7C14"/>
    <w:rsid w:val="008F60F8"/>
    <w:rsid w:val="00913303"/>
    <w:rsid w:val="00933144"/>
    <w:rsid w:val="009411B6"/>
    <w:rsid w:val="00943FF9"/>
    <w:rsid w:val="00954084"/>
    <w:rsid w:val="00966160"/>
    <w:rsid w:val="00993E7D"/>
    <w:rsid w:val="00997704"/>
    <w:rsid w:val="009A4A06"/>
    <w:rsid w:val="009A57A5"/>
    <w:rsid w:val="009D2288"/>
    <w:rsid w:val="009D30C8"/>
    <w:rsid w:val="009D77A7"/>
    <w:rsid w:val="009F299C"/>
    <w:rsid w:val="009F6B92"/>
    <w:rsid w:val="00A112C4"/>
    <w:rsid w:val="00A3027A"/>
    <w:rsid w:val="00A374ED"/>
    <w:rsid w:val="00A41E31"/>
    <w:rsid w:val="00A42289"/>
    <w:rsid w:val="00A43126"/>
    <w:rsid w:val="00A43D52"/>
    <w:rsid w:val="00A470DF"/>
    <w:rsid w:val="00A560D8"/>
    <w:rsid w:val="00A61D54"/>
    <w:rsid w:val="00A626AA"/>
    <w:rsid w:val="00A62A09"/>
    <w:rsid w:val="00A75861"/>
    <w:rsid w:val="00A808DE"/>
    <w:rsid w:val="00A819A8"/>
    <w:rsid w:val="00A82F24"/>
    <w:rsid w:val="00A867FE"/>
    <w:rsid w:val="00A90A11"/>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B30D1E"/>
    <w:rsid w:val="00B43642"/>
    <w:rsid w:val="00B44C90"/>
    <w:rsid w:val="00B53897"/>
    <w:rsid w:val="00B562E0"/>
    <w:rsid w:val="00B74332"/>
    <w:rsid w:val="00B90143"/>
    <w:rsid w:val="00B94F88"/>
    <w:rsid w:val="00BA282F"/>
    <w:rsid w:val="00BA7B63"/>
    <w:rsid w:val="00BD2A6C"/>
    <w:rsid w:val="00BD3C37"/>
    <w:rsid w:val="00BD5377"/>
    <w:rsid w:val="00BD552C"/>
    <w:rsid w:val="00BD6446"/>
    <w:rsid w:val="00C00637"/>
    <w:rsid w:val="00C0464B"/>
    <w:rsid w:val="00C05277"/>
    <w:rsid w:val="00C05D21"/>
    <w:rsid w:val="00C14672"/>
    <w:rsid w:val="00C155D9"/>
    <w:rsid w:val="00C27B7C"/>
    <w:rsid w:val="00C35B4D"/>
    <w:rsid w:val="00C37501"/>
    <w:rsid w:val="00C47403"/>
    <w:rsid w:val="00C47911"/>
    <w:rsid w:val="00C72E49"/>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21F8"/>
    <w:rsid w:val="00D66460"/>
    <w:rsid w:val="00D70A85"/>
    <w:rsid w:val="00D85E0D"/>
    <w:rsid w:val="00D87B34"/>
    <w:rsid w:val="00DA0B71"/>
    <w:rsid w:val="00DA2DD5"/>
    <w:rsid w:val="00DB15EC"/>
    <w:rsid w:val="00DB4651"/>
    <w:rsid w:val="00DC0033"/>
    <w:rsid w:val="00DC3AA0"/>
    <w:rsid w:val="00DD34AD"/>
    <w:rsid w:val="00DD3E0D"/>
    <w:rsid w:val="00DD5E12"/>
    <w:rsid w:val="00DD6EBB"/>
    <w:rsid w:val="00DD734E"/>
    <w:rsid w:val="00E05D39"/>
    <w:rsid w:val="00E1214C"/>
    <w:rsid w:val="00E148C2"/>
    <w:rsid w:val="00E42FA1"/>
    <w:rsid w:val="00E45DB4"/>
    <w:rsid w:val="00E54730"/>
    <w:rsid w:val="00E66AAD"/>
    <w:rsid w:val="00E66C95"/>
    <w:rsid w:val="00E67609"/>
    <w:rsid w:val="00E90CDD"/>
    <w:rsid w:val="00E94D2A"/>
    <w:rsid w:val="00E96CF7"/>
    <w:rsid w:val="00EA01D3"/>
    <w:rsid w:val="00EA1ED6"/>
    <w:rsid w:val="00EC1D14"/>
    <w:rsid w:val="00EF5880"/>
    <w:rsid w:val="00EF5BEC"/>
    <w:rsid w:val="00F01FEE"/>
    <w:rsid w:val="00F1130B"/>
    <w:rsid w:val="00F36981"/>
    <w:rsid w:val="00F41832"/>
    <w:rsid w:val="00F41BA6"/>
    <w:rsid w:val="00F46B2D"/>
    <w:rsid w:val="00F47CE1"/>
    <w:rsid w:val="00F54DAF"/>
    <w:rsid w:val="00F61156"/>
    <w:rsid w:val="00F61B18"/>
    <w:rsid w:val="00F63CB1"/>
    <w:rsid w:val="00F75F7B"/>
    <w:rsid w:val="00F87A38"/>
    <w:rsid w:val="00F9391D"/>
    <w:rsid w:val="00FA61BC"/>
    <w:rsid w:val="00FB4DDD"/>
    <w:rsid w:val="00FC57E5"/>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8A17BD"/>
    <w:rPr>
      <w:rFonts w:eastAsia="Times New Roman"/>
      <w:sz w:val="19"/>
      <w:szCs w:val="19"/>
      <w:lang w:val="ru-RU"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uiPriority="0"/>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ой текст с отступом Знак"/>
    <w:link w:val="af2"/>
    <w:rsid w:val="008A17BD"/>
    <w:rPr>
      <w:rFonts w:eastAsia="Times New Roman"/>
      <w:sz w:val="19"/>
      <w:szCs w:val="19"/>
      <w:lang w:val="ru-RU"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018692">
      <w:bodyDiv w:val="1"/>
      <w:marLeft w:val="0"/>
      <w:marRight w:val="0"/>
      <w:marTop w:val="0"/>
      <w:marBottom w:val="0"/>
      <w:divBdr>
        <w:top w:val="none" w:sz="0" w:space="0" w:color="auto"/>
        <w:left w:val="none" w:sz="0" w:space="0" w:color="auto"/>
        <w:bottom w:val="none" w:sz="0" w:space="0" w:color="auto"/>
        <w:right w:val="none" w:sz="0" w:space="0" w:color="auto"/>
      </w:divBdr>
    </w:div>
    <w:div w:id="1186407283">
      <w:bodyDiv w:val="1"/>
      <w:marLeft w:val="0"/>
      <w:marRight w:val="0"/>
      <w:marTop w:val="0"/>
      <w:marBottom w:val="0"/>
      <w:divBdr>
        <w:top w:val="none" w:sz="0" w:space="0" w:color="auto"/>
        <w:left w:val="none" w:sz="0" w:space="0" w:color="auto"/>
        <w:bottom w:val="none" w:sz="0" w:space="0" w:color="auto"/>
        <w:right w:val="none" w:sz="0" w:space="0" w:color="auto"/>
      </w:divBdr>
    </w:div>
    <w:div w:id="1730228789">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germazope.uni-trier.de/Projects/DWB" TargetMode="External"/><Relationship Id="rId18" Type="http://schemas.openxmlformats.org/officeDocument/2006/relationships/hyperlink" Target="http://de.wikipedia.org/wiki/Preu%C3%9Fisches_W%C3%B6rterbuch" TargetMode="External"/><Relationship Id="rId26" Type="http://schemas.openxmlformats.org/officeDocument/2006/relationships/hyperlink" Target="https://tinyurl.com/y9pkmmp5" TargetMode="External"/><Relationship Id="rId3" Type="http://schemas.openxmlformats.org/officeDocument/2006/relationships/styles" Target="styles.xml"/><Relationship Id="rId21" Type="http://schemas.openxmlformats.org/officeDocument/2006/relationships/hyperlink" Target="http://de.wikipedia.org/wiki/Th%C3%BCringisches_W%C3%B6rterbuch" TargetMode="External"/><Relationship Id="rId34"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de.wikipedia.org/wiki/Brandenburg-Berlinisches_W%C3%B6rterbuch" TargetMode="External"/><Relationship Id="rId17" Type="http://schemas.openxmlformats.org/officeDocument/2006/relationships/hyperlink" Target="http://de.wikipedia.org/wiki/Pf%C3%A4lzisches_W%C3%B6rterbuch" TargetMode="External"/><Relationship Id="rId25" Type="http://schemas.openxmlformats.org/officeDocument/2006/relationships/hyperlink" Target="https://tinyurl.com/y9tve4lk" TargetMode="External"/><Relationship Id="rId33" Type="http://schemas.openxmlformats.org/officeDocument/2006/relationships/hyperlink" Target="http://library.znu.edu.ua" TargetMode="External"/><Relationship Id="rId2" Type="http://schemas.openxmlformats.org/officeDocument/2006/relationships/numbering" Target="numbering.xml"/><Relationship Id="rId16" Type="http://schemas.openxmlformats.org/officeDocument/2006/relationships/hyperlink" Target="http://de.wikipedia.org/wiki/Ostfr%C3%A4nkisches_W%C3%B6rterbuch" TargetMode="External"/><Relationship Id="rId20" Type="http://schemas.openxmlformats.org/officeDocument/2006/relationships/hyperlink" Target="http://de.wikipedia.org/wiki/S%C3%BCdhessisches_W%C3%B6rterbuch" TargetMode="External"/><Relationship Id="rId29"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de.wikipedia.org/wiki/Bayerisches_W%C3%B6rterbuch" TargetMode="External"/><Relationship Id="rId24" Type="http://schemas.openxmlformats.org/officeDocument/2006/relationships/hyperlink" Target="https://tinyurl.com/y6wzzlu3" TargetMode="External"/><Relationship Id="rId32" Type="http://schemas.openxmlformats.org/officeDocument/2006/relationships/hyperlink" Target="https://tinyurl.com/ydhcsagx" TargetMode="External"/><Relationship Id="rId5" Type="http://schemas.openxmlformats.org/officeDocument/2006/relationships/settings" Target="settings.xml"/><Relationship Id="rId15" Type="http://schemas.openxmlformats.org/officeDocument/2006/relationships/hyperlink" Target="http://de.wikipedia.org/wiki/Nieders%C3%A4chsisches_W%C3%B6rterbuch" TargetMode="External"/><Relationship Id="rId23" Type="http://schemas.openxmlformats.org/officeDocument/2006/relationships/hyperlink" Target="https://tinyurl.com/ya6yk4ad" TargetMode="External"/><Relationship Id="rId28" Type="http://schemas.openxmlformats.org/officeDocument/2006/relationships/hyperlink" Target="https://tinyurl.com/y8gbt4xs" TargetMode="External"/><Relationship Id="rId36" Type="http://schemas.openxmlformats.org/officeDocument/2006/relationships/theme" Target="theme/theme1.xml"/><Relationship Id="rId10" Type="http://schemas.openxmlformats.org/officeDocument/2006/relationships/hyperlink" Target="http://www.philology.ru/linguistics1/serebrennikov-70a.htm" TargetMode="External"/><Relationship Id="rId19" Type="http://schemas.openxmlformats.org/officeDocument/2006/relationships/hyperlink" Target="http://www.vokabeln.de/v3/vorschau/Schwaebisch_Weisheiten.htm" TargetMode="External"/><Relationship Id="rId31" Type="http://schemas.openxmlformats.org/officeDocument/2006/relationships/hyperlink" Target="https://tinyurl.com/y9r5dpwh" TargetMode="External"/><Relationship Id="rId4" Type="http://schemas.microsoft.com/office/2007/relationships/stylesWithEffects" Target="stylesWithEffects.xml"/><Relationship Id="rId9" Type="http://schemas.openxmlformats.org/officeDocument/2006/relationships/hyperlink" Target="https://moodle.znu.edu.ua/course/view.php?id=10807" TargetMode="External"/><Relationship Id="rId14" Type="http://schemas.openxmlformats.org/officeDocument/2006/relationships/hyperlink" Target="http://de.wikipedia.org/wiki/Hessen-Nassauisches_W%C3%B6rterbuch" TargetMode="External"/><Relationship Id="rId22" Type="http://schemas.openxmlformats.org/officeDocument/2006/relationships/hyperlink" Target="http://www.nbuv.gov.ua" TargetMode="External"/><Relationship Id="rId27" Type="http://schemas.openxmlformats.org/officeDocument/2006/relationships/hyperlink" Target="https://tinyurl.com/ycds57la" TargetMode="External"/><Relationship Id="rId30" Type="http://schemas.openxmlformats.org/officeDocument/2006/relationships/hyperlink" Target="https://tinyurl.com/yd6bq6p9"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A7AD18-4408-408A-87C9-F85F772A08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4639</Words>
  <Characters>26445</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31022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Админ</cp:lastModifiedBy>
  <cp:revision>2</cp:revision>
  <cp:lastPrinted>2020-06-17T19:03:00Z</cp:lastPrinted>
  <dcterms:created xsi:type="dcterms:W3CDTF">2020-10-13T18:51:00Z</dcterms:created>
  <dcterms:modified xsi:type="dcterms:W3CDTF">2020-10-13T18:51:00Z</dcterms:modified>
</cp:coreProperties>
</file>