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F8" w:rsidRPr="00F969F8" w:rsidRDefault="009B08A0" w:rsidP="00F969F8">
      <w:pPr>
        <w:spacing w:after="0" w:line="240" w:lineRule="auto"/>
        <w:ind w:firstLine="709"/>
        <w:jc w:val="both"/>
        <w:rPr>
          <w:rFonts w:ascii="Times New Roman" w:hAnsi="Times New Roman" w:cs="Times New Roman"/>
          <w:b/>
          <w:sz w:val="28"/>
          <w:szCs w:val="28"/>
          <w:lang w:val="uk-UA"/>
        </w:rPr>
      </w:pPr>
      <w:r w:rsidRPr="00F969F8">
        <w:rPr>
          <w:rFonts w:ascii="Times New Roman" w:hAnsi="Times New Roman" w:cs="Times New Roman"/>
          <w:b/>
          <w:sz w:val="28"/>
          <w:szCs w:val="28"/>
          <w:lang w:val="uk-UA"/>
        </w:rPr>
        <w:t>Практичне заняття</w:t>
      </w:r>
      <w:r w:rsidR="00944971" w:rsidRPr="00F969F8">
        <w:rPr>
          <w:rFonts w:ascii="Times New Roman" w:hAnsi="Times New Roman" w:cs="Times New Roman"/>
          <w:b/>
          <w:sz w:val="28"/>
          <w:szCs w:val="28"/>
          <w:lang w:val="uk-UA"/>
        </w:rPr>
        <w:t xml:space="preserve"> № </w:t>
      </w:r>
      <w:r w:rsidR="00C1297B">
        <w:rPr>
          <w:rFonts w:ascii="Times New Roman" w:hAnsi="Times New Roman" w:cs="Times New Roman"/>
          <w:b/>
          <w:sz w:val="28"/>
          <w:szCs w:val="28"/>
          <w:lang w:val="uk-UA"/>
        </w:rPr>
        <w:t>6</w:t>
      </w:r>
      <w:r w:rsidR="005006B9" w:rsidRPr="00F969F8">
        <w:rPr>
          <w:rFonts w:ascii="Times New Roman" w:hAnsi="Times New Roman" w:cs="Times New Roman"/>
          <w:b/>
          <w:sz w:val="28"/>
          <w:szCs w:val="28"/>
          <w:lang w:val="uk-UA"/>
        </w:rPr>
        <w:t>.</w:t>
      </w:r>
      <w:r w:rsidR="00F969F8" w:rsidRPr="00F969F8">
        <w:rPr>
          <w:rFonts w:ascii="Times New Roman" w:hAnsi="Times New Roman" w:cs="Times New Roman"/>
          <w:b/>
          <w:sz w:val="28"/>
          <w:szCs w:val="28"/>
          <w:lang w:val="uk-UA"/>
        </w:rPr>
        <w:t xml:space="preserve"> Українські ігри-забави та ігри-атракціони</w:t>
      </w:r>
    </w:p>
    <w:p w:rsidR="00982F71" w:rsidRPr="00D876BF" w:rsidRDefault="00982F71" w:rsidP="00F969F8">
      <w:pPr>
        <w:spacing w:after="0" w:line="240" w:lineRule="auto"/>
        <w:ind w:firstLine="709"/>
        <w:jc w:val="both"/>
        <w:rPr>
          <w:rFonts w:ascii="Times New Roman" w:eastAsia="Times New Roman" w:hAnsi="Times New Roman" w:cs="Times New Roman"/>
          <w:sz w:val="28"/>
          <w:szCs w:val="28"/>
          <w:lang w:val="uk-UA"/>
        </w:rPr>
      </w:pPr>
      <w:r w:rsidRPr="00D876BF">
        <w:rPr>
          <w:rFonts w:ascii="Times New Roman" w:hAnsi="Times New Roman" w:cs="Times New Roman"/>
          <w:sz w:val="28"/>
          <w:szCs w:val="28"/>
          <w:lang w:val="uk-UA"/>
        </w:rPr>
        <w:t>План:</w:t>
      </w:r>
      <w:r w:rsidR="0010696C" w:rsidRPr="00D876BF">
        <w:rPr>
          <w:rFonts w:ascii="Times New Roman" w:eastAsia="Times New Roman" w:hAnsi="Times New Roman" w:cs="Times New Roman"/>
          <w:sz w:val="28"/>
          <w:szCs w:val="28"/>
          <w:lang w:val="uk-UA"/>
        </w:rPr>
        <w:t xml:space="preserve"> </w:t>
      </w:r>
    </w:p>
    <w:p w:rsidR="00F969F8" w:rsidRPr="00F969F8" w:rsidRDefault="00DE42DC" w:rsidP="00F969F8">
      <w:pPr>
        <w:pStyle w:val="a5"/>
        <w:numPr>
          <w:ilvl w:val="0"/>
          <w:numId w:val="17"/>
        </w:numPr>
        <w:spacing w:after="0" w:line="240" w:lineRule="auto"/>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Українські</w:t>
      </w:r>
      <w:r w:rsidR="00F969F8" w:rsidRPr="00F969F8">
        <w:rPr>
          <w:rFonts w:ascii="Times New Roman" w:hAnsi="Times New Roman" w:cs="Times New Roman"/>
          <w:sz w:val="28"/>
          <w:szCs w:val="28"/>
          <w:lang w:val="uk-UA"/>
        </w:rPr>
        <w:t xml:space="preserve"> ігри-забави та ігри-атракціони </w:t>
      </w:r>
      <w:r w:rsidR="00F969F8" w:rsidRPr="00F969F8">
        <w:rPr>
          <w:rStyle w:val="af4"/>
          <w:rFonts w:ascii="Times New Roman" w:hAnsi="Times New Roman" w:cs="Times New Roman"/>
          <w:i w:val="0"/>
          <w:sz w:val="28"/>
          <w:szCs w:val="28"/>
          <w:lang w:val="uk-UA"/>
        </w:rPr>
        <w:t xml:space="preserve">«Плетінь», </w:t>
      </w:r>
      <w:r w:rsidR="00F969F8" w:rsidRPr="00F969F8">
        <w:rPr>
          <w:rFonts w:ascii="Times New Roman" w:hAnsi="Times New Roman" w:cs="Times New Roman"/>
          <w:iCs/>
          <w:spacing w:val="-6"/>
          <w:sz w:val="28"/>
          <w:szCs w:val="28"/>
          <w:lang w:val="uk-UA"/>
        </w:rPr>
        <w:t xml:space="preserve">«Півник», </w:t>
      </w:r>
      <w:r w:rsidR="00F969F8" w:rsidRPr="00F969F8">
        <w:rPr>
          <w:rStyle w:val="af4"/>
          <w:rFonts w:ascii="Times New Roman" w:hAnsi="Times New Roman" w:cs="Times New Roman"/>
          <w:i w:val="0"/>
          <w:sz w:val="28"/>
          <w:szCs w:val="28"/>
          <w:lang w:val="uk-UA"/>
        </w:rPr>
        <w:t xml:space="preserve">«Сонько», </w:t>
      </w:r>
      <w:r w:rsidR="00F969F8" w:rsidRPr="00F969F8">
        <w:rPr>
          <w:rFonts w:ascii="Times New Roman" w:hAnsi="Times New Roman" w:cs="Times New Roman"/>
          <w:sz w:val="28"/>
          <w:szCs w:val="28"/>
          <w:lang w:val="uk-UA"/>
        </w:rPr>
        <w:t>«Глечичок»</w:t>
      </w:r>
    </w:p>
    <w:p w:rsidR="00F969F8" w:rsidRDefault="00F969F8" w:rsidP="00F969F8">
      <w:pPr>
        <w:pStyle w:val="a5"/>
        <w:numPr>
          <w:ilvl w:val="0"/>
          <w:numId w:val="17"/>
        </w:numPr>
        <w:spacing w:after="0" w:line="240" w:lineRule="auto"/>
        <w:rPr>
          <w:rFonts w:ascii="Times New Roman" w:hAnsi="Times New Roman" w:cs="Times New Roman"/>
          <w:sz w:val="28"/>
          <w:szCs w:val="28"/>
          <w:lang w:val="uk-UA"/>
        </w:rPr>
      </w:pPr>
      <w:r w:rsidRPr="00F969F8">
        <w:rPr>
          <w:rFonts w:ascii="Times New Roman" w:hAnsi="Times New Roman" w:cs="Times New Roman"/>
          <w:sz w:val="28"/>
          <w:szCs w:val="28"/>
          <w:lang w:val="uk-UA"/>
        </w:rPr>
        <w:t>Фізкультурне свято «Козацькому роду – нема переводу»</w:t>
      </w:r>
    </w:p>
    <w:p w:rsidR="00F969F8" w:rsidRDefault="00F969F8" w:rsidP="00F969F8">
      <w:pPr>
        <w:spacing w:after="0" w:line="240" w:lineRule="auto"/>
        <w:rPr>
          <w:rFonts w:ascii="Times New Roman" w:hAnsi="Times New Roman" w:cs="Times New Roman"/>
          <w:sz w:val="28"/>
          <w:szCs w:val="28"/>
          <w:lang w:val="uk-UA"/>
        </w:rPr>
      </w:pPr>
    </w:p>
    <w:p w:rsidR="00F969F8" w:rsidRDefault="00F969F8" w:rsidP="00F969F8">
      <w:pPr>
        <w:pStyle w:val="a5"/>
        <w:numPr>
          <w:ilvl w:val="0"/>
          <w:numId w:val="18"/>
        </w:numPr>
        <w:spacing w:after="0" w:line="240" w:lineRule="auto"/>
        <w:rPr>
          <w:rFonts w:ascii="Times New Roman" w:hAnsi="Times New Roman" w:cs="Times New Roman"/>
          <w:b/>
          <w:sz w:val="28"/>
          <w:szCs w:val="28"/>
          <w:lang w:val="uk-UA"/>
        </w:rPr>
      </w:pPr>
      <w:r w:rsidRPr="00F969F8">
        <w:rPr>
          <w:rFonts w:ascii="Times New Roman" w:hAnsi="Times New Roman" w:cs="Times New Roman"/>
          <w:b/>
          <w:sz w:val="28"/>
          <w:szCs w:val="28"/>
          <w:lang w:val="uk-UA"/>
        </w:rPr>
        <w:t>Українські ігри-забави та ігри-атракціони</w:t>
      </w:r>
    </w:p>
    <w:p w:rsidR="00F969F8" w:rsidRPr="00F969F8" w:rsidRDefault="00F969F8" w:rsidP="00F969F8">
      <w:pPr>
        <w:pStyle w:val="a5"/>
        <w:spacing w:after="0" w:line="240" w:lineRule="auto"/>
        <w:ind w:left="1068"/>
        <w:rPr>
          <w:rFonts w:ascii="Times New Roman" w:hAnsi="Times New Roman" w:cs="Times New Roman"/>
          <w:b/>
          <w:sz w:val="28"/>
          <w:szCs w:val="28"/>
          <w:lang w:val="uk-UA"/>
        </w:rPr>
      </w:pP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Народні ігри, відомі нам як забава, як форма фізичного загартування, – своєрідна школа виховання, що формує поетичне мислення і мистецькі смаки. Гра була вигадана ще первісними людьми як частина складного ритуалу, який мав на меті інтенсифікувати людську енергію для найповнішого впливу на явища природи і життя. Наприклад, словесний текст ігор, який зараз має першорядне значення, довгий час був лише одним зі складових елементів, і то не найголовнішим, у комплексі ритмічного руху, жесту, вигуку. У колективному дійстві, магічному ритуалі, покликаному сприяти розвиткові й росту рослин чи тварин, головним смислом руху була імітація. Тогочасні весняні ігри, що являли собою магічні дії та виконувалися дорослими представниками роду, можна назвати вегетаційними. Поступово вони втратили своє первісне призначення і перейшли до розряду молодіжних і дитячих забав.</w:t>
      </w:r>
    </w:p>
    <w:p w:rsidR="00DD1D3A" w:rsidRDefault="00DE42DC" w:rsidP="00DD1D3A">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Серед народних ігор можна також виділити ігри-забави та ігри-атракціони. Вони носять естафетний характер з елементами змагань: стрибки на одній нозі, метання м’ячів у рухому ціль, перетягування каната, ходьба на низьких ходулях, підстрибування та ловлення ласощів (бублика, цукерки) зубами («Бій півнів», «Перетягування бука», «Пес»), ігри комічного характеру («Ледачий Гриць»). Сюди ж можна віднести гойдання на гойдалках, катання на саморобних каруселях, лазіння по гладкому стовбуру, ліплення снігової баби тощо.</w:t>
      </w:r>
    </w:p>
    <w:p w:rsidR="00DD1D3A" w:rsidRPr="00DD1D3A" w:rsidRDefault="00DD1D3A" w:rsidP="00DD1D3A">
      <w:pPr>
        <w:spacing w:after="0" w:line="240" w:lineRule="auto"/>
        <w:ind w:firstLine="709"/>
        <w:jc w:val="both"/>
        <w:rPr>
          <w:rFonts w:ascii="Times New Roman" w:hAnsi="Times New Roman" w:cs="Times New Roman"/>
          <w:sz w:val="28"/>
          <w:szCs w:val="28"/>
          <w:lang w:val="uk-UA"/>
        </w:rPr>
      </w:pPr>
      <w:r w:rsidRPr="00DD1D3A">
        <w:rPr>
          <w:rFonts w:ascii="Times New Roman" w:hAnsi="Times New Roman" w:cs="Times New Roman"/>
          <w:b/>
          <w:sz w:val="28"/>
          <w:szCs w:val="28"/>
          <w:lang w:val="uk-UA"/>
        </w:rPr>
        <w:sym w:font="Wingdings" w:char="F047"/>
      </w:r>
      <w:r>
        <w:rPr>
          <w:rFonts w:ascii="Times New Roman" w:hAnsi="Times New Roman" w:cs="Times New Roman"/>
          <w:b/>
          <w:sz w:val="28"/>
          <w:szCs w:val="28"/>
          <w:lang w:val="uk-UA"/>
        </w:rPr>
        <w:t xml:space="preserve"> </w:t>
      </w:r>
      <w:r w:rsidRPr="00DD1D3A">
        <w:rPr>
          <w:rFonts w:ascii="Times New Roman" w:hAnsi="Times New Roman" w:cs="Times New Roman"/>
          <w:sz w:val="28"/>
          <w:szCs w:val="28"/>
          <w:lang w:val="uk-UA"/>
        </w:rPr>
        <w:t xml:space="preserve">Слово «атракціон» в буквальному перекладі з французької означає «притягання». Атракціон - це гра, яка приваблює своєю </w:t>
      </w:r>
      <w:proofErr w:type="spellStart"/>
      <w:r w:rsidRPr="00DD1D3A">
        <w:rPr>
          <w:rFonts w:ascii="Times New Roman" w:hAnsi="Times New Roman" w:cs="Times New Roman"/>
          <w:sz w:val="28"/>
          <w:szCs w:val="28"/>
          <w:lang w:val="uk-UA"/>
        </w:rPr>
        <w:t>видовищністю</w:t>
      </w:r>
      <w:proofErr w:type="spellEnd"/>
      <w:r w:rsidRPr="00DD1D3A">
        <w:rPr>
          <w:rFonts w:ascii="Times New Roman" w:hAnsi="Times New Roman" w:cs="Times New Roman"/>
          <w:sz w:val="28"/>
          <w:szCs w:val="28"/>
          <w:lang w:val="uk-UA"/>
        </w:rPr>
        <w:t xml:space="preserve">. Більшість із таких ігор не потребують ні великої території, ні громіздкого інвентарю, вони доступні будь-якому складу учасників. </w:t>
      </w:r>
    </w:p>
    <w:p w:rsidR="00DD1D3A" w:rsidRPr="00F969F8" w:rsidRDefault="00DD1D3A" w:rsidP="00F969F8">
      <w:pPr>
        <w:spacing w:after="0" w:line="240" w:lineRule="auto"/>
        <w:ind w:firstLine="709"/>
        <w:jc w:val="both"/>
        <w:rPr>
          <w:rFonts w:ascii="Times New Roman" w:hAnsi="Times New Roman" w:cs="Times New Roman"/>
          <w:sz w:val="28"/>
          <w:szCs w:val="28"/>
          <w:lang w:val="uk-UA"/>
        </w:rPr>
      </w:pPr>
    </w:p>
    <w:p w:rsidR="00DE42DC" w:rsidRPr="00F969F8" w:rsidRDefault="00DD1D3A" w:rsidP="00F969F8">
      <w:pPr>
        <w:spacing w:after="0" w:line="240" w:lineRule="auto"/>
        <w:ind w:firstLine="709"/>
        <w:jc w:val="both"/>
        <w:rPr>
          <w:rStyle w:val="af4"/>
          <w:rFonts w:ascii="Times New Roman" w:hAnsi="Times New Roman" w:cs="Times New Roman"/>
          <w:i w:val="0"/>
          <w:sz w:val="28"/>
          <w:szCs w:val="28"/>
          <w:lang w:val="uk-UA"/>
        </w:rPr>
      </w:pPr>
      <w:r w:rsidRPr="00DD1D3A">
        <w:rPr>
          <w:rStyle w:val="af4"/>
          <w:rFonts w:ascii="Times New Roman" w:hAnsi="Times New Roman" w:cs="Times New Roman"/>
          <w:sz w:val="28"/>
          <w:szCs w:val="28"/>
          <w:lang w:val="uk-UA"/>
        </w:rPr>
        <w:t>Українська народна гра</w:t>
      </w:r>
      <w:r w:rsidR="00DE42DC" w:rsidRPr="00F969F8">
        <w:rPr>
          <w:rStyle w:val="af4"/>
          <w:rFonts w:ascii="Times New Roman" w:hAnsi="Times New Roman" w:cs="Times New Roman"/>
          <w:b/>
          <w:i w:val="0"/>
          <w:sz w:val="28"/>
          <w:szCs w:val="28"/>
          <w:lang w:val="uk-UA"/>
        </w:rPr>
        <w:t xml:space="preserve"> «Плетінь»</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sz w:val="28"/>
          <w:szCs w:val="28"/>
          <w:lang w:val="uk-UA"/>
        </w:rPr>
        <w:t>Хід гри</w:t>
      </w:r>
      <w:r w:rsidRPr="00F969F8">
        <w:rPr>
          <w:rStyle w:val="af4"/>
          <w:rFonts w:ascii="Times New Roman" w:hAnsi="Times New Roman" w:cs="Times New Roman"/>
          <w:i w:val="0"/>
          <w:sz w:val="28"/>
          <w:szCs w:val="28"/>
          <w:lang w:val="uk-UA"/>
        </w:rPr>
        <w:t>: Учасники гри шикуються один за одним у довгий ряд. Уздовж усього ряду розтягується мотузка, і кожен береться за неї рукою. Учасники, пританцьовуючи, йдуть  за ведучим і співають:</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Навколо берізоньки йдемо,</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 xml:space="preserve">Навколо нас все плетемо.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proofErr w:type="spellStart"/>
      <w:r w:rsidRPr="00F969F8">
        <w:rPr>
          <w:rStyle w:val="af4"/>
          <w:rFonts w:ascii="Times New Roman" w:hAnsi="Times New Roman" w:cs="Times New Roman"/>
          <w:i w:val="0"/>
          <w:sz w:val="28"/>
          <w:szCs w:val="28"/>
          <w:lang w:val="uk-UA"/>
        </w:rPr>
        <w:t>Плеть-плеть</w:t>
      </w:r>
      <w:proofErr w:type="spellEnd"/>
      <w:r w:rsidRPr="00F969F8">
        <w:rPr>
          <w:rStyle w:val="af4"/>
          <w:rFonts w:ascii="Times New Roman" w:hAnsi="Times New Roman" w:cs="Times New Roman"/>
          <w:i w:val="0"/>
          <w:sz w:val="28"/>
          <w:szCs w:val="28"/>
          <w:lang w:val="uk-UA"/>
        </w:rPr>
        <w:t xml:space="preserve"> плетена,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 xml:space="preserve">Навколо стовбура обведена.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В</w:t>
      </w:r>
      <w:r w:rsidRPr="00F969F8">
        <w:rPr>
          <w:rFonts w:ascii="Times New Roman" w:hAnsi="Times New Roman" w:cs="Times New Roman"/>
          <w:sz w:val="28"/>
          <w:szCs w:val="28"/>
          <w:lang w:val="uk-UA"/>
        </w:rPr>
        <w:t>’</w:t>
      </w:r>
      <w:r w:rsidRPr="00F969F8">
        <w:rPr>
          <w:rStyle w:val="af4"/>
          <w:rFonts w:ascii="Times New Roman" w:hAnsi="Times New Roman" w:cs="Times New Roman"/>
          <w:i w:val="0"/>
          <w:sz w:val="28"/>
          <w:szCs w:val="28"/>
          <w:lang w:val="uk-UA"/>
        </w:rPr>
        <w:t xml:space="preserve">ється плетень, плететься,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 xml:space="preserve">У полі, в лісі волочиться.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 xml:space="preserve">Розплітайся, плетене, розплетися,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Золотий вузлику, розв’яжися.</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lastRenderedPageBreak/>
        <w:t>Ведучий заплутує хоровод, доки не «зав</w:t>
      </w:r>
      <w:r w:rsidRPr="00F969F8">
        <w:rPr>
          <w:rFonts w:ascii="Times New Roman" w:hAnsi="Times New Roman" w:cs="Times New Roman"/>
          <w:sz w:val="28"/>
          <w:szCs w:val="28"/>
          <w:lang w:val="uk-UA"/>
        </w:rPr>
        <w:t>’</w:t>
      </w:r>
      <w:r w:rsidRPr="00F969F8">
        <w:rPr>
          <w:rStyle w:val="af4"/>
          <w:rFonts w:ascii="Times New Roman" w:hAnsi="Times New Roman" w:cs="Times New Roman"/>
          <w:i w:val="0"/>
          <w:sz w:val="28"/>
          <w:szCs w:val="28"/>
          <w:lang w:val="uk-UA"/>
        </w:rPr>
        <w:t>є плетінь». Розплітають плетінь зі словами:</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 xml:space="preserve">Вбране вбрання – із ста хлоп'ят,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 xml:space="preserve">Усі в один ряд, разом зв'язані стоять.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Плетінь, розплітайся, на берізоньку завивайся.</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Потім ведучий швидко веде хоровод у поле, при цьому виконує різкі повороти, і хто не утримався на ногах, вибуває із гри.</w:t>
      </w:r>
    </w:p>
    <w:p w:rsidR="00DE42DC" w:rsidRPr="00F969F8" w:rsidRDefault="00DD1D3A" w:rsidP="00F969F8">
      <w:pPr>
        <w:spacing w:after="0" w:line="240" w:lineRule="auto"/>
        <w:ind w:firstLine="709"/>
        <w:jc w:val="both"/>
        <w:rPr>
          <w:rFonts w:ascii="Times New Roman" w:hAnsi="Times New Roman" w:cs="Times New Roman"/>
          <w:b/>
          <w:iCs/>
          <w:color w:val="000000"/>
          <w:spacing w:val="-6"/>
          <w:sz w:val="28"/>
          <w:szCs w:val="28"/>
          <w:lang w:val="uk-UA"/>
        </w:rPr>
      </w:pPr>
      <w:r w:rsidRPr="00DD1D3A">
        <w:rPr>
          <w:rStyle w:val="af4"/>
          <w:rFonts w:ascii="Times New Roman" w:hAnsi="Times New Roman" w:cs="Times New Roman"/>
          <w:sz w:val="28"/>
          <w:szCs w:val="28"/>
          <w:lang w:val="uk-UA"/>
        </w:rPr>
        <w:t>Українська народна гра</w:t>
      </w:r>
      <w:r w:rsidRPr="00F969F8">
        <w:rPr>
          <w:rStyle w:val="af4"/>
          <w:rFonts w:ascii="Times New Roman" w:hAnsi="Times New Roman" w:cs="Times New Roman"/>
          <w:b/>
          <w:i w:val="0"/>
          <w:sz w:val="28"/>
          <w:szCs w:val="28"/>
          <w:lang w:val="uk-UA"/>
        </w:rPr>
        <w:t xml:space="preserve"> </w:t>
      </w:r>
      <w:r w:rsidR="00DE42DC" w:rsidRPr="00F969F8">
        <w:rPr>
          <w:rFonts w:ascii="Times New Roman" w:hAnsi="Times New Roman" w:cs="Times New Roman"/>
          <w:b/>
          <w:iCs/>
          <w:color w:val="000000"/>
          <w:spacing w:val="-6"/>
          <w:sz w:val="28"/>
          <w:szCs w:val="28"/>
          <w:lang w:val="uk-UA"/>
        </w:rPr>
        <w:t xml:space="preserve">«Півник»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i/>
          <w:sz w:val="28"/>
          <w:szCs w:val="28"/>
          <w:lang w:val="uk-UA"/>
        </w:rPr>
        <w:t>Хід гри</w:t>
      </w:r>
      <w:r w:rsidRPr="00F969F8">
        <w:rPr>
          <w:rFonts w:ascii="Times New Roman" w:hAnsi="Times New Roman" w:cs="Times New Roman"/>
          <w:sz w:val="28"/>
          <w:szCs w:val="28"/>
          <w:lang w:val="uk-UA"/>
        </w:rPr>
        <w:t>: Гравці сідають на лаву та співають:</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У лісі на поляні</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Росте горіх в зеленому жупані,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Багач та й невеликий,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Горіхами вкритий.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Ведучий ховає в одній руці горіх, простягає два кулаки кому-небудь із учасників гри і каже: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На дереві горіх народився,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Під кущ закотився,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Під кущ закотився,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У руках з'явився.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Або моє, або твоє?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Доки гравець відгадує, в якій руці сховано горіх, інші кажуть: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Росли горіхи, виросли,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З листя вилізли,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Хвостики закрутилися,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Кожному полюбилися.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Гравець, що вгадав, у якій руці горіх, стає новим ведучим. </w:t>
      </w:r>
    </w:p>
    <w:p w:rsidR="00DE42DC" w:rsidRPr="00F969F8" w:rsidRDefault="00DD1D3A" w:rsidP="00F969F8">
      <w:pPr>
        <w:spacing w:after="0" w:line="240" w:lineRule="auto"/>
        <w:ind w:firstLine="709"/>
        <w:jc w:val="both"/>
        <w:rPr>
          <w:rStyle w:val="af4"/>
          <w:rFonts w:ascii="Times New Roman" w:hAnsi="Times New Roman" w:cs="Times New Roman"/>
          <w:i w:val="0"/>
          <w:sz w:val="28"/>
          <w:szCs w:val="28"/>
          <w:lang w:val="uk-UA"/>
        </w:rPr>
      </w:pPr>
      <w:r w:rsidRPr="00DD1D3A">
        <w:rPr>
          <w:rStyle w:val="af4"/>
          <w:rFonts w:ascii="Times New Roman" w:hAnsi="Times New Roman" w:cs="Times New Roman"/>
          <w:sz w:val="28"/>
          <w:szCs w:val="28"/>
          <w:lang w:val="uk-UA"/>
        </w:rPr>
        <w:t>Українська народна гра</w:t>
      </w:r>
      <w:r w:rsidRPr="00F969F8">
        <w:rPr>
          <w:rStyle w:val="af4"/>
          <w:rFonts w:ascii="Times New Roman" w:hAnsi="Times New Roman" w:cs="Times New Roman"/>
          <w:b/>
          <w:i w:val="0"/>
          <w:sz w:val="28"/>
          <w:szCs w:val="28"/>
          <w:lang w:val="uk-UA"/>
        </w:rPr>
        <w:t xml:space="preserve"> </w:t>
      </w:r>
      <w:r w:rsidR="00DE42DC" w:rsidRPr="00F969F8">
        <w:rPr>
          <w:rStyle w:val="af4"/>
          <w:rFonts w:ascii="Times New Roman" w:hAnsi="Times New Roman" w:cs="Times New Roman"/>
          <w:b/>
          <w:i w:val="0"/>
          <w:sz w:val="28"/>
          <w:szCs w:val="28"/>
          <w:lang w:val="uk-UA"/>
        </w:rPr>
        <w:t>«Сонько»</w:t>
      </w:r>
      <w:r w:rsidR="00DE42DC" w:rsidRPr="00F969F8">
        <w:rPr>
          <w:rStyle w:val="af4"/>
          <w:rFonts w:ascii="Times New Roman" w:hAnsi="Times New Roman" w:cs="Times New Roman"/>
          <w:i w:val="0"/>
          <w:sz w:val="28"/>
          <w:szCs w:val="28"/>
          <w:lang w:val="uk-UA"/>
        </w:rPr>
        <w:t xml:space="preserve">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sz w:val="28"/>
          <w:szCs w:val="28"/>
          <w:lang w:val="uk-UA"/>
        </w:rPr>
        <w:t>Хід гри</w:t>
      </w:r>
      <w:r w:rsidRPr="00F969F8">
        <w:rPr>
          <w:rStyle w:val="af4"/>
          <w:rFonts w:ascii="Times New Roman" w:hAnsi="Times New Roman" w:cs="Times New Roman"/>
          <w:i w:val="0"/>
          <w:sz w:val="28"/>
          <w:szCs w:val="28"/>
          <w:lang w:val="uk-UA"/>
        </w:rPr>
        <w:t xml:space="preserve">. На лаву, посеред хати, лягає хлопчик – «сонько». Інші гравці  водять навколо нього хоровод і співають: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 xml:space="preserve">Сонько дрімає, спати хоче.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 xml:space="preserve">Тобі досить, соньку, дрімати,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 xml:space="preserve">Тобі час, соньку, вставати.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 xml:space="preserve">Прокидайся, дзвони дзвонять,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 xml:space="preserve">Прокидайся, час говорять.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 xml:space="preserve">Люди вже йдуть,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 xml:space="preserve">У хоровод стають. </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«Сонько» прокидається та й відповідає:</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Мені й справді годі спати.</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Мені й справді час вставати.</w:t>
      </w:r>
    </w:p>
    <w:p w:rsidR="00DE42DC" w:rsidRPr="00F969F8" w:rsidRDefault="00DE42DC" w:rsidP="00F969F8">
      <w:pPr>
        <w:spacing w:after="0" w:line="240" w:lineRule="auto"/>
        <w:ind w:firstLine="709"/>
        <w:jc w:val="both"/>
        <w:rPr>
          <w:rStyle w:val="af4"/>
          <w:rFonts w:ascii="Times New Roman" w:hAnsi="Times New Roman" w:cs="Times New Roman"/>
          <w:i w:val="0"/>
          <w:sz w:val="28"/>
          <w:szCs w:val="28"/>
          <w:lang w:val="uk-UA"/>
        </w:rPr>
      </w:pPr>
      <w:r w:rsidRPr="00F969F8">
        <w:rPr>
          <w:rStyle w:val="af4"/>
          <w:rFonts w:ascii="Times New Roman" w:hAnsi="Times New Roman" w:cs="Times New Roman"/>
          <w:i w:val="0"/>
          <w:sz w:val="28"/>
          <w:szCs w:val="28"/>
          <w:lang w:val="uk-UA"/>
        </w:rPr>
        <w:t>Потім, пританцьовуючи, веде хоровод на вулицю. Там кидає вбік «пижі» (коротенькі палички із загостреними кінчиками). Всі біжать їх збирати. Той, хто встиг підібрати палички, сідає на спину тому, кому їх не вистачило. У такий спосіб гравці вертаються до хати.</w:t>
      </w:r>
    </w:p>
    <w:p w:rsidR="00DE42DC" w:rsidRPr="00F969F8" w:rsidRDefault="00DD1D3A" w:rsidP="00F969F8">
      <w:pPr>
        <w:spacing w:after="0" w:line="240" w:lineRule="auto"/>
        <w:ind w:firstLine="709"/>
        <w:jc w:val="both"/>
        <w:rPr>
          <w:rFonts w:ascii="Times New Roman" w:hAnsi="Times New Roman" w:cs="Times New Roman"/>
          <w:b/>
          <w:color w:val="000000"/>
          <w:sz w:val="28"/>
          <w:szCs w:val="28"/>
          <w:lang w:val="uk-UA"/>
        </w:rPr>
      </w:pPr>
      <w:r w:rsidRPr="00DD1D3A">
        <w:rPr>
          <w:rStyle w:val="af4"/>
          <w:rFonts w:ascii="Times New Roman" w:hAnsi="Times New Roman" w:cs="Times New Roman"/>
          <w:sz w:val="28"/>
          <w:szCs w:val="28"/>
          <w:lang w:val="uk-UA"/>
        </w:rPr>
        <w:t>Українська народна гра</w:t>
      </w:r>
      <w:r w:rsidRPr="00F969F8">
        <w:rPr>
          <w:rStyle w:val="af4"/>
          <w:rFonts w:ascii="Times New Roman" w:hAnsi="Times New Roman" w:cs="Times New Roman"/>
          <w:b/>
          <w:i w:val="0"/>
          <w:sz w:val="28"/>
          <w:szCs w:val="28"/>
          <w:lang w:val="uk-UA"/>
        </w:rPr>
        <w:t xml:space="preserve"> </w:t>
      </w:r>
      <w:r w:rsidR="00DE42DC" w:rsidRPr="00F969F8">
        <w:rPr>
          <w:rFonts w:ascii="Times New Roman" w:hAnsi="Times New Roman" w:cs="Times New Roman"/>
          <w:b/>
          <w:color w:val="000000"/>
          <w:sz w:val="28"/>
          <w:szCs w:val="28"/>
          <w:lang w:val="uk-UA"/>
        </w:rPr>
        <w:t>«Глечичок»</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i/>
          <w:color w:val="000000"/>
          <w:sz w:val="28"/>
          <w:szCs w:val="28"/>
          <w:lang w:val="uk-UA"/>
        </w:rPr>
        <w:lastRenderedPageBreak/>
        <w:t>Хід гри</w:t>
      </w:r>
      <w:r w:rsidRPr="00F969F8">
        <w:rPr>
          <w:rFonts w:ascii="Times New Roman" w:hAnsi="Times New Roman" w:cs="Times New Roman"/>
          <w:color w:val="000000"/>
          <w:sz w:val="28"/>
          <w:szCs w:val="28"/>
          <w:lang w:val="uk-UA"/>
        </w:rPr>
        <w:t xml:space="preserve">: Один із гравців </w:t>
      </w:r>
      <w:r w:rsidRPr="00F969F8">
        <w:rPr>
          <w:rFonts w:ascii="Times New Roman" w:hAnsi="Times New Roman" w:cs="Times New Roman"/>
          <w:sz w:val="28"/>
          <w:szCs w:val="28"/>
          <w:lang w:val="uk-UA"/>
        </w:rPr>
        <w:t>–</w:t>
      </w:r>
      <w:r w:rsidRPr="00F969F8">
        <w:rPr>
          <w:rFonts w:ascii="Times New Roman" w:hAnsi="Times New Roman" w:cs="Times New Roman"/>
          <w:color w:val="000000"/>
          <w:sz w:val="28"/>
          <w:szCs w:val="28"/>
          <w:lang w:val="uk-UA"/>
        </w:rPr>
        <w:t xml:space="preserve"> ведучий. Він бере в руки м'яч </w:t>
      </w:r>
      <w:r w:rsidRPr="00F969F8">
        <w:rPr>
          <w:rFonts w:ascii="Times New Roman" w:hAnsi="Times New Roman" w:cs="Times New Roman"/>
          <w:sz w:val="28"/>
          <w:szCs w:val="28"/>
          <w:lang w:val="uk-UA"/>
        </w:rPr>
        <w:t>–</w:t>
      </w:r>
      <w:r w:rsidRPr="00F969F8">
        <w:rPr>
          <w:rFonts w:ascii="Times New Roman" w:hAnsi="Times New Roman" w:cs="Times New Roman"/>
          <w:color w:val="000000"/>
          <w:sz w:val="28"/>
          <w:szCs w:val="28"/>
          <w:lang w:val="uk-UA"/>
        </w:rPr>
        <w:t xml:space="preserve"> «глечичок» </w:t>
      </w:r>
      <w:r w:rsidRPr="00F969F8">
        <w:rPr>
          <w:rFonts w:ascii="Times New Roman" w:hAnsi="Times New Roman" w:cs="Times New Roman"/>
          <w:sz w:val="28"/>
          <w:szCs w:val="28"/>
          <w:lang w:val="uk-UA"/>
        </w:rPr>
        <w:t>–</w:t>
      </w:r>
      <w:r w:rsidRPr="00F969F8">
        <w:rPr>
          <w:rFonts w:ascii="Times New Roman" w:hAnsi="Times New Roman" w:cs="Times New Roman"/>
          <w:color w:val="000000"/>
          <w:sz w:val="28"/>
          <w:szCs w:val="28"/>
          <w:lang w:val="uk-UA"/>
        </w:rPr>
        <w:t xml:space="preserve"> і, ударяючи ним об землю, співає:</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color w:val="000000"/>
          <w:sz w:val="28"/>
          <w:szCs w:val="28"/>
          <w:lang w:val="uk-UA"/>
        </w:rPr>
        <w:t>Я глечичок  упустив</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color w:val="000000"/>
          <w:sz w:val="28"/>
          <w:szCs w:val="28"/>
          <w:lang w:val="uk-UA"/>
        </w:rPr>
        <w:t>Та й об підлогу його розбив.</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color w:val="000000"/>
          <w:sz w:val="28"/>
          <w:szCs w:val="28"/>
          <w:lang w:val="uk-UA"/>
        </w:rPr>
        <w:t>Раз, два, три,</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color w:val="000000"/>
          <w:sz w:val="28"/>
          <w:szCs w:val="28"/>
          <w:lang w:val="uk-UA"/>
        </w:rPr>
        <w:t>Його, (Сашко), лови!</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color w:val="000000"/>
          <w:sz w:val="28"/>
          <w:szCs w:val="28"/>
          <w:lang w:val="uk-UA"/>
        </w:rPr>
        <w:t>Переспівавши пісню, ведучий сильно б’є м’ячем об землю, а гравець, ім'я, якого було названо в пісні, його ло</w:t>
      </w:r>
      <w:r w:rsidRPr="00F969F8">
        <w:rPr>
          <w:rFonts w:ascii="Times New Roman" w:hAnsi="Times New Roman" w:cs="Times New Roman"/>
          <w:color w:val="000000"/>
          <w:sz w:val="28"/>
          <w:szCs w:val="28"/>
          <w:lang w:val="uk-UA"/>
        </w:rPr>
        <w:softHyphen/>
        <w:t>вить. Гравець, що впіймав м'яч, відходить убік. Усі інші учасники гри піднімають руки, утворюючи над головою «коло-колесо», та співають:</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color w:val="000000"/>
          <w:sz w:val="28"/>
          <w:szCs w:val="28"/>
          <w:lang w:val="uk-UA"/>
        </w:rPr>
        <w:t>Ми знаємо все підряд,</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color w:val="000000"/>
          <w:sz w:val="28"/>
          <w:szCs w:val="28"/>
          <w:lang w:val="uk-UA"/>
        </w:rPr>
        <w:t>Що хлоп'ята кажуть:</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color w:val="000000"/>
          <w:sz w:val="28"/>
          <w:szCs w:val="28"/>
          <w:lang w:val="uk-UA"/>
        </w:rPr>
        <w:t>Оля, Микола, дуб зелений,</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color w:val="000000"/>
          <w:sz w:val="28"/>
          <w:szCs w:val="28"/>
          <w:lang w:val="uk-UA"/>
        </w:rPr>
        <w:t xml:space="preserve">Конвалія біла, зайчик сірий, </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color w:val="000000"/>
          <w:sz w:val="28"/>
          <w:szCs w:val="28"/>
          <w:lang w:val="uk-UA"/>
        </w:rPr>
        <w:t>Кидай!</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color w:val="000000"/>
          <w:sz w:val="28"/>
          <w:szCs w:val="28"/>
          <w:lang w:val="uk-UA"/>
        </w:rPr>
        <w:t>Гравець із м'ячем співає:</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color w:val="000000"/>
          <w:sz w:val="28"/>
          <w:szCs w:val="28"/>
          <w:lang w:val="uk-UA"/>
        </w:rPr>
        <w:t>Я знаю все підряд,</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color w:val="000000"/>
          <w:sz w:val="28"/>
          <w:szCs w:val="28"/>
          <w:lang w:val="uk-UA"/>
        </w:rPr>
        <w:t>Що хлоп'ята кажуть:</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color w:val="000000"/>
          <w:sz w:val="28"/>
          <w:szCs w:val="28"/>
          <w:lang w:val="uk-UA"/>
        </w:rPr>
        <w:t>Дуб зелений, конвалія, мак,</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color w:val="000000"/>
          <w:sz w:val="28"/>
          <w:szCs w:val="28"/>
          <w:lang w:val="uk-UA"/>
        </w:rPr>
        <w:t xml:space="preserve">Я кидаю м'яч </w:t>
      </w:r>
      <w:r w:rsidRPr="00F969F8">
        <w:rPr>
          <w:rFonts w:ascii="Times New Roman" w:hAnsi="Times New Roman" w:cs="Times New Roman"/>
          <w:sz w:val="28"/>
          <w:szCs w:val="28"/>
          <w:lang w:val="uk-UA"/>
        </w:rPr>
        <w:t>–</w:t>
      </w:r>
      <w:r w:rsidRPr="00F969F8">
        <w:rPr>
          <w:rFonts w:ascii="Times New Roman" w:hAnsi="Times New Roman" w:cs="Times New Roman"/>
          <w:color w:val="000000"/>
          <w:sz w:val="28"/>
          <w:szCs w:val="28"/>
          <w:lang w:val="uk-UA"/>
        </w:rPr>
        <w:t xml:space="preserve"> ось так!</w:t>
      </w:r>
    </w:p>
    <w:p w:rsidR="00DE42DC" w:rsidRPr="00F969F8" w:rsidRDefault="00DE42DC" w:rsidP="00F969F8">
      <w:pPr>
        <w:spacing w:after="0" w:line="240" w:lineRule="auto"/>
        <w:ind w:firstLine="709"/>
        <w:jc w:val="both"/>
        <w:rPr>
          <w:rFonts w:ascii="Times New Roman" w:hAnsi="Times New Roman" w:cs="Times New Roman"/>
          <w:color w:val="000000"/>
          <w:sz w:val="28"/>
          <w:szCs w:val="28"/>
          <w:lang w:val="uk-UA"/>
        </w:rPr>
      </w:pPr>
      <w:r w:rsidRPr="00F969F8">
        <w:rPr>
          <w:rFonts w:ascii="Times New Roman" w:hAnsi="Times New Roman" w:cs="Times New Roman"/>
          <w:color w:val="000000"/>
          <w:sz w:val="28"/>
          <w:szCs w:val="28"/>
          <w:lang w:val="uk-UA"/>
        </w:rPr>
        <w:t>На останніх словах пісні він кидає м'яч, намагаючись влучити ним в ноги будь-якого гравця. Той, у кого потрапив м'яч, стає ведучим.</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p>
    <w:p w:rsidR="00DE42DC" w:rsidRPr="00F969F8" w:rsidRDefault="00DE42DC" w:rsidP="00F969F8">
      <w:pPr>
        <w:pStyle w:val="a5"/>
        <w:numPr>
          <w:ilvl w:val="0"/>
          <w:numId w:val="16"/>
        </w:numPr>
        <w:spacing w:after="0" w:line="240" w:lineRule="auto"/>
        <w:rPr>
          <w:rFonts w:ascii="Times New Roman" w:hAnsi="Times New Roman" w:cs="Times New Roman"/>
          <w:b/>
          <w:sz w:val="28"/>
          <w:szCs w:val="28"/>
          <w:lang w:val="uk-UA"/>
        </w:rPr>
      </w:pPr>
      <w:r w:rsidRPr="00F969F8">
        <w:rPr>
          <w:rFonts w:ascii="Times New Roman" w:hAnsi="Times New Roman" w:cs="Times New Roman"/>
          <w:b/>
          <w:sz w:val="28"/>
          <w:szCs w:val="28"/>
          <w:lang w:val="uk-UA"/>
        </w:rPr>
        <w:t>Фізкультурне свято</w:t>
      </w:r>
      <w:r w:rsidR="00F969F8" w:rsidRPr="00F969F8">
        <w:rPr>
          <w:rFonts w:ascii="Times New Roman" w:hAnsi="Times New Roman" w:cs="Times New Roman"/>
          <w:b/>
          <w:sz w:val="28"/>
          <w:szCs w:val="28"/>
          <w:lang w:val="uk-UA"/>
        </w:rPr>
        <w:t xml:space="preserve"> </w:t>
      </w:r>
      <w:r w:rsidRPr="00F969F8">
        <w:rPr>
          <w:rFonts w:ascii="Times New Roman" w:hAnsi="Times New Roman" w:cs="Times New Roman"/>
          <w:b/>
          <w:sz w:val="28"/>
          <w:szCs w:val="28"/>
          <w:lang w:val="uk-UA"/>
        </w:rPr>
        <w:t>«Козацькому роду – нема переводу»</w:t>
      </w:r>
    </w:p>
    <w:p w:rsidR="00F969F8" w:rsidRPr="00F969F8" w:rsidRDefault="00F969F8" w:rsidP="00F969F8">
      <w:pPr>
        <w:spacing w:after="0" w:line="240" w:lineRule="auto"/>
        <w:ind w:firstLine="709"/>
        <w:rPr>
          <w:rFonts w:ascii="Times New Roman" w:hAnsi="Times New Roman" w:cs="Times New Roman"/>
          <w:b/>
          <w:sz w:val="28"/>
          <w:szCs w:val="28"/>
          <w:lang w:val="uk-UA"/>
        </w:rPr>
      </w:pP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Мета: розвивати фізичні якості дітей (силу, спритність, витривалість, швидкість); удосконалювати навички у лазінні, стрибках, бігу. За допомогою усної народної творчості закріпити знання дітей про рідний край, про його історичне минуле. Виховувати любов до українського народу та його звичаїв. Формувати організованість і товариськість.</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Хід: На середину залу виходять отаман і писар (дорослі).</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Отаман: А пам’ятаєш, пане-товаришу, як ми місяць тому з турками воювали?</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Писар: Еге ж, батьку, турків тоді багато полягло. Та й наших хлопців чимало загинуло...</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Отаман: Та що там казати... Де зараз знайти таких відчайдушних хлопців?</w:t>
      </w:r>
    </w:p>
    <w:p w:rsidR="00DE42DC" w:rsidRPr="00F969F8" w:rsidRDefault="00DE42DC" w:rsidP="00F969F8">
      <w:pPr>
        <w:spacing w:after="0" w:line="240" w:lineRule="auto"/>
        <w:ind w:firstLine="709"/>
        <w:jc w:val="both"/>
        <w:rPr>
          <w:rFonts w:ascii="Times New Roman" w:hAnsi="Times New Roman" w:cs="Times New Roman"/>
          <w:i/>
          <w:sz w:val="28"/>
          <w:szCs w:val="28"/>
          <w:lang w:val="uk-UA"/>
        </w:rPr>
      </w:pPr>
      <w:r w:rsidRPr="00F969F8">
        <w:rPr>
          <w:rFonts w:ascii="Times New Roman" w:hAnsi="Times New Roman" w:cs="Times New Roman"/>
          <w:sz w:val="28"/>
          <w:szCs w:val="28"/>
          <w:lang w:val="uk-UA"/>
        </w:rPr>
        <w:t>У супроводі народної пісні «Ой на горі женці жнуть» заходять діти в українських костюмах. Вітаються</w:t>
      </w:r>
      <w:r w:rsidRPr="00F969F8">
        <w:rPr>
          <w:rFonts w:ascii="Times New Roman" w:hAnsi="Times New Roman" w:cs="Times New Roman"/>
          <w:i/>
          <w:sz w:val="28"/>
          <w:szCs w:val="28"/>
          <w:lang w:val="uk-UA"/>
        </w:rPr>
        <w:t>.</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Отаман: Здорові були, люди добрі! А хто ж ви такі?</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Дитина 1:</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Всі ми – діти українські,</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Хлопці та дівчата,</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Хоч слабкі ще наші руки,</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Та душа завзята.</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Дитина 2:</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Бо козацького ми роду,</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lastRenderedPageBreak/>
        <w:t>Славних предків діти.</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Як один усі вчимося</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Рідний край любити.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Дитина 3:</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Між собою всі ми друзі,</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Ми - одна родина</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І шануємо, як матір,</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Рідну Україну.</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Отаман: Чого ж вам тут треба?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Дитина: Ми прийшли до пана-отамана з проханням записати нас до козацького війська.</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Писар: А як я вас запишу, якщо нікого не знаю? Може, ви ледарі чи неуки?</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Дитина: Та ні, ми всі як орли! (Стають, гордо випнувши груди)</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Й говорити можемо славно -  у нас це всі вміють.</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(Діти розповідають прислів’я, приказки.)</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Козак з біди не заплаче.</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До булави треба голови.</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Козак не боїться ні тучі, ні грому.</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Де козак, там і слава.</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Хліб та вода - козацька їда.</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Козак усім народам друг, міцний, лицарський у нього дух.</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Отаман: Ой-ой-ой! Зовсім заговорили! А навіщо ви дівчат із собою привели? Хіба не знаєте, що на  Січ жінок не пускають?</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Дівчинка: Пане-отамане, дозвольте нам подивитися на козацькі випробовування. А якщо наші хлопці вам не підійдуть, ми їх додому заберемо.</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Отаман: </w:t>
      </w:r>
      <w:proofErr w:type="spellStart"/>
      <w:r w:rsidRPr="00F969F8">
        <w:rPr>
          <w:rFonts w:ascii="Times New Roman" w:hAnsi="Times New Roman" w:cs="Times New Roman"/>
          <w:sz w:val="28"/>
          <w:szCs w:val="28"/>
          <w:lang w:val="uk-UA"/>
        </w:rPr>
        <w:t>Хо-хо-хо</w:t>
      </w:r>
      <w:proofErr w:type="spellEnd"/>
      <w:r w:rsidRPr="00F969F8">
        <w:rPr>
          <w:rFonts w:ascii="Times New Roman" w:hAnsi="Times New Roman" w:cs="Times New Roman"/>
          <w:sz w:val="28"/>
          <w:szCs w:val="28"/>
          <w:lang w:val="uk-UA"/>
        </w:rPr>
        <w:t>! Гаразд. Не осоромтеся ж, хлопці! Заходьте всі, сідайте – в ногах правди нема. Чи готові до першого випробування? Розділіться на дві команди та привітайте один одного.</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Команда «Жваві»</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Девіз: Козачата – хлопці браві, у змаганнях дуже жваві!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Команда «Дужі»</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Девіз: Ми зі спортом дружимо – виростаємо дужими!</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Отаман: загальновідомо, що козацьке товариство обирало за отамана найбільш чесного, сміливого й витривалого козака. Тож наступний конкурс покаже, хто з вас, хлопці, найсильніший та найстійкіший.</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Конкурс «Отамани»</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Учасники сплітають пальці правих рук, опираючись на лікоть, і  міряються силою.</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Писар:</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Попід гору доріженька веде, доріжкою отаман іде.</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Отаманчик попереду іде, козаченьків за собою веде.</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Отамани, отаманчики наші, покажіть,</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Як слухають вас козаченьки ваші.</w:t>
      </w:r>
    </w:p>
    <w:p w:rsidR="00DE42DC" w:rsidRPr="00F969F8" w:rsidRDefault="00DE42DC" w:rsidP="00F969F8">
      <w:pPr>
        <w:spacing w:after="0" w:line="240" w:lineRule="auto"/>
        <w:ind w:firstLine="709"/>
        <w:jc w:val="both"/>
        <w:rPr>
          <w:rFonts w:ascii="Times New Roman" w:hAnsi="Times New Roman" w:cs="Times New Roman"/>
          <w:b/>
          <w:sz w:val="28"/>
          <w:szCs w:val="28"/>
          <w:lang w:val="uk-UA"/>
        </w:rPr>
      </w:pPr>
      <w:r w:rsidRPr="00F969F8">
        <w:rPr>
          <w:rFonts w:ascii="Times New Roman" w:hAnsi="Times New Roman" w:cs="Times New Roman"/>
          <w:sz w:val="28"/>
          <w:szCs w:val="28"/>
          <w:lang w:val="uk-UA"/>
        </w:rPr>
        <w:t>Гра</w:t>
      </w:r>
      <w:r w:rsidRPr="00F969F8">
        <w:rPr>
          <w:rFonts w:ascii="Times New Roman" w:hAnsi="Times New Roman" w:cs="Times New Roman"/>
          <w:b/>
          <w:sz w:val="28"/>
          <w:szCs w:val="28"/>
          <w:lang w:val="uk-UA"/>
        </w:rPr>
        <w:t xml:space="preserve"> «</w:t>
      </w:r>
      <w:proofErr w:type="spellStart"/>
      <w:r w:rsidRPr="00F969F8">
        <w:rPr>
          <w:rFonts w:ascii="Times New Roman" w:hAnsi="Times New Roman" w:cs="Times New Roman"/>
          <w:b/>
          <w:sz w:val="28"/>
          <w:szCs w:val="28"/>
          <w:lang w:val="uk-UA"/>
        </w:rPr>
        <w:t>Хвостач</w:t>
      </w:r>
      <w:proofErr w:type="spellEnd"/>
      <w:r w:rsidRPr="00F969F8">
        <w:rPr>
          <w:rFonts w:ascii="Times New Roman" w:hAnsi="Times New Roman" w:cs="Times New Roman"/>
          <w:b/>
          <w:sz w:val="28"/>
          <w:szCs w:val="28"/>
          <w:lang w:val="uk-UA"/>
        </w:rPr>
        <w:t>»</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lastRenderedPageBreak/>
        <w:t>Учасники, взявшись за руки, стають у дві шеренги по обидва боки від отамана. Отаман намагається так розкрутити шеренги, щоб від них відірвалися гравці.</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Отаман: Молодці, хлопці, дружні ви й завзяті. Зараз побачимо, хто не злякається високих стін, глибокого рову й зможе взяти приступом турецьку фортецю.</w:t>
      </w:r>
    </w:p>
    <w:p w:rsidR="00DE42DC" w:rsidRPr="00F969F8" w:rsidRDefault="00DE42DC" w:rsidP="00F969F8">
      <w:pPr>
        <w:spacing w:after="0" w:line="240" w:lineRule="auto"/>
        <w:ind w:firstLine="709"/>
        <w:jc w:val="both"/>
        <w:rPr>
          <w:rFonts w:ascii="Times New Roman" w:hAnsi="Times New Roman" w:cs="Times New Roman"/>
          <w:b/>
          <w:sz w:val="28"/>
          <w:szCs w:val="28"/>
          <w:lang w:val="uk-UA"/>
        </w:rPr>
      </w:pPr>
      <w:r w:rsidRPr="00F969F8">
        <w:rPr>
          <w:rFonts w:ascii="Times New Roman" w:hAnsi="Times New Roman" w:cs="Times New Roman"/>
          <w:sz w:val="28"/>
          <w:szCs w:val="28"/>
          <w:lang w:val="uk-UA"/>
        </w:rPr>
        <w:t>Змагання</w:t>
      </w:r>
      <w:r w:rsidRPr="00F969F8">
        <w:rPr>
          <w:rFonts w:ascii="Times New Roman" w:hAnsi="Times New Roman" w:cs="Times New Roman"/>
          <w:b/>
          <w:sz w:val="28"/>
          <w:szCs w:val="28"/>
          <w:lang w:val="uk-UA"/>
        </w:rPr>
        <w:t xml:space="preserve"> «Штурм фортеці»</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1. Метання м’ячів у рухому ціль.</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2. Стрибки на одній нозі.</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3.«Бій із семиголовим змієм» (діти  натискають на кульки, аби вони лопнули)</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Писар: А зараз хай дівчатка-козачки покажуть, чи вміють вони куховарити та накривати на стіл, чекаючи на переможців.</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Конкурс «Хто швидше накриє стіл»</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Для цього конкурсу потрібно: 2 столи, 8 ложок, 2 миски, 8 стільців.</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Отаман: Бувало, що козаки потрапляли у полон до ворога. Але вони вміли непомітно, долаючи небезпечні перешкоди, втекти на волю.</w:t>
      </w:r>
    </w:p>
    <w:p w:rsidR="00DE42DC" w:rsidRPr="00F969F8" w:rsidRDefault="00DE42DC" w:rsidP="00F969F8">
      <w:pPr>
        <w:spacing w:after="0" w:line="240" w:lineRule="auto"/>
        <w:ind w:firstLine="709"/>
        <w:jc w:val="both"/>
        <w:rPr>
          <w:rFonts w:ascii="Times New Roman" w:hAnsi="Times New Roman" w:cs="Times New Roman"/>
          <w:b/>
          <w:sz w:val="28"/>
          <w:szCs w:val="28"/>
          <w:lang w:val="uk-UA"/>
        </w:rPr>
      </w:pPr>
      <w:r w:rsidRPr="00F969F8">
        <w:rPr>
          <w:rFonts w:ascii="Times New Roman" w:hAnsi="Times New Roman" w:cs="Times New Roman"/>
          <w:sz w:val="28"/>
          <w:szCs w:val="28"/>
          <w:lang w:val="uk-UA"/>
        </w:rPr>
        <w:t>Естафета</w:t>
      </w:r>
      <w:r w:rsidRPr="00F969F8">
        <w:rPr>
          <w:rFonts w:ascii="Times New Roman" w:hAnsi="Times New Roman" w:cs="Times New Roman"/>
          <w:b/>
          <w:sz w:val="28"/>
          <w:szCs w:val="28"/>
          <w:lang w:val="uk-UA"/>
        </w:rPr>
        <w:t xml:space="preserve"> «На волю»</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1. Переправа з обручем.</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2. «Тунель» (гравець повинен пролізти через довгий мішок)</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3. Стрибки в мішках.</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Писар: У той час як козаки боронили рідну землю, козачки хазяйнували вдома та лікували поранених.</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Конкурс «Перев’яжи пораненого»</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На двох стільчиках сидять два козаки – «поранені». Дві дівчинки-козачки змагаються між собою, хто швидше і вправніше перев’яже руку пораненому.</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Отаман: Кінь – вірний товариш козака. Козаки дуже любили своїх коней, купали їх, розчісували гриви та хвости.</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Сивко-бурко, стань переді мною,</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Як лист перед травою. </w:t>
      </w:r>
    </w:p>
    <w:p w:rsidR="00DE42DC" w:rsidRPr="00F969F8" w:rsidRDefault="00DE42DC" w:rsidP="00F969F8">
      <w:pPr>
        <w:spacing w:after="0" w:line="240" w:lineRule="auto"/>
        <w:ind w:firstLine="709"/>
        <w:jc w:val="both"/>
        <w:rPr>
          <w:rFonts w:ascii="Times New Roman" w:hAnsi="Times New Roman" w:cs="Times New Roman"/>
          <w:i/>
          <w:sz w:val="28"/>
          <w:szCs w:val="28"/>
          <w:lang w:val="uk-UA"/>
        </w:rPr>
      </w:pPr>
      <w:r w:rsidRPr="00F969F8">
        <w:rPr>
          <w:rFonts w:ascii="Times New Roman" w:hAnsi="Times New Roman" w:cs="Times New Roman"/>
          <w:sz w:val="28"/>
          <w:szCs w:val="28"/>
          <w:lang w:val="uk-UA"/>
        </w:rPr>
        <w:t>Забігає кінь (двоє дорослих, переодягнених у костюм коня).</w:t>
      </w:r>
    </w:p>
    <w:p w:rsidR="00DE42DC" w:rsidRPr="00F969F8" w:rsidRDefault="00DE42DC" w:rsidP="00F969F8">
      <w:pPr>
        <w:spacing w:after="0" w:line="240" w:lineRule="auto"/>
        <w:ind w:firstLine="709"/>
        <w:jc w:val="both"/>
        <w:rPr>
          <w:rFonts w:ascii="Times New Roman" w:hAnsi="Times New Roman" w:cs="Times New Roman"/>
          <w:b/>
          <w:sz w:val="28"/>
          <w:szCs w:val="28"/>
          <w:lang w:val="uk-UA"/>
        </w:rPr>
      </w:pPr>
      <w:r w:rsidRPr="00F969F8">
        <w:rPr>
          <w:rFonts w:ascii="Times New Roman" w:hAnsi="Times New Roman" w:cs="Times New Roman"/>
          <w:sz w:val="28"/>
          <w:szCs w:val="28"/>
          <w:lang w:val="uk-UA"/>
        </w:rPr>
        <w:t xml:space="preserve">Естафета </w:t>
      </w:r>
      <w:r w:rsidRPr="00F969F8">
        <w:rPr>
          <w:rFonts w:ascii="Times New Roman" w:hAnsi="Times New Roman" w:cs="Times New Roman"/>
          <w:b/>
          <w:sz w:val="28"/>
          <w:szCs w:val="28"/>
          <w:lang w:val="uk-UA"/>
        </w:rPr>
        <w:t>«Напої коня»</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Діти стають у дві шеренги по обидва боки від коня, останні учасники беруть відра з водою та передають один одному, аж поки не напоять коня.</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Писар: Рівно в полудень з фортечної гармати лунав постріл. За цим сигналом козаки йшли обідати. А що вони їли, знаєте?</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Діти: Куліш із салом або олією, галушки, юшку з риби, козацьку кашу.</w:t>
      </w:r>
    </w:p>
    <w:p w:rsidR="00DE42DC" w:rsidRPr="00F969F8" w:rsidRDefault="00DE42DC" w:rsidP="00F969F8">
      <w:pPr>
        <w:spacing w:after="0" w:line="240" w:lineRule="auto"/>
        <w:ind w:firstLine="709"/>
        <w:jc w:val="both"/>
        <w:rPr>
          <w:rFonts w:ascii="Times New Roman" w:hAnsi="Times New Roman" w:cs="Times New Roman"/>
          <w:b/>
          <w:sz w:val="28"/>
          <w:szCs w:val="28"/>
          <w:lang w:val="uk-UA"/>
        </w:rPr>
      </w:pPr>
      <w:r w:rsidRPr="00F969F8">
        <w:rPr>
          <w:rFonts w:ascii="Times New Roman" w:hAnsi="Times New Roman" w:cs="Times New Roman"/>
          <w:sz w:val="28"/>
          <w:szCs w:val="28"/>
          <w:lang w:val="uk-UA"/>
        </w:rPr>
        <w:t xml:space="preserve">Гра </w:t>
      </w:r>
      <w:r w:rsidRPr="00F969F8">
        <w:rPr>
          <w:rFonts w:ascii="Times New Roman" w:hAnsi="Times New Roman" w:cs="Times New Roman"/>
          <w:b/>
          <w:sz w:val="28"/>
          <w:szCs w:val="28"/>
          <w:lang w:val="uk-UA"/>
        </w:rPr>
        <w:t>«Козацька каша»</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Хлопчикам зав’язують очі, і вони годують один одного кашею.</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Отаман: Набралися сили козаки та вийшли на змагання.</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Бачу, добрі козаки</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Українські парубки!</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Силою усі зведіться,</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У змаганні покажіться!</w:t>
      </w:r>
    </w:p>
    <w:p w:rsidR="00DE42DC" w:rsidRPr="00F969F8" w:rsidRDefault="00DE42DC" w:rsidP="00F969F8">
      <w:pPr>
        <w:spacing w:after="0" w:line="240" w:lineRule="auto"/>
        <w:ind w:firstLine="709"/>
        <w:jc w:val="both"/>
        <w:rPr>
          <w:rFonts w:ascii="Times New Roman" w:hAnsi="Times New Roman" w:cs="Times New Roman"/>
          <w:b/>
          <w:sz w:val="28"/>
          <w:szCs w:val="28"/>
          <w:lang w:val="uk-UA"/>
        </w:rPr>
      </w:pPr>
      <w:r w:rsidRPr="00F969F8">
        <w:rPr>
          <w:rFonts w:ascii="Times New Roman" w:hAnsi="Times New Roman" w:cs="Times New Roman"/>
          <w:sz w:val="28"/>
          <w:szCs w:val="28"/>
          <w:lang w:val="uk-UA"/>
        </w:rPr>
        <w:t>Змагання</w:t>
      </w:r>
      <w:r w:rsidRPr="00F969F8">
        <w:rPr>
          <w:rFonts w:ascii="Times New Roman" w:hAnsi="Times New Roman" w:cs="Times New Roman"/>
          <w:b/>
          <w:sz w:val="28"/>
          <w:szCs w:val="28"/>
          <w:lang w:val="uk-UA"/>
        </w:rPr>
        <w:t xml:space="preserve"> «Перетягування бука (або каната)»</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Отаман: Після обіду лунали козацькі пісні. Яке б то було життя козаків без веселої, жартівливої, милозвучної, задушевної та часто хвилюючої пісні.</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lastRenderedPageBreak/>
        <w:t>Пісня «Ой на горі женці жнуть»</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Отаман: Для того щоб бути сильними і відважними, козаки щодня відшліфовували свою військову майстерність. Часто робили це під музику. З того часу і беруть свій початок завзяті українські танці.</w:t>
      </w:r>
    </w:p>
    <w:p w:rsidR="00DE42DC" w:rsidRPr="00F969F8" w:rsidRDefault="00DE42DC" w:rsidP="00F969F8">
      <w:pPr>
        <w:spacing w:after="0" w:line="240" w:lineRule="auto"/>
        <w:ind w:firstLine="709"/>
        <w:jc w:val="both"/>
        <w:rPr>
          <w:rFonts w:ascii="Times New Roman" w:hAnsi="Times New Roman" w:cs="Times New Roman"/>
          <w:b/>
          <w:sz w:val="28"/>
          <w:szCs w:val="28"/>
          <w:lang w:val="uk-UA"/>
        </w:rPr>
      </w:pPr>
      <w:r w:rsidRPr="00F969F8">
        <w:rPr>
          <w:rFonts w:ascii="Times New Roman" w:hAnsi="Times New Roman" w:cs="Times New Roman"/>
          <w:sz w:val="28"/>
          <w:szCs w:val="28"/>
          <w:lang w:val="uk-UA"/>
        </w:rPr>
        <w:t>Танок</w:t>
      </w:r>
      <w:r w:rsidRPr="00F969F8">
        <w:rPr>
          <w:rFonts w:ascii="Times New Roman" w:hAnsi="Times New Roman" w:cs="Times New Roman"/>
          <w:b/>
          <w:sz w:val="28"/>
          <w:szCs w:val="28"/>
          <w:lang w:val="uk-UA"/>
        </w:rPr>
        <w:t xml:space="preserve"> «Козачок»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Хлопчики запрошують на танок дівчаток.</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Отаман: Після довгих випробувань бачу, що ви гідні бути в козацькій громаді. А чи ви готові добре дбати про </w:t>
      </w:r>
      <w:proofErr w:type="spellStart"/>
      <w:r w:rsidRPr="00F969F8">
        <w:rPr>
          <w:rFonts w:ascii="Times New Roman" w:hAnsi="Times New Roman" w:cs="Times New Roman"/>
          <w:sz w:val="28"/>
          <w:szCs w:val="28"/>
          <w:lang w:val="uk-UA"/>
        </w:rPr>
        <w:t>неньку-Україну</w:t>
      </w:r>
      <w:proofErr w:type="spellEnd"/>
      <w:r w:rsidRPr="00F969F8">
        <w:rPr>
          <w:rFonts w:ascii="Times New Roman" w:hAnsi="Times New Roman" w:cs="Times New Roman"/>
          <w:sz w:val="28"/>
          <w:szCs w:val="28"/>
          <w:lang w:val="uk-UA"/>
        </w:rPr>
        <w:t xml:space="preserve"> і шанувати свою Батьківщину?</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Усі діти встають. Козачата всі разом дають «присягу»</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Присягнемо край наш милий</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Над усе любити,</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Народ рідний захищати</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 xml:space="preserve">Та для нього жити.  </w:t>
      </w:r>
    </w:p>
    <w:p w:rsidR="00DE42DC" w:rsidRPr="00F969F8" w:rsidRDefault="00DE42DC" w:rsidP="00F969F8">
      <w:pPr>
        <w:spacing w:after="0" w:line="240" w:lineRule="auto"/>
        <w:ind w:firstLine="709"/>
        <w:jc w:val="both"/>
        <w:rPr>
          <w:rFonts w:ascii="Times New Roman" w:hAnsi="Times New Roman" w:cs="Times New Roman"/>
          <w:sz w:val="28"/>
          <w:szCs w:val="28"/>
          <w:lang w:val="uk-UA"/>
        </w:rPr>
      </w:pPr>
      <w:r w:rsidRPr="00F969F8">
        <w:rPr>
          <w:rFonts w:ascii="Times New Roman" w:hAnsi="Times New Roman" w:cs="Times New Roman"/>
          <w:sz w:val="28"/>
          <w:szCs w:val="28"/>
          <w:lang w:val="uk-UA"/>
        </w:rPr>
        <w:t>Отаман: З давніх-давен в Україні за віддану службу та лицарські справи ватажок щедро винагороджував своїх козаків. Тож вручаю вам знак козацької звитяги – козацький прапор. Бережіть його, шануйте нашу Україну, бо ви – українці. Хай кожен з вас своїми добрими вчинками та справами доведе, що козацькому роду – нема переводу!</w:t>
      </w:r>
    </w:p>
    <w:p w:rsidR="00A83609" w:rsidRPr="00F969F8" w:rsidRDefault="00A83609" w:rsidP="00F969F8">
      <w:pPr>
        <w:pStyle w:val="a5"/>
        <w:spacing w:after="0" w:line="240" w:lineRule="auto"/>
        <w:ind w:left="0" w:firstLine="709"/>
        <w:jc w:val="both"/>
        <w:rPr>
          <w:rFonts w:ascii="Times New Roman" w:hAnsi="Times New Roman" w:cs="Times New Roman"/>
          <w:b/>
          <w:sz w:val="28"/>
          <w:szCs w:val="28"/>
          <w:lang w:val="uk-UA"/>
        </w:rPr>
      </w:pPr>
    </w:p>
    <w:p w:rsidR="00EB0090" w:rsidRPr="00EB0090" w:rsidRDefault="00EB0090" w:rsidP="00EB0090">
      <w:pPr>
        <w:spacing w:after="0" w:line="240" w:lineRule="auto"/>
        <w:ind w:firstLine="709"/>
        <w:jc w:val="both"/>
        <w:rPr>
          <w:rFonts w:ascii="Times New Roman" w:hAnsi="Times New Roman" w:cs="Times New Roman"/>
          <w:b/>
          <w:sz w:val="28"/>
          <w:szCs w:val="28"/>
          <w:lang w:val="uk-UA"/>
        </w:rPr>
      </w:pPr>
      <w:r w:rsidRPr="00EB0090">
        <w:rPr>
          <w:rFonts w:ascii="Times New Roman" w:hAnsi="Times New Roman" w:cs="Times New Roman"/>
          <w:b/>
          <w:sz w:val="28"/>
          <w:szCs w:val="28"/>
          <w:lang w:val="uk-UA"/>
        </w:rPr>
        <w:t>Література</w:t>
      </w:r>
    </w:p>
    <w:p w:rsidR="00D876BF" w:rsidRPr="00EB0090" w:rsidRDefault="00EB0090" w:rsidP="00EB0090">
      <w:pPr>
        <w:pStyle w:val="a5"/>
        <w:widowControl w:val="0"/>
        <w:numPr>
          <w:ilvl w:val="0"/>
          <w:numId w:val="20"/>
        </w:numPr>
        <w:autoSpaceDE w:val="0"/>
        <w:autoSpaceDN w:val="0"/>
        <w:adjustRightInd w:val="0"/>
        <w:spacing w:after="0" w:line="240" w:lineRule="auto"/>
        <w:jc w:val="both"/>
        <w:rPr>
          <w:rFonts w:ascii="Times New Roman" w:hAnsi="Times New Roman" w:cs="Times New Roman"/>
          <w:sz w:val="28"/>
          <w:szCs w:val="28"/>
          <w:lang w:val="uk-UA"/>
        </w:rPr>
      </w:pPr>
      <w:proofErr w:type="spellStart"/>
      <w:r w:rsidRPr="00EB0090">
        <w:rPr>
          <w:rFonts w:ascii="Times New Roman" w:hAnsi="Times New Roman" w:cs="Times New Roman"/>
          <w:sz w:val="28"/>
          <w:szCs w:val="28"/>
          <w:lang w:val="uk-UA"/>
        </w:rPr>
        <w:t>Гальченко</w:t>
      </w:r>
      <w:proofErr w:type="spellEnd"/>
      <w:r w:rsidRPr="00EB0090">
        <w:rPr>
          <w:rFonts w:ascii="Times New Roman" w:hAnsi="Times New Roman" w:cs="Times New Roman"/>
          <w:sz w:val="28"/>
          <w:szCs w:val="28"/>
          <w:lang w:val="uk-UA"/>
        </w:rPr>
        <w:t xml:space="preserve"> Л.В. Рухливі та національні ігри з методикою викладання : </w:t>
      </w:r>
      <w:proofErr w:type="spellStart"/>
      <w:r w:rsidRPr="00EB0090">
        <w:rPr>
          <w:rFonts w:ascii="Times New Roman" w:hAnsi="Times New Roman" w:cs="Times New Roman"/>
          <w:sz w:val="28"/>
          <w:szCs w:val="28"/>
          <w:lang w:val="uk-UA"/>
        </w:rPr>
        <w:t>навч.-метод</w:t>
      </w:r>
      <w:proofErr w:type="spellEnd"/>
      <w:r w:rsidRPr="00EB0090">
        <w:rPr>
          <w:rFonts w:ascii="Times New Roman" w:hAnsi="Times New Roman" w:cs="Times New Roman"/>
          <w:sz w:val="28"/>
          <w:szCs w:val="28"/>
          <w:lang w:val="uk-UA"/>
        </w:rPr>
        <w:t xml:space="preserve">. посібник для </w:t>
      </w:r>
      <w:proofErr w:type="spellStart"/>
      <w:r w:rsidRPr="00EB0090">
        <w:rPr>
          <w:rFonts w:ascii="Times New Roman" w:hAnsi="Times New Roman" w:cs="Times New Roman"/>
          <w:sz w:val="28"/>
          <w:szCs w:val="28"/>
          <w:lang w:val="uk-UA"/>
        </w:rPr>
        <w:t>студнтів</w:t>
      </w:r>
      <w:proofErr w:type="spellEnd"/>
      <w:r w:rsidRPr="00EB0090">
        <w:rPr>
          <w:rFonts w:ascii="Times New Roman" w:hAnsi="Times New Roman" w:cs="Times New Roman"/>
          <w:sz w:val="28"/>
          <w:szCs w:val="28"/>
          <w:lang w:val="uk-UA"/>
        </w:rPr>
        <w:t xml:space="preserve"> </w:t>
      </w:r>
      <w:proofErr w:type="spellStart"/>
      <w:r w:rsidRPr="00EB0090">
        <w:rPr>
          <w:rFonts w:ascii="Times New Roman" w:hAnsi="Times New Roman" w:cs="Times New Roman"/>
          <w:sz w:val="28"/>
          <w:szCs w:val="28"/>
          <w:lang w:val="uk-UA"/>
        </w:rPr>
        <w:t>освітньо-кваліф</w:t>
      </w:r>
      <w:proofErr w:type="spellEnd"/>
      <w:r w:rsidRPr="00EB0090">
        <w:rPr>
          <w:rFonts w:ascii="Times New Roman" w:hAnsi="Times New Roman" w:cs="Times New Roman"/>
          <w:sz w:val="28"/>
          <w:szCs w:val="28"/>
          <w:lang w:val="uk-UA"/>
        </w:rPr>
        <w:t xml:space="preserve">. рівня "бакалавр" напряму підготовки "Фізичне виховання", "Здоров'я людини", "Спорт": у 2 ч. - Ч. 2. / уклад. Л.В. </w:t>
      </w:r>
      <w:proofErr w:type="spellStart"/>
      <w:r w:rsidRPr="00EB0090">
        <w:rPr>
          <w:rFonts w:ascii="Times New Roman" w:hAnsi="Times New Roman" w:cs="Times New Roman"/>
          <w:sz w:val="28"/>
          <w:szCs w:val="28"/>
          <w:lang w:val="uk-UA"/>
        </w:rPr>
        <w:t>Гальченко</w:t>
      </w:r>
      <w:proofErr w:type="spellEnd"/>
      <w:r w:rsidRPr="00EB0090">
        <w:rPr>
          <w:rFonts w:ascii="Times New Roman" w:hAnsi="Times New Roman" w:cs="Times New Roman"/>
          <w:sz w:val="28"/>
          <w:szCs w:val="28"/>
          <w:lang w:val="uk-UA"/>
        </w:rPr>
        <w:t>. – Запоріжжя : ЗНУ, 2013. – 116 с. </w:t>
      </w:r>
    </w:p>
    <w:sectPr w:rsidR="00D876BF" w:rsidRPr="00EB0090" w:rsidSect="00F969F8">
      <w:pgSz w:w="11906" w:h="16838"/>
      <w:pgMar w:top="1134" w:right="28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6CC"/>
    <w:multiLevelType w:val="hybridMultilevel"/>
    <w:tmpl w:val="4E4ACDB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9E275E"/>
    <w:multiLevelType w:val="hybridMultilevel"/>
    <w:tmpl w:val="8A4E76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CC63D1"/>
    <w:multiLevelType w:val="hybridMultilevel"/>
    <w:tmpl w:val="06F68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A41AE1"/>
    <w:multiLevelType w:val="hybridMultilevel"/>
    <w:tmpl w:val="9E78CC9A"/>
    <w:lvl w:ilvl="0" w:tplc="DE8A172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534BA6"/>
    <w:multiLevelType w:val="hybridMultilevel"/>
    <w:tmpl w:val="D9285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4C7120"/>
    <w:multiLevelType w:val="hybridMultilevel"/>
    <w:tmpl w:val="2E8CF6D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27C3525"/>
    <w:multiLevelType w:val="hybridMultilevel"/>
    <w:tmpl w:val="F0A21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220E02"/>
    <w:multiLevelType w:val="hybridMultilevel"/>
    <w:tmpl w:val="38A21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FD2211"/>
    <w:multiLevelType w:val="hybridMultilevel"/>
    <w:tmpl w:val="14C63732"/>
    <w:lvl w:ilvl="0" w:tplc="DBEA4702">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5460281"/>
    <w:multiLevelType w:val="hybridMultilevel"/>
    <w:tmpl w:val="1CB0EAE8"/>
    <w:lvl w:ilvl="0" w:tplc="654CB010">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A225A0"/>
    <w:multiLevelType w:val="hybridMultilevel"/>
    <w:tmpl w:val="4C78111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52028D3"/>
    <w:multiLevelType w:val="hybridMultilevel"/>
    <w:tmpl w:val="AE441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E8117A"/>
    <w:multiLevelType w:val="hybridMultilevel"/>
    <w:tmpl w:val="0CD257C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A0A2B00"/>
    <w:multiLevelType w:val="hybridMultilevel"/>
    <w:tmpl w:val="554491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4770F07"/>
    <w:multiLevelType w:val="hybridMultilevel"/>
    <w:tmpl w:val="621EA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CA1A5E"/>
    <w:multiLevelType w:val="hybridMultilevel"/>
    <w:tmpl w:val="699C014C"/>
    <w:lvl w:ilvl="0" w:tplc="A6EAF84A">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3611A4"/>
    <w:multiLevelType w:val="hybridMultilevel"/>
    <w:tmpl w:val="F7FA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21542A"/>
    <w:multiLevelType w:val="hybridMultilevel"/>
    <w:tmpl w:val="0F5A2C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CB81D1B"/>
    <w:multiLevelType w:val="hybridMultilevel"/>
    <w:tmpl w:val="0CD257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0DC03E3"/>
    <w:multiLevelType w:val="hybridMultilevel"/>
    <w:tmpl w:val="A8822AB4"/>
    <w:lvl w:ilvl="0" w:tplc="C860BEBA">
      <w:start w:val="1"/>
      <w:numFmt w:val="decimal"/>
      <w:lvlText w:val="%1."/>
      <w:lvlJc w:val="left"/>
      <w:pPr>
        <w:ind w:left="1069" w:hanging="360"/>
      </w:pPr>
      <w:rPr>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
  </w:num>
  <w:num w:numId="3">
    <w:abstractNumId w:val="5"/>
  </w:num>
  <w:num w:numId="4">
    <w:abstractNumId w:val="3"/>
  </w:num>
  <w:num w:numId="5">
    <w:abstractNumId w:val="19"/>
  </w:num>
  <w:num w:numId="6">
    <w:abstractNumId w:val="9"/>
  </w:num>
  <w:num w:numId="7">
    <w:abstractNumId w:val="2"/>
  </w:num>
  <w:num w:numId="8">
    <w:abstractNumId w:val="16"/>
  </w:num>
  <w:num w:numId="9">
    <w:abstractNumId w:val="6"/>
  </w:num>
  <w:num w:numId="10">
    <w:abstractNumId w:val="14"/>
  </w:num>
  <w:num w:numId="11">
    <w:abstractNumId w:val="11"/>
  </w:num>
  <w:num w:numId="12">
    <w:abstractNumId w:val="7"/>
  </w:num>
  <w:num w:numId="13">
    <w:abstractNumId w:val="4"/>
  </w:num>
  <w:num w:numId="14">
    <w:abstractNumId w:val="10"/>
  </w:num>
  <w:num w:numId="15">
    <w:abstractNumId w:val="0"/>
  </w:num>
  <w:num w:numId="16">
    <w:abstractNumId w:val="15"/>
  </w:num>
  <w:num w:numId="17">
    <w:abstractNumId w:val="13"/>
  </w:num>
  <w:num w:numId="18">
    <w:abstractNumId w:val="12"/>
  </w:num>
  <w:num w:numId="19">
    <w:abstractNumId w:val="8"/>
  </w:num>
  <w:num w:numId="20">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971"/>
    <w:rsid w:val="00051FD2"/>
    <w:rsid w:val="000D3E67"/>
    <w:rsid w:val="001016CC"/>
    <w:rsid w:val="0010696C"/>
    <w:rsid w:val="0015507C"/>
    <w:rsid w:val="001C788D"/>
    <w:rsid w:val="002042CB"/>
    <w:rsid w:val="00355A33"/>
    <w:rsid w:val="00365128"/>
    <w:rsid w:val="00381AFD"/>
    <w:rsid w:val="004375A1"/>
    <w:rsid w:val="004747FA"/>
    <w:rsid w:val="0049767C"/>
    <w:rsid w:val="004D1DEB"/>
    <w:rsid w:val="004E6ED3"/>
    <w:rsid w:val="005006B9"/>
    <w:rsid w:val="006B0240"/>
    <w:rsid w:val="006F26CA"/>
    <w:rsid w:val="00701156"/>
    <w:rsid w:val="00704AD9"/>
    <w:rsid w:val="0073535D"/>
    <w:rsid w:val="00811D88"/>
    <w:rsid w:val="008464C5"/>
    <w:rsid w:val="00897647"/>
    <w:rsid w:val="008D3D15"/>
    <w:rsid w:val="00914429"/>
    <w:rsid w:val="00944971"/>
    <w:rsid w:val="009606E1"/>
    <w:rsid w:val="00961B43"/>
    <w:rsid w:val="00982F71"/>
    <w:rsid w:val="009A6F68"/>
    <w:rsid w:val="009B08A0"/>
    <w:rsid w:val="009E551A"/>
    <w:rsid w:val="009F5995"/>
    <w:rsid w:val="00A163B5"/>
    <w:rsid w:val="00A47695"/>
    <w:rsid w:val="00A525E7"/>
    <w:rsid w:val="00A83609"/>
    <w:rsid w:val="00AA0812"/>
    <w:rsid w:val="00B24DC8"/>
    <w:rsid w:val="00B5278E"/>
    <w:rsid w:val="00B636A7"/>
    <w:rsid w:val="00B82942"/>
    <w:rsid w:val="00BE1865"/>
    <w:rsid w:val="00BF4CDA"/>
    <w:rsid w:val="00C1297B"/>
    <w:rsid w:val="00C23243"/>
    <w:rsid w:val="00C4666C"/>
    <w:rsid w:val="00C55376"/>
    <w:rsid w:val="00C62CC3"/>
    <w:rsid w:val="00C767D9"/>
    <w:rsid w:val="00CE6391"/>
    <w:rsid w:val="00CF0330"/>
    <w:rsid w:val="00D876BF"/>
    <w:rsid w:val="00DD1D3A"/>
    <w:rsid w:val="00DE42DC"/>
    <w:rsid w:val="00DF307F"/>
    <w:rsid w:val="00E01830"/>
    <w:rsid w:val="00E30093"/>
    <w:rsid w:val="00E976ED"/>
    <w:rsid w:val="00EB0090"/>
    <w:rsid w:val="00ED5980"/>
    <w:rsid w:val="00F504CC"/>
    <w:rsid w:val="00F87973"/>
    <w:rsid w:val="00F95398"/>
    <w:rsid w:val="00F96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71"/>
    <w:rPr>
      <w:rFonts w:eastAsiaTheme="minorEastAsia"/>
      <w:lang w:eastAsia="ru-RU"/>
    </w:rPr>
  </w:style>
  <w:style w:type="paragraph" w:styleId="1">
    <w:name w:val="heading 1"/>
    <w:basedOn w:val="a"/>
    <w:next w:val="a"/>
    <w:link w:val="10"/>
    <w:uiPriority w:val="9"/>
    <w:qFormat/>
    <w:rsid w:val="0094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4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4497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9449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9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449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497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944971"/>
    <w:rPr>
      <w:rFonts w:asciiTheme="majorHAnsi" w:eastAsiaTheme="majorEastAsia" w:hAnsiTheme="majorHAnsi" w:cstheme="majorBidi"/>
      <w:b/>
      <w:bCs/>
      <w:i/>
      <w:iCs/>
      <w:color w:val="4F81BD" w:themeColor="accent1"/>
      <w:lang w:eastAsia="ru-RU"/>
    </w:rPr>
  </w:style>
  <w:style w:type="paragraph" w:customStyle="1" w:styleId="a3">
    <w:name w:val="Лекция"/>
    <w:basedOn w:val="1"/>
    <w:rsid w:val="00944971"/>
    <w:pPr>
      <w:keepLines w:val="0"/>
      <w:spacing w:before="0"/>
      <w:jc w:val="center"/>
    </w:pPr>
    <w:rPr>
      <w:rFonts w:ascii="Times New Roman" w:eastAsia="Times New Roman" w:hAnsi="Times New Roman" w:cs="Times New Roman"/>
      <w:iCs/>
      <w:caps/>
      <w:color w:val="000000"/>
      <w:sz w:val="32"/>
      <w:szCs w:val="32"/>
    </w:rPr>
  </w:style>
  <w:style w:type="paragraph" w:customStyle="1" w:styleId="a4">
    <w:name w:val="подзаголовок лекции"/>
    <w:basedOn w:val="a"/>
    <w:rsid w:val="00944971"/>
    <w:pPr>
      <w:widowControl w:val="0"/>
      <w:shd w:val="clear" w:color="auto" w:fill="FFFFFF"/>
      <w:autoSpaceDE w:val="0"/>
      <w:autoSpaceDN w:val="0"/>
      <w:adjustRightInd w:val="0"/>
      <w:spacing w:after="0"/>
      <w:jc w:val="center"/>
      <w:outlineLvl w:val="0"/>
    </w:pPr>
    <w:rPr>
      <w:rFonts w:ascii="Times New Roman" w:eastAsia="Times New Roman" w:hAnsi="Times New Roman" w:cs="Times New Roman"/>
      <w:b/>
      <w:i/>
      <w:color w:val="000000"/>
      <w:sz w:val="32"/>
      <w:szCs w:val="32"/>
    </w:rPr>
  </w:style>
  <w:style w:type="paragraph" w:styleId="a5">
    <w:name w:val="List Paragraph"/>
    <w:basedOn w:val="a"/>
    <w:uiPriority w:val="34"/>
    <w:qFormat/>
    <w:rsid w:val="00944971"/>
    <w:pPr>
      <w:ind w:left="720"/>
      <w:contextualSpacing/>
    </w:pPr>
  </w:style>
  <w:style w:type="character" w:customStyle="1" w:styleId="rvts0">
    <w:name w:val="rvts0"/>
    <w:basedOn w:val="a0"/>
    <w:uiPriority w:val="99"/>
    <w:rsid w:val="00944971"/>
    <w:rPr>
      <w:rFonts w:cs="Times New Roman"/>
    </w:rPr>
  </w:style>
  <w:style w:type="paragraph" w:customStyle="1" w:styleId="rvps2">
    <w:name w:val="rvps2"/>
    <w:basedOn w:val="a"/>
    <w:uiPriority w:val="99"/>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94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44971"/>
    <w:rPr>
      <w:rFonts w:ascii="Courier New" w:eastAsia="Times New Roman" w:hAnsi="Courier New" w:cs="Courier New"/>
      <w:sz w:val="20"/>
      <w:szCs w:val="20"/>
      <w:lang w:eastAsia="ru-RU"/>
    </w:rPr>
  </w:style>
  <w:style w:type="character" w:customStyle="1" w:styleId="hps">
    <w:name w:val="hps"/>
    <w:basedOn w:val="a0"/>
    <w:rsid w:val="00944971"/>
  </w:style>
  <w:style w:type="character" w:styleId="a6">
    <w:name w:val="Hyperlink"/>
    <w:rsid w:val="00944971"/>
    <w:rPr>
      <w:color w:val="0000FF"/>
      <w:u w:val="single"/>
    </w:rPr>
  </w:style>
  <w:style w:type="character" w:customStyle="1" w:styleId="apple-converted-space">
    <w:name w:val="apple-converted-space"/>
    <w:basedOn w:val="a0"/>
    <w:rsid w:val="00944971"/>
  </w:style>
  <w:style w:type="paragraph" w:styleId="a7">
    <w:name w:val="Normal (Web)"/>
    <w:basedOn w:val="a"/>
    <w:uiPriority w:val="99"/>
    <w:unhideWhenUsed/>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944971"/>
    <w:pPr>
      <w:spacing w:after="0" w:line="240" w:lineRule="auto"/>
      <w:ind w:firstLine="624"/>
    </w:pPr>
    <w:rPr>
      <w:rFonts w:ascii="Times New Roman" w:eastAsia="Calibri" w:hAnsi="Times New Roman" w:cs="Times New Roman"/>
      <w:sz w:val="28"/>
      <w:szCs w:val="28"/>
    </w:rPr>
  </w:style>
  <w:style w:type="character" w:customStyle="1" w:styleId="a9">
    <w:name w:val="Без интервала Знак"/>
    <w:basedOn w:val="a0"/>
    <w:link w:val="a8"/>
    <w:uiPriority w:val="1"/>
    <w:rsid w:val="00944971"/>
    <w:rPr>
      <w:rFonts w:ascii="Times New Roman" w:eastAsia="Calibri" w:hAnsi="Times New Roman" w:cs="Times New Roman"/>
      <w:sz w:val="28"/>
      <w:szCs w:val="28"/>
    </w:rPr>
  </w:style>
  <w:style w:type="character" w:customStyle="1" w:styleId="FontStyle19">
    <w:name w:val="Font Style19"/>
    <w:basedOn w:val="a0"/>
    <w:uiPriority w:val="99"/>
    <w:rsid w:val="00944971"/>
    <w:rPr>
      <w:rFonts w:ascii="Times New Roman" w:hAnsi="Times New Roman" w:cs="Times New Roman"/>
      <w:b/>
      <w:bCs/>
      <w:sz w:val="20"/>
      <w:szCs w:val="20"/>
    </w:rPr>
  </w:style>
  <w:style w:type="character" w:customStyle="1" w:styleId="FontStyle20">
    <w:name w:val="Font Style20"/>
    <w:basedOn w:val="a0"/>
    <w:uiPriority w:val="99"/>
    <w:rsid w:val="00944971"/>
    <w:rPr>
      <w:rFonts w:ascii="Times New Roman" w:hAnsi="Times New Roman" w:cs="Times New Roman"/>
      <w:sz w:val="20"/>
      <w:szCs w:val="20"/>
    </w:rPr>
  </w:style>
  <w:style w:type="character" w:customStyle="1" w:styleId="FontStyle13">
    <w:name w:val="Font Style13"/>
    <w:basedOn w:val="a0"/>
    <w:uiPriority w:val="99"/>
    <w:rsid w:val="00944971"/>
    <w:rPr>
      <w:rFonts w:ascii="Times New Roman" w:hAnsi="Times New Roman" w:cs="Times New Roman" w:hint="default"/>
      <w:i/>
      <w:iCs/>
      <w:sz w:val="20"/>
      <w:szCs w:val="20"/>
    </w:rPr>
  </w:style>
  <w:style w:type="paragraph" w:styleId="aa">
    <w:name w:val="header"/>
    <w:basedOn w:val="a"/>
    <w:link w:val="ab"/>
    <w:uiPriority w:val="99"/>
    <w:semiHidden/>
    <w:unhideWhenUsed/>
    <w:rsid w:val="009449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44971"/>
    <w:rPr>
      <w:rFonts w:eastAsiaTheme="minorEastAsia"/>
      <w:lang w:eastAsia="ru-RU"/>
    </w:rPr>
  </w:style>
  <w:style w:type="paragraph" w:styleId="ac">
    <w:name w:val="footer"/>
    <w:basedOn w:val="a"/>
    <w:link w:val="ad"/>
    <w:uiPriority w:val="99"/>
    <w:semiHidden/>
    <w:unhideWhenUsed/>
    <w:rsid w:val="009449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44971"/>
    <w:rPr>
      <w:rFonts w:eastAsiaTheme="minorEastAsia"/>
      <w:lang w:eastAsia="ru-RU"/>
    </w:rPr>
  </w:style>
  <w:style w:type="table" w:styleId="ae">
    <w:name w:val="Table Grid"/>
    <w:basedOn w:val="a1"/>
    <w:uiPriority w:val="59"/>
    <w:rsid w:val="009449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rsid w:val="00944971"/>
    <w:pPr>
      <w:spacing w:after="0" w:line="360" w:lineRule="auto"/>
      <w:ind w:firstLine="709"/>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rsid w:val="00944971"/>
    <w:rPr>
      <w:rFonts w:ascii="Times New Roman" w:eastAsia="Times New Roman" w:hAnsi="Times New Roman" w:cs="Times New Roman"/>
      <w:sz w:val="28"/>
      <w:szCs w:val="20"/>
      <w:lang w:val="uk-UA" w:eastAsia="ru-RU"/>
    </w:rPr>
  </w:style>
  <w:style w:type="paragraph" w:styleId="31">
    <w:name w:val="Body Text Indent 3"/>
    <w:basedOn w:val="a"/>
    <w:link w:val="32"/>
    <w:rsid w:val="00944971"/>
    <w:pPr>
      <w:spacing w:after="0" w:line="240" w:lineRule="auto"/>
      <w:ind w:left="720" w:firstLine="698"/>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944971"/>
    <w:rPr>
      <w:rFonts w:ascii="Times New Roman" w:eastAsia="Times New Roman" w:hAnsi="Times New Roman" w:cs="Times New Roman"/>
      <w:b/>
      <w:sz w:val="28"/>
      <w:szCs w:val="20"/>
      <w:lang w:eastAsia="ru-RU"/>
    </w:rPr>
  </w:style>
  <w:style w:type="paragraph" w:customStyle="1" w:styleId="FR1">
    <w:name w:val="FR1"/>
    <w:rsid w:val="00944971"/>
    <w:pPr>
      <w:widowControl w:val="0"/>
      <w:spacing w:after="0" w:line="260" w:lineRule="auto"/>
      <w:ind w:left="240" w:right="600"/>
      <w:jc w:val="center"/>
    </w:pPr>
    <w:rPr>
      <w:rFonts w:ascii="Arial" w:eastAsia="Times New Roman" w:hAnsi="Arial" w:cs="Times New Roman"/>
      <w:b/>
      <w:i/>
      <w:snapToGrid w:val="0"/>
      <w:sz w:val="28"/>
      <w:szCs w:val="20"/>
      <w:lang w:val="uk-UA" w:eastAsia="ru-RU"/>
    </w:rPr>
  </w:style>
  <w:style w:type="paragraph" w:styleId="23">
    <w:name w:val="Body Text 2"/>
    <w:aliases w:val=" Знак2"/>
    <w:basedOn w:val="a"/>
    <w:link w:val="24"/>
    <w:rsid w:val="00944971"/>
    <w:pPr>
      <w:tabs>
        <w:tab w:val="num" w:pos="0"/>
      </w:tabs>
      <w:spacing w:after="0" w:line="360" w:lineRule="auto"/>
      <w:jc w:val="both"/>
    </w:pPr>
    <w:rPr>
      <w:rFonts w:ascii="Times New Roman" w:eastAsia="Times New Roman" w:hAnsi="Times New Roman" w:cs="Times New Roman"/>
      <w:sz w:val="28"/>
      <w:szCs w:val="20"/>
    </w:rPr>
  </w:style>
  <w:style w:type="character" w:customStyle="1" w:styleId="24">
    <w:name w:val="Основной текст 2 Знак"/>
    <w:aliases w:val=" Знак2 Знак"/>
    <w:basedOn w:val="a0"/>
    <w:link w:val="23"/>
    <w:rsid w:val="00944971"/>
    <w:rPr>
      <w:rFonts w:ascii="Times New Roman" w:eastAsia="Times New Roman" w:hAnsi="Times New Roman" w:cs="Times New Roman"/>
      <w:sz w:val="28"/>
      <w:szCs w:val="20"/>
      <w:lang w:eastAsia="ru-RU"/>
    </w:rPr>
  </w:style>
  <w:style w:type="paragraph" w:customStyle="1" w:styleId="FR2">
    <w:name w:val="FR2"/>
    <w:rsid w:val="00944971"/>
    <w:pPr>
      <w:widowControl w:val="0"/>
      <w:spacing w:before="420" w:after="0" w:line="420" w:lineRule="auto"/>
      <w:ind w:left="200"/>
      <w:jc w:val="right"/>
    </w:pPr>
    <w:rPr>
      <w:rFonts w:ascii="Times New Roman" w:eastAsia="Times New Roman" w:hAnsi="Times New Roman" w:cs="Times New Roman"/>
      <w:snapToGrid w:val="0"/>
      <w:sz w:val="28"/>
      <w:szCs w:val="20"/>
      <w:lang w:val="uk-UA" w:eastAsia="ru-RU"/>
    </w:rPr>
  </w:style>
  <w:style w:type="paragraph" w:customStyle="1" w:styleId="FR3">
    <w:name w:val="FR3"/>
    <w:rsid w:val="00944971"/>
    <w:pPr>
      <w:widowControl w:val="0"/>
      <w:spacing w:before="40" w:after="0" w:line="240" w:lineRule="auto"/>
      <w:ind w:left="1360"/>
    </w:pPr>
    <w:rPr>
      <w:rFonts w:ascii="Times New Roman" w:eastAsia="Times New Roman" w:hAnsi="Times New Roman" w:cs="Times New Roman"/>
      <w:snapToGrid w:val="0"/>
      <w:sz w:val="24"/>
      <w:szCs w:val="20"/>
      <w:lang w:val="uk-UA" w:eastAsia="ru-RU"/>
    </w:rPr>
  </w:style>
  <w:style w:type="paragraph" w:styleId="af">
    <w:name w:val="Balloon Text"/>
    <w:basedOn w:val="a"/>
    <w:link w:val="af0"/>
    <w:uiPriority w:val="99"/>
    <w:semiHidden/>
    <w:unhideWhenUsed/>
    <w:rsid w:val="009449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4971"/>
    <w:rPr>
      <w:rFonts w:ascii="Tahoma" w:eastAsiaTheme="minorEastAsia" w:hAnsi="Tahoma" w:cs="Tahoma"/>
      <w:sz w:val="16"/>
      <w:szCs w:val="16"/>
      <w:lang w:eastAsia="ru-RU"/>
    </w:rPr>
  </w:style>
  <w:style w:type="paragraph" w:styleId="af1">
    <w:name w:val="Body Text"/>
    <w:basedOn w:val="a"/>
    <w:link w:val="af2"/>
    <w:uiPriority w:val="99"/>
    <w:semiHidden/>
    <w:unhideWhenUsed/>
    <w:rsid w:val="00944971"/>
    <w:pPr>
      <w:spacing w:after="120"/>
    </w:pPr>
  </w:style>
  <w:style w:type="character" w:customStyle="1" w:styleId="af2">
    <w:name w:val="Основной текст Знак"/>
    <w:basedOn w:val="a0"/>
    <w:link w:val="af1"/>
    <w:uiPriority w:val="99"/>
    <w:semiHidden/>
    <w:rsid w:val="00944971"/>
    <w:rPr>
      <w:rFonts w:eastAsiaTheme="minorEastAsia"/>
      <w:lang w:eastAsia="ru-RU"/>
    </w:rPr>
  </w:style>
  <w:style w:type="character" w:styleId="af3">
    <w:name w:val="Strong"/>
    <w:basedOn w:val="a0"/>
    <w:uiPriority w:val="22"/>
    <w:qFormat/>
    <w:rsid w:val="00944971"/>
    <w:rPr>
      <w:b/>
      <w:bCs/>
    </w:rPr>
  </w:style>
  <w:style w:type="character" w:styleId="af4">
    <w:name w:val="Emphasis"/>
    <w:basedOn w:val="a0"/>
    <w:qFormat/>
    <w:rsid w:val="00944971"/>
    <w:rPr>
      <w:i/>
      <w:iCs/>
    </w:rPr>
  </w:style>
</w:styles>
</file>

<file path=word/webSettings.xml><?xml version="1.0" encoding="utf-8"?>
<w:webSettings xmlns:r="http://schemas.openxmlformats.org/officeDocument/2006/relationships" xmlns:w="http://schemas.openxmlformats.org/wordprocessingml/2006/main">
  <w:divs>
    <w:div w:id="65348115">
      <w:bodyDiv w:val="1"/>
      <w:marLeft w:val="0"/>
      <w:marRight w:val="0"/>
      <w:marTop w:val="0"/>
      <w:marBottom w:val="0"/>
      <w:divBdr>
        <w:top w:val="none" w:sz="0" w:space="0" w:color="auto"/>
        <w:left w:val="none" w:sz="0" w:space="0" w:color="auto"/>
        <w:bottom w:val="none" w:sz="0" w:space="0" w:color="auto"/>
        <w:right w:val="none" w:sz="0" w:space="0" w:color="auto"/>
      </w:divBdr>
    </w:div>
    <w:div w:id="423771887">
      <w:bodyDiv w:val="1"/>
      <w:marLeft w:val="0"/>
      <w:marRight w:val="0"/>
      <w:marTop w:val="0"/>
      <w:marBottom w:val="0"/>
      <w:divBdr>
        <w:top w:val="none" w:sz="0" w:space="0" w:color="auto"/>
        <w:left w:val="none" w:sz="0" w:space="0" w:color="auto"/>
        <w:bottom w:val="none" w:sz="0" w:space="0" w:color="auto"/>
        <w:right w:val="none" w:sz="0" w:space="0" w:color="auto"/>
      </w:divBdr>
    </w:div>
    <w:div w:id="599336081">
      <w:bodyDiv w:val="1"/>
      <w:marLeft w:val="0"/>
      <w:marRight w:val="0"/>
      <w:marTop w:val="0"/>
      <w:marBottom w:val="0"/>
      <w:divBdr>
        <w:top w:val="none" w:sz="0" w:space="0" w:color="auto"/>
        <w:left w:val="none" w:sz="0" w:space="0" w:color="auto"/>
        <w:bottom w:val="none" w:sz="0" w:space="0" w:color="auto"/>
        <w:right w:val="none" w:sz="0" w:space="0" w:color="auto"/>
      </w:divBdr>
    </w:div>
    <w:div w:id="681666959">
      <w:bodyDiv w:val="1"/>
      <w:marLeft w:val="0"/>
      <w:marRight w:val="0"/>
      <w:marTop w:val="0"/>
      <w:marBottom w:val="0"/>
      <w:divBdr>
        <w:top w:val="none" w:sz="0" w:space="0" w:color="auto"/>
        <w:left w:val="none" w:sz="0" w:space="0" w:color="auto"/>
        <w:bottom w:val="none" w:sz="0" w:space="0" w:color="auto"/>
        <w:right w:val="none" w:sz="0" w:space="0" w:color="auto"/>
      </w:divBdr>
    </w:div>
    <w:div w:id="925767402">
      <w:bodyDiv w:val="1"/>
      <w:marLeft w:val="0"/>
      <w:marRight w:val="0"/>
      <w:marTop w:val="0"/>
      <w:marBottom w:val="0"/>
      <w:divBdr>
        <w:top w:val="none" w:sz="0" w:space="0" w:color="auto"/>
        <w:left w:val="none" w:sz="0" w:space="0" w:color="auto"/>
        <w:bottom w:val="none" w:sz="0" w:space="0" w:color="auto"/>
        <w:right w:val="none" w:sz="0" w:space="0" w:color="auto"/>
      </w:divBdr>
    </w:div>
    <w:div w:id="1011763876">
      <w:bodyDiv w:val="1"/>
      <w:marLeft w:val="0"/>
      <w:marRight w:val="0"/>
      <w:marTop w:val="0"/>
      <w:marBottom w:val="0"/>
      <w:divBdr>
        <w:top w:val="none" w:sz="0" w:space="0" w:color="auto"/>
        <w:left w:val="none" w:sz="0" w:space="0" w:color="auto"/>
        <w:bottom w:val="none" w:sz="0" w:space="0" w:color="auto"/>
        <w:right w:val="none" w:sz="0" w:space="0" w:color="auto"/>
      </w:divBdr>
    </w:div>
    <w:div w:id="1263883067">
      <w:bodyDiv w:val="1"/>
      <w:marLeft w:val="0"/>
      <w:marRight w:val="0"/>
      <w:marTop w:val="0"/>
      <w:marBottom w:val="0"/>
      <w:divBdr>
        <w:top w:val="none" w:sz="0" w:space="0" w:color="auto"/>
        <w:left w:val="none" w:sz="0" w:space="0" w:color="auto"/>
        <w:bottom w:val="none" w:sz="0" w:space="0" w:color="auto"/>
        <w:right w:val="none" w:sz="0" w:space="0" w:color="auto"/>
      </w:divBdr>
    </w:div>
    <w:div w:id="1354845149">
      <w:bodyDiv w:val="1"/>
      <w:marLeft w:val="0"/>
      <w:marRight w:val="0"/>
      <w:marTop w:val="0"/>
      <w:marBottom w:val="0"/>
      <w:divBdr>
        <w:top w:val="none" w:sz="0" w:space="0" w:color="auto"/>
        <w:left w:val="none" w:sz="0" w:space="0" w:color="auto"/>
        <w:bottom w:val="none" w:sz="0" w:space="0" w:color="auto"/>
        <w:right w:val="none" w:sz="0" w:space="0" w:color="auto"/>
      </w:divBdr>
    </w:div>
    <w:div w:id="1498837711">
      <w:bodyDiv w:val="1"/>
      <w:marLeft w:val="0"/>
      <w:marRight w:val="0"/>
      <w:marTop w:val="0"/>
      <w:marBottom w:val="0"/>
      <w:divBdr>
        <w:top w:val="none" w:sz="0" w:space="0" w:color="auto"/>
        <w:left w:val="none" w:sz="0" w:space="0" w:color="auto"/>
        <w:bottom w:val="none" w:sz="0" w:space="0" w:color="auto"/>
        <w:right w:val="none" w:sz="0" w:space="0" w:color="auto"/>
      </w:divBdr>
    </w:div>
    <w:div w:id="17879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6</Pages>
  <Words>1616</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35</cp:revision>
  <dcterms:created xsi:type="dcterms:W3CDTF">2017-08-24T08:09:00Z</dcterms:created>
  <dcterms:modified xsi:type="dcterms:W3CDTF">2017-11-27T20:24:00Z</dcterms:modified>
</cp:coreProperties>
</file>