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0" w:rsidRPr="00B91BEF" w:rsidRDefault="008B5960" w:rsidP="008B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8"/>
          <w:szCs w:val="24"/>
          <w:lang w:eastAsia="ru-RU"/>
        </w:rPr>
      </w:pPr>
      <w:r w:rsidRPr="00B91BEF"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Рекомендована література</w:t>
      </w:r>
    </w:p>
    <w:p w:rsidR="008B5960" w:rsidRPr="00A06CEC" w:rsidRDefault="008B5960" w:rsidP="008B5960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BEF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О</w:t>
      </w:r>
      <w:r w:rsidRPr="00B91BEF">
        <w:rPr>
          <w:rFonts w:ascii="Times New Roman" w:eastAsia="MS Mincho" w:hAnsi="Times New Roman"/>
          <w:b/>
          <w:sz w:val="28"/>
          <w:szCs w:val="28"/>
          <w:lang w:eastAsia="ja-JP"/>
        </w:rPr>
        <w:t>сновна :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B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Техноекологія та охорона навколишнього середовища: Навч. посібник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/ С.М.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Сухарев, С.Ю.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Чундак, О.Ю.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Сухарева.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- Львів: Новий Світ-2000, 2004.- 256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Курс инженерной экологии: Учеб. для вузов/ И.И.Мазур, О.И.Молдаванов. – М.: Выс.школа, 1999.- 447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Pr="002547F6">
        <w:t xml:space="preserve"> 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Екологічна безпека: Підручник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Шмандій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М.О.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Ю.С.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Голік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А.М.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Прищепа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В.С.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Бахарєв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Харламова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– Херсон: Олді-плюс, 2013. – 366 с.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Екологічне право України: [підруч. для студ. юрид. спец. вищ навч. закл.] / за ред.. А.П. Гетьмана та М.В. Шульги. – Х.: Право, 2009. – 328 с.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Екологічне управління: Підручник / В.Я. Шевчук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>Ю.М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Саталкін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, Г.О. Білявський та ін. – К.: Либідь, 2004. – 432 с.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Качинський А.Б. Екологічна безпека України: системний аналіз перспектив покращення.</w:t>
      </w:r>
      <w:r w:rsidRPr="00070CE9">
        <w:t xml:space="preserve"> </w:t>
      </w:r>
      <w:r w:rsidRPr="00070C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А.Б. 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>Качинський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– К.: НІСД, 2001. – 312 с.</w:t>
      </w:r>
    </w:p>
    <w:p w:rsidR="008B5960" w:rsidRPr="002547F6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Правове регулювання екологічної безпеки в Україні: навч. посіб. /А.П. Гетьман, М.В. Шульга, В.Л. Бредіхіна та ін. – Х.: Право, 2012. – 296 с.</w:t>
      </w:r>
    </w:p>
    <w:p w:rsidR="008B5960" w:rsidRPr="005A203D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Товажнянський Л.Л.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Організація управління в екологічній діяльності: Навч. посібник.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Л.Л.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Товажнянський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Ю.Г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Масікевич, В.Д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Солодкий та ін </w:t>
      </w:r>
      <w:r w:rsidRPr="002547F6">
        <w:rPr>
          <w:rFonts w:ascii="Times New Roman" w:eastAsia="Times New Roman" w:hAnsi="Times New Roman"/>
          <w:sz w:val="24"/>
          <w:szCs w:val="24"/>
          <w:lang w:eastAsia="ru-RU"/>
        </w:rPr>
        <w:t>– Харків: НТУ “ХПІ”, 2002. – 304 с.</w:t>
      </w:r>
    </w:p>
    <w:p w:rsidR="008B5960" w:rsidRPr="002547F6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7F6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техногенно-экологической безопасностью в контексте парадигмы устойчивого развития: концепция системно-динамического решения/ С.И.Дорогунцов, А.Н.Ральчук.- К.: Наукова думка, 2002.- 200 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Экология и охрана биосферы при химическом загрязнении: Учеб. пос./ Д.С.Орлов, Л.К.Садовникова, И.Н.Лозановская.- 2-е изд., перераб. и доп.- М.: Выс.школа, 2002.- 334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val="ru-RU" w:eastAsia="ru-RU"/>
        </w:rPr>
        <w:t>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 xml:space="preserve">Екологія і ресурси: Збірн. праць Укр. ін-ту дослід. навколиш. серед. і ресурсів/ Ред.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В.Я.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>Шевчук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 xml:space="preserve"> К: ЗАТ "Ей-Бі-Сі", 2001.- 234 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 xml:space="preserve">Еколого-енергетичні проблеми початку </w:t>
      </w:r>
      <w:r w:rsidRPr="005A203D">
        <w:rPr>
          <w:rFonts w:ascii="Times New Roman" w:eastAsia="Times New Roman" w:hAnsi="Times New Roman"/>
          <w:sz w:val="24"/>
          <w:szCs w:val="24"/>
          <w:lang w:val="ru-RU" w:eastAsia="ru-RU"/>
        </w:rPr>
        <w:t>XXI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століття: Студ. міжвузівська науково-технічна конф. Одеса, 24 квітня 2001/ Ред. В.Б.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Владімірова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EB7242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Одеса: ОДАХ, 2001.- 66 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Моніторинг якості повітря: Монографія/ О.І.Троянський, О.А.Дашковський.- Житомир: Волинь, 2004.- 192</w:t>
      </w: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Введение в биотехнологию: Курс лекций/ А.Н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.Евтушенко, Ю.К.Фомичев.- Минск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: БГУ, 2004.- 94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8B5960" w:rsidRPr="005A203D" w:rsidRDefault="008B5960" w:rsidP="008B596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Білявський Г. О.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Основи екології: Підручн. для студ. вищ. навч. зак.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Г. О.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Білявський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Р.С.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Фурдуй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Костіков І.Ю.– К.: Либідь, 2004.– 408</w:t>
      </w:r>
      <w:r w:rsidRPr="00070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8B5960" w:rsidRPr="005A203D" w:rsidRDefault="008B5960" w:rsidP="008B5960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val="ru-RU" w:eastAsia="ru-RU"/>
        </w:rPr>
        <w:t>Экология землепользования и охрана природных ресурсов.: Учебники и учебные пособия для студентов средн. спец.учеб. заведений/ А.А.Варламов, А.В.Хабаров.- М.: Колос, 1999.- 160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val="ru-RU" w:eastAsia="ru-RU"/>
        </w:rPr>
        <w:t>с.</w:t>
      </w:r>
    </w:p>
    <w:p w:rsidR="008B5960" w:rsidRPr="0011763D" w:rsidRDefault="008B5960" w:rsidP="008B596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Лабораторний та польовий практикум з екології/ Ред. В.П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Замостян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– К, 2000.– 216</w:t>
      </w:r>
      <w:r w:rsidRPr="008416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A203D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8B5960" w:rsidRDefault="008B5960" w:rsidP="008B5960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1BEF">
        <w:rPr>
          <w:rFonts w:ascii="Times New Roman" w:eastAsia="MS Mincho" w:hAnsi="Times New Roman"/>
          <w:b/>
          <w:sz w:val="28"/>
          <w:szCs w:val="28"/>
          <w:lang w:eastAsia="ja-JP"/>
        </w:rPr>
        <w:t>Додаткова :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t>Экология и устойчивое развитие: Учеб. пособ./ О.К.Дрейер, В.А.Лось.- М.: Изд-во УРАО, 1997.- 224</w:t>
      </w:r>
      <w:r w:rsidRPr="00EB72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4FE5">
        <w:rPr>
          <w:rFonts w:ascii="Times New Roman" w:hAnsi="Times New Roman"/>
          <w:sz w:val="24"/>
          <w:szCs w:val="24"/>
        </w:rPr>
        <w:t>с.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t>Экология и экономика природопользования: Учебник для вузов/ Под ред. проф. Э.В.Гирусова.- М.: Закон и право, ЮНИТИ, 1998.- 455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FE5">
        <w:rPr>
          <w:rFonts w:ascii="Times New Roman" w:hAnsi="Times New Roman"/>
          <w:sz w:val="24"/>
          <w:szCs w:val="24"/>
        </w:rPr>
        <w:t>с.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t>Экология, окружающая среда и человек: Учебное пособие для вузов, средних школ и колледжей.- М.: Гранд, 2000.- 320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FE5">
        <w:rPr>
          <w:rFonts w:ascii="Times New Roman" w:hAnsi="Times New Roman"/>
          <w:sz w:val="24"/>
          <w:szCs w:val="24"/>
        </w:rPr>
        <w:t>с.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t>Екологія та охорона навколишнього природного середовища: Навчальний посібник.- 3-тє вид., випр. і доп.- К.: Знання, 2004.- 312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FE5">
        <w:rPr>
          <w:rFonts w:ascii="Times New Roman" w:hAnsi="Times New Roman"/>
          <w:sz w:val="24"/>
          <w:szCs w:val="24"/>
        </w:rPr>
        <w:t>с.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lastRenderedPageBreak/>
        <w:t>Основи екології та охорона навколишнього природного середовища (Екологія та охорона природи).: Навчальний посібник/ В.С.Джигирей, В.М.Сторожук, Р.А.Яцюк.- Вид. друге, доп.- Львів: Афіша, 2000.- 270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4FE5">
        <w:rPr>
          <w:rFonts w:ascii="Times New Roman" w:hAnsi="Times New Roman"/>
          <w:sz w:val="24"/>
          <w:szCs w:val="24"/>
        </w:rPr>
        <w:t>с.</w:t>
      </w:r>
    </w:p>
    <w:p w:rsidR="008B5960" w:rsidRPr="00841628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34FE5">
        <w:rPr>
          <w:rFonts w:ascii="Times New Roman" w:hAnsi="Times New Roman"/>
          <w:sz w:val="24"/>
          <w:szCs w:val="24"/>
        </w:rPr>
        <w:t xml:space="preserve">Екологічна безпека України: системний аналіз перспектив покращення: Національному інституту стратегічних досліджень десять років.- К.: НІСД, 2001.- </w:t>
      </w:r>
      <w:r w:rsidRPr="00841628">
        <w:rPr>
          <w:rFonts w:ascii="Times New Roman" w:hAnsi="Times New Roman"/>
          <w:sz w:val="24"/>
          <w:szCs w:val="24"/>
        </w:rPr>
        <w:t>313с.</w:t>
      </w:r>
    </w:p>
    <w:p w:rsidR="008B5960" w:rsidRPr="00841628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lang w:val="ru-RU" w:eastAsia="ru-RU"/>
        </w:rPr>
      </w:pPr>
      <w:r w:rsidRPr="00841628">
        <w:rPr>
          <w:rFonts w:ascii="Times New Roman" w:hAnsi="Times New Roman"/>
          <w:sz w:val="24"/>
          <w:szCs w:val="24"/>
        </w:rPr>
        <w:t xml:space="preserve">Національне буття серед екологічних </w:t>
      </w:r>
      <w:r w:rsidRPr="00841628">
        <w:rPr>
          <w:rFonts w:ascii="Times New Roman" w:hAnsi="Times New Roman"/>
          <w:lang w:val="ru-RU" w:eastAsia="ru-RU"/>
        </w:rPr>
        <w:t>реалій./ М.М.Кисельов, Ф.М.Канак.- К.: Тандем, 2000.- 320c.</w:t>
      </w:r>
    </w:p>
    <w:p w:rsidR="008B5960" w:rsidRPr="00841628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1628">
        <w:rPr>
          <w:rFonts w:ascii="Times New Roman" w:eastAsia="Times New Roman" w:hAnsi="Times New Roman"/>
          <w:sz w:val="24"/>
          <w:szCs w:val="24"/>
          <w:lang w:val="ru-RU" w:eastAsia="ru-RU"/>
        </w:rPr>
        <w:t>Російсько-український словник із техногенної безпеки та екології/ І.Г.Манець, В.С.Білецький, Ю.П.Ященко; За ред. Б.А. Грядущого.- Донецьк: Донбас, 2004.- 576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41628">
        <w:rPr>
          <w:rFonts w:ascii="Times New Roman" w:eastAsia="Times New Roman" w:hAnsi="Times New Roman"/>
          <w:sz w:val="24"/>
          <w:szCs w:val="24"/>
          <w:lang w:val="ru-RU" w:eastAsia="ru-RU"/>
        </w:rPr>
        <w:t>с.</w:t>
      </w:r>
    </w:p>
    <w:p w:rsidR="008B5960" w:rsidRPr="00734FE5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1628">
        <w:rPr>
          <w:rFonts w:ascii="Times New Roman" w:eastAsia="Times New Roman" w:hAnsi="Times New Roman"/>
          <w:sz w:val="24"/>
          <w:szCs w:val="24"/>
          <w:lang w:val="ru-RU" w:eastAsia="ru-RU"/>
        </w:rPr>
        <w:t>Економічні аспекти вирішення екологічних проблем утилізації твердих побутових відходів: Монографія</w:t>
      </w:r>
      <w:r w:rsidRPr="00734FE5">
        <w:rPr>
          <w:rFonts w:ascii="Times New Roman" w:eastAsia="Times New Roman" w:hAnsi="Times New Roman"/>
          <w:sz w:val="24"/>
          <w:szCs w:val="24"/>
          <w:lang w:val="ru-RU" w:eastAsia="ru-RU"/>
        </w:rPr>
        <w:t>/ О.В.Мороз, А.О.Свентух, О.Т.Свентух.- Вінниця: Універсум, 2003.- 110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34FE5">
        <w:rPr>
          <w:rFonts w:ascii="Times New Roman" w:eastAsia="Times New Roman" w:hAnsi="Times New Roman"/>
          <w:sz w:val="24"/>
          <w:szCs w:val="24"/>
          <w:lang w:val="ru-RU" w:eastAsia="ru-RU"/>
        </w:rPr>
        <w:t>с.</w:t>
      </w:r>
    </w:p>
    <w:p w:rsidR="008B5960" w:rsidRDefault="008B5960" w:rsidP="008B596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34FE5">
        <w:rPr>
          <w:rFonts w:ascii="Times New Roman" w:eastAsia="Times New Roman" w:hAnsi="Times New Roman"/>
          <w:sz w:val="24"/>
          <w:szCs w:val="24"/>
          <w:lang w:val="ru-RU" w:eastAsia="ru-RU"/>
        </w:rPr>
        <w:t>Екологія. Охорона природи: Словник-довідник: Близько 4 500 понять і термінів/ М.М.Мусієнко, В.В.Серебряков, О.В.Брайон.- К.: Знання, 2002.- 550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34FE5">
        <w:rPr>
          <w:rFonts w:ascii="Times New Roman" w:eastAsia="Times New Roman" w:hAnsi="Times New Roman"/>
          <w:sz w:val="24"/>
          <w:szCs w:val="24"/>
          <w:lang w:val="ru-RU" w:eastAsia="ru-RU"/>
        </w:rPr>
        <w:t>с.</w:t>
      </w:r>
    </w:p>
    <w:p w:rsidR="008B5960" w:rsidRPr="0011763D" w:rsidRDefault="008B5960" w:rsidP="008B5960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B5960" w:rsidRPr="00875183" w:rsidRDefault="008B5960" w:rsidP="008B5960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75183">
        <w:rPr>
          <w:rFonts w:ascii="Times New Roman" w:eastAsia="Times New Roman" w:hAnsi="Times New Roman"/>
          <w:b/>
          <w:sz w:val="28"/>
          <w:szCs w:val="28"/>
          <w:lang w:eastAsia="ru-RU"/>
        </w:rPr>
        <w:t>Інформаційні ресурси</w:t>
      </w:r>
    </w:p>
    <w:p w:rsidR="008B5960" w:rsidRPr="00841628" w:rsidRDefault="008B5960" w:rsidP="008B5960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B5960" w:rsidRPr="005D1712" w:rsidRDefault="008B5960" w:rsidP="008B5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712">
        <w:rPr>
          <w:rFonts w:ascii="Times New Roman" w:eastAsia="Times New Roman" w:hAnsi="Times New Roman"/>
          <w:sz w:val="24"/>
          <w:szCs w:val="24"/>
          <w:lang w:val="en-GB" w:eastAsia="ru-RU"/>
        </w:rPr>
        <w:t>http</w:t>
      </w:r>
      <w:r w:rsidRPr="005D1712">
        <w:rPr>
          <w:rFonts w:ascii="Times New Roman" w:eastAsia="Times New Roman" w:hAnsi="Times New Roman"/>
          <w:sz w:val="24"/>
          <w:szCs w:val="24"/>
          <w:lang w:eastAsia="ru-RU"/>
        </w:rPr>
        <w:t xml:space="preserve"> ://</w:t>
      </w:r>
      <w:r w:rsidRPr="00841628">
        <w:rPr>
          <w:lang w:eastAsia="ru-RU"/>
        </w:rPr>
        <w:t xml:space="preserve"> </w:t>
      </w:r>
      <w:r w:rsidRPr="005D1712">
        <w:rPr>
          <w:rFonts w:ascii="Times New Roman" w:eastAsia="Times New Roman" w:hAnsi="Times New Roman"/>
          <w:sz w:val="24"/>
          <w:szCs w:val="24"/>
          <w:lang w:eastAsia="ru-RU"/>
        </w:rPr>
        <w:t>w</w:t>
      </w:r>
      <w:r w:rsidRPr="005D1712">
        <w:rPr>
          <w:rFonts w:ascii="Times New Roman" w:eastAsia="Times New Roman" w:hAnsi="Times New Roman"/>
          <w:sz w:val="24"/>
          <w:szCs w:val="24"/>
          <w:lang w:val="en-GB" w:eastAsia="ru-RU"/>
        </w:rPr>
        <w:t>hc</w:t>
      </w:r>
      <w:r w:rsidRPr="005D171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D1712">
        <w:rPr>
          <w:rFonts w:ascii="Times New Roman" w:eastAsia="Times New Roman" w:hAnsi="Times New Roman"/>
          <w:sz w:val="24"/>
          <w:szCs w:val="24"/>
          <w:lang w:val="en-US" w:eastAsia="ru-RU"/>
        </w:rPr>
        <w:t>unesco</w:t>
      </w:r>
      <w:r w:rsidRPr="005D1712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5D1712">
        <w:rPr>
          <w:rFonts w:ascii="Times New Roman" w:eastAsia="Times New Roman" w:hAnsi="Times New Roman"/>
          <w:sz w:val="24"/>
          <w:szCs w:val="24"/>
          <w:lang w:val="en-US" w:eastAsia="ru-RU"/>
        </w:rPr>
        <w:t>org</w:t>
      </w:r>
      <w:r w:rsidRPr="005D1712">
        <w:rPr>
          <w:rFonts w:ascii="Times New Roman" w:eastAsia="Times New Roman" w:hAnsi="Times New Roman"/>
          <w:sz w:val="24"/>
          <w:szCs w:val="24"/>
          <w:lang w:eastAsia="ru-RU"/>
        </w:rPr>
        <w:t xml:space="preserve"> / Сайт Всемирного наследия Юнеско/ Офіційний сайт Міністерства екології і природних ресурсів України [Електронний ресурс]. – Режим доступу: http://www.menr.gov.ua</w:t>
      </w:r>
    </w:p>
    <w:p w:rsidR="008B5960" w:rsidRPr="004B4343" w:rsidRDefault="008B5960" w:rsidP="008B5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 xml:space="preserve"> Офіційний сайт Державного управління охорони нав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колиш</w:t>
      </w: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>нього середовища у Львівській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асті [Електронний ресурс]. – Ре</w:t>
      </w: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>жим доступу: http://www.ecology.lviv.ua</w:t>
      </w:r>
    </w:p>
    <w:p w:rsidR="008B5960" w:rsidRPr="009F5013" w:rsidRDefault="008B5960" w:rsidP="008B5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 xml:space="preserve">Екологічні новини України та світу [Електронний ресурс]. – </w:t>
      </w:r>
      <w:r w:rsidRPr="009F5013">
        <w:rPr>
          <w:rFonts w:ascii="Times New Roman" w:eastAsia="Times New Roman" w:hAnsi="Times New Roman"/>
          <w:sz w:val="24"/>
          <w:szCs w:val="24"/>
          <w:lang w:eastAsia="ru-RU"/>
        </w:rPr>
        <w:t>Режим доступу: http://www.news.ukrntec.com</w:t>
      </w:r>
    </w:p>
    <w:p w:rsidR="008B5960" w:rsidRPr="004B4343" w:rsidRDefault="008B5960" w:rsidP="008B59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Електронна екологічна бібліотека Відкритої довідково-інформаційної служби «Ecoline» [Електронний ресурс]. – Режим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4B4343">
        <w:rPr>
          <w:rFonts w:ascii="Times New Roman" w:eastAsia="Times New Roman" w:hAnsi="Times New Roman"/>
          <w:sz w:val="24"/>
          <w:szCs w:val="24"/>
          <w:lang w:eastAsia="ru-RU"/>
        </w:rPr>
        <w:t>ступу: http://www.ecoline.ru/books</w:t>
      </w:r>
    </w:p>
    <w:p w:rsidR="00DD7037" w:rsidRDefault="00DD7037">
      <w:bookmarkStart w:id="0" w:name="_GoBack"/>
      <w:bookmarkEnd w:id="0"/>
    </w:p>
    <w:sectPr w:rsidR="00D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13F"/>
    <w:multiLevelType w:val="hybridMultilevel"/>
    <w:tmpl w:val="D3EC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37BE8"/>
    <w:multiLevelType w:val="hybridMultilevel"/>
    <w:tmpl w:val="6E9019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4245"/>
    <w:multiLevelType w:val="hybridMultilevel"/>
    <w:tmpl w:val="23AC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0A"/>
    <w:rsid w:val="008B5960"/>
    <w:rsid w:val="00B3210A"/>
    <w:rsid w:val="00D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6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6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2017-12-14T09:13:00Z</dcterms:created>
  <dcterms:modified xsi:type="dcterms:W3CDTF">2017-12-14T09:13:00Z</dcterms:modified>
</cp:coreProperties>
</file>