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5B" w:rsidRPr="00E35875" w:rsidRDefault="00AD395B" w:rsidP="00AD395B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E35875">
        <w:rPr>
          <w:b/>
          <w:bCs/>
          <w:sz w:val="28"/>
          <w:szCs w:val="28"/>
          <w:lang w:val="uk-UA"/>
        </w:rPr>
        <w:t xml:space="preserve"> СПИСОК ЛІТЕРАТУРИ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Аристотель. </w:t>
      </w:r>
      <w:proofErr w:type="spellStart"/>
      <w:r w:rsidRPr="00E35875">
        <w:rPr>
          <w:sz w:val="28"/>
          <w:szCs w:val="28"/>
          <w:lang w:val="uk-UA"/>
        </w:rPr>
        <w:t>Поэтика</w:t>
      </w:r>
      <w:proofErr w:type="spellEnd"/>
      <w:r w:rsidRPr="00E35875">
        <w:rPr>
          <w:sz w:val="28"/>
          <w:szCs w:val="28"/>
          <w:lang w:val="uk-UA"/>
        </w:rPr>
        <w:t xml:space="preserve"> / Пер. с </w:t>
      </w:r>
      <w:proofErr w:type="spellStart"/>
      <w:r w:rsidRPr="00E35875">
        <w:rPr>
          <w:sz w:val="28"/>
          <w:szCs w:val="28"/>
          <w:lang w:val="uk-UA"/>
        </w:rPr>
        <w:t>древнегреч</w:t>
      </w:r>
      <w:proofErr w:type="spellEnd"/>
      <w:r w:rsidRPr="00E35875">
        <w:rPr>
          <w:sz w:val="28"/>
          <w:szCs w:val="28"/>
          <w:lang w:val="uk-UA"/>
        </w:rPr>
        <w:t xml:space="preserve">. М. Л. </w:t>
      </w:r>
      <w:proofErr w:type="spellStart"/>
      <w:r w:rsidRPr="00E35875">
        <w:rPr>
          <w:sz w:val="28"/>
          <w:szCs w:val="28"/>
          <w:lang w:val="uk-UA"/>
        </w:rPr>
        <w:t>Гаспарова</w:t>
      </w:r>
      <w:proofErr w:type="spellEnd"/>
      <w:r w:rsidRPr="00E35875">
        <w:rPr>
          <w:sz w:val="28"/>
          <w:szCs w:val="28"/>
          <w:lang w:val="uk-UA"/>
        </w:rPr>
        <w:t xml:space="preserve"> // Аристотель. </w:t>
      </w:r>
      <w:proofErr w:type="spellStart"/>
      <w:r w:rsidRPr="00E35875">
        <w:rPr>
          <w:sz w:val="28"/>
          <w:szCs w:val="28"/>
          <w:lang w:val="uk-UA"/>
        </w:rPr>
        <w:t>Сочинения</w:t>
      </w:r>
      <w:proofErr w:type="spellEnd"/>
      <w:r w:rsidRPr="00E35875">
        <w:rPr>
          <w:sz w:val="28"/>
          <w:szCs w:val="28"/>
          <w:lang w:val="uk-UA"/>
        </w:rPr>
        <w:t xml:space="preserve"> в </w:t>
      </w:r>
      <w:proofErr w:type="spellStart"/>
      <w:r w:rsidRPr="00E35875">
        <w:rPr>
          <w:sz w:val="28"/>
          <w:szCs w:val="28"/>
          <w:lang w:val="uk-UA"/>
        </w:rPr>
        <w:t>четырех</w:t>
      </w:r>
      <w:proofErr w:type="spellEnd"/>
      <w:r w:rsidRPr="00E35875">
        <w:rPr>
          <w:sz w:val="28"/>
          <w:szCs w:val="28"/>
          <w:lang w:val="uk-UA"/>
        </w:rPr>
        <w:t xml:space="preserve"> томах. – Т. 4. – М.: </w:t>
      </w:r>
      <w:proofErr w:type="spellStart"/>
      <w:r w:rsidRPr="00E35875">
        <w:rPr>
          <w:sz w:val="28"/>
          <w:szCs w:val="28"/>
          <w:lang w:val="uk-UA"/>
        </w:rPr>
        <w:t>Мысль</w:t>
      </w:r>
      <w:proofErr w:type="spellEnd"/>
      <w:r w:rsidRPr="00E35875">
        <w:rPr>
          <w:sz w:val="28"/>
          <w:szCs w:val="28"/>
          <w:lang w:val="uk-UA"/>
        </w:rPr>
        <w:t xml:space="preserve">, 1983. – С. 645-681. 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sz w:val="28"/>
          <w:szCs w:val="28"/>
        </w:rPr>
        <w:t>Баррі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П. Вступ до теорії: літературознавство та культурологія </w:t>
      </w:r>
      <w:r w:rsidRPr="00E35875">
        <w:rPr>
          <w:sz w:val="28"/>
          <w:szCs w:val="28"/>
        </w:rPr>
        <w:t>/</w:t>
      </w:r>
      <w:r w:rsidRPr="00E35875">
        <w:rPr>
          <w:rFonts w:ascii="Times New Roman" w:hAnsi="Times New Roman"/>
          <w:sz w:val="28"/>
          <w:szCs w:val="28"/>
        </w:rPr>
        <w:t xml:space="preserve"> Пер. з англ. Ольги </w:t>
      </w:r>
      <w:proofErr w:type="spellStart"/>
      <w:r w:rsidRPr="00E35875">
        <w:rPr>
          <w:rFonts w:ascii="Times New Roman" w:hAnsi="Times New Roman"/>
          <w:sz w:val="28"/>
          <w:szCs w:val="28"/>
        </w:rPr>
        <w:t>Погинайко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– К.: Смолоскип, 2008. – 360 с. 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sz w:val="28"/>
          <w:szCs w:val="28"/>
        </w:rPr>
        <w:t>Бахтин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М. М. </w:t>
      </w:r>
      <w:proofErr w:type="spellStart"/>
      <w:r w:rsidRPr="00E35875">
        <w:rPr>
          <w:rFonts w:ascii="Times New Roman" w:hAnsi="Times New Roman"/>
          <w:sz w:val="28"/>
          <w:szCs w:val="28"/>
        </w:rPr>
        <w:t>Творчество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Франсуа </w:t>
      </w:r>
      <w:proofErr w:type="spellStart"/>
      <w:r w:rsidRPr="00E35875">
        <w:rPr>
          <w:rFonts w:ascii="Times New Roman" w:hAnsi="Times New Roman"/>
          <w:sz w:val="28"/>
          <w:szCs w:val="28"/>
        </w:rPr>
        <w:t>Рабле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35875">
        <w:rPr>
          <w:rFonts w:ascii="Times New Roman" w:hAnsi="Times New Roman"/>
          <w:sz w:val="28"/>
          <w:szCs w:val="28"/>
        </w:rPr>
        <w:t>народная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культура </w:t>
      </w:r>
      <w:proofErr w:type="spellStart"/>
      <w:r w:rsidRPr="00E35875">
        <w:rPr>
          <w:rFonts w:ascii="Times New Roman" w:hAnsi="Times New Roman"/>
          <w:sz w:val="28"/>
          <w:szCs w:val="28"/>
        </w:rPr>
        <w:t>Средневековья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35875">
        <w:rPr>
          <w:rFonts w:ascii="Times New Roman" w:hAnsi="Times New Roman"/>
          <w:sz w:val="28"/>
          <w:szCs w:val="28"/>
        </w:rPr>
        <w:t>Ренессанса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35875">
        <w:rPr>
          <w:rFonts w:ascii="Times New Roman" w:hAnsi="Times New Roman"/>
          <w:sz w:val="28"/>
          <w:szCs w:val="28"/>
        </w:rPr>
        <w:t>Михаил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Бахтин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35875">
        <w:rPr>
          <w:rFonts w:ascii="Times New Roman" w:hAnsi="Times New Roman"/>
          <w:sz w:val="28"/>
          <w:szCs w:val="28"/>
        </w:rPr>
        <w:t>Художественная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литература</w:t>
      </w:r>
      <w:proofErr w:type="spellEnd"/>
      <w:r w:rsidRPr="00E35875">
        <w:rPr>
          <w:rFonts w:ascii="Times New Roman" w:hAnsi="Times New Roman"/>
          <w:sz w:val="28"/>
          <w:szCs w:val="28"/>
        </w:rPr>
        <w:t>, 1990. – 543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Бахтин</w:t>
      </w:r>
      <w:proofErr w:type="spellEnd"/>
      <w:r w:rsidRPr="00E35875">
        <w:rPr>
          <w:sz w:val="28"/>
          <w:szCs w:val="28"/>
          <w:lang w:val="uk-UA"/>
        </w:rPr>
        <w:t xml:space="preserve">. М. </w:t>
      </w:r>
      <w:proofErr w:type="spellStart"/>
      <w:r w:rsidRPr="00E35875">
        <w:rPr>
          <w:sz w:val="28"/>
          <w:szCs w:val="28"/>
          <w:lang w:val="uk-UA"/>
        </w:rPr>
        <w:t>Вопросы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литературы</w:t>
      </w:r>
      <w:proofErr w:type="spellEnd"/>
      <w:r w:rsidRPr="00E35875">
        <w:rPr>
          <w:sz w:val="28"/>
          <w:szCs w:val="28"/>
          <w:lang w:val="uk-UA"/>
        </w:rPr>
        <w:t xml:space="preserve"> и </w:t>
      </w:r>
      <w:proofErr w:type="spellStart"/>
      <w:r w:rsidRPr="00E35875">
        <w:rPr>
          <w:sz w:val="28"/>
          <w:szCs w:val="28"/>
          <w:lang w:val="uk-UA"/>
        </w:rPr>
        <w:t>эстетики</w:t>
      </w:r>
      <w:proofErr w:type="spellEnd"/>
      <w:r w:rsidRPr="00E35875">
        <w:rPr>
          <w:sz w:val="28"/>
          <w:szCs w:val="28"/>
          <w:lang w:val="uk-UA"/>
        </w:rPr>
        <w:t xml:space="preserve">. </w:t>
      </w:r>
      <w:proofErr w:type="spellStart"/>
      <w:r w:rsidRPr="00E35875">
        <w:rPr>
          <w:sz w:val="28"/>
          <w:szCs w:val="28"/>
          <w:lang w:val="uk-UA"/>
        </w:rPr>
        <w:t>Исследования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разных</w:t>
      </w:r>
      <w:proofErr w:type="spellEnd"/>
      <w:r w:rsidRPr="00E35875">
        <w:rPr>
          <w:sz w:val="28"/>
          <w:szCs w:val="28"/>
          <w:lang w:val="uk-UA"/>
        </w:rPr>
        <w:t xml:space="preserve"> лет / </w:t>
      </w:r>
      <w:proofErr w:type="spellStart"/>
      <w:r w:rsidRPr="00E35875">
        <w:rPr>
          <w:sz w:val="28"/>
          <w:szCs w:val="28"/>
          <w:lang w:val="uk-UA"/>
        </w:rPr>
        <w:t>Михаил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Бахтин</w:t>
      </w:r>
      <w:proofErr w:type="spellEnd"/>
      <w:r w:rsidRPr="00E35875">
        <w:rPr>
          <w:sz w:val="28"/>
          <w:szCs w:val="28"/>
          <w:lang w:val="uk-UA"/>
        </w:rPr>
        <w:t xml:space="preserve">. – М.: </w:t>
      </w:r>
      <w:proofErr w:type="spellStart"/>
      <w:r w:rsidRPr="00E35875">
        <w:rPr>
          <w:sz w:val="28"/>
          <w:szCs w:val="28"/>
          <w:lang w:val="uk-UA"/>
        </w:rPr>
        <w:t>Художественная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литература</w:t>
      </w:r>
      <w:proofErr w:type="spellEnd"/>
      <w:r w:rsidRPr="00E35875">
        <w:rPr>
          <w:sz w:val="28"/>
          <w:szCs w:val="28"/>
          <w:lang w:val="uk-UA"/>
        </w:rPr>
        <w:t>, 1975. – 504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Будний</w:t>
      </w:r>
      <w:proofErr w:type="spellEnd"/>
      <w:r w:rsidRPr="00E35875">
        <w:rPr>
          <w:sz w:val="28"/>
          <w:szCs w:val="28"/>
          <w:lang w:val="uk-UA"/>
        </w:rPr>
        <w:t xml:space="preserve"> В. Порівняльне літературознавство: підручник для студентів вищих навчальних закладів / В. </w:t>
      </w:r>
      <w:proofErr w:type="spellStart"/>
      <w:r w:rsidRPr="00E35875">
        <w:rPr>
          <w:sz w:val="28"/>
          <w:szCs w:val="28"/>
          <w:lang w:val="uk-UA"/>
        </w:rPr>
        <w:t>Будний</w:t>
      </w:r>
      <w:proofErr w:type="spellEnd"/>
      <w:r w:rsidRPr="00E35875">
        <w:rPr>
          <w:sz w:val="28"/>
          <w:szCs w:val="28"/>
          <w:lang w:val="uk-UA"/>
        </w:rPr>
        <w:t xml:space="preserve">, М. Ільницький. – Київ: Вид. дім </w:t>
      </w:r>
      <w:proofErr w:type="spellStart"/>
      <w:r w:rsidRPr="00E35875">
        <w:rPr>
          <w:sz w:val="28"/>
          <w:szCs w:val="28"/>
          <w:lang w:val="uk-UA"/>
        </w:rPr>
        <w:t>„Києво-Могилянська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академія”</w:t>
      </w:r>
      <w:proofErr w:type="spellEnd"/>
      <w:r w:rsidRPr="00E35875">
        <w:rPr>
          <w:sz w:val="28"/>
          <w:szCs w:val="28"/>
          <w:lang w:val="uk-UA"/>
        </w:rPr>
        <w:t>, 2008. – 430 с.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sz w:val="28"/>
          <w:szCs w:val="28"/>
        </w:rPr>
        <w:t>Бурлина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Е. Я. Культура и жанр: </w:t>
      </w:r>
      <w:proofErr w:type="spellStart"/>
      <w:r w:rsidRPr="00E35875">
        <w:rPr>
          <w:rFonts w:ascii="Times New Roman" w:hAnsi="Times New Roman"/>
          <w:sz w:val="28"/>
          <w:szCs w:val="28"/>
        </w:rPr>
        <w:t>Методологические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проблемы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жанрообразования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и жанрового </w:t>
      </w:r>
      <w:proofErr w:type="spellStart"/>
      <w:r w:rsidRPr="00E35875">
        <w:rPr>
          <w:rFonts w:ascii="Times New Roman" w:hAnsi="Times New Roman"/>
          <w:sz w:val="28"/>
          <w:szCs w:val="28"/>
        </w:rPr>
        <w:t>синтеза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35875">
        <w:rPr>
          <w:rFonts w:ascii="Times New Roman" w:hAnsi="Times New Roman"/>
          <w:sz w:val="28"/>
          <w:szCs w:val="28"/>
        </w:rPr>
        <w:t>Елена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Бурлина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</w:t>
      </w:r>
      <w:r w:rsidRPr="00E35875">
        <w:rPr>
          <w:rStyle w:val="kartinkainfolinksblockkartinkainfolinksblockkartinkainfolinksblockkartinkainfolinksblockkartinkainfolinksblockkartinkainfolinksblockkartinkainfolinksblockkartinkainfolinksblockkartinkainfolinksblockkartinkainfolinksblockka"/>
          <w:rFonts w:ascii="Times New Roman" w:hAnsi="Times New Roman"/>
          <w:sz w:val="28"/>
          <w:szCs w:val="28"/>
        </w:rPr>
        <w:t>–</w:t>
      </w:r>
      <w:r w:rsidRPr="00E35875">
        <w:rPr>
          <w:rFonts w:ascii="Times New Roman" w:hAnsi="Times New Roman"/>
          <w:sz w:val="28"/>
          <w:szCs w:val="28"/>
        </w:rPr>
        <w:t xml:space="preserve"> Саратов:</w:t>
      </w:r>
      <w:r w:rsidRPr="00E35875">
        <w:rPr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Изд-во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Саратовского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ун-та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, 1987. – 167 с. 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Василина К. М. Англійський </w:t>
      </w:r>
      <w:proofErr w:type="spellStart"/>
      <w:r w:rsidRPr="00E35875">
        <w:rPr>
          <w:sz w:val="28"/>
          <w:szCs w:val="28"/>
          <w:lang w:val="uk-UA"/>
        </w:rPr>
        <w:t>конні-кетчерівський</w:t>
      </w:r>
      <w:proofErr w:type="spellEnd"/>
      <w:r w:rsidRPr="00E35875">
        <w:rPr>
          <w:sz w:val="28"/>
          <w:szCs w:val="28"/>
          <w:lang w:val="uk-UA"/>
        </w:rPr>
        <w:t xml:space="preserve"> памфлет в контексті шахрайської прози ХVІ ст.: автореф. дис. на здобуття наук. ступеня канд. філол. наук: спец. 10.01.04. / К. М. Василина. – Київ, 2001. – 20 с. 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Веселовский</w:t>
      </w:r>
      <w:proofErr w:type="spellEnd"/>
      <w:r w:rsidRPr="00E35875">
        <w:rPr>
          <w:sz w:val="28"/>
          <w:szCs w:val="28"/>
          <w:lang w:val="uk-UA"/>
        </w:rPr>
        <w:t xml:space="preserve"> А. </w:t>
      </w:r>
      <w:proofErr w:type="spellStart"/>
      <w:r w:rsidRPr="00E35875">
        <w:rPr>
          <w:sz w:val="28"/>
          <w:szCs w:val="28"/>
          <w:lang w:val="uk-UA"/>
        </w:rPr>
        <w:t>Историческая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поэтика</w:t>
      </w:r>
      <w:proofErr w:type="spellEnd"/>
      <w:r w:rsidRPr="00E35875">
        <w:rPr>
          <w:sz w:val="28"/>
          <w:szCs w:val="28"/>
          <w:lang w:val="uk-UA"/>
        </w:rPr>
        <w:t xml:space="preserve"> / </w:t>
      </w:r>
      <w:proofErr w:type="spellStart"/>
      <w:r w:rsidRPr="00E35875">
        <w:rPr>
          <w:sz w:val="28"/>
          <w:szCs w:val="28"/>
          <w:lang w:val="uk-UA"/>
        </w:rPr>
        <w:t>Александр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Веселовский</w:t>
      </w:r>
      <w:proofErr w:type="spellEnd"/>
      <w:r w:rsidRPr="00E35875">
        <w:rPr>
          <w:sz w:val="28"/>
          <w:szCs w:val="28"/>
          <w:lang w:val="uk-UA"/>
        </w:rPr>
        <w:t xml:space="preserve">. – М.: </w:t>
      </w:r>
      <w:proofErr w:type="spellStart"/>
      <w:r w:rsidRPr="00E35875">
        <w:rPr>
          <w:sz w:val="28"/>
          <w:szCs w:val="28"/>
          <w:lang w:val="uk-UA"/>
        </w:rPr>
        <w:t>Высшая</w:t>
      </w:r>
      <w:proofErr w:type="spellEnd"/>
      <w:r w:rsidRPr="00E35875">
        <w:rPr>
          <w:sz w:val="28"/>
          <w:szCs w:val="28"/>
          <w:lang w:val="uk-UA"/>
        </w:rPr>
        <w:t xml:space="preserve"> школа, 1989. – 406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Вступ до літературознавства. Хрестоматія: навчальний посібник / </w:t>
      </w:r>
      <w:proofErr w:type="spellStart"/>
      <w:r w:rsidRPr="00E35875">
        <w:rPr>
          <w:sz w:val="28"/>
          <w:szCs w:val="28"/>
          <w:lang w:val="uk-UA"/>
        </w:rPr>
        <w:t>Упоряд</w:t>
      </w:r>
      <w:proofErr w:type="spellEnd"/>
      <w:r w:rsidRPr="00E35875">
        <w:rPr>
          <w:sz w:val="28"/>
          <w:szCs w:val="28"/>
          <w:lang w:val="uk-UA"/>
        </w:rPr>
        <w:t xml:space="preserve">. Н. І. </w:t>
      </w:r>
      <w:proofErr w:type="spellStart"/>
      <w:r w:rsidRPr="00E35875">
        <w:rPr>
          <w:sz w:val="28"/>
          <w:szCs w:val="28"/>
          <w:lang w:val="uk-UA"/>
        </w:rPr>
        <w:t>Бернадська</w:t>
      </w:r>
      <w:proofErr w:type="spellEnd"/>
      <w:r w:rsidRPr="00E35875">
        <w:rPr>
          <w:sz w:val="28"/>
          <w:szCs w:val="28"/>
          <w:lang w:val="uk-UA"/>
        </w:rPr>
        <w:t>. – К.: Либідь, 1965. – 120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>Галич О. Історія літературознавства. Частина І: Зарубіжне літературознавство: Підручник для філологічних спеціальностей / Олександр Галич. – К.: Шлях, 2006. – 208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lastRenderedPageBreak/>
        <w:t xml:space="preserve">Галич О. Теорія літератури: підручник для студентів філологічних спеціальностей вищих навчальних закладів / О. Галич, В. </w:t>
      </w:r>
      <w:proofErr w:type="spellStart"/>
      <w:r w:rsidRPr="00E35875">
        <w:rPr>
          <w:sz w:val="28"/>
          <w:szCs w:val="28"/>
          <w:lang w:val="uk-UA"/>
        </w:rPr>
        <w:t>Назарець</w:t>
      </w:r>
      <w:proofErr w:type="spellEnd"/>
      <w:r w:rsidRPr="00E35875">
        <w:rPr>
          <w:sz w:val="28"/>
          <w:szCs w:val="28"/>
          <w:lang w:val="uk-UA"/>
        </w:rPr>
        <w:t xml:space="preserve">, Є. Васильєв. – К.: Либідь, 2001. – 487с. 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 Гегель Г. В. Ф. </w:t>
      </w:r>
      <w:proofErr w:type="spellStart"/>
      <w:r w:rsidRPr="00E35875">
        <w:rPr>
          <w:sz w:val="28"/>
          <w:szCs w:val="28"/>
          <w:lang w:val="uk-UA"/>
        </w:rPr>
        <w:t>Эстетика</w:t>
      </w:r>
      <w:proofErr w:type="spellEnd"/>
      <w:r w:rsidRPr="00E35875">
        <w:rPr>
          <w:sz w:val="28"/>
          <w:szCs w:val="28"/>
          <w:lang w:val="uk-UA"/>
        </w:rPr>
        <w:t xml:space="preserve"> в 4-х томах / </w:t>
      </w:r>
      <w:proofErr w:type="spellStart"/>
      <w:r w:rsidRPr="00E35875">
        <w:rPr>
          <w:sz w:val="28"/>
          <w:szCs w:val="28"/>
          <w:lang w:val="uk-UA"/>
        </w:rPr>
        <w:t>Перевод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под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общ</w:t>
      </w:r>
      <w:proofErr w:type="spellEnd"/>
      <w:r w:rsidRPr="00E35875">
        <w:rPr>
          <w:sz w:val="28"/>
          <w:szCs w:val="28"/>
          <w:lang w:val="uk-UA"/>
        </w:rPr>
        <w:t>. ред. М. </w:t>
      </w:r>
      <w:proofErr w:type="spellStart"/>
      <w:r w:rsidRPr="00E35875">
        <w:rPr>
          <w:sz w:val="28"/>
          <w:szCs w:val="28"/>
          <w:lang w:val="uk-UA"/>
        </w:rPr>
        <w:t>Лифшица</w:t>
      </w:r>
      <w:proofErr w:type="spellEnd"/>
      <w:r w:rsidRPr="00E35875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 </w:t>
      </w:r>
      <w:r w:rsidRPr="00E35875">
        <w:rPr>
          <w:sz w:val="28"/>
          <w:szCs w:val="28"/>
          <w:lang w:val="uk-UA"/>
        </w:rPr>
        <w:t xml:space="preserve">– Т. 1. – М.: </w:t>
      </w:r>
      <w:proofErr w:type="spellStart"/>
      <w:r w:rsidRPr="00E35875">
        <w:rPr>
          <w:sz w:val="28"/>
          <w:szCs w:val="28"/>
          <w:lang w:val="uk-UA"/>
        </w:rPr>
        <w:t>Искусство</w:t>
      </w:r>
      <w:proofErr w:type="spellEnd"/>
      <w:r w:rsidRPr="00E35875">
        <w:rPr>
          <w:sz w:val="28"/>
          <w:szCs w:val="28"/>
          <w:lang w:val="uk-UA"/>
        </w:rPr>
        <w:t>, 1968. – 312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Гегель Г. В. Ф. </w:t>
      </w:r>
      <w:proofErr w:type="spellStart"/>
      <w:r w:rsidRPr="00E35875">
        <w:rPr>
          <w:sz w:val="28"/>
          <w:szCs w:val="28"/>
          <w:lang w:val="uk-UA"/>
        </w:rPr>
        <w:t>Эстетика</w:t>
      </w:r>
      <w:proofErr w:type="spellEnd"/>
      <w:r w:rsidRPr="00E35875">
        <w:rPr>
          <w:sz w:val="28"/>
          <w:szCs w:val="28"/>
          <w:lang w:val="uk-UA"/>
        </w:rPr>
        <w:t xml:space="preserve"> в 4-х томах / </w:t>
      </w:r>
      <w:proofErr w:type="spellStart"/>
      <w:r w:rsidRPr="00E35875">
        <w:rPr>
          <w:sz w:val="28"/>
          <w:szCs w:val="28"/>
          <w:lang w:val="uk-UA"/>
        </w:rPr>
        <w:t>Перевод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под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общ</w:t>
      </w:r>
      <w:proofErr w:type="spellEnd"/>
      <w:r w:rsidRPr="00E35875">
        <w:rPr>
          <w:sz w:val="28"/>
          <w:szCs w:val="28"/>
          <w:lang w:val="uk-UA"/>
        </w:rPr>
        <w:t>. ред. М. </w:t>
      </w:r>
      <w:proofErr w:type="spellStart"/>
      <w:r w:rsidRPr="00E35875">
        <w:rPr>
          <w:sz w:val="28"/>
          <w:szCs w:val="28"/>
          <w:lang w:val="uk-UA"/>
        </w:rPr>
        <w:t>Лифшица</w:t>
      </w:r>
      <w:proofErr w:type="spellEnd"/>
      <w:r w:rsidRPr="00E35875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 </w:t>
      </w:r>
      <w:r w:rsidRPr="00E35875">
        <w:rPr>
          <w:sz w:val="28"/>
          <w:szCs w:val="28"/>
          <w:lang w:val="uk-UA"/>
        </w:rPr>
        <w:t xml:space="preserve">– Т. 3. – М.: </w:t>
      </w:r>
      <w:proofErr w:type="spellStart"/>
      <w:r w:rsidRPr="00E35875">
        <w:rPr>
          <w:sz w:val="28"/>
          <w:szCs w:val="28"/>
          <w:lang w:val="uk-UA"/>
        </w:rPr>
        <w:t>Искусство</w:t>
      </w:r>
      <w:proofErr w:type="spellEnd"/>
      <w:r w:rsidRPr="00E35875">
        <w:rPr>
          <w:sz w:val="28"/>
          <w:szCs w:val="28"/>
          <w:lang w:val="uk-UA"/>
        </w:rPr>
        <w:t>, 1971. – 621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Гете И. В. </w:t>
      </w:r>
      <w:proofErr w:type="spellStart"/>
      <w:r w:rsidRPr="00E35875">
        <w:rPr>
          <w:sz w:val="28"/>
          <w:szCs w:val="28"/>
          <w:lang w:val="uk-UA"/>
        </w:rPr>
        <w:t>Собрание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сочинений</w:t>
      </w:r>
      <w:proofErr w:type="spellEnd"/>
      <w:r w:rsidRPr="00E35875">
        <w:rPr>
          <w:sz w:val="28"/>
          <w:szCs w:val="28"/>
          <w:lang w:val="uk-UA"/>
        </w:rPr>
        <w:t xml:space="preserve"> в десяти томах. Т. 10. / Под. </w:t>
      </w:r>
      <w:proofErr w:type="spellStart"/>
      <w:r w:rsidRPr="00E35875">
        <w:rPr>
          <w:sz w:val="28"/>
          <w:szCs w:val="28"/>
          <w:lang w:val="uk-UA"/>
        </w:rPr>
        <w:t>общ</w:t>
      </w:r>
      <w:proofErr w:type="spellEnd"/>
      <w:r w:rsidRPr="00E35875">
        <w:rPr>
          <w:sz w:val="28"/>
          <w:szCs w:val="28"/>
          <w:lang w:val="uk-UA"/>
        </w:rPr>
        <w:t>. ред. А. </w:t>
      </w:r>
      <w:proofErr w:type="spellStart"/>
      <w:r w:rsidRPr="00E35875">
        <w:rPr>
          <w:sz w:val="28"/>
          <w:szCs w:val="28"/>
          <w:lang w:val="uk-UA"/>
        </w:rPr>
        <w:t>Аникста</w:t>
      </w:r>
      <w:proofErr w:type="spellEnd"/>
      <w:r w:rsidRPr="00E35875">
        <w:rPr>
          <w:sz w:val="28"/>
          <w:szCs w:val="28"/>
          <w:lang w:val="uk-UA"/>
        </w:rPr>
        <w:t xml:space="preserve">, Н. </w:t>
      </w:r>
      <w:proofErr w:type="spellStart"/>
      <w:r w:rsidRPr="00E35875">
        <w:rPr>
          <w:sz w:val="28"/>
          <w:szCs w:val="28"/>
          <w:lang w:val="uk-UA"/>
        </w:rPr>
        <w:t>Вильмонта</w:t>
      </w:r>
      <w:proofErr w:type="spellEnd"/>
      <w:r w:rsidRPr="00E35875">
        <w:rPr>
          <w:sz w:val="28"/>
          <w:szCs w:val="28"/>
          <w:lang w:val="uk-UA"/>
        </w:rPr>
        <w:t xml:space="preserve">. – М.: </w:t>
      </w:r>
      <w:proofErr w:type="spellStart"/>
      <w:r w:rsidRPr="00E35875">
        <w:rPr>
          <w:sz w:val="28"/>
          <w:szCs w:val="28"/>
          <w:lang w:val="uk-UA"/>
        </w:rPr>
        <w:t>Художественная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литература</w:t>
      </w:r>
      <w:proofErr w:type="spellEnd"/>
      <w:r w:rsidRPr="00E35875">
        <w:rPr>
          <w:sz w:val="28"/>
          <w:szCs w:val="28"/>
          <w:lang w:val="uk-UA"/>
        </w:rPr>
        <w:t>, 1980. – 510 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Дима</w:t>
      </w:r>
      <w:proofErr w:type="spellEnd"/>
      <w:r w:rsidRPr="00E35875">
        <w:rPr>
          <w:sz w:val="28"/>
          <w:szCs w:val="28"/>
          <w:lang w:val="uk-UA"/>
        </w:rPr>
        <w:t xml:space="preserve"> А. </w:t>
      </w:r>
      <w:proofErr w:type="spellStart"/>
      <w:r w:rsidRPr="00E35875">
        <w:rPr>
          <w:sz w:val="28"/>
          <w:szCs w:val="28"/>
          <w:lang w:val="uk-UA"/>
        </w:rPr>
        <w:t>Принципы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сравнительного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литературоведения</w:t>
      </w:r>
      <w:proofErr w:type="spellEnd"/>
      <w:r w:rsidRPr="00E35875">
        <w:rPr>
          <w:sz w:val="28"/>
          <w:szCs w:val="28"/>
          <w:lang w:val="uk-UA"/>
        </w:rPr>
        <w:t xml:space="preserve"> / Пер. с </w:t>
      </w:r>
      <w:proofErr w:type="spellStart"/>
      <w:r w:rsidRPr="00E35875">
        <w:rPr>
          <w:sz w:val="28"/>
          <w:szCs w:val="28"/>
          <w:lang w:val="uk-UA"/>
        </w:rPr>
        <w:t>румынского</w:t>
      </w:r>
      <w:proofErr w:type="spellEnd"/>
      <w:r w:rsidRPr="00E35875">
        <w:rPr>
          <w:sz w:val="28"/>
          <w:szCs w:val="28"/>
          <w:lang w:val="uk-UA"/>
        </w:rPr>
        <w:t xml:space="preserve"> М. </w:t>
      </w:r>
      <w:proofErr w:type="spellStart"/>
      <w:r w:rsidRPr="00E35875">
        <w:rPr>
          <w:sz w:val="28"/>
          <w:szCs w:val="28"/>
          <w:lang w:val="uk-UA"/>
        </w:rPr>
        <w:t>Фридмана</w:t>
      </w:r>
      <w:proofErr w:type="spellEnd"/>
      <w:r w:rsidRPr="00E35875">
        <w:rPr>
          <w:sz w:val="28"/>
          <w:szCs w:val="28"/>
          <w:lang w:val="uk-UA"/>
        </w:rPr>
        <w:t xml:space="preserve">. – М.: </w:t>
      </w:r>
      <w:proofErr w:type="spellStart"/>
      <w:r w:rsidRPr="00E35875">
        <w:rPr>
          <w:sz w:val="28"/>
          <w:szCs w:val="28"/>
          <w:lang w:val="uk-UA"/>
        </w:rPr>
        <w:t>Прогресс</w:t>
      </w:r>
      <w:proofErr w:type="spellEnd"/>
      <w:r w:rsidRPr="00E35875">
        <w:rPr>
          <w:sz w:val="28"/>
          <w:szCs w:val="28"/>
          <w:lang w:val="uk-UA"/>
        </w:rPr>
        <w:t>, 1977. – 205 с.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shd w:val="clear" w:color="auto" w:fill="FFFFFF"/>
        <w:tabs>
          <w:tab w:val="clear" w:pos="1069"/>
          <w:tab w:val="num" w:pos="567"/>
        </w:tabs>
        <w:spacing w:after="0" w:line="360" w:lineRule="auto"/>
        <w:ind w:left="567" w:right="106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iCs/>
          <w:sz w:val="28"/>
          <w:szCs w:val="28"/>
        </w:rPr>
        <w:t>Жирмунский</w:t>
      </w:r>
      <w:proofErr w:type="spellEnd"/>
      <w:r w:rsidRPr="00E35875">
        <w:rPr>
          <w:rFonts w:ascii="Times New Roman" w:hAnsi="Times New Roman"/>
          <w:iCs/>
          <w:sz w:val="28"/>
          <w:szCs w:val="28"/>
        </w:rPr>
        <w:t xml:space="preserve"> В. </w:t>
      </w:r>
      <w:proofErr w:type="spellStart"/>
      <w:r w:rsidRPr="00E35875">
        <w:rPr>
          <w:rFonts w:ascii="Times New Roman" w:hAnsi="Times New Roman"/>
          <w:sz w:val="28"/>
          <w:szCs w:val="28"/>
        </w:rPr>
        <w:t>Рифма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5875">
        <w:rPr>
          <w:rFonts w:ascii="Times New Roman" w:hAnsi="Times New Roman"/>
          <w:sz w:val="28"/>
          <w:szCs w:val="28"/>
        </w:rPr>
        <w:t>ее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история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35875">
        <w:rPr>
          <w:rFonts w:ascii="Times New Roman" w:hAnsi="Times New Roman"/>
          <w:sz w:val="28"/>
          <w:szCs w:val="28"/>
        </w:rPr>
        <w:t>теория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/ Владимир </w:t>
      </w:r>
      <w:proofErr w:type="spellStart"/>
      <w:r w:rsidRPr="00E35875">
        <w:rPr>
          <w:rFonts w:ascii="Times New Roman" w:hAnsi="Times New Roman"/>
          <w:sz w:val="28"/>
          <w:szCs w:val="28"/>
        </w:rPr>
        <w:t>Жирмунский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 – </w:t>
      </w:r>
      <w:proofErr w:type="spellStart"/>
      <w:r w:rsidRPr="00E35875">
        <w:rPr>
          <w:rFonts w:ascii="Times New Roman" w:hAnsi="Times New Roman"/>
          <w:sz w:val="28"/>
          <w:szCs w:val="28"/>
        </w:rPr>
        <w:t>Питербург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, 1923. – 194 с. 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История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зарубежного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театра</w:t>
      </w:r>
      <w:proofErr w:type="spellEnd"/>
      <w:r w:rsidRPr="00E35875">
        <w:rPr>
          <w:sz w:val="28"/>
          <w:szCs w:val="28"/>
          <w:lang w:val="uk-UA"/>
        </w:rPr>
        <w:t xml:space="preserve"> / </w:t>
      </w:r>
      <w:proofErr w:type="spellStart"/>
      <w:r w:rsidRPr="00E35875">
        <w:rPr>
          <w:sz w:val="28"/>
          <w:szCs w:val="28"/>
          <w:lang w:val="uk-UA"/>
        </w:rPr>
        <w:t>Под</w:t>
      </w:r>
      <w:proofErr w:type="spellEnd"/>
      <w:r w:rsidRPr="00E35875">
        <w:rPr>
          <w:sz w:val="28"/>
          <w:szCs w:val="28"/>
          <w:lang w:val="uk-UA"/>
        </w:rPr>
        <w:t xml:space="preserve"> ред. Г. Н. </w:t>
      </w:r>
      <w:proofErr w:type="spellStart"/>
      <w:r w:rsidRPr="00E35875">
        <w:rPr>
          <w:sz w:val="28"/>
          <w:szCs w:val="28"/>
          <w:lang w:val="uk-UA"/>
        </w:rPr>
        <w:t>Бояджиева</w:t>
      </w:r>
      <w:proofErr w:type="spellEnd"/>
      <w:r w:rsidRPr="00E35875">
        <w:rPr>
          <w:sz w:val="28"/>
          <w:szCs w:val="28"/>
          <w:lang w:val="uk-UA"/>
        </w:rPr>
        <w:t xml:space="preserve"> и А. Г. </w:t>
      </w:r>
      <w:proofErr w:type="spellStart"/>
      <w:r w:rsidRPr="00E35875">
        <w:rPr>
          <w:sz w:val="28"/>
          <w:szCs w:val="28"/>
          <w:lang w:val="uk-UA"/>
        </w:rPr>
        <w:t>Образцовой</w:t>
      </w:r>
      <w:proofErr w:type="spellEnd"/>
      <w:r w:rsidRPr="00E35875">
        <w:rPr>
          <w:sz w:val="28"/>
          <w:szCs w:val="28"/>
          <w:lang w:val="uk-UA"/>
        </w:rPr>
        <w:t xml:space="preserve">. – </w:t>
      </w:r>
      <w:proofErr w:type="spellStart"/>
      <w:r w:rsidRPr="00E35875">
        <w:rPr>
          <w:sz w:val="28"/>
          <w:szCs w:val="28"/>
          <w:lang w:val="uk-UA"/>
        </w:rPr>
        <w:t>Часть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первая</w:t>
      </w:r>
      <w:proofErr w:type="spellEnd"/>
      <w:r w:rsidRPr="00E35875">
        <w:rPr>
          <w:sz w:val="28"/>
          <w:szCs w:val="28"/>
          <w:lang w:val="uk-UA"/>
        </w:rPr>
        <w:t xml:space="preserve">. – М.: </w:t>
      </w:r>
      <w:proofErr w:type="spellStart"/>
      <w:r w:rsidRPr="00E35875">
        <w:rPr>
          <w:sz w:val="28"/>
          <w:szCs w:val="28"/>
          <w:lang w:val="uk-UA"/>
        </w:rPr>
        <w:t>Просвещение</w:t>
      </w:r>
      <w:proofErr w:type="spellEnd"/>
      <w:r w:rsidRPr="00E35875">
        <w:rPr>
          <w:sz w:val="28"/>
          <w:szCs w:val="28"/>
          <w:lang w:val="uk-UA"/>
        </w:rPr>
        <w:t>, 1981. – 336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Каверин</w:t>
      </w:r>
      <w:proofErr w:type="spellEnd"/>
      <w:r w:rsidRPr="00E35875">
        <w:rPr>
          <w:sz w:val="28"/>
          <w:szCs w:val="28"/>
          <w:lang w:val="uk-UA"/>
        </w:rPr>
        <w:t xml:space="preserve"> В. </w:t>
      </w:r>
      <w:proofErr w:type="spellStart"/>
      <w:r w:rsidRPr="00E35875">
        <w:rPr>
          <w:sz w:val="28"/>
          <w:szCs w:val="28"/>
          <w:lang w:val="uk-UA"/>
        </w:rPr>
        <w:t>Сказки</w:t>
      </w:r>
      <w:proofErr w:type="spellEnd"/>
      <w:r w:rsidRPr="00E35875">
        <w:rPr>
          <w:sz w:val="28"/>
          <w:szCs w:val="28"/>
          <w:lang w:val="uk-UA"/>
        </w:rPr>
        <w:t xml:space="preserve"> Гауфа // </w:t>
      </w:r>
      <w:proofErr w:type="spellStart"/>
      <w:r w:rsidRPr="00E35875">
        <w:rPr>
          <w:sz w:val="28"/>
          <w:szCs w:val="28"/>
          <w:lang w:val="uk-UA"/>
        </w:rPr>
        <w:t>Гауф</w:t>
      </w:r>
      <w:proofErr w:type="spellEnd"/>
      <w:r w:rsidRPr="00E35875">
        <w:rPr>
          <w:sz w:val="28"/>
          <w:szCs w:val="28"/>
          <w:lang w:val="uk-UA"/>
        </w:rPr>
        <w:t xml:space="preserve"> В. </w:t>
      </w:r>
      <w:proofErr w:type="spellStart"/>
      <w:r w:rsidRPr="00E35875">
        <w:rPr>
          <w:sz w:val="28"/>
          <w:szCs w:val="28"/>
          <w:lang w:val="uk-UA"/>
        </w:rPr>
        <w:t>Сказки</w:t>
      </w:r>
      <w:proofErr w:type="spellEnd"/>
      <w:r w:rsidRPr="00E35875">
        <w:rPr>
          <w:sz w:val="28"/>
          <w:szCs w:val="28"/>
          <w:lang w:val="uk-UA"/>
        </w:rPr>
        <w:t xml:space="preserve"> / Пер. с </w:t>
      </w:r>
      <w:proofErr w:type="spellStart"/>
      <w:r w:rsidRPr="00E35875">
        <w:rPr>
          <w:sz w:val="28"/>
          <w:szCs w:val="28"/>
          <w:lang w:val="uk-UA"/>
        </w:rPr>
        <w:t>нем</w:t>
      </w:r>
      <w:proofErr w:type="spellEnd"/>
      <w:r w:rsidRPr="00E35875">
        <w:rPr>
          <w:sz w:val="28"/>
          <w:szCs w:val="28"/>
          <w:lang w:val="uk-UA"/>
        </w:rPr>
        <w:t>. Н. </w:t>
      </w:r>
      <w:proofErr w:type="spellStart"/>
      <w:r w:rsidRPr="00E35875">
        <w:rPr>
          <w:sz w:val="28"/>
          <w:szCs w:val="28"/>
          <w:lang w:val="uk-UA"/>
        </w:rPr>
        <w:t>Касаткина</w:t>
      </w:r>
      <w:proofErr w:type="spellEnd"/>
      <w:r w:rsidRPr="00E35875">
        <w:rPr>
          <w:sz w:val="28"/>
          <w:szCs w:val="28"/>
          <w:lang w:val="uk-UA"/>
        </w:rPr>
        <w:t xml:space="preserve">. – М.: </w:t>
      </w:r>
      <w:proofErr w:type="spellStart"/>
      <w:r w:rsidRPr="00E35875">
        <w:rPr>
          <w:sz w:val="28"/>
          <w:szCs w:val="28"/>
          <w:lang w:val="uk-UA"/>
        </w:rPr>
        <w:t>Художественная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литература</w:t>
      </w:r>
      <w:proofErr w:type="spellEnd"/>
      <w:r w:rsidRPr="00E35875">
        <w:rPr>
          <w:sz w:val="28"/>
          <w:szCs w:val="28"/>
          <w:lang w:val="uk-UA"/>
        </w:rPr>
        <w:t>, 1988. – С. 3 – 8.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Каллер</w:t>
      </w:r>
      <w:proofErr w:type="spellEnd"/>
      <w:r w:rsidRPr="00E35875">
        <w:rPr>
          <w:sz w:val="28"/>
          <w:szCs w:val="28"/>
          <w:lang w:val="uk-UA"/>
        </w:rPr>
        <w:t xml:space="preserve"> Дж. </w:t>
      </w:r>
      <w:proofErr w:type="spellStart"/>
      <w:r w:rsidRPr="00E35875">
        <w:rPr>
          <w:sz w:val="28"/>
          <w:szCs w:val="28"/>
          <w:lang w:val="uk-UA"/>
        </w:rPr>
        <w:t>Теория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литературы</w:t>
      </w:r>
      <w:proofErr w:type="spellEnd"/>
      <w:r w:rsidRPr="00E35875">
        <w:rPr>
          <w:sz w:val="28"/>
          <w:szCs w:val="28"/>
          <w:lang w:val="uk-UA"/>
        </w:rPr>
        <w:t xml:space="preserve">. </w:t>
      </w:r>
      <w:proofErr w:type="spellStart"/>
      <w:r w:rsidRPr="00E35875">
        <w:rPr>
          <w:sz w:val="28"/>
          <w:szCs w:val="28"/>
          <w:lang w:val="uk-UA"/>
        </w:rPr>
        <w:t>Краткое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введение</w:t>
      </w:r>
      <w:proofErr w:type="spellEnd"/>
      <w:r w:rsidRPr="00E35875">
        <w:rPr>
          <w:sz w:val="28"/>
          <w:szCs w:val="28"/>
          <w:lang w:val="uk-UA"/>
        </w:rPr>
        <w:t xml:space="preserve"> / Пер. с англ. А. </w:t>
      </w:r>
      <w:proofErr w:type="spellStart"/>
      <w:r w:rsidRPr="00E35875">
        <w:rPr>
          <w:sz w:val="28"/>
          <w:szCs w:val="28"/>
          <w:lang w:val="uk-UA"/>
        </w:rPr>
        <w:t>Георгиева</w:t>
      </w:r>
      <w:proofErr w:type="spellEnd"/>
      <w:r w:rsidRPr="00E35875">
        <w:rPr>
          <w:sz w:val="28"/>
          <w:szCs w:val="28"/>
          <w:lang w:val="uk-UA"/>
        </w:rPr>
        <w:t xml:space="preserve">. – М.: АСТ </w:t>
      </w:r>
      <w:proofErr w:type="spellStart"/>
      <w:r w:rsidRPr="00E35875">
        <w:rPr>
          <w:sz w:val="28"/>
          <w:szCs w:val="28"/>
          <w:lang w:val="uk-UA"/>
        </w:rPr>
        <w:t>„Астрель”</w:t>
      </w:r>
      <w:proofErr w:type="spellEnd"/>
      <w:r w:rsidRPr="00E35875">
        <w:rPr>
          <w:sz w:val="28"/>
          <w:szCs w:val="28"/>
          <w:lang w:val="uk-UA"/>
        </w:rPr>
        <w:t xml:space="preserve">, 2006. – 158, [2] с.: </w:t>
      </w:r>
      <w:proofErr w:type="spellStart"/>
      <w:r w:rsidRPr="00E35875">
        <w:rPr>
          <w:sz w:val="28"/>
          <w:szCs w:val="28"/>
          <w:lang w:val="uk-UA"/>
        </w:rPr>
        <w:t>ил</w:t>
      </w:r>
      <w:proofErr w:type="spellEnd"/>
      <w:r w:rsidRPr="00E35875">
        <w:rPr>
          <w:sz w:val="28"/>
          <w:szCs w:val="28"/>
          <w:lang w:val="uk-UA"/>
        </w:rPr>
        <w:t>.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sz w:val="28"/>
          <w:szCs w:val="28"/>
        </w:rPr>
        <w:t>Копистянська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Н. </w:t>
      </w:r>
      <w:r w:rsidRPr="00E35875">
        <w:rPr>
          <w:rStyle w:val="kartinkainfolinksblockkartinkainfolinksblockkartinkainfolinksblockkartinkainfolinksblockkartinkainfolinksblockkartinkainfolinksblockkartinkainfolinksblockkartinkainfolinksblockkartinkainfolinksblockkartinkainfolinksblockka"/>
          <w:rFonts w:ascii="Times New Roman" w:hAnsi="Times New Roman"/>
          <w:sz w:val="28"/>
          <w:szCs w:val="28"/>
        </w:rPr>
        <w:t xml:space="preserve">Жанр. Жанрова система у просторі літературознавства: Монографія / Нонна </w:t>
      </w:r>
      <w:proofErr w:type="spellStart"/>
      <w:r w:rsidRPr="00E35875">
        <w:rPr>
          <w:rStyle w:val="kartinkainfolinksblockkartinkainfolinksblockkartinkainfolinksblockkartinkainfolinksblockkartinkainfolinksblockkartinkainfolinksblockkartinkainfolinksblockkartinkainfolinksblockkartinkainfolinksblockkartinkainfolinksblockka"/>
          <w:rFonts w:ascii="Times New Roman" w:hAnsi="Times New Roman"/>
          <w:sz w:val="28"/>
          <w:szCs w:val="28"/>
        </w:rPr>
        <w:t>Копистянська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</w:t>
      </w:r>
      <w:r w:rsidRPr="00E35875">
        <w:rPr>
          <w:rStyle w:val="kartinkainfolinksblockkartinkainfolinksblockkartinkainfolinksblockkartinkainfolinksblockkartinkainfolinksblockkartinkainfolinksblockkartinkainfolinksblockkartinkainfolinksblockkartinkainfolinksblockkartinkainfolinksblockka"/>
          <w:rFonts w:ascii="Times New Roman" w:hAnsi="Times New Roman"/>
          <w:sz w:val="28"/>
          <w:szCs w:val="28"/>
        </w:rPr>
        <w:t>– Львів: ПАІС,</w:t>
      </w:r>
      <w:r w:rsidRPr="00AD395B">
        <w:rPr>
          <w:rStyle w:val="kartinkainfolinksblockkartinkainfolinksblockkartinkainfolinksblockkartinkainfolinksblockkartinkainfolinksblockkartinkainfolinksblockkartinkainfolinksblockkartinkainfolinksblockkartinkainfolinksblockkartinkainfolinksblockka"/>
          <w:rFonts w:ascii="Times New Roman" w:hAnsi="Times New Roman"/>
          <w:sz w:val="28"/>
          <w:szCs w:val="28"/>
          <w:lang w:val="ru-RU"/>
        </w:rPr>
        <w:t xml:space="preserve"> </w:t>
      </w:r>
      <w:r w:rsidRPr="00E35875">
        <w:rPr>
          <w:rStyle w:val="kartinkainfolinksblockkartinkainfolinksblockkartinkainfolinksblockkartinkainfolinksblockkartinkainfolinksblockkartinkainfolinksblockkartinkainfolinksblockkartinkainfolinksblockkartinkainfolinksblockkartinkainfolinksblockka"/>
          <w:rFonts w:ascii="Times New Roman" w:hAnsi="Times New Roman"/>
          <w:sz w:val="28"/>
          <w:szCs w:val="28"/>
        </w:rPr>
        <w:t>2005. – 368 с.</w:t>
      </w:r>
      <w:r w:rsidRPr="00E35875">
        <w:rPr>
          <w:rFonts w:ascii="Times New Roman" w:hAnsi="Times New Roman"/>
          <w:sz w:val="28"/>
          <w:szCs w:val="28"/>
        </w:rPr>
        <w:t xml:space="preserve"> 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sz w:val="28"/>
          <w:szCs w:val="28"/>
        </w:rPr>
        <w:t>Копистянська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Н. Час / художній час: до питання про історію поняття і терміна //</w:t>
      </w:r>
      <w:r w:rsidRPr="00E35875">
        <w:rPr>
          <w:rFonts w:ascii="Times New Roman" w:hAnsi="Times New Roman"/>
          <w:bCs/>
          <w:sz w:val="28"/>
          <w:szCs w:val="28"/>
        </w:rPr>
        <w:t xml:space="preserve"> </w:t>
      </w:r>
      <w:r w:rsidRPr="00E35875">
        <w:rPr>
          <w:rFonts w:ascii="Times New Roman" w:hAnsi="Times New Roman"/>
          <w:sz w:val="28"/>
          <w:szCs w:val="28"/>
        </w:rPr>
        <w:t>Вісник Львівського університету.</w:t>
      </w:r>
      <w:r w:rsidRPr="00E35875">
        <w:rPr>
          <w:rFonts w:ascii="Times New Roman" w:hAnsi="Times New Roman"/>
          <w:bCs/>
          <w:sz w:val="28"/>
          <w:szCs w:val="28"/>
        </w:rPr>
        <w:t xml:space="preserve"> –</w:t>
      </w:r>
      <w:r w:rsidRPr="00E35875">
        <w:rPr>
          <w:rFonts w:ascii="Times New Roman" w:hAnsi="Times New Roman"/>
          <w:sz w:val="28"/>
          <w:szCs w:val="28"/>
        </w:rPr>
        <w:t xml:space="preserve"> Серія: Філологія, 2008. – Вип. 44. – Ч. 1. –  С. 219-229.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sz w:val="28"/>
          <w:szCs w:val="28"/>
        </w:rPr>
        <w:t>Косиков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E35875">
        <w:rPr>
          <w:rFonts w:ascii="Times New Roman" w:hAnsi="Times New Roman"/>
          <w:sz w:val="28"/>
          <w:szCs w:val="28"/>
        </w:rPr>
        <w:t>Зарубежное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литературоведение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35875">
        <w:rPr>
          <w:rFonts w:ascii="Times New Roman" w:hAnsi="Times New Roman"/>
          <w:sz w:val="28"/>
          <w:szCs w:val="28"/>
        </w:rPr>
        <w:t>теоретические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проблемы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науки о </w:t>
      </w:r>
      <w:proofErr w:type="spellStart"/>
      <w:r w:rsidRPr="00E35875">
        <w:rPr>
          <w:rFonts w:ascii="Times New Roman" w:hAnsi="Times New Roman"/>
          <w:sz w:val="28"/>
          <w:szCs w:val="28"/>
        </w:rPr>
        <w:t>литературе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35875">
        <w:rPr>
          <w:rFonts w:ascii="Times New Roman" w:hAnsi="Times New Roman"/>
          <w:sz w:val="28"/>
          <w:szCs w:val="28"/>
        </w:rPr>
        <w:t>Зарубежная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эстетика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35875">
        <w:rPr>
          <w:rFonts w:ascii="Times New Roman" w:hAnsi="Times New Roman"/>
          <w:sz w:val="28"/>
          <w:szCs w:val="28"/>
        </w:rPr>
        <w:t>теория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литературы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ХІХ-ХХ </w:t>
      </w:r>
      <w:proofErr w:type="spellStart"/>
      <w:r w:rsidRPr="00E35875">
        <w:rPr>
          <w:rFonts w:ascii="Times New Roman" w:hAnsi="Times New Roman"/>
          <w:sz w:val="28"/>
          <w:szCs w:val="28"/>
        </w:rPr>
        <w:t>вв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5875">
        <w:rPr>
          <w:rFonts w:ascii="Times New Roman" w:hAnsi="Times New Roman"/>
          <w:sz w:val="28"/>
          <w:szCs w:val="28"/>
        </w:rPr>
        <w:t>Трактаты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5875">
        <w:rPr>
          <w:rFonts w:ascii="Times New Roman" w:hAnsi="Times New Roman"/>
          <w:sz w:val="28"/>
          <w:szCs w:val="28"/>
        </w:rPr>
        <w:t>статьи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5875">
        <w:rPr>
          <w:rFonts w:ascii="Times New Roman" w:hAnsi="Times New Roman"/>
          <w:sz w:val="28"/>
          <w:szCs w:val="28"/>
        </w:rPr>
        <w:t>эссе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35875">
        <w:rPr>
          <w:rFonts w:ascii="Times New Roman" w:hAnsi="Times New Roman"/>
          <w:sz w:val="28"/>
          <w:szCs w:val="28"/>
        </w:rPr>
        <w:t>Издательство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Московского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университета</w:t>
      </w:r>
      <w:proofErr w:type="spellEnd"/>
      <w:r w:rsidRPr="00E35875">
        <w:rPr>
          <w:rFonts w:ascii="Times New Roman" w:hAnsi="Times New Roman"/>
          <w:sz w:val="28"/>
          <w:szCs w:val="28"/>
        </w:rPr>
        <w:t>, 1987. – С. 5-39.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lastRenderedPageBreak/>
        <w:t>Краткая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литературная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энциклопедия</w:t>
      </w:r>
      <w:proofErr w:type="spellEnd"/>
      <w:r w:rsidRPr="00E35875">
        <w:rPr>
          <w:sz w:val="28"/>
          <w:szCs w:val="28"/>
          <w:lang w:val="uk-UA"/>
        </w:rPr>
        <w:t xml:space="preserve">: в 8 т. / </w:t>
      </w:r>
      <w:proofErr w:type="spellStart"/>
      <w:r w:rsidRPr="00E35875">
        <w:rPr>
          <w:sz w:val="28"/>
          <w:szCs w:val="28"/>
          <w:lang w:val="uk-UA"/>
        </w:rPr>
        <w:t>Науч</w:t>
      </w:r>
      <w:proofErr w:type="spellEnd"/>
      <w:r w:rsidRPr="00E35875">
        <w:rPr>
          <w:sz w:val="28"/>
          <w:szCs w:val="28"/>
          <w:lang w:val="uk-UA"/>
        </w:rPr>
        <w:t xml:space="preserve">. ред. А. Сурков. – М.: </w:t>
      </w:r>
      <w:proofErr w:type="spellStart"/>
      <w:r w:rsidRPr="00E35875">
        <w:rPr>
          <w:sz w:val="28"/>
          <w:szCs w:val="28"/>
          <w:lang w:val="uk-UA"/>
        </w:rPr>
        <w:t>Советская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энциклопедия</w:t>
      </w:r>
      <w:proofErr w:type="spellEnd"/>
      <w:r w:rsidRPr="00E35875">
        <w:rPr>
          <w:sz w:val="28"/>
          <w:szCs w:val="28"/>
          <w:lang w:val="uk-UA"/>
        </w:rPr>
        <w:t>, 1967. – Т. 3. – 975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Краткая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литературная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энциклопедия</w:t>
      </w:r>
      <w:proofErr w:type="spellEnd"/>
      <w:r w:rsidRPr="00E35875">
        <w:rPr>
          <w:sz w:val="28"/>
          <w:szCs w:val="28"/>
          <w:lang w:val="uk-UA"/>
        </w:rPr>
        <w:t xml:space="preserve">:  в 8 т. / </w:t>
      </w:r>
      <w:proofErr w:type="spellStart"/>
      <w:r w:rsidRPr="00E35875">
        <w:rPr>
          <w:sz w:val="28"/>
          <w:szCs w:val="28"/>
          <w:lang w:val="uk-UA"/>
        </w:rPr>
        <w:t>Науч</w:t>
      </w:r>
      <w:proofErr w:type="spellEnd"/>
      <w:r w:rsidRPr="00E35875">
        <w:rPr>
          <w:sz w:val="28"/>
          <w:szCs w:val="28"/>
          <w:lang w:val="uk-UA"/>
        </w:rPr>
        <w:t xml:space="preserve">. ред. А. Сурков. – М.: </w:t>
      </w:r>
      <w:proofErr w:type="spellStart"/>
      <w:r w:rsidRPr="00E35875">
        <w:rPr>
          <w:sz w:val="28"/>
          <w:szCs w:val="28"/>
          <w:lang w:val="uk-UA"/>
        </w:rPr>
        <w:t>„Советская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энциклопедия”</w:t>
      </w:r>
      <w:proofErr w:type="spellEnd"/>
      <w:r w:rsidRPr="00E35875">
        <w:rPr>
          <w:sz w:val="28"/>
          <w:szCs w:val="28"/>
          <w:lang w:val="uk-UA"/>
        </w:rPr>
        <w:t>, 1967. – Т. 4. – 1024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Краткая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литературная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энциклопедия</w:t>
      </w:r>
      <w:proofErr w:type="spellEnd"/>
      <w:r w:rsidRPr="00E35875">
        <w:rPr>
          <w:sz w:val="28"/>
          <w:szCs w:val="28"/>
          <w:lang w:val="uk-UA"/>
        </w:rPr>
        <w:t xml:space="preserve">:  в 8 т. / </w:t>
      </w:r>
      <w:proofErr w:type="spellStart"/>
      <w:r w:rsidRPr="00E35875">
        <w:rPr>
          <w:sz w:val="28"/>
          <w:szCs w:val="28"/>
          <w:lang w:val="uk-UA"/>
        </w:rPr>
        <w:t>Науч</w:t>
      </w:r>
      <w:proofErr w:type="spellEnd"/>
      <w:r w:rsidRPr="00E35875">
        <w:rPr>
          <w:sz w:val="28"/>
          <w:szCs w:val="28"/>
          <w:lang w:val="uk-UA"/>
        </w:rPr>
        <w:t xml:space="preserve">. ред. А. Сурков. – М.: </w:t>
      </w:r>
      <w:proofErr w:type="spellStart"/>
      <w:r w:rsidRPr="00E35875">
        <w:rPr>
          <w:sz w:val="28"/>
          <w:szCs w:val="28"/>
          <w:lang w:val="uk-UA"/>
        </w:rPr>
        <w:t>„Советская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энциклопедия”</w:t>
      </w:r>
      <w:proofErr w:type="spellEnd"/>
      <w:r w:rsidRPr="00E35875">
        <w:rPr>
          <w:sz w:val="28"/>
          <w:szCs w:val="28"/>
          <w:lang w:val="uk-UA"/>
        </w:rPr>
        <w:t>, 1967. – Т. 5. – 976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Кроче Б. </w:t>
      </w:r>
      <w:proofErr w:type="spellStart"/>
      <w:r w:rsidRPr="00E35875">
        <w:rPr>
          <w:sz w:val="28"/>
          <w:szCs w:val="28"/>
          <w:lang w:val="uk-UA"/>
        </w:rPr>
        <w:t>Эстетика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как</w:t>
      </w:r>
      <w:proofErr w:type="spellEnd"/>
      <w:r w:rsidRPr="00E35875">
        <w:rPr>
          <w:sz w:val="28"/>
          <w:szCs w:val="28"/>
          <w:lang w:val="uk-UA"/>
        </w:rPr>
        <w:t xml:space="preserve"> наука о </w:t>
      </w:r>
      <w:proofErr w:type="spellStart"/>
      <w:r w:rsidRPr="00E35875">
        <w:rPr>
          <w:sz w:val="28"/>
          <w:szCs w:val="28"/>
          <w:lang w:val="uk-UA"/>
        </w:rPr>
        <w:t>выражении</w:t>
      </w:r>
      <w:proofErr w:type="spellEnd"/>
      <w:r w:rsidRPr="00E35875">
        <w:rPr>
          <w:sz w:val="28"/>
          <w:szCs w:val="28"/>
          <w:lang w:val="uk-UA"/>
        </w:rPr>
        <w:t xml:space="preserve"> и </w:t>
      </w:r>
      <w:proofErr w:type="spellStart"/>
      <w:r w:rsidRPr="00E35875">
        <w:rPr>
          <w:sz w:val="28"/>
          <w:szCs w:val="28"/>
          <w:lang w:val="uk-UA"/>
        </w:rPr>
        <w:t>как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общая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лингвистика</w:t>
      </w:r>
      <w:proofErr w:type="spellEnd"/>
      <w:r w:rsidRPr="00E35875">
        <w:rPr>
          <w:sz w:val="28"/>
          <w:szCs w:val="28"/>
          <w:lang w:val="uk-UA"/>
        </w:rPr>
        <w:t xml:space="preserve"> / Пер. с </w:t>
      </w:r>
      <w:proofErr w:type="spellStart"/>
      <w:r w:rsidRPr="00E35875">
        <w:rPr>
          <w:sz w:val="28"/>
          <w:szCs w:val="28"/>
          <w:lang w:val="uk-UA"/>
        </w:rPr>
        <w:t>итал</w:t>
      </w:r>
      <w:proofErr w:type="spellEnd"/>
      <w:r w:rsidRPr="00E35875">
        <w:rPr>
          <w:sz w:val="28"/>
          <w:szCs w:val="28"/>
          <w:lang w:val="uk-UA"/>
        </w:rPr>
        <w:t xml:space="preserve">. В. Яковенко. – М.: </w:t>
      </w:r>
      <w:proofErr w:type="spellStart"/>
      <w:r w:rsidRPr="00E35875">
        <w:rPr>
          <w:sz w:val="28"/>
          <w:szCs w:val="28"/>
          <w:lang w:val="uk-UA"/>
        </w:rPr>
        <w:t>Intrada</w:t>
      </w:r>
      <w:proofErr w:type="spellEnd"/>
      <w:r w:rsidRPr="00E35875">
        <w:rPr>
          <w:sz w:val="28"/>
          <w:szCs w:val="28"/>
          <w:lang w:val="uk-UA"/>
        </w:rPr>
        <w:t xml:space="preserve">, 2000. – 160 с. 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Лексикон загального та порівняльного літературознавства / За ред. А. Волкова, О. </w:t>
      </w:r>
      <w:proofErr w:type="spellStart"/>
      <w:r w:rsidRPr="00E35875">
        <w:rPr>
          <w:sz w:val="28"/>
          <w:szCs w:val="28"/>
          <w:lang w:val="uk-UA"/>
        </w:rPr>
        <w:t>Бойченка</w:t>
      </w:r>
      <w:proofErr w:type="spellEnd"/>
      <w:r w:rsidRPr="00E35875">
        <w:rPr>
          <w:sz w:val="28"/>
          <w:szCs w:val="28"/>
          <w:lang w:val="uk-UA"/>
        </w:rPr>
        <w:t xml:space="preserve"> та ін. – Чернівці: Золоті литаври, 2001. – 636 с.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sz w:val="28"/>
          <w:szCs w:val="28"/>
        </w:rPr>
        <w:t>Лейдерман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Н. Л. </w:t>
      </w:r>
      <w:proofErr w:type="spellStart"/>
      <w:r w:rsidRPr="00E35875">
        <w:rPr>
          <w:rFonts w:ascii="Times New Roman" w:hAnsi="Times New Roman"/>
          <w:sz w:val="28"/>
          <w:szCs w:val="28"/>
        </w:rPr>
        <w:t>Движение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времени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35875">
        <w:rPr>
          <w:rFonts w:ascii="Times New Roman" w:hAnsi="Times New Roman"/>
          <w:sz w:val="28"/>
          <w:szCs w:val="28"/>
        </w:rPr>
        <w:t>законы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жанра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35875">
        <w:rPr>
          <w:rFonts w:ascii="Times New Roman" w:hAnsi="Times New Roman"/>
          <w:sz w:val="28"/>
          <w:szCs w:val="28"/>
        </w:rPr>
        <w:t>Жанровые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закономерности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развития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советской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прозы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в 60 - 70-е </w:t>
      </w:r>
      <w:proofErr w:type="spellStart"/>
      <w:r w:rsidRPr="00E35875">
        <w:rPr>
          <w:rFonts w:ascii="Times New Roman" w:hAnsi="Times New Roman"/>
          <w:sz w:val="28"/>
          <w:szCs w:val="28"/>
        </w:rPr>
        <w:t>годы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/ Наум </w:t>
      </w:r>
      <w:proofErr w:type="spellStart"/>
      <w:r w:rsidRPr="00E35875">
        <w:rPr>
          <w:rFonts w:ascii="Times New Roman" w:hAnsi="Times New Roman"/>
          <w:sz w:val="28"/>
          <w:szCs w:val="28"/>
        </w:rPr>
        <w:t>Лейдерман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</w:t>
      </w:r>
      <w:r w:rsidRPr="00E35875">
        <w:rPr>
          <w:rStyle w:val="kartinkainfolinksblockkartinkainfolinksblockkartinkainfolinksblockkartinkainfolinksblockkartinkainfolinksblockkartinkainfolinksblockkartinkainfolinksblockkartinkainfolinksblockkartinkainfolinksblockkartinkainfolinksblockka"/>
          <w:rFonts w:ascii="Times New Roman" w:hAnsi="Times New Roman"/>
          <w:sz w:val="28"/>
          <w:szCs w:val="28"/>
        </w:rPr>
        <w:t>–</w:t>
      </w:r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Свердловск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35875">
        <w:rPr>
          <w:rFonts w:ascii="Times New Roman" w:hAnsi="Times New Roman"/>
          <w:sz w:val="28"/>
          <w:szCs w:val="28"/>
        </w:rPr>
        <w:t>Средне-Уральское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книжное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издательство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, 1982. – 252 с. 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Литературная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энциклопедия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терминов</w:t>
      </w:r>
      <w:proofErr w:type="spellEnd"/>
      <w:r w:rsidRPr="00E35875">
        <w:rPr>
          <w:sz w:val="28"/>
          <w:szCs w:val="28"/>
          <w:lang w:val="uk-UA"/>
        </w:rPr>
        <w:t xml:space="preserve"> и понятий / </w:t>
      </w:r>
      <w:proofErr w:type="spellStart"/>
      <w:r w:rsidRPr="00E35875">
        <w:rPr>
          <w:sz w:val="28"/>
          <w:szCs w:val="28"/>
          <w:lang w:val="uk-UA"/>
        </w:rPr>
        <w:t>Под</w:t>
      </w:r>
      <w:proofErr w:type="spellEnd"/>
      <w:r w:rsidRPr="00E35875">
        <w:rPr>
          <w:sz w:val="28"/>
          <w:szCs w:val="28"/>
          <w:lang w:val="uk-UA"/>
        </w:rPr>
        <w:t xml:space="preserve"> ред. А. </w:t>
      </w:r>
      <w:proofErr w:type="spellStart"/>
      <w:r w:rsidRPr="00E35875">
        <w:rPr>
          <w:sz w:val="28"/>
          <w:szCs w:val="28"/>
          <w:lang w:val="uk-UA"/>
        </w:rPr>
        <w:t>Николюкина</w:t>
      </w:r>
      <w:proofErr w:type="spellEnd"/>
      <w:r w:rsidRPr="00E35875">
        <w:rPr>
          <w:sz w:val="28"/>
          <w:szCs w:val="28"/>
          <w:lang w:val="uk-UA"/>
        </w:rPr>
        <w:t xml:space="preserve">. – М.: НПК </w:t>
      </w:r>
      <w:proofErr w:type="spellStart"/>
      <w:r w:rsidRPr="00E35875">
        <w:rPr>
          <w:sz w:val="28"/>
          <w:szCs w:val="28"/>
          <w:lang w:val="uk-UA"/>
        </w:rPr>
        <w:t>„Интелвак”</w:t>
      </w:r>
      <w:proofErr w:type="spellEnd"/>
      <w:r w:rsidRPr="00E35875">
        <w:rPr>
          <w:sz w:val="28"/>
          <w:szCs w:val="28"/>
          <w:lang w:val="uk-UA"/>
        </w:rPr>
        <w:t>, 2001. – 1274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Литературные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манифесты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западноевропейских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классицистов</w:t>
      </w:r>
      <w:proofErr w:type="spellEnd"/>
      <w:r w:rsidRPr="00E35875">
        <w:rPr>
          <w:sz w:val="28"/>
          <w:szCs w:val="28"/>
          <w:lang w:val="uk-UA"/>
        </w:rPr>
        <w:t xml:space="preserve"> / </w:t>
      </w:r>
      <w:proofErr w:type="spellStart"/>
      <w:r w:rsidRPr="00E35875">
        <w:rPr>
          <w:sz w:val="28"/>
          <w:szCs w:val="28"/>
          <w:lang w:val="uk-UA"/>
        </w:rPr>
        <w:t>Науч</w:t>
      </w:r>
      <w:proofErr w:type="spellEnd"/>
      <w:r w:rsidRPr="00E35875">
        <w:rPr>
          <w:sz w:val="28"/>
          <w:szCs w:val="28"/>
          <w:lang w:val="uk-UA"/>
        </w:rPr>
        <w:t xml:space="preserve">. ред. Н. Козлова. – М.: </w:t>
      </w:r>
      <w:proofErr w:type="spellStart"/>
      <w:r w:rsidRPr="00E35875">
        <w:rPr>
          <w:sz w:val="28"/>
          <w:szCs w:val="28"/>
          <w:lang w:val="uk-UA"/>
        </w:rPr>
        <w:t>Издательство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Московского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университета</w:t>
      </w:r>
      <w:proofErr w:type="spellEnd"/>
      <w:r w:rsidRPr="00E35875">
        <w:rPr>
          <w:sz w:val="28"/>
          <w:szCs w:val="28"/>
          <w:lang w:val="uk-UA"/>
        </w:rPr>
        <w:t>, 1980. – 624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Литературные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манифесты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западноевропейских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романтиков</w:t>
      </w:r>
      <w:proofErr w:type="spellEnd"/>
      <w:r w:rsidRPr="00E35875">
        <w:rPr>
          <w:sz w:val="28"/>
          <w:szCs w:val="28"/>
          <w:lang w:val="uk-UA"/>
        </w:rPr>
        <w:t xml:space="preserve"> / </w:t>
      </w:r>
      <w:proofErr w:type="spellStart"/>
      <w:r w:rsidRPr="00E35875">
        <w:rPr>
          <w:sz w:val="28"/>
          <w:szCs w:val="28"/>
          <w:lang w:val="uk-UA"/>
        </w:rPr>
        <w:t>Науч</w:t>
      </w:r>
      <w:proofErr w:type="spellEnd"/>
      <w:r w:rsidRPr="00E35875">
        <w:rPr>
          <w:sz w:val="28"/>
          <w:szCs w:val="28"/>
          <w:lang w:val="uk-UA"/>
        </w:rPr>
        <w:t>. ред. А. </w:t>
      </w:r>
      <w:proofErr w:type="spellStart"/>
      <w:r w:rsidRPr="00E35875">
        <w:rPr>
          <w:sz w:val="28"/>
          <w:szCs w:val="28"/>
          <w:lang w:val="uk-UA"/>
        </w:rPr>
        <w:t>Дмитриев</w:t>
      </w:r>
      <w:proofErr w:type="spellEnd"/>
      <w:r w:rsidRPr="00E35875">
        <w:rPr>
          <w:sz w:val="28"/>
          <w:szCs w:val="28"/>
          <w:lang w:val="uk-UA"/>
        </w:rPr>
        <w:t xml:space="preserve">. – М.: </w:t>
      </w:r>
      <w:proofErr w:type="spellStart"/>
      <w:r w:rsidRPr="00E35875">
        <w:rPr>
          <w:sz w:val="28"/>
          <w:szCs w:val="28"/>
          <w:lang w:val="uk-UA"/>
        </w:rPr>
        <w:t>Издательство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Московского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университета</w:t>
      </w:r>
      <w:proofErr w:type="spellEnd"/>
      <w:r w:rsidRPr="00E35875">
        <w:rPr>
          <w:sz w:val="28"/>
          <w:szCs w:val="28"/>
          <w:lang w:val="uk-UA"/>
        </w:rPr>
        <w:t>, 1980. – 639 с.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iCs/>
          <w:sz w:val="28"/>
          <w:szCs w:val="28"/>
        </w:rPr>
        <w:t>Лихачев</w:t>
      </w:r>
      <w:proofErr w:type="spellEnd"/>
      <w:r w:rsidRPr="00E35875">
        <w:rPr>
          <w:rFonts w:ascii="Times New Roman" w:hAnsi="Times New Roman"/>
          <w:iCs/>
          <w:sz w:val="28"/>
          <w:szCs w:val="28"/>
        </w:rPr>
        <w:t xml:space="preserve"> Д. </w:t>
      </w:r>
      <w:proofErr w:type="spellStart"/>
      <w:r w:rsidRPr="00E35875">
        <w:rPr>
          <w:rFonts w:ascii="Times New Roman" w:hAnsi="Times New Roman"/>
          <w:sz w:val="28"/>
          <w:szCs w:val="28"/>
        </w:rPr>
        <w:t>Поэтика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древнерусской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литературы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5875">
        <w:rPr>
          <w:rFonts w:ascii="Times New Roman" w:hAnsi="Times New Roman"/>
          <w:sz w:val="28"/>
          <w:szCs w:val="28"/>
        </w:rPr>
        <w:t>Изд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3-е. / </w:t>
      </w:r>
      <w:proofErr w:type="spellStart"/>
      <w:r w:rsidRPr="00E35875">
        <w:rPr>
          <w:rFonts w:ascii="Times New Roman" w:hAnsi="Times New Roman"/>
          <w:sz w:val="28"/>
          <w:szCs w:val="28"/>
        </w:rPr>
        <w:t>Дмитрий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Лихачев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– М.: Наука, 1979. – 352 с. 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Михайлов А. </w:t>
      </w:r>
      <w:proofErr w:type="spellStart"/>
      <w:r w:rsidRPr="00E35875">
        <w:rPr>
          <w:sz w:val="28"/>
          <w:szCs w:val="28"/>
          <w:lang w:val="uk-UA"/>
        </w:rPr>
        <w:t>Старофранцузская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городская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повесть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„фаблио”</w:t>
      </w:r>
      <w:proofErr w:type="spellEnd"/>
      <w:r w:rsidRPr="00E35875">
        <w:rPr>
          <w:sz w:val="28"/>
          <w:szCs w:val="28"/>
          <w:lang w:val="uk-UA"/>
        </w:rPr>
        <w:t xml:space="preserve"> и </w:t>
      </w:r>
      <w:proofErr w:type="spellStart"/>
      <w:r w:rsidRPr="00E35875">
        <w:rPr>
          <w:sz w:val="28"/>
          <w:szCs w:val="28"/>
          <w:lang w:val="uk-UA"/>
        </w:rPr>
        <w:t>вопросы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специфики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средневековой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пародии</w:t>
      </w:r>
      <w:proofErr w:type="spellEnd"/>
      <w:r w:rsidRPr="00E35875">
        <w:rPr>
          <w:sz w:val="28"/>
          <w:szCs w:val="28"/>
          <w:lang w:val="uk-UA"/>
        </w:rPr>
        <w:t xml:space="preserve"> и </w:t>
      </w:r>
      <w:proofErr w:type="spellStart"/>
      <w:r w:rsidRPr="00E35875">
        <w:rPr>
          <w:sz w:val="28"/>
          <w:szCs w:val="28"/>
          <w:lang w:val="uk-UA"/>
        </w:rPr>
        <w:t>сатиры</w:t>
      </w:r>
      <w:proofErr w:type="spellEnd"/>
      <w:r w:rsidRPr="00E35875">
        <w:rPr>
          <w:sz w:val="28"/>
          <w:szCs w:val="28"/>
          <w:lang w:val="uk-UA"/>
        </w:rPr>
        <w:t xml:space="preserve"> / </w:t>
      </w:r>
      <w:proofErr w:type="spellStart"/>
      <w:r w:rsidRPr="00E35875">
        <w:rPr>
          <w:sz w:val="28"/>
          <w:szCs w:val="28"/>
          <w:lang w:val="uk-UA"/>
        </w:rPr>
        <w:t>Андрей</w:t>
      </w:r>
      <w:proofErr w:type="spellEnd"/>
      <w:r w:rsidRPr="00E35875">
        <w:rPr>
          <w:sz w:val="28"/>
          <w:szCs w:val="28"/>
          <w:lang w:val="uk-UA"/>
        </w:rPr>
        <w:t xml:space="preserve"> Михайлов. – М.: </w:t>
      </w:r>
      <w:proofErr w:type="spellStart"/>
      <w:r w:rsidRPr="00E35875">
        <w:rPr>
          <w:sz w:val="28"/>
          <w:szCs w:val="28"/>
          <w:lang w:val="uk-UA"/>
        </w:rPr>
        <w:t>КомКнига</w:t>
      </w:r>
      <w:proofErr w:type="spellEnd"/>
      <w:r w:rsidRPr="00E35875">
        <w:rPr>
          <w:sz w:val="28"/>
          <w:szCs w:val="28"/>
          <w:lang w:val="uk-UA"/>
        </w:rPr>
        <w:t>, 2006. – 352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lastRenderedPageBreak/>
        <w:t xml:space="preserve">Платон. </w:t>
      </w:r>
      <w:proofErr w:type="spellStart"/>
      <w:r w:rsidRPr="00E35875">
        <w:rPr>
          <w:sz w:val="28"/>
          <w:szCs w:val="28"/>
          <w:lang w:val="uk-UA"/>
        </w:rPr>
        <w:t>Государство</w:t>
      </w:r>
      <w:proofErr w:type="spellEnd"/>
      <w:r w:rsidRPr="00E35875">
        <w:rPr>
          <w:sz w:val="28"/>
          <w:szCs w:val="28"/>
          <w:lang w:val="uk-UA"/>
        </w:rPr>
        <w:t xml:space="preserve"> / Пер. с </w:t>
      </w:r>
      <w:proofErr w:type="spellStart"/>
      <w:r w:rsidRPr="00E35875">
        <w:rPr>
          <w:sz w:val="28"/>
          <w:szCs w:val="28"/>
          <w:lang w:val="uk-UA"/>
        </w:rPr>
        <w:t>древнегреч</w:t>
      </w:r>
      <w:proofErr w:type="spellEnd"/>
      <w:r w:rsidRPr="00E35875">
        <w:rPr>
          <w:sz w:val="28"/>
          <w:szCs w:val="28"/>
          <w:lang w:val="uk-UA"/>
        </w:rPr>
        <w:t xml:space="preserve">. </w:t>
      </w:r>
      <w:proofErr w:type="spellStart"/>
      <w:r w:rsidRPr="00E35875">
        <w:rPr>
          <w:sz w:val="28"/>
          <w:szCs w:val="28"/>
          <w:lang w:val="uk-UA"/>
        </w:rPr>
        <w:t>Егунова</w:t>
      </w:r>
      <w:proofErr w:type="spellEnd"/>
      <w:r w:rsidRPr="00E35875">
        <w:rPr>
          <w:sz w:val="28"/>
          <w:szCs w:val="28"/>
          <w:lang w:val="uk-UA"/>
        </w:rPr>
        <w:t xml:space="preserve"> А. Н. // Платон </w:t>
      </w:r>
      <w:proofErr w:type="spellStart"/>
      <w:r w:rsidRPr="00E35875">
        <w:rPr>
          <w:sz w:val="28"/>
          <w:szCs w:val="28"/>
          <w:lang w:val="uk-UA"/>
        </w:rPr>
        <w:t>Собрание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сочинений</w:t>
      </w:r>
      <w:proofErr w:type="spellEnd"/>
      <w:r w:rsidRPr="00E35875">
        <w:rPr>
          <w:sz w:val="28"/>
          <w:szCs w:val="28"/>
          <w:lang w:val="uk-UA"/>
        </w:rPr>
        <w:t xml:space="preserve"> в </w:t>
      </w:r>
      <w:proofErr w:type="spellStart"/>
      <w:r w:rsidRPr="00E35875">
        <w:rPr>
          <w:sz w:val="28"/>
          <w:szCs w:val="28"/>
          <w:lang w:val="uk-UA"/>
        </w:rPr>
        <w:t>трех</w:t>
      </w:r>
      <w:proofErr w:type="spellEnd"/>
      <w:r w:rsidRPr="00E35875">
        <w:rPr>
          <w:sz w:val="28"/>
          <w:szCs w:val="28"/>
          <w:lang w:val="uk-UA"/>
        </w:rPr>
        <w:t xml:space="preserve"> томах / </w:t>
      </w:r>
      <w:proofErr w:type="spellStart"/>
      <w:r w:rsidRPr="00E35875">
        <w:rPr>
          <w:sz w:val="28"/>
          <w:szCs w:val="28"/>
          <w:lang w:val="uk-UA"/>
        </w:rPr>
        <w:t>Под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общ</w:t>
      </w:r>
      <w:proofErr w:type="spellEnd"/>
      <w:r w:rsidRPr="00E35875">
        <w:rPr>
          <w:sz w:val="28"/>
          <w:szCs w:val="28"/>
          <w:lang w:val="uk-UA"/>
        </w:rPr>
        <w:t>. ред. А. Лосева и В. </w:t>
      </w:r>
      <w:proofErr w:type="spellStart"/>
      <w:r w:rsidRPr="00E35875">
        <w:rPr>
          <w:sz w:val="28"/>
          <w:szCs w:val="28"/>
          <w:lang w:val="uk-UA"/>
        </w:rPr>
        <w:t>Асмуса</w:t>
      </w:r>
      <w:proofErr w:type="spellEnd"/>
      <w:r w:rsidRPr="00E35875">
        <w:rPr>
          <w:sz w:val="28"/>
          <w:szCs w:val="28"/>
          <w:lang w:val="uk-UA"/>
        </w:rPr>
        <w:t xml:space="preserve">. – Т.3. – М.: </w:t>
      </w:r>
      <w:proofErr w:type="spellStart"/>
      <w:r w:rsidRPr="00E35875">
        <w:rPr>
          <w:sz w:val="28"/>
          <w:szCs w:val="28"/>
          <w:lang w:val="uk-UA"/>
        </w:rPr>
        <w:t>Мысль</w:t>
      </w:r>
      <w:proofErr w:type="spellEnd"/>
      <w:r w:rsidRPr="00E35875">
        <w:rPr>
          <w:sz w:val="28"/>
          <w:szCs w:val="28"/>
          <w:lang w:val="uk-UA"/>
        </w:rPr>
        <w:t>, 1971. – С. 89-455.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Погребная</w:t>
      </w:r>
      <w:proofErr w:type="spellEnd"/>
      <w:r w:rsidRPr="00E35875">
        <w:rPr>
          <w:sz w:val="28"/>
          <w:szCs w:val="28"/>
          <w:lang w:val="uk-UA"/>
        </w:rPr>
        <w:t xml:space="preserve"> В. </w:t>
      </w:r>
      <w:proofErr w:type="spellStart"/>
      <w:r w:rsidRPr="00E35875">
        <w:rPr>
          <w:sz w:val="28"/>
          <w:szCs w:val="28"/>
          <w:lang w:val="uk-UA"/>
        </w:rPr>
        <w:t>Проблемы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эмансипации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женской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личности</w:t>
      </w:r>
      <w:proofErr w:type="spellEnd"/>
      <w:r w:rsidRPr="00E35875">
        <w:rPr>
          <w:sz w:val="28"/>
          <w:szCs w:val="28"/>
          <w:lang w:val="uk-UA"/>
        </w:rPr>
        <w:t xml:space="preserve"> в </w:t>
      </w:r>
      <w:proofErr w:type="spellStart"/>
      <w:r w:rsidRPr="00E35875">
        <w:rPr>
          <w:sz w:val="28"/>
          <w:szCs w:val="28"/>
          <w:lang w:val="uk-UA"/>
        </w:rPr>
        <w:t>русской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критике</w:t>
      </w:r>
      <w:proofErr w:type="spellEnd"/>
      <w:r w:rsidRPr="00E35875">
        <w:rPr>
          <w:sz w:val="28"/>
          <w:szCs w:val="28"/>
          <w:lang w:val="uk-UA"/>
        </w:rPr>
        <w:t xml:space="preserve"> и романах Н. Д. </w:t>
      </w:r>
      <w:proofErr w:type="spellStart"/>
      <w:r w:rsidRPr="00E35875">
        <w:rPr>
          <w:sz w:val="28"/>
          <w:szCs w:val="28"/>
          <w:lang w:val="uk-UA"/>
        </w:rPr>
        <w:t>Хвощинской</w:t>
      </w:r>
      <w:proofErr w:type="spellEnd"/>
      <w:r w:rsidRPr="00E35875">
        <w:rPr>
          <w:sz w:val="28"/>
          <w:szCs w:val="28"/>
          <w:lang w:val="uk-UA"/>
        </w:rPr>
        <w:t xml:space="preserve"> (60-80-е </w:t>
      </w:r>
      <w:proofErr w:type="spellStart"/>
      <w:r w:rsidRPr="00E35875">
        <w:rPr>
          <w:sz w:val="28"/>
          <w:szCs w:val="28"/>
          <w:lang w:val="uk-UA"/>
        </w:rPr>
        <w:t>годы</w:t>
      </w:r>
      <w:proofErr w:type="spellEnd"/>
      <w:r w:rsidRPr="00E35875">
        <w:rPr>
          <w:sz w:val="28"/>
          <w:szCs w:val="28"/>
          <w:lang w:val="uk-UA"/>
        </w:rPr>
        <w:t xml:space="preserve"> ХІХ </w:t>
      </w:r>
      <w:proofErr w:type="spellStart"/>
      <w:r w:rsidRPr="00E35875">
        <w:rPr>
          <w:sz w:val="28"/>
          <w:szCs w:val="28"/>
          <w:lang w:val="uk-UA"/>
        </w:rPr>
        <w:t>столетия</w:t>
      </w:r>
      <w:proofErr w:type="spellEnd"/>
      <w:r w:rsidRPr="00E35875">
        <w:rPr>
          <w:sz w:val="28"/>
          <w:szCs w:val="28"/>
          <w:lang w:val="uk-UA"/>
        </w:rPr>
        <w:t xml:space="preserve">) / </w:t>
      </w:r>
      <w:proofErr w:type="spellStart"/>
      <w:r w:rsidRPr="00E35875">
        <w:rPr>
          <w:sz w:val="28"/>
          <w:szCs w:val="28"/>
          <w:lang w:val="uk-UA"/>
        </w:rPr>
        <w:t>Виктория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Погребная</w:t>
      </w:r>
      <w:proofErr w:type="spellEnd"/>
      <w:r w:rsidRPr="00E35875">
        <w:rPr>
          <w:sz w:val="28"/>
          <w:szCs w:val="28"/>
          <w:lang w:val="uk-UA"/>
        </w:rPr>
        <w:t xml:space="preserve">. – </w:t>
      </w:r>
      <w:proofErr w:type="spellStart"/>
      <w:r w:rsidRPr="00E35875">
        <w:rPr>
          <w:sz w:val="28"/>
          <w:szCs w:val="28"/>
          <w:lang w:val="uk-UA"/>
        </w:rPr>
        <w:t>Запорожье</w:t>
      </w:r>
      <w:proofErr w:type="spellEnd"/>
      <w:r w:rsidRPr="00E35875">
        <w:rPr>
          <w:sz w:val="28"/>
          <w:szCs w:val="28"/>
          <w:lang w:val="uk-UA"/>
        </w:rPr>
        <w:t>: ЗГУ, 2003. – 242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Попова И. М. </w:t>
      </w:r>
      <w:proofErr w:type="spellStart"/>
      <w:r w:rsidRPr="00E35875">
        <w:rPr>
          <w:sz w:val="28"/>
          <w:szCs w:val="28"/>
          <w:lang w:val="uk-UA"/>
        </w:rPr>
        <w:t>Проблемы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современной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литературы</w:t>
      </w:r>
      <w:proofErr w:type="spellEnd"/>
      <w:r w:rsidRPr="00E35875">
        <w:rPr>
          <w:sz w:val="28"/>
          <w:szCs w:val="28"/>
          <w:lang w:val="uk-UA"/>
        </w:rPr>
        <w:t xml:space="preserve">: курс </w:t>
      </w:r>
      <w:proofErr w:type="spellStart"/>
      <w:r w:rsidRPr="00E35875">
        <w:rPr>
          <w:sz w:val="28"/>
          <w:szCs w:val="28"/>
          <w:lang w:val="uk-UA"/>
        </w:rPr>
        <w:t>лекций</w:t>
      </w:r>
      <w:proofErr w:type="spellEnd"/>
      <w:r w:rsidRPr="00E35875">
        <w:rPr>
          <w:sz w:val="28"/>
          <w:szCs w:val="28"/>
          <w:lang w:val="uk-UA"/>
        </w:rPr>
        <w:t xml:space="preserve"> / И. М. Попова, Л. Е. </w:t>
      </w:r>
      <w:proofErr w:type="spellStart"/>
      <w:r w:rsidRPr="00E35875">
        <w:rPr>
          <w:sz w:val="28"/>
          <w:szCs w:val="28"/>
          <w:lang w:val="uk-UA"/>
        </w:rPr>
        <w:t>Хворова</w:t>
      </w:r>
      <w:proofErr w:type="spellEnd"/>
      <w:r w:rsidRPr="00E35875">
        <w:rPr>
          <w:sz w:val="28"/>
          <w:szCs w:val="28"/>
          <w:lang w:val="uk-UA"/>
        </w:rPr>
        <w:t xml:space="preserve">. – Тамбов: </w:t>
      </w:r>
      <w:proofErr w:type="spellStart"/>
      <w:r w:rsidRPr="00E35875">
        <w:rPr>
          <w:sz w:val="28"/>
          <w:szCs w:val="28"/>
          <w:lang w:val="uk-UA"/>
        </w:rPr>
        <w:t>Издательство</w:t>
      </w:r>
      <w:proofErr w:type="spellEnd"/>
      <w:r w:rsidRPr="00E35875">
        <w:rPr>
          <w:sz w:val="28"/>
          <w:szCs w:val="28"/>
          <w:lang w:val="uk-UA"/>
        </w:rPr>
        <w:t xml:space="preserve"> ТГТУ, 2004. – 104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Проблемы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литературной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теории</w:t>
      </w:r>
      <w:proofErr w:type="spellEnd"/>
      <w:r w:rsidRPr="00E35875">
        <w:rPr>
          <w:sz w:val="28"/>
          <w:szCs w:val="28"/>
          <w:lang w:val="uk-UA"/>
        </w:rPr>
        <w:t xml:space="preserve"> в </w:t>
      </w:r>
      <w:proofErr w:type="spellStart"/>
      <w:r w:rsidRPr="00E35875">
        <w:rPr>
          <w:sz w:val="28"/>
          <w:szCs w:val="28"/>
          <w:lang w:val="uk-UA"/>
        </w:rPr>
        <w:t>Византии</w:t>
      </w:r>
      <w:proofErr w:type="spellEnd"/>
      <w:r w:rsidRPr="00E35875">
        <w:rPr>
          <w:sz w:val="28"/>
          <w:szCs w:val="28"/>
          <w:lang w:val="uk-UA"/>
        </w:rPr>
        <w:t xml:space="preserve"> и </w:t>
      </w:r>
      <w:proofErr w:type="spellStart"/>
      <w:r w:rsidRPr="00E35875">
        <w:rPr>
          <w:sz w:val="28"/>
          <w:szCs w:val="28"/>
          <w:lang w:val="uk-UA"/>
        </w:rPr>
        <w:t>латинском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средневековье</w:t>
      </w:r>
      <w:proofErr w:type="spellEnd"/>
      <w:r w:rsidRPr="00E35875">
        <w:rPr>
          <w:sz w:val="28"/>
          <w:szCs w:val="28"/>
          <w:lang w:val="uk-UA"/>
        </w:rPr>
        <w:t xml:space="preserve"> / </w:t>
      </w:r>
      <w:proofErr w:type="spellStart"/>
      <w:r w:rsidRPr="00E35875">
        <w:rPr>
          <w:sz w:val="28"/>
          <w:szCs w:val="28"/>
          <w:lang w:val="uk-UA"/>
        </w:rPr>
        <w:t>Под</w:t>
      </w:r>
      <w:proofErr w:type="spellEnd"/>
      <w:r w:rsidRPr="00E35875">
        <w:rPr>
          <w:sz w:val="28"/>
          <w:szCs w:val="28"/>
          <w:lang w:val="uk-UA"/>
        </w:rPr>
        <w:t xml:space="preserve"> ред. М. Л. </w:t>
      </w:r>
      <w:proofErr w:type="spellStart"/>
      <w:r w:rsidRPr="00E35875">
        <w:rPr>
          <w:sz w:val="28"/>
          <w:szCs w:val="28"/>
          <w:lang w:val="uk-UA"/>
        </w:rPr>
        <w:t>Гаспарова</w:t>
      </w:r>
      <w:proofErr w:type="spellEnd"/>
      <w:r w:rsidRPr="00E35875">
        <w:rPr>
          <w:sz w:val="28"/>
          <w:szCs w:val="28"/>
          <w:lang w:val="uk-UA"/>
        </w:rPr>
        <w:t>. – М.: Наука, 1986. – 256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rStyle w:val="a4"/>
          <w:i w:val="0"/>
          <w:iCs w:val="0"/>
          <w:sz w:val="28"/>
          <w:szCs w:val="28"/>
          <w:lang w:val="uk-UA"/>
        </w:rPr>
      </w:pPr>
      <w:r w:rsidRPr="00E35875">
        <w:rPr>
          <w:rStyle w:val="a4"/>
          <w:i w:val="0"/>
          <w:iCs w:val="0"/>
          <w:sz w:val="28"/>
          <w:szCs w:val="28"/>
          <w:lang w:val="uk-UA"/>
        </w:rPr>
        <w:t xml:space="preserve">Пронин В. А. </w:t>
      </w:r>
      <w:proofErr w:type="spellStart"/>
      <w:r w:rsidRPr="00E35875">
        <w:rPr>
          <w:rStyle w:val="a4"/>
          <w:i w:val="0"/>
          <w:iCs w:val="0"/>
          <w:sz w:val="28"/>
          <w:szCs w:val="28"/>
          <w:lang w:val="uk-UA"/>
        </w:rPr>
        <w:t>Теория</w:t>
      </w:r>
      <w:proofErr w:type="spellEnd"/>
      <w:r w:rsidRPr="00E35875">
        <w:rPr>
          <w:rStyle w:val="a4"/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Pr="00E35875">
        <w:rPr>
          <w:rStyle w:val="a4"/>
          <w:i w:val="0"/>
          <w:iCs w:val="0"/>
          <w:sz w:val="28"/>
          <w:szCs w:val="28"/>
          <w:lang w:val="uk-UA"/>
        </w:rPr>
        <w:t>литературных</w:t>
      </w:r>
      <w:proofErr w:type="spellEnd"/>
      <w:r w:rsidRPr="00E35875">
        <w:rPr>
          <w:rStyle w:val="a4"/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Pr="00E35875">
        <w:rPr>
          <w:rStyle w:val="a4"/>
          <w:i w:val="0"/>
          <w:iCs w:val="0"/>
          <w:sz w:val="28"/>
          <w:szCs w:val="28"/>
          <w:lang w:val="uk-UA"/>
        </w:rPr>
        <w:t>жанров</w:t>
      </w:r>
      <w:proofErr w:type="spellEnd"/>
      <w:r w:rsidRPr="00E35875">
        <w:rPr>
          <w:rStyle w:val="a4"/>
          <w:i w:val="0"/>
          <w:iCs w:val="0"/>
          <w:sz w:val="28"/>
          <w:szCs w:val="28"/>
          <w:lang w:val="uk-UA"/>
        </w:rPr>
        <w:t xml:space="preserve"> / Владислав  Пронин. – М.: </w:t>
      </w:r>
      <w:proofErr w:type="spellStart"/>
      <w:r w:rsidRPr="00E35875">
        <w:rPr>
          <w:rStyle w:val="a4"/>
          <w:i w:val="0"/>
          <w:iCs w:val="0"/>
          <w:sz w:val="28"/>
          <w:szCs w:val="28"/>
          <w:lang w:val="uk-UA"/>
        </w:rPr>
        <w:t>Издательство</w:t>
      </w:r>
      <w:proofErr w:type="spellEnd"/>
      <w:r w:rsidRPr="00E35875">
        <w:rPr>
          <w:rStyle w:val="a4"/>
          <w:i w:val="0"/>
          <w:iCs w:val="0"/>
          <w:sz w:val="28"/>
          <w:szCs w:val="28"/>
          <w:lang w:val="uk-UA"/>
        </w:rPr>
        <w:t xml:space="preserve"> </w:t>
      </w:r>
      <w:proofErr w:type="spellStart"/>
      <w:r w:rsidRPr="00E35875">
        <w:rPr>
          <w:rStyle w:val="a4"/>
          <w:i w:val="0"/>
          <w:iCs w:val="0"/>
          <w:sz w:val="28"/>
          <w:szCs w:val="28"/>
          <w:lang w:val="uk-UA"/>
        </w:rPr>
        <w:t>МГУ</w:t>
      </w:r>
      <w:proofErr w:type="spellEnd"/>
      <w:r w:rsidRPr="00E35875">
        <w:rPr>
          <w:rStyle w:val="a4"/>
          <w:i w:val="0"/>
          <w:iCs w:val="0"/>
          <w:sz w:val="28"/>
          <w:szCs w:val="28"/>
          <w:lang w:val="uk-UA"/>
        </w:rPr>
        <w:t>, 1999. – 195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rStyle w:val="a4"/>
          <w:i w:val="0"/>
          <w:iCs w:val="0"/>
          <w:sz w:val="28"/>
          <w:szCs w:val="28"/>
          <w:lang w:val="uk-UA"/>
        </w:rPr>
        <w:t>Пропп</w:t>
      </w:r>
      <w:proofErr w:type="spellEnd"/>
      <w:r w:rsidRPr="00E35875">
        <w:rPr>
          <w:rStyle w:val="a4"/>
          <w:i w:val="0"/>
          <w:iCs w:val="0"/>
          <w:sz w:val="28"/>
          <w:szCs w:val="28"/>
          <w:lang w:val="uk-UA"/>
        </w:rPr>
        <w:t xml:space="preserve"> В.</w:t>
      </w:r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Проблемы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комизма</w:t>
      </w:r>
      <w:proofErr w:type="spellEnd"/>
      <w:r w:rsidRPr="00E35875">
        <w:rPr>
          <w:sz w:val="28"/>
          <w:szCs w:val="28"/>
          <w:lang w:val="uk-UA"/>
        </w:rPr>
        <w:t xml:space="preserve"> и </w:t>
      </w:r>
      <w:proofErr w:type="spellStart"/>
      <w:r w:rsidRPr="00E35875">
        <w:rPr>
          <w:sz w:val="28"/>
          <w:szCs w:val="28"/>
          <w:lang w:val="uk-UA"/>
        </w:rPr>
        <w:t>смеха</w:t>
      </w:r>
      <w:proofErr w:type="spellEnd"/>
      <w:r w:rsidRPr="00E35875">
        <w:rPr>
          <w:sz w:val="28"/>
          <w:szCs w:val="28"/>
          <w:lang w:val="uk-UA"/>
        </w:rPr>
        <w:t xml:space="preserve">. </w:t>
      </w:r>
      <w:proofErr w:type="spellStart"/>
      <w:r w:rsidRPr="00E35875">
        <w:rPr>
          <w:sz w:val="28"/>
          <w:szCs w:val="28"/>
          <w:lang w:val="uk-UA"/>
        </w:rPr>
        <w:t>Ритуальный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смех</w:t>
      </w:r>
      <w:proofErr w:type="spellEnd"/>
      <w:r w:rsidRPr="00E35875">
        <w:rPr>
          <w:sz w:val="28"/>
          <w:szCs w:val="28"/>
          <w:lang w:val="uk-UA"/>
        </w:rPr>
        <w:t xml:space="preserve"> в </w:t>
      </w:r>
      <w:proofErr w:type="spellStart"/>
      <w:r w:rsidRPr="00E35875">
        <w:rPr>
          <w:sz w:val="28"/>
          <w:szCs w:val="28"/>
          <w:lang w:val="uk-UA"/>
        </w:rPr>
        <w:t>фольклоре</w:t>
      </w:r>
      <w:proofErr w:type="spellEnd"/>
      <w:r w:rsidRPr="00E35875">
        <w:rPr>
          <w:sz w:val="28"/>
          <w:szCs w:val="28"/>
          <w:lang w:val="uk-UA"/>
        </w:rPr>
        <w:t xml:space="preserve"> / </w:t>
      </w:r>
      <w:proofErr w:type="spellStart"/>
      <w:r w:rsidRPr="00E35875">
        <w:rPr>
          <w:sz w:val="28"/>
          <w:szCs w:val="28"/>
          <w:lang w:val="uk-UA"/>
        </w:rPr>
        <w:t>Валерий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Пропп</w:t>
      </w:r>
      <w:proofErr w:type="spellEnd"/>
      <w:r w:rsidRPr="00E35875">
        <w:rPr>
          <w:sz w:val="28"/>
          <w:szCs w:val="28"/>
          <w:lang w:val="uk-UA"/>
        </w:rPr>
        <w:t xml:space="preserve">. – М.: </w:t>
      </w:r>
      <w:proofErr w:type="spellStart"/>
      <w:r w:rsidRPr="00E35875">
        <w:rPr>
          <w:sz w:val="28"/>
          <w:szCs w:val="28"/>
          <w:lang w:val="uk-UA"/>
        </w:rPr>
        <w:t>Лабиринт</w:t>
      </w:r>
      <w:proofErr w:type="spellEnd"/>
      <w:r w:rsidRPr="00E35875">
        <w:rPr>
          <w:sz w:val="28"/>
          <w:szCs w:val="28"/>
          <w:lang w:val="uk-UA"/>
        </w:rPr>
        <w:t>, 2006. – 256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Рюмина</w:t>
      </w:r>
      <w:proofErr w:type="spellEnd"/>
      <w:r w:rsidRPr="00E35875">
        <w:rPr>
          <w:sz w:val="28"/>
          <w:szCs w:val="28"/>
          <w:lang w:val="uk-UA"/>
        </w:rPr>
        <w:t xml:space="preserve"> М. </w:t>
      </w:r>
      <w:proofErr w:type="spellStart"/>
      <w:r w:rsidRPr="00E35875">
        <w:rPr>
          <w:sz w:val="28"/>
          <w:szCs w:val="28"/>
          <w:lang w:val="uk-UA"/>
        </w:rPr>
        <w:t>Эстетика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смеха</w:t>
      </w:r>
      <w:proofErr w:type="spellEnd"/>
      <w:r w:rsidRPr="00E35875">
        <w:rPr>
          <w:sz w:val="28"/>
          <w:szCs w:val="28"/>
          <w:lang w:val="uk-UA"/>
        </w:rPr>
        <w:t xml:space="preserve">. </w:t>
      </w:r>
      <w:proofErr w:type="spellStart"/>
      <w:r w:rsidRPr="00E35875">
        <w:rPr>
          <w:sz w:val="28"/>
          <w:szCs w:val="28"/>
          <w:lang w:val="uk-UA"/>
        </w:rPr>
        <w:t>Смех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как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виртуальная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реальность</w:t>
      </w:r>
      <w:proofErr w:type="spellEnd"/>
      <w:r w:rsidRPr="00E35875">
        <w:rPr>
          <w:sz w:val="28"/>
          <w:szCs w:val="28"/>
          <w:lang w:val="uk-UA"/>
        </w:rPr>
        <w:t xml:space="preserve"> / Марина </w:t>
      </w:r>
      <w:proofErr w:type="spellStart"/>
      <w:r w:rsidRPr="00E35875">
        <w:rPr>
          <w:sz w:val="28"/>
          <w:szCs w:val="28"/>
          <w:lang w:val="uk-UA"/>
        </w:rPr>
        <w:t>Рюмина</w:t>
      </w:r>
      <w:proofErr w:type="spellEnd"/>
      <w:r w:rsidRPr="00E35875">
        <w:rPr>
          <w:sz w:val="28"/>
          <w:szCs w:val="28"/>
          <w:lang w:val="uk-UA"/>
        </w:rPr>
        <w:t xml:space="preserve">. – М.: </w:t>
      </w:r>
      <w:proofErr w:type="spellStart"/>
      <w:r w:rsidRPr="00E35875">
        <w:rPr>
          <w:sz w:val="28"/>
          <w:szCs w:val="28"/>
          <w:lang w:val="uk-UA"/>
        </w:rPr>
        <w:t>Едиториал</w:t>
      </w:r>
      <w:proofErr w:type="spellEnd"/>
      <w:r w:rsidRPr="00E35875">
        <w:rPr>
          <w:sz w:val="28"/>
          <w:szCs w:val="28"/>
          <w:lang w:val="uk-UA"/>
        </w:rPr>
        <w:t xml:space="preserve"> УРСС, 2003. – 320 с.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sz w:val="28"/>
          <w:szCs w:val="28"/>
        </w:rPr>
        <w:t>Спивак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Pr="00E35875">
        <w:rPr>
          <w:rFonts w:ascii="Times New Roman" w:hAnsi="Times New Roman"/>
          <w:sz w:val="28"/>
          <w:szCs w:val="28"/>
        </w:rPr>
        <w:t>Русская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философская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лирика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35875">
        <w:rPr>
          <w:rFonts w:ascii="Times New Roman" w:hAnsi="Times New Roman"/>
          <w:sz w:val="28"/>
          <w:szCs w:val="28"/>
        </w:rPr>
        <w:t>Проблемы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типологии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жанров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/ Рита </w:t>
      </w:r>
      <w:proofErr w:type="spellStart"/>
      <w:r w:rsidRPr="00E35875">
        <w:rPr>
          <w:rFonts w:ascii="Times New Roman" w:hAnsi="Times New Roman"/>
          <w:sz w:val="28"/>
          <w:szCs w:val="28"/>
        </w:rPr>
        <w:t>Спивак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</w:t>
      </w:r>
      <w:r w:rsidRPr="00E35875">
        <w:rPr>
          <w:rStyle w:val="kartinkainfolinksblockkartinkainfolinksblockkartinkainfolinksblockkartinkainfolinksblockkartinkainfolinksblockkartinkainfolinksblockkartinkainfolinksblockkartinkainfolinksblockkartinkainfolinksblockkartinkainfolinksblockka"/>
          <w:rFonts w:ascii="Times New Roman" w:hAnsi="Times New Roman"/>
          <w:sz w:val="28"/>
          <w:szCs w:val="28"/>
        </w:rPr>
        <w:t>–</w:t>
      </w:r>
      <w:r w:rsidRPr="00E3587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35875">
        <w:rPr>
          <w:rFonts w:ascii="Times New Roman" w:hAnsi="Times New Roman"/>
          <w:sz w:val="28"/>
          <w:szCs w:val="28"/>
        </w:rPr>
        <w:t>Красноярск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35875">
        <w:rPr>
          <w:rFonts w:ascii="Times New Roman" w:hAnsi="Times New Roman"/>
          <w:sz w:val="28"/>
          <w:szCs w:val="28"/>
        </w:rPr>
        <w:t>Из-во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Красноярского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ун-та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, 1985. – 139 с. 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sz w:val="28"/>
          <w:szCs w:val="28"/>
        </w:rPr>
        <w:t>Ступников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И. В. </w:t>
      </w:r>
      <w:proofErr w:type="spellStart"/>
      <w:r w:rsidRPr="00E35875">
        <w:rPr>
          <w:rFonts w:ascii="Times New Roman" w:hAnsi="Times New Roman"/>
          <w:sz w:val="28"/>
          <w:szCs w:val="28"/>
        </w:rPr>
        <w:t>Как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35875">
        <w:rPr>
          <w:rFonts w:ascii="Times New Roman" w:hAnsi="Times New Roman"/>
          <w:sz w:val="28"/>
          <w:szCs w:val="28"/>
        </w:rPr>
        <w:t>зеркале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отразили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свой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век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…// </w:t>
      </w:r>
      <w:proofErr w:type="spellStart"/>
      <w:r w:rsidRPr="00E35875">
        <w:rPr>
          <w:rFonts w:ascii="Times New Roman" w:hAnsi="Times New Roman"/>
          <w:sz w:val="28"/>
          <w:szCs w:val="28"/>
        </w:rPr>
        <w:t>Английская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комедия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XVII-XVIII векав: </w:t>
      </w:r>
      <w:proofErr w:type="spellStart"/>
      <w:r w:rsidRPr="00E35875">
        <w:rPr>
          <w:rFonts w:ascii="Times New Roman" w:hAnsi="Times New Roman"/>
          <w:sz w:val="28"/>
          <w:szCs w:val="28"/>
        </w:rPr>
        <w:t>Антология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35875">
        <w:rPr>
          <w:rFonts w:ascii="Times New Roman" w:hAnsi="Times New Roman"/>
          <w:sz w:val="28"/>
          <w:szCs w:val="28"/>
        </w:rPr>
        <w:t>Сост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И. В. </w:t>
      </w:r>
      <w:proofErr w:type="spellStart"/>
      <w:r w:rsidRPr="00E35875">
        <w:rPr>
          <w:rFonts w:ascii="Times New Roman" w:hAnsi="Times New Roman"/>
          <w:sz w:val="28"/>
          <w:szCs w:val="28"/>
        </w:rPr>
        <w:t>Ступников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35875">
        <w:rPr>
          <w:rFonts w:ascii="Times New Roman" w:hAnsi="Times New Roman"/>
          <w:sz w:val="28"/>
          <w:szCs w:val="28"/>
        </w:rPr>
        <w:t>Высш.шк</w:t>
      </w:r>
      <w:proofErr w:type="spellEnd"/>
      <w:r w:rsidRPr="00E35875">
        <w:rPr>
          <w:rFonts w:ascii="Times New Roman" w:hAnsi="Times New Roman"/>
          <w:sz w:val="28"/>
          <w:szCs w:val="28"/>
        </w:rPr>
        <w:t>., 1989. – С.6-42.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35875">
        <w:rPr>
          <w:rFonts w:ascii="Times New Roman" w:hAnsi="Times New Roman"/>
          <w:sz w:val="28"/>
          <w:szCs w:val="28"/>
        </w:rPr>
        <w:t>Ткаченко А. Мистецтво слова (Вступ до літературознавства): підручник для гуманітаріїв / Анатолій Ткаченко. – К.: Правда Ярославичів, 1997. – 448 с.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E35875">
        <w:rPr>
          <w:rFonts w:ascii="Times New Roman" w:hAnsi="Times New Roman"/>
          <w:sz w:val="28"/>
          <w:szCs w:val="28"/>
        </w:rPr>
        <w:t>Торкут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Н. М. Специфіка становлення й розвитку літературно-критичної традиції на теренах англійського Ренесансу / Н. М. </w:t>
      </w:r>
      <w:proofErr w:type="spellStart"/>
      <w:r w:rsidRPr="00E35875">
        <w:rPr>
          <w:rFonts w:ascii="Times New Roman" w:hAnsi="Times New Roman"/>
          <w:sz w:val="28"/>
          <w:szCs w:val="28"/>
        </w:rPr>
        <w:t>Торкут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// </w:t>
      </w:r>
      <w:r w:rsidRPr="00E35875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Ренесансні студії. </w:t>
      </w:r>
      <w:r w:rsidRPr="00E35875">
        <w:rPr>
          <w:rFonts w:ascii="Times New Roman" w:hAnsi="Times New Roman"/>
          <w:sz w:val="28"/>
          <w:szCs w:val="28"/>
        </w:rPr>
        <w:t>–</w:t>
      </w:r>
      <w:r w:rsidRPr="00E35875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2000. </w:t>
      </w:r>
      <w:r w:rsidRPr="00E35875">
        <w:rPr>
          <w:rFonts w:ascii="Times New Roman" w:hAnsi="Times New Roman"/>
          <w:sz w:val="28"/>
          <w:szCs w:val="28"/>
        </w:rPr>
        <w:t>–</w:t>
      </w:r>
      <w:r w:rsidRPr="00E35875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Вип. 4. </w:t>
      </w:r>
      <w:r w:rsidRPr="00E35875">
        <w:rPr>
          <w:rFonts w:ascii="Times New Roman" w:hAnsi="Times New Roman"/>
          <w:sz w:val="28"/>
          <w:szCs w:val="28"/>
        </w:rPr>
        <w:t>–</w:t>
      </w:r>
      <w:r w:rsidRPr="00E35875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С. 46-64. 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sz w:val="28"/>
          <w:szCs w:val="28"/>
        </w:rPr>
        <w:t>Федотов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О. И. </w:t>
      </w:r>
      <w:proofErr w:type="spellStart"/>
      <w:r w:rsidRPr="00E35875">
        <w:rPr>
          <w:rFonts w:ascii="Times New Roman" w:hAnsi="Times New Roman"/>
          <w:sz w:val="28"/>
          <w:szCs w:val="28"/>
        </w:rPr>
        <w:t>Основы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теории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литературы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35875">
        <w:rPr>
          <w:rFonts w:ascii="Times New Roman" w:hAnsi="Times New Roman"/>
          <w:sz w:val="28"/>
          <w:szCs w:val="28"/>
        </w:rPr>
        <w:t>Учеб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5875">
        <w:rPr>
          <w:rFonts w:ascii="Times New Roman" w:hAnsi="Times New Roman"/>
          <w:sz w:val="28"/>
          <w:szCs w:val="28"/>
        </w:rPr>
        <w:t>пособие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35875">
        <w:rPr>
          <w:rFonts w:ascii="Times New Roman" w:hAnsi="Times New Roman"/>
          <w:sz w:val="28"/>
          <w:szCs w:val="28"/>
        </w:rPr>
        <w:t>студ.высш.учеб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заведений: В 2 ч. / Олег </w:t>
      </w:r>
      <w:proofErr w:type="spellStart"/>
      <w:r w:rsidRPr="00E35875">
        <w:rPr>
          <w:rFonts w:ascii="Times New Roman" w:hAnsi="Times New Roman"/>
          <w:sz w:val="28"/>
          <w:szCs w:val="28"/>
        </w:rPr>
        <w:t>Федотов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– Ч.1: </w:t>
      </w:r>
      <w:proofErr w:type="spellStart"/>
      <w:r w:rsidRPr="00E35875">
        <w:rPr>
          <w:rFonts w:ascii="Times New Roman" w:hAnsi="Times New Roman"/>
          <w:sz w:val="28"/>
          <w:szCs w:val="28"/>
        </w:rPr>
        <w:t>Литературное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lastRenderedPageBreak/>
        <w:t>творчество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35875">
        <w:rPr>
          <w:rFonts w:ascii="Times New Roman" w:hAnsi="Times New Roman"/>
          <w:sz w:val="28"/>
          <w:szCs w:val="28"/>
        </w:rPr>
        <w:t>литературное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произведение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35875">
        <w:rPr>
          <w:rFonts w:ascii="Times New Roman" w:hAnsi="Times New Roman"/>
          <w:sz w:val="28"/>
          <w:szCs w:val="28"/>
        </w:rPr>
        <w:t>Гуманит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5875">
        <w:rPr>
          <w:rFonts w:ascii="Times New Roman" w:hAnsi="Times New Roman"/>
          <w:sz w:val="28"/>
          <w:szCs w:val="28"/>
        </w:rPr>
        <w:t>изд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центр </w:t>
      </w:r>
      <w:proofErr w:type="spellStart"/>
      <w:r w:rsidRPr="00E35875">
        <w:rPr>
          <w:rFonts w:ascii="Times New Roman" w:hAnsi="Times New Roman"/>
          <w:sz w:val="28"/>
          <w:szCs w:val="28"/>
        </w:rPr>
        <w:t>ВЛАДОС</w:t>
      </w:r>
      <w:proofErr w:type="spellEnd"/>
      <w:r w:rsidRPr="00E35875">
        <w:rPr>
          <w:rFonts w:ascii="Times New Roman" w:hAnsi="Times New Roman"/>
          <w:sz w:val="28"/>
          <w:szCs w:val="28"/>
        </w:rPr>
        <w:t>, 2003.– 272 с.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sz w:val="28"/>
          <w:szCs w:val="28"/>
        </w:rPr>
        <w:t>Федотов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О. И. </w:t>
      </w:r>
      <w:proofErr w:type="spellStart"/>
      <w:r w:rsidRPr="00E35875">
        <w:rPr>
          <w:rFonts w:ascii="Times New Roman" w:hAnsi="Times New Roman"/>
          <w:sz w:val="28"/>
          <w:szCs w:val="28"/>
        </w:rPr>
        <w:t>Основы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теории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литературы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35875">
        <w:rPr>
          <w:rFonts w:ascii="Times New Roman" w:hAnsi="Times New Roman"/>
          <w:sz w:val="28"/>
          <w:szCs w:val="28"/>
        </w:rPr>
        <w:t>Учеб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5875">
        <w:rPr>
          <w:rFonts w:ascii="Times New Roman" w:hAnsi="Times New Roman"/>
          <w:sz w:val="28"/>
          <w:szCs w:val="28"/>
        </w:rPr>
        <w:t>пособие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35875">
        <w:rPr>
          <w:rFonts w:ascii="Times New Roman" w:hAnsi="Times New Roman"/>
          <w:sz w:val="28"/>
          <w:szCs w:val="28"/>
        </w:rPr>
        <w:t>студ.высш.учеб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заведений: В 2 ч. / Олег </w:t>
      </w:r>
      <w:proofErr w:type="spellStart"/>
      <w:r w:rsidRPr="00E35875">
        <w:rPr>
          <w:rFonts w:ascii="Times New Roman" w:hAnsi="Times New Roman"/>
          <w:sz w:val="28"/>
          <w:szCs w:val="28"/>
        </w:rPr>
        <w:t>Федотов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– Ч.2: </w:t>
      </w:r>
      <w:proofErr w:type="spellStart"/>
      <w:r w:rsidRPr="00E35875">
        <w:rPr>
          <w:rFonts w:ascii="Times New Roman" w:hAnsi="Times New Roman"/>
          <w:sz w:val="28"/>
          <w:szCs w:val="28"/>
        </w:rPr>
        <w:t>Стихосложение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35875">
        <w:rPr>
          <w:rFonts w:ascii="Times New Roman" w:hAnsi="Times New Roman"/>
          <w:sz w:val="28"/>
          <w:szCs w:val="28"/>
        </w:rPr>
        <w:t>литературный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процесс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35875">
        <w:rPr>
          <w:rFonts w:ascii="Times New Roman" w:hAnsi="Times New Roman"/>
          <w:sz w:val="28"/>
          <w:szCs w:val="28"/>
        </w:rPr>
        <w:t>Гуманит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5875">
        <w:rPr>
          <w:rFonts w:ascii="Times New Roman" w:hAnsi="Times New Roman"/>
          <w:sz w:val="28"/>
          <w:szCs w:val="28"/>
        </w:rPr>
        <w:t>изд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центр </w:t>
      </w:r>
      <w:proofErr w:type="spellStart"/>
      <w:r w:rsidRPr="00E35875">
        <w:rPr>
          <w:rFonts w:ascii="Times New Roman" w:hAnsi="Times New Roman"/>
          <w:sz w:val="28"/>
          <w:szCs w:val="28"/>
        </w:rPr>
        <w:t>ВЛАДОС</w:t>
      </w:r>
      <w:proofErr w:type="spellEnd"/>
      <w:r w:rsidRPr="00E35875">
        <w:rPr>
          <w:rFonts w:ascii="Times New Roman" w:hAnsi="Times New Roman"/>
          <w:sz w:val="28"/>
          <w:szCs w:val="28"/>
        </w:rPr>
        <w:t>, 2003. – 240 с.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sz w:val="28"/>
          <w:szCs w:val="28"/>
        </w:rPr>
        <w:t>Фесенко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Э. </w:t>
      </w:r>
      <w:proofErr w:type="spellStart"/>
      <w:r w:rsidRPr="00E35875">
        <w:rPr>
          <w:rFonts w:ascii="Times New Roman" w:hAnsi="Times New Roman"/>
          <w:sz w:val="28"/>
          <w:szCs w:val="28"/>
        </w:rPr>
        <w:t>Теория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литературы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35875">
        <w:rPr>
          <w:rFonts w:ascii="Times New Roman" w:hAnsi="Times New Roman"/>
          <w:sz w:val="28"/>
          <w:szCs w:val="28"/>
        </w:rPr>
        <w:t>учебное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пособие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35875">
        <w:rPr>
          <w:rFonts w:ascii="Times New Roman" w:hAnsi="Times New Roman"/>
          <w:sz w:val="28"/>
          <w:szCs w:val="28"/>
        </w:rPr>
        <w:t>Эмилия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Фесенко</w:t>
      </w:r>
      <w:proofErr w:type="spellEnd"/>
      <w:r w:rsidRPr="00E35875">
        <w:rPr>
          <w:rFonts w:ascii="Times New Roman" w:hAnsi="Times New Roman"/>
          <w:sz w:val="28"/>
          <w:szCs w:val="28"/>
        </w:rPr>
        <w:t>. – М.: УРСС, 2004. – 336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Хализев</w:t>
      </w:r>
      <w:proofErr w:type="spellEnd"/>
      <w:r w:rsidRPr="00E35875">
        <w:rPr>
          <w:sz w:val="28"/>
          <w:szCs w:val="28"/>
          <w:lang w:val="uk-UA"/>
        </w:rPr>
        <w:t xml:space="preserve"> В. Е. </w:t>
      </w:r>
      <w:proofErr w:type="spellStart"/>
      <w:r w:rsidRPr="00E35875">
        <w:rPr>
          <w:sz w:val="28"/>
          <w:szCs w:val="28"/>
          <w:lang w:val="uk-UA"/>
        </w:rPr>
        <w:t>Теория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литературы</w:t>
      </w:r>
      <w:proofErr w:type="spellEnd"/>
      <w:r w:rsidRPr="00E35875">
        <w:rPr>
          <w:sz w:val="28"/>
          <w:szCs w:val="28"/>
          <w:lang w:val="uk-UA"/>
        </w:rPr>
        <w:t xml:space="preserve">: </w:t>
      </w:r>
      <w:proofErr w:type="spellStart"/>
      <w:r w:rsidRPr="00E35875">
        <w:rPr>
          <w:sz w:val="28"/>
          <w:szCs w:val="28"/>
          <w:lang w:val="uk-UA"/>
        </w:rPr>
        <w:t>учебник</w:t>
      </w:r>
      <w:proofErr w:type="spellEnd"/>
      <w:r w:rsidRPr="00E35875">
        <w:rPr>
          <w:sz w:val="28"/>
          <w:szCs w:val="28"/>
          <w:lang w:val="uk-UA"/>
        </w:rPr>
        <w:t xml:space="preserve"> / Валентин </w:t>
      </w:r>
      <w:proofErr w:type="spellStart"/>
      <w:r w:rsidRPr="00E35875">
        <w:rPr>
          <w:sz w:val="28"/>
          <w:szCs w:val="28"/>
          <w:lang w:val="uk-UA"/>
        </w:rPr>
        <w:t>Хализев.–</w:t>
      </w:r>
      <w:proofErr w:type="spellEnd"/>
      <w:r w:rsidRPr="00E35875">
        <w:rPr>
          <w:sz w:val="28"/>
          <w:szCs w:val="28"/>
          <w:lang w:val="uk-UA"/>
        </w:rPr>
        <w:t xml:space="preserve"> М.: </w:t>
      </w:r>
      <w:proofErr w:type="spellStart"/>
      <w:r w:rsidRPr="00E35875">
        <w:rPr>
          <w:sz w:val="28"/>
          <w:szCs w:val="28"/>
          <w:lang w:val="uk-UA"/>
        </w:rPr>
        <w:t>Высшая</w:t>
      </w:r>
      <w:proofErr w:type="spellEnd"/>
      <w:r w:rsidRPr="00E35875">
        <w:rPr>
          <w:sz w:val="28"/>
          <w:szCs w:val="28"/>
          <w:lang w:val="uk-UA"/>
        </w:rPr>
        <w:t xml:space="preserve"> школа, 1999. – 398 с. 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Чернец</w:t>
      </w:r>
      <w:proofErr w:type="spellEnd"/>
      <w:r w:rsidRPr="00E35875">
        <w:rPr>
          <w:sz w:val="28"/>
          <w:szCs w:val="28"/>
          <w:lang w:val="uk-UA"/>
        </w:rPr>
        <w:t xml:space="preserve"> Л. В. </w:t>
      </w:r>
      <w:proofErr w:type="spellStart"/>
      <w:r w:rsidRPr="00E35875">
        <w:rPr>
          <w:sz w:val="28"/>
          <w:szCs w:val="28"/>
          <w:lang w:val="uk-UA"/>
        </w:rPr>
        <w:t>Введение</w:t>
      </w:r>
      <w:proofErr w:type="spellEnd"/>
      <w:r w:rsidRPr="00E35875">
        <w:rPr>
          <w:sz w:val="28"/>
          <w:szCs w:val="28"/>
          <w:lang w:val="uk-UA"/>
        </w:rPr>
        <w:t xml:space="preserve"> в </w:t>
      </w:r>
      <w:proofErr w:type="spellStart"/>
      <w:r w:rsidRPr="00E35875">
        <w:rPr>
          <w:sz w:val="28"/>
          <w:szCs w:val="28"/>
          <w:lang w:val="uk-UA"/>
        </w:rPr>
        <w:t>литературоведение</w:t>
      </w:r>
      <w:proofErr w:type="spellEnd"/>
      <w:r w:rsidRPr="00E35875">
        <w:rPr>
          <w:sz w:val="28"/>
          <w:szCs w:val="28"/>
          <w:lang w:val="uk-UA"/>
        </w:rPr>
        <w:t xml:space="preserve">: </w:t>
      </w:r>
      <w:proofErr w:type="spellStart"/>
      <w:r w:rsidRPr="00E35875">
        <w:rPr>
          <w:sz w:val="28"/>
          <w:szCs w:val="28"/>
          <w:lang w:val="uk-UA"/>
        </w:rPr>
        <w:t>учебник</w:t>
      </w:r>
      <w:proofErr w:type="spellEnd"/>
      <w:r w:rsidRPr="00E35875">
        <w:rPr>
          <w:sz w:val="28"/>
          <w:szCs w:val="28"/>
          <w:lang w:val="uk-UA"/>
        </w:rPr>
        <w:t xml:space="preserve"> / Л. В. </w:t>
      </w:r>
      <w:proofErr w:type="spellStart"/>
      <w:r w:rsidRPr="00E35875">
        <w:rPr>
          <w:sz w:val="28"/>
          <w:szCs w:val="28"/>
          <w:lang w:val="uk-UA"/>
        </w:rPr>
        <w:t>Чернец</w:t>
      </w:r>
      <w:proofErr w:type="spellEnd"/>
      <w:r w:rsidRPr="00E35875">
        <w:rPr>
          <w:sz w:val="28"/>
          <w:szCs w:val="28"/>
          <w:lang w:val="uk-UA"/>
        </w:rPr>
        <w:t>, В. Е. </w:t>
      </w:r>
      <w:proofErr w:type="spellStart"/>
      <w:r w:rsidRPr="00E35875">
        <w:rPr>
          <w:sz w:val="28"/>
          <w:szCs w:val="28"/>
          <w:lang w:val="uk-UA"/>
        </w:rPr>
        <w:t>Хализев</w:t>
      </w:r>
      <w:proofErr w:type="spellEnd"/>
      <w:r w:rsidRPr="00E35875">
        <w:rPr>
          <w:sz w:val="28"/>
          <w:szCs w:val="28"/>
          <w:lang w:val="uk-UA"/>
        </w:rPr>
        <w:t xml:space="preserve">. – М.: </w:t>
      </w:r>
      <w:proofErr w:type="spellStart"/>
      <w:r w:rsidRPr="00E35875">
        <w:rPr>
          <w:sz w:val="28"/>
          <w:szCs w:val="28"/>
          <w:lang w:val="uk-UA"/>
        </w:rPr>
        <w:t>Высшая</w:t>
      </w:r>
      <w:proofErr w:type="spellEnd"/>
      <w:r w:rsidRPr="00E35875">
        <w:rPr>
          <w:sz w:val="28"/>
          <w:szCs w:val="28"/>
          <w:lang w:val="uk-UA"/>
        </w:rPr>
        <w:t xml:space="preserve"> школа, 2000. – 680 с. 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Style w:val="rvts6"/>
          <w:b w:val="0"/>
          <w:color w:val="000000"/>
          <w:sz w:val="28"/>
          <w:szCs w:val="28"/>
        </w:rPr>
        <w:t>Шадрина</w:t>
      </w:r>
      <w:proofErr w:type="spellEnd"/>
      <w:r w:rsidRPr="00E35875">
        <w:rPr>
          <w:rStyle w:val="rvts6"/>
          <w:b w:val="0"/>
          <w:color w:val="000000"/>
          <w:sz w:val="28"/>
          <w:szCs w:val="28"/>
        </w:rPr>
        <w:t xml:space="preserve"> Т.  В.</w:t>
      </w:r>
      <w:r w:rsidRPr="00E3587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35875">
        <w:rPr>
          <w:rStyle w:val="rvts6"/>
          <w:b w:val="0"/>
          <w:color w:val="000000"/>
          <w:sz w:val="28"/>
          <w:szCs w:val="28"/>
        </w:rPr>
        <w:t>Кембріджська</w:t>
      </w:r>
      <w:proofErr w:type="spellEnd"/>
      <w:r w:rsidRPr="00E35875">
        <w:rPr>
          <w:rStyle w:val="rvts6"/>
          <w:b w:val="0"/>
          <w:color w:val="000000"/>
          <w:sz w:val="28"/>
          <w:szCs w:val="28"/>
        </w:rPr>
        <w:t xml:space="preserve"> школа в літературознавстві Англії.: </w:t>
      </w:r>
      <w:r w:rsidRPr="00E35875">
        <w:rPr>
          <w:rFonts w:ascii="Times New Roman" w:hAnsi="Times New Roman"/>
          <w:sz w:val="28"/>
          <w:szCs w:val="28"/>
        </w:rPr>
        <w:t>автореф. дис. на здобуття наук. ступеня канд. філол. наук: спец. 10.01.04. / Т. В. </w:t>
      </w:r>
      <w:proofErr w:type="spellStart"/>
      <w:r w:rsidRPr="00E35875">
        <w:rPr>
          <w:rFonts w:ascii="Times New Roman" w:hAnsi="Times New Roman"/>
          <w:sz w:val="28"/>
          <w:szCs w:val="28"/>
        </w:rPr>
        <w:t>Шадрина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– Київ, 2002. – 20 с. 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Шалагінов</w:t>
      </w:r>
      <w:proofErr w:type="spellEnd"/>
      <w:r w:rsidRPr="00E35875">
        <w:rPr>
          <w:sz w:val="28"/>
          <w:szCs w:val="28"/>
          <w:lang w:val="uk-UA"/>
        </w:rPr>
        <w:t xml:space="preserve"> Б. Зарубіжна література від античності до початку ХІХ </w:t>
      </w:r>
      <w:proofErr w:type="spellStart"/>
      <w:r w:rsidRPr="00E35875">
        <w:rPr>
          <w:sz w:val="28"/>
          <w:szCs w:val="28"/>
          <w:lang w:val="uk-UA"/>
        </w:rPr>
        <w:t>ст</w:t>
      </w:r>
      <w:proofErr w:type="spellEnd"/>
      <w:r w:rsidRPr="00E35875">
        <w:rPr>
          <w:sz w:val="28"/>
          <w:szCs w:val="28"/>
          <w:lang w:val="uk-UA"/>
        </w:rPr>
        <w:t xml:space="preserve">: </w:t>
      </w:r>
      <w:proofErr w:type="spellStart"/>
      <w:r w:rsidRPr="00E35875">
        <w:rPr>
          <w:sz w:val="28"/>
          <w:szCs w:val="28"/>
          <w:lang w:val="uk-UA"/>
        </w:rPr>
        <w:t>історико-естетичний</w:t>
      </w:r>
      <w:proofErr w:type="spellEnd"/>
      <w:r w:rsidRPr="00E35875">
        <w:rPr>
          <w:sz w:val="28"/>
          <w:szCs w:val="28"/>
          <w:lang w:val="uk-UA"/>
        </w:rPr>
        <w:t xml:space="preserve"> нарис / Борис </w:t>
      </w:r>
      <w:proofErr w:type="spellStart"/>
      <w:r w:rsidRPr="00E35875">
        <w:rPr>
          <w:sz w:val="28"/>
          <w:szCs w:val="28"/>
          <w:lang w:val="uk-UA"/>
        </w:rPr>
        <w:t>Шалагінов</w:t>
      </w:r>
      <w:proofErr w:type="spellEnd"/>
      <w:r w:rsidRPr="00E35875">
        <w:rPr>
          <w:sz w:val="28"/>
          <w:szCs w:val="28"/>
          <w:lang w:val="uk-UA"/>
        </w:rPr>
        <w:t xml:space="preserve">. – К.: „КМ </w:t>
      </w:r>
      <w:proofErr w:type="spellStart"/>
      <w:r w:rsidRPr="00E35875">
        <w:rPr>
          <w:sz w:val="28"/>
          <w:szCs w:val="28"/>
          <w:lang w:val="uk-UA"/>
        </w:rPr>
        <w:t>Академія”</w:t>
      </w:r>
      <w:proofErr w:type="spellEnd"/>
      <w:r w:rsidRPr="00E35875">
        <w:rPr>
          <w:sz w:val="28"/>
          <w:szCs w:val="28"/>
          <w:lang w:val="uk-UA"/>
        </w:rPr>
        <w:t>, 2004. – 360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Шама</w:t>
      </w:r>
      <w:proofErr w:type="spellEnd"/>
      <w:r w:rsidRPr="00E35875">
        <w:rPr>
          <w:sz w:val="28"/>
          <w:szCs w:val="28"/>
          <w:lang w:val="uk-UA"/>
        </w:rPr>
        <w:t xml:space="preserve"> И. </w:t>
      </w:r>
      <w:proofErr w:type="spellStart"/>
      <w:r w:rsidRPr="00E35875">
        <w:rPr>
          <w:sz w:val="28"/>
          <w:szCs w:val="28"/>
          <w:lang w:val="uk-UA"/>
        </w:rPr>
        <w:t>Знакомтесь</w:t>
      </w:r>
      <w:proofErr w:type="spellEnd"/>
      <w:r w:rsidRPr="00E35875">
        <w:rPr>
          <w:sz w:val="28"/>
          <w:szCs w:val="28"/>
          <w:lang w:val="uk-UA"/>
        </w:rPr>
        <w:t xml:space="preserve"> – </w:t>
      </w:r>
      <w:proofErr w:type="spellStart"/>
      <w:r w:rsidRPr="00E35875">
        <w:rPr>
          <w:sz w:val="28"/>
          <w:szCs w:val="28"/>
          <w:lang w:val="uk-UA"/>
        </w:rPr>
        <w:t>клерихью</w:t>
      </w:r>
      <w:proofErr w:type="spellEnd"/>
      <w:r w:rsidRPr="00E35875">
        <w:rPr>
          <w:sz w:val="28"/>
          <w:szCs w:val="28"/>
          <w:lang w:val="uk-UA"/>
        </w:rPr>
        <w:t xml:space="preserve">... / </w:t>
      </w:r>
      <w:proofErr w:type="spellStart"/>
      <w:r w:rsidRPr="00E35875">
        <w:rPr>
          <w:sz w:val="28"/>
          <w:szCs w:val="28"/>
          <w:lang w:val="uk-UA"/>
        </w:rPr>
        <w:t>Ирина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Шама</w:t>
      </w:r>
      <w:proofErr w:type="spellEnd"/>
      <w:r w:rsidRPr="00E35875">
        <w:rPr>
          <w:sz w:val="28"/>
          <w:szCs w:val="28"/>
          <w:lang w:val="uk-UA"/>
        </w:rPr>
        <w:t xml:space="preserve">. – </w:t>
      </w:r>
      <w:proofErr w:type="spellStart"/>
      <w:r w:rsidRPr="00E35875">
        <w:rPr>
          <w:sz w:val="28"/>
          <w:szCs w:val="28"/>
          <w:lang w:val="uk-UA"/>
        </w:rPr>
        <w:t>Запорожье</w:t>
      </w:r>
      <w:proofErr w:type="spellEnd"/>
      <w:r w:rsidRPr="00E35875">
        <w:rPr>
          <w:sz w:val="28"/>
          <w:szCs w:val="28"/>
          <w:lang w:val="uk-UA"/>
        </w:rPr>
        <w:t xml:space="preserve">: ООО „ИПО </w:t>
      </w:r>
      <w:proofErr w:type="spellStart"/>
      <w:r w:rsidRPr="00E35875">
        <w:rPr>
          <w:sz w:val="28"/>
          <w:szCs w:val="28"/>
          <w:lang w:val="uk-UA"/>
        </w:rPr>
        <w:t>„Запорожье”</w:t>
      </w:r>
      <w:proofErr w:type="spellEnd"/>
      <w:r w:rsidRPr="00E35875">
        <w:rPr>
          <w:sz w:val="28"/>
          <w:szCs w:val="28"/>
          <w:lang w:val="uk-UA"/>
        </w:rPr>
        <w:t>, 2009. – 160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Шиллер Ф. </w:t>
      </w:r>
      <w:proofErr w:type="spellStart"/>
      <w:r w:rsidRPr="00E35875">
        <w:rPr>
          <w:sz w:val="28"/>
          <w:szCs w:val="28"/>
          <w:lang w:val="uk-UA"/>
        </w:rPr>
        <w:t>Собрание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сочинений</w:t>
      </w:r>
      <w:proofErr w:type="spellEnd"/>
      <w:r w:rsidRPr="00E35875">
        <w:rPr>
          <w:sz w:val="28"/>
          <w:szCs w:val="28"/>
          <w:lang w:val="uk-UA"/>
        </w:rPr>
        <w:t xml:space="preserve"> в восьми томах. Т. 6. / Пер. с </w:t>
      </w:r>
      <w:proofErr w:type="spellStart"/>
      <w:r w:rsidRPr="00E35875">
        <w:rPr>
          <w:sz w:val="28"/>
          <w:szCs w:val="28"/>
          <w:lang w:val="uk-UA"/>
        </w:rPr>
        <w:t>нем</w:t>
      </w:r>
      <w:proofErr w:type="spellEnd"/>
      <w:r w:rsidRPr="00E35875">
        <w:rPr>
          <w:sz w:val="28"/>
          <w:szCs w:val="28"/>
          <w:lang w:val="uk-UA"/>
        </w:rPr>
        <w:t xml:space="preserve">. </w:t>
      </w:r>
      <w:proofErr w:type="spellStart"/>
      <w:r w:rsidRPr="00E35875">
        <w:rPr>
          <w:sz w:val="28"/>
          <w:szCs w:val="28"/>
          <w:lang w:val="uk-UA"/>
        </w:rPr>
        <w:t>под</w:t>
      </w:r>
      <w:proofErr w:type="spellEnd"/>
      <w:r w:rsidRPr="00E35875">
        <w:rPr>
          <w:sz w:val="28"/>
          <w:szCs w:val="28"/>
          <w:lang w:val="uk-UA"/>
        </w:rPr>
        <w:t xml:space="preserve"> ред. Л. Е. </w:t>
      </w:r>
      <w:proofErr w:type="spellStart"/>
      <w:r w:rsidRPr="00E35875">
        <w:rPr>
          <w:sz w:val="28"/>
          <w:szCs w:val="28"/>
          <w:lang w:val="uk-UA"/>
        </w:rPr>
        <w:t>Пинского</w:t>
      </w:r>
      <w:proofErr w:type="spellEnd"/>
      <w:r w:rsidRPr="00E35875">
        <w:rPr>
          <w:sz w:val="28"/>
          <w:szCs w:val="28"/>
          <w:lang w:val="uk-UA"/>
        </w:rPr>
        <w:t xml:space="preserve">. – М.: </w:t>
      </w:r>
      <w:proofErr w:type="spellStart"/>
      <w:r w:rsidRPr="00E35875">
        <w:rPr>
          <w:sz w:val="28"/>
          <w:szCs w:val="28"/>
          <w:lang w:val="uk-UA"/>
        </w:rPr>
        <w:t>Художественная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литература</w:t>
      </w:r>
      <w:proofErr w:type="spellEnd"/>
      <w:r w:rsidRPr="00E35875">
        <w:rPr>
          <w:sz w:val="28"/>
          <w:szCs w:val="28"/>
          <w:lang w:val="uk-UA"/>
        </w:rPr>
        <w:t>, 1957. –180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Эккерман</w:t>
      </w:r>
      <w:proofErr w:type="spellEnd"/>
      <w:r w:rsidRPr="00E35875">
        <w:rPr>
          <w:sz w:val="28"/>
          <w:szCs w:val="28"/>
          <w:lang w:val="uk-UA"/>
        </w:rPr>
        <w:t xml:space="preserve"> И. П. </w:t>
      </w:r>
      <w:proofErr w:type="spellStart"/>
      <w:r w:rsidRPr="00E35875">
        <w:rPr>
          <w:sz w:val="28"/>
          <w:szCs w:val="28"/>
          <w:lang w:val="uk-UA"/>
        </w:rPr>
        <w:t>Разговоры</w:t>
      </w:r>
      <w:proofErr w:type="spellEnd"/>
      <w:r w:rsidRPr="00E35875">
        <w:rPr>
          <w:sz w:val="28"/>
          <w:szCs w:val="28"/>
          <w:lang w:val="uk-UA"/>
        </w:rPr>
        <w:t xml:space="preserve"> с Гете в </w:t>
      </w:r>
      <w:proofErr w:type="spellStart"/>
      <w:r w:rsidRPr="00E35875">
        <w:rPr>
          <w:sz w:val="28"/>
          <w:szCs w:val="28"/>
          <w:lang w:val="uk-UA"/>
        </w:rPr>
        <w:t>последние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годы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его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жизни</w:t>
      </w:r>
      <w:proofErr w:type="spellEnd"/>
      <w:r w:rsidRPr="00E35875">
        <w:rPr>
          <w:sz w:val="28"/>
          <w:szCs w:val="28"/>
          <w:lang w:val="uk-UA"/>
        </w:rPr>
        <w:t xml:space="preserve"> / Пер. с </w:t>
      </w:r>
      <w:proofErr w:type="spellStart"/>
      <w:r w:rsidRPr="00E35875">
        <w:rPr>
          <w:sz w:val="28"/>
          <w:szCs w:val="28"/>
          <w:lang w:val="uk-UA"/>
        </w:rPr>
        <w:t>нем</w:t>
      </w:r>
      <w:proofErr w:type="spellEnd"/>
      <w:r w:rsidRPr="00E35875">
        <w:rPr>
          <w:sz w:val="28"/>
          <w:szCs w:val="28"/>
          <w:lang w:val="uk-UA"/>
        </w:rPr>
        <w:t xml:space="preserve">. Н. Ман. – М.: </w:t>
      </w:r>
      <w:proofErr w:type="spellStart"/>
      <w:r w:rsidRPr="00E35875">
        <w:rPr>
          <w:sz w:val="28"/>
          <w:szCs w:val="28"/>
          <w:lang w:val="uk-UA"/>
        </w:rPr>
        <w:t>Художественная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литература</w:t>
      </w:r>
      <w:proofErr w:type="spellEnd"/>
      <w:r w:rsidRPr="00E35875">
        <w:rPr>
          <w:sz w:val="28"/>
          <w:szCs w:val="28"/>
          <w:lang w:val="uk-UA"/>
        </w:rPr>
        <w:t>, 1981. – 687 с.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E35875">
        <w:rPr>
          <w:sz w:val="28"/>
          <w:szCs w:val="28"/>
          <w:lang w:val="uk-UA"/>
        </w:rPr>
        <w:t>Döring</w:t>
      </w:r>
      <w:proofErr w:type="spellEnd"/>
      <w:r w:rsidRPr="00E35875">
        <w:rPr>
          <w:sz w:val="28"/>
          <w:szCs w:val="28"/>
          <w:lang w:val="uk-UA"/>
        </w:rPr>
        <w:t xml:space="preserve"> T. </w:t>
      </w:r>
      <w:proofErr w:type="spellStart"/>
      <w:r w:rsidRPr="00E35875">
        <w:rPr>
          <w:sz w:val="28"/>
          <w:szCs w:val="28"/>
          <w:lang w:val="uk-UA"/>
        </w:rPr>
        <w:t>Postcolonial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Literatures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in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English</w:t>
      </w:r>
      <w:proofErr w:type="spellEnd"/>
      <w:r w:rsidRPr="00E35875">
        <w:rPr>
          <w:sz w:val="28"/>
          <w:szCs w:val="28"/>
          <w:lang w:val="uk-UA"/>
        </w:rPr>
        <w:t xml:space="preserve"> / </w:t>
      </w:r>
      <w:proofErr w:type="spellStart"/>
      <w:r w:rsidRPr="00E35875">
        <w:rPr>
          <w:sz w:val="28"/>
          <w:szCs w:val="28"/>
          <w:lang w:val="uk-UA"/>
        </w:rPr>
        <w:t>Tobias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Döring</w:t>
      </w:r>
      <w:proofErr w:type="spellEnd"/>
      <w:r w:rsidRPr="00E35875">
        <w:rPr>
          <w:sz w:val="28"/>
          <w:szCs w:val="28"/>
          <w:lang w:val="uk-UA"/>
        </w:rPr>
        <w:t xml:space="preserve">. – </w:t>
      </w:r>
      <w:proofErr w:type="spellStart"/>
      <w:r w:rsidRPr="00E35875">
        <w:rPr>
          <w:sz w:val="28"/>
          <w:szCs w:val="28"/>
          <w:lang w:val="uk-UA"/>
        </w:rPr>
        <w:t>Stuttgart</w:t>
      </w:r>
      <w:proofErr w:type="spellEnd"/>
      <w:r w:rsidRPr="00E35875">
        <w:rPr>
          <w:sz w:val="28"/>
          <w:szCs w:val="28"/>
          <w:lang w:val="uk-UA"/>
        </w:rPr>
        <w:t xml:space="preserve">: </w:t>
      </w:r>
      <w:proofErr w:type="spellStart"/>
      <w:r w:rsidRPr="00E35875">
        <w:rPr>
          <w:sz w:val="28"/>
          <w:szCs w:val="28"/>
          <w:lang w:val="uk-UA"/>
        </w:rPr>
        <w:t>Klett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Lernen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and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Wissen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GmbH</w:t>
      </w:r>
      <w:proofErr w:type="spellEnd"/>
      <w:r w:rsidRPr="00E35875">
        <w:rPr>
          <w:sz w:val="28"/>
          <w:szCs w:val="28"/>
          <w:lang w:val="uk-UA"/>
        </w:rPr>
        <w:t xml:space="preserve">, 2008. – 200 p. </w:t>
      </w:r>
    </w:p>
    <w:p w:rsidR="00AD395B" w:rsidRPr="00E35875" w:rsidRDefault="00AD395B" w:rsidP="00AD395B">
      <w:pPr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sz w:val="28"/>
          <w:szCs w:val="28"/>
          <w:lang w:val="uk-UA"/>
        </w:rPr>
      </w:pPr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Longman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Dictionary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of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English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Language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and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Culture</w:t>
      </w:r>
      <w:proofErr w:type="spellEnd"/>
      <w:r w:rsidRPr="00E35875">
        <w:rPr>
          <w:sz w:val="28"/>
          <w:szCs w:val="28"/>
          <w:lang w:val="uk-UA"/>
        </w:rPr>
        <w:t xml:space="preserve">. – </w:t>
      </w:r>
      <w:proofErr w:type="spellStart"/>
      <w:r w:rsidRPr="00E35875">
        <w:rPr>
          <w:sz w:val="28"/>
          <w:szCs w:val="28"/>
          <w:lang w:val="uk-UA"/>
        </w:rPr>
        <w:t>Edinburgh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Gate</w:t>
      </w:r>
      <w:proofErr w:type="spellEnd"/>
      <w:r w:rsidRPr="00E35875">
        <w:rPr>
          <w:sz w:val="28"/>
          <w:szCs w:val="28"/>
          <w:lang w:val="uk-UA"/>
        </w:rPr>
        <w:t xml:space="preserve">, </w:t>
      </w:r>
      <w:proofErr w:type="spellStart"/>
      <w:r w:rsidRPr="00E35875">
        <w:rPr>
          <w:sz w:val="28"/>
          <w:szCs w:val="28"/>
          <w:lang w:val="uk-UA"/>
        </w:rPr>
        <w:t>Harlow</w:t>
      </w:r>
      <w:proofErr w:type="spellEnd"/>
      <w:r w:rsidRPr="00E35875">
        <w:rPr>
          <w:sz w:val="28"/>
          <w:szCs w:val="28"/>
          <w:lang w:val="uk-UA"/>
        </w:rPr>
        <w:t xml:space="preserve">: </w:t>
      </w:r>
      <w:proofErr w:type="spellStart"/>
      <w:r w:rsidRPr="00E35875">
        <w:rPr>
          <w:sz w:val="28"/>
          <w:szCs w:val="28"/>
          <w:lang w:val="uk-UA"/>
        </w:rPr>
        <w:t>Pearson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Education</w:t>
      </w:r>
      <w:proofErr w:type="spellEnd"/>
      <w:r w:rsidRPr="00E35875">
        <w:rPr>
          <w:sz w:val="28"/>
          <w:szCs w:val="28"/>
          <w:lang w:val="uk-UA"/>
        </w:rPr>
        <w:t xml:space="preserve"> </w:t>
      </w:r>
      <w:proofErr w:type="spellStart"/>
      <w:r w:rsidRPr="00E35875">
        <w:rPr>
          <w:sz w:val="28"/>
          <w:szCs w:val="28"/>
          <w:lang w:val="uk-UA"/>
        </w:rPr>
        <w:t>Limited</w:t>
      </w:r>
      <w:proofErr w:type="spellEnd"/>
      <w:r w:rsidRPr="00E35875">
        <w:rPr>
          <w:sz w:val="28"/>
          <w:szCs w:val="28"/>
          <w:lang w:val="uk-UA"/>
        </w:rPr>
        <w:t xml:space="preserve">, 2005. – 1620 p. 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sz w:val="28"/>
          <w:szCs w:val="28"/>
        </w:rPr>
        <w:lastRenderedPageBreak/>
        <w:t>Scholes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R.  </w:t>
      </w:r>
      <w:proofErr w:type="spellStart"/>
      <w:r w:rsidRPr="00E35875">
        <w:rPr>
          <w:rFonts w:ascii="Times New Roman" w:hAnsi="Times New Roman"/>
          <w:iCs/>
          <w:sz w:val="28"/>
          <w:szCs w:val="28"/>
        </w:rPr>
        <w:t>Structuralism</w:t>
      </w:r>
      <w:proofErr w:type="spellEnd"/>
      <w:r w:rsidRPr="00E3587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iCs/>
          <w:sz w:val="28"/>
          <w:szCs w:val="28"/>
        </w:rPr>
        <w:t>in</w:t>
      </w:r>
      <w:proofErr w:type="spellEnd"/>
      <w:r w:rsidRPr="00E3587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iCs/>
          <w:sz w:val="28"/>
          <w:szCs w:val="28"/>
        </w:rPr>
        <w:t>Literature</w:t>
      </w:r>
      <w:proofErr w:type="spellEnd"/>
      <w:r w:rsidRPr="00E35875">
        <w:rPr>
          <w:rFonts w:ascii="Times New Roman" w:hAnsi="Times New Roman"/>
          <w:iCs/>
          <w:sz w:val="28"/>
          <w:szCs w:val="28"/>
        </w:rPr>
        <w:t xml:space="preserve"> </w:t>
      </w:r>
      <w:r w:rsidRPr="00E35875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E35875">
        <w:rPr>
          <w:rFonts w:ascii="Times New Roman" w:hAnsi="Times New Roman"/>
          <w:sz w:val="28"/>
          <w:szCs w:val="28"/>
        </w:rPr>
        <w:t>Robert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Scholes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E35875">
        <w:rPr>
          <w:rFonts w:ascii="Times New Roman" w:hAnsi="Times New Roman"/>
          <w:sz w:val="28"/>
          <w:szCs w:val="28"/>
        </w:rPr>
        <w:t>Yale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35875">
        <w:rPr>
          <w:rFonts w:ascii="Times New Roman" w:hAnsi="Times New Roman"/>
          <w:sz w:val="28"/>
          <w:szCs w:val="28"/>
        </w:rPr>
        <w:t>University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Press</w:t>
      </w:r>
      <w:proofErr w:type="spellEnd"/>
      <w:r w:rsidRPr="00E35875">
        <w:rPr>
          <w:rFonts w:ascii="Times New Roman" w:hAnsi="Times New Roman"/>
          <w:sz w:val="28"/>
          <w:szCs w:val="28"/>
        </w:rPr>
        <w:t>, 1974. – 230 p.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sz w:val="28"/>
          <w:szCs w:val="28"/>
        </w:rPr>
        <w:t>The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Norton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Introduction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to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Literature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35875">
        <w:rPr>
          <w:rFonts w:ascii="Times New Roman" w:hAnsi="Times New Roman"/>
          <w:sz w:val="28"/>
          <w:szCs w:val="28"/>
        </w:rPr>
        <w:t>Ed.by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Carl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E. </w:t>
      </w:r>
      <w:proofErr w:type="spellStart"/>
      <w:r w:rsidRPr="00E35875">
        <w:rPr>
          <w:rFonts w:ascii="Times New Roman" w:hAnsi="Times New Roman"/>
          <w:sz w:val="28"/>
          <w:szCs w:val="28"/>
        </w:rPr>
        <w:t>Bain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5875">
        <w:rPr>
          <w:rFonts w:ascii="Times New Roman" w:hAnsi="Times New Roman"/>
          <w:sz w:val="28"/>
          <w:szCs w:val="28"/>
        </w:rPr>
        <w:t>Jerome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Beaty</w:t>
      </w:r>
      <w:proofErr w:type="spellEnd"/>
      <w:r w:rsidRPr="00E35875">
        <w:rPr>
          <w:rFonts w:ascii="Times New Roman" w:hAnsi="Times New Roman"/>
          <w:sz w:val="28"/>
          <w:szCs w:val="28"/>
        </w:rPr>
        <w:t>, J. </w:t>
      </w:r>
      <w:proofErr w:type="spellStart"/>
      <w:r w:rsidRPr="00E35875">
        <w:rPr>
          <w:rFonts w:ascii="Times New Roman" w:hAnsi="Times New Roman"/>
          <w:sz w:val="28"/>
          <w:szCs w:val="28"/>
        </w:rPr>
        <w:t>Paul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Hunter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E35875">
        <w:rPr>
          <w:rFonts w:ascii="Times New Roman" w:hAnsi="Times New Roman"/>
          <w:sz w:val="28"/>
          <w:szCs w:val="28"/>
        </w:rPr>
        <w:t>New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York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35875">
        <w:rPr>
          <w:rFonts w:ascii="Times New Roman" w:hAnsi="Times New Roman"/>
          <w:sz w:val="28"/>
          <w:szCs w:val="28"/>
        </w:rPr>
        <w:t>London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: W. W. </w:t>
      </w:r>
      <w:proofErr w:type="spellStart"/>
      <w:r w:rsidRPr="00E35875">
        <w:rPr>
          <w:rFonts w:ascii="Times New Roman" w:hAnsi="Times New Roman"/>
          <w:sz w:val="28"/>
          <w:szCs w:val="28"/>
        </w:rPr>
        <w:t>Norton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and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Company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, 1991. – 1985p.+A52. </w:t>
      </w:r>
    </w:p>
    <w:p w:rsidR="00AD395B" w:rsidRPr="00E35875" w:rsidRDefault="00AD395B" w:rsidP="00AD395B">
      <w:pPr>
        <w:pStyle w:val="ListParagraph"/>
        <w:numPr>
          <w:ilvl w:val="0"/>
          <w:numId w:val="1"/>
        </w:numPr>
        <w:tabs>
          <w:tab w:val="clear" w:pos="1069"/>
          <w:tab w:val="num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5875">
        <w:rPr>
          <w:rFonts w:ascii="Times New Roman" w:hAnsi="Times New Roman"/>
          <w:sz w:val="28"/>
          <w:szCs w:val="28"/>
        </w:rPr>
        <w:t>Tošić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J. </w:t>
      </w:r>
      <w:proofErr w:type="spellStart"/>
      <w:r w:rsidRPr="00E35875">
        <w:rPr>
          <w:rFonts w:ascii="Times New Roman" w:hAnsi="Times New Roman"/>
          <w:sz w:val="28"/>
          <w:szCs w:val="28"/>
        </w:rPr>
        <w:t>Ecocriticism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E35875">
        <w:rPr>
          <w:rFonts w:ascii="Times New Roman" w:hAnsi="Times New Roman"/>
          <w:sz w:val="28"/>
          <w:szCs w:val="28"/>
        </w:rPr>
        <w:t>Interdisciplinary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Study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of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Literature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and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Environment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E35875">
        <w:rPr>
          <w:rFonts w:ascii="Times New Roman" w:hAnsi="Times New Roman"/>
          <w:sz w:val="28"/>
          <w:szCs w:val="28"/>
        </w:rPr>
        <w:t>Working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and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Living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Environmental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5875">
        <w:rPr>
          <w:rFonts w:ascii="Times New Roman" w:hAnsi="Times New Roman"/>
          <w:sz w:val="28"/>
          <w:szCs w:val="28"/>
        </w:rPr>
        <w:t>Protection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E35875">
        <w:rPr>
          <w:rFonts w:ascii="Times New Roman" w:hAnsi="Times New Roman"/>
          <w:sz w:val="28"/>
          <w:szCs w:val="28"/>
        </w:rPr>
        <w:t>Vol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. 3. – 2006. – </w:t>
      </w:r>
      <w:proofErr w:type="spellStart"/>
      <w:r w:rsidRPr="00E35875">
        <w:rPr>
          <w:rFonts w:ascii="Times New Roman" w:hAnsi="Times New Roman"/>
          <w:sz w:val="28"/>
          <w:szCs w:val="28"/>
        </w:rPr>
        <w:t>No</w:t>
      </w:r>
      <w:proofErr w:type="spellEnd"/>
      <w:r w:rsidRPr="00E35875">
        <w:rPr>
          <w:rFonts w:ascii="Times New Roman" w:hAnsi="Times New Roman"/>
          <w:sz w:val="28"/>
          <w:szCs w:val="28"/>
        </w:rPr>
        <w:t xml:space="preserve"> 1. – P. 43- 50.</w:t>
      </w:r>
    </w:p>
    <w:p w:rsidR="00EE3FC8" w:rsidRPr="00AD395B" w:rsidRDefault="00AD395B" w:rsidP="00AD395B">
      <w:pPr>
        <w:rPr>
          <w:lang w:val="en-US"/>
        </w:rPr>
      </w:pPr>
      <w:r w:rsidRPr="00E35875">
        <w:rPr>
          <w:b/>
          <w:bCs/>
          <w:sz w:val="28"/>
          <w:szCs w:val="28"/>
          <w:lang w:val="uk-UA"/>
        </w:rPr>
        <w:br w:type="page"/>
      </w:r>
    </w:p>
    <w:sectPr w:rsidR="00EE3FC8" w:rsidRPr="00AD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B5C63"/>
    <w:multiLevelType w:val="hybridMultilevel"/>
    <w:tmpl w:val="5A0C17C2"/>
    <w:lvl w:ilvl="0" w:tplc="E16697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95B"/>
    <w:rsid w:val="00AD395B"/>
    <w:rsid w:val="00EE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D395B"/>
    <w:rPr>
      <w:b/>
      <w:bCs/>
    </w:rPr>
  </w:style>
  <w:style w:type="character" w:styleId="a4">
    <w:name w:val="Emphasis"/>
    <w:uiPriority w:val="99"/>
    <w:qFormat/>
    <w:rsid w:val="00AD395B"/>
    <w:rPr>
      <w:i/>
      <w:iCs/>
    </w:rPr>
  </w:style>
  <w:style w:type="character" w:customStyle="1" w:styleId="kartinkainfolinksblockkartinkainfolinksblockkartinkainfolinksblockkartinkainfolinksblockkartinkainfolinksblockkartinkainfolinksblockkartinkainfolinksblockkartinkainfolinksblockkartinkainfolinksblockkartinkainfolinksblockka">
    <w:name w:val="kartinka_infolinks_block kartinka_infolinks_block kartinka_infolinks_block kartinka_infolinks_block kartinka_infolinks_block kartinka_infolinks_block kartinka_infolinks_block kartinka_infolinks_block kartinka_infolinks_block kartinka_infolinks_block ka"/>
    <w:basedOn w:val="a0"/>
    <w:uiPriority w:val="99"/>
    <w:rsid w:val="00AD395B"/>
  </w:style>
  <w:style w:type="character" w:customStyle="1" w:styleId="rvts6">
    <w:name w:val="rvts6"/>
    <w:uiPriority w:val="99"/>
    <w:rsid w:val="00AD395B"/>
    <w:rPr>
      <w:rFonts w:ascii="Times New Roman" w:hAnsi="Times New Roman" w:cs="Times New Roman"/>
      <w:b/>
      <w:bCs/>
      <w:sz w:val="24"/>
      <w:szCs w:val="24"/>
    </w:rPr>
  </w:style>
  <w:style w:type="paragraph" w:customStyle="1" w:styleId="ListParagraph">
    <w:name w:val="List Paragraph"/>
    <w:basedOn w:val="a"/>
    <w:rsid w:val="00AD395B"/>
    <w:pPr>
      <w:ind w:left="720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1233</Words>
  <Characters>7032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2014-06-18T12:59:00Z</dcterms:created>
  <dcterms:modified xsi:type="dcterms:W3CDTF">2014-06-18T12:59:00Z</dcterms:modified>
</cp:coreProperties>
</file>