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99" w:rsidRDefault="00092499" w:rsidP="00092499">
      <w:pPr>
        <w:jc w:val="center"/>
        <w:rPr>
          <w:sz w:val="24"/>
        </w:rPr>
      </w:pPr>
      <w:r>
        <w:rPr>
          <w:sz w:val="24"/>
        </w:rPr>
        <w:t>МІНІСТЕРСТВО ОСВІТИ І НАУКИ УКРАЇНИ</w:t>
      </w:r>
    </w:p>
    <w:p w:rsidR="00092499" w:rsidRDefault="00092499" w:rsidP="00092499">
      <w:pPr>
        <w:jc w:val="center"/>
        <w:rPr>
          <w:sz w:val="24"/>
        </w:rPr>
      </w:pPr>
      <w:r>
        <w:rPr>
          <w:sz w:val="24"/>
        </w:rPr>
        <w:t>ЗАПОРІЗЬКИЙ НАЦІОНАЛЬНИЙ УНІВЕРСИТЕТ</w:t>
      </w:r>
    </w:p>
    <w:p w:rsidR="00092499" w:rsidRDefault="00092499" w:rsidP="00092499">
      <w:pPr>
        <w:jc w:val="center"/>
        <w:rPr>
          <w:caps/>
          <w:sz w:val="24"/>
          <w:lang w:val="uk-UA"/>
        </w:rPr>
      </w:pPr>
      <w:r>
        <w:rPr>
          <w:caps/>
          <w:sz w:val="24"/>
        </w:rPr>
        <w:t>Факультет ЖУРНАЛ</w:t>
      </w:r>
      <w:r>
        <w:rPr>
          <w:caps/>
          <w:sz w:val="24"/>
          <w:lang w:val="uk-UA"/>
        </w:rPr>
        <w:t>ІСТИКИ</w:t>
      </w:r>
    </w:p>
    <w:p w:rsidR="00092499" w:rsidRDefault="00092499" w:rsidP="00092499">
      <w:pPr>
        <w:jc w:val="center"/>
        <w:rPr>
          <w:sz w:val="24"/>
          <w:lang w:val="uk-UA"/>
        </w:rPr>
      </w:pPr>
      <w:r>
        <w:rPr>
          <w:caps/>
          <w:sz w:val="24"/>
        </w:rPr>
        <w:t>Кафедра</w:t>
      </w:r>
      <w:r>
        <w:rPr>
          <w:sz w:val="24"/>
        </w:rPr>
        <w:t xml:space="preserve"> </w:t>
      </w:r>
      <w:r>
        <w:rPr>
          <w:sz w:val="24"/>
          <w:lang w:val="uk-UA"/>
        </w:rPr>
        <w:t>ТЕОРІЇ КОМУНІКАЦІЇ, РЕКЛАМИ ТА ЗВЯ</w:t>
      </w:r>
      <w:r>
        <w:rPr>
          <w:sz w:val="24"/>
        </w:rPr>
        <w:t>’</w:t>
      </w:r>
      <w:r>
        <w:rPr>
          <w:sz w:val="24"/>
          <w:lang w:val="uk-UA"/>
        </w:rPr>
        <w:t>ЗКІВ ІЗ ГРОМАДСЬКІСТЮ</w:t>
      </w:r>
    </w:p>
    <w:p w:rsidR="00092499" w:rsidRDefault="00092499" w:rsidP="00092499">
      <w:pPr>
        <w:jc w:val="center"/>
        <w:rPr>
          <w:sz w:val="24"/>
        </w:rPr>
      </w:pPr>
    </w:p>
    <w:p w:rsidR="00092499" w:rsidRDefault="00092499" w:rsidP="00092499">
      <w:pPr>
        <w:jc w:val="center"/>
        <w:rPr>
          <w:sz w:val="24"/>
        </w:rPr>
      </w:pPr>
    </w:p>
    <w:p w:rsidR="00092499" w:rsidRDefault="00092499" w:rsidP="00092499">
      <w:pPr>
        <w:rPr>
          <w:sz w:val="24"/>
        </w:rPr>
      </w:pPr>
    </w:p>
    <w:p w:rsidR="00092499" w:rsidRDefault="00092499" w:rsidP="00092499">
      <w:pPr>
        <w:rPr>
          <w:sz w:val="24"/>
        </w:rPr>
      </w:pPr>
    </w:p>
    <w:p w:rsidR="00092499" w:rsidRDefault="00092499" w:rsidP="00092499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</w:p>
    <w:p w:rsidR="00092499" w:rsidRDefault="00092499" w:rsidP="00092499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</w:t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ab/>
      </w:r>
      <w:r>
        <w:rPr>
          <w:b/>
          <w:sz w:val="24"/>
        </w:rPr>
        <w:t xml:space="preserve"> ЗАТВЕРДЖУЮ</w:t>
      </w:r>
    </w:p>
    <w:p w:rsidR="00092499" w:rsidRDefault="00092499" w:rsidP="00092499">
      <w:pPr>
        <w:ind w:left="4956"/>
        <w:jc w:val="both"/>
        <w:rPr>
          <w:sz w:val="24"/>
        </w:rPr>
      </w:pPr>
      <w:r>
        <w:rPr>
          <w:sz w:val="24"/>
        </w:rPr>
        <w:t>Декан  факультету</w:t>
      </w:r>
      <w:r>
        <w:rPr>
          <w:sz w:val="24"/>
          <w:lang w:val="uk-UA"/>
        </w:rPr>
        <w:t xml:space="preserve"> журналістики</w:t>
      </w:r>
      <w:r>
        <w:rPr>
          <w:sz w:val="24"/>
        </w:rPr>
        <w:t xml:space="preserve"> </w:t>
      </w:r>
    </w:p>
    <w:p w:rsidR="00092499" w:rsidRDefault="00092499" w:rsidP="00092499">
      <w:pPr>
        <w:jc w:val="both"/>
        <w:rPr>
          <w:sz w:val="24"/>
        </w:rPr>
      </w:pPr>
    </w:p>
    <w:p w:rsidR="00092499" w:rsidRDefault="00092499" w:rsidP="0009249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</w:rPr>
        <w:t xml:space="preserve"> ______                 </w:t>
      </w:r>
      <w:r>
        <w:rPr>
          <w:sz w:val="24"/>
          <w:u w:val="single"/>
        </w:rPr>
        <w:t>В.В. Костюк</w:t>
      </w:r>
      <w:r>
        <w:rPr>
          <w:sz w:val="24"/>
        </w:rPr>
        <w:t xml:space="preserve">_____ </w:t>
      </w:r>
    </w:p>
    <w:p w:rsidR="00092499" w:rsidRDefault="00092499" w:rsidP="00092499">
      <w:pPr>
        <w:jc w:val="both"/>
        <w:rPr>
          <w:sz w:val="24"/>
          <w:lang w:val="uk-UA"/>
        </w:rPr>
      </w:pPr>
      <w:r>
        <w:rPr>
          <w:sz w:val="24"/>
        </w:rPr>
        <w:t xml:space="preserve">       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(підпис)             (ініціали та прізвище) </w:t>
      </w:r>
    </w:p>
    <w:p w:rsidR="00092499" w:rsidRDefault="00092499" w:rsidP="00092499">
      <w:pPr>
        <w:jc w:val="both"/>
        <w:rPr>
          <w:sz w:val="24"/>
          <w:lang w:val="uk-UA"/>
        </w:rPr>
      </w:pPr>
    </w:p>
    <w:p w:rsidR="00092499" w:rsidRDefault="00092499" w:rsidP="00092499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           </w:t>
      </w:r>
      <w:r w:rsidR="00460642">
        <w:rPr>
          <w:sz w:val="24"/>
          <w:lang w:val="uk-UA"/>
        </w:rPr>
        <w:t xml:space="preserve">   «______»_______________2018</w:t>
      </w:r>
    </w:p>
    <w:p w:rsidR="00092499" w:rsidRDefault="00092499" w:rsidP="00092499">
      <w:pPr>
        <w:jc w:val="center"/>
        <w:rPr>
          <w:sz w:val="24"/>
          <w:lang w:val="uk-UA"/>
        </w:rPr>
      </w:pPr>
    </w:p>
    <w:p w:rsidR="00BF33BB" w:rsidRDefault="00BF33BB" w:rsidP="00BF33BB">
      <w:pPr>
        <w:rPr>
          <w:lang w:val="uk-UA"/>
        </w:rPr>
      </w:pPr>
    </w:p>
    <w:p w:rsidR="00BF33BB" w:rsidRDefault="00BF33BB" w:rsidP="00BF33BB">
      <w:pPr>
        <w:rPr>
          <w:lang w:val="uk-UA"/>
        </w:rPr>
      </w:pPr>
    </w:p>
    <w:p w:rsidR="00BF33BB" w:rsidRDefault="00BF33BB" w:rsidP="00BF33BB">
      <w:pPr>
        <w:rPr>
          <w:lang w:val="uk-UA"/>
        </w:rPr>
      </w:pPr>
    </w:p>
    <w:p w:rsidR="00BF33BB" w:rsidRPr="00DA7232" w:rsidRDefault="00BF33BB" w:rsidP="00BF33BB">
      <w:pPr>
        <w:rPr>
          <w:lang w:val="uk-UA"/>
        </w:rPr>
      </w:pPr>
    </w:p>
    <w:p w:rsidR="00BF33BB" w:rsidRDefault="00BF33BB" w:rsidP="00BF33BB">
      <w:pPr>
        <w:pStyle w:val="2"/>
        <w:shd w:val="clear" w:color="auto" w:fill="FFFFFF"/>
        <w:spacing w:before="0" w:after="0" w:line="360" w:lineRule="auto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 w:rsidRPr="00B63D8D">
        <w:rPr>
          <w:rFonts w:ascii="Times New Roman" w:hAnsi="Times New Roman"/>
          <w:i w:val="0"/>
          <w:iCs w:val="0"/>
          <w:lang w:val="uk-UA"/>
        </w:rPr>
        <w:t>ПРОГРАМА НАВЧАЛЬНОЇ ДИСЦИПЛІНИ</w:t>
      </w:r>
    </w:p>
    <w:p w:rsidR="00BF33BB" w:rsidRPr="00891C0E" w:rsidRDefault="00891C0E" w:rsidP="00BF33BB">
      <w:pPr>
        <w:pStyle w:val="2"/>
        <w:shd w:val="clear" w:color="auto" w:fill="FFFFFF"/>
        <w:spacing w:before="0" w:after="0" w:line="360" w:lineRule="auto"/>
        <w:jc w:val="center"/>
        <w:rPr>
          <w:rFonts w:ascii="Times New Roman" w:hAnsi="Times New Roman" w:cs="Times New Roman"/>
          <w:i w:val="0"/>
          <w:lang w:val="uk-UA"/>
        </w:rPr>
      </w:pPr>
      <w:r w:rsidRPr="00891C0E">
        <w:rPr>
          <w:rFonts w:ascii="Times New Roman" w:hAnsi="Times New Roman" w:cs="Times New Roman"/>
          <w:i w:val="0"/>
          <w:caps/>
          <w:lang w:val="uk-UA"/>
        </w:rPr>
        <w:t xml:space="preserve">410 </w:t>
      </w:r>
      <w:r w:rsidR="00BF33BB" w:rsidRPr="00891C0E">
        <w:rPr>
          <w:rFonts w:ascii="Times New Roman" w:hAnsi="Times New Roman" w:cs="Times New Roman"/>
          <w:i w:val="0"/>
          <w:caps/>
          <w:lang w:val="uk-UA"/>
        </w:rPr>
        <w:t xml:space="preserve">Фпнзе </w:t>
      </w:r>
      <w:r w:rsidR="00BF33BB" w:rsidRPr="00891C0E">
        <w:rPr>
          <w:rFonts w:ascii="Times New Roman" w:hAnsi="Times New Roman" w:cs="Times New Roman"/>
          <w:i w:val="0"/>
          <w:lang w:val="uk-UA"/>
        </w:rPr>
        <w:t>ВНЗ «</w:t>
      </w:r>
      <w:r w:rsidR="00BF33BB" w:rsidRPr="00891C0E">
        <w:rPr>
          <w:rFonts w:ascii="Times New Roman" w:hAnsi="Times New Roman" w:cs="Times New Roman"/>
          <w:i w:val="0"/>
          <w:caps/>
        </w:rPr>
        <w:t>Проблематика ЗМІ. Міжнародна</w:t>
      </w:r>
      <w:r w:rsidR="00BF33BB" w:rsidRPr="00891C0E">
        <w:rPr>
          <w:rFonts w:ascii="Times New Roman" w:hAnsi="Times New Roman" w:cs="Times New Roman"/>
          <w:i w:val="0"/>
          <w:lang w:val="uk-UA"/>
        </w:rPr>
        <w:t>»</w:t>
      </w:r>
    </w:p>
    <w:p w:rsidR="00BF33BB" w:rsidRDefault="00BF33BB" w:rsidP="00BF33BB">
      <w:pPr>
        <w:ind w:firstLine="708"/>
        <w:jc w:val="both"/>
        <w:rPr>
          <w:sz w:val="24"/>
          <w:lang w:val="uk-UA"/>
        </w:rPr>
      </w:pPr>
    </w:p>
    <w:p w:rsidR="00092499" w:rsidRDefault="00092499" w:rsidP="00092499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підготовки бакалаврів</w:t>
      </w:r>
    </w:p>
    <w:p w:rsidR="00BF33BB" w:rsidRDefault="00BF33BB" w:rsidP="00BF33BB">
      <w:pPr>
        <w:ind w:firstLine="708"/>
        <w:jc w:val="both"/>
        <w:rPr>
          <w:szCs w:val="28"/>
          <w:lang w:val="uk-UA"/>
        </w:rPr>
      </w:pPr>
    </w:p>
    <w:p w:rsidR="00BF33BB" w:rsidRPr="00891C0E" w:rsidRDefault="00BF33BB" w:rsidP="00891C0E">
      <w:pPr>
        <w:ind w:firstLine="708"/>
        <w:jc w:val="both"/>
        <w:rPr>
          <w:szCs w:val="28"/>
          <w:lang w:val="uk-UA"/>
        </w:rPr>
      </w:pPr>
      <w:r w:rsidRPr="00EC1955">
        <w:rPr>
          <w:szCs w:val="28"/>
          <w:lang w:val="uk-UA"/>
        </w:rPr>
        <w:t>напрям</w:t>
      </w:r>
      <w:r w:rsidR="00092499">
        <w:rPr>
          <w:szCs w:val="28"/>
          <w:lang w:val="uk-UA"/>
        </w:rPr>
        <w:t>у</w:t>
      </w:r>
      <w:r w:rsidRPr="00EC1955">
        <w:rPr>
          <w:szCs w:val="28"/>
          <w:lang w:val="uk-UA"/>
        </w:rPr>
        <w:t xml:space="preserve"> </w:t>
      </w:r>
      <w:r w:rsidRPr="00891C0E">
        <w:rPr>
          <w:szCs w:val="28"/>
          <w:lang w:val="uk-UA"/>
        </w:rPr>
        <w:t xml:space="preserve">підготовки  </w:t>
      </w:r>
      <w:r w:rsidR="00891C0E">
        <w:rPr>
          <w:szCs w:val="28"/>
          <w:lang w:val="uk-UA"/>
        </w:rPr>
        <w:tab/>
        <w:t xml:space="preserve">6.030301 – </w:t>
      </w:r>
      <w:r w:rsidRPr="00891C0E">
        <w:rPr>
          <w:szCs w:val="28"/>
          <w:lang w:val="uk-UA"/>
        </w:rPr>
        <w:t>журналістика</w:t>
      </w:r>
    </w:p>
    <w:p w:rsidR="00891C0E" w:rsidRDefault="00891C0E" w:rsidP="00891C0E">
      <w:pPr>
        <w:ind w:firstLine="708"/>
        <w:jc w:val="both"/>
        <w:rPr>
          <w:szCs w:val="28"/>
          <w:lang w:val="uk-UA"/>
        </w:rPr>
      </w:pPr>
    </w:p>
    <w:p w:rsidR="00BF33BB" w:rsidRPr="00E92E3B" w:rsidRDefault="00BF33BB" w:rsidP="00BF33BB">
      <w:pPr>
        <w:jc w:val="center"/>
        <w:rPr>
          <w:sz w:val="16"/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Default="00BF33BB" w:rsidP="00BF33BB">
      <w:pPr>
        <w:jc w:val="both"/>
        <w:rPr>
          <w:lang w:val="uk-UA"/>
        </w:rPr>
      </w:pPr>
    </w:p>
    <w:p w:rsidR="00BF33BB" w:rsidRDefault="00BF33BB" w:rsidP="00BF33BB">
      <w:pPr>
        <w:jc w:val="both"/>
        <w:rPr>
          <w:lang w:val="uk-UA"/>
        </w:rPr>
      </w:pPr>
    </w:p>
    <w:p w:rsidR="00BF33BB" w:rsidRDefault="00BF33BB" w:rsidP="00BF33BB">
      <w:pPr>
        <w:jc w:val="both"/>
        <w:rPr>
          <w:lang w:val="uk-UA"/>
        </w:rPr>
      </w:pPr>
    </w:p>
    <w:p w:rsidR="00BF33BB" w:rsidRDefault="00BF33BB" w:rsidP="00BF33BB">
      <w:pPr>
        <w:jc w:val="both"/>
        <w:rPr>
          <w:lang w:val="uk-UA"/>
        </w:rPr>
      </w:pPr>
    </w:p>
    <w:p w:rsidR="00BF33BB" w:rsidRDefault="00BF33BB" w:rsidP="00BF33BB">
      <w:pPr>
        <w:jc w:val="both"/>
        <w:rPr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Pr="004E4051" w:rsidRDefault="00BF33BB" w:rsidP="00BF33BB">
      <w:pPr>
        <w:jc w:val="both"/>
        <w:rPr>
          <w:lang w:val="uk-UA"/>
        </w:rPr>
      </w:pPr>
    </w:p>
    <w:p w:rsidR="00BF33BB" w:rsidRDefault="00BF33BB" w:rsidP="00BF33BB">
      <w:pPr>
        <w:jc w:val="center"/>
        <w:rPr>
          <w:lang w:val="uk-UA"/>
        </w:rPr>
      </w:pPr>
    </w:p>
    <w:p w:rsidR="00BF33BB" w:rsidRDefault="00BF33BB" w:rsidP="00BF33BB">
      <w:pPr>
        <w:jc w:val="center"/>
        <w:rPr>
          <w:lang w:val="uk-UA"/>
        </w:rPr>
      </w:pPr>
    </w:p>
    <w:p w:rsidR="00BF33BB" w:rsidRPr="004E4051" w:rsidRDefault="00197417" w:rsidP="00BF33BB">
      <w:pPr>
        <w:jc w:val="center"/>
        <w:rPr>
          <w:lang w:val="uk-UA"/>
        </w:rPr>
      </w:pPr>
      <w:r>
        <w:rPr>
          <w:lang w:val="uk-UA"/>
        </w:rPr>
        <w:t>201</w:t>
      </w:r>
      <w:r w:rsidR="00460642">
        <w:rPr>
          <w:lang w:val="uk-UA"/>
        </w:rPr>
        <w:t>8</w:t>
      </w:r>
      <w:r>
        <w:rPr>
          <w:lang w:val="uk-UA"/>
        </w:rPr>
        <w:t xml:space="preserve"> – 201</w:t>
      </w:r>
      <w:r w:rsidR="00460642">
        <w:rPr>
          <w:lang w:val="uk-UA"/>
        </w:rPr>
        <w:t>9</w:t>
      </w:r>
      <w:r>
        <w:rPr>
          <w:lang w:val="uk-UA"/>
        </w:rPr>
        <w:t xml:space="preserve"> навчальний рік</w:t>
      </w:r>
    </w:p>
    <w:p w:rsidR="00BF33BB" w:rsidRPr="00AA7D03" w:rsidRDefault="00BF33BB" w:rsidP="00BF33BB">
      <w:pPr>
        <w:jc w:val="both"/>
        <w:rPr>
          <w:sz w:val="24"/>
          <w:lang w:val="uk-UA"/>
        </w:rPr>
      </w:pPr>
      <w:r w:rsidRPr="004E4051">
        <w:rPr>
          <w:lang w:val="uk-UA"/>
        </w:rPr>
        <w:br w:type="page"/>
      </w:r>
      <w:r w:rsidRPr="00AA7D03">
        <w:rPr>
          <w:sz w:val="24"/>
          <w:lang w:val="uk-UA"/>
        </w:rPr>
        <w:lastRenderedPageBreak/>
        <w:t xml:space="preserve">Робоча програма </w:t>
      </w:r>
      <w:r>
        <w:rPr>
          <w:sz w:val="24"/>
          <w:lang w:val="uk-UA"/>
        </w:rPr>
        <w:t>«</w:t>
      </w:r>
      <w:r w:rsidR="006F572D" w:rsidRPr="006F572D">
        <w:rPr>
          <w:b/>
          <w:sz w:val="24"/>
        </w:rPr>
        <w:t>Проблематика ЗМІ. Міжнародна</w:t>
      </w:r>
      <w:r>
        <w:rPr>
          <w:sz w:val="24"/>
          <w:lang w:val="uk-UA"/>
        </w:rPr>
        <w:t xml:space="preserve">»  </w:t>
      </w:r>
      <w:r w:rsidRPr="00AA7D03">
        <w:rPr>
          <w:sz w:val="24"/>
          <w:lang w:val="uk-UA"/>
        </w:rPr>
        <w:t>для студентів</w:t>
      </w:r>
      <w:r>
        <w:rPr>
          <w:sz w:val="24"/>
          <w:lang w:val="uk-UA"/>
        </w:rPr>
        <w:t xml:space="preserve"> </w:t>
      </w:r>
      <w:r w:rsidRPr="00AA7D03">
        <w:rPr>
          <w:sz w:val="24"/>
          <w:lang w:val="uk-UA"/>
        </w:rPr>
        <w:t>напрям</w:t>
      </w:r>
      <w:r w:rsidR="00092499">
        <w:rPr>
          <w:sz w:val="24"/>
          <w:lang w:val="uk-UA"/>
        </w:rPr>
        <w:t>у</w:t>
      </w:r>
      <w:r w:rsidRPr="00AA7D03">
        <w:rPr>
          <w:sz w:val="24"/>
          <w:lang w:val="uk-UA"/>
        </w:rPr>
        <w:t xml:space="preserve"> підготовки </w:t>
      </w:r>
      <w:r w:rsidRPr="00B83388">
        <w:rPr>
          <w:sz w:val="24"/>
          <w:lang w:val="uk-UA"/>
        </w:rPr>
        <w:t>6.030301</w:t>
      </w:r>
      <w:r>
        <w:rPr>
          <w:sz w:val="24"/>
          <w:lang w:val="uk-UA"/>
        </w:rPr>
        <w:t xml:space="preserve"> – Ж</w:t>
      </w:r>
      <w:r w:rsidRPr="00B83388">
        <w:rPr>
          <w:sz w:val="24"/>
          <w:lang w:val="uk-UA"/>
        </w:rPr>
        <w:t>урналістика</w:t>
      </w:r>
      <w:r>
        <w:rPr>
          <w:sz w:val="24"/>
          <w:lang w:val="uk-UA"/>
        </w:rPr>
        <w:t xml:space="preserve">.  </w:t>
      </w:r>
      <w:r w:rsidRPr="00AA7D03">
        <w:rPr>
          <w:sz w:val="24"/>
          <w:lang w:val="uk-UA"/>
        </w:rPr>
        <w:t>„</w:t>
      </w:r>
      <w:r w:rsidR="00092499">
        <w:rPr>
          <w:sz w:val="24"/>
          <w:lang w:val="uk-UA"/>
        </w:rPr>
        <w:t xml:space="preserve">  </w:t>
      </w:r>
      <w:r w:rsidRPr="00AA7D03">
        <w:rPr>
          <w:sz w:val="24"/>
          <w:lang w:val="uk-UA"/>
        </w:rPr>
        <w:t xml:space="preserve">” </w:t>
      </w:r>
      <w:r w:rsidR="00C96FD4">
        <w:rPr>
          <w:sz w:val="24"/>
          <w:lang w:val="uk-UA"/>
        </w:rPr>
        <w:t>серпня</w:t>
      </w:r>
      <w:r w:rsidRPr="00AA7D03">
        <w:rPr>
          <w:sz w:val="24"/>
          <w:lang w:val="uk-UA"/>
        </w:rPr>
        <w:t>, 20</w:t>
      </w:r>
      <w:r>
        <w:rPr>
          <w:sz w:val="24"/>
          <w:lang w:val="uk-UA"/>
        </w:rPr>
        <w:t>1</w:t>
      </w:r>
      <w:r w:rsidR="00460642">
        <w:rPr>
          <w:sz w:val="24"/>
          <w:lang w:val="uk-UA"/>
        </w:rPr>
        <w:t>8</w:t>
      </w:r>
      <w:r w:rsidRPr="00AA7D03">
        <w:rPr>
          <w:sz w:val="24"/>
          <w:lang w:val="uk-UA"/>
        </w:rPr>
        <w:t xml:space="preserve"> року</w:t>
      </w:r>
      <w:r>
        <w:rPr>
          <w:sz w:val="24"/>
          <w:lang w:val="uk-UA"/>
        </w:rPr>
        <w:t xml:space="preserve">. – </w:t>
      </w:r>
      <w:r w:rsidRPr="00AA7D03">
        <w:rPr>
          <w:sz w:val="24"/>
          <w:lang w:val="uk-UA"/>
        </w:rPr>
        <w:t xml:space="preserve"> </w:t>
      </w:r>
      <w:r w:rsidR="00707E74">
        <w:rPr>
          <w:sz w:val="24"/>
          <w:lang w:val="uk-UA"/>
        </w:rPr>
        <w:t>8</w:t>
      </w:r>
      <w:r w:rsidRPr="00AA7D03">
        <w:rPr>
          <w:sz w:val="24"/>
          <w:lang w:val="uk-UA"/>
        </w:rPr>
        <w:t xml:space="preserve"> с.</w:t>
      </w:r>
    </w:p>
    <w:p w:rsidR="00BF33BB" w:rsidRDefault="00BF33BB" w:rsidP="00BF33BB">
      <w:pPr>
        <w:jc w:val="both"/>
        <w:rPr>
          <w:bCs/>
          <w:sz w:val="24"/>
          <w:lang w:val="uk-UA"/>
        </w:rPr>
      </w:pPr>
    </w:p>
    <w:p w:rsidR="00BF33BB" w:rsidRDefault="00BF33BB" w:rsidP="00BF33BB">
      <w:pPr>
        <w:jc w:val="both"/>
        <w:rPr>
          <w:sz w:val="24"/>
          <w:lang w:val="uk-UA"/>
        </w:rPr>
      </w:pPr>
      <w:r w:rsidRPr="00AA7D03">
        <w:rPr>
          <w:bCs/>
          <w:sz w:val="24"/>
          <w:lang w:val="uk-UA"/>
        </w:rPr>
        <w:t>Розробники:</w:t>
      </w:r>
      <w:r w:rsidRPr="00AA7D03">
        <w:rPr>
          <w:b/>
          <w:bCs/>
          <w:sz w:val="24"/>
          <w:lang w:val="uk-UA"/>
        </w:rPr>
        <w:t xml:space="preserve"> </w:t>
      </w:r>
      <w:r w:rsidRPr="00A5233D">
        <w:rPr>
          <w:sz w:val="24"/>
          <w:lang w:val="uk-UA"/>
        </w:rPr>
        <w:t xml:space="preserve">доцент, кандидат філологічних наук </w:t>
      </w:r>
      <w:r>
        <w:rPr>
          <w:sz w:val="24"/>
          <w:lang w:val="uk-UA"/>
        </w:rPr>
        <w:t xml:space="preserve">Іванюха Т.В. </w:t>
      </w:r>
    </w:p>
    <w:p w:rsidR="00BF33BB" w:rsidRDefault="00BF33BB" w:rsidP="00BF33BB">
      <w:pPr>
        <w:jc w:val="both"/>
        <w:rPr>
          <w:sz w:val="24"/>
          <w:lang w:val="uk-UA"/>
        </w:rPr>
      </w:pPr>
    </w:p>
    <w:p w:rsidR="00460642" w:rsidRPr="00B46757" w:rsidRDefault="00460642" w:rsidP="00460642">
      <w:pPr>
        <w:jc w:val="both"/>
        <w:rPr>
          <w:sz w:val="24"/>
          <w:lang w:val="uk-UA"/>
        </w:rPr>
      </w:pPr>
      <w:r w:rsidRPr="00B46757">
        <w:rPr>
          <w:sz w:val="24"/>
          <w:lang w:val="uk-UA"/>
        </w:rPr>
        <w:t xml:space="preserve">Робоча програма затверджена на засіданні </w:t>
      </w:r>
      <w:r w:rsidRPr="00B46757">
        <w:rPr>
          <w:bCs/>
          <w:iCs/>
          <w:sz w:val="24"/>
          <w:lang w:val="uk-UA"/>
        </w:rPr>
        <w:t xml:space="preserve">кафедри </w:t>
      </w:r>
      <w:r>
        <w:rPr>
          <w:bCs/>
          <w:iCs/>
          <w:sz w:val="24"/>
          <w:lang w:val="uk-UA"/>
        </w:rPr>
        <w:t xml:space="preserve">теорії </w:t>
      </w:r>
      <w:r w:rsidRPr="00B46757">
        <w:rPr>
          <w:sz w:val="24"/>
          <w:lang w:val="uk-UA"/>
        </w:rPr>
        <w:t>комунікаці</w:t>
      </w:r>
      <w:r>
        <w:rPr>
          <w:sz w:val="24"/>
          <w:lang w:val="uk-UA"/>
        </w:rPr>
        <w:t>ї, реклами та ЗГ</w:t>
      </w:r>
    </w:p>
    <w:p w:rsidR="00460642" w:rsidRPr="00B46757" w:rsidRDefault="00460642" w:rsidP="00460642">
      <w:pPr>
        <w:jc w:val="both"/>
        <w:rPr>
          <w:sz w:val="24"/>
          <w:lang w:val="uk-UA"/>
        </w:rPr>
      </w:pPr>
      <w:r w:rsidRPr="00B46757">
        <w:rPr>
          <w:sz w:val="24"/>
          <w:lang w:val="uk-UA"/>
        </w:rPr>
        <w:t>Протокол від  “____”________________201</w:t>
      </w:r>
      <w:r>
        <w:rPr>
          <w:sz w:val="24"/>
          <w:lang w:val="uk-UA"/>
        </w:rPr>
        <w:t>8</w:t>
      </w:r>
      <w:r w:rsidRPr="00B46757">
        <w:rPr>
          <w:sz w:val="24"/>
          <w:lang w:val="uk-UA"/>
        </w:rPr>
        <w:t xml:space="preserve">  року  № ___</w:t>
      </w:r>
    </w:p>
    <w:p w:rsidR="00460642" w:rsidRPr="00B46757" w:rsidRDefault="00460642" w:rsidP="00460642">
      <w:pPr>
        <w:rPr>
          <w:sz w:val="24"/>
        </w:rPr>
      </w:pPr>
      <w:r w:rsidRPr="00B46757">
        <w:rPr>
          <w:sz w:val="24"/>
          <w:lang w:val="uk-UA"/>
        </w:rPr>
        <w:t xml:space="preserve">Завідувач кафедри _______________________  </w:t>
      </w:r>
      <w:r>
        <w:rPr>
          <w:sz w:val="24"/>
          <w:lang w:val="uk-UA"/>
        </w:rPr>
        <w:t>В.В. Березенко</w:t>
      </w:r>
    </w:p>
    <w:p w:rsidR="00460642" w:rsidRPr="00B46757" w:rsidRDefault="00460642" w:rsidP="00460642">
      <w:pPr>
        <w:rPr>
          <w:sz w:val="24"/>
          <w:lang w:val="uk-UA"/>
        </w:rPr>
      </w:pPr>
      <w:r w:rsidRPr="00B46757">
        <w:rPr>
          <w:sz w:val="24"/>
          <w:lang w:val="uk-UA"/>
        </w:rPr>
        <w:t>“_____”___________________ 201</w:t>
      </w:r>
      <w:r>
        <w:rPr>
          <w:sz w:val="24"/>
          <w:lang w:val="uk-UA"/>
        </w:rPr>
        <w:t>8</w:t>
      </w:r>
      <w:r w:rsidRPr="00B46757">
        <w:rPr>
          <w:sz w:val="24"/>
          <w:lang w:val="uk-UA"/>
        </w:rPr>
        <w:t xml:space="preserve">  року </w:t>
      </w:r>
    </w:p>
    <w:p w:rsidR="00460642" w:rsidRPr="00B46757" w:rsidRDefault="00460642" w:rsidP="00460642">
      <w:pPr>
        <w:pStyle w:val="a4"/>
        <w:spacing w:before="0" w:beforeAutospacing="0" w:after="0" w:afterAutospacing="0"/>
        <w:rPr>
          <w:lang w:val="uk-UA"/>
        </w:rPr>
      </w:pPr>
    </w:p>
    <w:p w:rsidR="00460642" w:rsidRPr="00B46757" w:rsidRDefault="00460642" w:rsidP="00460642">
      <w:pPr>
        <w:pStyle w:val="a4"/>
        <w:spacing w:before="0" w:beforeAutospacing="0" w:after="0" w:afterAutospacing="0"/>
        <w:rPr>
          <w:lang w:val="uk-UA"/>
        </w:rPr>
      </w:pPr>
      <w:r w:rsidRPr="00B46757">
        <w:rPr>
          <w:lang w:val="uk-UA"/>
        </w:rPr>
        <w:t>Схвалено науково-методичною радою факультету журналістики</w:t>
      </w:r>
    </w:p>
    <w:p w:rsidR="00460642" w:rsidRPr="00B46757" w:rsidRDefault="00460642" w:rsidP="00460642">
      <w:pPr>
        <w:pStyle w:val="a4"/>
        <w:spacing w:before="0" w:beforeAutospacing="0" w:after="0" w:afterAutospacing="0"/>
        <w:rPr>
          <w:lang w:val="uk-UA"/>
        </w:rPr>
      </w:pPr>
      <w:r w:rsidRPr="00B46757">
        <w:rPr>
          <w:lang w:val="uk-UA"/>
        </w:rPr>
        <w:t xml:space="preserve">Протокол від </w:t>
      </w:r>
      <w:r w:rsidRPr="00B46757">
        <w:t>“</w:t>
      </w:r>
      <w:r w:rsidRPr="00B46757">
        <w:rPr>
          <w:lang w:val="uk-UA"/>
        </w:rPr>
        <w:t>___</w:t>
      </w:r>
      <w:r w:rsidRPr="00B46757">
        <w:t>”</w:t>
      </w:r>
      <w:r w:rsidRPr="00B46757">
        <w:rPr>
          <w:lang w:val="uk-UA"/>
        </w:rPr>
        <w:t xml:space="preserve">  ___________ 201</w:t>
      </w:r>
      <w:r>
        <w:rPr>
          <w:lang w:val="uk-UA"/>
        </w:rPr>
        <w:t>8</w:t>
      </w:r>
      <w:r w:rsidRPr="00B46757">
        <w:rPr>
          <w:lang w:val="uk-UA"/>
        </w:rPr>
        <w:t xml:space="preserve"> року № ___</w:t>
      </w:r>
    </w:p>
    <w:p w:rsidR="00460642" w:rsidRPr="00B46757" w:rsidRDefault="00460642" w:rsidP="00460642">
      <w:pPr>
        <w:pStyle w:val="a4"/>
        <w:spacing w:before="0" w:beforeAutospacing="0" w:after="0" w:afterAutospacing="0"/>
        <w:rPr>
          <w:lang w:val="uk-UA"/>
        </w:rPr>
      </w:pPr>
      <w:r w:rsidRPr="00B46757">
        <w:rPr>
          <w:lang w:val="uk-UA"/>
        </w:rPr>
        <w:t>«____» _____________ 2</w:t>
      </w:r>
      <w:r>
        <w:rPr>
          <w:lang w:val="uk-UA"/>
        </w:rPr>
        <w:t>018</w:t>
      </w:r>
      <w:r w:rsidRPr="00B46757">
        <w:rPr>
          <w:lang w:val="uk-UA"/>
        </w:rPr>
        <w:t xml:space="preserve"> року     Голова _____________ Н.В.Романюк</w:t>
      </w:r>
    </w:p>
    <w:p w:rsidR="00BF33BB" w:rsidRPr="00A5233D" w:rsidRDefault="00BF33BB" w:rsidP="00BF33BB">
      <w:pPr>
        <w:jc w:val="both"/>
        <w:rPr>
          <w:lang w:val="uk-UA"/>
        </w:rPr>
      </w:pPr>
    </w:p>
    <w:p w:rsidR="00BF33BB" w:rsidRPr="00F36440" w:rsidRDefault="00BF33BB" w:rsidP="00BF33BB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F36440">
        <w:rPr>
          <w:b/>
          <w:bCs/>
          <w:sz w:val="28"/>
          <w:szCs w:val="28"/>
        </w:rPr>
        <w:t>Опис навчальної дисципліни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3420"/>
      </w:tblGrid>
      <w:tr w:rsidR="00460642" w:rsidRPr="00E97F3A" w:rsidTr="00A940D6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2896" w:type="dxa"/>
            <w:vAlign w:val="center"/>
          </w:tcPr>
          <w:p w:rsidR="00460642" w:rsidRPr="00E01847" w:rsidRDefault="00460642" w:rsidP="00BF33BB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Align w:val="center"/>
          </w:tcPr>
          <w:p w:rsidR="00460642" w:rsidRPr="00E01847" w:rsidRDefault="00460642" w:rsidP="00BF33BB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Галузь знань, напрям підготовки, рівень</w:t>
            </w:r>
            <w:r>
              <w:rPr>
                <w:sz w:val="20"/>
                <w:szCs w:val="20"/>
                <w:lang w:val="uk-UA"/>
              </w:rPr>
              <w:t xml:space="preserve"> вищої освіти</w:t>
            </w:r>
          </w:p>
        </w:tc>
        <w:tc>
          <w:tcPr>
            <w:tcW w:w="3420" w:type="dxa"/>
            <w:vAlign w:val="center"/>
          </w:tcPr>
          <w:p w:rsidR="00460642" w:rsidRPr="00E01847" w:rsidRDefault="00460642" w:rsidP="00BF33BB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Характеристика навчальної дисципліни</w:t>
            </w:r>
          </w:p>
        </w:tc>
      </w:tr>
      <w:tr w:rsidR="00BF33BB" w:rsidRPr="00E97F3A" w:rsidTr="00BF33B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96" w:type="dxa"/>
            <w:vMerge w:val="restart"/>
            <w:vAlign w:val="center"/>
          </w:tcPr>
          <w:p w:rsidR="00BF33BB" w:rsidRPr="00E97F3A" w:rsidRDefault="00BF33BB" w:rsidP="00460642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Кількість кредитів </w:t>
            </w:r>
            <w:r>
              <w:rPr>
                <w:sz w:val="24"/>
                <w:lang w:val="uk-UA"/>
              </w:rPr>
              <w:t xml:space="preserve">– </w:t>
            </w:r>
            <w:r w:rsidR="00460642">
              <w:rPr>
                <w:sz w:val="24"/>
                <w:lang w:val="uk-UA"/>
              </w:rPr>
              <w:t>3</w:t>
            </w:r>
            <w:r w:rsidRPr="00E97F3A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3262" w:type="dxa"/>
          </w:tcPr>
          <w:p w:rsidR="00BF33BB" w:rsidRPr="00E01847" w:rsidRDefault="00BF33BB" w:rsidP="00BF33BB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Галузь зн</w:t>
            </w:r>
            <w:r w:rsidR="00460642">
              <w:rPr>
                <w:sz w:val="20"/>
                <w:szCs w:val="20"/>
                <w:lang w:val="uk-UA"/>
              </w:rPr>
              <w:t xml:space="preserve"> </w:t>
            </w:r>
            <w:r w:rsidRPr="00E01847">
              <w:rPr>
                <w:sz w:val="20"/>
                <w:szCs w:val="20"/>
                <w:lang w:val="uk-UA"/>
              </w:rPr>
              <w:t>ань</w:t>
            </w:r>
          </w:p>
          <w:p w:rsidR="00BF33BB" w:rsidRPr="00FD45A2" w:rsidRDefault="00BF33BB" w:rsidP="00BF33BB">
            <w:pPr>
              <w:jc w:val="center"/>
              <w:rPr>
                <w:sz w:val="24"/>
                <w:lang w:val="uk-UA"/>
              </w:rPr>
            </w:pPr>
            <w:r w:rsidRPr="00FD45A2">
              <w:rPr>
                <w:sz w:val="24"/>
              </w:rPr>
              <w:t>0303</w:t>
            </w:r>
            <w:r w:rsidRPr="00FD45A2">
              <w:rPr>
                <w:sz w:val="24"/>
                <w:lang w:val="uk-UA"/>
              </w:rPr>
              <w:t xml:space="preserve"> - </w:t>
            </w:r>
            <w:r w:rsidRPr="00FD45A2">
              <w:rPr>
                <w:sz w:val="24"/>
              </w:rPr>
              <w:t>Журналістика та інформація</w:t>
            </w:r>
            <w:r w:rsidRPr="00FD45A2">
              <w:rPr>
                <w:sz w:val="24"/>
                <w:lang w:val="uk-UA"/>
              </w:rPr>
              <w:t>»</w:t>
            </w:r>
          </w:p>
        </w:tc>
        <w:tc>
          <w:tcPr>
            <w:tcW w:w="3420" w:type="dxa"/>
            <w:vMerge w:val="restart"/>
            <w:vAlign w:val="center"/>
          </w:tcPr>
          <w:p w:rsidR="00BF33BB" w:rsidRPr="00E97F3A" w:rsidRDefault="0046064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 вибором</w:t>
            </w:r>
          </w:p>
          <w:p w:rsidR="00BF33BB" w:rsidRPr="00E97F3A" w:rsidRDefault="00BF33BB" w:rsidP="00BF33BB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F33BB" w:rsidRPr="00E97F3A" w:rsidTr="00BF33BB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96" w:type="dxa"/>
            <w:vMerge/>
            <w:vAlign w:val="center"/>
          </w:tcPr>
          <w:p w:rsidR="00BF33BB" w:rsidRPr="00E97F3A" w:rsidRDefault="00BF33BB" w:rsidP="00BF33BB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BF33BB" w:rsidRPr="00E01847" w:rsidRDefault="00BF33BB" w:rsidP="00BF33BB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 xml:space="preserve">Напрям підготовки </w:t>
            </w:r>
          </w:p>
          <w:p w:rsidR="00BF33BB" w:rsidRPr="00FD45A2" w:rsidRDefault="00BF33BB" w:rsidP="00BF33BB">
            <w:pPr>
              <w:jc w:val="center"/>
              <w:rPr>
                <w:sz w:val="24"/>
                <w:lang w:val="uk-UA"/>
              </w:rPr>
            </w:pPr>
            <w:r w:rsidRPr="00FD45A2">
              <w:rPr>
                <w:sz w:val="24"/>
                <w:lang w:val="uk-UA"/>
              </w:rPr>
              <w:t>6.030301  журналістика</w:t>
            </w:r>
          </w:p>
        </w:tc>
        <w:tc>
          <w:tcPr>
            <w:tcW w:w="3420" w:type="dxa"/>
            <w:vMerge/>
            <w:vAlign w:val="center"/>
          </w:tcPr>
          <w:p w:rsidR="00BF33BB" w:rsidRPr="00E97F3A" w:rsidRDefault="00BF33BB" w:rsidP="00BF33BB">
            <w:pPr>
              <w:jc w:val="center"/>
              <w:rPr>
                <w:sz w:val="24"/>
                <w:lang w:val="uk-UA"/>
              </w:rPr>
            </w:pPr>
          </w:p>
        </w:tc>
      </w:tr>
      <w:tr w:rsidR="00FE0CFA" w:rsidRPr="00E97F3A" w:rsidTr="00BF33B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96" w:type="dxa"/>
            <w:vMerge w:val="restart"/>
            <w:vAlign w:val="center"/>
          </w:tcPr>
          <w:p w:rsidR="00FE0CFA" w:rsidRPr="00E97F3A" w:rsidRDefault="00092499" w:rsidP="00BF33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Розд</w:t>
            </w:r>
            <w:r w:rsidR="00FE0CFA" w:rsidRPr="00E97F3A">
              <w:rPr>
                <w:sz w:val="24"/>
                <w:lang w:val="uk-UA"/>
              </w:rPr>
              <w:t xml:space="preserve">лів – </w:t>
            </w:r>
            <w:r w:rsidR="00FE0CFA">
              <w:rPr>
                <w:sz w:val="24"/>
                <w:lang w:val="uk-UA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FE0CFA" w:rsidRPr="00E01847" w:rsidRDefault="00FE0CFA" w:rsidP="00BF33B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FE0CFA" w:rsidRPr="00E97F3A" w:rsidRDefault="00FE0CFA" w:rsidP="00BF33BB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Рік підготовки:</w:t>
            </w:r>
          </w:p>
        </w:tc>
      </w:tr>
      <w:tr w:rsidR="00460642" w:rsidRPr="00E97F3A" w:rsidTr="00A15F3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896" w:type="dxa"/>
            <w:vMerge/>
            <w:vAlign w:val="center"/>
          </w:tcPr>
          <w:p w:rsidR="00460642" w:rsidRPr="00E97F3A" w:rsidRDefault="00460642" w:rsidP="00BF33BB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60642" w:rsidRPr="00E01847" w:rsidRDefault="00460642" w:rsidP="00BF33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460642" w:rsidRPr="00E97F3A" w:rsidRDefault="0046064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E97F3A">
              <w:rPr>
                <w:sz w:val="24"/>
                <w:lang w:val="uk-UA"/>
              </w:rPr>
              <w:t>-й</w:t>
            </w:r>
          </w:p>
        </w:tc>
      </w:tr>
      <w:tr w:rsidR="00460642" w:rsidRPr="00E97F3A" w:rsidTr="00A15F3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896" w:type="dxa"/>
            <w:vMerge w:val="restart"/>
            <w:vAlign w:val="center"/>
          </w:tcPr>
          <w:p w:rsidR="00460642" w:rsidRPr="00E97F3A" w:rsidRDefault="00460642" w:rsidP="00BF33BB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Загальна кількість годин </w:t>
            </w:r>
            <w:r>
              <w:rPr>
                <w:sz w:val="24"/>
                <w:lang w:val="uk-UA"/>
              </w:rPr>
              <w:t>– 90</w:t>
            </w:r>
          </w:p>
        </w:tc>
        <w:tc>
          <w:tcPr>
            <w:tcW w:w="3262" w:type="dxa"/>
            <w:vMerge/>
            <w:vAlign w:val="center"/>
          </w:tcPr>
          <w:p w:rsidR="00460642" w:rsidRPr="00E01847" w:rsidRDefault="00460642" w:rsidP="00BF33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60642" w:rsidRPr="00E97F3A" w:rsidRDefault="00460642" w:rsidP="00BF33BB">
            <w:pPr>
              <w:jc w:val="center"/>
              <w:rPr>
                <w:sz w:val="24"/>
                <w:lang w:val="uk-UA"/>
              </w:rPr>
            </w:pPr>
          </w:p>
        </w:tc>
      </w:tr>
      <w:tr w:rsidR="00BF33BB" w:rsidRPr="00E97F3A" w:rsidTr="00BF33B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96" w:type="dxa"/>
            <w:vMerge/>
            <w:vAlign w:val="center"/>
          </w:tcPr>
          <w:p w:rsidR="00BF33BB" w:rsidRPr="00E97F3A" w:rsidRDefault="00BF33BB" w:rsidP="00BF33BB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F33BB" w:rsidRPr="00E01847" w:rsidRDefault="00BF33BB" w:rsidP="00BF33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BF33BB" w:rsidRPr="00E97F3A" w:rsidRDefault="00BF33BB" w:rsidP="00BF33BB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Лекції</w:t>
            </w:r>
          </w:p>
        </w:tc>
      </w:tr>
      <w:tr w:rsidR="00460642" w:rsidRPr="00E97F3A" w:rsidTr="000004FD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 w:val="restart"/>
            <w:vAlign w:val="center"/>
          </w:tcPr>
          <w:p w:rsidR="00460642" w:rsidRPr="00E97F3A" w:rsidRDefault="00460642" w:rsidP="00BF33BB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460642" w:rsidRPr="00E97F3A" w:rsidRDefault="00460642" w:rsidP="00BF33BB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аудиторних – </w:t>
            </w:r>
            <w:r>
              <w:rPr>
                <w:sz w:val="24"/>
                <w:lang w:val="uk-UA"/>
              </w:rPr>
              <w:t>3</w:t>
            </w:r>
          </w:p>
          <w:p w:rsidR="00460642" w:rsidRPr="00E97F3A" w:rsidRDefault="00460642" w:rsidP="00BF33BB">
            <w:pPr>
              <w:rPr>
                <w:sz w:val="24"/>
                <w:lang w:val="uk-UA"/>
              </w:rPr>
            </w:pPr>
            <w:r w:rsidRPr="00E97F3A">
              <w:rPr>
                <w:sz w:val="24"/>
                <w:lang w:val="uk-UA"/>
              </w:rPr>
              <w:t xml:space="preserve">самостійної роботи студента </w:t>
            </w:r>
            <w:r>
              <w:rPr>
                <w:sz w:val="24"/>
                <w:lang w:val="uk-UA"/>
              </w:rPr>
              <w:t>– 4</w:t>
            </w:r>
          </w:p>
        </w:tc>
        <w:tc>
          <w:tcPr>
            <w:tcW w:w="3262" w:type="dxa"/>
            <w:vMerge w:val="restart"/>
            <w:vAlign w:val="center"/>
          </w:tcPr>
          <w:p w:rsidR="00460642" w:rsidRDefault="00460642" w:rsidP="00BF33BB">
            <w:pPr>
              <w:jc w:val="center"/>
              <w:rPr>
                <w:sz w:val="20"/>
                <w:szCs w:val="20"/>
                <w:lang w:val="uk-UA"/>
              </w:rPr>
            </w:pPr>
            <w:r w:rsidRPr="00E01847">
              <w:rPr>
                <w:sz w:val="20"/>
                <w:szCs w:val="20"/>
                <w:lang w:val="uk-UA"/>
              </w:rPr>
              <w:t>Рівень</w:t>
            </w:r>
            <w:r>
              <w:rPr>
                <w:sz w:val="20"/>
                <w:szCs w:val="20"/>
                <w:lang w:val="uk-UA"/>
              </w:rPr>
              <w:t xml:space="preserve"> вищої освіти</w:t>
            </w:r>
            <w:r w:rsidRPr="00E01847">
              <w:rPr>
                <w:sz w:val="20"/>
                <w:szCs w:val="20"/>
                <w:lang w:val="uk-UA"/>
              </w:rPr>
              <w:t>:</w:t>
            </w:r>
          </w:p>
          <w:p w:rsidR="00460642" w:rsidRPr="009E0759" w:rsidRDefault="0046064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бакалаврський</w:t>
            </w:r>
          </w:p>
          <w:p w:rsidR="00460642" w:rsidRPr="00E01847" w:rsidRDefault="00460642" w:rsidP="00BF33B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60642" w:rsidRPr="00E97F3A" w:rsidRDefault="0046064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  <w:tr w:rsidR="006412F6" w:rsidRPr="00E97F3A" w:rsidTr="00E5533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/>
            <w:vAlign w:val="center"/>
          </w:tcPr>
          <w:p w:rsidR="006412F6" w:rsidRPr="00E97F3A" w:rsidRDefault="006412F6" w:rsidP="00BF33BB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6412F6" w:rsidRPr="00E01847" w:rsidRDefault="006412F6" w:rsidP="00BF33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6412F6" w:rsidRPr="006412F6" w:rsidRDefault="006412F6" w:rsidP="00BF33BB">
            <w:pPr>
              <w:jc w:val="center"/>
              <w:rPr>
                <w:b/>
                <w:sz w:val="24"/>
                <w:lang w:val="uk-UA"/>
              </w:rPr>
            </w:pPr>
            <w:r w:rsidRPr="006412F6">
              <w:rPr>
                <w:b/>
                <w:sz w:val="24"/>
                <w:lang w:val="uk-UA"/>
              </w:rPr>
              <w:t>Практичні заняття</w:t>
            </w:r>
          </w:p>
        </w:tc>
      </w:tr>
      <w:tr w:rsidR="00460642" w:rsidRPr="00E97F3A" w:rsidTr="005936F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96" w:type="dxa"/>
            <w:vMerge/>
            <w:vAlign w:val="center"/>
          </w:tcPr>
          <w:p w:rsidR="00460642" w:rsidRPr="00E97F3A" w:rsidRDefault="00460642" w:rsidP="00BF33BB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60642" w:rsidRPr="00E01847" w:rsidRDefault="00460642" w:rsidP="00BF33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60642" w:rsidRPr="00E97F3A" w:rsidRDefault="0046064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 год.</w:t>
            </w:r>
          </w:p>
        </w:tc>
      </w:tr>
      <w:tr w:rsidR="00BF33BB" w:rsidRPr="00E97F3A" w:rsidTr="00BF33B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BF33BB" w:rsidRPr="00E97F3A" w:rsidRDefault="00BF33BB" w:rsidP="00BF3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F33BB" w:rsidRPr="00E97F3A" w:rsidRDefault="00BF33BB" w:rsidP="00BF3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BF33BB" w:rsidRPr="00E97F3A" w:rsidRDefault="00BF33BB" w:rsidP="00BF33BB">
            <w:pPr>
              <w:jc w:val="center"/>
              <w:rPr>
                <w:b/>
                <w:sz w:val="24"/>
                <w:lang w:val="uk-UA"/>
              </w:rPr>
            </w:pPr>
            <w:r w:rsidRPr="00E97F3A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460642" w:rsidRPr="00E97F3A" w:rsidTr="00FE10C0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460642" w:rsidRPr="00E97F3A" w:rsidRDefault="00460642" w:rsidP="00BF3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460642" w:rsidRPr="00E97F3A" w:rsidRDefault="00460642" w:rsidP="00BF3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60642" w:rsidRPr="00E97F3A" w:rsidRDefault="0046064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54 </w:t>
            </w:r>
            <w:r w:rsidRPr="00E97F3A">
              <w:rPr>
                <w:sz w:val="24"/>
                <w:lang w:val="uk-UA"/>
              </w:rPr>
              <w:t>год.</w:t>
            </w:r>
          </w:p>
        </w:tc>
      </w:tr>
      <w:tr w:rsidR="00BF33BB" w:rsidRPr="00E97F3A" w:rsidTr="00BF33BB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896" w:type="dxa"/>
            <w:vMerge/>
            <w:vAlign w:val="center"/>
          </w:tcPr>
          <w:p w:rsidR="00BF33BB" w:rsidRPr="00E97F3A" w:rsidRDefault="00BF33BB" w:rsidP="00BF3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F33BB" w:rsidRPr="00E97F3A" w:rsidRDefault="00BF33BB" w:rsidP="00BF3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BF33BB" w:rsidRPr="00857319" w:rsidRDefault="00BF33BB" w:rsidP="00BF33BB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Вид контролю</w:t>
            </w:r>
          </w:p>
          <w:p w:rsidR="00BF33BB" w:rsidRPr="00E97F3A" w:rsidRDefault="00BF33BB" w:rsidP="00BF33BB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  <w:r w:rsidRPr="00E97F3A">
              <w:rPr>
                <w:sz w:val="24"/>
                <w:lang w:val="uk-UA"/>
              </w:rPr>
              <w:t xml:space="preserve"> </w:t>
            </w:r>
          </w:p>
        </w:tc>
      </w:tr>
    </w:tbl>
    <w:p w:rsidR="00BF33BB" w:rsidRDefault="00BF33BB" w:rsidP="00BF33BB">
      <w:pPr>
        <w:ind w:left="1440" w:hanging="1440"/>
        <w:jc w:val="both"/>
        <w:rPr>
          <w:b/>
          <w:bCs/>
          <w:sz w:val="24"/>
          <w:lang w:val="uk-UA"/>
        </w:rPr>
      </w:pPr>
    </w:p>
    <w:p w:rsidR="00BF33BB" w:rsidRDefault="00BF33BB" w:rsidP="00E96801">
      <w:pPr>
        <w:numPr>
          <w:ilvl w:val="0"/>
          <w:numId w:val="1"/>
        </w:numPr>
        <w:jc w:val="center"/>
        <w:rPr>
          <w:b/>
          <w:szCs w:val="28"/>
          <w:lang w:val="uk-UA"/>
        </w:rPr>
      </w:pPr>
      <w:r>
        <w:rPr>
          <w:lang w:val="uk-UA"/>
        </w:rPr>
        <w:br w:type="page"/>
      </w:r>
      <w:r w:rsidRPr="00F36440">
        <w:rPr>
          <w:b/>
          <w:szCs w:val="28"/>
          <w:lang w:val="uk-UA"/>
        </w:rPr>
        <w:lastRenderedPageBreak/>
        <w:t>Мета</w:t>
      </w:r>
      <w:r w:rsidRPr="00211B8C">
        <w:rPr>
          <w:b/>
          <w:szCs w:val="28"/>
          <w:lang w:val="uk-UA"/>
        </w:rPr>
        <w:t xml:space="preserve"> та завдання навчальної дисципліни</w:t>
      </w:r>
    </w:p>
    <w:p w:rsidR="00E96801" w:rsidRPr="00211B8C" w:rsidRDefault="00E96801" w:rsidP="00E96801">
      <w:pPr>
        <w:jc w:val="center"/>
        <w:rPr>
          <w:b/>
          <w:szCs w:val="28"/>
          <w:lang w:val="uk-UA"/>
        </w:rPr>
      </w:pPr>
    </w:p>
    <w:p w:rsidR="001E3646" w:rsidRPr="001E3646" w:rsidRDefault="00BF33BB" w:rsidP="001E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lang w:val="uk-UA"/>
        </w:rPr>
      </w:pPr>
      <w:r w:rsidRPr="001E3646">
        <w:rPr>
          <w:b/>
          <w:sz w:val="24"/>
          <w:lang w:val="uk-UA"/>
        </w:rPr>
        <w:t>Мета</w:t>
      </w:r>
      <w:r w:rsidRPr="001E3646">
        <w:rPr>
          <w:sz w:val="24"/>
          <w:lang w:val="uk-UA"/>
        </w:rPr>
        <w:t xml:space="preserve"> – </w:t>
      </w:r>
      <w:r w:rsidR="001E3646" w:rsidRPr="001E3646">
        <w:rPr>
          <w:sz w:val="24"/>
          <w:lang w:val="uk-UA"/>
        </w:rPr>
        <w:t>з</w:t>
      </w:r>
      <w:r w:rsidR="001E3646" w:rsidRPr="001E3646">
        <w:rPr>
          <w:color w:val="000000"/>
          <w:sz w:val="24"/>
          <w:lang w:val="uk-UA"/>
        </w:rPr>
        <w:t>’ясувати основні напрямки, коло тем та проблем, котрі розглядає сучасна міжнародна журналістика, проаналізувати особливості різних ЗМІ та їх взаємодію у сфері інформування про міжнародні події</w:t>
      </w:r>
      <w:r w:rsidR="001E3646" w:rsidRPr="001E3646">
        <w:rPr>
          <w:b/>
          <w:bCs/>
          <w:color w:val="000000"/>
          <w:sz w:val="24"/>
          <w:lang w:val="uk-UA"/>
        </w:rPr>
        <w:t xml:space="preserve"> </w:t>
      </w:r>
    </w:p>
    <w:p w:rsidR="001E3646" w:rsidRPr="001E3646" w:rsidRDefault="001E3646" w:rsidP="001E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lang w:val="uk-UA"/>
        </w:rPr>
      </w:pPr>
      <w:r w:rsidRPr="001E3646">
        <w:rPr>
          <w:b/>
          <w:sz w:val="24"/>
          <w:lang w:val="uk-UA"/>
        </w:rPr>
        <w:t>Завдання</w:t>
      </w:r>
      <w:r w:rsidRPr="001E3646">
        <w:rPr>
          <w:sz w:val="24"/>
          <w:lang w:val="uk-UA"/>
        </w:rPr>
        <w:t>:</w:t>
      </w:r>
    </w:p>
    <w:p w:rsidR="001E3646" w:rsidRPr="001E3646" w:rsidRDefault="001E3646" w:rsidP="001E3646">
      <w:pPr>
        <w:numPr>
          <w:ilvl w:val="0"/>
          <w:numId w:val="14"/>
        </w:numPr>
        <w:tabs>
          <w:tab w:val="clear" w:pos="720"/>
          <w:tab w:val="num" w:pos="360"/>
          <w:tab w:val="left" w:pos="1080"/>
        </w:tabs>
        <w:ind w:left="0" w:firstLine="709"/>
        <w:jc w:val="both"/>
        <w:rPr>
          <w:sz w:val="24"/>
          <w:lang w:val="uk-UA"/>
        </w:rPr>
      </w:pPr>
      <w:r w:rsidRPr="001E3646">
        <w:rPr>
          <w:sz w:val="24"/>
          <w:lang w:val="uk-UA"/>
        </w:rPr>
        <w:t xml:space="preserve">визначити основні типи міжнародної інформації та проблематики на сторінках українських видань, у вітчизняному теле- та радіо просторі; </w:t>
      </w:r>
    </w:p>
    <w:p w:rsidR="001E3646" w:rsidRPr="001E3646" w:rsidRDefault="001E3646" w:rsidP="001E3646">
      <w:pPr>
        <w:numPr>
          <w:ilvl w:val="0"/>
          <w:numId w:val="14"/>
        </w:numPr>
        <w:tabs>
          <w:tab w:val="clear" w:pos="720"/>
          <w:tab w:val="num" w:pos="360"/>
          <w:tab w:val="left" w:pos="1080"/>
        </w:tabs>
        <w:ind w:left="0" w:firstLine="709"/>
        <w:jc w:val="both"/>
        <w:rPr>
          <w:sz w:val="24"/>
          <w:lang w:val="uk-UA"/>
        </w:rPr>
      </w:pPr>
      <w:r w:rsidRPr="001E3646">
        <w:rPr>
          <w:sz w:val="24"/>
          <w:lang w:val="uk-UA"/>
        </w:rPr>
        <w:t xml:space="preserve">розглянути основні засади діяльності журналіста-міжнародника; </w:t>
      </w:r>
    </w:p>
    <w:p w:rsidR="001E3646" w:rsidRPr="001E3646" w:rsidRDefault="001E3646" w:rsidP="001E3646">
      <w:pPr>
        <w:numPr>
          <w:ilvl w:val="0"/>
          <w:numId w:val="14"/>
        </w:numPr>
        <w:tabs>
          <w:tab w:val="clear" w:pos="720"/>
          <w:tab w:val="num" w:pos="360"/>
          <w:tab w:val="left" w:pos="1080"/>
        </w:tabs>
        <w:ind w:left="0" w:firstLine="709"/>
        <w:jc w:val="both"/>
        <w:rPr>
          <w:sz w:val="24"/>
          <w:lang w:val="uk-UA"/>
        </w:rPr>
      </w:pPr>
      <w:r w:rsidRPr="001E3646">
        <w:rPr>
          <w:sz w:val="24"/>
          <w:lang w:val="uk-UA"/>
        </w:rPr>
        <w:t>сформувати чітке уявлення про специфіку жанрів міжнародної журналістики;</w:t>
      </w:r>
    </w:p>
    <w:p w:rsidR="001E3646" w:rsidRPr="001E3646" w:rsidRDefault="001E3646" w:rsidP="001E3646">
      <w:pPr>
        <w:numPr>
          <w:ilvl w:val="0"/>
          <w:numId w:val="14"/>
        </w:numPr>
        <w:tabs>
          <w:tab w:val="clear" w:pos="720"/>
          <w:tab w:val="num" w:pos="360"/>
          <w:tab w:val="left" w:pos="1080"/>
        </w:tabs>
        <w:ind w:left="0" w:firstLine="709"/>
        <w:jc w:val="both"/>
        <w:rPr>
          <w:sz w:val="24"/>
          <w:lang w:val="uk-UA"/>
        </w:rPr>
      </w:pPr>
      <w:r w:rsidRPr="001E3646">
        <w:rPr>
          <w:sz w:val="24"/>
          <w:lang w:val="uk-UA"/>
        </w:rPr>
        <w:t xml:space="preserve">окреслити місце журналіста-міжнародника в системі державних зовнішньополітичних відомств і установ і таким чином у межах можливого підготувати їх до роботи в міжнародному відділі вітчизняних ЗМІ. </w:t>
      </w:r>
    </w:p>
    <w:p w:rsidR="001E3646" w:rsidRPr="001E3646" w:rsidRDefault="001E3646" w:rsidP="001E3646">
      <w:pPr>
        <w:tabs>
          <w:tab w:val="left" w:pos="284"/>
          <w:tab w:val="left" w:pos="567"/>
        </w:tabs>
        <w:ind w:firstLine="709"/>
        <w:jc w:val="both"/>
        <w:rPr>
          <w:sz w:val="24"/>
          <w:lang w:val="uk-UA"/>
        </w:rPr>
      </w:pPr>
      <w:r w:rsidRPr="001E3646">
        <w:rPr>
          <w:sz w:val="24"/>
          <w:lang w:val="uk-UA"/>
        </w:rPr>
        <w:t xml:space="preserve">У результаті вивчення навчальної дисципліни студент повинен </w:t>
      </w:r>
      <w:r w:rsidRPr="001E3646">
        <w:rPr>
          <w:b/>
          <w:sz w:val="24"/>
          <w:lang w:val="uk-UA"/>
        </w:rPr>
        <w:t>знати:</w:t>
      </w:r>
      <w:r w:rsidRPr="001E3646">
        <w:rPr>
          <w:sz w:val="24"/>
          <w:lang w:val="uk-UA"/>
        </w:rPr>
        <w:t xml:space="preserve"> </w:t>
      </w:r>
    </w:p>
    <w:p w:rsidR="001E3646" w:rsidRPr="001E3646" w:rsidRDefault="001E3646" w:rsidP="001E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lang w:val="uk-UA"/>
        </w:rPr>
      </w:pPr>
      <w:r w:rsidRPr="001E3646">
        <w:rPr>
          <w:bCs/>
          <w:color w:val="000000"/>
          <w:sz w:val="24"/>
          <w:lang w:val="uk-UA"/>
        </w:rPr>
        <w:t>1) основні тенденції розвитку сучасної української міжнародної журналістики;</w:t>
      </w:r>
    </w:p>
    <w:p w:rsidR="001E3646" w:rsidRPr="001E3646" w:rsidRDefault="001E3646" w:rsidP="001E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lang w:val="uk-UA"/>
        </w:rPr>
      </w:pPr>
      <w:r w:rsidRPr="001E3646">
        <w:rPr>
          <w:bCs/>
          <w:color w:val="000000"/>
          <w:sz w:val="24"/>
          <w:lang w:val="uk-UA"/>
        </w:rPr>
        <w:t>2) форми, методи, жанри, особливості висвітлення зовнішньополітичних і зарубіжних проблем;</w:t>
      </w:r>
    </w:p>
    <w:p w:rsidR="001E3646" w:rsidRPr="001E3646" w:rsidRDefault="001E3646" w:rsidP="001E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lang w:val="uk-UA"/>
        </w:rPr>
      </w:pPr>
      <w:r w:rsidRPr="001E3646">
        <w:rPr>
          <w:bCs/>
          <w:color w:val="000000"/>
          <w:sz w:val="24"/>
          <w:lang w:val="uk-UA"/>
        </w:rPr>
        <w:t>3) специфіку роботи різних відділів редакції ЗМІ і відмінності у висвітленні цієї проблематики.</w:t>
      </w:r>
    </w:p>
    <w:p w:rsidR="001E3646" w:rsidRPr="001E3646" w:rsidRDefault="001E3646" w:rsidP="001E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lang w:val="uk-UA"/>
        </w:rPr>
      </w:pPr>
      <w:r w:rsidRPr="001E3646">
        <w:rPr>
          <w:color w:val="000000"/>
          <w:sz w:val="24"/>
          <w:lang w:val="uk-UA"/>
        </w:rPr>
        <w:t xml:space="preserve">За підсумками вивчення курсу студенти повинні </w:t>
      </w:r>
      <w:r w:rsidRPr="001E3646">
        <w:rPr>
          <w:b/>
          <w:bCs/>
          <w:color w:val="000000"/>
          <w:sz w:val="24"/>
          <w:lang w:val="uk-UA"/>
        </w:rPr>
        <w:t>вміти:</w:t>
      </w:r>
    </w:p>
    <w:p w:rsidR="001E3646" w:rsidRPr="001E3646" w:rsidRDefault="001E3646" w:rsidP="001E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lang w:val="uk-UA"/>
        </w:rPr>
      </w:pPr>
      <w:r w:rsidRPr="001E3646">
        <w:rPr>
          <w:bCs/>
          <w:color w:val="000000"/>
          <w:sz w:val="24"/>
          <w:lang w:val="uk-UA"/>
        </w:rPr>
        <w:t xml:space="preserve">1) аналізувати універсальні і спеціалізовані за </w:t>
      </w:r>
      <w:r>
        <w:rPr>
          <w:bCs/>
          <w:color w:val="000000"/>
          <w:sz w:val="24"/>
          <w:lang w:val="uk-UA"/>
        </w:rPr>
        <w:t xml:space="preserve">міжнародною проблематикою видання, теле- та радіопрограми </w:t>
      </w:r>
      <w:r w:rsidRPr="001E3646">
        <w:rPr>
          <w:bCs/>
          <w:color w:val="000000"/>
          <w:sz w:val="24"/>
          <w:lang w:val="uk-UA"/>
        </w:rPr>
        <w:t>відповідно до вимог сучасного журналістикознавства;</w:t>
      </w:r>
    </w:p>
    <w:p w:rsidR="001E3646" w:rsidRPr="001E3646" w:rsidRDefault="001E3646" w:rsidP="001E3646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/>
          <w:sz w:val="24"/>
          <w:lang w:val="uk-UA"/>
        </w:rPr>
      </w:pPr>
      <w:r w:rsidRPr="001E3646">
        <w:rPr>
          <w:bCs/>
          <w:color w:val="000000"/>
          <w:sz w:val="24"/>
          <w:lang w:val="uk-UA"/>
        </w:rPr>
        <w:t xml:space="preserve">2) аналізувати публікації в ЗМІ </w:t>
      </w:r>
      <w:r>
        <w:rPr>
          <w:bCs/>
          <w:color w:val="000000"/>
          <w:sz w:val="24"/>
          <w:lang w:val="uk-UA"/>
        </w:rPr>
        <w:t xml:space="preserve">на міжнародну тематику </w:t>
      </w:r>
      <w:r w:rsidRPr="001E3646">
        <w:rPr>
          <w:bCs/>
          <w:color w:val="000000"/>
          <w:sz w:val="24"/>
          <w:lang w:val="uk-UA"/>
        </w:rPr>
        <w:t>й уміти визначати</w:t>
      </w:r>
      <w:r>
        <w:rPr>
          <w:bCs/>
          <w:color w:val="000000"/>
          <w:sz w:val="24"/>
          <w:lang w:val="uk-UA"/>
        </w:rPr>
        <w:t xml:space="preserve"> </w:t>
      </w:r>
      <w:r w:rsidRPr="001E3646">
        <w:rPr>
          <w:color w:val="000000"/>
          <w:sz w:val="24"/>
          <w:lang w:val="uk-UA"/>
        </w:rPr>
        <w:t xml:space="preserve">рубрикацію і жанрову </w:t>
      </w:r>
      <w:r>
        <w:rPr>
          <w:color w:val="000000"/>
          <w:sz w:val="24"/>
          <w:lang w:val="uk-UA"/>
        </w:rPr>
        <w:t xml:space="preserve">приналежність, </w:t>
      </w:r>
      <w:r w:rsidRPr="001E3646">
        <w:rPr>
          <w:color w:val="000000"/>
          <w:sz w:val="24"/>
          <w:lang w:val="uk-UA"/>
        </w:rPr>
        <w:t>проблематику;</w:t>
      </w:r>
      <w:r>
        <w:rPr>
          <w:color w:val="000000"/>
          <w:sz w:val="24"/>
          <w:lang w:val="uk-UA"/>
        </w:rPr>
        <w:t xml:space="preserve"> </w:t>
      </w:r>
      <w:r w:rsidRPr="001E3646">
        <w:rPr>
          <w:color w:val="000000"/>
          <w:sz w:val="24"/>
          <w:lang w:val="uk-UA"/>
        </w:rPr>
        <w:t>основні мотиви;</w:t>
      </w:r>
      <w:r>
        <w:rPr>
          <w:color w:val="000000"/>
          <w:sz w:val="24"/>
          <w:lang w:val="uk-UA"/>
        </w:rPr>
        <w:t xml:space="preserve"> </w:t>
      </w:r>
      <w:r w:rsidRPr="001E3646">
        <w:rPr>
          <w:color w:val="000000"/>
          <w:sz w:val="24"/>
          <w:lang w:val="uk-UA"/>
        </w:rPr>
        <w:t>характер конфлікту і його суть;</w:t>
      </w:r>
      <w:r>
        <w:rPr>
          <w:color w:val="000000"/>
          <w:sz w:val="24"/>
          <w:lang w:val="uk-UA"/>
        </w:rPr>
        <w:t xml:space="preserve"> </w:t>
      </w:r>
      <w:r w:rsidRPr="001E3646">
        <w:rPr>
          <w:color w:val="000000"/>
          <w:sz w:val="24"/>
          <w:lang w:val="uk-UA"/>
        </w:rPr>
        <w:t>композиційні особливості.</w:t>
      </w:r>
    </w:p>
    <w:p w:rsidR="001E3646" w:rsidRPr="001E3646" w:rsidRDefault="001E3646" w:rsidP="001E364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3) у</w:t>
      </w:r>
      <w:r w:rsidRPr="001E3646">
        <w:rPr>
          <w:color w:val="000000"/>
          <w:sz w:val="24"/>
          <w:lang w:val="uk-UA"/>
        </w:rPr>
        <w:t>міти висловлювати власні судження з тієї чи іншої проблеми і підтверджувати їх думкою фахівців</w:t>
      </w:r>
      <w:r>
        <w:rPr>
          <w:color w:val="000000"/>
          <w:sz w:val="24"/>
          <w:lang w:val="uk-UA"/>
        </w:rPr>
        <w:t>.</w:t>
      </w:r>
    </w:p>
    <w:p w:rsidR="00BF33BB" w:rsidRPr="00EA2F08" w:rsidRDefault="00BF33BB" w:rsidP="00BF33BB">
      <w:pPr>
        <w:ind w:firstLine="709"/>
        <w:jc w:val="both"/>
        <w:rPr>
          <w:sz w:val="24"/>
          <w:lang w:val="uk-UA"/>
        </w:rPr>
      </w:pPr>
    </w:p>
    <w:p w:rsidR="00BF33BB" w:rsidRPr="00211B8C" w:rsidRDefault="00BF33BB" w:rsidP="00BF33BB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211B8C">
        <w:rPr>
          <w:szCs w:val="28"/>
          <w:lang w:val="uk-UA"/>
        </w:rPr>
        <w:t xml:space="preserve"> </w:t>
      </w:r>
    </w:p>
    <w:p w:rsidR="00BF33BB" w:rsidRDefault="00BF33BB" w:rsidP="00BF33BB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940496">
        <w:rPr>
          <w:b/>
          <w:szCs w:val="28"/>
          <w:lang w:val="uk-UA"/>
        </w:rPr>
        <w:t>Програма навчальної дисципліни</w:t>
      </w:r>
    </w:p>
    <w:p w:rsidR="00E96801" w:rsidRDefault="00E96801" w:rsidP="00DE1F8D">
      <w:pPr>
        <w:ind w:firstLine="540"/>
        <w:jc w:val="both"/>
        <w:rPr>
          <w:b/>
          <w:sz w:val="24"/>
          <w:lang w:val="uk-UA"/>
        </w:rPr>
      </w:pPr>
    </w:p>
    <w:p w:rsidR="00DE1F8D" w:rsidRPr="00DE1F8D" w:rsidRDefault="00DE1F8D" w:rsidP="00DE1F8D">
      <w:pPr>
        <w:ind w:firstLine="540"/>
        <w:jc w:val="both"/>
        <w:rPr>
          <w:sz w:val="24"/>
          <w:lang w:val="uk-UA"/>
        </w:rPr>
      </w:pPr>
      <w:r w:rsidRPr="00DE1F8D">
        <w:rPr>
          <w:b/>
          <w:sz w:val="24"/>
          <w:lang w:val="uk-UA"/>
        </w:rPr>
        <w:t xml:space="preserve">Змістовий модуль 1. </w:t>
      </w:r>
      <w:r w:rsidRPr="00DE1F8D">
        <w:rPr>
          <w:sz w:val="24"/>
          <w:lang w:val="uk-UA"/>
        </w:rPr>
        <w:t xml:space="preserve">Міжнародна інформація: термінологічний апарат і основні різновиди. </w:t>
      </w:r>
    </w:p>
    <w:p w:rsidR="004E12C2" w:rsidRDefault="00DE1F8D" w:rsidP="004E12C2">
      <w:pPr>
        <w:ind w:left="567" w:hanging="567"/>
        <w:jc w:val="both"/>
        <w:rPr>
          <w:bCs/>
          <w:color w:val="000000"/>
          <w:sz w:val="24"/>
          <w:lang w:val="uk-UA"/>
        </w:rPr>
      </w:pPr>
      <w:r w:rsidRPr="00DE1F8D">
        <w:rPr>
          <w:b/>
          <w:sz w:val="24"/>
        </w:rPr>
        <w:t>Тема 1.</w:t>
      </w:r>
      <w:r w:rsidRPr="00DE1F8D">
        <w:rPr>
          <w:sz w:val="24"/>
        </w:rPr>
        <w:t xml:space="preserve"> Предмет, мета та завдання курсу. </w:t>
      </w:r>
      <w:r w:rsidRPr="00DE1F8D">
        <w:rPr>
          <w:bCs/>
          <w:color w:val="000000"/>
          <w:sz w:val="24"/>
        </w:rPr>
        <w:t>Сучасні системи міжнародного</w:t>
      </w:r>
      <w:r w:rsidR="009445F3">
        <w:rPr>
          <w:bCs/>
          <w:color w:val="000000"/>
          <w:sz w:val="24"/>
          <w:lang w:val="uk-UA"/>
        </w:rPr>
        <w:t xml:space="preserve"> </w:t>
      </w:r>
      <w:r w:rsidRPr="00DE1F8D">
        <w:rPr>
          <w:bCs/>
          <w:color w:val="000000"/>
          <w:sz w:val="24"/>
        </w:rPr>
        <w:t>інформування.</w:t>
      </w:r>
    </w:p>
    <w:p w:rsidR="00DE1F8D" w:rsidRPr="00DE1F8D" w:rsidRDefault="00DE1F8D" w:rsidP="004E12C2">
      <w:pPr>
        <w:ind w:left="567" w:hanging="567"/>
        <w:jc w:val="both"/>
        <w:rPr>
          <w:b/>
          <w:sz w:val="24"/>
        </w:rPr>
      </w:pPr>
      <w:r w:rsidRPr="009445F3">
        <w:rPr>
          <w:sz w:val="24"/>
        </w:rPr>
        <w:t>Сучасні міжнародні інформаційні потоки.</w:t>
      </w:r>
    </w:p>
    <w:p w:rsidR="00DE1F8D" w:rsidRPr="00DE1F8D" w:rsidRDefault="00DE1F8D" w:rsidP="009445F3">
      <w:pPr>
        <w:jc w:val="both"/>
        <w:rPr>
          <w:b/>
          <w:sz w:val="24"/>
        </w:rPr>
      </w:pPr>
      <w:r w:rsidRPr="00DE1F8D">
        <w:rPr>
          <w:b/>
          <w:sz w:val="24"/>
        </w:rPr>
        <w:t xml:space="preserve">Тема </w:t>
      </w:r>
      <w:r w:rsidR="004E12C2">
        <w:rPr>
          <w:b/>
          <w:sz w:val="24"/>
          <w:lang w:val="uk-UA"/>
        </w:rPr>
        <w:t>2</w:t>
      </w:r>
      <w:r w:rsidRPr="00DE1F8D">
        <w:rPr>
          <w:b/>
          <w:sz w:val="24"/>
        </w:rPr>
        <w:t>.</w:t>
      </w:r>
      <w:r w:rsidRPr="00DE1F8D">
        <w:rPr>
          <w:sz w:val="24"/>
        </w:rPr>
        <w:t xml:space="preserve"> </w:t>
      </w:r>
      <w:r w:rsidRPr="009445F3">
        <w:rPr>
          <w:sz w:val="24"/>
        </w:rPr>
        <w:t>Зовнішньополітична та зарубіжна інформація: основний зміст і цілі.</w:t>
      </w:r>
    </w:p>
    <w:p w:rsidR="00E96801" w:rsidRDefault="00E96801" w:rsidP="009445F3">
      <w:pPr>
        <w:ind w:firstLine="709"/>
        <w:jc w:val="both"/>
        <w:rPr>
          <w:b/>
          <w:sz w:val="24"/>
          <w:lang w:val="uk-UA"/>
        </w:rPr>
      </w:pPr>
    </w:p>
    <w:p w:rsidR="009445F3" w:rsidRDefault="00DE1F8D" w:rsidP="009445F3">
      <w:pPr>
        <w:ind w:firstLine="709"/>
        <w:jc w:val="both"/>
        <w:rPr>
          <w:sz w:val="24"/>
          <w:lang w:val="uk-UA"/>
        </w:rPr>
      </w:pPr>
      <w:r w:rsidRPr="00DE1F8D">
        <w:rPr>
          <w:b/>
          <w:sz w:val="24"/>
        </w:rPr>
        <w:t xml:space="preserve">Змістовий модуль 2. </w:t>
      </w:r>
      <w:r w:rsidRPr="009445F3">
        <w:rPr>
          <w:sz w:val="24"/>
        </w:rPr>
        <w:t>Практичні аспекти ро</w:t>
      </w:r>
      <w:r w:rsidR="009445F3" w:rsidRPr="009445F3">
        <w:rPr>
          <w:sz w:val="24"/>
        </w:rPr>
        <w:t>боти журналіста над матеріалами</w:t>
      </w:r>
      <w:r w:rsidR="009445F3">
        <w:rPr>
          <w:sz w:val="24"/>
          <w:lang w:val="uk-UA"/>
        </w:rPr>
        <w:t xml:space="preserve"> </w:t>
      </w:r>
      <w:r w:rsidRPr="009445F3">
        <w:rPr>
          <w:sz w:val="24"/>
        </w:rPr>
        <w:t>міжнародної тематики.</w:t>
      </w:r>
    </w:p>
    <w:p w:rsidR="009445F3" w:rsidRDefault="00DE1F8D" w:rsidP="009445F3">
      <w:pPr>
        <w:jc w:val="both"/>
        <w:rPr>
          <w:b/>
          <w:sz w:val="24"/>
          <w:lang w:val="uk-UA"/>
        </w:rPr>
      </w:pPr>
      <w:r w:rsidRPr="00DE1F8D">
        <w:rPr>
          <w:b/>
          <w:sz w:val="24"/>
        </w:rPr>
        <w:t>Тема 1.</w:t>
      </w:r>
      <w:r w:rsidRPr="00DE1F8D">
        <w:rPr>
          <w:sz w:val="24"/>
        </w:rPr>
        <w:t xml:space="preserve"> </w:t>
      </w:r>
      <w:r w:rsidRPr="009445F3">
        <w:rPr>
          <w:sz w:val="24"/>
        </w:rPr>
        <w:t>Джерела міжнародної інформації.</w:t>
      </w:r>
      <w:r w:rsidR="004E12C2">
        <w:rPr>
          <w:sz w:val="24"/>
          <w:lang w:val="uk-UA"/>
        </w:rPr>
        <w:t xml:space="preserve"> </w:t>
      </w:r>
      <w:r w:rsidRPr="009445F3">
        <w:rPr>
          <w:sz w:val="24"/>
        </w:rPr>
        <w:t>Жанри міжнародної журналістики. Вітчизняні та зарубіжні стандарти</w:t>
      </w:r>
      <w:r w:rsidRPr="00DE1F8D">
        <w:rPr>
          <w:b/>
          <w:sz w:val="24"/>
        </w:rPr>
        <w:t xml:space="preserve"> </w:t>
      </w:r>
    </w:p>
    <w:p w:rsidR="001442DB" w:rsidRPr="00CC072A" w:rsidRDefault="00DE1F8D" w:rsidP="001442DB">
      <w:pPr>
        <w:jc w:val="both"/>
        <w:rPr>
          <w:sz w:val="24"/>
          <w:lang w:val="uk-UA"/>
        </w:rPr>
      </w:pPr>
      <w:r w:rsidRPr="00DE1F8D">
        <w:rPr>
          <w:b/>
          <w:sz w:val="24"/>
        </w:rPr>
        <w:t xml:space="preserve">Тема </w:t>
      </w:r>
      <w:r w:rsidR="004E12C2">
        <w:rPr>
          <w:b/>
          <w:sz w:val="24"/>
          <w:lang w:val="uk-UA"/>
        </w:rPr>
        <w:t>2</w:t>
      </w:r>
      <w:r w:rsidRPr="00DE1F8D">
        <w:rPr>
          <w:b/>
          <w:sz w:val="24"/>
        </w:rPr>
        <w:t>.</w:t>
      </w:r>
      <w:r w:rsidRPr="00DE1F8D">
        <w:rPr>
          <w:sz w:val="24"/>
        </w:rPr>
        <w:t xml:space="preserve"> </w:t>
      </w:r>
      <w:r w:rsidR="000E2C32">
        <w:rPr>
          <w:sz w:val="24"/>
          <w:lang w:val="uk-UA"/>
        </w:rPr>
        <w:t>Особливості в</w:t>
      </w:r>
      <w:r w:rsidR="001442DB">
        <w:rPr>
          <w:sz w:val="24"/>
          <w:lang w:val="uk-UA"/>
        </w:rPr>
        <w:t>исвітлення міжнародної проблематики в різних типах друкова</w:t>
      </w:r>
      <w:r w:rsidR="000E2C32">
        <w:rPr>
          <w:sz w:val="24"/>
          <w:lang w:val="uk-UA"/>
        </w:rPr>
        <w:t xml:space="preserve">них видань, вітчизняному теле-, </w:t>
      </w:r>
      <w:r w:rsidR="001442DB">
        <w:rPr>
          <w:sz w:val="24"/>
          <w:lang w:val="uk-UA"/>
        </w:rPr>
        <w:t xml:space="preserve"> радіо</w:t>
      </w:r>
      <w:r w:rsidR="000E2C32">
        <w:rPr>
          <w:sz w:val="24"/>
          <w:lang w:val="uk-UA"/>
        </w:rPr>
        <w:t>- та інтернет-</w:t>
      </w:r>
      <w:r w:rsidR="001442DB">
        <w:rPr>
          <w:sz w:val="24"/>
          <w:lang w:val="uk-UA"/>
        </w:rPr>
        <w:t>просторі.</w:t>
      </w:r>
    </w:p>
    <w:p w:rsidR="00BF33BB" w:rsidRDefault="00BF33BB" w:rsidP="001442DB">
      <w:pPr>
        <w:jc w:val="both"/>
        <w:rPr>
          <w:sz w:val="24"/>
          <w:lang w:val="uk-UA"/>
        </w:rPr>
      </w:pPr>
    </w:p>
    <w:p w:rsidR="00E96801" w:rsidRDefault="00E96801" w:rsidP="00BF3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E96801" w:rsidRDefault="00E96801" w:rsidP="00BF3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E96801" w:rsidRDefault="00E96801" w:rsidP="00BF3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E96801" w:rsidRDefault="00E96801" w:rsidP="00BF3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E96801" w:rsidRDefault="00E96801" w:rsidP="00BF3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E96801" w:rsidRDefault="00E96801" w:rsidP="00BF3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E96801" w:rsidRDefault="00E96801" w:rsidP="00BF3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E96801" w:rsidRDefault="00E96801" w:rsidP="00BF33B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lang w:val="uk-UA"/>
        </w:rPr>
      </w:pPr>
    </w:p>
    <w:p w:rsidR="00BF33BB" w:rsidRDefault="00BF33BB" w:rsidP="00BF33BB">
      <w:pPr>
        <w:numPr>
          <w:ilvl w:val="0"/>
          <w:numId w:val="2"/>
        </w:numPr>
        <w:spacing w:after="120"/>
        <w:ind w:left="714" w:hanging="357"/>
        <w:jc w:val="center"/>
        <w:rPr>
          <w:b/>
          <w:bCs/>
          <w:szCs w:val="28"/>
          <w:lang w:val="uk-UA"/>
        </w:rPr>
      </w:pPr>
      <w:r w:rsidRPr="00631439">
        <w:rPr>
          <w:b/>
          <w:bCs/>
          <w:szCs w:val="28"/>
          <w:lang w:val="uk-UA"/>
        </w:rPr>
        <w:lastRenderedPageBreak/>
        <w:t>Структура навчальної дисципліни</w:t>
      </w:r>
    </w:p>
    <w:tbl>
      <w:tblPr>
        <w:tblW w:w="432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273"/>
        <w:gridCol w:w="993"/>
        <w:gridCol w:w="237"/>
        <w:gridCol w:w="969"/>
        <w:gridCol w:w="237"/>
        <w:gridCol w:w="1260"/>
      </w:tblGrid>
      <w:tr w:rsidR="000E2C32" w:rsidRPr="00B46757" w:rsidTr="000E2C32">
        <w:trPr>
          <w:cantSplit/>
          <w:trHeight w:val="662"/>
        </w:trPr>
        <w:tc>
          <w:tcPr>
            <w:tcW w:w="2082" w:type="pct"/>
            <w:vMerge w:val="restart"/>
          </w:tcPr>
          <w:p w:rsidR="000E2C32" w:rsidRPr="00B46757" w:rsidRDefault="000E2C32" w:rsidP="002C459F">
            <w:pPr>
              <w:jc w:val="center"/>
              <w:rPr>
                <w:sz w:val="24"/>
                <w:lang w:val="uk-UA"/>
              </w:rPr>
            </w:pPr>
            <w:r w:rsidRPr="00B46757">
              <w:rPr>
                <w:sz w:val="24"/>
                <w:lang w:val="uk-UA"/>
              </w:rPr>
              <w:t xml:space="preserve">Назви змістових </w:t>
            </w:r>
            <w:r>
              <w:rPr>
                <w:sz w:val="24"/>
                <w:lang w:val="uk-UA"/>
              </w:rPr>
              <w:t>розділі</w:t>
            </w:r>
            <w:r w:rsidRPr="00B46757">
              <w:rPr>
                <w:sz w:val="24"/>
                <w:lang w:val="uk-UA"/>
              </w:rPr>
              <w:t>в і тем</w:t>
            </w:r>
          </w:p>
        </w:tc>
        <w:tc>
          <w:tcPr>
            <w:tcW w:w="2918" w:type="pct"/>
            <w:gridSpan w:val="6"/>
            <w:shd w:val="clear" w:color="auto" w:fill="auto"/>
          </w:tcPr>
          <w:p w:rsidR="000E2C32" w:rsidRPr="000E2C32" w:rsidRDefault="000E2C32" w:rsidP="000E2C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</w:tr>
      <w:tr w:rsidR="002C459F" w:rsidRPr="00B46757" w:rsidTr="002C459F">
        <w:trPr>
          <w:cantSplit/>
          <w:trHeight w:val="276"/>
        </w:trPr>
        <w:tc>
          <w:tcPr>
            <w:tcW w:w="2082" w:type="pct"/>
            <w:vMerge/>
            <w:vAlign w:val="center"/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</w:p>
        </w:tc>
        <w:tc>
          <w:tcPr>
            <w:tcW w:w="748" w:type="pct"/>
            <w:vMerge w:val="restart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 w:rsidRPr="00B46757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2171" w:type="pct"/>
            <w:gridSpan w:val="5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 w:rsidRPr="00B46757">
              <w:rPr>
                <w:sz w:val="24"/>
                <w:lang w:val="uk-UA"/>
              </w:rPr>
              <w:t>у тому числі</w:t>
            </w:r>
          </w:p>
        </w:tc>
      </w:tr>
      <w:tr w:rsidR="002C459F" w:rsidRPr="00B46757" w:rsidTr="002C459F">
        <w:trPr>
          <w:cantSplit/>
          <w:trHeight w:val="276"/>
        </w:trPr>
        <w:tc>
          <w:tcPr>
            <w:tcW w:w="2082" w:type="pct"/>
            <w:vMerge/>
            <w:vAlign w:val="center"/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</w:p>
        </w:tc>
        <w:tc>
          <w:tcPr>
            <w:tcW w:w="748" w:type="pct"/>
            <w:vMerge/>
            <w:vAlign w:val="center"/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</w:p>
        </w:tc>
        <w:tc>
          <w:tcPr>
            <w:tcW w:w="583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 w:rsidRPr="00B46757">
              <w:rPr>
                <w:sz w:val="24"/>
                <w:lang w:val="uk-UA"/>
              </w:rPr>
              <w:t>Л</w:t>
            </w:r>
          </w:p>
        </w:tc>
        <w:tc>
          <w:tcPr>
            <w:tcW w:w="708" w:type="pct"/>
            <w:gridSpan w:val="2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</w:t>
            </w:r>
          </w:p>
        </w:tc>
        <w:tc>
          <w:tcPr>
            <w:tcW w:w="879" w:type="pct"/>
            <w:gridSpan w:val="2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 w:rsidRPr="00B46757">
              <w:rPr>
                <w:sz w:val="24"/>
                <w:lang w:val="uk-UA"/>
              </w:rPr>
              <w:t>с.р.</w:t>
            </w:r>
          </w:p>
        </w:tc>
      </w:tr>
      <w:tr w:rsidR="000E2C32" w:rsidRPr="00B46757" w:rsidTr="000E2C32">
        <w:trPr>
          <w:cantSplit/>
          <w:trHeight w:val="276"/>
        </w:trPr>
        <w:tc>
          <w:tcPr>
            <w:tcW w:w="5000" w:type="pct"/>
            <w:gridSpan w:val="7"/>
            <w:vAlign w:val="center"/>
          </w:tcPr>
          <w:p w:rsidR="000E2C32" w:rsidRPr="00B46757" w:rsidRDefault="000E2C32" w:rsidP="000E2C32">
            <w:pPr>
              <w:ind w:firstLine="540"/>
              <w:jc w:val="center"/>
              <w:rPr>
                <w:sz w:val="24"/>
                <w:lang w:val="uk-UA"/>
              </w:rPr>
            </w:pPr>
            <w:r w:rsidRPr="000E2C32">
              <w:rPr>
                <w:b/>
                <w:sz w:val="24"/>
                <w:lang w:val="uk-UA"/>
              </w:rPr>
              <w:t>Змістовий модуль 1. Міжнародна інформація: термінологі</w:t>
            </w:r>
            <w:r>
              <w:rPr>
                <w:b/>
                <w:sz w:val="24"/>
                <w:lang w:val="uk-UA"/>
              </w:rPr>
              <w:t>чний апарат і основні різновиди</w:t>
            </w:r>
          </w:p>
        </w:tc>
      </w:tr>
      <w:tr w:rsidR="002C459F" w:rsidRPr="00B46757" w:rsidTr="002C459F">
        <w:tc>
          <w:tcPr>
            <w:tcW w:w="2082" w:type="pct"/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Тема 1. </w:t>
            </w:r>
            <w:r>
              <w:rPr>
                <w:sz w:val="24"/>
              </w:rPr>
              <w:t xml:space="preserve">Предмет, мета та завдання курсу. </w:t>
            </w:r>
            <w:r>
              <w:rPr>
                <w:bCs/>
                <w:color w:val="000000"/>
                <w:sz w:val="24"/>
              </w:rPr>
              <w:t>Сучасні системи міжнародного інформування.</w:t>
            </w:r>
            <w:r>
              <w:rPr>
                <w:sz w:val="24"/>
              </w:rPr>
              <w:t xml:space="preserve"> Сучасні міжнародні інформаційні потоки.</w:t>
            </w:r>
          </w:p>
        </w:tc>
        <w:tc>
          <w:tcPr>
            <w:tcW w:w="748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83" w:type="pct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8" w:type="pct"/>
            <w:gridSpan w:val="2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79" w:type="pct"/>
            <w:gridSpan w:val="2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E2C32">
              <w:rPr>
                <w:sz w:val="24"/>
                <w:lang w:val="uk-UA"/>
              </w:rPr>
              <w:t>2</w:t>
            </w:r>
          </w:p>
        </w:tc>
      </w:tr>
      <w:tr w:rsidR="002C459F" w:rsidRPr="00B46757" w:rsidTr="002C459F">
        <w:trPr>
          <w:trHeight w:val="1420"/>
        </w:trPr>
        <w:tc>
          <w:tcPr>
            <w:tcW w:w="2082" w:type="pct"/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2. Зовнішньополітична та зарубіжна інформація: основний зміст і цілі</w:t>
            </w:r>
          </w:p>
        </w:tc>
        <w:tc>
          <w:tcPr>
            <w:tcW w:w="748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2C459F">
              <w:rPr>
                <w:sz w:val="24"/>
                <w:lang w:val="uk-UA"/>
              </w:rPr>
              <w:t>2</w:t>
            </w:r>
          </w:p>
        </w:tc>
        <w:tc>
          <w:tcPr>
            <w:tcW w:w="583" w:type="pct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8" w:type="pct"/>
            <w:gridSpan w:val="2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</w:p>
        </w:tc>
        <w:tc>
          <w:tcPr>
            <w:tcW w:w="740" w:type="pct"/>
            <w:tcBorders>
              <w:left w:val="nil"/>
            </w:tcBorders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E2C32">
              <w:rPr>
                <w:sz w:val="24"/>
                <w:lang w:val="uk-UA"/>
              </w:rPr>
              <w:t>2</w:t>
            </w:r>
          </w:p>
        </w:tc>
      </w:tr>
      <w:tr w:rsidR="002C459F" w:rsidRPr="00B46757" w:rsidTr="002C459F">
        <w:trPr>
          <w:trHeight w:val="692"/>
        </w:trPr>
        <w:tc>
          <w:tcPr>
            <w:tcW w:w="2082" w:type="pct"/>
          </w:tcPr>
          <w:p w:rsidR="002C459F" w:rsidRPr="00B46757" w:rsidRDefault="002C459F" w:rsidP="00C167AC">
            <w:pPr>
              <w:rPr>
                <w:bCs/>
                <w:sz w:val="24"/>
                <w:lang w:val="uk-UA"/>
              </w:rPr>
            </w:pPr>
            <w:r w:rsidRPr="00B46757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48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583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708" w:type="pct"/>
            <w:gridSpan w:val="2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79" w:type="pct"/>
            <w:gridSpan w:val="2"/>
            <w:vAlign w:val="center"/>
          </w:tcPr>
          <w:p w:rsidR="002C459F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0E2C32">
              <w:rPr>
                <w:sz w:val="24"/>
                <w:lang w:val="uk-UA"/>
              </w:rPr>
              <w:t>4</w:t>
            </w:r>
          </w:p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</w:p>
        </w:tc>
      </w:tr>
      <w:tr w:rsidR="000E2C32" w:rsidRPr="00B46757" w:rsidTr="000E2C32">
        <w:trPr>
          <w:trHeight w:val="692"/>
        </w:trPr>
        <w:tc>
          <w:tcPr>
            <w:tcW w:w="5000" w:type="pct"/>
            <w:gridSpan w:val="7"/>
          </w:tcPr>
          <w:p w:rsidR="000E2C32" w:rsidRPr="000E2C32" w:rsidRDefault="000E2C32" w:rsidP="00C167AC">
            <w:pPr>
              <w:jc w:val="center"/>
              <w:rPr>
                <w:b/>
                <w:sz w:val="24"/>
                <w:lang w:val="uk-UA"/>
              </w:rPr>
            </w:pPr>
            <w:r w:rsidRPr="000E2C32">
              <w:rPr>
                <w:b/>
                <w:sz w:val="24"/>
              </w:rPr>
              <w:t>Змістовий модуль 2. Практичні аспекти роботи журналіста над матеріалами</w:t>
            </w:r>
            <w:r w:rsidRPr="000E2C32">
              <w:rPr>
                <w:b/>
                <w:sz w:val="24"/>
                <w:lang w:val="uk-UA"/>
              </w:rPr>
              <w:t xml:space="preserve"> </w:t>
            </w:r>
            <w:r w:rsidRPr="000E2C32">
              <w:rPr>
                <w:b/>
                <w:sz w:val="24"/>
              </w:rPr>
              <w:t>міжнародної тематики</w:t>
            </w:r>
          </w:p>
        </w:tc>
      </w:tr>
      <w:tr w:rsidR="002C459F" w:rsidRPr="00B46757" w:rsidTr="002C459F">
        <w:tc>
          <w:tcPr>
            <w:tcW w:w="2082" w:type="pct"/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1. Джерела міжнародної інформації. Жанри міжнародної журналістики. Вітчизняні та зарубіжні стандарти</w:t>
            </w:r>
          </w:p>
        </w:tc>
        <w:tc>
          <w:tcPr>
            <w:tcW w:w="748" w:type="pct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83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8" w:type="pct"/>
            <w:gridSpan w:val="2"/>
          </w:tcPr>
          <w:p w:rsidR="002C459F" w:rsidRPr="00B46757" w:rsidRDefault="000E2C32" w:rsidP="002C45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879" w:type="pct"/>
            <w:gridSpan w:val="2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E2C32">
              <w:rPr>
                <w:sz w:val="24"/>
                <w:lang w:val="uk-UA"/>
              </w:rPr>
              <w:t>4</w:t>
            </w:r>
          </w:p>
        </w:tc>
      </w:tr>
      <w:tr w:rsidR="002C459F" w:rsidRPr="00B46757" w:rsidTr="002C459F">
        <w:tc>
          <w:tcPr>
            <w:tcW w:w="2082" w:type="pct"/>
          </w:tcPr>
          <w:p w:rsidR="002C459F" w:rsidRPr="00CC072A" w:rsidRDefault="000E2C32" w:rsidP="000E2C3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Тема 2. Особливості в</w:t>
            </w:r>
            <w:r w:rsidR="002C459F">
              <w:rPr>
                <w:sz w:val="24"/>
                <w:lang w:val="uk-UA"/>
              </w:rPr>
              <w:t>исвітлення міжнародної проблематики в різних типах друкова</w:t>
            </w:r>
            <w:r>
              <w:rPr>
                <w:sz w:val="24"/>
                <w:lang w:val="uk-UA"/>
              </w:rPr>
              <w:t>них видань, вітчизняному теле-, радіо- та інтернет-</w:t>
            </w:r>
            <w:r w:rsidR="002C459F">
              <w:rPr>
                <w:sz w:val="24"/>
                <w:lang w:val="uk-UA"/>
              </w:rPr>
              <w:t>просторі.</w:t>
            </w:r>
          </w:p>
        </w:tc>
        <w:tc>
          <w:tcPr>
            <w:tcW w:w="748" w:type="pct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</w:t>
            </w:r>
          </w:p>
        </w:tc>
        <w:tc>
          <w:tcPr>
            <w:tcW w:w="583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08" w:type="pct"/>
            <w:gridSpan w:val="2"/>
            <w:vAlign w:val="center"/>
          </w:tcPr>
          <w:p w:rsidR="002C459F" w:rsidRPr="00B46757" w:rsidRDefault="000E2C32" w:rsidP="002C45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879" w:type="pct"/>
            <w:gridSpan w:val="2"/>
            <w:vAlign w:val="center"/>
          </w:tcPr>
          <w:p w:rsidR="002C459F" w:rsidRPr="00B46757" w:rsidRDefault="002C459F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0E2C32">
              <w:rPr>
                <w:sz w:val="24"/>
                <w:lang w:val="uk-UA"/>
              </w:rPr>
              <w:t>6</w:t>
            </w:r>
          </w:p>
        </w:tc>
      </w:tr>
      <w:tr w:rsidR="002C459F" w:rsidRPr="00B46757" w:rsidTr="002C459F">
        <w:tc>
          <w:tcPr>
            <w:tcW w:w="2082" w:type="pct"/>
          </w:tcPr>
          <w:p w:rsidR="002C459F" w:rsidRPr="00B46757" w:rsidRDefault="002C459F" w:rsidP="00C167AC">
            <w:pPr>
              <w:rPr>
                <w:bCs/>
                <w:sz w:val="24"/>
                <w:lang w:val="uk-UA"/>
              </w:rPr>
            </w:pPr>
            <w:r w:rsidRPr="00B46757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748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  <w:tc>
          <w:tcPr>
            <w:tcW w:w="583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139" w:type="pct"/>
            <w:tcBorders>
              <w:right w:val="nil"/>
            </w:tcBorders>
            <w:vAlign w:val="center"/>
          </w:tcPr>
          <w:p w:rsidR="002C459F" w:rsidRPr="00B46757" w:rsidRDefault="002C459F" w:rsidP="00C167AC">
            <w:pPr>
              <w:rPr>
                <w:sz w:val="24"/>
                <w:lang w:val="uk-UA"/>
              </w:rPr>
            </w:pPr>
          </w:p>
        </w:tc>
        <w:tc>
          <w:tcPr>
            <w:tcW w:w="569" w:type="pct"/>
            <w:tcBorders>
              <w:left w:val="nil"/>
            </w:tcBorders>
          </w:tcPr>
          <w:p w:rsidR="002C459F" w:rsidRPr="00B46757" w:rsidRDefault="000E2C32" w:rsidP="00C167A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879" w:type="pct"/>
            <w:gridSpan w:val="2"/>
            <w:tcBorders>
              <w:left w:val="nil"/>
            </w:tcBorders>
          </w:tcPr>
          <w:p w:rsidR="002C459F" w:rsidRPr="00B46757" w:rsidRDefault="000E2C32" w:rsidP="000E2C32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2C459F" w:rsidRPr="00B46757" w:rsidTr="000E2C32">
        <w:tc>
          <w:tcPr>
            <w:tcW w:w="2082" w:type="pct"/>
          </w:tcPr>
          <w:p w:rsidR="002C459F" w:rsidRPr="00B46757" w:rsidRDefault="002C459F" w:rsidP="00C167AC">
            <w:pPr>
              <w:pStyle w:val="4"/>
              <w:rPr>
                <w:sz w:val="24"/>
              </w:rPr>
            </w:pPr>
            <w:r w:rsidRPr="00B46757">
              <w:rPr>
                <w:sz w:val="24"/>
              </w:rPr>
              <w:t>Усього годин</w:t>
            </w:r>
          </w:p>
        </w:tc>
        <w:tc>
          <w:tcPr>
            <w:tcW w:w="748" w:type="pct"/>
          </w:tcPr>
          <w:p w:rsidR="002C459F" w:rsidRPr="00B46757" w:rsidRDefault="000E2C32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90</w:t>
            </w:r>
          </w:p>
        </w:tc>
        <w:tc>
          <w:tcPr>
            <w:tcW w:w="583" w:type="pct"/>
            <w:shd w:val="clear" w:color="auto" w:fill="auto"/>
          </w:tcPr>
          <w:p w:rsidR="002C459F" w:rsidRPr="000E2C32" w:rsidRDefault="000E2C32" w:rsidP="000E2C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08" w:type="pct"/>
            <w:gridSpan w:val="2"/>
            <w:shd w:val="clear" w:color="auto" w:fill="auto"/>
          </w:tcPr>
          <w:p w:rsidR="002C459F" w:rsidRPr="000E2C32" w:rsidRDefault="000E2C32" w:rsidP="000E2C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9" w:type="pct"/>
            <w:gridSpan w:val="2"/>
            <w:shd w:val="clear" w:color="auto" w:fill="auto"/>
          </w:tcPr>
          <w:p w:rsidR="002C459F" w:rsidRPr="000E2C32" w:rsidRDefault="000E2C32" w:rsidP="000E2C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</w:tr>
    </w:tbl>
    <w:p w:rsidR="00DA672D" w:rsidRDefault="00DA672D" w:rsidP="00BF33BB">
      <w:pPr>
        <w:ind w:left="7513" w:hanging="6946"/>
        <w:jc w:val="center"/>
        <w:rPr>
          <w:b/>
          <w:szCs w:val="28"/>
          <w:lang w:val="uk-UA"/>
        </w:rPr>
      </w:pPr>
    </w:p>
    <w:p w:rsidR="00BF33BB" w:rsidRPr="00631439" w:rsidRDefault="00BF33BB" w:rsidP="00BF33BB">
      <w:pPr>
        <w:ind w:left="7513" w:hanging="6946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 xml:space="preserve">5. Теми </w:t>
      </w:r>
      <w:r>
        <w:rPr>
          <w:b/>
          <w:szCs w:val="28"/>
          <w:lang w:val="uk-UA"/>
        </w:rPr>
        <w:t>лекційних</w:t>
      </w:r>
      <w:r w:rsidRPr="00631439">
        <w:rPr>
          <w:b/>
          <w:szCs w:val="28"/>
          <w:lang w:val="uk-UA"/>
        </w:rPr>
        <w:t xml:space="preserve">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49"/>
        <w:gridCol w:w="1398"/>
      </w:tblGrid>
      <w:tr w:rsidR="00BF33BB" w:rsidRPr="008A5B1B" w:rsidTr="00BF33BB">
        <w:tc>
          <w:tcPr>
            <w:tcW w:w="709" w:type="dxa"/>
            <w:shd w:val="clear" w:color="auto" w:fill="auto"/>
          </w:tcPr>
          <w:p w:rsidR="00BF33BB" w:rsidRPr="008A5B1B" w:rsidRDefault="00BF33BB" w:rsidP="00BF33B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BF33BB" w:rsidRPr="008A5B1B" w:rsidRDefault="00BF33BB" w:rsidP="00BF33BB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249" w:type="dxa"/>
            <w:shd w:val="clear" w:color="auto" w:fill="auto"/>
          </w:tcPr>
          <w:p w:rsidR="00BF33BB" w:rsidRPr="008A5B1B" w:rsidRDefault="00BF33BB" w:rsidP="00BF33B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398" w:type="dxa"/>
            <w:shd w:val="clear" w:color="auto" w:fill="auto"/>
          </w:tcPr>
          <w:p w:rsidR="00BF33BB" w:rsidRPr="008A5B1B" w:rsidRDefault="00BF33BB" w:rsidP="00BF33B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BF33BB" w:rsidRPr="008A5B1B" w:rsidRDefault="00BF33BB" w:rsidP="00BF33BB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BF33BB" w:rsidRPr="008A5B1B" w:rsidTr="00BF33BB">
        <w:tc>
          <w:tcPr>
            <w:tcW w:w="709" w:type="dxa"/>
            <w:shd w:val="clear" w:color="auto" w:fill="auto"/>
          </w:tcPr>
          <w:p w:rsidR="00BF33BB" w:rsidRPr="00C37EB9" w:rsidRDefault="00BF33BB" w:rsidP="00BF33BB">
            <w:pPr>
              <w:jc w:val="center"/>
              <w:rPr>
                <w:sz w:val="24"/>
                <w:lang w:val="uk-UA"/>
              </w:rPr>
            </w:pPr>
            <w:r w:rsidRPr="00C37EB9">
              <w:rPr>
                <w:sz w:val="24"/>
                <w:lang w:val="uk-UA"/>
              </w:rPr>
              <w:t>1</w:t>
            </w:r>
          </w:p>
        </w:tc>
        <w:tc>
          <w:tcPr>
            <w:tcW w:w="7249" w:type="dxa"/>
            <w:shd w:val="clear" w:color="auto" w:fill="auto"/>
          </w:tcPr>
          <w:p w:rsidR="001442DB" w:rsidRDefault="008D31C8" w:rsidP="001442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Предмет, мета та завдання курсу. </w:t>
            </w:r>
            <w:r>
              <w:rPr>
                <w:bCs/>
                <w:color w:val="000000"/>
                <w:sz w:val="24"/>
                <w:lang w:val="uk-UA"/>
              </w:rPr>
              <w:t xml:space="preserve">Сучасні системи міжнародного інформування. </w:t>
            </w:r>
            <w:r w:rsidR="001442DB" w:rsidRPr="00D959C9">
              <w:rPr>
                <w:sz w:val="24"/>
              </w:rPr>
              <w:t>Сучасні міжнародні інформаційні потоки.</w:t>
            </w:r>
          </w:p>
          <w:p w:rsidR="00BF33BB" w:rsidRPr="00C37EB9" w:rsidRDefault="00BF33BB" w:rsidP="00BF33BB">
            <w:pPr>
              <w:rPr>
                <w:sz w:val="24"/>
                <w:lang w:val="uk-UA"/>
              </w:rPr>
            </w:pPr>
          </w:p>
        </w:tc>
        <w:tc>
          <w:tcPr>
            <w:tcW w:w="1398" w:type="dxa"/>
            <w:shd w:val="clear" w:color="auto" w:fill="auto"/>
          </w:tcPr>
          <w:p w:rsidR="00BF33BB" w:rsidRPr="00C37EB9" w:rsidRDefault="000E2C3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E2C32" w:rsidRPr="008A5B1B" w:rsidTr="00BF33BB">
        <w:tc>
          <w:tcPr>
            <w:tcW w:w="709" w:type="dxa"/>
            <w:shd w:val="clear" w:color="auto" w:fill="auto"/>
          </w:tcPr>
          <w:p w:rsidR="000E2C32" w:rsidRPr="00C37EB9" w:rsidRDefault="000E2C3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249" w:type="dxa"/>
            <w:shd w:val="clear" w:color="auto" w:fill="auto"/>
          </w:tcPr>
          <w:p w:rsidR="000E2C32" w:rsidRDefault="000E2C32" w:rsidP="001442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Зовнішньополітична та зарубіжна інформація: основний зміст і цілі</w:t>
            </w:r>
          </w:p>
        </w:tc>
        <w:tc>
          <w:tcPr>
            <w:tcW w:w="1398" w:type="dxa"/>
            <w:shd w:val="clear" w:color="auto" w:fill="auto"/>
          </w:tcPr>
          <w:p w:rsidR="000E2C32" w:rsidRDefault="000E2C3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4C3D69" w:rsidRPr="008A5B1B" w:rsidTr="00BF33BB">
        <w:tc>
          <w:tcPr>
            <w:tcW w:w="709" w:type="dxa"/>
            <w:shd w:val="clear" w:color="auto" w:fill="auto"/>
          </w:tcPr>
          <w:p w:rsidR="004C3D69" w:rsidRPr="00C37EB9" w:rsidRDefault="000E2C3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249" w:type="dxa"/>
            <w:shd w:val="clear" w:color="auto" w:fill="auto"/>
          </w:tcPr>
          <w:p w:rsidR="004C3D69" w:rsidRDefault="004C3D69" w:rsidP="00BF33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Джерела міжнародної інформації.</w:t>
            </w:r>
            <w:r w:rsidR="001442DB">
              <w:rPr>
                <w:sz w:val="24"/>
                <w:lang w:val="uk-UA"/>
              </w:rPr>
              <w:t xml:space="preserve"> Жанри міжнародної журналістики. Вітчизняні та зарубіжні стандарти</w:t>
            </w:r>
          </w:p>
        </w:tc>
        <w:tc>
          <w:tcPr>
            <w:tcW w:w="1398" w:type="dxa"/>
            <w:shd w:val="clear" w:color="auto" w:fill="auto"/>
          </w:tcPr>
          <w:p w:rsidR="004C3D69" w:rsidRDefault="000E2C3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0E2C32" w:rsidRPr="008A5B1B" w:rsidTr="00BF33BB">
        <w:tc>
          <w:tcPr>
            <w:tcW w:w="709" w:type="dxa"/>
            <w:shd w:val="clear" w:color="auto" w:fill="auto"/>
          </w:tcPr>
          <w:p w:rsidR="000E2C32" w:rsidRDefault="000E2C3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249" w:type="dxa"/>
            <w:shd w:val="clear" w:color="auto" w:fill="auto"/>
          </w:tcPr>
          <w:p w:rsidR="000E2C32" w:rsidRDefault="000E2C32" w:rsidP="00BF33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Особливості висвітлення міжнародної проблематики в різних типах друкованих видань, вітчизняному теле-, радіо- та інтернет-просторі.</w:t>
            </w:r>
          </w:p>
        </w:tc>
        <w:tc>
          <w:tcPr>
            <w:tcW w:w="1398" w:type="dxa"/>
            <w:shd w:val="clear" w:color="auto" w:fill="auto"/>
          </w:tcPr>
          <w:p w:rsidR="000E2C32" w:rsidRDefault="000E2C3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1442DB" w:rsidRPr="008A5B1B" w:rsidTr="00BF33BB">
        <w:tc>
          <w:tcPr>
            <w:tcW w:w="709" w:type="dxa"/>
            <w:shd w:val="clear" w:color="auto" w:fill="auto"/>
          </w:tcPr>
          <w:p w:rsidR="001442DB" w:rsidRDefault="001442DB" w:rsidP="00BF3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49" w:type="dxa"/>
            <w:shd w:val="clear" w:color="auto" w:fill="auto"/>
          </w:tcPr>
          <w:p w:rsidR="001442DB" w:rsidRDefault="001442DB" w:rsidP="00BF33B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1398" w:type="dxa"/>
            <w:shd w:val="clear" w:color="auto" w:fill="auto"/>
          </w:tcPr>
          <w:p w:rsidR="001442DB" w:rsidRDefault="000E2C32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</w:t>
            </w:r>
          </w:p>
        </w:tc>
      </w:tr>
    </w:tbl>
    <w:p w:rsidR="00BF33BB" w:rsidRDefault="00BF33BB" w:rsidP="00BF33BB">
      <w:pPr>
        <w:ind w:left="7513" w:hanging="7513"/>
        <w:jc w:val="center"/>
        <w:rPr>
          <w:b/>
          <w:szCs w:val="28"/>
          <w:lang w:val="uk-UA"/>
        </w:rPr>
      </w:pPr>
    </w:p>
    <w:p w:rsidR="00BF33BB" w:rsidRPr="00C6725E" w:rsidRDefault="00BF33BB" w:rsidP="00C6725E">
      <w:pPr>
        <w:pStyle w:val="a9"/>
        <w:numPr>
          <w:ilvl w:val="0"/>
          <w:numId w:val="23"/>
        </w:numPr>
        <w:jc w:val="center"/>
        <w:rPr>
          <w:b/>
          <w:szCs w:val="28"/>
          <w:lang w:val="uk-UA"/>
        </w:rPr>
      </w:pPr>
      <w:r w:rsidRPr="00C6725E">
        <w:rPr>
          <w:b/>
          <w:szCs w:val="28"/>
          <w:lang w:val="uk-UA"/>
        </w:rPr>
        <w:lastRenderedPageBreak/>
        <w:t>Теми практичних занять</w:t>
      </w:r>
    </w:p>
    <w:p w:rsidR="00C6725E" w:rsidRPr="00C6725E" w:rsidRDefault="00C6725E" w:rsidP="00C6725E">
      <w:pPr>
        <w:ind w:left="360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49"/>
        <w:gridCol w:w="1398"/>
      </w:tblGrid>
      <w:tr w:rsidR="004C3D69" w:rsidRPr="008A5B1B" w:rsidTr="00A84D93">
        <w:tc>
          <w:tcPr>
            <w:tcW w:w="709" w:type="dxa"/>
            <w:shd w:val="clear" w:color="auto" w:fill="auto"/>
          </w:tcPr>
          <w:p w:rsidR="004C3D69" w:rsidRPr="008A5B1B" w:rsidRDefault="004C3D69" w:rsidP="00A84D93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№</w:t>
            </w:r>
          </w:p>
          <w:p w:rsidR="004C3D69" w:rsidRPr="008A5B1B" w:rsidRDefault="004C3D69" w:rsidP="00A84D93">
            <w:pPr>
              <w:ind w:left="142" w:hanging="142"/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з/п</w:t>
            </w:r>
          </w:p>
        </w:tc>
        <w:tc>
          <w:tcPr>
            <w:tcW w:w="7249" w:type="dxa"/>
            <w:shd w:val="clear" w:color="auto" w:fill="auto"/>
          </w:tcPr>
          <w:p w:rsidR="004C3D69" w:rsidRPr="008A5B1B" w:rsidRDefault="004C3D69" w:rsidP="00A84D9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Назва теми</w:t>
            </w:r>
          </w:p>
        </w:tc>
        <w:tc>
          <w:tcPr>
            <w:tcW w:w="1398" w:type="dxa"/>
            <w:shd w:val="clear" w:color="auto" w:fill="auto"/>
          </w:tcPr>
          <w:p w:rsidR="004C3D69" w:rsidRPr="008A5B1B" w:rsidRDefault="004C3D69" w:rsidP="00A84D9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Кількість</w:t>
            </w:r>
          </w:p>
          <w:p w:rsidR="004C3D69" w:rsidRPr="008A5B1B" w:rsidRDefault="004C3D69" w:rsidP="00A84D93">
            <w:pPr>
              <w:jc w:val="center"/>
              <w:rPr>
                <w:lang w:val="uk-UA"/>
              </w:rPr>
            </w:pPr>
            <w:r w:rsidRPr="008A5B1B">
              <w:rPr>
                <w:lang w:val="uk-UA"/>
              </w:rPr>
              <w:t>годин</w:t>
            </w:r>
          </w:p>
        </w:tc>
      </w:tr>
      <w:tr w:rsidR="004C3D69" w:rsidRPr="008A5B1B" w:rsidTr="00A84D93">
        <w:tc>
          <w:tcPr>
            <w:tcW w:w="709" w:type="dxa"/>
            <w:shd w:val="clear" w:color="auto" w:fill="auto"/>
          </w:tcPr>
          <w:p w:rsidR="004C3D69" w:rsidRPr="00C37EB9" w:rsidRDefault="004C3D69" w:rsidP="00A84D93">
            <w:pPr>
              <w:jc w:val="center"/>
              <w:rPr>
                <w:sz w:val="24"/>
                <w:lang w:val="uk-UA"/>
              </w:rPr>
            </w:pPr>
            <w:r w:rsidRPr="00C37EB9">
              <w:rPr>
                <w:sz w:val="24"/>
                <w:lang w:val="uk-UA"/>
              </w:rPr>
              <w:t>1</w:t>
            </w:r>
          </w:p>
        </w:tc>
        <w:tc>
          <w:tcPr>
            <w:tcW w:w="7249" w:type="dxa"/>
            <w:shd w:val="clear" w:color="auto" w:fill="auto"/>
          </w:tcPr>
          <w:p w:rsidR="001442DB" w:rsidRDefault="004C3D69" w:rsidP="001442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Предмет, мета та завдання курсу. </w:t>
            </w:r>
            <w:r>
              <w:rPr>
                <w:bCs/>
                <w:color w:val="000000"/>
                <w:sz w:val="24"/>
                <w:lang w:val="uk-UA"/>
              </w:rPr>
              <w:t xml:space="preserve">Сучасні системи міжнародного інформування. </w:t>
            </w:r>
            <w:r w:rsidR="001442DB" w:rsidRPr="00D959C9">
              <w:rPr>
                <w:sz w:val="24"/>
              </w:rPr>
              <w:t>Сучасні міжнародні інформаційні потоки.</w:t>
            </w:r>
          </w:p>
          <w:p w:rsidR="004C3D69" w:rsidRPr="00C37EB9" w:rsidRDefault="004C3D69" w:rsidP="00A84D93">
            <w:pPr>
              <w:rPr>
                <w:sz w:val="24"/>
                <w:lang w:val="uk-UA"/>
              </w:rPr>
            </w:pPr>
          </w:p>
        </w:tc>
        <w:tc>
          <w:tcPr>
            <w:tcW w:w="1398" w:type="dxa"/>
            <w:shd w:val="clear" w:color="auto" w:fill="auto"/>
          </w:tcPr>
          <w:p w:rsidR="004C3D69" w:rsidRPr="00C37EB9" w:rsidRDefault="004C3D69" w:rsidP="00A84D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442DB" w:rsidRPr="008A5B1B" w:rsidTr="00A84D93">
        <w:tc>
          <w:tcPr>
            <w:tcW w:w="709" w:type="dxa"/>
            <w:shd w:val="clear" w:color="auto" w:fill="auto"/>
          </w:tcPr>
          <w:p w:rsidR="001442DB" w:rsidRPr="00C37EB9" w:rsidRDefault="001442DB" w:rsidP="00A84D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249" w:type="dxa"/>
            <w:shd w:val="clear" w:color="auto" w:fill="auto"/>
          </w:tcPr>
          <w:p w:rsidR="001442DB" w:rsidRDefault="001442DB" w:rsidP="00C167A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Зовнішньополітична та зарубіжна інформація: основний зміст і цілі.</w:t>
            </w:r>
          </w:p>
          <w:p w:rsidR="001442DB" w:rsidRPr="00C37EB9" w:rsidRDefault="001442DB" w:rsidP="00C167AC">
            <w:pPr>
              <w:rPr>
                <w:sz w:val="24"/>
                <w:lang w:val="uk-UA"/>
              </w:rPr>
            </w:pPr>
          </w:p>
        </w:tc>
        <w:tc>
          <w:tcPr>
            <w:tcW w:w="1398" w:type="dxa"/>
            <w:shd w:val="clear" w:color="auto" w:fill="auto"/>
          </w:tcPr>
          <w:p w:rsidR="001442DB" w:rsidRDefault="000E2C32" w:rsidP="00A84D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442DB" w:rsidRPr="008A5B1B" w:rsidTr="00A84D93">
        <w:tc>
          <w:tcPr>
            <w:tcW w:w="709" w:type="dxa"/>
            <w:shd w:val="clear" w:color="auto" w:fill="auto"/>
          </w:tcPr>
          <w:p w:rsidR="001442DB" w:rsidRPr="00C37EB9" w:rsidRDefault="001442DB" w:rsidP="00A84D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249" w:type="dxa"/>
            <w:shd w:val="clear" w:color="auto" w:fill="auto"/>
          </w:tcPr>
          <w:p w:rsidR="001442DB" w:rsidRDefault="001442DB" w:rsidP="001442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Джерела міжнародної інформації. Жанри міжнародної журналістики. Вітчизняні та зарубіжні стандарти</w:t>
            </w:r>
          </w:p>
          <w:p w:rsidR="001442DB" w:rsidRPr="00C37EB9" w:rsidRDefault="001442DB" w:rsidP="00A84D93">
            <w:pPr>
              <w:rPr>
                <w:sz w:val="24"/>
                <w:lang w:val="uk-UA"/>
              </w:rPr>
            </w:pPr>
          </w:p>
        </w:tc>
        <w:tc>
          <w:tcPr>
            <w:tcW w:w="1398" w:type="dxa"/>
            <w:shd w:val="clear" w:color="auto" w:fill="auto"/>
          </w:tcPr>
          <w:p w:rsidR="001442DB" w:rsidRPr="00C37EB9" w:rsidRDefault="000E2C32" w:rsidP="00A84D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</w:tr>
      <w:tr w:rsidR="001442DB" w:rsidRPr="008A5B1B" w:rsidTr="00A84D93">
        <w:tc>
          <w:tcPr>
            <w:tcW w:w="709" w:type="dxa"/>
            <w:shd w:val="clear" w:color="auto" w:fill="auto"/>
          </w:tcPr>
          <w:p w:rsidR="001442DB" w:rsidRPr="00C37EB9" w:rsidRDefault="001442DB" w:rsidP="00A84D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249" w:type="dxa"/>
            <w:shd w:val="clear" w:color="auto" w:fill="auto"/>
          </w:tcPr>
          <w:p w:rsidR="001442DB" w:rsidRPr="00CC072A" w:rsidRDefault="001442DB" w:rsidP="00C167A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Висвітлення міжнародної проблематики в різних типах друкованих видань, вітчизняному теле- й радіопросторі.</w:t>
            </w:r>
          </w:p>
        </w:tc>
        <w:tc>
          <w:tcPr>
            <w:tcW w:w="1398" w:type="dxa"/>
            <w:shd w:val="clear" w:color="auto" w:fill="auto"/>
          </w:tcPr>
          <w:p w:rsidR="001442DB" w:rsidRDefault="000E2C32" w:rsidP="00A84D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</w:tr>
      <w:tr w:rsidR="001442DB" w:rsidRPr="008A5B1B" w:rsidTr="00A84D93">
        <w:tc>
          <w:tcPr>
            <w:tcW w:w="709" w:type="dxa"/>
            <w:shd w:val="clear" w:color="auto" w:fill="auto"/>
          </w:tcPr>
          <w:p w:rsidR="001442DB" w:rsidRPr="00C37EB9" w:rsidRDefault="001442DB" w:rsidP="00A84D9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49" w:type="dxa"/>
            <w:shd w:val="clear" w:color="auto" w:fill="auto"/>
          </w:tcPr>
          <w:p w:rsidR="001442DB" w:rsidRDefault="001442DB" w:rsidP="00A84D9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Разом</w:t>
            </w:r>
          </w:p>
        </w:tc>
        <w:tc>
          <w:tcPr>
            <w:tcW w:w="1398" w:type="dxa"/>
            <w:shd w:val="clear" w:color="auto" w:fill="auto"/>
          </w:tcPr>
          <w:p w:rsidR="001442DB" w:rsidRDefault="00C6725E" w:rsidP="00A84D9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</w:tr>
    </w:tbl>
    <w:p w:rsidR="00BF33BB" w:rsidRDefault="00BF33BB" w:rsidP="00BF33BB">
      <w:pPr>
        <w:ind w:left="7513" w:hanging="7513"/>
        <w:jc w:val="center"/>
        <w:rPr>
          <w:b/>
          <w:szCs w:val="28"/>
          <w:lang w:val="uk-UA"/>
        </w:rPr>
      </w:pPr>
    </w:p>
    <w:p w:rsidR="00BF33BB" w:rsidRDefault="00BF33BB" w:rsidP="00BF33BB">
      <w:pPr>
        <w:ind w:left="7513" w:hanging="7513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7. Теми лабораторних занять</w:t>
      </w:r>
    </w:p>
    <w:p w:rsidR="00BF33BB" w:rsidRPr="004E4051" w:rsidRDefault="00BF33BB" w:rsidP="00BF33BB">
      <w:pPr>
        <w:ind w:left="7513" w:hanging="7513"/>
        <w:jc w:val="center"/>
        <w:rPr>
          <w:lang w:val="uk-UA"/>
        </w:rPr>
      </w:pPr>
      <w:r w:rsidRPr="004B040F">
        <w:rPr>
          <w:lang w:val="uk-UA"/>
        </w:rPr>
        <w:t xml:space="preserve"> </w:t>
      </w:r>
      <w:r>
        <w:rPr>
          <w:lang w:val="uk-UA"/>
        </w:rPr>
        <w:t>Не передбачено планом</w:t>
      </w:r>
    </w:p>
    <w:p w:rsidR="00BF33BB" w:rsidRDefault="00BF33BB" w:rsidP="00BF33BB">
      <w:pPr>
        <w:ind w:left="7513" w:hanging="7513"/>
        <w:jc w:val="center"/>
        <w:rPr>
          <w:b/>
          <w:szCs w:val="28"/>
          <w:lang w:val="uk-UA"/>
        </w:rPr>
      </w:pPr>
    </w:p>
    <w:p w:rsidR="00BF33BB" w:rsidRDefault="00BF33BB" w:rsidP="00BF33BB">
      <w:pPr>
        <w:ind w:left="7513" w:hanging="7513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8. Самостійна робота</w:t>
      </w:r>
    </w:p>
    <w:p w:rsidR="00C6725E" w:rsidRPr="00631439" w:rsidRDefault="00C6725E" w:rsidP="00BF33BB">
      <w:pPr>
        <w:ind w:left="7513" w:hanging="7513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49"/>
        <w:gridCol w:w="1398"/>
      </w:tblGrid>
      <w:tr w:rsidR="004C3D69" w:rsidTr="004C3D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4C3D69" w:rsidRDefault="004C3D69">
            <w:pPr>
              <w:ind w:left="142" w:hanging="142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теми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  <w:p w:rsidR="004C3D69" w:rsidRDefault="004C3D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</w:t>
            </w:r>
          </w:p>
        </w:tc>
      </w:tr>
      <w:tr w:rsidR="004C3D69" w:rsidTr="004C3D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B" w:rsidRDefault="004C3D69" w:rsidP="001442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Предмет, мета та завдання курсу. </w:t>
            </w:r>
            <w:r>
              <w:rPr>
                <w:bCs/>
                <w:color w:val="000000"/>
                <w:sz w:val="24"/>
                <w:lang w:val="uk-UA"/>
              </w:rPr>
              <w:t xml:space="preserve">Сучасні системи міжнародного інформування. </w:t>
            </w:r>
            <w:r w:rsidR="001442DB">
              <w:rPr>
                <w:sz w:val="24"/>
              </w:rPr>
              <w:t>Сучасні міжнародні інформаційні потоки.</w:t>
            </w:r>
          </w:p>
          <w:p w:rsidR="004C3D69" w:rsidRDefault="004C3D69">
            <w:pPr>
              <w:rPr>
                <w:sz w:val="24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1442D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C6725E">
              <w:rPr>
                <w:sz w:val="24"/>
                <w:lang w:val="uk-UA"/>
              </w:rPr>
              <w:t>2</w:t>
            </w:r>
          </w:p>
        </w:tc>
      </w:tr>
      <w:tr w:rsidR="004C3D69" w:rsidTr="004C3D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DB" w:rsidRDefault="001442DB" w:rsidP="001442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Зовнішньополітична та зарубіжна інформація: основний зміст і цілі.</w:t>
            </w:r>
          </w:p>
          <w:p w:rsidR="004C3D69" w:rsidRDefault="004C3D69" w:rsidP="001442DB">
            <w:pPr>
              <w:rPr>
                <w:sz w:val="24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1442D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C6725E">
              <w:rPr>
                <w:sz w:val="24"/>
                <w:lang w:val="uk-UA"/>
              </w:rPr>
              <w:t>2</w:t>
            </w:r>
          </w:p>
        </w:tc>
      </w:tr>
      <w:tr w:rsidR="004C3D69" w:rsidTr="004C3D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1442DB" w:rsidP="001442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Джерела міжнародної інформації. Жанри міжнародної журналістики. Вітчизняні та зарубіжні стандарти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1442D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C6725E">
              <w:rPr>
                <w:sz w:val="24"/>
                <w:lang w:val="uk-UA"/>
              </w:rPr>
              <w:t>4</w:t>
            </w:r>
          </w:p>
        </w:tc>
      </w:tr>
      <w:tr w:rsidR="004C3D69" w:rsidTr="004C3D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1442D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Висвітлення міжнародної проблематики в різних типах друкованих видань, вітчизняному теле- й радіопросторі.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1442D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C6725E">
              <w:rPr>
                <w:sz w:val="24"/>
                <w:lang w:val="uk-UA"/>
              </w:rPr>
              <w:t>6</w:t>
            </w:r>
          </w:p>
        </w:tc>
      </w:tr>
      <w:tr w:rsidR="004C3D69" w:rsidTr="004C3D6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4C3D6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69" w:rsidRDefault="00C6725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</w:tr>
    </w:tbl>
    <w:p w:rsidR="00BF33BB" w:rsidRDefault="00BF33BB" w:rsidP="00BF33BB">
      <w:pPr>
        <w:ind w:firstLine="284"/>
        <w:jc w:val="center"/>
        <w:rPr>
          <w:b/>
          <w:szCs w:val="28"/>
          <w:lang w:val="uk-UA"/>
        </w:rPr>
      </w:pPr>
    </w:p>
    <w:p w:rsidR="00C6725E" w:rsidRDefault="00C6725E" w:rsidP="00BF33BB">
      <w:pPr>
        <w:ind w:left="142" w:firstLine="38"/>
        <w:jc w:val="center"/>
        <w:rPr>
          <w:b/>
          <w:szCs w:val="28"/>
          <w:lang w:val="uk-UA"/>
        </w:rPr>
      </w:pPr>
    </w:p>
    <w:p w:rsidR="00BF33BB" w:rsidRDefault="00BF33BB" w:rsidP="00BF33BB">
      <w:pPr>
        <w:ind w:left="142" w:firstLine="3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Індивідуальн</w:t>
      </w:r>
      <w:r w:rsidR="001442DB">
        <w:rPr>
          <w:b/>
          <w:szCs w:val="28"/>
          <w:lang w:val="uk-UA"/>
        </w:rPr>
        <w:t>е</w:t>
      </w:r>
      <w:r w:rsidRPr="00631439">
        <w:rPr>
          <w:b/>
          <w:szCs w:val="28"/>
          <w:lang w:val="uk-UA"/>
        </w:rPr>
        <w:t xml:space="preserve"> завдання</w:t>
      </w:r>
    </w:p>
    <w:p w:rsidR="00C6725E" w:rsidRPr="00C6725E" w:rsidRDefault="00C6725E" w:rsidP="00C6725E">
      <w:pPr>
        <w:ind w:firstLine="360"/>
        <w:rPr>
          <w:sz w:val="24"/>
          <w:lang w:val="uk-UA"/>
        </w:rPr>
      </w:pPr>
      <w:r w:rsidRPr="00C6725E">
        <w:rPr>
          <w:sz w:val="24"/>
          <w:lang w:val="uk-UA"/>
        </w:rPr>
        <w:t>Створити власний журналістський матеріал на міжнародну тематику за наступними вимогами:</w:t>
      </w:r>
    </w:p>
    <w:p w:rsidR="00C6725E" w:rsidRPr="00C6725E" w:rsidRDefault="00C6725E" w:rsidP="00C6725E">
      <w:pPr>
        <w:numPr>
          <w:ilvl w:val="0"/>
          <w:numId w:val="22"/>
        </w:numPr>
        <w:rPr>
          <w:sz w:val="24"/>
          <w:lang w:val="uk-UA"/>
        </w:rPr>
      </w:pPr>
      <w:r w:rsidRPr="00C6725E">
        <w:rPr>
          <w:sz w:val="24"/>
          <w:lang w:val="uk-UA"/>
        </w:rPr>
        <w:t>жанр – огляд міжнародних подій за тиждень,</w:t>
      </w:r>
    </w:p>
    <w:p w:rsidR="00C6725E" w:rsidRPr="00C6725E" w:rsidRDefault="00C6725E" w:rsidP="00C6725E">
      <w:pPr>
        <w:numPr>
          <w:ilvl w:val="0"/>
          <w:numId w:val="22"/>
        </w:numPr>
        <w:rPr>
          <w:sz w:val="24"/>
          <w:lang w:val="uk-UA"/>
        </w:rPr>
      </w:pPr>
      <w:r w:rsidRPr="00C6725E">
        <w:rPr>
          <w:sz w:val="24"/>
          <w:lang w:val="uk-UA"/>
        </w:rPr>
        <w:t>реципієнт – регіональний читач/телеглядач/радіослухач,</w:t>
      </w:r>
    </w:p>
    <w:p w:rsidR="00C6725E" w:rsidRPr="00C6725E" w:rsidRDefault="00C6725E" w:rsidP="00C6725E">
      <w:pPr>
        <w:numPr>
          <w:ilvl w:val="0"/>
          <w:numId w:val="22"/>
        </w:numPr>
        <w:rPr>
          <w:sz w:val="24"/>
          <w:lang w:val="uk-UA"/>
        </w:rPr>
      </w:pPr>
      <w:r w:rsidRPr="00C6725E">
        <w:rPr>
          <w:sz w:val="24"/>
          <w:lang w:val="uk-UA"/>
        </w:rPr>
        <w:t>кількість охоплених подій – 5-7,</w:t>
      </w:r>
    </w:p>
    <w:p w:rsidR="00C6725E" w:rsidRPr="00C6725E" w:rsidRDefault="00C6725E" w:rsidP="00C6725E">
      <w:pPr>
        <w:numPr>
          <w:ilvl w:val="0"/>
          <w:numId w:val="22"/>
        </w:numPr>
        <w:rPr>
          <w:sz w:val="24"/>
          <w:lang w:val="uk-UA"/>
        </w:rPr>
      </w:pPr>
      <w:r w:rsidRPr="00C6725E">
        <w:rPr>
          <w:sz w:val="24"/>
          <w:lang w:val="uk-UA"/>
        </w:rPr>
        <w:t>обсяг – 2 сторінки,</w:t>
      </w:r>
    </w:p>
    <w:p w:rsidR="00C6725E" w:rsidRPr="00C6725E" w:rsidRDefault="00C6725E" w:rsidP="00C6725E">
      <w:pPr>
        <w:numPr>
          <w:ilvl w:val="0"/>
          <w:numId w:val="22"/>
        </w:numPr>
        <w:rPr>
          <w:sz w:val="24"/>
          <w:lang w:val="uk-UA"/>
        </w:rPr>
      </w:pPr>
      <w:r w:rsidRPr="00C6725E">
        <w:rPr>
          <w:sz w:val="24"/>
          <w:lang w:val="uk-UA"/>
        </w:rPr>
        <w:t>джерела інформації – повідомлення зарубіжних або вітчизняних інформагенцій (вказівка джерел  обов’язковою).</w:t>
      </w:r>
    </w:p>
    <w:p w:rsidR="00BF33BB" w:rsidRDefault="00BF33BB" w:rsidP="00C6725E">
      <w:pPr>
        <w:jc w:val="both"/>
        <w:rPr>
          <w:b/>
          <w:lang w:val="uk-UA"/>
        </w:rPr>
      </w:pPr>
    </w:p>
    <w:p w:rsidR="001442DB" w:rsidRDefault="001442DB" w:rsidP="00BF33BB">
      <w:pPr>
        <w:ind w:left="142" w:firstLine="38"/>
        <w:jc w:val="center"/>
        <w:rPr>
          <w:b/>
          <w:lang w:val="uk-UA"/>
        </w:rPr>
      </w:pPr>
    </w:p>
    <w:p w:rsidR="00C6725E" w:rsidRDefault="00C6725E" w:rsidP="00BF33BB">
      <w:pPr>
        <w:ind w:left="142" w:firstLine="38"/>
        <w:jc w:val="center"/>
        <w:rPr>
          <w:b/>
          <w:lang w:val="uk-UA"/>
        </w:rPr>
      </w:pPr>
    </w:p>
    <w:p w:rsidR="00C6725E" w:rsidRDefault="00C6725E" w:rsidP="00BF33BB">
      <w:pPr>
        <w:ind w:left="142" w:firstLine="38"/>
        <w:jc w:val="center"/>
        <w:rPr>
          <w:b/>
          <w:lang w:val="uk-UA"/>
        </w:rPr>
      </w:pPr>
    </w:p>
    <w:p w:rsidR="00BF33BB" w:rsidRDefault="001442DB" w:rsidP="00BF33BB">
      <w:pPr>
        <w:ind w:left="142" w:firstLine="38"/>
        <w:jc w:val="center"/>
        <w:rPr>
          <w:b/>
          <w:lang w:val="uk-UA"/>
        </w:rPr>
      </w:pPr>
      <w:r>
        <w:rPr>
          <w:b/>
          <w:lang w:val="uk-UA"/>
        </w:rPr>
        <w:lastRenderedPageBreak/>
        <w:t>9.</w:t>
      </w:r>
      <w:r w:rsidR="00BF33BB" w:rsidRPr="00631439">
        <w:rPr>
          <w:b/>
          <w:lang w:val="uk-UA"/>
        </w:rPr>
        <w:t xml:space="preserve"> Методи навчання</w:t>
      </w:r>
    </w:p>
    <w:p w:rsidR="00BF33BB" w:rsidRPr="00FC1F8A" w:rsidRDefault="00BF33BB" w:rsidP="00BF33BB">
      <w:pPr>
        <w:ind w:left="142" w:firstLine="566"/>
        <w:jc w:val="both"/>
        <w:rPr>
          <w:b/>
          <w:sz w:val="24"/>
          <w:lang w:val="uk-UA"/>
        </w:rPr>
      </w:pPr>
      <w:r w:rsidRPr="00FC1F8A">
        <w:rPr>
          <w:sz w:val="24"/>
          <w:lang w:val="uk-UA"/>
        </w:rPr>
        <w:t>За джерелами знань використовуються такі методи навчання: словесні – розповідь, пояснення, лекція, інструктаж; наочні – демонстрація, ілюстрація, презентація</w:t>
      </w:r>
      <w:r>
        <w:rPr>
          <w:sz w:val="24"/>
          <w:lang w:val="uk-UA"/>
        </w:rPr>
        <w:t>, відеопоказ</w:t>
      </w:r>
      <w:r w:rsidRPr="00FC1F8A">
        <w:rPr>
          <w:sz w:val="24"/>
          <w:lang w:val="uk-UA"/>
        </w:rPr>
        <w:t>; практичні – індивідуальні завдання, самостійна робота, практична робота, виконання завдань.</w:t>
      </w:r>
    </w:p>
    <w:p w:rsidR="00BF33BB" w:rsidRPr="00FC1F8A" w:rsidRDefault="00BF33BB" w:rsidP="00BF33BB">
      <w:pPr>
        <w:pStyle w:val="a4"/>
        <w:spacing w:before="0" w:beforeAutospacing="0" w:after="0" w:afterAutospacing="0"/>
        <w:ind w:firstLine="708"/>
        <w:jc w:val="both"/>
        <w:rPr>
          <w:bCs/>
          <w:color w:val="000000"/>
          <w:lang w:val="uk-UA"/>
        </w:rPr>
      </w:pPr>
      <w:r w:rsidRPr="00FC1F8A">
        <w:rPr>
          <w:bCs/>
          <w:color w:val="000000"/>
          <w:lang w:val="uk-UA"/>
        </w:rPr>
        <w:t>За характером логіки пізнання використовуються такі методи: аналітичний, синтетичний, аналітико-синтетичний, індуктивний, дедуктивний, порівняльний.</w:t>
      </w:r>
    </w:p>
    <w:p w:rsidR="00BF33BB" w:rsidRPr="00FC1F8A" w:rsidRDefault="00BF33BB" w:rsidP="00BF33BB">
      <w:pPr>
        <w:ind w:firstLine="567"/>
        <w:jc w:val="both"/>
        <w:rPr>
          <w:b/>
          <w:sz w:val="24"/>
          <w:lang w:val="uk-UA"/>
        </w:rPr>
      </w:pPr>
      <w:r w:rsidRPr="00FC1F8A">
        <w:rPr>
          <w:bCs/>
          <w:color w:val="000000"/>
          <w:sz w:val="24"/>
          <w:lang w:val="uk-UA"/>
        </w:rPr>
        <w:t>За рівнем самостійної розумової діяльності використовуються методи: проблемний, частково-пошуковий, дослідницький.</w:t>
      </w:r>
    </w:p>
    <w:p w:rsidR="00BF33BB" w:rsidRPr="004E4051" w:rsidRDefault="00BF33BB" w:rsidP="00BF33BB">
      <w:pPr>
        <w:ind w:firstLine="567"/>
        <w:jc w:val="both"/>
        <w:rPr>
          <w:szCs w:val="20"/>
          <w:lang w:val="uk-UA"/>
        </w:rPr>
      </w:pPr>
      <w:r w:rsidRPr="004E4051">
        <w:rPr>
          <w:szCs w:val="20"/>
          <w:lang w:val="uk-UA"/>
        </w:rPr>
        <w:t xml:space="preserve">                                               </w:t>
      </w:r>
    </w:p>
    <w:p w:rsidR="00BF33BB" w:rsidRPr="00631439" w:rsidRDefault="00BF33BB" w:rsidP="00BF33BB">
      <w:pPr>
        <w:ind w:left="142" w:firstLine="38"/>
        <w:jc w:val="center"/>
        <w:rPr>
          <w:b/>
          <w:szCs w:val="28"/>
          <w:lang w:val="uk-UA"/>
        </w:rPr>
      </w:pPr>
      <w:r w:rsidRPr="00631439">
        <w:rPr>
          <w:b/>
          <w:szCs w:val="28"/>
          <w:lang w:val="uk-UA"/>
        </w:rPr>
        <w:t>1</w:t>
      </w:r>
      <w:r w:rsidR="001442DB">
        <w:rPr>
          <w:b/>
          <w:szCs w:val="28"/>
          <w:lang w:val="uk-UA"/>
        </w:rPr>
        <w:t>0</w:t>
      </w:r>
      <w:r w:rsidRPr="00631439">
        <w:rPr>
          <w:b/>
          <w:szCs w:val="28"/>
          <w:lang w:val="uk-UA"/>
        </w:rPr>
        <w:t>. Методи контролю</w:t>
      </w:r>
    </w:p>
    <w:p w:rsidR="00BF33BB" w:rsidRPr="00FC1F8A" w:rsidRDefault="00BF33BB" w:rsidP="00BF33BB">
      <w:pPr>
        <w:ind w:left="142" w:firstLine="566"/>
        <w:jc w:val="both"/>
        <w:rPr>
          <w:b/>
          <w:sz w:val="24"/>
          <w:lang w:val="uk-UA"/>
        </w:rPr>
      </w:pPr>
      <w:r w:rsidRPr="00FC1F8A">
        <w:rPr>
          <w:bCs/>
          <w:color w:val="000000"/>
          <w:sz w:val="24"/>
          <w:lang w:val="uk-UA"/>
        </w:rPr>
        <w:t xml:space="preserve">Усний контроль у вигляді індивідуального та фронтального опитування. Письмовий контроль у вигляді модульних контрольних робіт, виконання індивідуальних завдань, поточного тестування. </w:t>
      </w:r>
      <w:r w:rsidRPr="00FC1F8A">
        <w:rPr>
          <w:b/>
          <w:sz w:val="24"/>
          <w:lang w:val="uk-UA"/>
        </w:rPr>
        <w:t xml:space="preserve">                                 </w:t>
      </w:r>
    </w:p>
    <w:p w:rsidR="00BF33BB" w:rsidRDefault="00BF33BB" w:rsidP="00BF33BB">
      <w:pPr>
        <w:ind w:left="142" w:firstLine="38"/>
        <w:jc w:val="center"/>
        <w:rPr>
          <w:b/>
          <w:szCs w:val="28"/>
          <w:lang w:val="uk-UA"/>
        </w:rPr>
      </w:pPr>
    </w:p>
    <w:p w:rsidR="00DA3D63" w:rsidRPr="00DA3D63" w:rsidRDefault="00DA3D63" w:rsidP="00DA3D63">
      <w:pPr>
        <w:ind w:left="142" w:firstLine="38"/>
        <w:jc w:val="center"/>
        <w:rPr>
          <w:b/>
          <w:szCs w:val="28"/>
          <w:lang w:val="uk-UA"/>
        </w:rPr>
      </w:pPr>
      <w:r w:rsidRPr="00DA3D63">
        <w:rPr>
          <w:b/>
          <w:szCs w:val="28"/>
          <w:lang w:val="uk-UA"/>
        </w:rPr>
        <w:t>11. Критерії оцінювання та система накопичення балів.</w:t>
      </w:r>
    </w:p>
    <w:p w:rsidR="00DA3D63" w:rsidRPr="00DA3D63" w:rsidRDefault="00DA3D63" w:rsidP="00DA3D63">
      <w:pPr>
        <w:ind w:left="142" w:firstLine="38"/>
        <w:jc w:val="center"/>
        <w:rPr>
          <w:b/>
          <w:szCs w:val="28"/>
          <w:lang w:val="uk-UA"/>
        </w:rPr>
      </w:pPr>
      <w:r w:rsidRPr="00DA3D63">
        <w:rPr>
          <w:b/>
          <w:szCs w:val="28"/>
          <w:lang w:val="uk-UA"/>
        </w:rPr>
        <w:t xml:space="preserve">Розподіл балів, які отримують студенти. </w:t>
      </w:r>
    </w:p>
    <w:p w:rsidR="00DA3D63" w:rsidRPr="00DA3D63" w:rsidRDefault="00DA3D63" w:rsidP="00DA3D63">
      <w:pPr>
        <w:ind w:left="142" w:firstLine="38"/>
        <w:jc w:val="center"/>
        <w:rPr>
          <w:b/>
          <w:szCs w:val="28"/>
          <w:lang w:val="uk-UA"/>
        </w:rPr>
      </w:pPr>
      <w:r w:rsidRPr="00DA3D63">
        <w:rPr>
          <w:b/>
          <w:szCs w:val="28"/>
          <w:lang w:val="uk-UA"/>
        </w:rPr>
        <w:t>Шкала оцінювання</w:t>
      </w:r>
    </w:p>
    <w:p w:rsidR="00BF33BB" w:rsidRPr="00631439" w:rsidRDefault="00BF33BB" w:rsidP="00BF33BB">
      <w:pPr>
        <w:ind w:left="142" w:firstLine="38"/>
        <w:jc w:val="center"/>
        <w:rPr>
          <w:b/>
          <w:szCs w:val="28"/>
          <w:lang w:val="uk-UA"/>
        </w:rPr>
      </w:pP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9"/>
        <w:gridCol w:w="2622"/>
        <w:gridCol w:w="2275"/>
        <w:gridCol w:w="980"/>
        <w:gridCol w:w="970"/>
      </w:tblGrid>
      <w:tr w:rsidR="00BF33BB" w:rsidRPr="004E4051" w:rsidTr="00BF33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BF33BB" w:rsidRPr="00897C6C" w:rsidRDefault="00DA3D63" w:rsidP="00BF33BB">
            <w:pPr>
              <w:jc w:val="center"/>
              <w:rPr>
                <w:sz w:val="24"/>
                <w:lang w:val="uk-UA"/>
              </w:rPr>
            </w:pPr>
            <w:r w:rsidRPr="00E0460D">
              <w:rPr>
                <w:bCs/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BF33BB" w:rsidRPr="00897C6C" w:rsidRDefault="004C3D69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BF33BB" w:rsidRPr="00897C6C" w:rsidRDefault="00BF33BB" w:rsidP="00BF33BB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Сума</w:t>
            </w:r>
          </w:p>
        </w:tc>
      </w:tr>
      <w:tr w:rsidR="00DA3D63" w:rsidRPr="004E4051" w:rsidTr="00C1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DA3D63" w:rsidRPr="00DA44B7" w:rsidRDefault="00DA3D63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Модульна атестація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DA3D63" w:rsidRPr="00DA44B7" w:rsidRDefault="00DA3D63" w:rsidP="00C167A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Модульна атестація</w:t>
            </w:r>
          </w:p>
        </w:tc>
        <w:tc>
          <w:tcPr>
            <w:tcW w:w="1179" w:type="pct"/>
            <w:tcMar>
              <w:left w:w="57" w:type="dxa"/>
              <w:right w:w="57" w:type="dxa"/>
            </w:tcMar>
            <w:vAlign w:val="center"/>
          </w:tcPr>
          <w:p w:rsidR="00DA3D63" w:rsidRPr="00125407" w:rsidRDefault="00DA3D63" w:rsidP="00BF33BB">
            <w:pPr>
              <w:jc w:val="center"/>
              <w:rPr>
                <w:sz w:val="24"/>
                <w:lang w:val="uk-UA"/>
              </w:rPr>
            </w:pPr>
            <w:r w:rsidRPr="00125407">
              <w:rPr>
                <w:sz w:val="24"/>
                <w:lang w:val="uk-UA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A3D63" w:rsidRDefault="00DA3D63" w:rsidP="00BF33BB">
            <w:pPr>
              <w:jc w:val="center"/>
              <w:rPr>
                <w:sz w:val="24"/>
                <w:lang w:val="uk-UA"/>
              </w:rPr>
            </w:pPr>
          </w:p>
          <w:p w:rsidR="00DA3D63" w:rsidRDefault="00DA3D63" w:rsidP="00BF33BB">
            <w:pPr>
              <w:jc w:val="center"/>
              <w:rPr>
                <w:sz w:val="24"/>
                <w:lang w:val="uk-UA"/>
              </w:rPr>
            </w:pPr>
          </w:p>
          <w:p w:rsidR="00DA3D63" w:rsidRDefault="00DA3D63" w:rsidP="00BF33BB">
            <w:pPr>
              <w:jc w:val="center"/>
              <w:rPr>
                <w:sz w:val="24"/>
                <w:lang w:val="uk-UA"/>
              </w:rPr>
            </w:pPr>
          </w:p>
          <w:p w:rsidR="00DA3D63" w:rsidRPr="009D32A3" w:rsidRDefault="00DA3D63" w:rsidP="00BF33BB">
            <w:pPr>
              <w:jc w:val="center"/>
              <w:rPr>
                <w:sz w:val="24"/>
                <w:lang w:val="uk-UA"/>
              </w:rPr>
            </w:pPr>
            <w:r w:rsidRPr="009D32A3">
              <w:rPr>
                <w:sz w:val="24"/>
                <w:lang w:val="uk-UA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A3D63" w:rsidRDefault="00DA3D63" w:rsidP="00BF33BB">
            <w:pPr>
              <w:jc w:val="center"/>
              <w:rPr>
                <w:sz w:val="24"/>
                <w:lang w:val="uk-UA"/>
              </w:rPr>
            </w:pPr>
          </w:p>
          <w:p w:rsidR="00DA3D63" w:rsidRDefault="00DA3D63" w:rsidP="00BF33BB">
            <w:pPr>
              <w:jc w:val="center"/>
              <w:rPr>
                <w:sz w:val="24"/>
                <w:lang w:val="uk-UA"/>
              </w:rPr>
            </w:pPr>
          </w:p>
          <w:p w:rsidR="00DA3D63" w:rsidRDefault="00DA3D63" w:rsidP="00BF33BB">
            <w:pPr>
              <w:jc w:val="center"/>
              <w:rPr>
                <w:sz w:val="24"/>
                <w:lang w:val="uk-UA"/>
              </w:rPr>
            </w:pPr>
          </w:p>
          <w:p w:rsidR="00DA3D63" w:rsidRPr="00897C6C" w:rsidRDefault="00DA3D63" w:rsidP="00BF33BB">
            <w:pPr>
              <w:jc w:val="center"/>
              <w:rPr>
                <w:sz w:val="24"/>
                <w:lang w:val="uk-UA"/>
              </w:rPr>
            </w:pPr>
            <w:r w:rsidRPr="00897C6C">
              <w:rPr>
                <w:sz w:val="24"/>
                <w:lang w:val="uk-UA"/>
              </w:rPr>
              <w:t>100</w:t>
            </w:r>
          </w:p>
        </w:tc>
      </w:tr>
      <w:tr w:rsidR="00BF33BB" w:rsidRPr="004E4051" w:rsidTr="00BF33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BF33BB" w:rsidRPr="00897C6C" w:rsidRDefault="00BF33BB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BF33BB" w:rsidRPr="00897C6C" w:rsidRDefault="00BF33BB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1179" w:type="pct"/>
            <w:vMerge w:val="restart"/>
            <w:tcMar>
              <w:left w:w="57" w:type="dxa"/>
              <w:right w:w="57" w:type="dxa"/>
            </w:tcMar>
          </w:tcPr>
          <w:p w:rsidR="00BF33BB" w:rsidRDefault="00BF33BB" w:rsidP="00BF33BB">
            <w:pPr>
              <w:jc w:val="center"/>
              <w:rPr>
                <w:sz w:val="24"/>
                <w:lang w:val="uk-UA"/>
              </w:rPr>
            </w:pPr>
          </w:p>
          <w:p w:rsidR="00BF33BB" w:rsidRPr="00897C6C" w:rsidRDefault="00BF33BB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BF33BB" w:rsidRPr="004E4051" w:rsidRDefault="00BF33BB" w:rsidP="00BF33BB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BF33BB" w:rsidRPr="004E4051" w:rsidRDefault="00BF33BB" w:rsidP="00BF33BB">
            <w:pPr>
              <w:jc w:val="center"/>
              <w:rPr>
                <w:lang w:val="uk-UA"/>
              </w:rPr>
            </w:pPr>
          </w:p>
        </w:tc>
      </w:tr>
      <w:tr w:rsidR="00BF33BB" w:rsidRPr="004E4051" w:rsidTr="00BF33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BF33BB" w:rsidRPr="00897C6C" w:rsidRDefault="00BF33BB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BF33BB" w:rsidRPr="00897C6C" w:rsidRDefault="00BF33BB" w:rsidP="00BF33B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  <w:r>
              <w:rPr>
                <w:sz w:val="24"/>
                <w:lang w:val="uk-UA"/>
              </w:rPr>
              <w:tab/>
            </w:r>
          </w:p>
        </w:tc>
        <w:tc>
          <w:tcPr>
            <w:tcW w:w="1179" w:type="pct"/>
            <w:vMerge/>
            <w:tcMar>
              <w:left w:w="57" w:type="dxa"/>
              <w:right w:w="57" w:type="dxa"/>
            </w:tcMar>
          </w:tcPr>
          <w:p w:rsidR="00BF33BB" w:rsidRPr="00897C6C" w:rsidRDefault="00BF33BB" w:rsidP="00BF33B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BF33BB" w:rsidRPr="004E4051" w:rsidRDefault="00BF33BB" w:rsidP="00BF33BB">
            <w:pPr>
              <w:jc w:val="center"/>
              <w:rPr>
                <w:lang w:val="uk-UA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BF33BB" w:rsidRPr="004E4051" w:rsidRDefault="00BF33BB" w:rsidP="00BF33BB">
            <w:pPr>
              <w:jc w:val="center"/>
              <w:rPr>
                <w:lang w:val="uk-UA"/>
              </w:rPr>
            </w:pPr>
          </w:p>
        </w:tc>
      </w:tr>
    </w:tbl>
    <w:p w:rsidR="00BF33BB" w:rsidRPr="004E4051" w:rsidRDefault="00BF33BB" w:rsidP="00BF33BB">
      <w:pPr>
        <w:ind w:firstLine="600"/>
        <w:jc w:val="center"/>
        <w:rPr>
          <w:i/>
          <w:sz w:val="24"/>
          <w:lang w:val="uk-UA"/>
        </w:rPr>
      </w:pPr>
    </w:p>
    <w:p w:rsidR="00BF33BB" w:rsidRDefault="00BF33BB" w:rsidP="00BF33BB">
      <w:pPr>
        <w:spacing w:after="120"/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10088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BF33BB" w:rsidRPr="00236E75" w:rsidRDefault="00BF33BB" w:rsidP="00BF33B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</w:pPr>
            <w:r w:rsidRPr="00236E75">
              <w:rPr>
                <w:rFonts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:rsidR="00BF33BB" w:rsidRPr="00236E75" w:rsidRDefault="00BF33BB" w:rsidP="00BF33BB">
            <w:pPr>
              <w:pStyle w:val="6"/>
              <w:spacing w:before="0" w:after="0"/>
              <w:jc w:val="center"/>
              <w:rPr>
                <w:sz w:val="24"/>
                <w:szCs w:val="24"/>
              </w:rPr>
            </w:pPr>
            <w:r w:rsidRPr="00236E75">
              <w:rPr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</w:tcPr>
          <w:p w:rsidR="00BF33BB" w:rsidRPr="00236E75" w:rsidRDefault="00BF33BB" w:rsidP="00BF33BB">
            <w:pPr>
              <w:pStyle w:val="5"/>
              <w:spacing w:before="0" w:after="0"/>
              <w:ind w:right="-108"/>
              <w:jc w:val="center"/>
              <w:rPr>
                <w:i w:val="0"/>
                <w:sz w:val="24"/>
                <w:szCs w:val="24"/>
              </w:rPr>
            </w:pPr>
            <w:r w:rsidRPr="00236E75">
              <w:rPr>
                <w:i w:val="0"/>
                <w:sz w:val="24"/>
                <w:szCs w:val="24"/>
              </w:rPr>
              <w:t>За шкалою</w:t>
            </w:r>
          </w:p>
          <w:p w:rsidR="00BF33BB" w:rsidRPr="00236E75" w:rsidRDefault="00BF33BB" w:rsidP="00BF33BB">
            <w:pPr>
              <w:jc w:val="center"/>
              <w:rPr>
                <w:b/>
                <w:sz w:val="24"/>
                <w:lang w:val="uk-UA"/>
              </w:rPr>
            </w:pPr>
            <w:r w:rsidRPr="00236E75">
              <w:rPr>
                <w:b/>
                <w:sz w:val="24"/>
                <w:lang w:val="uk-UA"/>
              </w:rPr>
              <w:t xml:space="preserve">   </w:t>
            </w:r>
            <w:r w:rsidR="00C6725E" w:rsidRPr="00236E75">
              <w:rPr>
                <w:b/>
                <w:sz w:val="24"/>
                <w:lang w:val="uk-UA"/>
              </w:rPr>
              <w:t>У</w:t>
            </w:r>
            <w:r w:rsidRPr="00236E75">
              <w:rPr>
                <w:b/>
                <w:sz w:val="24"/>
                <w:lang w:val="uk-UA"/>
              </w:rPr>
              <w:t>ніверситету</w:t>
            </w:r>
          </w:p>
        </w:tc>
        <w:tc>
          <w:tcPr>
            <w:tcW w:w="4110" w:type="dxa"/>
            <w:gridSpan w:val="2"/>
          </w:tcPr>
          <w:p w:rsidR="00BF33BB" w:rsidRPr="00236E75" w:rsidRDefault="00BF33BB" w:rsidP="00BF33B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75">
              <w:rPr>
                <w:rFonts w:ascii="Times New Roman" w:hAnsi="Times New Roman" w:cs="Times New Roman"/>
                <w:sz w:val="24"/>
                <w:szCs w:val="24"/>
              </w:rPr>
              <w:t>За національною шкалою</w:t>
            </w:r>
          </w:p>
        </w:tc>
      </w:tr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BF33BB" w:rsidRPr="00236E75" w:rsidRDefault="00BF33BB" w:rsidP="00BF33BB">
            <w:pPr>
              <w:pStyle w:val="2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F33BB" w:rsidRPr="00236E75" w:rsidRDefault="00BF33BB" w:rsidP="00BF33BB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F33BB" w:rsidRPr="00236E75" w:rsidRDefault="00BF33BB" w:rsidP="00BF33B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7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</w:tcPr>
          <w:p w:rsidR="00BF33BB" w:rsidRPr="00236E75" w:rsidRDefault="00BF33BB" w:rsidP="00BF33BB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E7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F33BB" w:rsidRPr="00236E75" w:rsidRDefault="00BF33BB" w:rsidP="00BF33BB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A</w:t>
            </w:r>
          </w:p>
        </w:tc>
        <w:tc>
          <w:tcPr>
            <w:tcW w:w="4253" w:type="dxa"/>
            <w:vAlign w:val="center"/>
          </w:tcPr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90 – 100</w:t>
            </w:r>
          </w:p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BF33BB" w:rsidRPr="00236E75" w:rsidRDefault="00BF33BB" w:rsidP="00BF33BB">
            <w:pPr>
              <w:pStyle w:val="4"/>
              <w:rPr>
                <w:b w:val="0"/>
                <w:sz w:val="24"/>
              </w:rPr>
            </w:pPr>
            <w:r w:rsidRPr="00236E75">
              <w:rPr>
                <w:b w:val="0"/>
                <w:sz w:val="24"/>
              </w:rPr>
              <w:t>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BF33BB" w:rsidRPr="00236E75" w:rsidRDefault="00BF33BB" w:rsidP="00BF33BB">
            <w:pPr>
              <w:pStyle w:val="4"/>
              <w:rPr>
                <w:b w:val="0"/>
                <w:sz w:val="24"/>
              </w:rPr>
            </w:pPr>
            <w:r w:rsidRPr="00236E75">
              <w:rPr>
                <w:b w:val="0"/>
                <w:sz w:val="24"/>
              </w:rPr>
              <w:t>Зараховано</w:t>
            </w:r>
          </w:p>
        </w:tc>
      </w:tr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F33BB" w:rsidRPr="00236E75" w:rsidRDefault="00BF33BB" w:rsidP="00BF33BB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B</w:t>
            </w:r>
          </w:p>
        </w:tc>
        <w:tc>
          <w:tcPr>
            <w:tcW w:w="4253" w:type="dxa"/>
            <w:vAlign w:val="center"/>
          </w:tcPr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85 – 89</w:t>
            </w:r>
          </w:p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4 (добре)</w:t>
            </w:r>
          </w:p>
        </w:tc>
        <w:tc>
          <w:tcPr>
            <w:tcW w:w="1984" w:type="dxa"/>
            <w:vMerge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F33BB" w:rsidRPr="00236E75" w:rsidRDefault="00BF33BB" w:rsidP="00BF33BB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C</w:t>
            </w:r>
          </w:p>
        </w:tc>
        <w:tc>
          <w:tcPr>
            <w:tcW w:w="4253" w:type="dxa"/>
            <w:vAlign w:val="center"/>
          </w:tcPr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75 – 84</w:t>
            </w:r>
          </w:p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F33BB" w:rsidRPr="00236E75" w:rsidRDefault="00BF33BB" w:rsidP="00BF33BB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D</w:t>
            </w:r>
          </w:p>
        </w:tc>
        <w:tc>
          <w:tcPr>
            <w:tcW w:w="4253" w:type="dxa"/>
            <w:vAlign w:val="center"/>
          </w:tcPr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70 – 74</w:t>
            </w:r>
          </w:p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F33BB" w:rsidRPr="00236E75" w:rsidRDefault="00BF33BB" w:rsidP="00BF33BB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E</w:t>
            </w:r>
          </w:p>
        </w:tc>
        <w:tc>
          <w:tcPr>
            <w:tcW w:w="4253" w:type="dxa"/>
            <w:vAlign w:val="center"/>
          </w:tcPr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60 – 69</w:t>
            </w:r>
          </w:p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F33BB" w:rsidRPr="00236E75" w:rsidRDefault="00BF33BB" w:rsidP="00BF33BB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FX</w:t>
            </w:r>
          </w:p>
        </w:tc>
        <w:tc>
          <w:tcPr>
            <w:tcW w:w="4253" w:type="dxa"/>
            <w:vAlign w:val="center"/>
          </w:tcPr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35 – 59</w:t>
            </w:r>
          </w:p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Не зараховано</w:t>
            </w:r>
          </w:p>
        </w:tc>
      </w:tr>
      <w:tr w:rsidR="00BF33BB" w:rsidRPr="00236E75" w:rsidTr="00BF33B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25" w:type="dxa"/>
            <w:vAlign w:val="center"/>
          </w:tcPr>
          <w:p w:rsidR="00BF33BB" w:rsidRPr="00236E75" w:rsidRDefault="00BF33BB" w:rsidP="00BF33BB">
            <w:pPr>
              <w:ind w:right="-68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F</w:t>
            </w:r>
          </w:p>
        </w:tc>
        <w:tc>
          <w:tcPr>
            <w:tcW w:w="4253" w:type="dxa"/>
            <w:vAlign w:val="center"/>
          </w:tcPr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1 – 34</w:t>
            </w:r>
          </w:p>
          <w:p w:rsidR="00BF33BB" w:rsidRPr="00236E75" w:rsidRDefault="00BF33BB" w:rsidP="00BF33BB">
            <w:pPr>
              <w:ind w:right="223"/>
              <w:jc w:val="center"/>
              <w:rPr>
                <w:color w:val="000000"/>
                <w:spacing w:val="-2"/>
                <w:sz w:val="24"/>
                <w:lang w:val="uk-UA"/>
              </w:rPr>
            </w:pPr>
            <w:r w:rsidRPr="00236E75">
              <w:rPr>
                <w:color w:val="000000"/>
                <w:spacing w:val="-2"/>
                <w:sz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  <w:tc>
          <w:tcPr>
            <w:tcW w:w="1984" w:type="dxa"/>
            <w:vMerge/>
          </w:tcPr>
          <w:p w:rsidR="00BF33BB" w:rsidRPr="00236E75" w:rsidRDefault="00BF33BB" w:rsidP="00BF33BB">
            <w:pPr>
              <w:ind w:right="-54"/>
              <w:jc w:val="center"/>
              <w:rPr>
                <w:color w:val="000000"/>
                <w:spacing w:val="-2"/>
                <w:sz w:val="24"/>
                <w:lang w:val="uk-UA"/>
              </w:rPr>
            </w:pPr>
          </w:p>
        </w:tc>
      </w:tr>
    </w:tbl>
    <w:p w:rsidR="00BF33BB" w:rsidRPr="00236E75" w:rsidRDefault="00BF33BB" w:rsidP="00BF33BB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sz w:val="24"/>
          <w:lang w:val="uk-UA"/>
        </w:rPr>
      </w:pPr>
    </w:p>
    <w:p w:rsidR="00BF33BB" w:rsidRPr="004E4051" w:rsidRDefault="00BF33BB" w:rsidP="00BF33BB">
      <w:pPr>
        <w:shd w:val="clear" w:color="auto" w:fill="FFFFFF"/>
        <w:jc w:val="center"/>
        <w:rPr>
          <w:b/>
          <w:lang w:val="uk-UA"/>
        </w:rPr>
      </w:pPr>
      <w:r w:rsidRPr="004E4051">
        <w:rPr>
          <w:b/>
          <w:lang w:val="uk-UA"/>
        </w:rPr>
        <w:t>1</w:t>
      </w:r>
      <w:r w:rsidR="00A1370E">
        <w:rPr>
          <w:b/>
          <w:lang w:val="uk-UA"/>
        </w:rPr>
        <w:t>2</w:t>
      </w:r>
      <w:r w:rsidRPr="004E4051">
        <w:rPr>
          <w:b/>
          <w:lang w:val="uk-UA"/>
        </w:rPr>
        <w:t>. Методичне забезпечення</w:t>
      </w:r>
    </w:p>
    <w:p w:rsidR="00BF33BB" w:rsidRPr="000D1F0B" w:rsidRDefault="00BF33BB" w:rsidP="00BF33BB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1F0B">
        <w:rPr>
          <w:szCs w:val="24"/>
          <w:lang w:val="uk-UA" w:eastAsia="uk-UA"/>
        </w:rPr>
        <w:t>Конспект опорних лекцій.</w:t>
      </w:r>
    </w:p>
    <w:p w:rsidR="00BF33BB" w:rsidRPr="000D1F0B" w:rsidRDefault="00BF33BB" w:rsidP="00BF33BB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1F0B">
        <w:rPr>
          <w:szCs w:val="24"/>
          <w:lang w:val="uk-UA" w:eastAsia="uk-UA"/>
        </w:rPr>
        <w:t>Методичні вказівки до самостійної роботи студента</w:t>
      </w:r>
    </w:p>
    <w:p w:rsidR="00BF33BB" w:rsidRPr="000D1F0B" w:rsidRDefault="00BF33BB" w:rsidP="00BF33BB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1F0B">
        <w:rPr>
          <w:szCs w:val="24"/>
          <w:lang w:val="uk-UA" w:eastAsia="uk-UA"/>
        </w:rPr>
        <w:t>Методичні вказівки до виконання індивідуальної роботи студента.</w:t>
      </w:r>
    </w:p>
    <w:p w:rsidR="00BF33BB" w:rsidRPr="000D1F0B" w:rsidRDefault="00BF33BB" w:rsidP="00BF33BB">
      <w:pPr>
        <w:pStyle w:val="Oeoaou"/>
        <w:numPr>
          <w:ilvl w:val="0"/>
          <w:numId w:val="4"/>
        </w:numPr>
        <w:tabs>
          <w:tab w:val="clear" w:pos="1068"/>
          <w:tab w:val="num" w:pos="360"/>
        </w:tabs>
        <w:spacing w:before="0" w:after="0"/>
        <w:ind w:right="43" w:hanging="1068"/>
        <w:jc w:val="both"/>
        <w:rPr>
          <w:szCs w:val="24"/>
          <w:lang w:val="uk-UA" w:eastAsia="uk-UA"/>
        </w:rPr>
      </w:pPr>
      <w:r w:rsidRPr="000D1F0B">
        <w:rPr>
          <w:szCs w:val="24"/>
          <w:lang w:val="uk-UA"/>
        </w:rPr>
        <w:lastRenderedPageBreak/>
        <w:t xml:space="preserve">Перелік питань для контролю </w:t>
      </w:r>
      <w:r w:rsidR="00E136B3">
        <w:rPr>
          <w:szCs w:val="24"/>
          <w:lang w:val="uk-UA"/>
        </w:rPr>
        <w:t xml:space="preserve">з </w:t>
      </w:r>
      <w:r w:rsidRPr="000D1F0B">
        <w:rPr>
          <w:szCs w:val="24"/>
          <w:lang w:val="uk-UA"/>
        </w:rPr>
        <w:t>дисципліни в цілому.</w:t>
      </w:r>
    </w:p>
    <w:p w:rsidR="00BF33BB" w:rsidRDefault="00BF33BB" w:rsidP="00BF33BB">
      <w:pPr>
        <w:shd w:val="clear" w:color="auto" w:fill="FFFFFF"/>
        <w:jc w:val="center"/>
        <w:rPr>
          <w:b/>
          <w:lang w:val="uk-UA"/>
        </w:rPr>
      </w:pPr>
    </w:p>
    <w:p w:rsidR="00BF33BB" w:rsidRPr="004E4051" w:rsidRDefault="00BF33BB" w:rsidP="00BF33BB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E4051">
        <w:rPr>
          <w:b/>
          <w:lang w:val="uk-UA"/>
        </w:rPr>
        <w:t>1</w:t>
      </w:r>
      <w:r w:rsidR="00A1370E">
        <w:rPr>
          <w:b/>
          <w:lang w:val="uk-UA"/>
        </w:rPr>
        <w:t>3</w:t>
      </w:r>
      <w:r w:rsidRPr="004E4051">
        <w:rPr>
          <w:b/>
          <w:lang w:val="uk-UA"/>
        </w:rPr>
        <w:t>. Рекомендована література</w:t>
      </w:r>
    </w:p>
    <w:p w:rsidR="00BF33BB" w:rsidRPr="004E4051" w:rsidRDefault="00BF33BB" w:rsidP="00BF33BB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bCs/>
          <w:spacing w:val="-6"/>
          <w:lang w:val="uk-UA"/>
        </w:rPr>
        <w:t>Основна</w:t>
      </w:r>
    </w:p>
    <w:p w:rsidR="00E136B3" w:rsidRPr="00E136B3" w:rsidRDefault="00E136B3" w:rsidP="00E136B3">
      <w:pPr>
        <w:numPr>
          <w:ilvl w:val="0"/>
          <w:numId w:val="9"/>
        </w:numPr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Гриценко О. Суспільство. Держава. Інформація. – К.</w:t>
      </w:r>
      <w:r>
        <w:rPr>
          <w:sz w:val="24"/>
          <w:lang w:val="uk-UA"/>
        </w:rPr>
        <w:t>: Інститут журналістики</w:t>
      </w:r>
      <w:r w:rsidRPr="00E136B3">
        <w:rPr>
          <w:sz w:val="24"/>
          <w:lang w:val="uk-UA"/>
        </w:rPr>
        <w:t>, 2001.</w:t>
      </w:r>
      <w:r>
        <w:rPr>
          <w:sz w:val="24"/>
          <w:lang w:val="uk-UA"/>
        </w:rPr>
        <w:t xml:space="preserve">  – 215</w:t>
      </w:r>
      <w:r w:rsidR="004C3D69">
        <w:rPr>
          <w:sz w:val="24"/>
          <w:lang w:val="uk-UA"/>
        </w:rPr>
        <w:t> </w:t>
      </w:r>
      <w:r>
        <w:rPr>
          <w:sz w:val="24"/>
          <w:lang w:val="uk-UA"/>
        </w:rPr>
        <w:t>с.</w:t>
      </w:r>
    </w:p>
    <w:p w:rsidR="00E136B3" w:rsidRPr="00E136B3" w:rsidRDefault="00E136B3" w:rsidP="00E136B3">
      <w:pPr>
        <w:numPr>
          <w:ilvl w:val="0"/>
          <w:numId w:val="9"/>
        </w:numPr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Гриценко О., Шкляр В. Основи теорії міжнародної журналістики. – К., 2002.</w:t>
      </w:r>
    </w:p>
    <w:p w:rsidR="00E136B3" w:rsidRPr="00E136B3" w:rsidRDefault="00E136B3" w:rsidP="00E136B3">
      <w:pPr>
        <w:numPr>
          <w:ilvl w:val="0"/>
          <w:numId w:val="9"/>
        </w:numPr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Даниленко С.І., Петрів Т.І. Робота власного та спеціального кореспондентів за кордоном. – К.</w:t>
      </w:r>
      <w:r>
        <w:rPr>
          <w:sz w:val="24"/>
          <w:lang w:val="uk-UA"/>
        </w:rPr>
        <w:t>: ІМВ</w:t>
      </w:r>
      <w:r w:rsidRPr="00E136B3">
        <w:rPr>
          <w:sz w:val="24"/>
          <w:lang w:val="uk-UA"/>
        </w:rPr>
        <w:t>, 1999.</w:t>
      </w:r>
      <w:r>
        <w:rPr>
          <w:sz w:val="24"/>
          <w:lang w:val="uk-UA"/>
        </w:rPr>
        <w:t xml:space="preserve"> – 247 с.</w:t>
      </w:r>
    </w:p>
    <w:p w:rsidR="00BF33BB" w:rsidRPr="00E136B3" w:rsidRDefault="00BF33BB" w:rsidP="00E136B3">
      <w:pPr>
        <w:numPr>
          <w:ilvl w:val="0"/>
          <w:numId w:val="9"/>
        </w:numPr>
        <w:tabs>
          <w:tab w:val="left" w:pos="900"/>
          <w:tab w:val="left" w:pos="1080"/>
        </w:tabs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 xml:space="preserve">Зернецька О.В. Глобальний розвиток ЗМІ і міжнародні відносини. – К.: Освіта, 1999. – 351 с. </w:t>
      </w:r>
    </w:p>
    <w:p w:rsidR="00BF33BB" w:rsidRPr="00E136B3" w:rsidRDefault="00BF33BB" w:rsidP="00E136B3">
      <w:pPr>
        <w:numPr>
          <w:ilvl w:val="0"/>
          <w:numId w:val="9"/>
        </w:numPr>
        <w:tabs>
          <w:tab w:val="left" w:pos="900"/>
          <w:tab w:val="left" w:pos="1080"/>
        </w:tabs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 xml:space="preserve">Мащенко І.Г. Лики і лиця телерадіопростору. – К.: ГО "Українська Медіа Спілка", 2003. – 400 с. </w:t>
      </w:r>
    </w:p>
    <w:p w:rsidR="00BF33BB" w:rsidRPr="00E136B3" w:rsidRDefault="00BF33BB" w:rsidP="00E136B3">
      <w:pPr>
        <w:numPr>
          <w:ilvl w:val="0"/>
          <w:numId w:val="9"/>
        </w:numPr>
        <w:tabs>
          <w:tab w:val="left" w:pos="900"/>
          <w:tab w:val="left" w:pos="1080"/>
        </w:tabs>
        <w:ind w:left="0"/>
        <w:jc w:val="both"/>
        <w:rPr>
          <w:sz w:val="24"/>
        </w:rPr>
      </w:pPr>
      <w:r w:rsidRPr="00E136B3">
        <w:rPr>
          <w:sz w:val="24"/>
          <w:lang w:val="uk-UA"/>
        </w:rPr>
        <w:t xml:space="preserve">Михайлов С.А. </w:t>
      </w:r>
      <w:r w:rsidRPr="00E136B3">
        <w:rPr>
          <w:sz w:val="24"/>
        </w:rPr>
        <w:t>История зарубежных СМИ: Учебное пособие. – СПб</w:t>
      </w:r>
      <w:r w:rsidR="004C3D69">
        <w:rPr>
          <w:sz w:val="24"/>
          <w:lang w:val="uk-UA"/>
        </w:rPr>
        <w:t>.</w:t>
      </w:r>
      <w:r w:rsidRPr="00E136B3">
        <w:rPr>
          <w:sz w:val="24"/>
        </w:rPr>
        <w:t>: Издательство Михайлова В.А., 2006. – 256 с.</w:t>
      </w:r>
    </w:p>
    <w:p w:rsidR="00BF33BB" w:rsidRPr="00E136B3" w:rsidRDefault="00BF33BB" w:rsidP="00E136B3">
      <w:pPr>
        <w:numPr>
          <w:ilvl w:val="0"/>
          <w:numId w:val="9"/>
        </w:numPr>
        <w:tabs>
          <w:tab w:val="left" w:pos="540"/>
          <w:tab w:val="left" w:pos="900"/>
          <w:tab w:val="left" w:pos="1080"/>
        </w:tabs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Орлова В. В. Глобальные телесети новостей на информационном рынке. – М.: РИП-холдинг, 2003. – 168 с.</w:t>
      </w:r>
    </w:p>
    <w:p w:rsidR="00E136B3" w:rsidRPr="00E136B3" w:rsidRDefault="00E136B3" w:rsidP="00E136B3">
      <w:pPr>
        <w:numPr>
          <w:ilvl w:val="0"/>
          <w:numId w:val="9"/>
        </w:numPr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Петрів Т. Інформаційні процеси в контексті глобалізації. – К.</w:t>
      </w:r>
      <w:r>
        <w:rPr>
          <w:sz w:val="24"/>
          <w:lang w:val="uk-UA"/>
        </w:rPr>
        <w:t>: Грамота</w:t>
      </w:r>
      <w:r w:rsidRPr="00E136B3">
        <w:rPr>
          <w:sz w:val="24"/>
          <w:lang w:val="uk-UA"/>
        </w:rPr>
        <w:t>, 2003.</w:t>
      </w:r>
      <w:r>
        <w:rPr>
          <w:sz w:val="24"/>
          <w:lang w:val="uk-UA"/>
        </w:rPr>
        <w:t xml:space="preserve"> – 45 с.</w:t>
      </w:r>
    </w:p>
    <w:p w:rsidR="00E136B3" w:rsidRPr="00E136B3" w:rsidRDefault="00E136B3" w:rsidP="00E136B3">
      <w:pPr>
        <w:numPr>
          <w:ilvl w:val="0"/>
          <w:numId w:val="9"/>
        </w:numPr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Слісаренко І.Ю. Паблік рилейшнз. – К., 2001.</w:t>
      </w:r>
    </w:p>
    <w:p w:rsidR="00E136B3" w:rsidRPr="00E136B3" w:rsidRDefault="00E136B3" w:rsidP="00E136B3">
      <w:pPr>
        <w:numPr>
          <w:ilvl w:val="0"/>
          <w:numId w:val="9"/>
        </w:numPr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Українська журналістика: вчора, сьогодні, завтра. Кн. 3. – К., 1998.</w:t>
      </w:r>
    </w:p>
    <w:p w:rsidR="00E136B3" w:rsidRPr="00E136B3" w:rsidRDefault="00E136B3" w:rsidP="00E136B3">
      <w:pPr>
        <w:numPr>
          <w:ilvl w:val="0"/>
          <w:numId w:val="9"/>
        </w:numPr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Шкляр В. Мас-медіа і зовнішньополітичні процеси// Вісник Львівського ун-ту. Сер. Журналістика. – 2001. - № 21. – С. 41-43.</w:t>
      </w:r>
    </w:p>
    <w:p w:rsidR="00E136B3" w:rsidRPr="00E136B3" w:rsidRDefault="00E136B3" w:rsidP="00E136B3">
      <w:pPr>
        <w:numPr>
          <w:ilvl w:val="0"/>
          <w:numId w:val="9"/>
        </w:numPr>
        <w:ind w:left="0"/>
        <w:jc w:val="both"/>
        <w:rPr>
          <w:sz w:val="24"/>
          <w:lang w:val="uk-UA"/>
        </w:rPr>
      </w:pPr>
      <w:r w:rsidRPr="00E136B3">
        <w:rPr>
          <w:sz w:val="24"/>
          <w:lang w:val="uk-UA"/>
        </w:rPr>
        <w:t>Шкляр В. Мас-медіа і виклики нового століття. – К.</w:t>
      </w:r>
      <w:r>
        <w:rPr>
          <w:sz w:val="24"/>
          <w:lang w:val="uk-UA"/>
        </w:rPr>
        <w:t>: Грамота</w:t>
      </w:r>
      <w:r w:rsidRPr="00E136B3">
        <w:rPr>
          <w:sz w:val="24"/>
          <w:lang w:val="uk-UA"/>
        </w:rPr>
        <w:t>, 2003.</w:t>
      </w:r>
      <w:r>
        <w:rPr>
          <w:sz w:val="24"/>
          <w:lang w:val="uk-UA"/>
        </w:rPr>
        <w:t xml:space="preserve"> – 40 с.</w:t>
      </w:r>
    </w:p>
    <w:p w:rsidR="00E136B3" w:rsidRPr="00E136B3" w:rsidRDefault="00E136B3" w:rsidP="00E136B3">
      <w:pPr>
        <w:tabs>
          <w:tab w:val="left" w:pos="540"/>
          <w:tab w:val="left" w:pos="900"/>
          <w:tab w:val="left" w:pos="1080"/>
        </w:tabs>
        <w:ind w:left="360"/>
        <w:jc w:val="both"/>
        <w:rPr>
          <w:sz w:val="24"/>
          <w:lang w:val="uk-UA"/>
        </w:rPr>
      </w:pPr>
    </w:p>
    <w:p w:rsidR="00BF33BB" w:rsidRPr="004E4051" w:rsidRDefault="00BF33BB" w:rsidP="00BF33BB">
      <w:pPr>
        <w:shd w:val="clear" w:color="auto" w:fill="FFFFFF"/>
        <w:jc w:val="center"/>
        <w:rPr>
          <w:lang w:val="uk-UA"/>
        </w:rPr>
      </w:pPr>
      <w:r>
        <w:rPr>
          <w:b/>
          <w:bCs/>
          <w:spacing w:val="-6"/>
          <w:lang w:val="uk-UA"/>
        </w:rPr>
        <w:t>Додаткова</w:t>
      </w:r>
    </w:p>
    <w:p w:rsidR="00BF33BB" w:rsidRPr="00A54125" w:rsidRDefault="00BF33BB" w:rsidP="00A54125">
      <w:pPr>
        <w:pStyle w:val="a5"/>
        <w:numPr>
          <w:ilvl w:val="0"/>
          <w:numId w:val="5"/>
        </w:numPr>
        <w:tabs>
          <w:tab w:val="left" w:pos="360"/>
          <w:tab w:val="left" w:pos="1080"/>
        </w:tabs>
        <w:spacing w:line="240" w:lineRule="auto"/>
        <w:jc w:val="both"/>
        <w:rPr>
          <w:i w:val="0"/>
          <w:szCs w:val="24"/>
        </w:rPr>
      </w:pPr>
      <w:r w:rsidRPr="00A54125">
        <w:rPr>
          <w:i w:val="0"/>
          <w:szCs w:val="24"/>
        </w:rPr>
        <w:t>Андрунас Е.Ч. Информационная элита: корпорации и рынок новостей. – М.: Изд-во МГУ, 1991. – 210 с.</w:t>
      </w:r>
    </w:p>
    <w:p w:rsidR="00BF33BB" w:rsidRPr="00A54125" w:rsidRDefault="00BF33BB" w:rsidP="00A54125">
      <w:pPr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4"/>
        </w:rPr>
      </w:pPr>
      <w:r w:rsidRPr="00A54125">
        <w:rPr>
          <w:sz w:val="24"/>
        </w:rPr>
        <w:t>Бакулев Г. П.  Массовая коммуникация: Западные теории и концепции. М.: Аспект Пресс, 2005</w:t>
      </w:r>
      <w:r w:rsidRPr="00A54125">
        <w:rPr>
          <w:sz w:val="24"/>
          <w:lang w:val="uk-UA"/>
        </w:rPr>
        <w:t>. – 176 с.</w:t>
      </w:r>
    </w:p>
    <w:p w:rsidR="00BF33BB" w:rsidRPr="00A54125" w:rsidRDefault="00BF33BB" w:rsidP="00A54125">
      <w:pPr>
        <w:numPr>
          <w:ilvl w:val="0"/>
          <w:numId w:val="5"/>
        </w:numPr>
        <w:tabs>
          <w:tab w:val="left" w:pos="360"/>
        </w:tabs>
        <w:jc w:val="both"/>
        <w:rPr>
          <w:sz w:val="24"/>
        </w:rPr>
      </w:pPr>
      <w:r w:rsidRPr="00A54125">
        <w:rPr>
          <w:sz w:val="24"/>
          <w:lang w:val="uk-UA"/>
        </w:rPr>
        <w:t>Бжезинский З. Великая шахматная доска. – М., 1999.</w:t>
      </w:r>
    </w:p>
    <w:p w:rsidR="00BF33BB" w:rsidRPr="00A54125" w:rsidRDefault="00BF33BB" w:rsidP="00A54125">
      <w:pPr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4"/>
        </w:rPr>
      </w:pPr>
      <w:r w:rsidRPr="00A54125">
        <w:rPr>
          <w:sz w:val="24"/>
        </w:rPr>
        <w:t>Вачнадзе Г. Н. Всемирное телевидение: Новые СМИ – их аудитория, техника, бизнес, политика. – Тбилиси</w:t>
      </w:r>
      <w:r w:rsidRPr="00A54125">
        <w:rPr>
          <w:sz w:val="24"/>
          <w:lang w:val="uk-UA"/>
        </w:rPr>
        <w:t>: Ганатлеба</w:t>
      </w:r>
      <w:r w:rsidRPr="00A54125">
        <w:rPr>
          <w:sz w:val="24"/>
        </w:rPr>
        <w:t>, 1989.</w:t>
      </w:r>
      <w:r w:rsidRPr="00A54125">
        <w:rPr>
          <w:sz w:val="24"/>
          <w:lang w:val="uk-UA"/>
        </w:rPr>
        <w:t xml:space="preserve"> – 672 с.</w:t>
      </w:r>
      <w:r w:rsidRPr="00A54125">
        <w:rPr>
          <w:b/>
          <w:bCs/>
          <w:sz w:val="24"/>
        </w:rPr>
        <w:t xml:space="preserve"> </w:t>
      </w:r>
    </w:p>
    <w:p w:rsidR="00E136B3" w:rsidRPr="00A54125" w:rsidRDefault="00E136B3" w:rsidP="00A54125">
      <w:pPr>
        <w:numPr>
          <w:ilvl w:val="0"/>
          <w:numId w:val="5"/>
        </w:numPr>
        <w:rPr>
          <w:sz w:val="24"/>
        </w:rPr>
      </w:pPr>
      <w:r w:rsidRPr="00A54125">
        <w:rPr>
          <w:sz w:val="24"/>
          <w:lang w:val="uk-UA"/>
        </w:rPr>
        <w:t>Гресько О. Проблеми сучасного українського телебачення: світовий контекст// Українська журналістика в контексті світової. Вип. 5. – К., 2001. – С. 56-60.</w:t>
      </w:r>
    </w:p>
    <w:p w:rsidR="00E136B3" w:rsidRPr="00A54125" w:rsidRDefault="00E136B3" w:rsidP="00A54125">
      <w:pPr>
        <w:numPr>
          <w:ilvl w:val="0"/>
          <w:numId w:val="5"/>
        </w:numPr>
        <w:rPr>
          <w:sz w:val="24"/>
          <w:lang w:val="uk-UA"/>
        </w:rPr>
      </w:pPr>
      <w:r w:rsidRPr="00A54125">
        <w:rPr>
          <w:sz w:val="24"/>
          <w:lang w:val="uk-UA"/>
        </w:rPr>
        <w:t>Ерохова Н.С. СМИ в международных конфликтах (на примере кризиса в Персидском заливе 1990-1991 гг.)// Вестник МГУ. – Сер. 10. Журн. – 2001. - № 2. – С.82-99.</w:t>
      </w:r>
    </w:p>
    <w:p w:rsidR="00BF33BB" w:rsidRPr="00A54125" w:rsidRDefault="00BF33BB" w:rsidP="00A54125">
      <w:pPr>
        <w:numPr>
          <w:ilvl w:val="0"/>
          <w:numId w:val="5"/>
        </w:numPr>
        <w:tabs>
          <w:tab w:val="left" w:pos="360"/>
        </w:tabs>
        <w:jc w:val="both"/>
        <w:rPr>
          <w:sz w:val="24"/>
          <w:lang w:val="uk-UA"/>
        </w:rPr>
      </w:pPr>
      <w:r w:rsidRPr="00A54125">
        <w:rPr>
          <w:sz w:val="24"/>
          <w:lang w:val="uk-UA"/>
        </w:rPr>
        <w:t>Засурский Я.Н. Человеческое измерение информационного общества // Вестник МГУ. Серия 10: Журналистика. – 2004. - № 3. – С. 3-13.</w:t>
      </w:r>
    </w:p>
    <w:p w:rsidR="00BF33BB" w:rsidRPr="00A54125" w:rsidRDefault="00BF33BB" w:rsidP="00A54125">
      <w:pPr>
        <w:numPr>
          <w:ilvl w:val="0"/>
          <w:numId w:val="5"/>
        </w:numPr>
        <w:tabs>
          <w:tab w:val="left" w:pos="360"/>
        </w:tabs>
        <w:jc w:val="both"/>
        <w:rPr>
          <w:sz w:val="24"/>
          <w:lang w:val="uk-UA"/>
        </w:rPr>
      </w:pPr>
      <w:r w:rsidRPr="00A54125">
        <w:rPr>
          <w:sz w:val="24"/>
          <w:lang w:val="uk-UA"/>
        </w:rPr>
        <w:t>Землянова Л.М.  Глобализм и антиглобализм // Вестник МГУ. Серия 10: Журналистика. – 2000. - № 2. – С. 56-65.</w:t>
      </w:r>
    </w:p>
    <w:p w:rsidR="00E136B3" w:rsidRPr="00A54125" w:rsidRDefault="00E136B3" w:rsidP="005A2ACD">
      <w:pPr>
        <w:numPr>
          <w:ilvl w:val="0"/>
          <w:numId w:val="5"/>
        </w:numPr>
        <w:jc w:val="both"/>
        <w:rPr>
          <w:sz w:val="24"/>
          <w:lang w:val="uk-UA"/>
        </w:rPr>
      </w:pPr>
      <w:r w:rsidRPr="00A54125">
        <w:rPr>
          <w:sz w:val="24"/>
        </w:rPr>
        <w:t xml:space="preserve">Лернатович </w:t>
      </w:r>
      <w:r w:rsidRPr="00A54125">
        <w:rPr>
          <w:sz w:val="24"/>
          <w:lang w:val="uk-UA"/>
        </w:rPr>
        <w:t>В. Український ескіз до європейського пейзажу// Вісник Львівського ун-ту. – Сер. Журн. – 2002. – Вип. 22. – С.126-130.</w:t>
      </w:r>
    </w:p>
    <w:p w:rsidR="00E136B3" w:rsidRPr="00A54125" w:rsidRDefault="00E136B3" w:rsidP="005A2ACD">
      <w:pPr>
        <w:numPr>
          <w:ilvl w:val="0"/>
          <w:numId w:val="5"/>
        </w:numPr>
        <w:jc w:val="both"/>
        <w:rPr>
          <w:sz w:val="24"/>
          <w:lang w:val="uk-UA"/>
        </w:rPr>
      </w:pPr>
      <w:r w:rsidRPr="00A54125">
        <w:rPr>
          <w:sz w:val="24"/>
          <w:lang w:val="uk-UA"/>
        </w:rPr>
        <w:t>Лильо Т. Ідеологеми сучасної антитерористичної пропаганди// Пам’ять століть. – 2004. - № 3-4. – С.197-205.</w:t>
      </w:r>
    </w:p>
    <w:p w:rsidR="00E136B3" w:rsidRPr="00A54125" w:rsidRDefault="00E136B3" w:rsidP="005A2ACD">
      <w:pPr>
        <w:numPr>
          <w:ilvl w:val="0"/>
          <w:numId w:val="5"/>
        </w:numPr>
        <w:jc w:val="both"/>
        <w:rPr>
          <w:sz w:val="24"/>
          <w:lang w:val="uk-UA"/>
        </w:rPr>
      </w:pPr>
      <w:r w:rsidRPr="00A54125">
        <w:rPr>
          <w:sz w:val="24"/>
          <w:lang w:val="uk-UA"/>
        </w:rPr>
        <w:t>Мукомела О. Перші кроки міжнародної журналістики в Україні// Українська журналістика в контексті світової. Вип. 5. – К., 2001. – С. 61-66.</w:t>
      </w:r>
    </w:p>
    <w:p w:rsidR="00E136B3" w:rsidRPr="00A54125" w:rsidRDefault="00E136B3" w:rsidP="005A2ACD">
      <w:pPr>
        <w:numPr>
          <w:ilvl w:val="0"/>
          <w:numId w:val="5"/>
        </w:numPr>
        <w:jc w:val="both"/>
        <w:rPr>
          <w:sz w:val="24"/>
          <w:lang w:val="uk-UA"/>
        </w:rPr>
      </w:pPr>
      <w:r w:rsidRPr="00A54125">
        <w:rPr>
          <w:sz w:val="24"/>
          <w:lang w:val="uk-UA"/>
        </w:rPr>
        <w:t>Наджос А. Місце і роль інформаційного фактору у процесі реалізації зовнішньої політики// Українська журналістика в контексті світової. Вип. 5. – К., 2001. – С. 66-76.</w:t>
      </w:r>
    </w:p>
    <w:p w:rsidR="00E136B3" w:rsidRPr="00A54125" w:rsidRDefault="00E136B3" w:rsidP="005A2ACD">
      <w:pPr>
        <w:numPr>
          <w:ilvl w:val="0"/>
          <w:numId w:val="5"/>
        </w:numPr>
        <w:jc w:val="both"/>
        <w:rPr>
          <w:sz w:val="24"/>
          <w:lang w:val="uk-UA"/>
        </w:rPr>
      </w:pPr>
      <w:r w:rsidRPr="00A54125">
        <w:rPr>
          <w:sz w:val="24"/>
          <w:lang w:val="uk-UA"/>
        </w:rPr>
        <w:t>Підлуська І. Україна у світовому інформаційному просторі.// Українська журналістика в контексті світової. Вип. 5. – К., 2001. – С. 17-29.</w:t>
      </w:r>
    </w:p>
    <w:p w:rsidR="00BF33BB" w:rsidRPr="00A54125" w:rsidRDefault="00BF33BB" w:rsidP="00A54125">
      <w:pPr>
        <w:numPr>
          <w:ilvl w:val="0"/>
          <w:numId w:val="5"/>
        </w:numPr>
        <w:tabs>
          <w:tab w:val="left" w:pos="360"/>
          <w:tab w:val="left" w:pos="1080"/>
        </w:tabs>
        <w:jc w:val="both"/>
        <w:rPr>
          <w:sz w:val="24"/>
        </w:rPr>
      </w:pPr>
      <w:r w:rsidRPr="00A54125">
        <w:rPr>
          <w:sz w:val="24"/>
        </w:rPr>
        <w:t>Сапунов В.И. Зарубежные информационные агентства. – СПб.: Издательство Михайлова В.А., 2006. – 384 с.</w:t>
      </w:r>
      <w:r w:rsidRPr="00A54125">
        <w:rPr>
          <w:sz w:val="24"/>
          <w:lang w:val="uk-UA"/>
        </w:rPr>
        <w:t xml:space="preserve"> </w:t>
      </w:r>
    </w:p>
    <w:p w:rsidR="005A2ACD" w:rsidRPr="005A2ACD" w:rsidRDefault="00BF33BB" w:rsidP="00A5412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</w:rPr>
      </w:pPr>
      <w:r w:rsidRPr="00A54125">
        <w:rPr>
          <w:sz w:val="24"/>
          <w:lang w:val="uk-UA"/>
        </w:rPr>
        <w:lastRenderedPageBreak/>
        <w:t>Стиглиц Дж. Непростая правда о глобализации // Новый курьер. – 2002. - № 10. – С.</w:t>
      </w:r>
      <w:r w:rsidR="005A2ACD">
        <w:rPr>
          <w:sz w:val="24"/>
          <w:lang w:val="uk-UA"/>
        </w:rPr>
        <w:t> </w:t>
      </w:r>
      <w:r w:rsidRPr="00A54125">
        <w:rPr>
          <w:sz w:val="24"/>
          <w:lang w:val="uk-UA"/>
        </w:rPr>
        <w:t>8-11.</w:t>
      </w:r>
      <w:r w:rsidR="00A54125" w:rsidRPr="00A54125">
        <w:rPr>
          <w:color w:val="000000"/>
          <w:sz w:val="24"/>
        </w:rPr>
        <w:t xml:space="preserve"> </w:t>
      </w:r>
    </w:p>
    <w:p w:rsidR="00BF33BB" w:rsidRPr="00A54125" w:rsidRDefault="00A54125" w:rsidP="00A54125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</w:rPr>
      </w:pPr>
      <w:r w:rsidRPr="00A54125">
        <w:rPr>
          <w:color w:val="000000"/>
          <w:sz w:val="24"/>
        </w:rPr>
        <w:t>Чічановський А. Політика, преса, влада / Анатолій Чічановський, Володимир Шкляр. – К.</w:t>
      </w:r>
      <w:r w:rsidRPr="00A54125">
        <w:rPr>
          <w:b/>
          <w:color w:val="000000"/>
          <w:sz w:val="24"/>
        </w:rPr>
        <w:t>-</w:t>
      </w:r>
      <w:r w:rsidRPr="00A54125">
        <w:rPr>
          <w:color w:val="000000"/>
          <w:sz w:val="24"/>
        </w:rPr>
        <w:t xml:space="preserve">М.: Слов’янський діалог, 1993. </w:t>
      </w:r>
      <w:r w:rsidRPr="00A54125">
        <w:rPr>
          <w:b/>
          <w:color w:val="000000"/>
          <w:sz w:val="24"/>
        </w:rPr>
        <w:t>–</w:t>
      </w:r>
      <w:r w:rsidRPr="00A54125">
        <w:rPr>
          <w:color w:val="000000"/>
          <w:sz w:val="24"/>
        </w:rPr>
        <w:t xml:space="preserve">   68 с.</w:t>
      </w:r>
    </w:p>
    <w:p w:rsidR="00BF33BB" w:rsidRPr="00A54125" w:rsidRDefault="00BF33BB" w:rsidP="00A54125">
      <w:pPr>
        <w:shd w:val="clear" w:color="auto" w:fill="FFFFFF"/>
        <w:tabs>
          <w:tab w:val="left" w:pos="365"/>
        </w:tabs>
        <w:jc w:val="center"/>
        <w:rPr>
          <w:b/>
          <w:sz w:val="24"/>
          <w:lang w:val="uk-UA"/>
        </w:rPr>
      </w:pPr>
    </w:p>
    <w:p w:rsidR="00BF33BB" w:rsidRDefault="00BF33BB" w:rsidP="00BF33B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</w:p>
    <w:p w:rsidR="00BF33BB" w:rsidRPr="004E4051" w:rsidRDefault="00BF33BB" w:rsidP="00BF33B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4E4051">
        <w:rPr>
          <w:b/>
          <w:lang w:val="uk-UA"/>
        </w:rPr>
        <w:t>1</w:t>
      </w:r>
      <w:r w:rsidR="00A1370E">
        <w:rPr>
          <w:b/>
          <w:lang w:val="uk-UA"/>
        </w:rPr>
        <w:t>4</w:t>
      </w:r>
      <w:r w:rsidRPr="004E4051">
        <w:rPr>
          <w:b/>
          <w:lang w:val="uk-UA"/>
        </w:rPr>
        <w:t>. Інформаційні ресурси</w:t>
      </w:r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7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http://www.2000.net.ua/</w:t>
        </w:r>
      </w:hyperlink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8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http://www.1plus1.net/</w:t>
        </w:r>
      </w:hyperlink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9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http://www.day.kiev.ua/</w:t>
        </w:r>
      </w:hyperlink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0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http://www.facts.kiev.ua/</w:t>
        </w:r>
      </w:hyperlink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1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http://www.for-ua.com/</w:t>
        </w:r>
      </w:hyperlink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2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http://www.ictv.ua/</w:t>
        </w:r>
      </w:hyperlink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3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http://inter.ua/</w:t>
        </w:r>
      </w:hyperlink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4" w:history="1">
        <w:r w:rsidRPr="008A31B9">
          <w:rPr>
            <w:rStyle w:val="a6"/>
            <w:color w:val="auto"/>
            <w:sz w:val="24"/>
            <w:u w:val="none"/>
            <w:lang w:val="en-US"/>
          </w:rPr>
          <w:t>www.inosmi.ru</w:t>
        </w:r>
      </w:hyperlink>
      <w:r w:rsidRPr="008A31B9">
        <w:rPr>
          <w:sz w:val="24"/>
          <w:lang w:val="en-US"/>
        </w:rPr>
        <w:t xml:space="preserve"> </w:t>
      </w:r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r w:rsidRPr="008A31B9">
        <w:rPr>
          <w:sz w:val="24"/>
          <w:lang w:val="en-US"/>
        </w:rPr>
        <w:t>www.inozmi.ua</w:t>
      </w:r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5" w:history="1">
        <w:r w:rsidRPr="008A31B9">
          <w:rPr>
            <w:rStyle w:val="a6"/>
            <w:color w:val="auto"/>
            <w:sz w:val="24"/>
            <w:u w:val="none"/>
            <w:lang w:val="en-US"/>
          </w:rPr>
          <w:t>www.journ.univ.kiev.ua</w:t>
        </w:r>
      </w:hyperlink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6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http://kanalukraina.tv/</w:t>
        </w:r>
      </w:hyperlink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7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http://www.kommersant.ua/</w:t>
        </w:r>
      </w:hyperlink>
    </w:p>
    <w:p w:rsidR="008A31B9" w:rsidRPr="008A31B9" w:rsidRDefault="008A31B9" w:rsidP="00A54125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en-US"/>
        </w:rPr>
      </w:pPr>
      <w:hyperlink r:id="rId18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http://www.korespondent.net/</w:t>
        </w:r>
      </w:hyperlink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uk-UA"/>
        </w:rPr>
      </w:pPr>
      <w:hyperlink r:id="rId19" w:history="1">
        <w:r w:rsidRPr="008A31B9">
          <w:rPr>
            <w:rStyle w:val="a6"/>
            <w:color w:val="auto"/>
            <w:sz w:val="24"/>
            <w:u w:val="none"/>
            <w:lang w:val="en-US"/>
          </w:rPr>
          <w:t>www.mediaed.org</w:t>
        </w:r>
      </w:hyperlink>
      <w:r w:rsidRPr="008A31B9">
        <w:rPr>
          <w:sz w:val="24"/>
          <w:lang w:val="en-US"/>
        </w:rPr>
        <w:t xml:space="preserve">  </w:t>
      </w:r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uk-UA"/>
        </w:rPr>
      </w:pPr>
      <w:r w:rsidRPr="008A31B9">
        <w:rPr>
          <w:sz w:val="24"/>
          <w:lang w:val="uk-UA"/>
        </w:rPr>
        <w:t>http://www.pravda.com.ua/</w:t>
      </w:r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uk-UA"/>
        </w:rPr>
      </w:pPr>
      <w:hyperlink r:id="rId20" w:history="1">
        <w:r w:rsidRPr="008A31B9">
          <w:rPr>
            <w:rStyle w:val="a6"/>
            <w:color w:val="auto"/>
            <w:sz w:val="24"/>
            <w:u w:val="none"/>
            <w:lang w:val="en-US"/>
          </w:rPr>
          <w:t>http://www.segodnya.ua/</w:t>
        </w:r>
      </w:hyperlink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uk-UA"/>
        </w:rPr>
      </w:pPr>
      <w:hyperlink r:id="rId21" w:history="1">
        <w:r w:rsidRPr="008A31B9">
          <w:rPr>
            <w:rStyle w:val="a6"/>
            <w:color w:val="auto"/>
            <w:sz w:val="24"/>
            <w:u w:val="none"/>
            <w:lang w:val="en-US"/>
          </w:rPr>
          <w:t>www</w:t>
        </w:r>
        <w:r w:rsidRPr="008A31B9">
          <w:rPr>
            <w:rStyle w:val="a6"/>
            <w:color w:val="auto"/>
            <w:sz w:val="24"/>
            <w:u w:val="none"/>
            <w:lang w:val="uk-UA"/>
          </w:rPr>
          <w:t>.</w:t>
        </w:r>
        <w:r w:rsidRPr="008A31B9">
          <w:rPr>
            <w:rStyle w:val="a6"/>
            <w:color w:val="auto"/>
            <w:sz w:val="24"/>
            <w:u w:val="none"/>
            <w:lang w:val="en-US"/>
          </w:rPr>
          <w:t>telecritica</w:t>
        </w:r>
        <w:r w:rsidRPr="008A31B9">
          <w:rPr>
            <w:rStyle w:val="a6"/>
            <w:color w:val="auto"/>
            <w:sz w:val="24"/>
            <w:u w:val="none"/>
            <w:lang w:val="uk-UA"/>
          </w:rPr>
          <w:t>.</w:t>
        </w:r>
        <w:r w:rsidRPr="008A31B9">
          <w:rPr>
            <w:rStyle w:val="a6"/>
            <w:color w:val="auto"/>
            <w:sz w:val="24"/>
            <w:u w:val="none"/>
            <w:lang w:val="en-US"/>
          </w:rPr>
          <w:t>kiev</w:t>
        </w:r>
        <w:r w:rsidRPr="008A31B9">
          <w:rPr>
            <w:rStyle w:val="a6"/>
            <w:color w:val="auto"/>
            <w:sz w:val="24"/>
            <w:u w:val="none"/>
            <w:lang w:val="uk-UA"/>
          </w:rPr>
          <w:t>.</w:t>
        </w:r>
        <w:r w:rsidRPr="008A31B9">
          <w:rPr>
            <w:rStyle w:val="a6"/>
            <w:color w:val="auto"/>
            <w:sz w:val="24"/>
            <w:u w:val="none"/>
            <w:lang w:val="en-US"/>
          </w:rPr>
          <w:t>ua</w:t>
        </w:r>
      </w:hyperlink>
    </w:p>
    <w:p w:rsidR="008A31B9" w:rsidRPr="008A31B9" w:rsidRDefault="008A31B9" w:rsidP="008A31B9">
      <w:pPr>
        <w:numPr>
          <w:ilvl w:val="0"/>
          <w:numId w:val="10"/>
        </w:numPr>
        <w:tabs>
          <w:tab w:val="left" w:pos="0"/>
          <w:tab w:val="left" w:pos="720"/>
        </w:tabs>
        <w:ind w:left="0" w:firstLine="0"/>
        <w:jc w:val="both"/>
        <w:rPr>
          <w:sz w:val="24"/>
          <w:lang w:val="uk-UA"/>
        </w:rPr>
      </w:pPr>
      <w:hyperlink r:id="rId22" w:history="1">
        <w:r w:rsidRPr="008A31B9">
          <w:rPr>
            <w:rStyle w:val="a6"/>
            <w:color w:val="auto"/>
            <w:sz w:val="24"/>
            <w:u w:val="none"/>
            <w:lang w:val="en-US"/>
          </w:rPr>
          <w:t>http</w:t>
        </w:r>
        <w:r w:rsidRPr="008A31B9">
          <w:rPr>
            <w:rStyle w:val="a6"/>
            <w:color w:val="auto"/>
            <w:sz w:val="24"/>
            <w:u w:val="none"/>
            <w:lang w:val="uk-UA"/>
          </w:rPr>
          <w:t>://</w:t>
        </w:r>
        <w:r w:rsidRPr="008A31B9">
          <w:rPr>
            <w:rStyle w:val="a6"/>
            <w:color w:val="auto"/>
            <w:sz w:val="24"/>
            <w:u w:val="none"/>
            <w:lang w:val="en-US"/>
          </w:rPr>
          <w:t>www</w:t>
        </w:r>
        <w:r w:rsidRPr="008A31B9">
          <w:rPr>
            <w:rStyle w:val="a6"/>
            <w:color w:val="auto"/>
            <w:sz w:val="24"/>
            <w:u w:val="none"/>
            <w:lang w:val="uk-UA"/>
          </w:rPr>
          <w:t>.</w:t>
        </w:r>
        <w:r w:rsidRPr="008A31B9">
          <w:rPr>
            <w:rStyle w:val="a6"/>
            <w:color w:val="auto"/>
            <w:sz w:val="24"/>
            <w:u w:val="none"/>
            <w:lang w:val="en-US"/>
          </w:rPr>
          <w:t>versii</w:t>
        </w:r>
        <w:r w:rsidRPr="008A31B9">
          <w:rPr>
            <w:rStyle w:val="a6"/>
            <w:color w:val="auto"/>
            <w:sz w:val="24"/>
            <w:u w:val="none"/>
            <w:lang w:val="uk-UA"/>
          </w:rPr>
          <w:t>.</w:t>
        </w:r>
        <w:r w:rsidRPr="008A31B9">
          <w:rPr>
            <w:rStyle w:val="a6"/>
            <w:color w:val="auto"/>
            <w:sz w:val="24"/>
            <w:u w:val="none"/>
            <w:lang w:val="en-US"/>
          </w:rPr>
          <w:t>com</w:t>
        </w:r>
        <w:r w:rsidRPr="008A31B9">
          <w:rPr>
            <w:rStyle w:val="a6"/>
            <w:color w:val="auto"/>
            <w:sz w:val="24"/>
            <w:u w:val="none"/>
            <w:lang w:val="uk-UA"/>
          </w:rPr>
          <w:t>/</w:t>
        </w:r>
        <w:r w:rsidRPr="008A31B9">
          <w:rPr>
            <w:rStyle w:val="a6"/>
            <w:color w:val="auto"/>
            <w:sz w:val="24"/>
            <w:u w:val="none"/>
            <w:lang w:val="en-US"/>
          </w:rPr>
          <w:t>telegraf</w:t>
        </w:r>
        <w:r w:rsidRPr="008A31B9">
          <w:rPr>
            <w:rStyle w:val="a6"/>
            <w:color w:val="auto"/>
            <w:sz w:val="24"/>
            <w:u w:val="none"/>
            <w:lang w:val="uk-UA"/>
          </w:rPr>
          <w:t>/</w:t>
        </w:r>
      </w:hyperlink>
    </w:p>
    <w:p w:rsidR="00BF33BB" w:rsidRPr="008A31B9" w:rsidRDefault="008A31B9" w:rsidP="00BF33BB">
      <w:pPr>
        <w:numPr>
          <w:ilvl w:val="0"/>
          <w:numId w:val="10"/>
        </w:numPr>
        <w:tabs>
          <w:tab w:val="left" w:pos="0"/>
          <w:tab w:val="left" w:pos="720"/>
        </w:tabs>
        <w:ind w:left="180" w:hanging="180"/>
        <w:jc w:val="both"/>
        <w:rPr>
          <w:sz w:val="24"/>
          <w:lang w:val="uk-UA"/>
        </w:rPr>
      </w:pPr>
      <w:r w:rsidRPr="008A31B9">
        <w:rPr>
          <w:sz w:val="24"/>
          <w:lang w:val="uk-UA"/>
        </w:rPr>
        <w:t>http://www.zn.kiev.ua/</w:t>
      </w:r>
    </w:p>
    <w:p w:rsidR="00BF33BB" w:rsidRPr="00350E62" w:rsidRDefault="00BF33BB" w:rsidP="00BF33BB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uk-UA"/>
        </w:rPr>
      </w:pPr>
    </w:p>
    <w:p w:rsidR="00BF33BB" w:rsidRPr="008A31B9" w:rsidRDefault="00BF33BB" w:rsidP="00BF33BB">
      <w:pPr>
        <w:rPr>
          <w:lang w:val="uk-UA"/>
        </w:rPr>
      </w:pPr>
    </w:p>
    <w:p w:rsidR="00A93CB7" w:rsidRPr="008A31B9" w:rsidRDefault="00A93CB7">
      <w:pPr>
        <w:rPr>
          <w:lang w:val="uk-UA"/>
        </w:rPr>
      </w:pPr>
    </w:p>
    <w:sectPr w:rsidR="00A93CB7" w:rsidRPr="008A31B9" w:rsidSect="00D959C9">
      <w:headerReference w:type="even" r:id="rId23"/>
      <w:headerReference w:type="default" r:id="rId2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F4" w:rsidRDefault="00FE49F4">
      <w:r>
        <w:separator/>
      </w:r>
    </w:p>
  </w:endnote>
  <w:endnote w:type="continuationSeparator" w:id="1">
    <w:p w:rsidR="00FE49F4" w:rsidRDefault="00FE4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F4" w:rsidRDefault="00FE49F4">
      <w:r>
        <w:separator/>
      </w:r>
    </w:p>
  </w:footnote>
  <w:footnote w:type="continuationSeparator" w:id="1">
    <w:p w:rsidR="00FE49F4" w:rsidRDefault="00FE4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78" w:rsidRDefault="00896F78" w:rsidP="00BF33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6F78" w:rsidRDefault="00896F7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F78" w:rsidRDefault="00896F78" w:rsidP="00BF33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725E">
      <w:rPr>
        <w:rStyle w:val="a8"/>
        <w:noProof/>
      </w:rPr>
      <w:t>5</w:t>
    </w:r>
    <w:r>
      <w:rPr>
        <w:rStyle w:val="a8"/>
      </w:rPr>
      <w:fldChar w:fldCharType="end"/>
    </w:r>
  </w:p>
  <w:p w:rsidR="00896F78" w:rsidRDefault="00896F7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CC2"/>
    <w:multiLevelType w:val="hybridMultilevel"/>
    <w:tmpl w:val="E19CE264"/>
    <w:lvl w:ilvl="0" w:tplc="8C982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72E57"/>
    <w:multiLevelType w:val="hybridMultilevel"/>
    <w:tmpl w:val="BF44048C"/>
    <w:lvl w:ilvl="0" w:tplc="3842B8D4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34F3D"/>
    <w:multiLevelType w:val="hybridMultilevel"/>
    <w:tmpl w:val="E62821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23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0AD55F9"/>
    <w:multiLevelType w:val="hybridMultilevel"/>
    <w:tmpl w:val="AE6AC348"/>
    <w:lvl w:ilvl="0" w:tplc="FCFC1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F1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71B3"/>
    <w:multiLevelType w:val="hybridMultilevel"/>
    <w:tmpl w:val="307452C8"/>
    <w:lvl w:ilvl="0" w:tplc="8AC299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3C2BDC"/>
    <w:multiLevelType w:val="hybridMultilevel"/>
    <w:tmpl w:val="7F0A14C0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55B0259"/>
    <w:multiLevelType w:val="hybridMultilevel"/>
    <w:tmpl w:val="DB2A973E"/>
    <w:lvl w:ilvl="0" w:tplc="F4B42BA8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CB4965"/>
    <w:multiLevelType w:val="multilevel"/>
    <w:tmpl w:val="972A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F17A10"/>
    <w:multiLevelType w:val="hybridMultilevel"/>
    <w:tmpl w:val="8AB2791E"/>
    <w:lvl w:ilvl="0" w:tplc="07A23A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20E30E1"/>
    <w:multiLevelType w:val="hybridMultilevel"/>
    <w:tmpl w:val="A7B418B4"/>
    <w:lvl w:ilvl="0" w:tplc="B6185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737D9A"/>
    <w:multiLevelType w:val="hybridMultilevel"/>
    <w:tmpl w:val="9700840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E7C5213"/>
    <w:multiLevelType w:val="hybridMultilevel"/>
    <w:tmpl w:val="B540F372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702743"/>
    <w:multiLevelType w:val="hybridMultilevel"/>
    <w:tmpl w:val="FE7EC82C"/>
    <w:lvl w:ilvl="0" w:tplc="ED1618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EF1DBA"/>
    <w:multiLevelType w:val="hybridMultilevel"/>
    <w:tmpl w:val="8910AB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390CA6"/>
    <w:multiLevelType w:val="hybridMultilevel"/>
    <w:tmpl w:val="F7AC48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B6E306C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C7038"/>
    <w:multiLevelType w:val="hybridMultilevel"/>
    <w:tmpl w:val="2498665A"/>
    <w:lvl w:ilvl="0" w:tplc="E78460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CC053B"/>
    <w:multiLevelType w:val="hybridMultilevel"/>
    <w:tmpl w:val="BE52023C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8"/>
  </w:num>
  <w:num w:numId="5">
    <w:abstractNumId w:val="15"/>
  </w:num>
  <w:num w:numId="6">
    <w:abstractNumId w:val="20"/>
  </w:num>
  <w:num w:numId="7">
    <w:abstractNumId w:val="13"/>
  </w:num>
  <w:num w:numId="8">
    <w:abstractNumId w:val="7"/>
  </w:num>
  <w:num w:numId="9">
    <w:abstractNumId w:val="8"/>
  </w:num>
  <w:num w:numId="10">
    <w:abstractNumId w:val="17"/>
  </w:num>
  <w:num w:numId="11">
    <w:abstractNumId w:val="4"/>
  </w:num>
  <w:num w:numId="12">
    <w:abstractNumId w:val="0"/>
  </w:num>
  <w:num w:numId="1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9"/>
  </w:num>
  <w:num w:numId="19">
    <w:abstractNumId w:val="3"/>
    <w:lvlOverride w:ilvl="0">
      <w:startOverride w:val="1"/>
    </w:lvlOverride>
  </w:num>
  <w:num w:numId="20">
    <w:abstractNumId w:val="12"/>
  </w:num>
  <w:num w:numId="21">
    <w:abstractNumId w:val="10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3BB"/>
    <w:rsid w:val="00024E5C"/>
    <w:rsid w:val="000354A7"/>
    <w:rsid w:val="00054021"/>
    <w:rsid w:val="00092499"/>
    <w:rsid w:val="00097308"/>
    <w:rsid w:val="000A72A8"/>
    <w:rsid w:val="000B5414"/>
    <w:rsid w:val="000D2295"/>
    <w:rsid w:val="000D2667"/>
    <w:rsid w:val="000E2C32"/>
    <w:rsid w:val="000F3DCB"/>
    <w:rsid w:val="0010324C"/>
    <w:rsid w:val="00123BFD"/>
    <w:rsid w:val="001434E5"/>
    <w:rsid w:val="001442DB"/>
    <w:rsid w:val="00197417"/>
    <w:rsid w:val="001A052C"/>
    <w:rsid w:val="001A07DF"/>
    <w:rsid w:val="001E175A"/>
    <w:rsid w:val="001E3646"/>
    <w:rsid w:val="001F7391"/>
    <w:rsid w:val="00245146"/>
    <w:rsid w:val="00281EBC"/>
    <w:rsid w:val="002C459F"/>
    <w:rsid w:val="003A6296"/>
    <w:rsid w:val="003C4AD1"/>
    <w:rsid w:val="00434DD1"/>
    <w:rsid w:val="004573F8"/>
    <w:rsid w:val="00460642"/>
    <w:rsid w:val="00473163"/>
    <w:rsid w:val="00483DB5"/>
    <w:rsid w:val="004C3D69"/>
    <w:rsid w:val="004E12C2"/>
    <w:rsid w:val="004F4A01"/>
    <w:rsid w:val="00510B0F"/>
    <w:rsid w:val="00520807"/>
    <w:rsid w:val="005219A4"/>
    <w:rsid w:val="00543D1A"/>
    <w:rsid w:val="00566274"/>
    <w:rsid w:val="00571AB0"/>
    <w:rsid w:val="005A2ACD"/>
    <w:rsid w:val="005D13CF"/>
    <w:rsid w:val="00607626"/>
    <w:rsid w:val="00615C7C"/>
    <w:rsid w:val="0063246A"/>
    <w:rsid w:val="00635AD1"/>
    <w:rsid w:val="006412F6"/>
    <w:rsid w:val="00662654"/>
    <w:rsid w:val="006804D0"/>
    <w:rsid w:val="006861D5"/>
    <w:rsid w:val="006F572D"/>
    <w:rsid w:val="00707E74"/>
    <w:rsid w:val="00717887"/>
    <w:rsid w:val="00785C68"/>
    <w:rsid w:val="007D30A8"/>
    <w:rsid w:val="00836AAB"/>
    <w:rsid w:val="00867A44"/>
    <w:rsid w:val="00870F50"/>
    <w:rsid w:val="0087115A"/>
    <w:rsid w:val="00872007"/>
    <w:rsid w:val="00891C0E"/>
    <w:rsid w:val="00896F78"/>
    <w:rsid w:val="008A31B9"/>
    <w:rsid w:val="008C2A12"/>
    <w:rsid w:val="008D31C8"/>
    <w:rsid w:val="009066CC"/>
    <w:rsid w:val="009235C0"/>
    <w:rsid w:val="009445F3"/>
    <w:rsid w:val="009865DD"/>
    <w:rsid w:val="009A7969"/>
    <w:rsid w:val="009B31CA"/>
    <w:rsid w:val="009B6A39"/>
    <w:rsid w:val="00A1370E"/>
    <w:rsid w:val="00A54125"/>
    <w:rsid w:val="00A84D93"/>
    <w:rsid w:val="00A93CB7"/>
    <w:rsid w:val="00AB68BA"/>
    <w:rsid w:val="00B90D38"/>
    <w:rsid w:val="00BD65EA"/>
    <w:rsid w:val="00BF33BB"/>
    <w:rsid w:val="00C1140F"/>
    <w:rsid w:val="00C167AC"/>
    <w:rsid w:val="00C6018D"/>
    <w:rsid w:val="00C62064"/>
    <w:rsid w:val="00C6725E"/>
    <w:rsid w:val="00C7467B"/>
    <w:rsid w:val="00C8214D"/>
    <w:rsid w:val="00C96FD4"/>
    <w:rsid w:val="00D00F74"/>
    <w:rsid w:val="00D324C6"/>
    <w:rsid w:val="00D42ECE"/>
    <w:rsid w:val="00D9203C"/>
    <w:rsid w:val="00D92A06"/>
    <w:rsid w:val="00D959C9"/>
    <w:rsid w:val="00DA3D63"/>
    <w:rsid w:val="00DA672D"/>
    <w:rsid w:val="00DB1EE5"/>
    <w:rsid w:val="00DB77BF"/>
    <w:rsid w:val="00DE1F8D"/>
    <w:rsid w:val="00DF366C"/>
    <w:rsid w:val="00E136B3"/>
    <w:rsid w:val="00E35867"/>
    <w:rsid w:val="00E55331"/>
    <w:rsid w:val="00E96801"/>
    <w:rsid w:val="00F074B6"/>
    <w:rsid w:val="00F3556C"/>
    <w:rsid w:val="00FA2623"/>
    <w:rsid w:val="00FA5ECE"/>
    <w:rsid w:val="00FA7B3A"/>
    <w:rsid w:val="00FB593D"/>
    <w:rsid w:val="00FC153C"/>
    <w:rsid w:val="00FE0CFA"/>
    <w:rsid w:val="00FE2C07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2DB"/>
    <w:rPr>
      <w:sz w:val="28"/>
      <w:szCs w:val="24"/>
    </w:rPr>
  </w:style>
  <w:style w:type="paragraph" w:styleId="1">
    <w:name w:val="heading 1"/>
    <w:basedOn w:val="a"/>
    <w:next w:val="a"/>
    <w:qFormat/>
    <w:rsid w:val="00BF33BB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BF33B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BF33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33BB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BF33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33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BF33BB"/>
    <w:pPr>
      <w:spacing w:after="120"/>
    </w:pPr>
  </w:style>
  <w:style w:type="paragraph" w:styleId="a4">
    <w:name w:val="Normal (Web)"/>
    <w:basedOn w:val="a"/>
    <w:uiPriority w:val="99"/>
    <w:rsid w:val="00BF33BB"/>
    <w:pPr>
      <w:spacing w:before="100" w:beforeAutospacing="1" w:after="100" w:afterAutospacing="1"/>
    </w:pPr>
    <w:rPr>
      <w:sz w:val="24"/>
    </w:rPr>
  </w:style>
  <w:style w:type="paragraph" w:customStyle="1" w:styleId="Oeoaou">
    <w:name w:val="Oeoaou"/>
    <w:rsid w:val="00BF33BB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20">
    <w:name w:val="Body Text Indent 2"/>
    <w:basedOn w:val="a"/>
    <w:rsid w:val="00BF33BB"/>
    <w:pPr>
      <w:spacing w:after="120" w:line="480" w:lineRule="auto"/>
      <w:ind w:left="283"/>
    </w:pPr>
    <w:rPr>
      <w:sz w:val="24"/>
    </w:rPr>
  </w:style>
  <w:style w:type="paragraph" w:styleId="a5">
    <w:name w:val="Subtitle"/>
    <w:basedOn w:val="a"/>
    <w:qFormat/>
    <w:rsid w:val="00BF33BB"/>
    <w:pPr>
      <w:spacing w:line="360" w:lineRule="auto"/>
      <w:jc w:val="center"/>
    </w:pPr>
    <w:rPr>
      <w:i/>
      <w:sz w:val="24"/>
      <w:szCs w:val="20"/>
      <w:lang w:val="uk-UA"/>
    </w:rPr>
  </w:style>
  <w:style w:type="character" w:styleId="a6">
    <w:name w:val="Hyperlink"/>
    <w:basedOn w:val="a0"/>
    <w:rsid w:val="00BF33BB"/>
    <w:rPr>
      <w:color w:val="0000FF"/>
      <w:u w:val="single"/>
    </w:rPr>
  </w:style>
  <w:style w:type="paragraph" w:styleId="a7">
    <w:name w:val="header"/>
    <w:basedOn w:val="a"/>
    <w:rsid w:val="00BF33B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F33BB"/>
  </w:style>
  <w:style w:type="character" w:customStyle="1" w:styleId="40">
    <w:name w:val="Заголовок 4 Знак"/>
    <w:basedOn w:val="a0"/>
    <w:link w:val="4"/>
    <w:locked/>
    <w:rsid w:val="005219A4"/>
    <w:rPr>
      <w:b/>
      <w:bCs/>
      <w:sz w:val="28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C67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plus1.net/" TargetMode="External"/><Relationship Id="rId13" Type="http://schemas.openxmlformats.org/officeDocument/2006/relationships/hyperlink" Target="http://inter.ua/" TargetMode="External"/><Relationship Id="rId18" Type="http://schemas.openxmlformats.org/officeDocument/2006/relationships/hyperlink" Target="http://www.korespondent.ne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elecritica.kiev.ua" TargetMode="External"/><Relationship Id="rId7" Type="http://schemas.openxmlformats.org/officeDocument/2006/relationships/hyperlink" Target="http://www.2000.net.ua/" TargetMode="External"/><Relationship Id="rId12" Type="http://schemas.openxmlformats.org/officeDocument/2006/relationships/hyperlink" Target="http://www.ictv.ua/" TargetMode="External"/><Relationship Id="rId17" Type="http://schemas.openxmlformats.org/officeDocument/2006/relationships/hyperlink" Target="http://www.kommersant.u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analukraina.tv/" TargetMode="External"/><Relationship Id="rId20" Type="http://schemas.openxmlformats.org/officeDocument/2006/relationships/hyperlink" Target="http://www.segodnya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-ua.com/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journ.univ.kiev.ua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facts.kiev.ua/" TargetMode="External"/><Relationship Id="rId19" Type="http://schemas.openxmlformats.org/officeDocument/2006/relationships/hyperlink" Target="http://www.mediae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y.kiev.ua/" TargetMode="External"/><Relationship Id="rId14" Type="http://schemas.openxmlformats.org/officeDocument/2006/relationships/hyperlink" Target="http://www.inosmi.ru" TargetMode="External"/><Relationship Id="rId22" Type="http://schemas.openxmlformats.org/officeDocument/2006/relationships/hyperlink" Target="http://www.versii.com/telegr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12908</CharactersWithSpaces>
  <SharedDoc>false</SharedDoc>
  <HLinks>
    <vt:vector size="96" baseType="variant">
      <vt:variant>
        <vt:i4>3932223</vt:i4>
      </vt:variant>
      <vt:variant>
        <vt:i4>45</vt:i4>
      </vt:variant>
      <vt:variant>
        <vt:i4>0</vt:i4>
      </vt:variant>
      <vt:variant>
        <vt:i4>5</vt:i4>
      </vt:variant>
      <vt:variant>
        <vt:lpwstr>http://www.versii.com/telegraf/</vt:lpwstr>
      </vt:variant>
      <vt:variant>
        <vt:lpwstr/>
      </vt:variant>
      <vt:variant>
        <vt:i4>7340145</vt:i4>
      </vt:variant>
      <vt:variant>
        <vt:i4>42</vt:i4>
      </vt:variant>
      <vt:variant>
        <vt:i4>0</vt:i4>
      </vt:variant>
      <vt:variant>
        <vt:i4>5</vt:i4>
      </vt:variant>
      <vt:variant>
        <vt:lpwstr>http://www.telecritica.kiev.ua/</vt:lpwstr>
      </vt:variant>
      <vt:variant>
        <vt:lpwstr/>
      </vt:variant>
      <vt:variant>
        <vt:i4>7143456</vt:i4>
      </vt:variant>
      <vt:variant>
        <vt:i4>39</vt:i4>
      </vt:variant>
      <vt:variant>
        <vt:i4>0</vt:i4>
      </vt:variant>
      <vt:variant>
        <vt:i4>5</vt:i4>
      </vt:variant>
      <vt:variant>
        <vt:lpwstr>http://www.segodnya.ua/</vt:lpwstr>
      </vt:variant>
      <vt:variant>
        <vt:lpwstr/>
      </vt:variant>
      <vt:variant>
        <vt:i4>3080293</vt:i4>
      </vt:variant>
      <vt:variant>
        <vt:i4>36</vt:i4>
      </vt:variant>
      <vt:variant>
        <vt:i4>0</vt:i4>
      </vt:variant>
      <vt:variant>
        <vt:i4>5</vt:i4>
      </vt:variant>
      <vt:variant>
        <vt:lpwstr>http://www.mediaed.org/</vt:lpwstr>
      </vt:variant>
      <vt:variant>
        <vt:lpwstr/>
      </vt:variant>
      <vt:variant>
        <vt:i4>4194383</vt:i4>
      </vt:variant>
      <vt:variant>
        <vt:i4>33</vt:i4>
      </vt:variant>
      <vt:variant>
        <vt:i4>0</vt:i4>
      </vt:variant>
      <vt:variant>
        <vt:i4>5</vt:i4>
      </vt:variant>
      <vt:variant>
        <vt:lpwstr>http://www.korespondent.net/</vt:lpwstr>
      </vt:variant>
      <vt:variant>
        <vt:lpwstr/>
      </vt:variant>
      <vt:variant>
        <vt:i4>1704000</vt:i4>
      </vt:variant>
      <vt:variant>
        <vt:i4>30</vt:i4>
      </vt:variant>
      <vt:variant>
        <vt:i4>0</vt:i4>
      </vt:variant>
      <vt:variant>
        <vt:i4>5</vt:i4>
      </vt:variant>
      <vt:variant>
        <vt:lpwstr>http://www.kommersant.ua/</vt:lpwstr>
      </vt:variant>
      <vt:variant>
        <vt:lpwstr/>
      </vt:variant>
      <vt:variant>
        <vt:i4>8257650</vt:i4>
      </vt:variant>
      <vt:variant>
        <vt:i4>27</vt:i4>
      </vt:variant>
      <vt:variant>
        <vt:i4>0</vt:i4>
      </vt:variant>
      <vt:variant>
        <vt:i4>5</vt:i4>
      </vt:variant>
      <vt:variant>
        <vt:lpwstr>http://kanalukraina.tv/</vt:lpwstr>
      </vt:variant>
      <vt:variant>
        <vt:lpwstr/>
      </vt:variant>
      <vt:variant>
        <vt:i4>2949178</vt:i4>
      </vt:variant>
      <vt:variant>
        <vt:i4>24</vt:i4>
      </vt:variant>
      <vt:variant>
        <vt:i4>0</vt:i4>
      </vt:variant>
      <vt:variant>
        <vt:i4>5</vt:i4>
      </vt:variant>
      <vt:variant>
        <vt:lpwstr>http://www.journ.univ.kiev.ua/</vt:lpwstr>
      </vt:variant>
      <vt:variant>
        <vt:lpwstr/>
      </vt:variant>
      <vt:variant>
        <vt:i4>1769558</vt:i4>
      </vt:variant>
      <vt:variant>
        <vt:i4>21</vt:i4>
      </vt:variant>
      <vt:variant>
        <vt:i4>0</vt:i4>
      </vt:variant>
      <vt:variant>
        <vt:i4>5</vt:i4>
      </vt:variant>
      <vt:variant>
        <vt:lpwstr>http://www.inosmi.ru/</vt:lpwstr>
      </vt:variant>
      <vt:variant>
        <vt:lpwstr/>
      </vt:variant>
      <vt:variant>
        <vt:i4>1966157</vt:i4>
      </vt:variant>
      <vt:variant>
        <vt:i4>18</vt:i4>
      </vt:variant>
      <vt:variant>
        <vt:i4>0</vt:i4>
      </vt:variant>
      <vt:variant>
        <vt:i4>5</vt:i4>
      </vt:variant>
      <vt:variant>
        <vt:lpwstr>http://inter.ua/</vt:lpwstr>
      </vt:variant>
      <vt:variant>
        <vt:lpwstr/>
      </vt:variant>
      <vt:variant>
        <vt:i4>7929904</vt:i4>
      </vt:variant>
      <vt:variant>
        <vt:i4>15</vt:i4>
      </vt:variant>
      <vt:variant>
        <vt:i4>0</vt:i4>
      </vt:variant>
      <vt:variant>
        <vt:i4>5</vt:i4>
      </vt:variant>
      <vt:variant>
        <vt:lpwstr>http://www.ictv.ua/</vt:lpwstr>
      </vt:variant>
      <vt:variant>
        <vt:lpwstr/>
      </vt:variant>
      <vt:variant>
        <vt:i4>2359421</vt:i4>
      </vt:variant>
      <vt:variant>
        <vt:i4>12</vt:i4>
      </vt:variant>
      <vt:variant>
        <vt:i4>0</vt:i4>
      </vt:variant>
      <vt:variant>
        <vt:i4>5</vt:i4>
      </vt:variant>
      <vt:variant>
        <vt:lpwstr>http://www.for-ua.com/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http://www.facts.kiev.ua/</vt:lpwstr>
      </vt:variant>
      <vt:variant>
        <vt:lpwstr/>
      </vt:variant>
      <vt:variant>
        <vt:i4>7798901</vt:i4>
      </vt:variant>
      <vt:variant>
        <vt:i4>6</vt:i4>
      </vt:variant>
      <vt:variant>
        <vt:i4>0</vt:i4>
      </vt:variant>
      <vt:variant>
        <vt:i4>5</vt:i4>
      </vt:variant>
      <vt:variant>
        <vt:lpwstr>http://www.day.kiev.ua/</vt:lpwstr>
      </vt:variant>
      <vt:variant>
        <vt:lpwstr/>
      </vt:variant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http://www.1plus1.net/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http://www.2000.net.ua/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2015-10-28T15:37:00Z</cp:lastPrinted>
  <dcterms:created xsi:type="dcterms:W3CDTF">2018-12-20T21:50:00Z</dcterms:created>
  <dcterms:modified xsi:type="dcterms:W3CDTF">2018-12-20T22:17:00Z</dcterms:modified>
</cp:coreProperties>
</file>