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45" w:rsidRDefault="00CA7C2A" w:rsidP="00417C45">
      <w:pPr>
        <w:pStyle w:val="a3"/>
        <w:rPr>
          <w:rStyle w:val="1"/>
          <w:rFonts w:eastAsiaTheme="minorHAnsi"/>
          <w:sz w:val="28"/>
          <w:szCs w:val="28"/>
          <w:u w:val="none"/>
        </w:rPr>
      </w:pPr>
      <w:bookmarkStart w:id="0" w:name="bookmark1"/>
      <w:r>
        <w:rPr>
          <w:rStyle w:val="1"/>
          <w:rFonts w:eastAsiaTheme="minorHAnsi"/>
          <w:sz w:val="28"/>
          <w:szCs w:val="28"/>
          <w:u w:val="none"/>
        </w:rPr>
        <w:t>Практичне заняття №</w:t>
      </w:r>
      <w:r w:rsidR="000A07E0">
        <w:rPr>
          <w:rStyle w:val="1"/>
          <w:rFonts w:eastAsiaTheme="minorHAnsi"/>
          <w:sz w:val="28"/>
          <w:szCs w:val="28"/>
          <w:u w:val="none"/>
        </w:rPr>
        <w:t>3</w:t>
      </w:r>
    </w:p>
    <w:p w:rsidR="00DC0754" w:rsidRDefault="00DC0754" w:rsidP="00417C45">
      <w:pPr>
        <w:pStyle w:val="a3"/>
        <w:rPr>
          <w:rStyle w:val="1"/>
          <w:rFonts w:eastAsiaTheme="minorHAnsi"/>
          <w:sz w:val="28"/>
          <w:szCs w:val="28"/>
          <w:u w:val="none"/>
        </w:rPr>
      </w:pPr>
    </w:p>
    <w:p w:rsidR="00417C45" w:rsidRDefault="00417C45" w:rsidP="00417C45">
      <w:pPr>
        <w:pStyle w:val="a3"/>
        <w:rPr>
          <w:b/>
          <w:szCs w:val="28"/>
          <w:lang w:val="uk-UA" w:eastAsia="uk-UA" w:bidi="uk-UA"/>
        </w:rPr>
      </w:pPr>
      <w:r w:rsidRPr="00417C45">
        <w:rPr>
          <w:rStyle w:val="1"/>
          <w:rFonts w:eastAsiaTheme="minorHAnsi"/>
          <w:sz w:val="28"/>
          <w:szCs w:val="28"/>
          <w:u w:val="none"/>
        </w:rPr>
        <w:t xml:space="preserve">Тема </w:t>
      </w:r>
      <w:r w:rsidR="000A07E0">
        <w:rPr>
          <w:rStyle w:val="1"/>
          <w:rFonts w:eastAsiaTheme="minorHAnsi"/>
          <w:sz w:val="28"/>
          <w:szCs w:val="28"/>
          <w:u w:val="none"/>
        </w:rPr>
        <w:t>3</w:t>
      </w:r>
      <w:r w:rsidRPr="00417C45">
        <w:rPr>
          <w:rStyle w:val="1"/>
          <w:rFonts w:eastAsiaTheme="minorHAnsi"/>
          <w:sz w:val="28"/>
          <w:szCs w:val="28"/>
          <w:u w:val="none"/>
        </w:rPr>
        <w:t>.</w:t>
      </w:r>
      <w:r w:rsidRPr="00417C45">
        <w:rPr>
          <w:szCs w:val="28"/>
          <w:lang w:val="uk-UA" w:eastAsia="uk-UA" w:bidi="uk-UA"/>
        </w:rPr>
        <w:t xml:space="preserve"> </w:t>
      </w:r>
      <w:bookmarkEnd w:id="0"/>
      <w:r w:rsidR="000A07E0">
        <w:rPr>
          <w:b/>
          <w:szCs w:val="28"/>
          <w:lang w:val="uk-UA" w:eastAsia="uk-UA" w:bidi="uk-UA"/>
        </w:rPr>
        <w:t>Облік платників податків</w:t>
      </w:r>
    </w:p>
    <w:p w:rsidR="00DC0754" w:rsidRPr="00417C45" w:rsidRDefault="00DC0754" w:rsidP="00417C45">
      <w:pPr>
        <w:pStyle w:val="a3"/>
        <w:rPr>
          <w:b/>
          <w:szCs w:val="28"/>
        </w:rPr>
      </w:pPr>
    </w:p>
    <w:p w:rsidR="00F62FF7" w:rsidRPr="00BD0BD8" w:rsidRDefault="00F62FF7" w:rsidP="0041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D0B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Завдання:</w:t>
      </w:r>
    </w:p>
    <w:p w:rsidR="00F62FF7" w:rsidRPr="00BD0BD8" w:rsidRDefault="00BD0BD8" w:rsidP="0041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1)</w:t>
      </w:r>
      <w:r w:rsidR="00F62FF7" w:rsidRPr="00BD0B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прочитати  лекцію </w:t>
      </w:r>
      <w:r w:rsidR="000A07E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3</w:t>
      </w:r>
      <w:r w:rsidR="00F62FF7" w:rsidRPr="00BD0B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та підготувати відповіді на питання:</w:t>
      </w:r>
    </w:p>
    <w:p w:rsidR="00BD0BD8" w:rsidRPr="00BD0BD8" w:rsidRDefault="00BD0BD8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FF7" w:rsidRPr="00F62FF7" w:rsidRDefault="00417C45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62FF7"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2F3" w:rsidRPr="002662F3">
        <w:rPr>
          <w:rFonts w:ascii="Times New Roman" w:hAnsi="Times New Roman" w:cs="Times New Roman"/>
          <w:sz w:val="28"/>
          <w:szCs w:val="28"/>
          <w:lang w:val="uk-UA"/>
        </w:rPr>
        <w:t>Необхідність та сутність обліку платників податків</w:t>
      </w:r>
      <w:r w:rsidR="00F62FF7" w:rsidRPr="00F62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C45" w:rsidRPr="00F62FF7" w:rsidRDefault="00F62FF7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17C45"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2F3" w:rsidRPr="002662F3">
        <w:rPr>
          <w:rFonts w:ascii="Times New Roman" w:hAnsi="Times New Roman" w:cs="Times New Roman"/>
          <w:sz w:val="28"/>
          <w:szCs w:val="28"/>
          <w:lang w:val="uk-UA"/>
        </w:rPr>
        <w:t>Облік суб’єктів підприємницької діяльності в органах державної реєстрації</w:t>
      </w:r>
      <w:r w:rsidR="00417C45" w:rsidRPr="00F62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C45" w:rsidRPr="00F62FF7" w:rsidRDefault="00417C45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A7C2A">
        <w:rPr>
          <w:rFonts w:ascii="Times New Roman" w:hAnsi="Times New Roman" w:cs="Times New Roman"/>
          <w:sz w:val="28"/>
          <w:szCs w:val="28"/>
          <w:lang w:val="uk-UA"/>
        </w:rPr>
        <w:t>Державне податкове регулювання</w:t>
      </w:r>
      <w:r w:rsidRPr="00F62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C45" w:rsidRPr="00F62FF7" w:rsidRDefault="00417C45" w:rsidP="00BD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662F3" w:rsidRPr="002662F3">
        <w:rPr>
          <w:rFonts w:ascii="Times New Roman" w:hAnsi="Times New Roman" w:cs="Times New Roman"/>
          <w:sz w:val="28"/>
          <w:szCs w:val="28"/>
          <w:lang w:val="uk-UA"/>
        </w:rPr>
        <w:t>Облік юридичних осіб – платників податків</w:t>
      </w:r>
      <w:r w:rsidRPr="00F62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FF7" w:rsidRDefault="00417C45" w:rsidP="00CA7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662F3" w:rsidRPr="002662F3">
        <w:rPr>
          <w:rFonts w:ascii="Times New Roman" w:hAnsi="Times New Roman" w:cs="Times New Roman"/>
          <w:sz w:val="28"/>
          <w:szCs w:val="28"/>
          <w:lang w:val="uk-UA"/>
        </w:rPr>
        <w:t>Облік фізичних осіб - платників податків</w:t>
      </w:r>
      <w:r w:rsidR="00F62FF7" w:rsidRPr="00F62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FF7" w:rsidRDefault="00F62FF7" w:rsidP="00CA7C2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62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2F3" w:rsidRPr="002662F3">
        <w:rPr>
          <w:rFonts w:ascii="Times New Roman" w:hAnsi="Times New Roman" w:cs="Times New Roman"/>
          <w:sz w:val="28"/>
          <w:szCs w:val="28"/>
          <w:lang w:val="uk-UA"/>
        </w:rPr>
        <w:t>Порядок внесення змін до облікових документів</w:t>
      </w:r>
      <w:r w:rsidR="00BD0BD8">
        <w:rPr>
          <w:rFonts w:cs="Times New Roman"/>
          <w:szCs w:val="28"/>
          <w:lang w:val="uk-UA"/>
        </w:rPr>
        <w:t>.</w:t>
      </w:r>
    </w:p>
    <w:p w:rsidR="00BD0BD8" w:rsidRPr="00F62FF7" w:rsidRDefault="00BD0BD8" w:rsidP="00BD0BD8">
      <w:pPr>
        <w:pStyle w:val="a3"/>
        <w:spacing w:line="24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6. </w:t>
      </w:r>
      <w:r w:rsidR="002662F3">
        <w:rPr>
          <w:rFonts w:cs="Times New Roman"/>
          <w:szCs w:val="28"/>
          <w:lang w:val="uk-UA"/>
        </w:rPr>
        <w:t>З</w:t>
      </w:r>
      <w:r w:rsidR="002662F3" w:rsidRPr="002662F3">
        <w:rPr>
          <w:rFonts w:cs="Times New Roman"/>
          <w:szCs w:val="28"/>
          <w:lang w:val="uk-UA"/>
        </w:rPr>
        <w:t>няття з обліку платників податків</w:t>
      </w:r>
      <w:r>
        <w:rPr>
          <w:rFonts w:cs="Times New Roman"/>
          <w:szCs w:val="28"/>
          <w:lang w:val="uk-UA"/>
        </w:rPr>
        <w:t>.</w:t>
      </w:r>
    </w:p>
    <w:p w:rsidR="00BD0BD8" w:rsidRDefault="00BD0BD8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BD0BD8" w:rsidRDefault="00BD0BD8" w:rsidP="00BD0BD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 </w:t>
      </w:r>
      <w:r w:rsidRPr="00BD0BD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рамках самостійної роботи підготувати відповіді на такі питання:</w:t>
      </w:r>
    </w:p>
    <w:p w:rsidR="003A4180" w:rsidRPr="00BD0BD8" w:rsidRDefault="003A4180" w:rsidP="003A418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bookmarkStart w:id="1" w:name="_GoBack"/>
      <w:bookmarkEnd w:id="1"/>
    </w:p>
    <w:p w:rsidR="00164BEF" w:rsidRDefault="00F62FF7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E7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A07E0">
        <w:rPr>
          <w:rFonts w:ascii="Times New Roman" w:hAnsi="Times New Roman" w:cs="Times New Roman"/>
          <w:sz w:val="28"/>
          <w:szCs w:val="28"/>
          <w:lang w:val="uk-UA"/>
        </w:rPr>
        <w:t>Облік самозайнятих осіб</w:t>
      </w:r>
      <w:r w:rsidR="00164B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1EA" w:rsidRDefault="00BA71EA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A07E0">
        <w:rPr>
          <w:rFonts w:ascii="Times New Roman" w:hAnsi="Times New Roman" w:cs="Times New Roman"/>
          <w:sz w:val="28"/>
          <w:szCs w:val="28"/>
          <w:lang w:val="uk-UA"/>
        </w:rPr>
        <w:t>Вимоги до відкриття та закриття рахунків платників податків у банках та інших фінансових установах</w:t>
      </w:r>
      <w:r w:rsidRPr="00BA7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BEF" w:rsidRPr="00CA7C2A" w:rsidRDefault="00BA71EA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4B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07E0">
        <w:rPr>
          <w:rFonts w:ascii="Times New Roman" w:hAnsi="Times New Roman" w:cs="Times New Roman"/>
          <w:sz w:val="28"/>
          <w:szCs w:val="28"/>
          <w:lang w:val="uk-UA"/>
        </w:rPr>
        <w:t>Інформаційно-аналітичне забезпечення діяльності органів контролю</w:t>
      </w:r>
      <w:r w:rsidR="00164B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BD8" w:rsidRPr="00F62FF7" w:rsidRDefault="00BD0BD8" w:rsidP="00F6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32B5" w:rsidRPr="003F4E74" w:rsidRDefault="00DA32B5" w:rsidP="00DA32B5">
      <w:pPr>
        <w:pStyle w:val="a3"/>
        <w:rPr>
          <w:szCs w:val="28"/>
          <w:lang w:val="uk-UA"/>
        </w:rPr>
      </w:pPr>
    </w:p>
    <w:p w:rsidR="00E34F05" w:rsidRPr="00DA32B5" w:rsidRDefault="00E34F05">
      <w:pPr>
        <w:rPr>
          <w:lang w:val="uk-UA"/>
        </w:rPr>
      </w:pPr>
    </w:p>
    <w:sectPr w:rsidR="00E34F05" w:rsidRPr="00DA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5ABB"/>
    <w:multiLevelType w:val="hybridMultilevel"/>
    <w:tmpl w:val="392CC694"/>
    <w:lvl w:ilvl="0" w:tplc="C3FAE1C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E7457"/>
    <w:multiLevelType w:val="hybridMultilevel"/>
    <w:tmpl w:val="09EE6106"/>
    <w:lvl w:ilvl="0" w:tplc="76BA25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439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09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CF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26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C1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5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A8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EA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79C3"/>
    <w:multiLevelType w:val="hybridMultilevel"/>
    <w:tmpl w:val="4D8EAAC8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30DA7"/>
    <w:multiLevelType w:val="hybridMultilevel"/>
    <w:tmpl w:val="F43C26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A"/>
    <w:rsid w:val="000A07E0"/>
    <w:rsid w:val="00164BEF"/>
    <w:rsid w:val="002662F3"/>
    <w:rsid w:val="003A4180"/>
    <w:rsid w:val="003F4E74"/>
    <w:rsid w:val="00417C45"/>
    <w:rsid w:val="006610AE"/>
    <w:rsid w:val="00BA71EA"/>
    <w:rsid w:val="00BC585A"/>
    <w:rsid w:val="00BD0BD8"/>
    <w:rsid w:val="00CA7C2A"/>
    <w:rsid w:val="00DA32B5"/>
    <w:rsid w:val="00DC0754"/>
    <w:rsid w:val="00E34F05"/>
    <w:rsid w:val="00F62FF7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C7E1-5D94-4B6A-AEAF-A7CA1A35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FD611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FD611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32B5"/>
    <w:rPr>
      <w:color w:val="0000FF"/>
      <w:u w:val="single"/>
    </w:rPr>
  </w:style>
  <w:style w:type="character" w:customStyle="1" w:styleId="1">
    <w:name w:val="Заголовок №1"/>
    <w:basedOn w:val="a0"/>
    <w:rsid w:val="0041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styleId="a6">
    <w:name w:val="List Paragraph"/>
    <w:basedOn w:val="a"/>
    <w:uiPriority w:val="34"/>
    <w:qFormat/>
    <w:rsid w:val="00F62FF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62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Дмитро Титарчук</cp:lastModifiedBy>
  <cp:revision>8</cp:revision>
  <dcterms:created xsi:type="dcterms:W3CDTF">2019-02-28T19:23:00Z</dcterms:created>
  <dcterms:modified xsi:type="dcterms:W3CDTF">2019-03-02T20:41:00Z</dcterms:modified>
</cp:coreProperties>
</file>