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A5" w:rsidRPr="00BE3BA5" w:rsidRDefault="00BE3BA5" w:rsidP="00BE3BA5">
      <w:pPr>
        <w:ind w:left="720"/>
        <w:jc w:val="center"/>
        <w:rPr>
          <w:b/>
          <w:bCs/>
          <w:lang w:val="uk-UA"/>
        </w:rPr>
      </w:pPr>
      <w:bookmarkStart w:id="0" w:name="_GoBack"/>
      <w:bookmarkEnd w:id="0"/>
      <w:r w:rsidRPr="00BE3BA5">
        <w:rPr>
          <w:b/>
          <w:lang w:val="uk-UA"/>
        </w:rPr>
        <w:t xml:space="preserve">Практичне заняття 4. </w:t>
      </w:r>
      <w:r w:rsidRPr="00BE3BA5">
        <w:rPr>
          <w:b/>
          <w:bCs/>
          <w:lang w:val="uk-UA"/>
        </w:rPr>
        <w:t>Роль вуглеводів у харчуванні.</w:t>
      </w:r>
    </w:p>
    <w:p w:rsidR="00BE3BA5" w:rsidRPr="00BE3BA5" w:rsidRDefault="00BE3BA5" w:rsidP="00BE3BA5">
      <w:pPr>
        <w:ind w:left="720"/>
        <w:jc w:val="center"/>
        <w:rPr>
          <w:b/>
          <w:lang w:val="uk-UA"/>
        </w:rPr>
      </w:pPr>
    </w:p>
    <w:p w:rsidR="00BE3BA5" w:rsidRPr="00755DBC" w:rsidRDefault="00BE3BA5" w:rsidP="00BE3BA5">
      <w:pPr>
        <w:pStyle w:val="a3"/>
        <w:ind w:left="2520" w:hanging="1800"/>
        <w:rPr>
          <w:sz w:val="24"/>
          <w:lang w:val="uk-UA"/>
        </w:rPr>
      </w:pPr>
      <w:r w:rsidRPr="00755DBC">
        <w:rPr>
          <w:sz w:val="24"/>
          <w:u w:val="single"/>
          <w:lang w:val="uk-UA"/>
        </w:rPr>
        <w:t>Мета заняття:</w:t>
      </w:r>
      <w:r w:rsidRPr="00755DBC">
        <w:rPr>
          <w:sz w:val="24"/>
          <w:lang w:val="uk-UA"/>
        </w:rPr>
        <w:t xml:space="preserve"> закріплення і поглиблення теоретичних знань про роль вуглеводів у харчуванні.</w:t>
      </w:r>
    </w:p>
    <w:p w:rsidR="00BE3BA5" w:rsidRPr="00755DBC" w:rsidRDefault="00BE3BA5" w:rsidP="00BE3BA5">
      <w:pPr>
        <w:pStyle w:val="a3"/>
        <w:rPr>
          <w:sz w:val="24"/>
          <w:lang w:val="uk-UA"/>
        </w:rPr>
      </w:pPr>
    </w:p>
    <w:p w:rsidR="00BE3BA5" w:rsidRPr="00755DBC" w:rsidRDefault="00BE3BA5" w:rsidP="00BE3BA5">
      <w:pPr>
        <w:ind w:firstLine="720"/>
        <w:jc w:val="center"/>
        <w:rPr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Питання для самопідготовки:</w:t>
      </w:r>
    </w:p>
    <w:p w:rsidR="00BE3BA5" w:rsidRPr="00755DBC" w:rsidRDefault="00BE3BA5" w:rsidP="00BE3BA5">
      <w:pPr>
        <w:pStyle w:val="a3"/>
        <w:numPr>
          <w:ilvl w:val="0"/>
          <w:numId w:val="1"/>
        </w:numPr>
        <w:rPr>
          <w:sz w:val="24"/>
          <w:lang w:val="uk-UA"/>
        </w:rPr>
      </w:pPr>
      <w:r w:rsidRPr="00755DBC">
        <w:rPr>
          <w:sz w:val="24"/>
          <w:lang w:val="uk-UA"/>
        </w:rPr>
        <w:t>Які функції вуглеводів в організмі людини?</w:t>
      </w:r>
    </w:p>
    <w:p w:rsidR="00BE3BA5" w:rsidRPr="00755DBC" w:rsidRDefault="00BE3BA5" w:rsidP="00BE3BA5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Класифікація і характеристика окремих груп вуглеводів (властивості, роль, джерела):</w:t>
      </w:r>
    </w:p>
    <w:p w:rsidR="00BE3BA5" w:rsidRPr="00755DBC" w:rsidRDefault="00BE3BA5" w:rsidP="00BE3BA5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Що таке «</w:t>
      </w:r>
      <w:proofErr w:type="spellStart"/>
      <w:r w:rsidRPr="00755DBC">
        <w:rPr>
          <w:lang w:val="uk-UA"/>
        </w:rPr>
        <w:t>глікемічний</w:t>
      </w:r>
      <w:proofErr w:type="spellEnd"/>
      <w:r w:rsidRPr="00755DBC">
        <w:rPr>
          <w:lang w:val="uk-UA"/>
        </w:rPr>
        <w:t xml:space="preserve"> індекс»? Від чого він залежить?</w:t>
      </w:r>
      <w:r w:rsidRPr="00BE3BA5">
        <w:rPr>
          <w:lang w:val="uk-UA"/>
        </w:rPr>
        <w:t xml:space="preserve"> </w:t>
      </w:r>
      <w:r w:rsidRPr="00755DBC">
        <w:rPr>
          <w:lang w:val="uk-UA"/>
        </w:rPr>
        <w:t>Норми споживання вуглеводів.</w:t>
      </w:r>
    </w:p>
    <w:p w:rsidR="00BE3BA5" w:rsidRPr="00755DBC" w:rsidRDefault="00BE3BA5" w:rsidP="00BE3BA5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Аліментарна профілактика цукрового діабету.</w:t>
      </w:r>
    </w:p>
    <w:p w:rsidR="00BE3BA5" w:rsidRPr="00BE3BA5" w:rsidRDefault="00BE3BA5" w:rsidP="00BE3BA5">
      <w:pPr>
        <w:numPr>
          <w:ilvl w:val="0"/>
          <w:numId w:val="1"/>
        </w:numPr>
        <w:jc w:val="both"/>
        <w:rPr>
          <w:lang w:val="uk-UA"/>
        </w:rPr>
      </w:pPr>
      <w:r w:rsidRPr="00BE3BA5">
        <w:rPr>
          <w:lang w:val="uk-UA"/>
        </w:rPr>
        <w:t xml:space="preserve">Які наслідки надлишку та дефіциту вуглеводів у </w:t>
      </w:r>
      <w:proofErr w:type="spellStart"/>
      <w:r w:rsidRPr="00BE3BA5">
        <w:rPr>
          <w:lang w:val="uk-UA"/>
        </w:rPr>
        <w:t>раціоніХарчові</w:t>
      </w:r>
      <w:proofErr w:type="spellEnd"/>
      <w:r w:rsidRPr="00BE3BA5">
        <w:rPr>
          <w:lang w:val="uk-UA"/>
        </w:rPr>
        <w:t xml:space="preserve"> замінники цукру.</w:t>
      </w:r>
    </w:p>
    <w:p w:rsidR="00BE3BA5" w:rsidRPr="00755DBC" w:rsidRDefault="00BE3BA5" w:rsidP="00BE3BA5">
      <w:pPr>
        <w:jc w:val="center"/>
        <w:rPr>
          <w:i/>
          <w:iCs/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Завдання:</w:t>
      </w:r>
    </w:p>
    <w:p w:rsidR="00BE3BA5" w:rsidRPr="00755DBC" w:rsidRDefault="00BE3BA5" w:rsidP="00BE3BA5">
      <w:pPr>
        <w:jc w:val="both"/>
        <w:rPr>
          <w:lang w:val="uk-UA"/>
        </w:rPr>
      </w:pPr>
    </w:p>
    <w:p w:rsidR="00BE3BA5" w:rsidRPr="00755DBC" w:rsidRDefault="00BE3BA5" w:rsidP="00BE3BA5">
      <w:pPr>
        <w:pStyle w:val="a3"/>
        <w:numPr>
          <w:ilvl w:val="2"/>
          <w:numId w:val="1"/>
        </w:numPr>
        <w:tabs>
          <w:tab w:val="clear" w:pos="2160"/>
          <w:tab w:val="num" w:pos="1080"/>
        </w:tabs>
        <w:ind w:left="0" w:firstLine="720"/>
        <w:jc w:val="both"/>
        <w:rPr>
          <w:sz w:val="24"/>
          <w:lang w:val="uk-UA"/>
        </w:rPr>
      </w:pPr>
      <w:r w:rsidRPr="00755DBC">
        <w:rPr>
          <w:sz w:val="24"/>
          <w:lang w:val="uk-UA"/>
        </w:rPr>
        <w:t>Оцінити вуглеводний склад харчового раціону у співс</w:t>
      </w:r>
      <w:r>
        <w:rPr>
          <w:sz w:val="24"/>
          <w:lang w:val="uk-UA"/>
        </w:rPr>
        <w:t xml:space="preserve">тавленні з оздоровчим раціоном </w:t>
      </w:r>
      <w:r w:rsidRPr="00755DBC">
        <w:rPr>
          <w:sz w:val="24"/>
          <w:lang w:val="uk-UA"/>
        </w:rPr>
        <w:t xml:space="preserve"> та формулою збалансованого харчування (</w:t>
      </w:r>
      <w:r>
        <w:rPr>
          <w:sz w:val="24"/>
          <w:lang w:val="uk-UA"/>
        </w:rPr>
        <w:t>див. таблиці практичного 2</w:t>
      </w:r>
      <w:r w:rsidRPr="00755DBC">
        <w:rPr>
          <w:sz w:val="24"/>
          <w:lang w:val="uk-UA"/>
        </w:rPr>
        <w:t>).</w:t>
      </w:r>
    </w:p>
    <w:p w:rsidR="00BE3BA5" w:rsidRDefault="00BE3BA5" w:rsidP="00BE3BA5">
      <w:pPr>
        <w:pStyle w:val="a3"/>
        <w:numPr>
          <w:ilvl w:val="2"/>
          <w:numId w:val="1"/>
        </w:numPr>
        <w:tabs>
          <w:tab w:val="clear" w:pos="2160"/>
          <w:tab w:val="num" w:pos="1080"/>
        </w:tabs>
        <w:ind w:left="0" w:firstLine="720"/>
        <w:jc w:val="both"/>
        <w:rPr>
          <w:sz w:val="24"/>
          <w:lang w:val="uk-UA"/>
        </w:rPr>
      </w:pPr>
      <w:r w:rsidRPr="00755DBC">
        <w:rPr>
          <w:sz w:val="24"/>
          <w:lang w:val="uk-UA"/>
        </w:rPr>
        <w:t xml:space="preserve">Пояснити процеси, що відбуваються в організмі при споживанні продуктів з різним </w:t>
      </w:r>
      <w:proofErr w:type="spellStart"/>
      <w:r w:rsidRPr="00755DBC">
        <w:rPr>
          <w:sz w:val="24"/>
          <w:lang w:val="uk-UA"/>
        </w:rPr>
        <w:t>глікемічним</w:t>
      </w:r>
      <w:proofErr w:type="spellEnd"/>
      <w:r w:rsidRPr="00755DBC">
        <w:rPr>
          <w:sz w:val="24"/>
          <w:lang w:val="uk-UA"/>
        </w:rPr>
        <w:t xml:space="preserve"> індексом (рис. </w:t>
      </w:r>
      <w:r>
        <w:rPr>
          <w:sz w:val="24"/>
          <w:lang w:val="uk-UA"/>
        </w:rPr>
        <w:t>1</w:t>
      </w:r>
      <w:r w:rsidRPr="00755DBC">
        <w:rPr>
          <w:sz w:val="24"/>
          <w:lang w:val="uk-UA"/>
        </w:rPr>
        <w:t>,</w:t>
      </w:r>
      <w:r>
        <w:rPr>
          <w:sz w:val="24"/>
          <w:lang w:val="uk-UA"/>
        </w:rPr>
        <w:t>2</w:t>
      </w:r>
      <w:r w:rsidRPr="00755DBC">
        <w:rPr>
          <w:sz w:val="24"/>
          <w:lang w:val="uk-UA"/>
        </w:rPr>
        <w:t xml:space="preserve">, табл. 1).  </w:t>
      </w:r>
    </w:p>
    <w:p w:rsidR="00BE3BA5" w:rsidRPr="00755DBC" w:rsidRDefault="00BE3BA5" w:rsidP="00BE3BA5">
      <w:pPr>
        <w:pStyle w:val="a3"/>
        <w:tabs>
          <w:tab w:val="num" w:pos="1080"/>
        </w:tabs>
        <w:ind w:left="720" w:firstLine="0"/>
        <w:jc w:val="both"/>
        <w:rPr>
          <w:sz w:val="24"/>
          <w:lang w:val="uk-UA"/>
        </w:rPr>
      </w:pPr>
    </w:p>
    <w:p w:rsidR="00BE3BA5" w:rsidRPr="00BE3BA5" w:rsidRDefault="00BE3BA5" w:rsidP="00BE3BA5">
      <w:pPr>
        <w:rPr>
          <w:lang w:val="uk-UA"/>
        </w:rPr>
      </w:pPr>
      <w:r w:rsidRPr="00755DBC">
        <w:rPr>
          <w:lang w:val="uk-UA"/>
        </w:rPr>
        <w:object w:dxaOrig="9090" w:dyaOrig="5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35pt;height:208pt" o:ole="" fillcolor="window">
            <v:imagedata r:id="rId9" o:title=""/>
          </v:shape>
          <o:OLEObject Type="Embed" ProgID="Word.Picture.8" ShapeID="_x0000_i1025" DrawAspect="Content" ObjectID="_1473433657" r:id="rId10"/>
        </w:object>
      </w:r>
      <w:r w:rsidRPr="00BE3BA5">
        <w:rPr>
          <w:lang w:val="uk-UA"/>
        </w:rPr>
        <w:t xml:space="preserve">Таблиця 1. </w:t>
      </w:r>
      <w:proofErr w:type="spellStart"/>
      <w:r w:rsidRPr="00BE3BA5">
        <w:rPr>
          <w:lang w:val="uk-UA"/>
        </w:rPr>
        <w:t>Глікемічні</w:t>
      </w:r>
      <w:proofErr w:type="spellEnd"/>
      <w:r w:rsidRPr="00BE3BA5">
        <w:rPr>
          <w:lang w:val="uk-UA"/>
        </w:rPr>
        <w:t xml:space="preserve"> індекси харчових продуктів</w:t>
      </w:r>
    </w:p>
    <w:tbl>
      <w:tblPr>
        <w:tblW w:w="990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141"/>
        <w:gridCol w:w="2101"/>
        <w:gridCol w:w="1340"/>
        <w:gridCol w:w="1585"/>
        <w:gridCol w:w="1379"/>
      </w:tblGrid>
      <w:tr w:rsidR="00BE3BA5" w:rsidRPr="00BE3BA5" w:rsidTr="00BE3BA5">
        <w:trPr>
          <w:trHeight w:val="40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Продукти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221C26">
            <w:pPr>
              <w:ind w:left="-108" w:right="-133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E3BA5">
              <w:rPr>
                <w:sz w:val="22"/>
                <w:szCs w:val="22"/>
                <w:lang w:val="uk-UA"/>
              </w:rPr>
              <w:t>Глікемічний</w:t>
            </w:r>
            <w:proofErr w:type="spellEnd"/>
            <w:r w:rsidRPr="00BE3BA5">
              <w:rPr>
                <w:sz w:val="22"/>
                <w:szCs w:val="22"/>
                <w:lang w:val="uk-UA"/>
              </w:rPr>
              <w:t xml:space="preserve"> індекс, 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Продукти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221C26">
            <w:pPr>
              <w:ind w:left="-108" w:right="-123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E3BA5">
              <w:rPr>
                <w:sz w:val="22"/>
                <w:szCs w:val="22"/>
                <w:lang w:val="uk-UA"/>
              </w:rPr>
              <w:t>Глікемічний</w:t>
            </w:r>
            <w:proofErr w:type="spellEnd"/>
            <w:r w:rsidRPr="00BE3BA5">
              <w:rPr>
                <w:sz w:val="22"/>
                <w:szCs w:val="22"/>
                <w:lang w:val="uk-UA"/>
              </w:rPr>
              <w:t xml:space="preserve"> індекс, 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Продукти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221C26">
            <w:pPr>
              <w:ind w:left="-90" w:right="-108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E3BA5">
              <w:rPr>
                <w:sz w:val="22"/>
                <w:szCs w:val="22"/>
                <w:lang w:val="uk-UA"/>
              </w:rPr>
              <w:t>Глікемічний</w:t>
            </w:r>
            <w:proofErr w:type="spellEnd"/>
            <w:r w:rsidRPr="00BE3BA5">
              <w:rPr>
                <w:sz w:val="22"/>
                <w:szCs w:val="22"/>
                <w:lang w:val="uk-UA"/>
              </w:rPr>
              <w:t xml:space="preserve"> індекс, %</w:t>
            </w:r>
          </w:p>
        </w:tc>
      </w:tr>
      <w:tr w:rsidR="00BE3BA5" w:rsidRPr="00BE3BA5" w:rsidTr="00BE3BA5">
        <w:trPr>
          <w:trHeight w:val="43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BE3BA5">
            <w:pPr>
              <w:ind w:left="-120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Хліб</w:t>
            </w:r>
          </w:p>
          <w:p w:rsidR="00BE3BA5" w:rsidRPr="00BE3BA5" w:rsidRDefault="00BE3BA5" w:rsidP="00BE3BA5">
            <w:pPr>
              <w:ind w:right="-90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білий пшеничний</w:t>
            </w:r>
          </w:p>
          <w:p w:rsidR="00BE3BA5" w:rsidRPr="00BE3BA5" w:rsidRDefault="00BE3BA5" w:rsidP="00BE3BA5">
            <w:pPr>
              <w:pStyle w:val="a5"/>
              <w:jc w:val="left"/>
              <w:rPr>
                <w:sz w:val="22"/>
                <w:szCs w:val="22"/>
              </w:rPr>
            </w:pPr>
            <w:r w:rsidRPr="00BE3BA5">
              <w:rPr>
                <w:sz w:val="22"/>
                <w:szCs w:val="22"/>
              </w:rPr>
              <w:t>із цільної пшеничної муки</w:t>
            </w:r>
          </w:p>
          <w:p w:rsidR="00BE3BA5" w:rsidRPr="00BE3BA5" w:rsidRDefault="00BE3BA5" w:rsidP="00BE3BA5">
            <w:pPr>
              <w:pStyle w:val="a5"/>
              <w:ind w:left="-120" w:right="-108"/>
              <w:jc w:val="left"/>
              <w:rPr>
                <w:sz w:val="22"/>
                <w:szCs w:val="22"/>
              </w:rPr>
            </w:pPr>
            <w:r w:rsidRPr="00BE3BA5">
              <w:rPr>
                <w:sz w:val="22"/>
                <w:szCs w:val="22"/>
              </w:rPr>
              <w:t>із цільної житньої муки</w:t>
            </w:r>
          </w:p>
          <w:p w:rsidR="00BE3BA5" w:rsidRPr="00BE3BA5" w:rsidRDefault="00BE3BA5" w:rsidP="00BE3BA5">
            <w:pPr>
              <w:ind w:right="-48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Крупи</w:t>
            </w:r>
          </w:p>
          <w:p w:rsidR="00BE3BA5" w:rsidRPr="00BE3BA5" w:rsidRDefault="00BE3BA5" w:rsidP="00BE3BA5">
            <w:pPr>
              <w:ind w:left="234" w:right="-48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гречана</w:t>
            </w:r>
          </w:p>
          <w:p w:rsidR="00BE3BA5" w:rsidRPr="00BE3BA5" w:rsidRDefault="00BE3BA5" w:rsidP="00BE3BA5">
            <w:pPr>
              <w:ind w:left="234" w:right="-48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пшоно</w:t>
            </w:r>
          </w:p>
          <w:p w:rsidR="00BE3BA5" w:rsidRPr="00BE3BA5" w:rsidRDefault="00BE3BA5" w:rsidP="00BE3BA5">
            <w:pPr>
              <w:ind w:left="234" w:right="-48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рис</w:t>
            </w:r>
          </w:p>
          <w:p w:rsidR="00BE3BA5" w:rsidRPr="00BE3BA5" w:rsidRDefault="00BE3BA5" w:rsidP="00BE3BA5">
            <w:pPr>
              <w:ind w:left="234" w:right="-168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кукурудзяні              пластівці солодкі</w:t>
            </w:r>
          </w:p>
          <w:p w:rsidR="00BE3BA5" w:rsidRPr="00BE3BA5" w:rsidRDefault="00BE3BA5" w:rsidP="00BE3BA5">
            <w:pPr>
              <w:ind w:right="-168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Вівсяна каша</w:t>
            </w:r>
          </w:p>
          <w:p w:rsidR="00BE3BA5" w:rsidRPr="00BE3BA5" w:rsidRDefault="00BE3BA5" w:rsidP="00BE3BA5">
            <w:pPr>
              <w:ind w:right="-168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Печиво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100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99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58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74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103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83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87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85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82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221C26">
            <w:pPr>
              <w:ind w:left="12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Пряники вівсяні</w:t>
            </w:r>
          </w:p>
          <w:p w:rsidR="00BE3BA5" w:rsidRPr="00BE3BA5" w:rsidRDefault="00BE3BA5" w:rsidP="00221C26">
            <w:pPr>
              <w:ind w:left="12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Овочі:</w:t>
            </w:r>
          </w:p>
          <w:p w:rsidR="00BE3BA5" w:rsidRPr="00BE3BA5" w:rsidRDefault="00BE3BA5" w:rsidP="00221C26">
            <w:pPr>
              <w:ind w:left="-108" w:right="-145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 xml:space="preserve"> горох заморожений</w:t>
            </w:r>
          </w:p>
          <w:p w:rsidR="00BE3BA5" w:rsidRPr="00BE3BA5" w:rsidRDefault="00BE3BA5" w:rsidP="00221C26">
            <w:pPr>
              <w:ind w:left="-108" w:right="-145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 xml:space="preserve"> картопля(швидкого</w:t>
            </w:r>
          </w:p>
          <w:p w:rsidR="00BE3BA5" w:rsidRPr="00BE3BA5" w:rsidRDefault="00BE3BA5" w:rsidP="00221C26">
            <w:pPr>
              <w:ind w:left="-108" w:right="-145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 xml:space="preserve">  приготування)</w:t>
            </w:r>
          </w:p>
          <w:p w:rsidR="00BE3BA5" w:rsidRPr="00BE3BA5" w:rsidRDefault="00BE3BA5" w:rsidP="00221C26">
            <w:pPr>
              <w:ind w:left="-108" w:right="-145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 xml:space="preserve"> картопля (молода</w:t>
            </w:r>
          </w:p>
          <w:p w:rsidR="00BE3BA5" w:rsidRPr="00BE3BA5" w:rsidRDefault="00BE3BA5" w:rsidP="00221C26">
            <w:pPr>
              <w:ind w:left="-108" w:right="-145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 xml:space="preserve">  варена)</w:t>
            </w:r>
          </w:p>
          <w:p w:rsidR="00BE3BA5" w:rsidRPr="00BE3BA5" w:rsidRDefault="00BE3BA5" w:rsidP="00221C26">
            <w:pPr>
              <w:ind w:left="-108" w:right="-145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 xml:space="preserve"> картопля (печена)</w:t>
            </w:r>
          </w:p>
          <w:p w:rsidR="00BE3BA5" w:rsidRPr="00BE3BA5" w:rsidRDefault="00BE3BA5" w:rsidP="00221C26">
            <w:pPr>
              <w:ind w:right="-145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 xml:space="preserve">Квасоля </w:t>
            </w:r>
          </w:p>
          <w:p w:rsidR="00BE3BA5" w:rsidRPr="00BE3BA5" w:rsidRDefault="00BE3BA5" w:rsidP="00221C26">
            <w:pPr>
              <w:ind w:right="-145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Соя консервована</w:t>
            </w:r>
          </w:p>
          <w:p w:rsidR="00BE3BA5" w:rsidRPr="00BE3BA5" w:rsidRDefault="00BE3BA5" w:rsidP="00221C26">
            <w:pPr>
              <w:ind w:right="-145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Фрукти, ягоди</w:t>
            </w:r>
          </w:p>
          <w:p w:rsidR="00BE3BA5" w:rsidRPr="00BE3BA5" w:rsidRDefault="00BE3BA5" w:rsidP="00221C26">
            <w:pPr>
              <w:ind w:right="-145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 xml:space="preserve">    вишня</w:t>
            </w:r>
          </w:p>
          <w:p w:rsidR="00BE3BA5" w:rsidRPr="00BE3BA5" w:rsidRDefault="00BE3BA5" w:rsidP="00221C26">
            <w:pPr>
              <w:ind w:right="-145"/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 xml:space="preserve">    яблуко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78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74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116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81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135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22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20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32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виноград</w:t>
            </w:r>
          </w:p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апельсин</w:t>
            </w:r>
          </w:p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персик</w:t>
            </w:r>
          </w:p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груша</w:t>
            </w:r>
          </w:p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слива</w:t>
            </w:r>
          </w:p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E3BA5">
              <w:rPr>
                <w:sz w:val="22"/>
                <w:szCs w:val="22"/>
                <w:lang w:val="uk-UA"/>
              </w:rPr>
              <w:t>Цукри</w:t>
            </w:r>
            <w:proofErr w:type="spellEnd"/>
          </w:p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фруктоза</w:t>
            </w:r>
          </w:p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глюкоза</w:t>
            </w:r>
          </w:p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мед</w:t>
            </w:r>
          </w:p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мальтоза</w:t>
            </w:r>
          </w:p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сахароза</w:t>
            </w:r>
          </w:p>
          <w:p w:rsidR="00BE3BA5" w:rsidRPr="00BE3BA5" w:rsidRDefault="00BE3BA5" w:rsidP="00BE3BA5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Цільне  молоко</w:t>
            </w:r>
          </w:p>
          <w:p w:rsidR="00BE3BA5" w:rsidRPr="00BE3BA5" w:rsidRDefault="00BE3BA5" w:rsidP="00BE3BA5">
            <w:pPr>
              <w:jc w:val="center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Йогурт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62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66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40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47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34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30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138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126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152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86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49</w:t>
            </w:r>
          </w:p>
          <w:p w:rsidR="00BE3BA5" w:rsidRPr="00BE3BA5" w:rsidRDefault="00BE3BA5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E3BA5">
              <w:rPr>
                <w:sz w:val="22"/>
                <w:szCs w:val="22"/>
                <w:lang w:val="uk-UA"/>
              </w:rPr>
              <w:t>52</w:t>
            </w:r>
          </w:p>
        </w:tc>
      </w:tr>
    </w:tbl>
    <w:p w:rsidR="00BE3BA5" w:rsidRPr="00755DBC" w:rsidRDefault="00BE3BA5" w:rsidP="00BE3BA5">
      <w:pPr>
        <w:jc w:val="both"/>
        <w:rPr>
          <w:lang w:val="uk-UA"/>
        </w:rPr>
        <w:sectPr w:rsidR="00BE3BA5" w:rsidRPr="00755DBC" w:rsidSect="00603AD0">
          <w:headerReference w:type="default" r:id="rId11"/>
          <w:footerReference w:type="even" r:id="rId12"/>
          <w:pgSz w:w="12240" w:h="15840" w:code="1"/>
          <w:pgMar w:top="1134" w:right="1134" w:bottom="1134" w:left="1134" w:header="709" w:footer="709" w:gutter="0"/>
          <w:pgNumType w:start="17"/>
          <w:cols w:space="708"/>
          <w:docGrid w:linePitch="326"/>
        </w:sectPr>
      </w:pPr>
    </w:p>
    <w:p w:rsidR="00F767F4" w:rsidRDefault="00BE3BA5" w:rsidP="00BE3BA5">
      <w:pPr>
        <w:shd w:val="clear" w:color="auto" w:fill="FFFFFF"/>
        <w:spacing w:before="14"/>
        <w:rPr>
          <w:spacing w:val="-2"/>
          <w:lang w:val="uk-UA"/>
        </w:rPr>
      </w:pPr>
      <w:r w:rsidRPr="00BE3BA5">
        <w:rPr>
          <w:lang w:val="uk-UA"/>
        </w:rPr>
        <w:lastRenderedPageBreak/>
        <w:t>Таблиця 2</w:t>
      </w:r>
      <w:r w:rsidRPr="00BE3BA5">
        <w:rPr>
          <w:b/>
          <w:bCs/>
          <w:lang w:val="uk-UA"/>
        </w:rPr>
        <w:t xml:space="preserve">. </w:t>
      </w:r>
      <w:r w:rsidRPr="00BE3BA5">
        <w:rPr>
          <w:lang w:val="uk-UA"/>
        </w:rPr>
        <w:t xml:space="preserve">Вміст полісахаридів у харчових продуктах    </w:t>
      </w:r>
      <w:r w:rsidR="00AC3967">
        <w:rPr>
          <w:lang w:val="uk-UA"/>
        </w:rPr>
        <w:t xml:space="preserve">                              </w:t>
      </w:r>
      <w:r w:rsidR="00F767F4">
        <w:rPr>
          <w:lang w:val="uk-UA"/>
        </w:rPr>
        <w:t xml:space="preserve">  </w:t>
      </w:r>
      <w:r w:rsidR="00F767F4" w:rsidRPr="00F767F4">
        <w:rPr>
          <w:spacing w:val="-2"/>
        </w:rPr>
        <w:t>Т</w:t>
      </w:r>
      <w:proofErr w:type="spellStart"/>
      <w:r w:rsidRPr="00F767F4">
        <w:rPr>
          <w:spacing w:val="-2"/>
          <w:lang w:val="uk-UA"/>
        </w:rPr>
        <w:t>аблиця</w:t>
      </w:r>
      <w:proofErr w:type="spellEnd"/>
      <w:r w:rsidRPr="00F767F4">
        <w:rPr>
          <w:spacing w:val="-2"/>
          <w:lang w:val="uk-UA"/>
        </w:rPr>
        <w:t xml:space="preserve"> 3. Вміст </w:t>
      </w:r>
      <w:proofErr w:type="spellStart"/>
      <w:r w:rsidR="00AC3967" w:rsidRPr="00F767F4">
        <w:rPr>
          <w:spacing w:val="-2"/>
          <w:lang w:val="uk-UA"/>
        </w:rPr>
        <w:t>моно-</w:t>
      </w:r>
      <w:proofErr w:type="spellEnd"/>
      <w:r w:rsidR="00AC3967" w:rsidRPr="00F767F4">
        <w:rPr>
          <w:spacing w:val="-2"/>
          <w:lang w:val="uk-UA"/>
        </w:rPr>
        <w:t xml:space="preserve"> та дисахаридів у харч. продуктах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812"/>
        <w:gridCol w:w="1216"/>
        <w:gridCol w:w="946"/>
        <w:gridCol w:w="1081"/>
        <w:gridCol w:w="946"/>
        <w:gridCol w:w="2838"/>
        <w:gridCol w:w="1081"/>
        <w:gridCol w:w="1216"/>
        <w:gridCol w:w="1216"/>
      </w:tblGrid>
      <w:tr w:rsidR="00F767F4" w:rsidRPr="00BE3BA5" w:rsidTr="000A3BF8">
        <w:trPr>
          <w:cantSplit/>
          <w:trHeight w:val="220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Пр</w:t>
            </w:r>
            <w:r w:rsidRPr="00BE3BA5">
              <w:rPr>
                <w:sz w:val="18"/>
                <w:lang w:val="uk-UA"/>
              </w:rPr>
              <w:t>одукти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7F4" w:rsidRPr="00BE3BA5" w:rsidRDefault="00F767F4" w:rsidP="000A3BF8">
            <w:pPr>
              <w:spacing w:before="14"/>
              <w:jc w:val="center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Вміст полісахаридів, г/100 м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jc w:val="center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Продукти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jc w:val="center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Вміст, г/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BE3BA5">
                <w:rPr>
                  <w:sz w:val="18"/>
                  <w:lang w:val="uk-UA"/>
                </w:rPr>
                <w:t>100 г</w:t>
              </w:r>
            </w:smartTag>
          </w:p>
        </w:tc>
      </w:tr>
      <w:tr w:rsidR="00F767F4" w:rsidRPr="00BE3BA5" w:rsidTr="000A3BF8">
        <w:trPr>
          <w:cantSplit/>
          <w:trHeight w:val="439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4" w:rsidRPr="00BE3BA5" w:rsidRDefault="00F767F4" w:rsidP="000A3BF8">
            <w:pPr>
              <w:rPr>
                <w:sz w:val="18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Загальний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Крохмаль і декстрини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proofErr w:type="spellStart"/>
            <w:r w:rsidRPr="00BE3BA5">
              <w:rPr>
                <w:sz w:val="18"/>
                <w:lang w:val="uk-UA"/>
              </w:rPr>
              <w:t>Геміце-люлоза</w:t>
            </w:r>
            <w:proofErr w:type="spellEnd"/>
            <w:r w:rsidRPr="00BE3BA5"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Клітковина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Пектин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4" w:rsidRPr="00BE3BA5" w:rsidRDefault="00F767F4" w:rsidP="000A3BF8">
            <w:pPr>
              <w:rPr>
                <w:sz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глюкози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фруктози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сахарози</w:t>
            </w:r>
          </w:p>
        </w:tc>
      </w:tr>
      <w:tr w:rsidR="00F767F4" w:rsidRPr="00BE3BA5" w:rsidTr="000A3BF8">
        <w:trPr>
          <w:cantSplit/>
          <w:trHeight w:val="794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Хліб  житній                           Хліб пшеничний з борошна 2 сорту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Батони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Сухарі вершкові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Макаронні вироби Баклажани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Капуста            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Картопля       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Цибуля ріпчаста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Морква            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Огірки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Абрикос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Вишня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Груша          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Персик   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Слива</w:t>
            </w:r>
          </w:p>
          <w:p w:rsidR="00F767F4" w:rsidRPr="00BE3BA5" w:rsidRDefault="00F767F4" w:rsidP="000A3BF8">
            <w:pPr>
              <w:shd w:val="clear" w:color="auto" w:fill="FFFFFF"/>
              <w:ind w:right="320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Черешня        </w:t>
            </w:r>
          </w:p>
          <w:p w:rsidR="00F767F4" w:rsidRPr="00BE3BA5" w:rsidRDefault="00F767F4" w:rsidP="000A3BF8">
            <w:pPr>
              <w:shd w:val="clear" w:color="auto" w:fill="FFFFFF"/>
              <w:ind w:right="320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 Яблука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Апельсин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Лимон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Мандарин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Виноград 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Полуниця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Журавлина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proofErr w:type="spellStart"/>
            <w:r w:rsidRPr="00BE3BA5">
              <w:rPr>
                <w:sz w:val="18"/>
                <w:lang w:val="uk-UA"/>
              </w:rPr>
              <w:t>Агрус</w:t>
            </w:r>
            <w:proofErr w:type="spellEnd"/>
            <w:r w:rsidRPr="00BE3BA5">
              <w:rPr>
                <w:sz w:val="18"/>
                <w:lang w:val="uk-UA"/>
              </w:rPr>
              <w:t xml:space="preserve">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Малина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Обліпиха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Смородини чорна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Соя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Крупа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   гречана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   рис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   пшоно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Горох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Квасоля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40,5          48,3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50,5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54,4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72,9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33,0        43,8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47,0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50,8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67,7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0,9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0,1                    15,0           0,1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0,5               0               0,1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0,8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60,7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70,7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64,8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44,0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43,4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6,4              4,1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5,1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6,3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3,9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1,10             0,40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1,30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0,70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1,20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0,8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0,9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0,8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5,1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5,7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0,9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---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ind w:right="-108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Хліб  житній                           Хліб пшеничний з борошна 2 сорту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Батони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Сухарі вершкові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Макаронні вироби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Молоко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Сир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Кефір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Баклажани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Капуста            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Картопля       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Цибуля ріпчаста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Морква            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Огірки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Перець солодкий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Буряк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Томати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Кавун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Диня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Гарбуз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Абрикос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Вишня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Груша          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Персик</w:t>
            </w:r>
          </w:p>
          <w:p w:rsidR="00F767F4" w:rsidRPr="00BE3BA5" w:rsidRDefault="00F767F4" w:rsidP="000A3BF8">
            <w:pPr>
              <w:shd w:val="clear" w:color="auto" w:fill="FFFFFF"/>
              <w:ind w:right="320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   Черешня        </w:t>
            </w:r>
          </w:p>
          <w:p w:rsidR="00F767F4" w:rsidRPr="00BE3BA5" w:rsidRDefault="00F767F4" w:rsidP="000A3BF8">
            <w:pPr>
              <w:shd w:val="clear" w:color="auto" w:fill="FFFFFF"/>
              <w:ind w:right="320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 Яблука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Апельсин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Лимон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Мандарин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Виноград 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Полуниця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Журавлина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proofErr w:type="spellStart"/>
            <w:r w:rsidRPr="00BE3BA5">
              <w:rPr>
                <w:sz w:val="18"/>
                <w:lang w:val="uk-UA"/>
              </w:rPr>
              <w:t>Агрус</w:t>
            </w:r>
            <w:proofErr w:type="spellEnd"/>
            <w:r w:rsidRPr="00BE3BA5">
              <w:rPr>
                <w:sz w:val="18"/>
                <w:lang w:val="uk-UA"/>
              </w:rPr>
              <w:t xml:space="preserve"> 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Малина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Обліпиха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 xml:space="preserve">Смородина чорна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0,57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7,45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0,09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сліди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0,001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5,5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1,8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5,5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7,3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3,9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0,003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1,01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6,47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0,003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08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0,9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2,8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5,3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5,5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7,2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3,9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0,02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0,04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0,04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0,09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0,4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6,5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8,6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0,7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5,9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6,0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0,3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2,0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4,8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3,5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1,0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4,5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1,1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0,6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0,5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0,2</w:t>
            </w:r>
          </w:p>
          <w:p w:rsidR="00F767F4" w:rsidRPr="00BE3BA5" w:rsidRDefault="00F767F4" w:rsidP="000A3BF8">
            <w:pPr>
              <w:spacing w:before="14"/>
              <w:rPr>
                <w:sz w:val="18"/>
                <w:lang w:val="uk-UA"/>
              </w:rPr>
            </w:pPr>
            <w:r w:rsidRPr="00BE3BA5">
              <w:rPr>
                <w:sz w:val="18"/>
                <w:lang w:val="uk-UA"/>
              </w:rPr>
              <w:t>1,0</w:t>
            </w:r>
          </w:p>
        </w:tc>
      </w:tr>
    </w:tbl>
    <w:p w:rsidR="00BE3BA5" w:rsidRDefault="00BE3BA5" w:rsidP="00BE3BA5">
      <w:pPr>
        <w:shd w:val="clear" w:color="auto" w:fill="FFFFFF"/>
        <w:spacing w:before="14"/>
        <w:rPr>
          <w:lang w:val="uk-UA"/>
        </w:rPr>
      </w:pPr>
    </w:p>
    <w:sectPr w:rsidR="00BE3BA5" w:rsidSect="00F767F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91" w:rsidRDefault="00795291" w:rsidP="00AC3967">
      <w:r>
        <w:separator/>
      </w:r>
    </w:p>
  </w:endnote>
  <w:endnote w:type="continuationSeparator" w:id="0">
    <w:p w:rsidR="00795291" w:rsidRDefault="00795291" w:rsidP="00AC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7D" w:rsidRDefault="001A50B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597D" w:rsidRDefault="0079529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91" w:rsidRDefault="00795291" w:rsidP="00AC3967">
      <w:r>
        <w:separator/>
      </w:r>
    </w:p>
  </w:footnote>
  <w:footnote w:type="continuationSeparator" w:id="0">
    <w:p w:rsidR="00795291" w:rsidRDefault="00795291" w:rsidP="00AC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D0" w:rsidRDefault="00795291" w:rsidP="00097FF0">
    <w:pPr>
      <w:pStyle w:val="aa"/>
      <w:framePr w:wrap="around" w:vAnchor="text" w:hAnchor="margin" w:xAlign="right" w:y="1"/>
      <w:rPr>
        <w:rStyle w:val="a9"/>
      </w:rPr>
    </w:pPr>
  </w:p>
  <w:p w:rsidR="00603AD0" w:rsidRDefault="00795291" w:rsidP="00BE14C7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FD6"/>
    <w:multiLevelType w:val="hybridMultilevel"/>
    <w:tmpl w:val="5E6E0C8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A5"/>
    <w:rsid w:val="001A50BE"/>
    <w:rsid w:val="003773A4"/>
    <w:rsid w:val="00666BEF"/>
    <w:rsid w:val="006A34B8"/>
    <w:rsid w:val="00757C4F"/>
    <w:rsid w:val="00795291"/>
    <w:rsid w:val="008251E6"/>
    <w:rsid w:val="008B78EC"/>
    <w:rsid w:val="00AC3967"/>
    <w:rsid w:val="00AF29E8"/>
    <w:rsid w:val="00BB69D6"/>
    <w:rsid w:val="00BE14C7"/>
    <w:rsid w:val="00BE3BA5"/>
    <w:rsid w:val="00F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3BA5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3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E3BA5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BE3BA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rsid w:val="00BE3BA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E3B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E3BA5"/>
  </w:style>
  <w:style w:type="paragraph" w:styleId="aa">
    <w:name w:val="header"/>
    <w:basedOn w:val="a"/>
    <w:link w:val="ab"/>
    <w:rsid w:val="00BE3B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E3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3BA5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3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E3BA5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BE3BA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rsid w:val="00BE3BA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E3B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E3BA5"/>
  </w:style>
  <w:style w:type="paragraph" w:styleId="aa">
    <w:name w:val="header"/>
    <w:basedOn w:val="a"/>
    <w:link w:val="ab"/>
    <w:rsid w:val="00BE3B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E3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BFC7-CB2C-4903-8E0D-18942601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3</cp:revision>
  <dcterms:created xsi:type="dcterms:W3CDTF">2014-09-28T09:36:00Z</dcterms:created>
  <dcterms:modified xsi:type="dcterms:W3CDTF">2014-09-28T15:21:00Z</dcterms:modified>
</cp:coreProperties>
</file>