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F8" w:rsidRPr="008140FD" w:rsidRDefault="002B5BA4" w:rsidP="00B46BF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0FD">
        <w:rPr>
          <w:rFonts w:ascii="Times New Roman" w:hAnsi="Times New Roman" w:cs="Times New Roman"/>
          <w:b/>
          <w:sz w:val="24"/>
          <w:szCs w:val="24"/>
          <w:lang w:val="uk-UA"/>
        </w:rPr>
        <w:t>Тема 12</w:t>
      </w:r>
      <w:r w:rsidR="00B46BF8" w:rsidRPr="008140FD">
        <w:rPr>
          <w:rFonts w:ascii="Times New Roman" w:hAnsi="Times New Roman" w:cs="Times New Roman"/>
          <w:b/>
          <w:sz w:val="24"/>
          <w:szCs w:val="24"/>
          <w:lang w:val="uk-UA"/>
        </w:rPr>
        <w:t>. «</w:t>
      </w:r>
      <w:r w:rsidR="00B46BF8" w:rsidRPr="008140FD">
        <w:rPr>
          <w:rFonts w:ascii="Times New Roman" w:hAnsi="Times New Roman" w:cs="Times New Roman"/>
          <w:b/>
          <w:sz w:val="24"/>
          <w:szCs w:val="24"/>
        </w:rPr>
        <w:t>М</w:t>
      </w:r>
      <w:proofErr w:type="spellStart"/>
      <w:r w:rsidR="00B46BF8" w:rsidRPr="008140FD">
        <w:rPr>
          <w:rFonts w:ascii="Times New Roman" w:hAnsi="Times New Roman" w:cs="Times New Roman"/>
          <w:b/>
          <w:sz w:val="24"/>
          <w:szCs w:val="24"/>
          <w:lang w:val="uk-UA"/>
        </w:rPr>
        <w:t>іжнародне</w:t>
      </w:r>
      <w:proofErr w:type="spellEnd"/>
      <w:r w:rsidR="00B46BF8" w:rsidRPr="008140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трудове право»</w:t>
      </w:r>
    </w:p>
    <w:p w:rsidR="00B46BF8" w:rsidRPr="008140FD" w:rsidRDefault="00B46BF8" w:rsidP="00B46BF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0FD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B46BF8" w:rsidRDefault="00B46BF8" w:rsidP="00B46BF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B46BF8">
        <w:rPr>
          <w:lang w:val="uk-UA"/>
        </w:rPr>
        <w:t xml:space="preserve"> </w:t>
      </w:r>
      <w:r w:rsidR="00925FD2" w:rsidRPr="00925FD2">
        <w:rPr>
          <w:rFonts w:ascii="Times New Roman" w:hAnsi="Times New Roman" w:cs="Times New Roman"/>
          <w:sz w:val="24"/>
          <w:szCs w:val="24"/>
          <w:lang w:val="uk-UA"/>
        </w:rPr>
        <w:t>Поняття, джерела</w:t>
      </w:r>
      <w:r w:rsidR="00925FD2">
        <w:rPr>
          <w:lang w:val="uk-UA"/>
        </w:rPr>
        <w:t xml:space="preserve"> </w:t>
      </w:r>
      <w:r w:rsidR="00925FD2" w:rsidRPr="00925FD2">
        <w:rPr>
          <w:rFonts w:ascii="Times New Roman" w:hAnsi="Times New Roman" w:cs="Times New Roman"/>
          <w:sz w:val="24"/>
          <w:szCs w:val="24"/>
          <w:lang w:val="uk-UA"/>
        </w:rPr>
        <w:t>міжнародного трудового права</w:t>
      </w:r>
      <w:r w:rsidR="00925FD2">
        <w:rPr>
          <w:lang w:val="uk-UA"/>
        </w:rPr>
        <w:t xml:space="preserve">. </w:t>
      </w:r>
      <w:r w:rsidRPr="00B46BF8">
        <w:rPr>
          <w:rFonts w:ascii="Times New Roman" w:hAnsi="Times New Roman" w:cs="Times New Roman"/>
          <w:sz w:val="24"/>
          <w:szCs w:val="24"/>
          <w:lang w:val="uk-UA"/>
        </w:rPr>
        <w:t>Акти Міжнародної Організації Праці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(МОП).</w:t>
      </w:r>
    </w:p>
    <w:p w:rsidR="00B46BF8" w:rsidRDefault="00B46BF8" w:rsidP="00B46BF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25FA9" w:rsidRPr="00125FA9">
        <w:t xml:space="preserve"> </w:t>
      </w:r>
      <w:r w:rsidR="00125FA9" w:rsidRPr="00125FA9">
        <w:rPr>
          <w:rFonts w:ascii="Times New Roman" w:hAnsi="Times New Roman" w:cs="Times New Roman"/>
          <w:sz w:val="24"/>
          <w:szCs w:val="24"/>
          <w:lang w:val="uk-UA"/>
        </w:rPr>
        <w:t>ООН і міжнародне трудове право</w:t>
      </w:r>
    </w:p>
    <w:p w:rsidR="00B46BF8" w:rsidRDefault="00B46BF8" w:rsidP="00B46BF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B5BA4" w:rsidRPr="002B5BA4">
        <w:t xml:space="preserve"> </w:t>
      </w:r>
      <w:r w:rsidR="002B5BA4" w:rsidRPr="002B5BA4">
        <w:rPr>
          <w:rFonts w:ascii="Times New Roman" w:hAnsi="Times New Roman" w:cs="Times New Roman"/>
          <w:sz w:val="24"/>
          <w:szCs w:val="24"/>
          <w:lang w:val="uk-UA"/>
        </w:rPr>
        <w:t>Основні положення актів Ради Європи</w:t>
      </w:r>
      <w:r w:rsidR="002B5BA4">
        <w:rPr>
          <w:rFonts w:ascii="Times New Roman" w:hAnsi="Times New Roman" w:cs="Times New Roman"/>
          <w:sz w:val="24"/>
          <w:szCs w:val="24"/>
          <w:lang w:val="uk-UA"/>
        </w:rPr>
        <w:t xml:space="preserve"> про трудове право.</w:t>
      </w:r>
    </w:p>
    <w:p w:rsidR="00B46BF8" w:rsidRDefault="00B46BF8" w:rsidP="00B46BF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7A1D74" w:rsidRPr="007A1D74">
        <w:t xml:space="preserve"> </w:t>
      </w:r>
      <w:r w:rsidR="007A1D74" w:rsidRPr="007A1D74">
        <w:rPr>
          <w:rFonts w:ascii="Times New Roman" w:hAnsi="Times New Roman" w:cs="Times New Roman"/>
          <w:sz w:val="24"/>
          <w:szCs w:val="24"/>
          <w:lang w:val="uk-UA"/>
        </w:rPr>
        <w:t>Трудове право Європейського Союзу.</w:t>
      </w:r>
    </w:p>
    <w:p w:rsidR="00B46BF8" w:rsidRDefault="00B46BF8" w:rsidP="00B46BF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9F0D0B" w:rsidRPr="009F0D0B">
        <w:rPr>
          <w:rFonts w:ascii="Times New Roman" w:hAnsi="Times New Roman" w:cs="Times New Roman"/>
          <w:sz w:val="24"/>
          <w:szCs w:val="24"/>
          <w:lang w:val="uk-UA"/>
        </w:rPr>
        <w:t>Міжнародне трудове право СНД.</w:t>
      </w:r>
    </w:p>
    <w:p w:rsidR="00B46BF8" w:rsidRPr="00B46BF8" w:rsidRDefault="00B46BF8" w:rsidP="00B46BF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6B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925FD2" w:rsidRPr="00925F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Поняття, джерела міжнародного трудового права. </w:t>
      </w:r>
      <w:r w:rsidRPr="00B46BF8">
        <w:rPr>
          <w:rFonts w:ascii="Times New Roman" w:hAnsi="Times New Roman" w:cs="Times New Roman"/>
          <w:b/>
          <w:sz w:val="24"/>
          <w:szCs w:val="24"/>
          <w:lang w:val="uk-UA"/>
        </w:rPr>
        <w:t>Акти Міжнародної Організації Праці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(МОП).</w:t>
      </w:r>
    </w:p>
    <w:p w:rsidR="00B46BF8" w:rsidRPr="00925FD2" w:rsidRDefault="00B46BF8" w:rsidP="00B46BF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46B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Міжнародним трудовим правом </w:t>
      </w:r>
      <w:r w:rsidRPr="00925FD2">
        <w:rPr>
          <w:rFonts w:ascii="Times New Roman" w:hAnsi="Times New Roman" w:cs="Times New Roman"/>
          <w:sz w:val="24"/>
          <w:szCs w:val="24"/>
          <w:lang w:val="uk-UA"/>
        </w:rPr>
        <w:t xml:space="preserve">вважається підгалузь міжнародного економічного </w:t>
      </w:r>
      <w:proofErr w:type="spellStart"/>
      <w:r w:rsidRPr="00925FD2">
        <w:rPr>
          <w:rFonts w:ascii="Times New Roman" w:hAnsi="Times New Roman" w:cs="Times New Roman"/>
          <w:sz w:val="24"/>
          <w:szCs w:val="24"/>
          <w:lang w:val="uk-UA"/>
        </w:rPr>
        <w:t>пра</w:t>
      </w:r>
      <w:r w:rsidR="002F524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25FD2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  <w:r w:rsidRPr="00925FD2">
        <w:rPr>
          <w:rFonts w:ascii="Times New Roman" w:hAnsi="Times New Roman" w:cs="Times New Roman"/>
          <w:sz w:val="24"/>
          <w:szCs w:val="24"/>
          <w:lang w:val="uk-UA"/>
        </w:rPr>
        <w:t xml:space="preserve">, яка регулює правовідносини його суб’єктів у зв’язку зі створенням міжнародних </w:t>
      </w:r>
      <w:proofErr w:type="spellStart"/>
      <w:r w:rsidRPr="00925FD2">
        <w:rPr>
          <w:rFonts w:ascii="Times New Roman" w:hAnsi="Times New Roman" w:cs="Times New Roman"/>
          <w:sz w:val="24"/>
          <w:szCs w:val="24"/>
          <w:lang w:val="uk-UA"/>
        </w:rPr>
        <w:t>тру</w:t>
      </w:r>
      <w:r w:rsidR="00925FD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25FD2">
        <w:rPr>
          <w:rFonts w:ascii="Times New Roman" w:hAnsi="Times New Roman" w:cs="Times New Roman"/>
          <w:sz w:val="24"/>
          <w:szCs w:val="24"/>
          <w:lang w:val="uk-UA"/>
        </w:rPr>
        <w:t>дових</w:t>
      </w:r>
      <w:proofErr w:type="spellEnd"/>
      <w:r w:rsidRPr="00925FD2">
        <w:rPr>
          <w:rFonts w:ascii="Times New Roman" w:hAnsi="Times New Roman" w:cs="Times New Roman"/>
          <w:sz w:val="24"/>
          <w:szCs w:val="24"/>
          <w:lang w:val="uk-UA"/>
        </w:rPr>
        <w:t xml:space="preserve"> норм та застосуванням їх у національному законодавстві держав.</w:t>
      </w:r>
    </w:p>
    <w:p w:rsidR="00B46BF8" w:rsidRPr="00B46BF8" w:rsidRDefault="00B46BF8" w:rsidP="00B46B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5FD2">
        <w:rPr>
          <w:rFonts w:ascii="Times New Roman" w:hAnsi="Times New Roman" w:cs="Times New Roman"/>
          <w:b/>
          <w:sz w:val="24"/>
          <w:szCs w:val="24"/>
        </w:rPr>
        <w:t>Договірними</w:t>
      </w:r>
      <w:proofErr w:type="spellEnd"/>
      <w:r w:rsidRPr="00925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FD2">
        <w:rPr>
          <w:rFonts w:ascii="Times New Roman" w:hAnsi="Times New Roman" w:cs="Times New Roman"/>
          <w:b/>
          <w:sz w:val="24"/>
          <w:szCs w:val="24"/>
        </w:rPr>
        <w:t>джерелами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трудового права є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багатосторонні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договори та ко</w:t>
      </w:r>
      <w:r w:rsidR="00925FD2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нвенції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двосторонні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договори (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пи</w:t>
      </w:r>
      <w:r w:rsidR="00925FD2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тань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найманої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Багатосторонні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бути як </w:t>
      </w:r>
      <w:proofErr w:type="spellStart"/>
      <w:r w:rsidRPr="00925FD2">
        <w:rPr>
          <w:rFonts w:ascii="Times New Roman" w:hAnsi="Times New Roman" w:cs="Times New Roman"/>
          <w:b/>
          <w:sz w:val="24"/>
          <w:szCs w:val="24"/>
        </w:rPr>
        <w:t>універсальними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925FD2">
        <w:rPr>
          <w:rFonts w:ascii="Times New Roman" w:hAnsi="Times New Roman" w:cs="Times New Roman"/>
          <w:b/>
          <w:sz w:val="24"/>
          <w:szCs w:val="24"/>
        </w:rPr>
        <w:t>регіона</w:t>
      </w:r>
      <w:proofErr w:type="spellEnd"/>
      <w:r w:rsidR="00925FD2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925FD2">
        <w:rPr>
          <w:rFonts w:ascii="Times New Roman" w:hAnsi="Times New Roman" w:cs="Times New Roman"/>
          <w:b/>
          <w:sz w:val="24"/>
          <w:szCs w:val="24"/>
        </w:rPr>
        <w:t>льними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>.</w:t>
      </w:r>
    </w:p>
    <w:p w:rsidR="00B46BF8" w:rsidRPr="00B46BF8" w:rsidRDefault="00B46BF8" w:rsidP="00B46BF8">
      <w:pPr>
        <w:rPr>
          <w:rFonts w:ascii="Times New Roman" w:hAnsi="Times New Roman" w:cs="Times New Roman"/>
          <w:sz w:val="24"/>
          <w:szCs w:val="24"/>
        </w:rPr>
      </w:pPr>
      <w:r w:rsidRPr="00B46BF8">
        <w:rPr>
          <w:rFonts w:ascii="Times New Roman" w:hAnsi="Times New Roman" w:cs="Times New Roman"/>
          <w:sz w:val="24"/>
          <w:szCs w:val="24"/>
        </w:rPr>
        <w:t xml:space="preserve">За станом на 1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1999 р. МОП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прийняла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18</w:t>
      </w:r>
      <w:r w:rsidR="002F524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2F5245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="002F5245">
        <w:rPr>
          <w:rFonts w:ascii="Times New Roman" w:hAnsi="Times New Roman" w:cs="Times New Roman"/>
          <w:sz w:val="24"/>
          <w:szCs w:val="24"/>
        </w:rPr>
        <w:t xml:space="preserve"> і 188 </w:t>
      </w:r>
      <w:proofErr w:type="spellStart"/>
      <w:r w:rsidR="002F5245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="002F5245">
        <w:rPr>
          <w:rFonts w:ascii="Times New Roman" w:hAnsi="Times New Roman" w:cs="Times New Roman"/>
          <w:sz w:val="24"/>
          <w:szCs w:val="24"/>
        </w:rPr>
        <w:t>.</w:t>
      </w:r>
      <w:r w:rsidR="002F52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конвенцій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МОП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публічного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права,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предметом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регу</w:t>
      </w:r>
      <w:proofErr w:type="spellEnd"/>
      <w:r w:rsidR="002F5245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лювання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є не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цивільно-правові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proofErr w:type="gramStart"/>
      <w:r w:rsidRPr="00B46BF8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B46BF8">
        <w:rPr>
          <w:rFonts w:ascii="Times New Roman" w:hAnsi="Times New Roman" w:cs="Times New Roman"/>
          <w:sz w:val="24"/>
          <w:szCs w:val="24"/>
        </w:rPr>
        <w:t>іністративно-правові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Беручи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комплексний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характер,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proofErr w:type="gramStart"/>
      <w:r w:rsidRPr="00B46BF8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B46BF8">
        <w:rPr>
          <w:rFonts w:ascii="Times New Roman" w:hAnsi="Times New Roman" w:cs="Times New Roman"/>
          <w:sz w:val="24"/>
          <w:szCs w:val="24"/>
        </w:rPr>
        <w:t>іністративного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прав, то часто в одних і тих же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конвенціях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МОП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фіксуються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кі</w:t>
      </w:r>
      <w:proofErr w:type="spellEnd"/>
      <w:r w:rsidR="002F5245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лькох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галузей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права.</w:t>
      </w:r>
    </w:p>
    <w:p w:rsidR="008E5AD4" w:rsidRDefault="002F5245" w:rsidP="00B46BF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F5245">
        <w:rPr>
          <w:rFonts w:ascii="Times New Roman" w:hAnsi="Times New Roman" w:cs="Times New Roman"/>
          <w:b/>
          <w:sz w:val="24"/>
          <w:szCs w:val="24"/>
        </w:rPr>
        <w:t>Конвенції</w:t>
      </w:r>
      <w:proofErr w:type="spellEnd"/>
      <w:r w:rsidRPr="002F5245">
        <w:rPr>
          <w:rFonts w:ascii="Times New Roman" w:hAnsi="Times New Roman" w:cs="Times New Roman"/>
          <w:b/>
          <w:sz w:val="24"/>
          <w:szCs w:val="24"/>
        </w:rPr>
        <w:t xml:space="preserve"> МОП </w:t>
      </w:r>
      <w:r w:rsidRPr="002F5245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2F5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6BF8" w:rsidRPr="002F5245">
        <w:rPr>
          <w:rFonts w:ascii="Times New Roman" w:hAnsi="Times New Roman" w:cs="Times New Roman"/>
          <w:b/>
          <w:sz w:val="24"/>
          <w:szCs w:val="24"/>
        </w:rPr>
        <w:t>своє</w:t>
      </w:r>
      <w:proofErr w:type="gramStart"/>
      <w:r w:rsidR="00B46BF8" w:rsidRPr="002F524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B46BF8" w:rsidRPr="002F5245">
        <w:rPr>
          <w:rFonts w:ascii="Times New Roman" w:hAnsi="Times New Roman" w:cs="Times New Roman"/>
          <w:b/>
          <w:sz w:val="24"/>
          <w:szCs w:val="24"/>
        </w:rPr>
        <w:t>ідні</w:t>
      </w:r>
      <w:proofErr w:type="spellEnd"/>
      <w:r w:rsidR="00B46BF8" w:rsidRPr="002F5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6BF8" w:rsidRPr="002F5245">
        <w:rPr>
          <w:rFonts w:ascii="Times New Roman" w:hAnsi="Times New Roman" w:cs="Times New Roman"/>
          <w:b/>
          <w:sz w:val="24"/>
          <w:szCs w:val="24"/>
        </w:rPr>
        <w:t>міжнародні</w:t>
      </w:r>
      <w:proofErr w:type="spellEnd"/>
      <w:r w:rsidR="00B46BF8" w:rsidRPr="002F5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6BF8" w:rsidRPr="002F5245">
        <w:rPr>
          <w:rFonts w:ascii="Times New Roman" w:hAnsi="Times New Roman" w:cs="Times New Roman"/>
          <w:b/>
          <w:sz w:val="24"/>
          <w:szCs w:val="24"/>
        </w:rPr>
        <w:t>трудові</w:t>
      </w:r>
      <w:proofErr w:type="spellEnd"/>
      <w:r w:rsidR="00B46BF8" w:rsidRPr="002F5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6BF8" w:rsidRPr="002F5245">
        <w:rPr>
          <w:rFonts w:ascii="Times New Roman" w:hAnsi="Times New Roman" w:cs="Times New Roman"/>
          <w:b/>
          <w:sz w:val="24"/>
          <w:szCs w:val="24"/>
        </w:rPr>
        <w:t>стандарти</w:t>
      </w:r>
      <w:proofErr w:type="spellEnd"/>
      <w:r w:rsidR="00B46BF8" w:rsidRPr="00B46B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6BF8" w:rsidRPr="00B46BF8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="00B46BF8" w:rsidRPr="00B46BF8">
        <w:rPr>
          <w:rFonts w:ascii="Times New Roman" w:hAnsi="Times New Roman" w:cs="Times New Roman"/>
          <w:sz w:val="24"/>
          <w:szCs w:val="24"/>
        </w:rPr>
        <w:t xml:space="preserve"> МОП </w:t>
      </w:r>
      <w:proofErr w:type="spellStart"/>
      <w:proofErr w:type="gramStart"/>
      <w:r w:rsidR="00B46BF8" w:rsidRPr="00B46B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46BF8" w:rsidRPr="00B46BF8">
        <w:rPr>
          <w:rFonts w:ascii="Times New Roman" w:hAnsi="Times New Roman" w:cs="Times New Roman"/>
          <w:sz w:val="24"/>
          <w:szCs w:val="24"/>
        </w:rPr>
        <w:t>ідлягають</w:t>
      </w:r>
      <w:proofErr w:type="spellEnd"/>
      <w:r w:rsidR="00B46BF8"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BF8" w:rsidRPr="00B46BF8">
        <w:rPr>
          <w:rFonts w:ascii="Times New Roman" w:hAnsi="Times New Roman" w:cs="Times New Roman"/>
          <w:sz w:val="24"/>
          <w:szCs w:val="24"/>
        </w:rPr>
        <w:t>ратифікації</w:t>
      </w:r>
      <w:proofErr w:type="spellEnd"/>
      <w:r w:rsidR="00B46BF8"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BF8" w:rsidRPr="00B46BF8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="00B46BF8" w:rsidRPr="00B46BF8">
        <w:rPr>
          <w:rFonts w:ascii="Times New Roman" w:hAnsi="Times New Roman" w:cs="Times New Roman"/>
          <w:sz w:val="24"/>
          <w:szCs w:val="24"/>
        </w:rPr>
        <w:t xml:space="preserve">-членами. </w:t>
      </w:r>
    </w:p>
    <w:p w:rsidR="008E5AD4" w:rsidRPr="008E5AD4" w:rsidRDefault="00B46BF8" w:rsidP="008E5AD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5AD4">
        <w:rPr>
          <w:rFonts w:ascii="Times New Roman" w:hAnsi="Times New Roman" w:cs="Times New Roman"/>
          <w:b/>
          <w:sz w:val="24"/>
          <w:szCs w:val="24"/>
        </w:rPr>
        <w:t>Рекомендації</w:t>
      </w:r>
      <w:proofErr w:type="spellEnd"/>
      <w:r w:rsidRPr="008E5AD4">
        <w:rPr>
          <w:rFonts w:ascii="Times New Roman" w:hAnsi="Times New Roman" w:cs="Times New Roman"/>
          <w:b/>
          <w:sz w:val="24"/>
          <w:szCs w:val="24"/>
        </w:rPr>
        <w:t xml:space="preserve"> МОП</w:t>
      </w:r>
      <w:r w:rsidRPr="00B4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публікуються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з того ж кола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46BF8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B46BF8">
        <w:rPr>
          <w:rFonts w:ascii="Times New Roman" w:hAnsi="Times New Roman" w:cs="Times New Roman"/>
          <w:sz w:val="24"/>
          <w:szCs w:val="24"/>
        </w:rPr>
        <w:t>.</w:t>
      </w:r>
      <w:r w:rsidR="008E5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AD4" w:rsidRPr="008E5AD4">
        <w:rPr>
          <w:rFonts w:ascii="Times New Roman" w:hAnsi="Times New Roman" w:cs="Times New Roman"/>
          <w:sz w:val="24"/>
          <w:szCs w:val="24"/>
          <w:lang w:val="uk-UA"/>
        </w:rPr>
        <w:t xml:space="preserve">Часто вони </w:t>
      </w:r>
      <w:proofErr w:type="spellStart"/>
      <w:r w:rsidR="008E5AD4" w:rsidRPr="008E5AD4">
        <w:rPr>
          <w:rFonts w:ascii="Times New Roman" w:hAnsi="Times New Roman" w:cs="Times New Roman"/>
          <w:sz w:val="24"/>
          <w:szCs w:val="24"/>
          <w:lang w:val="uk-UA"/>
        </w:rPr>
        <w:t>супро</w:t>
      </w:r>
      <w:r w:rsidR="008E5AD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E5AD4" w:rsidRPr="008E5AD4">
        <w:rPr>
          <w:rFonts w:ascii="Times New Roman" w:hAnsi="Times New Roman" w:cs="Times New Roman"/>
          <w:sz w:val="24"/>
          <w:szCs w:val="24"/>
          <w:lang w:val="uk-UA"/>
        </w:rPr>
        <w:t>воджують</w:t>
      </w:r>
      <w:proofErr w:type="spellEnd"/>
      <w:r w:rsidR="008E5AD4" w:rsidRPr="008E5AD4">
        <w:rPr>
          <w:rFonts w:ascii="Times New Roman" w:hAnsi="Times New Roman" w:cs="Times New Roman"/>
          <w:sz w:val="24"/>
          <w:szCs w:val="24"/>
          <w:lang w:val="uk-UA"/>
        </w:rPr>
        <w:t xml:space="preserve"> ті чи інші конвенції, деталізуючи ширше коло прав та їх вищий </w:t>
      </w:r>
      <w:proofErr w:type="gramStart"/>
      <w:r w:rsidR="008E5AD4" w:rsidRPr="008E5AD4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="008E5AD4" w:rsidRPr="008E5AD4">
        <w:rPr>
          <w:rFonts w:ascii="Times New Roman" w:hAnsi="Times New Roman" w:cs="Times New Roman"/>
          <w:sz w:val="24"/>
          <w:szCs w:val="24"/>
          <w:lang w:val="uk-UA"/>
        </w:rPr>
        <w:t xml:space="preserve">івень. </w:t>
      </w:r>
      <w:proofErr w:type="spellStart"/>
      <w:r w:rsidR="008E5AD4" w:rsidRPr="008E5AD4">
        <w:rPr>
          <w:rFonts w:ascii="Times New Roman" w:hAnsi="Times New Roman" w:cs="Times New Roman"/>
          <w:sz w:val="24"/>
          <w:szCs w:val="24"/>
          <w:lang w:val="uk-UA"/>
        </w:rPr>
        <w:t>Рекоме</w:t>
      </w:r>
      <w:r w:rsidR="008E5AD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E5AD4" w:rsidRPr="008E5AD4">
        <w:rPr>
          <w:rFonts w:ascii="Times New Roman" w:hAnsi="Times New Roman" w:cs="Times New Roman"/>
          <w:sz w:val="24"/>
          <w:szCs w:val="24"/>
          <w:lang w:val="uk-UA"/>
        </w:rPr>
        <w:t>ндації</w:t>
      </w:r>
      <w:proofErr w:type="spellEnd"/>
      <w:r w:rsidR="008E5AD4" w:rsidRPr="008E5AD4">
        <w:rPr>
          <w:rFonts w:ascii="Times New Roman" w:hAnsi="Times New Roman" w:cs="Times New Roman"/>
          <w:sz w:val="24"/>
          <w:szCs w:val="24"/>
          <w:lang w:val="uk-UA"/>
        </w:rPr>
        <w:t xml:space="preserve"> відіграють роль типової норми у процесі створення національних трудових норм.</w:t>
      </w:r>
    </w:p>
    <w:p w:rsidR="008E5AD4" w:rsidRPr="008E5AD4" w:rsidRDefault="008E5AD4" w:rsidP="008E5AD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5AD4">
        <w:rPr>
          <w:rFonts w:ascii="Times New Roman" w:hAnsi="Times New Roman" w:cs="Times New Roman"/>
          <w:sz w:val="24"/>
          <w:szCs w:val="24"/>
          <w:lang w:val="uk-UA"/>
        </w:rPr>
        <w:t>Конвенції і рекомендації МОП можна вирізнити у такі групи:</w:t>
      </w:r>
    </w:p>
    <w:p w:rsidR="008E5AD4" w:rsidRPr="008E5AD4" w:rsidRDefault="008E5AD4" w:rsidP="008E5AD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8E5AD4">
        <w:rPr>
          <w:rFonts w:ascii="Times New Roman" w:hAnsi="Times New Roman" w:cs="Times New Roman"/>
          <w:sz w:val="24"/>
          <w:szCs w:val="24"/>
          <w:lang w:val="uk-UA"/>
        </w:rPr>
        <w:t xml:space="preserve">Захист прав людини у сфері праці (право на працю, на асоціацію, на свободу від </w:t>
      </w:r>
      <w:proofErr w:type="spellStart"/>
      <w:r w:rsidRPr="008E5AD4">
        <w:rPr>
          <w:rFonts w:ascii="Times New Roman" w:hAnsi="Times New Roman" w:cs="Times New Roman"/>
          <w:sz w:val="24"/>
          <w:szCs w:val="24"/>
          <w:lang w:val="uk-UA"/>
        </w:rPr>
        <w:t>диск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5AD4">
        <w:rPr>
          <w:rFonts w:ascii="Times New Roman" w:hAnsi="Times New Roman" w:cs="Times New Roman"/>
          <w:sz w:val="24"/>
          <w:szCs w:val="24"/>
          <w:lang w:val="uk-UA"/>
        </w:rPr>
        <w:t>римінації</w:t>
      </w:r>
      <w:proofErr w:type="spellEnd"/>
      <w:r w:rsidRPr="008E5AD4">
        <w:rPr>
          <w:rFonts w:ascii="Times New Roman" w:hAnsi="Times New Roman" w:cs="Times New Roman"/>
          <w:sz w:val="24"/>
          <w:szCs w:val="24"/>
          <w:lang w:val="uk-UA"/>
        </w:rPr>
        <w:t xml:space="preserve"> у трудових відносинах).</w:t>
      </w:r>
    </w:p>
    <w:p w:rsidR="008E5AD4" w:rsidRPr="008E5AD4" w:rsidRDefault="008E5AD4" w:rsidP="008E5AD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8E5AD4">
        <w:rPr>
          <w:rFonts w:ascii="Times New Roman" w:hAnsi="Times New Roman" w:cs="Times New Roman"/>
          <w:sz w:val="24"/>
          <w:szCs w:val="24"/>
          <w:lang w:val="uk-UA"/>
        </w:rPr>
        <w:t>Забезпечення зайнятості і боротьба з наслідками безробіття.</w:t>
      </w:r>
    </w:p>
    <w:p w:rsidR="008E5AD4" w:rsidRPr="008E5AD4" w:rsidRDefault="008E5AD4" w:rsidP="008E5AD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8E5AD4">
        <w:rPr>
          <w:rFonts w:ascii="Times New Roman" w:hAnsi="Times New Roman" w:cs="Times New Roman"/>
          <w:sz w:val="24"/>
          <w:szCs w:val="24"/>
          <w:lang w:val="uk-UA"/>
        </w:rPr>
        <w:t>Умови праці і відпочинку.</w:t>
      </w:r>
    </w:p>
    <w:p w:rsidR="008E5AD4" w:rsidRPr="008E5AD4" w:rsidRDefault="008E5AD4" w:rsidP="008E5AD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8E5AD4">
        <w:rPr>
          <w:rFonts w:ascii="Times New Roman" w:hAnsi="Times New Roman" w:cs="Times New Roman"/>
          <w:sz w:val="24"/>
          <w:szCs w:val="24"/>
          <w:lang w:val="uk-UA"/>
        </w:rPr>
        <w:t xml:space="preserve">Соціальне страхування і соціальне забезпечення працівників (захист від нещасних </w:t>
      </w:r>
      <w:proofErr w:type="spellStart"/>
      <w:r w:rsidRPr="008E5AD4">
        <w:rPr>
          <w:rFonts w:ascii="Times New Roman" w:hAnsi="Times New Roman" w:cs="Times New Roman"/>
          <w:sz w:val="24"/>
          <w:szCs w:val="24"/>
          <w:lang w:val="uk-UA"/>
        </w:rPr>
        <w:t>випа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5AD4">
        <w:rPr>
          <w:rFonts w:ascii="Times New Roman" w:hAnsi="Times New Roman" w:cs="Times New Roman"/>
          <w:sz w:val="24"/>
          <w:szCs w:val="24"/>
          <w:lang w:val="uk-UA"/>
        </w:rPr>
        <w:t>дків</w:t>
      </w:r>
      <w:proofErr w:type="spellEnd"/>
      <w:r w:rsidRPr="008E5AD4">
        <w:rPr>
          <w:rFonts w:ascii="Times New Roman" w:hAnsi="Times New Roman" w:cs="Times New Roman"/>
          <w:sz w:val="24"/>
          <w:szCs w:val="24"/>
          <w:lang w:val="uk-UA"/>
        </w:rPr>
        <w:t xml:space="preserve"> на роботі, професійних захворювань, допомога з тимчасової непрацездатності).</w:t>
      </w:r>
    </w:p>
    <w:p w:rsidR="008E5AD4" w:rsidRDefault="008E5AD4" w:rsidP="008E5AD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</w:t>
      </w:r>
      <w:r w:rsidRPr="008E5AD4">
        <w:rPr>
          <w:rFonts w:ascii="Times New Roman" w:hAnsi="Times New Roman" w:cs="Times New Roman"/>
          <w:sz w:val="24"/>
          <w:szCs w:val="24"/>
          <w:lang w:val="uk-UA"/>
        </w:rPr>
        <w:t>Стосунки між працедавцем і працівником, у тому числі вирішення спорів.</w:t>
      </w:r>
    </w:p>
    <w:p w:rsidR="0076003F" w:rsidRPr="0076003F" w:rsidRDefault="009A7CBA" w:rsidP="007600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A7CBA">
        <w:rPr>
          <w:rFonts w:ascii="Times New Roman" w:hAnsi="Times New Roman" w:cs="Times New Roman"/>
          <w:sz w:val="24"/>
          <w:szCs w:val="24"/>
          <w:lang w:val="uk-UA"/>
        </w:rPr>
        <w:t xml:space="preserve">Конвенції і рекомендації МОП захищають мігрантів на всіх стадіях. Встановлено </w:t>
      </w:r>
      <w:proofErr w:type="spellStart"/>
      <w:r w:rsidRPr="009A7CBA">
        <w:rPr>
          <w:rFonts w:ascii="Times New Roman" w:hAnsi="Times New Roman" w:cs="Times New Roman"/>
          <w:sz w:val="24"/>
          <w:szCs w:val="24"/>
          <w:lang w:val="uk-UA"/>
        </w:rPr>
        <w:t>пріори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A7CBA">
        <w:rPr>
          <w:rFonts w:ascii="Times New Roman" w:hAnsi="Times New Roman" w:cs="Times New Roman"/>
          <w:sz w:val="24"/>
          <w:szCs w:val="24"/>
          <w:lang w:val="uk-UA"/>
        </w:rPr>
        <w:t>тет</w:t>
      </w:r>
      <w:proofErr w:type="spellEnd"/>
      <w:r w:rsidRPr="009A7CBA">
        <w:rPr>
          <w:rFonts w:ascii="Times New Roman" w:hAnsi="Times New Roman" w:cs="Times New Roman"/>
          <w:sz w:val="24"/>
          <w:szCs w:val="24"/>
          <w:lang w:val="uk-UA"/>
        </w:rPr>
        <w:t xml:space="preserve"> державних органів влади щодо</w:t>
      </w:r>
      <w:r w:rsidR="0076003F" w:rsidRPr="0076003F">
        <w:t xml:space="preserve"> </w:t>
      </w:r>
      <w:r w:rsidR="0076003F"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нагляду7 за вербуванням мігрантів (Конвенція № 97). Рекомендація № 100 передбачає, що мігранти не повинні сплачувати проїзд до країни їх найму. Рекомендація № 97 передбачає звільнення працівників від сплати мита при </w:t>
      </w:r>
      <w:proofErr w:type="spellStart"/>
      <w:r w:rsidR="0076003F" w:rsidRPr="0076003F">
        <w:rPr>
          <w:rFonts w:ascii="Times New Roman" w:hAnsi="Times New Roman" w:cs="Times New Roman"/>
          <w:sz w:val="24"/>
          <w:szCs w:val="24"/>
          <w:lang w:val="uk-UA"/>
        </w:rPr>
        <w:t>прибу</w:t>
      </w:r>
      <w:r w:rsidR="0076003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6003F" w:rsidRPr="0076003F">
        <w:rPr>
          <w:rFonts w:ascii="Times New Roman" w:hAnsi="Times New Roman" w:cs="Times New Roman"/>
          <w:sz w:val="24"/>
          <w:szCs w:val="24"/>
          <w:lang w:val="uk-UA"/>
        </w:rPr>
        <w:t>тті</w:t>
      </w:r>
      <w:proofErr w:type="spellEnd"/>
      <w:r w:rsidR="0076003F"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 до місця роботи та надання їм допомоги в облаштуванні і наданні відповідної роботи. Ряд конвенцій МОП регулюють такі питання, як мінімальний розмір і форма виплати </w:t>
      </w:r>
      <w:proofErr w:type="spellStart"/>
      <w:r w:rsidR="0076003F" w:rsidRPr="0076003F">
        <w:rPr>
          <w:rFonts w:ascii="Times New Roman" w:hAnsi="Times New Roman" w:cs="Times New Roman"/>
          <w:sz w:val="24"/>
          <w:szCs w:val="24"/>
          <w:lang w:val="uk-UA"/>
        </w:rPr>
        <w:t>зар</w:t>
      </w:r>
      <w:r w:rsidR="0076003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6003F" w:rsidRPr="0076003F">
        <w:rPr>
          <w:rFonts w:ascii="Times New Roman" w:hAnsi="Times New Roman" w:cs="Times New Roman"/>
          <w:sz w:val="24"/>
          <w:szCs w:val="24"/>
          <w:lang w:val="uk-UA"/>
        </w:rPr>
        <w:t>плати</w:t>
      </w:r>
      <w:proofErr w:type="spellEnd"/>
      <w:r w:rsidR="0076003F"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, умови праці, технічної безпеки, заохочення, соціальне забезпечення, охорона </w:t>
      </w:r>
      <w:proofErr w:type="spellStart"/>
      <w:r w:rsidR="0076003F" w:rsidRPr="0076003F">
        <w:rPr>
          <w:rFonts w:ascii="Times New Roman" w:hAnsi="Times New Roman" w:cs="Times New Roman"/>
          <w:sz w:val="24"/>
          <w:szCs w:val="24"/>
          <w:lang w:val="uk-UA"/>
        </w:rPr>
        <w:t>здо</w:t>
      </w:r>
      <w:r w:rsidR="0076003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6003F" w:rsidRPr="0076003F">
        <w:rPr>
          <w:rFonts w:ascii="Times New Roman" w:hAnsi="Times New Roman" w:cs="Times New Roman"/>
          <w:sz w:val="24"/>
          <w:szCs w:val="24"/>
          <w:lang w:val="uk-UA"/>
        </w:rPr>
        <w:t>ров’я</w:t>
      </w:r>
      <w:proofErr w:type="spellEnd"/>
      <w:r w:rsidR="0076003F"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 і безпека, право профспілок, свобода пересування, право звернення до суду.</w:t>
      </w:r>
    </w:p>
    <w:p w:rsidR="0076003F" w:rsidRPr="0076003F" w:rsidRDefault="0076003F" w:rsidP="007600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У Рекомендації № 151 зафіксовано, що мігранти мають право оскаржувати рішення про дострокове припинення їх зайнятості. Вони не сплачують витрати на здійснення </w:t>
      </w:r>
      <w:proofErr w:type="spellStart"/>
      <w:r w:rsidRPr="0076003F">
        <w:rPr>
          <w:rFonts w:ascii="Times New Roman" w:hAnsi="Times New Roman" w:cs="Times New Roman"/>
          <w:sz w:val="24"/>
          <w:szCs w:val="24"/>
          <w:lang w:val="uk-UA"/>
        </w:rPr>
        <w:t>адмініс</w:t>
      </w:r>
      <w:r>
        <w:rPr>
          <w:rFonts w:ascii="Times New Roman" w:hAnsi="Times New Roman" w:cs="Times New Roman"/>
          <w:sz w:val="24"/>
          <w:szCs w:val="24"/>
          <w:lang w:val="uk-UA"/>
        </w:rPr>
        <w:t>т-</w:t>
      </w:r>
      <w:r w:rsidRPr="0076003F">
        <w:rPr>
          <w:rFonts w:ascii="Times New Roman" w:hAnsi="Times New Roman" w:cs="Times New Roman"/>
          <w:sz w:val="24"/>
          <w:szCs w:val="24"/>
          <w:lang w:val="uk-UA"/>
        </w:rPr>
        <w:t>ративних</w:t>
      </w:r>
      <w:proofErr w:type="spellEnd"/>
      <w:r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 та юридичних процедур, якщо їх вигнано з країни.</w:t>
      </w:r>
    </w:p>
    <w:p w:rsidR="0076003F" w:rsidRPr="0076003F" w:rsidRDefault="0076003F" w:rsidP="007600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Конвенція № 143 від 23.06.1975 р. містить вимогу про недопущення дискримінації і </w:t>
      </w:r>
      <w:proofErr w:type="spellStart"/>
      <w:r w:rsidRPr="0076003F">
        <w:rPr>
          <w:rFonts w:ascii="Times New Roman" w:hAnsi="Times New Roman" w:cs="Times New Roman"/>
          <w:sz w:val="24"/>
          <w:szCs w:val="24"/>
          <w:lang w:val="uk-UA"/>
        </w:rPr>
        <w:t>забез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6003F">
        <w:rPr>
          <w:rFonts w:ascii="Times New Roman" w:hAnsi="Times New Roman" w:cs="Times New Roman"/>
          <w:sz w:val="24"/>
          <w:szCs w:val="24"/>
          <w:lang w:val="uk-UA"/>
        </w:rPr>
        <w:t>печення</w:t>
      </w:r>
      <w:proofErr w:type="spellEnd"/>
      <w:r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працівникам-мігрантам рівних шансів у працевлаштуванні і захисті прав. </w:t>
      </w:r>
      <w:proofErr w:type="spellStart"/>
      <w:r w:rsidRPr="0076003F">
        <w:rPr>
          <w:rFonts w:ascii="Times New Roman" w:hAnsi="Times New Roman" w:cs="Times New Roman"/>
          <w:sz w:val="24"/>
          <w:szCs w:val="24"/>
          <w:lang w:val="uk-UA"/>
        </w:rPr>
        <w:t>Конве</w:t>
      </w:r>
      <w:r>
        <w:rPr>
          <w:rFonts w:ascii="Times New Roman" w:hAnsi="Times New Roman" w:cs="Times New Roman"/>
          <w:sz w:val="24"/>
          <w:szCs w:val="24"/>
          <w:lang w:val="uk-UA"/>
        </w:rPr>
        <w:t>н-</w:t>
      </w:r>
      <w:r w:rsidRPr="0076003F">
        <w:rPr>
          <w:rFonts w:ascii="Times New Roman" w:hAnsi="Times New Roman" w:cs="Times New Roman"/>
          <w:sz w:val="24"/>
          <w:szCs w:val="24"/>
          <w:lang w:val="uk-UA"/>
        </w:rPr>
        <w:t>ція</w:t>
      </w:r>
      <w:proofErr w:type="spellEnd"/>
      <w:r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заходи щодо боротьби з нелегальною міграцією, містить зобов’язання про забезпечення прав мігрантів-транзитників.</w:t>
      </w:r>
    </w:p>
    <w:p w:rsidR="0076003F" w:rsidRPr="0076003F" w:rsidRDefault="0076003F" w:rsidP="007600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Конвенція № 118 (1982 р.) передбачає координацію національних систем соціального </w:t>
      </w:r>
      <w:proofErr w:type="spellStart"/>
      <w:r w:rsidRPr="0076003F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6003F">
        <w:rPr>
          <w:rFonts w:ascii="Times New Roman" w:hAnsi="Times New Roman" w:cs="Times New Roman"/>
          <w:sz w:val="24"/>
          <w:szCs w:val="24"/>
          <w:lang w:val="uk-UA"/>
        </w:rPr>
        <w:t>безпечення</w:t>
      </w:r>
      <w:proofErr w:type="spellEnd"/>
      <w:r w:rsidRPr="0076003F">
        <w:rPr>
          <w:rFonts w:ascii="Times New Roman" w:hAnsi="Times New Roman" w:cs="Times New Roman"/>
          <w:sz w:val="24"/>
          <w:szCs w:val="24"/>
          <w:lang w:val="uk-UA"/>
        </w:rPr>
        <w:t>, зобов’язує працедавців завчасно попереджувати працівників про звільнення. Працедавці мають доводити наявність підстав для звільнення. Заборонена дискримінація при звільненні за ознаками статі, раси, етнічного походження, членства у профспілках.</w:t>
      </w:r>
    </w:p>
    <w:p w:rsidR="0076003F" w:rsidRPr="0076003F" w:rsidRDefault="0076003F" w:rsidP="007600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Конвенція 1949 р. «Про трудящих мігрантів (переглянута)» встановлює, що члени МОП, які є її сторонами, зобов’язуються надавати без дискримінації за ознакою національності, раси, релігії чи статі іммігрантам, які законно перебувають на території сторони, умови, що не є менш сприятливими, порівнюючи з тими, якими користуються її власні </w:t>
      </w:r>
      <w:proofErr w:type="spellStart"/>
      <w:r w:rsidRPr="0076003F">
        <w:rPr>
          <w:rFonts w:ascii="Times New Roman" w:hAnsi="Times New Roman" w:cs="Times New Roman"/>
          <w:sz w:val="24"/>
          <w:szCs w:val="24"/>
          <w:lang w:val="uk-UA"/>
        </w:rPr>
        <w:t>громадя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6003F">
        <w:rPr>
          <w:rFonts w:ascii="Times New Roman" w:hAnsi="Times New Roman" w:cs="Times New Roman"/>
          <w:sz w:val="24"/>
          <w:szCs w:val="24"/>
          <w:lang w:val="uk-UA"/>
        </w:rPr>
        <w:t>ни</w:t>
      </w:r>
      <w:proofErr w:type="spellEnd"/>
      <w:r w:rsidRPr="0076003F">
        <w:rPr>
          <w:rFonts w:ascii="Times New Roman" w:hAnsi="Times New Roman" w:cs="Times New Roman"/>
          <w:sz w:val="24"/>
          <w:szCs w:val="24"/>
          <w:lang w:val="uk-UA"/>
        </w:rPr>
        <w:t>, щодо таких питань як заробітна плата, робочий час, понадурочні роботи тощо.</w:t>
      </w:r>
    </w:p>
    <w:p w:rsidR="00125FA9" w:rsidRPr="00125FA9" w:rsidRDefault="0076003F" w:rsidP="00125F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У Конвенції № 97 зафіксовано національний режим щодо іноземних трудящих. Вона </w:t>
      </w:r>
      <w:proofErr w:type="spellStart"/>
      <w:r w:rsidRPr="0076003F">
        <w:rPr>
          <w:rFonts w:ascii="Times New Roman" w:hAnsi="Times New Roman" w:cs="Times New Roman"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6003F">
        <w:rPr>
          <w:rFonts w:ascii="Times New Roman" w:hAnsi="Times New Roman" w:cs="Times New Roman"/>
          <w:sz w:val="24"/>
          <w:szCs w:val="24"/>
          <w:lang w:val="uk-UA"/>
        </w:rPr>
        <w:t>дбачає</w:t>
      </w:r>
      <w:proofErr w:type="spellEnd"/>
      <w:r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 заходи у сфері конт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ролю за міграцією робочої сили. </w:t>
      </w:r>
      <w:r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Ця Конвенція зобов’язує </w:t>
      </w:r>
      <w:proofErr w:type="spellStart"/>
      <w:r w:rsidRPr="0076003F">
        <w:rPr>
          <w:rFonts w:ascii="Times New Roman" w:hAnsi="Times New Roman" w:cs="Times New Roman"/>
          <w:sz w:val="24"/>
          <w:szCs w:val="24"/>
          <w:lang w:val="uk-UA"/>
        </w:rPr>
        <w:t>вико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6003F">
        <w:rPr>
          <w:rFonts w:ascii="Times New Roman" w:hAnsi="Times New Roman" w:cs="Times New Roman"/>
          <w:sz w:val="24"/>
          <w:szCs w:val="24"/>
          <w:lang w:val="uk-UA"/>
        </w:rPr>
        <w:t>нувати</w:t>
      </w:r>
      <w:proofErr w:type="spellEnd"/>
      <w:r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 безплатну допомогу мігрантам у наданні їм необхідної інформації через служби працевлаштування, вживати заходів, спрямованих проти пропаганди з питань імміграції і еміграції, що вводить в оману,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олегшувати всі стадії міграції - </w:t>
      </w:r>
      <w:r w:rsidRPr="0076003F">
        <w:rPr>
          <w:rFonts w:ascii="Times New Roman" w:hAnsi="Times New Roman" w:cs="Times New Roman"/>
          <w:sz w:val="24"/>
          <w:szCs w:val="24"/>
          <w:lang w:val="uk-UA"/>
        </w:rPr>
        <w:t xml:space="preserve">від’їзд, пересування, </w:t>
      </w:r>
      <w:proofErr w:type="spellStart"/>
      <w:r w:rsidRPr="0076003F">
        <w:rPr>
          <w:rFonts w:ascii="Times New Roman" w:hAnsi="Times New Roman" w:cs="Times New Roman"/>
          <w:sz w:val="24"/>
          <w:szCs w:val="24"/>
          <w:lang w:val="uk-UA"/>
        </w:rPr>
        <w:t>при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6003F">
        <w:rPr>
          <w:rFonts w:ascii="Times New Roman" w:hAnsi="Times New Roman" w:cs="Times New Roman"/>
          <w:sz w:val="24"/>
          <w:szCs w:val="24"/>
          <w:lang w:val="uk-UA"/>
        </w:rPr>
        <w:t>йом</w:t>
      </w:r>
      <w:proofErr w:type="spellEnd"/>
      <w:r w:rsidRPr="0076003F">
        <w:rPr>
          <w:rFonts w:ascii="Times New Roman" w:hAnsi="Times New Roman" w:cs="Times New Roman"/>
          <w:sz w:val="24"/>
          <w:szCs w:val="24"/>
          <w:lang w:val="uk-UA"/>
        </w:rPr>
        <w:t>, організацію медичного обслуговування, а також дозволяти переказ на батьківщину зароблених грошей, заощаджень.</w:t>
      </w:r>
      <w:r w:rsidR="00125F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5FA9" w:rsidRPr="00125FA9">
        <w:rPr>
          <w:rFonts w:ascii="Times New Roman" w:hAnsi="Times New Roman" w:cs="Times New Roman"/>
          <w:sz w:val="24"/>
          <w:szCs w:val="24"/>
          <w:lang w:val="uk-UA"/>
        </w:rPr>
        <w:t xml:space="preserve">У додатках до конвенції відображені питання найму, </w:t>
      </w:r>
      <w:proofErr w:type="spellStart"/>
      <w:r w:rsidR="00125FA9" w:rsidRPr="00125FA9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125FA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25FA9" w:rsidRPr="00125FA9">
        <w:rPr>
          <w:rFonts w:ascii="Times New Roman" w:hAnsi="Times New Roman" w:cs="Times New Roman"/>
          <w:sz w:val="24"/>
          <w:szCs w:val="24"/>
          <w:lang w:val="uk-UA"/>
        </w:rPr>
        <w:t>зміщення</w:t>
      </w:r>
      <w:proofErr w:type="spellEnd"/>
      <w:r w:rsidR="00125FA9" w:rsidRPr="00125FA9">
        <w:rPr>
          <w:rFonts w:ascii="Times New Roman" w:hAnsi="Times New Roman" w:cs="Times New Roman"/>
          <w:sz w:val="24"/>
          <w:szCs w:val="24"/>
          <w:lang w:val="uk-UA"/>
        </w:rPr>
        <w:t>, умов праці, умов ввезення мігрантами особистого майна, роб</w:t>
      </w:r>
      <w:r w:rsidR="00125FA9">
        <w:rPr>
          <w:rFonts w:ascii="Times New Roman" w:hAnsi="Times New Roman" w:cs="Times New Roman"/>
          <w:sz w:val="24"/>
          <w:szCs w:val="24"/>
          <w:lang w:val="uk-UA"/>
        </w:rPr>
        <w:t xml:space="preserve">очих інструментів і обладнання. </w:t>
      </w:r>
      <w:r w:rsidR="00125FA9" w:rsidRPr="00125FA9">
        <w:rPr>
          <w:rFonts w:ascii="Times New Roman" w:hAnsi="Times New Roman" w:cs="Times New Roman"/>
          <w:sz w:val="24"/>
          <w:szCs w:val="24"/>
          <w:lang w:val="uk-UA"/>
        </w:rPr>
        <w:t>Конвенція встановлює порядок дозволу працевлаштування мігрантів, тобто працевлаштування є можливим за наявності дозволу компетентних органів влади країни. Ці ж органи влади мають право контролювати і процес працевлаштування.</w:t>
      </w:r>
    </w:p>
    <w:p w:rsidR="00125FA9" w:rsidRPr="00125FA9" w:rsidRDefault="00125FA9" w:rsidP="00125FA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5FA9">
        <w:rPr>
          <w:rFonts w:ascii="Times New Roman" w:hAnsi="Times New Roman" w:cs="Times New Roman"/>
          <w:b/>
          <w:sz w:val="24"/>
          <w:szCs w:val="24"/>
          <w:lang w:val="uk-UA"/>
        </w:rPr>
        <w:t>2. ООН і міжнародне трудове право</w:t>
      </w:r>
    </w:p>
    <w:p w:rsidR="00125FA9" w:rsidRPr="00125FA9" w:rsidRDefault="00125FA9" w:rsidP="00125FA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МОП -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 xml:space="preserve"> спеціалізована агенція ООН. Все, що робить МОП, зараховуєт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ься на рахунок ООН. 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Окрім МОП, у системі ООН міграцією населення опікуються:</w:t>
      </w:r>
    </w:p>
    <w:p w:rsidR="00125FA9" w:rsidRPr="00125FA9" w:rsidRDefault="00125FA9" w:rsidP="00125FA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Комісія ООН з народонаселення і розвитку;</w:t>
      </w:r>
    </w:p>
    <w:p w:rsidR="00125FA9" w:rsidRPr="00125FA9" w:rsidRDefault="00125FA9" w:rsidP="00125FA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Всесвітня організація охорони здоров’я;</w:t>
      </w:r>
    </w:p>
    <w:p w:rsidR="00125FA9" w:rsidRPr="00125FA9" w:rsidRDefault="00125FA9" w:rsidP="00125FA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ЮНЕСКО;</w:t>
      </w:r>
    </w:p>
    <w:p w:rsidR="00125FA9" w:rsidRPr="00125FA9" w:rsidRDefault="00125FA9" w:rsidP="00125FA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Економічна і соціальна рада (ЕКОСОР).</w:t>
      </w:r>
    </w:p>
    <w:p w:rsidR="00125FA9" w:rsidRPr="00125FA9" w:rsidRDefault="00125FA9" w:rsidP="00125F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5FA9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125FA9">
        <w:rPr>
          <w:rFonts w:ascii="Times New Roman" w:hAnsi="Times New Roman" w:cs="Times New Roman"/>
          <w:b/>
          <w:sz w:val="24"/>
          <w:szCs w:val="24"/>
          <w:lang w:val="uk-UA"/>
        </w:rPr>
        <w:t>універсальних джерел міжнародно-правового регулювання праці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 xml:space="preserve"> належать:</w:t>
      </w:r>
    </w:p>
    <w:p w:rsidR="00125FA9" w:rsidRPr="00125FA9" w:rsidRDefault="00125FA9" w:rsidP="00125FA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Загальна декларація прав людини (10.12.1948);</w:t>
      </w:r>
    </w:p>
    <w:p w:rsidR="00125FA9" w:rsidRPr="00125FA9" w:rsidRDefault="00125FA9" w:rsidP="00125FA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Міжнародний пакт про економічні, соціальні і культурні права (1966);</w:t>
      </w:r>
    </w:p>
    <w:p w:rsidR="00125FA9" w:rsidRPr="00125FA9" w:rsidRDefault="00125FA9" w:rsidP="00125FA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Конвенція про статус біженців (28.07.1951);</w:t>
      </w:r>
    </w:p>
    <w:p w:rsidR="00125FA9" w:rsidRPr="00125FA9" w:rsidRDefault="00125FA9" w:rsidP="00125FA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Конвенція про статус апатридів (28.11.1954).</w:t>
      </w:r>
    </w:p>
    <w:p w:rsidR="0076003F" w:rsidRDefault="00125FA9" w:rsidP="00125FA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 ООН 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 xml:space="preserve">1990 р. прийняла Міжнародну конвенцію ООН про захист прав </w:t>
      </w:r>
      <w:proofErr w:type="spellStart"/>
      <w:r w:rsidRPr="00125FA9">
        <w:rPr>
          <w:rFonts w:ascii="Times New Roman" w:hAnsi="Times New Roman" w:cs="Times New Roman"/>
          <w:sz w:val="24"/>
          <w:szCs w:val="24"/>
          <w:lang w:val="uk-UA"/>
        </w:rPr>
        <w:t>трудящих-мігра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нтів</w:t>
      </w:r>
      <w:proofErr w:type="spellEnd"/>
      <w:r w:rsidRPr="00125FA9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їх сімей. Конвенція зобов’язує країни, які беруть у ній участь, надавати </w:t>
      </w:r>
      <w:proofErr w:type="spellStart"/>
      <w:r w:rsidRPr="00125FA9">
        <w:rPr>
          <w:rFonts w:ascii="Times New Roman" w:hAnsi="Times New Roman" w:cs="Times New Roman"/>
          <w:sz w:val="24"/>
          <w:szCs w:val="24"/>
          <w:lang w:val="uk-UA"/>
        </w:rPr>
        <w:t>тру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дящим-мігрантам</w:t>
      </w:r>
      <w:proofErr w:type="spellEnd"/>
      <w:r w:rsidRPr="00125FA9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національний режим, тобто ставитися до них не гірше, ніж до своїх </w:t>
      </w:r>
      <w:proofErr w:type="spellStart"/>
      <w:r w:rsidRPr="00125FA9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ціональних</w:t>
      </w:r>
      <w:proofErr w:type="spellEnd"/>
      <w:r w:rsidRPr="00125FA9">
        <w:rPr>
          <w:rFonts w:ascii="Times New Roman" w:hAnsi="Times New Roman" w:cs="Times New Roman"/>
          <w:sz w:val="24"/>
          <w:szCs w:val="24"/>
          <w:lang w:val="uk-UA"/>
        </w:rPr>
        <w:t xml:space="preserve"> найманих працівників, з питань винагороди та інших умов праці (робочий час, понадурочний час, щотижневий відпочинок, оплачувана відпустка, безпека, охорона </w:t>
      </w:r>
      <w:proofErr w:type="spellStart"/>
      <w:r w:rsidRPr="00125FA9">
        <w:rPr>
          <w:rFonts w:ascii="Times New Roman" w:hAnsi="Times New Roman" w:cs="Times New Roman"/>
          <w:sz w:val="24"/>
          <w:szCs w:val="24"/>
          <w:lang w:val="uk-UA"/>
        </w:rPr>
        <w:t>здо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ров’я</w:t>
      </w:r>
      <w:proofErr w:type="spellEnd"/>
      <w:r w:rsidRPr="00125FA9">
        <w:rPr>
          <w:rFonts w:ascii="Times New Roman" w:hAnsi="Times New Roman" w:cs="Times New Roman"/>
          <w:sz w:val="24"/>
          <w:szCs w:val="24"/>
          <w:lang w:val="uk-UA"/>
        </w:rPr>
        <w:t xml:space="preserve">, припинення трудових відносин та будь-яких інших умов праці, а також умов </w:t>
      </w:r>
      <w:proofErr w:type="spellStart"/>
      <w:r w:rsidRPr="00125FA9">
        <w:rPr>
          <w:rFonts w:ascii="Times New Roman" w:hAnsi="Times New Roman" w:cs="Times New Roman"/>
          <w:sz w:val="24"/>
          <w:szCs w:val="24"/>
          <w:lang w:val="uk-UA"/>
        </w:rPr>
        <w:t>зайня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тості</w:t>
      </w:r>
      <w:proofErr w:type="spellEnd"/>
      <w:r w:rsidRPr="00125FA9">
        <w:rPr>
          <w:rFonts w:ascii="Times New Roman" w:hAnsi="Times New Roman" w:cs="Times New Roman"/>
          <w:sz w:val="24"/>
          <w:szCs w:val="24"/>
          <w:lang w:val="uk-UA"/>
        </w:rPr>
        <w:t xml:space="preserve"> (мінімальний вік зайнятості, обмеження надомної праці), а також інші питання, які відповідно до національних законів і практики їх застосування вважаються умовами </w:t>
      </w:r>
      <w:proofErr w:type="spellStart"/>
      <w:r w:rsidRPr="00125FA9">
        <w:rPr>
          <w:rFonts w:ascii="Times New Roman" w:hAnsi="Times New Roman" w:cs="Times New Roman"/>
          <w:sz w:val="24"/>
          <w:szCs w:val="24"/>
          <w:lang w:val="uk-UA"/>
        </w:rPr>
        <w:t>зай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25FA9">
        <w:rPr>
          <w:rFonts w:ascii="Times New Roman" w:hAnsi="Times New Roman" w:cs="Times New Roman"/>
          <w:sz w:val="24"/>
          <w:szCs w:val="24"/>
          <w:lang w:val="uk-UA"/>
        </w:rPr>
        <w:t>нятості</w:t>
      </w:r>
      <w:proofErr w:type="spellEnd"/>
      <w:r w:rsidRPr="00125F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5BA4" w:rsidRPr="002B5BA4" w:rsidRDefault="002B5BA4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5BA4">
        <w:rPr>
          <w:rFonts w:ascii="Times New Roman" w:hAnsi="Times New Roman" w:cs="Times New Roman"/>
          <w:sz w:val="24"/>
          <w:szCs w:val="24"/>
          <w:lang w:val="uk-UA"/>
        </w:rPr>
        <w:t>Дискримінація прав трудящих-мігрантів у сфері трудових відносин заборонена.</w:t>
      </w:r>
    </w:p>
    <w:p w:rsidR="002B5BA4" w:rsidRPr="002B5BA4" w:rsidRDefault="002B5BA4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Трудящим-мігрантам та членам їх сімей, зокрема, надається право створювати профспілки і асоціації у державі, де вони працюють за наймом, з метою захисту своїх економічних, </w:t>
      </w:r>
      <w:proofErr w:type="spellStart"/>
      <w:r w:rsidRPr="002B5BA4">
        <w:rPr>
          <w:rFonts w:ascii="Times New Roman" w:hAnsi="Times New Roman" w:cs="Times New Roman"/>
          <w:sz w:val="24"/>
          <w:szCs w:val="24"/>
          <w:lang w:val="uk-UA"/>
        </w:rPr>
        <w:t>со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B5BA4">
        <w:rPr>
          <w:rFonts w:ascii="Times New Roman" w:hAnsi="Times New Roman" w:cs="Times New Roman"/>
          <w:sz w:val="24"/>
          <w:szCs w:val="24"/>
          <w:lang w:val="uk-UA"/>
        </w:rPr>
        <w:t>ціальних</w:t>
      </w:r>
      <w:proofErr w:type="spellEnd"/>
      <w:r w:rsidRPr="002B5BA4">
        <w:rPr>
          <w:rFonts w:ascii="Times New Roman" w:hAnsi="Times New Roman" w:cs="Times New Roman"/>
          <w:sz w:val="24"/>
          <w:szCs w:val="24"/>
          <w:lang w:val="uk-UA"/>
        </w:rPr>
        <w:t>, культурних та інших інтересів.</w:t>
      </w:r>
    </w:p>
    <w:p w:rsidR="002B5BA4" w:rsidRPr="002B5BA4" w:rsidRDefault="002B5BA4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Працівники-мігранти мають право переказувати зароблені кошти і заощадження з </w:t>
      </w:r>
      <w:proofErr w:type="spellStart"/>
      <w:r w:rsidRPr="002B5BA4">
        <w:rPr>
          <w:rFonts w:ascii="Times New Roman" w:hAnsi="Times New Roman" w:cs="Times New Roman"/>
          <w:sz w:val="24"/>
          <w:szCs w:val="24"/>
          <w:lang w:val="uk-UA"/>
        </w:rPr>
        <w:t>держа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B5BA4">
        <w:rPr>
          <w:rFonts w:ascii="Times New Roman" w:hAnsi="Times New Roman" w:cs="Times New Roman"/>
          <w:sz w:val="24"/>
          <w:szCs w:val="24"/>
          <w:lang w:val="uk-UA"/>
        </w:rPr>
        <w:t>ви</w:t>
      </w:r>
      <w:proofErr w:type="spellEnd"/>
      <w:r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 праці за наймом до держави свого походження або до будь-якої іншої держави.</w:t>
      </w:r>
    </w:p>
    <w:p w:rsidR="002B5BA4" w:rsidRPr="002B5BA4" w:rsidRDefault="002B5BA4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Конвенція також передбачає, що у тих країнах, де існують обмеження у </w:t>
      </w:r>
      <w:r>
        <w:rPr>
          <w:rFonts w:ascii="Times New Roman" w:hAnsi="Times New Roman" w:cs="Times New Roman"/>
          <w:sz w:val="24"/>
          <w:szCs w:val="24"/>
          <w:lang w:val="uk-UA"/>
        </w:rPr>
        <w:t>прийомі на роботу робітників-мі</w:t>
      </w:r>
      <w:r w:rsidRPr="002B5BA4">
        <w:rPr>
          <w:rFonts w:ascii="Times New Roman" w:hAnsi="Times New Roman" w:cs="Times New Roman"/>
          <w:sz w:val="24"/>
          <w:szCs w:val="24"/>
          <w:lang w:val="uk-UA"/>
        </w:rPr>
        <w:t>грантів, відповідні обмеження не застосовуються до мігрантів, які прожили у країні перебування понад 5 років.</w:t>
      </w:r>
    </w:p>
    <w:p w:rsidR="002B5BA4" w:rsidRPr="002B5BA4" w:rsidRDefault="002B5BA4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Мігрант та члени його сім’ї мають право у будь-який момент від’їхати до країни свого </w:t>
      </w:r>
      <w:proofErr w:type="spellStart"/>
      <w:r w:rsidRPr="002B5BA4">
        <w:rPr>
          <w:rFonts w:ascii="Times New Roman" w:hAnsi="Times New Roman" w:cs="Times New Roman"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B5BA4">
        <w:rPr>
          <w:rFonts w:ascii="Times New Roman" w:hAnsi="Times New Roman" w:cs="Times New Roman"/>
          <w:sz w:val="24"/>
          <w:szCs w:val="24"/>
          <w:lang w:val="uk-UA"/>
        </w:rPr>
        <w:t>ходження</w:t>
      </w:r>
      <w:proofErr w:type="spellEnd"/>
      <w:r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 і залишитися у ній.</w:t>
      </w:r>
    </w:p>
    <w:p w:rsidR="002B5BA4" w:rsidRPr="002B5BA4" w:rsidRDefault="002B5BA4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Після закінчення терміну свого перебування у країні працевлаштування мігрант і члени його сім’ї мають право переказати весь свій заробіток і збереження на батьківщину та </w:t>
      </w:r>
      <w:proofErr w:type="spellStart"/>
      <w:r w:rsidRPr="002B5BA4">
        <w:rPr>
          <w:rFonts w:ascii="Times New Roman" w:hAnsi="Times New Roman" w:cs="Times New Roman"/>
          <w:sz w:val="24"/>
          <w:szCs w:val="24"/>
          <w:lang w:val="uk-UA"/>
        </w:rPr>
        <w:t>ви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B5BA4">
        <w:rPr>
          <w:rFonts w:ascii="Times New Roman" w:hAnsi="Times New Roman" w:cs="Times New Roman"/>
          <w:sz w:val="24"/>
          <w:szCs w:val="24"/>
          <w:lang w:val="uk-UA"/>
        </w:rPr>
        <w:t>везти</w:t>
      </w:r>
      <w:proofErr w:type="spellEnd"/>
      <w:r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 своє особисте майно.</w:t>
      </w:r>
    </w:p>
    <w:p w:rsidR="002B5BA4" w:rsidRPr="002B5BA4" w:rsidRDefault="002B5BA4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Мігрант не повинен позбавлятися права на проживання або одержання роботи чи </w:t>
      </w:r>
      <w:proofErr w:type="spellStart"/>
      <w:r w:rsidRPr="002B5BA4">
        <w:rPr>
          <w:rFonts w:ascii="Times New Roman" w:hAnsi="Times New Roman" w:cs="Times New Roman"/>
          <w:sz w:val="24"/>
          <w:szCs w:val="24"/>
          <w:lang w:val="uk-UA"/>
        </w:rPr>
        <w:t>висила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B5BA4">
        <w:rPr>
          <w:rFonts w:ascii="Times New Roman" w:hAnsi="Times New Roman" w:cs="Times New Roman"/>
          <w:sz w:val="24"/>
          <w:szCs w:val="24"/>
          <w:lang w:val="uk-UA"/>
        </w:rPr>
        <w:t>тися</w:t>
      </w:r>
      <w:proofErr w:type="spellEnd"/>
      <w:r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 з країни працевлаштування лише на підставі невиконання зобов’язань за трудовим договором (контрактом). Зазначених прав мігрант позбавляється, якщо невиконання </w:t>
      </w:r>
      <w:proofErr w:type="spellStart"/>
      <w:r w:rsidRPr="002B5BA4">
        <w:rPr>
          <w:rFonts w:ascii="Times New Roman" w:hAnsi="Times New Roman" w:cs="Times New Roman"/>
          <w:sz w:val="24"/>
          <w:szCs w:val="24"/>
          <w:lang w:val="uk-UA"/>
        </w:rPr>
        <w:t>зобо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B5BA4">
        <w:rPr>
          <w:rFonts w:ascii="Times New Roman" w:hAnsi="Times New Roman" w:cs="Times New Roman"/>
          <w:sz w:val="24"/>
          <w:szCs w:val="24"/>
          <w:lang w:val="uk-UA"/>
        </w:rPr>
        <w:t>в’язань</w:t>
      </w:r>
      <w:proofErr w:type="spellEnd"/>
      <w:r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 було однією з умов одержання дозволу на роботу.</w:t>
      </w:r>
    </w:p>
    <w:p w:rsidR="002B5BA4" w:rsidRPr="002B5BA4" w:rsidRDefault="002B5BA4" w:rsidP="002B5BA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5BA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3. Основні положення актів Ради Європи</w:t>
      </w:r>
      <w:r w:rsidR="008340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трудове право.</w:t>
      </w:r>
    </w:p>
    <w:p w:rsidR="002B5BA4" w:rsidRPr="002B5BA4" w:rsidRDefault="002B5BA4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5BA4">
        <w:rPr>
          <w:rFonts w:ascii="Times New Roman" w:hAnsi="Times New Roman" w:cs="Times New Roman"/>
          <w:sz w:val="24"/>
          <w:szCs w:val="24"/>
          <w:lang w:val="uk-UA"/>
        </w:rPr>
        <w:t>Найголовнішими актами Ради Європи у сфері міжнародного трудового права є:</w:t>
      </w:r>
    </w:p>
    <w:p w:rsidR="002B5BA4" w:rsidRPr="002B5BA4" w:rsidRDefault="008340A6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B5BA4" w:rsidRPr="002B5BA4">
        <w:rPr>
          <w:rFonts w:ascii="Times New Roman" w:hAnsi="Times New Roman" w:cs="Times New Roman"/>
          <w:sz w:val="24"/>
          <w:szCs w:val="24"/>
          <w:lang w:val="uk-UA"/>
        </w:rPr>
        <w:t>Європейська конвенція про захист прав людини і основних свобод (1950);</w:t>
      </w:r>
    </w:p>
    <w:p w:rsidR="002B5BA4" w:rsidRPr="002B5BA4" w:rsidRDefault="008340A6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B5BA4" w:rsidRPr="002B5BA4">
        <w:rPr>
          <w:rFonts w:ascii="Times New Roman" w:hAnsi="Times New Roman" w:cs="Times New Roman"/>
          <w:sz w:val="24"/>
          <w:szCs w:val="24"/>
          <w:lang w:val="uk-UA"/>
        </w:rPr>
        <w:t>Європейська конвенція про поселення (1955);</w:t>
      </w:r>
    </w:p>
    <w:p w:rsidR="002B5BA4" w:rsidRPr="002B5BA4" w:rsidRDefault="008340A6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B5BA4" w:rsidRPr="002B5BA4">
        <w:rPr>
          <w:rFonts w:ascii="Times New Roman" w:hAnsi="Times New Roman" w:cs="Times New Roman"/>
          <w:sz w:val="24"/>
          <w:szCs w:val="24"/>
          <w:lang w:val="uk-UA"/>
        </w:rPr>
        <w:t>Європейська конвенція про влаштування і підприємництво;</w:t>
      </w:r>
    </w:p>
    <w:p w:rsidR="002B5BA4" w:rsidRPr="002B5BA4" w:rsidRDefault="008340A6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B5BA4" w:rsidRPr="002B5BA4">
        <w:rPr>
          <w:rFonts w:ascii="Times New Roman" w:hAnsi="Times New Roman" w:cs="Times New Roman"/>
          <w:sz w:val="24"/>
          <w:szCs w:val="24"/>
          <w:lang w:val="uk-UA"/>
        </w:rPr>
        <w:t>Європейська конвенція про правовий статус трудящих-мігрантів (укладена 24.11.1977, набрала чинності 1 травня 1983);</w:t>
      </w:r>
    </w:p>
    <w:p w:rsidR="002B5BA4" w:rsidRPr="002B5BA4" w:rsidRDefault="008340A6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B5BA4" w:rsidRPr="002B5BA4">
        <w:rPr>
          <w:rFonts w:ascii="Times New Roman" w:hAnsi="Times New Roman" w:cs="Times New Roman"/>
          <w:sz w:val="24"/>
          <w:szCs w:val="24"/>
          <w:lang w:val="uk-UA"/>
        </w:rPr>
        <w:t>Європейська конвенція про соціальне забезпечення (1972);</w:t>
      </w:r>
    </w:p>
    <w:p w:rsidR="002B5BA4" w:rsidRPr="002B5BA4" w:rsidRDefault="008340A6" w:rsidP="002B5B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B5BA4" w:rsidRPr="002B5BA4">
        <w:rPr>
          <w:rFonts w:ascii="Times New Roman" w:hAnsi="Times New Roman" w:cs="Times New Roman"/>
          <w:sz w:val="24"/>
          <w:szCs w:val="24"/>
          <w:lang w:val="uk-UA"/>
        </w:rPr>
        <w:t>Європейська соціальна хартія (18.10.1961).</w:t>
      </w:r>
    </w:p>
    <w:p w:rsidR="000D6249" w:rsidRPr="000D6249" w:rsidRDefault="008340A6" w:rsidP="000D62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340A6">
        <w:rPr>
          <w:rFonts w:ascii="Times New Roman" w:hAnsi="Times New Roman" w:cs="Times New Roman"/>
          <w:b/>
          <w:sz w:val="24"/>
          <w:szCs w:val="24"/>
          <w:lang w:val="uk-UA"/>
        </w:rPr>
        <w:t>Європейська соціальна</w:t>
      </w:r>
      <w:r w:rsidR="002B5BA4" w:rsidRPr="008340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хар</w:t>
      </w:r>
      <w:r w:rsidRPr="008340A6">
        <w:rPr>
          <w:rFonts w:ascii="Times New Roman" w:hAnsi="Times New Roman" w:cs="Times New Roman"/>
          <w:b/>
          <w:sz w:val="24"/>
          <w:szCs w:val="24"/>
          <w:lang w:val="uk-UA"/>
        </w:rPr>
        <w:t>тія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5BA4"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зобов’язує договірні сторони, зокрема: застосовувати </w:t>
      </w:r>
      <w:proofErr w:type="spellStart"/>
      <w:r w:rsidR="002B5BA4" w:rsidRPr="002B5BA4">
        <w:rPr>
          <w:rFonts w:ascii="Times New Roman" w:hAnsi="Times New Roman" w:cs="Times New Roman"/>
          <w:sz w:val="24"/>
          <w:szCs w:val="24"/>
          <w:lang w:val="uk-UA"/>
        </w:rPr>
        <w:t>чи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B5BA4" w:rsidRPr="002B5BA4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 у ліберальному</w:t>
      </w:r>
      <w:r w:rsidR="002B5BA4" w:rsidRPr="002B5BA4">
        <w:rPr>
          <w:rFonts w:ascii="Times New Roman" w:hAnsi="Times New Roman" w:cs="Times New Roman"/>
          <w:sz w:val="24"/>
          <w:szCs w:val="24"/>
          <w:lang w:val="uk-UA"/>
        </w:rPr>
        <w:t xml:space="preserve"> дусі; спростити існуючи формальності; скоротити</w:t>
      </w:r>
      <w:r w:rsidR="000D6249" w:rsidRPr="000D6249">
        <w:rPr>
          <w:lang w:val="uk-UA"/>
        </w:rPr>
        <w:t xml:space="preserve"> </w:t>
      </w:r>
      <w:r w:rsidR="000D6249"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або скасувати гербові та інші збори з іноземних працівників або їх роботодавців; </w:t>
      </w:r>
      <w:proofErr w:type="spellStart"/>
      <w:r w:rsidR="000D6249">
        <w:rPr>
          <w:rFonts w:ascii="Times New Roman" w:hAnsi="Times New Roman" w:cs="Times New Roman"/>
          <w:sz w:val="24"/>
          <w:szCs w:val="24"/>
          <w:lang w:val="uk-UA"/>
        </w:rPr>
        <w:t>лібералізу-ва</w:t>
      </w:r>
      <w:r w:rsidR="000D6249" w:rsidRPr="000D6249">
        <w:rPr>
          <w:rFonts w:ascii="Times New Roman" w:hAnsi="Times New Roman" w:cs="Times New Roman"/>
          <w:sz w:val="24"/>
          <w:szCs w:val="24"/>
          <w:lang w:val="uk-UA"/>
        </w:rPr>
        <w:t>ти</w:t>
      </w:r>
      <w:proofErr w:type="spellEnd"/>
      <w:r w:rsidR="000D6249"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законодавство, що регулює найм іноземних працівників; визнати право своїх </w:t>
      </w:r>
      <w:proofErr w:type="spellStart"/>
      <w:r w:rsidR="000D6249" w:rsidRPr="000D6249">
        <w:rPr>
          <w:rFonts w:ascii="Times New Roman" w:hAnsi="Times New Roman" w:cs="Times New Roman"/>
          <w:sz w:val="24"/>
          <w:szCs w:val="24"/>
          <w:lang w:val="uk-UA"/>
        </w:rPr>
        <w:t>грома</w:t>
      </w:r>
      <w:r w:rsidR="000D624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D6249" w:rsidRPr="000D6249">
        <w:rPr>
          <w:rFonts w:ascii="Times New Roman" w:hAnsi="Times New Roman" w:cs="Times New Roman"/>
          <w:sz w:val="24"/>
          <w:szCs w:val="24"/>
          <w:lang w:val="uk-UA"/>
        </w:rPr>
        <w:t>дян</w:t>
      </w:r>
      <w:proofErr w:type="spellEnd"/>
      <w:r w:rsidR="000D6249"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виїжджати зі своєї країни для того, щоб зайнятися діяльністю, яка приносить дохід на території інших </w:t>
      </w:r>
      <w:r w:rsidR="000D624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D6249"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оговірних сторін; закріплює право працівників мігрантів та їх сімей на захист і допомогу, що реалізується на основі системи гарантій, яка включає, зокрема, </w:t>
      </w:r>
      <w:proofErr w:type="spellStart"/>
      <w:r w:rsidR="000D6249" w:rsidRPr="000D6249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D624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D6249" w:rsidRPr="000D6249">
        <w:rPr>
          <w:rFonts w:ascii="Times New Roman" w:hAnsi="Times New Roman" w:cs="Times New Roman"/>
          <w:sz w:val="24"/>
          <w:szCs w:val="24"/>
          <w:lang w:val="uk-UA"/>
        </w:rPr>
        <w:t>дання</w:t>
      </w:r>
      <w:proofErr w:type="spellEnd"/>
      <w:r w:rsidR="000D6249"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трудящим-мігрантам, які законно перебувають на території договірних сторін, не менш сприятливого режиму порівняно з тим, який надається власним працівникам у таких сферах, як оплата та інші умови найму і праці, членство у професійних спілках і </w:t>
      </w:r>
      <w:proofErr w:type="spellStart"/>
      <w:r w:rsidR="000D6249">
        <w:rPr>
          <w:rFonts w:ascii="Times New Roman" w:hAnsi="Times New Roman" w:cs="Times New Roman"/>
          <w:sz w:val="24"/>
          <w:szCs w:val="24"/>
          <w:lang w:val="uk-UA"/>
        </w:rPr>
        <w:t>користу-ва</w:t>
      </w:r>
      <w:r w:rsidR="000D6249" w:rsidRPr="000D6249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="000D6249"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перевагами, що випливають з колективних договорів, надання житла.</w:t>
      </w:r>
    </w:p>
    <w:p w:rsidR="000D6249" w:rsidRPr="000D6249" w:rsidRDefault="000D6249" w:rsidP="000D62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Хартія та додатковий до неї протокол не містили чіткої вказівки про коло осіб, на яких </w:t>
      </w:r>
      <w:proofErr w:type="spellStart"/>
      <w:r w:rsidRPr="000D6249">
        <w:rPr>
          <w:rFonts w:ascii="Times New Roman" w:hAnsi="Times New Roman" w:cs="Times New Roman"/>
          <w:sz w:val="24"/>
          <w:szCs w:val="24"/>
          <w:lang w:val="uk-UA"/>
        </w:rPr>
        <w:t>во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ни</w:t>
      </w:r>
      <w:proofErr w:type="spellEnd"/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поширюються. Це створювало конфлікти у тлумаченні сфери їх застосування. </w:t>
      </w:r>
      <w:proofErr w:type="spellStart"/>
      <w:r w:rsidRPr="000D6249">
        <w:rPr>
          <w:rFonts w:ascii="Times New Roman" w:hAnsi="Times New Roman" w:cs="Times New Roman"/>
          <w:sz w:val="24"/>
          <w:szCs w:val="24"/>
          <w:lang w:val="uk-UA"/>
        </w:rPr>
        <w:t>Перегля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нутий</w:t>
      </w:r>
      <w:proofErr w:type="spellEnd"/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проект нового тексту Хартії було подано у жовтні 1994 р. на розгляд Комітету </w:t>
      </w:r>
      <w:proofErr w:type="spellStart"/>
      <w:r w:rsidRPr="000D6249">
        <w:rPr>
          <w:rFonts w:ascii="Times New Roman" w:hAnsi="Times New Roman" w:cs="Times New Roman"/>
          <w:sz w:val="24"/>
          <w:szCs w:val="24"/>
          <w:lang w:val="uk-UA"/>
        </w:rPr>
        <w:t>Міні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стрів</w:t>
      </w:r>
      <w:proofErr w:type="spellEnd"/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Ради Європи. Текст було схвалено і у травні 1996 р. Хартія була відкрита для </w:t>
      </w:r>
      <w:proofErr w:type="spellStart"/>
      <w:r w:rsidRPr="000D6249">
        <w:rPr>
          <w:rFonts w:ascii="Times New Roman" w:hAnsi="Times New Roman" w:cs="Times New Roman"/>
          <w:sz w:val="24"/>
          <w:szCs w:val="24"/>
          <w:lang w:val="uk-UA"/>
        </w:rPr>
        <w:t>підпи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сання</w:t>
      </w:r>
      <w:proofErr w:type="spellEnd"/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державами-членами Ради Європи. Хартія поширюється на всіх працівників, </w:t>
      </w:r>
      <w:proofErr w:type="spellStart"/>
      <w:r w:rsidRPr="000D6249">
        <w:rPr>
          <w:rFonts w:ascii="Times New Roman" w:hAnsi="Times New Roman" w:cs="Times New Roman"/>
          <w:sz w:val="24"/>
          <w:szCs w:val="24"/>
          <w:lang w:val="uk-UA"/>
        </w:rPr>
        <w:t>незале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жно</w:t>
      </w:r>
      <w:proofErr w:type="spellEnd"/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від їх національності, якщо вони проживають на законних підставах або регулярно працюють на території однієї з сторін.</w:t>
      </w:r>
    </w:p>
    <w:p w:rsidR="000D6249" w:rsidRPr="000D6249" w:rsidRDefault="000D6249" w:rsidP="000D62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Далі зазначимо </w:t>
      </w:r>
      <w:r w:rsidRPr="00CB362B">
        <w:rPr>
          <w:rFonts w:ascii="Times New Roman" w:hAnsi="Times New Roman" w:cs="Times New Roman"/>
          <w:b/>
          <w:sz w:val="24"/>
          <w:szCs w:val="24"/>
          <w:lang w:val="uk-UA"/>
        </w:rPr>
        <w:t>основні положення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362B">
        <w:rPr>
          <w:rFonts w:ascii="Times New Roman" w:hAnsi="Times New Roman" w:cs="Times New Roman"/>
          <w:sz w:val="24"/>
          <w:szCs w:val="24"/>
          <w:lang w:val="uk-UA"/>
        </w:rPr>
        <w:t>Європейської конвенції про соціальне забезпечення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D6249" w:rsidRPr="000D6249" w:rsidRDefault="000D6249" w:rsidP="000D624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Рівність у ставленні до громадян сторін, біженців, осіб без громадянства, на яких </w:t>
      </w:r>
      <w:proofErr w:type="spellStart"/>
      <w:r w:rsidRPr="000D6249">
        <w:rPr>
          <w:rFonts w:ascii="Times New Roman" w:hAnsi="Times New Roman" w:cs="Times New Roman"/>
          <w:sz w:val="24"/>
          <w:szCs w:val="24"/>
          <w:lang w:val="uk-UA"/>
        </w:rPr>
        <w:t>поши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рюється</w:t>
      </w:r>
      <w:proofErr w:type="spellEnd"/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її дія.</w:t>
      </w:r>
    </w:p>
    <w:p w:rsidR="000D6249" w:rsidRPr="000D6249" w:rsidRDefault="000D6249" w:rsidP="000D624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Єдність застосування законодавства.</w:t>
      </w:r>
    </w:p>
    <w:p w:rsidR="000D6249" w:rsidRPr="000D6249" w:rsidRDefault="000D6249" w:rsidP="000D624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Збереження набутих та тих, що набуваються, прав для того, щоб жоден аспект </w:t>
      </w:r>
      <w:proofErr w:type="spellStart"/>
      <w:r w:rsidRPr="000D6249">
        <w:rPr>
          <w:rFonts w:ascii="Times New Roman" w:hAnsi="Times New Roman" w:cs="Times New Roman"/>
          <w:sz w:val="24"/>
          <w:szCs w:val="24"/>
          <w:lang w:val="uk-UA"/>
        </w:rPr>
        <w:t>трудово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життя працівника-мігранта не залишився неврахованим у зв’язку з його пересуванням.</w:t>
      </w:r>
    </w:p>
    <w:p w:rsidR="000D6249" w:rsidRPr="000D6249" w:rsidRDefault="000D6249" w:rsidP="000D624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Виплата допомоги за межами компетентної держави.</w:t>
      </w:r>
    </w:p>
    <w:p w:rsidR="000D6249" w:rsidRPr="000D6249" w:rsidRDefault="000D6249" w:rsidP="000D62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Конвенція є своєрідним «гібридом». Вона поєднує у собі ознаки рамкової конвенції та </w:t>
      </w:r>
      <w:proofErr w:type="spellStart"/>
      <w:r w:rsidRPr="000D6249">
        <w:rPr>
          <w:rFonts w:ascii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дельного</w:t>
      </w:r>
      <w:proofErr w:type="spellEnd"/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закону. Сфера застосування конвенції включає питання виплати допомоги у </w:t>
      </w:r>
      <w:proofErr w:type="spellStart"/>
      <w:r w:rsidRPr="000D6249">
        <w:rPr>
          <w:rFonts w:ascii="Times New Roman" w:hAnsi="Times New Roman" w:cs="Times New Roman"/>
          <w:sz w:val="24"/>
          <w:szCs w:val="24"/>
          <w:lang w:val="uk-UA"/>
        </w:rPr>
        <w:t>зв'я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lastRenderedPageBreak/>
        <w:t>зку</w:t>
      </w:r>
      <w:proofErr w:type="spellEnd"/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з материнством, хворобою, інвалідністю, старістю, каліцтвом, професійним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захворю-ва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нням</w:t>
      </w:r>
      <w:proofErr w:type="spellEnd"/>
      <w:r w:rsidRPr="000D6249">
        <w:rPr>
          <w:rFonts w:ascii="Times New Roman" w:hAnsi="Times New Roman" w:cs="Times New Roman"/>
          <w:sz w:val="24"/>
          <w:szCs w:val="24"/>
          <w:lang w:val="uk-UA"/>
        </w:rPr>
        <w:t>, смертю, безробіттям, сімейними обставинами. Розв’язання цих питань поставлено у залежність від укладення у майбутньому відповідних угод між сторонами.</w:t>
      </w:r>
    </w:p>
    <w:p w:rsidR="007A1D74" w:rsidRPr="007A1D74" w:rsidRDefault="000D6249" w:rsidP="007A1D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У конвенції також зафіксовано, що допомога, надана на підставі законодавства про </w:t>
      </w:r>
      <w:proofErr w:type="spellStart"/>
      <w:r w:rsidRPr="000D6249">
        <w:rPr>
          <w:rFonts w:ascii="Times New Roman" w:hAnsi="Times New Roman" w:cs="Times New Roman"/>
          <w:sz w:val="24"/>
          <w:szCs w:val="24"/>
          <w:lang w:val="uk-UA"/>
        </w:rPr>
        <w:t>соціа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6249">
        <w:rPr>
          <w:rFonts w:ascii="Times New Roman" w:hAnsi="Times New Roman" w:cs="Times New Roman"/>
          <w:sz w:val="24"/>
          <w:szCs w:val="24"/>
          <w:lang w:val="uk-UA"/>
        </w:rPr>
        <w:t>льне</w:t>
      </w:r>
      <w:proofErr w:type="spellEnd"/>
      <w:r w:rsidRPr="000D6249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забезпечення, зберігається незалежно від зміни місця прожив</w:t>
      </w:r>
      <w:r w:rsidR="007A1D74">
        <w:rPr>
          <w:rFonts w:ascii="Times New Roman" w:hAnsi="Times New Roman" w:cs="Times New Roman"/>
          <w:sz w:val="24"/>
          <w:szCs w:val="24"/>
          <w:lang w:val="uk-UA"/>
        </w:rPr>
        <w:t>ання відповідних осіб на терито</w:t>
      </w:r>
      <w:r w:rsidR="007A1D74"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ріях сторін. Щоб уникнути дублювання у страхуванні, конвенція передбачає </w:t>
      </w:r>
      <w:proofErr w:type="spellStart"/>
      <w:r w:rsidR="007A1D74" w:rsidRPr="007A1D7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7A1D7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A1D74" w:rsidRPr="007A1D74">
        <w:rPr>
          <w:rFonts w:ascii="Times New Roman" w:hAnsi="Times New Roman" w:cs="Times New Roman"/>
          <w:sz w:val="24"/>
          <w:szCs w:val="24"/>
          <w:lang w:val="uk-UA"/>
        </w:rPr>
        <w:t>стосування</w:t>
      </w:r>
      <w:proofErr w:type="spellEnd"/>
      <w:r w:rsidR="007A1D74"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лише одного законодавства до вирішення цього питання. Для уникнення </w:t>
      </w:r>
      <w:proofErr w:type="spellStart"/>
      <w:r w:rsidR="007A1D74" w:rsidRPr="007A1D74">
        <w:rPr>
          <w:rFonts w:ascii="Times New Roman" w:hAnsi="Times New Roman" w:cs="Times New Roman"/>
          <w:sz w:val="24"/>
          <w:szCs w:val="24"/>
          <w:lang w:val="uk-UA"/>
        </w:rPr>
        <w:t>мож</w:t>
      </w:r>
      <w:r w:rsidR="007A1D7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A1D74" w:rsidRPr="007A1D74">
        <w:rPr>
          <w:rFonts w:ascii="Times New Roman" w:hAnsi="Times New Roman" w:cs="Times New Roman"/>
          <w:sz w:val="24"/>
          <w:szCs w:val="24"/>
          <w:lang w:val="uk-UA"/>
        </w:rPr>
        <w:t>ливих</w:t>
      </w:r>
      <w:proofErr w:type="spellEnd"/>
      <w:r w:rsidR="007A1D74"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колізій правових норм передбачено, що зак</w:t>
      </w:r>
      <w:r w:rsidR="007A1D74">
        <w:rPr>
          <w:rFonts w:ascii="Times New Roman" w:hAnsi="Times New Roman" w:cs="Times New Roman"/>
          <w:sz w:val="24"/>
          <w:szCs w:val="24"/>
          <w:lang w:val="uk-UA"/>
        </w:rPr>
        <w:t>онодавство, яке застосовується -</w:t>
      </w:r>
      <w:r w:rsidR="007A1D74"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це </w:t>
      </w:r>
      <w:proofErr w:type="spellStart"/>
      <w:r w:rsidR="007A1D74" w:rsidRPr="007A1D74">
        <w:rPr>
          <w:rFonts w:ascii="Times New Roman" w:hAnsi="Times New Roman" w:cs="Times New Roman"/>
          <w:sz w:val="24"/>
          <w:szCs w:val="24"/>
          <w:lang w:val="uk-UA"/>
        </w:rPr>
        <w:t>пе</w:t>
      </w:r>
      <w:r w:rsidR="007A1D7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A1D74" w:rsidRPr="007A1D74">
        <w:rPr>
          <w:rFonts w:ascii="Times New Roman" w:hAnsi="Times New Roman" w:cs="Times New Roman"/>
          <w:sz w:val="24"/>
          <w:szCs w:val="24"/>
          <w:lang w:val="uk-UA"/>
        </w:rPr>
        <w:t>реважно</w:t>
      </w:r>
      <w:proofErr w:type="spellEnd"/>
      <w:r w:rsidR="007A1D74"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 договірної сторони, на території якої здійснюється оплачувана трудова діяльність.</w:t>
      </w:r>
    </w:p>
    <w:p w:rsidR="007A1D74" w:rsidRPr="007A1D74" w:rsidRDefault="007A1D74" w:rsidP="007A1D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Переходимо до Європейської конвенції про правовий статус трудящих-мігрантів, яка </w:t>
      </w:r>
      <w:proofErr w:type="spellStart"/>
      <w:r w:rsidRPr="007A1D74">
        <w:rPr>
          <w:rFonts w:ascii="Times New Roman" w:hAnsi="Times New Roman" w:cs="Times New Roman"/>
          <w:sz w:val="24"/>
          <w:szCs w:val="24"/>
          <w:lang w:val="uk-UA"/>
        </w:rPr>
        <w:t>зас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>тосовується</w:t>
      </w:r>
      <w:proofErr w:type="spellEnd"/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до працівників-мігр</w:t>
      </w:r>
      <w:r>
        <w:rPr>
          <w:rFonts w:ascii="Times New Roman" w:hAnsi="Times New Roman" w:cs="Times New Roman"/>
          <w:sz w:val="24"/>
          <w:szCs w:val="24"/>
          <w:lang w:val="uk-UA"/>
        </w:rPr>
        <w:t>антів, які є громадянами держав-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>членів Ради Європи, що її ратифікували.</w:t>
      </w:r>
    </w:p>
    <w:p w:rsidR="007A1D74" w:rsidRPr="007A1D74" w:rsidRDefault="007A1D74" w:rsidP="007A1D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Конвенція не поширюється на працівників-мігрантів прикордонних районів та сезонних працівників. Основні питання, що їх регламентує конвенція, стосуються процедури </w:t>
      </w:r>
      <w:proofErr w:type="spellStart"/>
      <w:r w:rsidRPr="007A1D74">
        <w:rPr>
          <w:rFonts w:ascii="Times New Roman" w:hAnsi="Times New Roman" w:cs="Times New Roman"/>
          <w:sz w:val="24"/>
          <w:szCs w:val="24"/>
          <w:lang w:val="uk-UA"/>
        </w:rPr>
        <w:t>одер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>жання</w:t>
      </w:r>
      <w:proofErr w:type="spellEnd"/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проживання і робот</w:t>
      </w:r>
      <w:r>
        <w:rPr>
          <w:rFonts w:ascii="Times New Roman" w:hAnsi="Times New Roman" w:cs="Times New Roman"/>
          <w:sz w:val="24"/>
          <w:szCs w:val="24"/>
          <w:lang w:val="uk-UA"/>
        </w:rPr>
        <w:t>у, набору на роботу та переїзду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до неї, соціального забезпечення, </w:t>
      </w:r>
      <w:proofErr w:type="spellStart"/>
      <w:r w:rsidRPr="007A1D74">
        <w:rPr>
          <w:rFonts w:ascii="Times New Roman" w:hAnsi="Times New Roman" w:cs="Times New Roman"/>
          <w:sz w:val="24"/>
          <w:szCs w:val="24"/>
          <w:lang w:val="uk-UA"/>
        </w:rPr>
        <w:t>воз’єднання</w:t>
      </w:r>
      <w:proofErr w:type="spellEnd"/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сімей.</w:t>
      </w:r>
    </w:p>
    <w:p w:rsidR="007A1D74" w:rsidRPr="007A1D74" w:rsidRDefault="007A1D74" w:rsidP="007A1D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A1D74">
        <w:rPr>
          <w:rFonts w:ascii="Times New Roman" w:hAnsi="Times New Roman" w:cs="Times New Roman"/>
          <w:sz w:val="24"/>
          <w:szCs w:val="24"/>
          <w:lang w:val="uk-UA"/>
        </w:rPr>
        <w:t>Нарешті, про конвенцію, що стосується явища, яке, можливо, не дуже поширене, але воно є і європейська спіль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нота від нього не відмахується. 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Європейська угода про влаштування на роботу на умовах повного пансіону за послуги у домі (1969 р.) стосується тимчасового працевлаштування молодих людей за кордон у сім’ї в обмін на виконання ними певної </w:t>
      </w:r>
      <w:proofErr w:type="spellStart"/>
      <w:r w:rsidRPr="007A1D74">
        <w:rPr>
          <w:rFonts w:ascii="Times New Roman" w:hAnsi="Times New Roman" w:cs="Times New Roman"/>
          <w:sz w:val="24"/>
          <w:szCs w:val="24"/>
          <w:lang w:val="uk-UA"/>
        </w:rPr>
        <w:t>ро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>боти</w:t>
      </w:r>
      <w:proofErr w:type="spellEnd"/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у домі. Ці особи розглядаються як спеціальна категорія, що не підпадає під категорію студентів або працівників, але причетна до них.</w:t>
      </w:r>
    </w:p>
    <w:p w:rsidR="007A1D74" w:rsidRPr="007A1D74" w:rsidRDefault="007A1D74" w:rsidP="007A1D7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D74">
        <w:rPr>
          <w:rFonts w:ascii="Times New Roman" w:hAnsi="Times New Roman" w:cs="Times New Roman"/>
          <w:b/>
          <w:sz w:val="24"/>
          <w:szCs w:val="24"/>
          <w:lang w:val="uk-UA"/>
        </w:rPr>
        <w:t>4. Трудове право Європейського Союзу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A1D74" w:rsidRPr="007A1D74" w:rsidRDefault="007A1D74" w:rsidP="007A1D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Свобода руху робочої сили належить до визначальних принципів спільного ринку. </w:t>
      </w:r>
      <w:proofErr w:type="spellStart"/>
      <w:r w:rsidRPr="007A1D74">
        <w:rPr>
          <w:rFonts w:ascii="Times New Roman" w:hAnsi="Times New Roman" w:cs="Times New Roman"/>
          <w:sz w:val="24"/>
          <w:szCs w:val="24"/>
          <w:lang w:val="uk-UA"/>
        </w:rPr>
        <w:t>Найго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>ловнішими</w:t>
      </w:r>
      <w:proofErr w:type="spellEnd"/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D74">
        <w:rPr>
          <w:rFonts w:ascii="Times New Roman" w:hAnsi="Times New Roman" w:cs="Times New Roman"/>
          <w:b/>
          <w:sz w:val="24"/>
          <w:szCs w:val="24"/>
          <w:lang w:val="uk-UA"/>
        </w:rPr>
        <w:t>її складовими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7A1D74" w:rsidRPr="007A1D74" w:rsidRDefault="007A1D74" w:rsidP="007A1D7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>право вільно пересуватися територією держав—членів інтеграційного об’єднання;</w:t>
      </w:r>
    </w:p>
    <w:p w:rsidR="007A1D74" w:rsidRPr="007A1D74" w:rsidRDefault="007A1D74" w:rsidP="007A1D7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>право працівника приймати роботу, що йому пропонують;</w:t>
      </w:r>
    </w:p>
    <w:p w:rsidR="007A1D74" w:rsidRPr="007A1D74" w:rsidRDefault="007A1D74" w:rsidP="007A1D7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право перебувати в одній з країн—членів та займатися в ній трудовою діяльністю </w:t>
      </w:r>
      <w:proofErr w:type="spellStart"/>
      <w:r w:rsidRPr="007A1D74">
        <w:rPr>
          <w:rFonts w:ascii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>повідно</w:t>
      </w:r>
      <w:proofErr w:type="spellEnd"/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до законодавства, що регулює працевлаштування громадян даної країни;</w:t>
      </w:r>
    </w:p>
    <w:p w:rsidR="007A1D74" w:rsidRPr="007A1D74" w:rsidRDefault="007A1D74" w:rsidP="007A1D7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>право залишит</w:t>
      </w:r>
      <w:r>
        <w:rPr>
          <w:rFonts w:ascii="Times New Roman" w:hAnsi="Times New Roman" w:cs="Times New Roman"/>
          <w:sz w:val="24"/>
          <w:szCs w:val="24"/>
          <w:lang w:val="uk-UA"/>
        </w:rPr>
        <w:t>ися на території однієї з країн-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членів після закінчення в ній трудової </w:t>
      </w:r>
      <w:proofErr w:type="spellStart"/>
      <w:r w:rsidRPr="007A1D74">
        <w:rPr>
          <w:rFonts w:ascii="Times New Roman" w:hAnsi="Times New Roman" w:cs="Times New Roman"/>
          <w:sz w:val="24"/>
          <w:szCs w:val="24"/>
          <w:lang w:val="uk-UA"/>
        </w:rPr>
        <w:t>дія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>льності</w:t>
      </w:r>
      <w:proofErr w:type="spellEnd"/>
      <w:r w:rsidRPr="007A1D7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B5BA4" w:rsidRDefault="007A1D74" w:rsidP="007A1D7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право на складання докупи всіх періодів роботи, що враховуються законодавством </w:t>
      </w:r>
      <w:proofErr w:type="spellStart"/>
      <w:r w:rsidRPr="007A1D74">
        <w:rPr>
          <w:rFonts w:ascii="Times New Roman" w:hAnsi="Times New Roman" w:cs="Times New Roman"/>
          <w:sz w:val="24"/>
          <w:szCs w:val="24"/>
          <w:lang w:val="uk-UA"/>
        </w:rPr>
        <w:t>різ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A1D74">
        <w:rPr>
          <w:rFonts w:ascii="Times New Roman" w:hAnsi="Times New Roman" w:cs="Times New Roman"/>
          <w:sz w:val="24"/>
          <w:szCs w:val="24"/>
          <w:lang w:val="uk-UA"/>
        </w:rPr>
        <w:t>них</w:t>
      </w:r>
      <w:proofErr w:type="spellEnd"/>
      <w:r w:rsidRPr="007A1D74">
        <w:rPr>
          <w:rFonts w:ascii="Times New Roman" w:hAnsi="Times New Roman" w:cs="Times New Roman"/>
          <w:sz w:val="24"/>
          <w:szCs w:val="24"/>
          <w:lang w:val="uk-UA"/>
        </w:rPr>
        <w:t xml:space="preserve"> країн з метою соціального забезпечення;</w:t>
      </w:r>
    </w:p>
    <w:p w:rsidR="0041450C" w:rsidRDefault="00455771" w:rsidP="0041450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="0041450C" w:rsidRPr="0041450C">
        <w:rPr>
          <w:rFonts w:ascii="Times New Roman" w:hAnsi="Times New Roman" w:cs="Times New Roman"/>
          <w:sz w:val="24"/>
          <w:szCs w:val="24"/>
          <w:lang w:val="uk-UA"/>
        </w:rPr>
        <w:t>право на одержання соціаль</w:t>
      </w:r>
      <w:r>
        <w:rPr>
          <w:rFonts w:ascii="Times New Roman" w:hAnsi="Times New Roman" w:cs="Times New Roman"/>
          <w:sz w:val="24"/>
          <w:szCs w:val="24"/>
          <w:lang w:val="uk-UA"/>
        </w:rPr>
        <w:t>ної допомоги на території країн-</w:t>
      </w:r>
      <w:r w:rsidR="0041450C" w:rsidRPr="0041450C">
        <w:rPr>
          <w:rFonts w:ascii="Times New Roman" w:hAnsi="Times New Roman" w:cs="Times New Roman"/>
          <w:sz w:val="24"/>
          <w:szCs w:val="24"/>
          <w:lang w:val="uk-UA"/>
        </w:rPr>
        <w:t>учасниць.</w:t>
      </w:r>
    </w:p>
    <w:p w:rsidR="00455771" w:rsidRPr="0041450C" w:rsidRDefault="00455771" w:rsidP="004145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55771">
        <w:rPr>
          <w:rFonts w:ascii="Times New Roman" w:hAnsi="Times New Roman" w:cs="Times New Roman"/>
          <w:sz w:val="24"/>
          <w:szCs w:val="24"/>
          <w:lang w:val="uk-UA"/>
        </w:rPr>
        <w:t xml:space="preserve">Європейський Суд визнав, що робітником за законодавством ЄС є особа, яка виконує </w:t>
      </w:r>
      <w:proofErr w:type="spellStart"/>
      <w:r w:rsidRPr="00455771">
        <w:rPr>
          <w:rFonts w:ascii="Times New Roman" w:hAnsi="Times New Roman" w:cs="Times New Roman"/>
          <w:sz w:val="24"/>
          <w:szCs w:val="24"/>
          <w:lang w:val="uk-UA"/>
        </w:rPr>
        <w:t>обо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55771">
        <w:rPr>
          <w:rFonts w:ascii="Times New Roman" w:hAnsi="Times New Roman" w:cs="Times New Roman"/>
          <w:sz w:val="24"/>
          <w:szCs w:val="24"/>
          <w:lang w:val="uk-UA"/>
        </w:rPr>
        <w:t>в’язки</w:t>
      </w:r>
      <w:proofErr w:type="spellEnd"/>
      <w:r w:rsidRPr="00455771">
        <w:rPr>
          <w:rFonts w:ascii="Times New Roman" w:hAnsi="Times New Roman" w:cs="Times New Roman"/>
          <w:sz w:val="24"/>
          <w:szCs w:val="24"/>
          <w:lang w:val="uk-UA"/>
        </w:rPr>
        <w:t xml:space="preserve"> певного економічного значення заради і під керівництвом іншої особи, за що </w:t>
      </w:r>
      <w:proofErr w:type="spellStart"/>
      <w:r w:rsidRPr="00455771">
        <w:rPr>
          <w:rFonts w:ascii="Times New Roman" w:hAnsi="Times New Roman" w:cs="Times New Roman"/>
          <w:sz w:val="24"/>
          <w:szCs w:val="24"/>
          <w:lang w:val="uk-UA"/>
        </w:rPr>
        <w:t>отри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мує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оплату</w:t>
      </w:r>
      <w:r w:rsidRPr="00455771">
        <w:rPr>
          <w:rFonts w:ascii="Times New Roman" w:hAnsi="Times New Roman" w:cs="Times New Roman"/>
          <w:sz w:val="24"/>
          <w:szCs w:val="24"/>
          <w:lang w:val="uk-UA"/>
        </w:rPr>
        <w:t xml:space="preserve">. Робота може бути з неповним робочим днем, якщо лише вона не настільки </w:t>
      </w:r>
      <w:proofErr w:type="spellStart"/>
      <w:r w:rsidRPr="00455771">
        <w:rPr>
          <w:rFonts w:ascii="Times New Roman" w:hAnsi="Times New Roman" w:cs="Times New Roman"/>
          <w:sz w:val="24"/>
          <w:szCs w:val="24"/>
          <w:lang w:val="uk-UA"/>
        </w:rPr>
        <w:t>не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55771">
        <w:rPr>
          <w:rFonts w:ascii="Times New Roman" w:hAnsi="Times New Roman" w:cs="Times New Roman"/>
          <w:sz w:val="24"/>
          <w:szCs w:val="24"/>
          <w:lang w:val="uk-UA"/>
        </w:rPr>
        <w:t>значна</w:t>
      </w:r>
      <w:proofErr w:type="spellEnd"/>
      <w:r w:rsidRPr="00455771">
        <w:rPr>
          <w:rFonts w:ascii="Times New Roman" w:hAnsi="Times New Roman" w:cs="Times New Roman"/>
          <w:sz w:val="24"/>
          <w:szCs w:val="24"/>
          <w:lang w:val="uk-UA"/>
        </w:rPr>
        <w:t xml:space="preserve">, щоб нею можна було знехтувати, навіть, якщо грошова компенсація нижче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мініма-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5771">
        <w:rPr>
          <w:rFonts w:ascii="Times New Roman" w:hAnsi="Times New Roman" w:cs="Times New Roman"/>
          <w:sz w:val="24"/>
          <w:szCs w:val="24"/>
          <w:lang w:val="uk-UA"/>
        </w:rPr>
        <w:t>льно</w:t>
      </w:r>
      <w:proofErr w:type="spellEnd"/>
      <w:r w:rsidRPr="00455771">
        <w:rPr>
          <w:rFonts w:ascii="Times New Roman" w:hAnsi="Times New Roman" w:cs="Times New Roman"/>
          <w:sz w:val="24"/>
          <w:szCs w:val="24"/>
          <w:lang w:val="uk-UA"/>
        </w:rPr>
        <w:t xml:space="preserve"> гарантованої заробітної плати або зовсім відсутня. Щоб бути робітником, особа </w:t>
      </w:r>
      <w:proofErr w:type="spellStart"/>
      <w:r w:rsidRPr="00455771">
        <w:rPr>
          <w:rFonts w:ascii="Times New Roman" w:hAnsi="Times New Roman" w:cs="Times New Roman"/>
          <w:sz w:val="24"/>
          <w:szCs w:val="24"/>
          <w:lang w:val="uk-UA"/>
        </w:rPr>
        <w:t>му</w:t>
      </w:r>
      <w:r>
        <w:rPr>
          <w:rFonts w:ascii="Times New Roman" w:hAnsi="Times New Roman" w:cs="Times New Roman"/>
          <w:sz w:val="24"/>
          <w:szCs w:val="24"/>
          <w:lang w:val="uk-UA"/>
        </w:rPr>
        <w:t>-сить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виконувати роботу</w:t>
      </w:r>
      <w:r w:rsidRPr="00455771">
        <w:rPr>
          <w:rFonts w:ascii="Times New Roman" w:hAnsi="Times New Roman" w:cs="Times New Roman"/>
          <w:sz w:val="24"/>
          <w:szCs w:val="24"/>
          <w:lang w:val="uk-UA"/>
        </w:rPr>
        <w:t>, яка здійснюється задля економічної мети або походить від неї.</w:t>
      </w:r>
    </w:p>
    <w:p w:rsidR="0041450C" w:rsidRPr="0041450C" w:rsidRDefault="0041450C" w:rsidP="004145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450C">
        <w:rPr>
          <w:rFonts w:ascii="Times New Roman" w:hAnsi="Times New Roman" w:cs="Times New Roman"/>
          <w:sz w:val="24"/>
          <w:szCs w:val="24"/>
          <w:lang w:val="uk-UA"/>
        </w:rPr>
        <w:t>Європейський Суд визнав вільне пересування робочої сили одним із фун</w:t>
      </w:r>
      <w:r w:rsidR="00455771">
        <w:rPr>
          <w:rFonts w:ascii="Times New Roman" w:hAnsi="Times New Roman" w:cs="Times New Roman"/>
          <w:sz w:val="24"/>
          <w:szCs w:val="24"/>
          <w:lang w:val="uk-UA"/>
        </w:rPr>
        <w:t>даментальних прав людини. Ст.</w:t>
      </w:r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 48 Договору про ЄС містить основні положення, що регулюють вільний рух робочої сили. Деякі з них названо вище.</w:t>
      </w:r>
    </w:p>
    <w:p w:rsidR="0041450C" w:rsidRPr="0041450C" w:rsidRDefault="0041450C" w:rsidP="004145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450C">
        <w:rPr>
          <w:rFonts w:ascii="Times New Roman" w:hAnsi="Times New Roman" w:cs="Times New Roman"/>
          <w:sz w:val="24"/>
          <w:szCs w:val="24"/>
          <w:lang w:val="uk-UA"/>
        </w:rPr>
        <w:t>Свобода пересування працівників має певні винятки. Наприклад, вона не поширюється на державних службовців, тобто держави мають право передбачати, що місця державних службовців можуть посідати лише громадяни їх країн.</w:t>
      </w:r>
    </w:p>
    <w:p w:rsidR="0041450C" w:rsidRPr="0041450C" w:rsidRDefault="00455771" w:rsidP="0041450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Слід нагадати</w:t>
      </w:r>
      <w:r w:rsidR="0041450C" w:rsidRPr="0041450C">
        <w:rPr>
          <w:rFonts w:ascii="Times New Roman" w:hAnsi="Times New Roman" w:cs="Times New Roman"/>
          <w:sz w:val="24"/>
          <w:szCs w:val="24"/>
          <w:lang w:val="uk-UA"/>
        </w:rPr>
        <w:t>, що згідно з Маас</w:t>
      </w:r>
      <w:r>
        <w:rPr>
          <w:rFonts w:ascii="Times New Roman" w:hAnsi="Times New Roman" w:cs="Times New Roman"/>
          <w:sz w:val="24"/>
          <w:szCs w:val="24"/>
          <w:lang w:val="uk-UA"/>
        </w:rPr>
        <w:t>трихтським договором 1992 р. у Є</w:t>
      </w:r>
      <w:r w:rsidR="0041450C"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uk-UA"/>
        </w:rPr>
        <w:t>запровадже</w:t>
      </w:r>
      <w:r w:rsidR="0041450C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proofErr w:type="spellStart"/>
      <w:r w:rsidR="0041450C">
        <w:rPr>
          <w:rFonts w:ascii="Times New Roman" w:hAnsi="Times New Roman" w:cs="Times New Roman"/>
          <w:sz w:val="24"/>
          <w:szCs w:val="24"/>
          <w:lang w:val="uk-UA"/>
        </w:rPr>
        <w:t>подвій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1450C">
        <w:rPr>
          <w:rFonts w:ascii="Times New Roman" w:hAnsi="Times New Roman" w:cs="Times New Roman"/>
          <w:sz w:val="24"/>
          <w:szCs w:val="24"/>
          <w:lang w:val="uk-UA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громадянство - громадяни країн-</w:t>
      </w:r>
      <w:r w:rsidR="0041450C" w:rsidRPr="0041450C">
        <w:rPr>
          <w:rFonts w:ascii="Times New Roman" w:hAnsi="Times New Roman" w:cs="Times New Roman"/>
          <w:sz w:val="24"/>
          <w:szCs w:val="24"/>
          <w:lang w:val="uk-UA"/>
        </w:rPr>
        <w:t>членів одержали також ста</w:t>
      </w:r>
      <w:r>
        <w:rPr>
          <w:rFonts w:ascii="Times New Roman" w:hAnsi="Times New Roman" w:cs="Times New Roman"/>
          <w:sz w:val="24"/>
          <w:szCs w:val="24"/>
          <w:lang w:val="uk-UA"/>
        </w:rPr>
        <w:t>тус громадян ЄС</w:t>
      </w:r>
      <w:r w:rsidR="0041450C" w:rsidRPr="0041450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450C" w:rsidRPr="0041450C" w:rsidRDefault="0041450C" w:rsidP="004145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Країни Європейського Союзу мають одну з найбільш розвинених у світі систем </w:t>
      </w:r>
      <w:proofErr w:type="spellStart"/>
      <w:r w:rsidRPr="0041450C">
        <w:rPr>
          <w:rFonts w:ascii="Times New Roman" w:hAnsi="Times New Roman" w:cs="Times New Roman"/>
          <w:sz w:val="24"/>
          <w:szCs w:val="24"/>
          <w:lang w:val="uk-UA"/>
        </w:rPr>
        <w:t>соціально</w:t>
      </w:r>
      <w:r w:rsidR="0045577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1450C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забезпечення. Її основи були закладені ще у першій половині XX ст., а перші </w:t>
      </w:r>
      <w:r w:rsidR="00455771">
        <w:rPr>
          <w:rFonts w:ascii="Times New Roman" w:hAnsi="Times New Roman" w:cs="Times New Roman"/>
          <w:sz w:val="24"/>
          <w:szCs w:val="24"/>
          <w:lang w:val="uk-UA"/>
        </w:rPr>
        <w:t xml:space="preserve">закон </w:t>
      </w:r>
      <w:proofErr w:type="spellStart"/>
      <w:r w:rsidR="00455771">
        <w:rPr>
          <w:rFonts w:ascii="Times New Roman" w:hAnsi="Times New Roman" w:cs="Times New Roman"/>
          <w:sz w:val="24"/>
          <w:szCs w:val="24"/>
          <w:lang w:val="uk-UA"/>
        </w:rPr>
        <w:t>ода-</w:t>
      </w:r>
      <w:r w:rsidRPr="0041450C">
        <w:rPr>
          <w:rFonts w:ascii="Times New Roman" w:hAnsi="Times New Roman" w:cs="Times New Roman"/>
          <w:sz w:val="24"/>
          <w:szCs w:val="24"/>
          <w:lang w:val="uk-UA"/>
        </w:rPr>
        <w:t>вчі</w:t>
      </w:r>
      <w:proofErr w:type="spellEnd"/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 акти про охорону соціальних і трудових прав трудящих були при</w:t>
      </w:r>
      <w:r w:rsidR="00455771">
        <w:rPr>
          <w:rFonts w:ascii="Times New Roman" w:hAnsi="Times New Roman" w:cs="Times New Roman"/>
          <w:sz w:val="24"/>
          <w:szCs w:val="24"/>
          <w:lang w:val="uk-UA"/>
        </w:rPr>
        <w:t>йняті у Німеччині у 1870-х рр.</w:t>
      </w:r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 за часів </w:t>
      </w:r>
      <w:proofErr w:type="spellStart"/>
      <w:r w:rsidRPr="0041450C">
        <w:rPr>
          <w:rFonts w:ascii="Times New Roman" w:hAnsi="Times New Roman" w:cs="Times New Roman"/>
          <w:sz w:val="24"/>
          <w:szCs w:val="24"/>
          <w:lang w:val="uk-UA"/>
        </w:rPr>
        <w:t>канцлерства</w:t>
      </w:r>
      <w:proofErr w:type="spellEnd"/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 О. Бісмарка.</w:t>
      </w:r>
    </w:p>
    <w:p w:rsidR="0041450C" w:rsidRPr="0041450C" w:rsidRDefault="0041450C" w:rsidP="004145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450C">
        <w:rPr>
          <w:rFonts w:ascii="Times New Roman" w:hAnsi="Times New Roman" w:cs="Times New Roman"/>
          <w:sz w:val="24"/>
          <w:szCs w:val="24"/>
          <w:lang w:val="uk-UA"/>
        </w:rPr>
        <w:t>Правові основи нинішньої соціальної політики Євросоюзу закладені у його установчих договорах. Велику роль відіграє Угода про соціальну</w:t>
      </w:r>
      <w:r w:rsidR="00455771">
        <w:rPr>
          <w:rFonts w:ascii="Times New Roman" w:hAnsi="Times New Roman" w:cs="Times New Roman"/>
          <w:sz w:val="24"/>
          <w:szCs w:val="24"/>
          <w:lang w:val="uk-UA"/>
        </w:rPr>
        <w:t xml:space="preserve"> політику 1992 р. У 1980-х рр.</w:t>
      </w:r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 були створені спеціальні інформаційні та </w:t>
      </w:r>
      <w:proofErr w:type="spellStart"/>
      <w:r w:rsidRPr="0041450C">
        <w:rPr>
          <w:rFonts w:ascii="Times New Roman" w:hAnsi="Times New Roman" w:cs="Times New Roman"/>
          <w:sz w:val="24"/>
          <w:szCs w:val="24"/>
          <w:lang w:val="uk-UA"/>
        </w:rPr>
        <w:t>документаційні</w:t>
      </w:r>
      <w:proofErr w:type="spellEnd"/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 системи у соціальній сфері. </w:t>
      </w:r>
      <w:proofErr w:type="spellStart"/>
      <w:r w:rsidRPr="0041450C">
        <w:rPr>
          <w:rFonts w:ascii="Times New Roman" w:hAnsi="Times New Roman" w:cs="Times New Roman"/>
          <w:sz w:val="24"/>
          <w:szCs w:val="24"/>
          <w:lang w:val="uk-UA"/>
        </w:rPr>
        <w:t>Функціо</w:t>
      </w:r>
      <w:r w:rsidR="0045577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1450C">
        <w:rPr>
          <w:rFonts w:ascii="Times New Roman" w:hAnsi="Times New Roman" w:cs="Times New Roman"/>
          <w:sz w:val="24"/>
          <w:szCs w:val="24"/>
          <w:lang w:val="uk-UA"/>
        </w:rPr>
        <w:t>нують</w:t>
      </w:r>
      <w:proofErr w:type="spellEnd"/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 також спеціалізовані бази даних. Аналітичні огляди соціальної сфери </w:t>
      </w:r>
      <w:proofErr w:type="spellStart"/>
      <w:r w:rsidRPr="0041450C">
        <w:rPr>
          <w:rFonts w:ascii="Times New Roman" w:hAnsi="Times New Roman" w:cs="Times New Roman"/>
          <w:sz w:val="24"/>
          <w:szCs w:val="24"/>
          <w:lang w:val="uk-UA"/>
        </w:rPr>
        <w:t>відображую</w:t>
      </w:r>
      <w:r w:rsidR="0045577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1450C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 у «Зелених книгах». Пріоритетні напрямки діяльності ЄС фіксуються у «Білих </w:t>
      </w:r>
      <w:proofErr w:type="spellStart"/>
      <w:r w:rsidRPr="0041450C">
        <w:rPr>
          <w:rFonts w:ascii="Times New Roman" w:hAnsi="Times New Roman" w:cs="Times New Roman"/>
          <w:sz w:val="24"/>
          <w:szCs w:val="24"/>
          <w:lang w:val="uk-UA"/>
        </w:rPr>
        <w:t>кни</w:t>
      </w:r>
      <w:r w:rsidR="00455771">
        <w:rPr>
          <w:rFonts w:ascii="Times New Roman" w:hAnsi="Times New Roman" w:cs="Times New Roman"/>
          <w:sz w:val="24"/>
          <w:szCs w:val="24"/>
          <w:lang w:val="uk-UA"/>
        </w:rPr>
        <w:t>-гах</w:t>
      </w:r>
      <w:proofErr w:type="spellEnd"/>
      <w:r w:rsidR="00455771">
        <w:rPr>
          <w:rFonts w:ascii="Times New Roman" w:hAnsi="Times New Roman" w:cs="Times New Roman"/>
          <w:sz w:val="24"/>
          <w:szCs w:val="24"/>
          <w:lang w:val="uk-UA"/>
        </w:rPr>
        <w:t xml:space="preserve">». Наприклад, </w:t>
      </w:r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1994 р. була опублікована «Біла книга» про Європейську соціальну </w:t>
      </w:r>
      <w:proofErr w:type="spellStart"/>
      <w:r w:rsidRPr="0041450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45577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1450C">
        <w:rPr>
          <w:rFonts w:ascii="Times New Roman" w:hAnsi="Times New Roman" w:cs="Times New Roman"/>
          <w:sz w:val="24"/>
          <w:szCs w:val="24"/>
          <w:lang w:val="uk-UA"/>
        </w:rPr>
        <w:t>літику</w:t>
      </w:r>
      <w:proofErr w:type="spellEnd"/>
      <w:r w:rsidRPr="0041450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C0D51" w:rsidRPr="00FC0D51" w:rsidRDefault="0041450C" w:rsidP="00FC0D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450C">
        <w:rPr>
          <w:rFonts w:ascii="Times New Roman" w:hAnsi="Times New Roman" w:cs="Times New Roman"/>
          <w:sz w:val="24"/>
          <w:szCs w:val="24"/>
          <w:lang w:val="uk-UA"/>
        </w:rPr>
        <w:t>Нормативне регулювання соціальної сфери у ЄС відбувається, як правило, за допомогою директив. На</w:t>
      </w:r>
      <w:r w:rsidR="00455771">
        <w:rPr>
          <w:rFonts w:ascii="Times New Roman" w:hAnsi="Times New Roman" w:cs="Times New Roman"/>
          <w:sz w:val="24"/>
          <w:szCs w:val="24"/>
          <w:lang w:val="uk-UA"/>
        </w:rPr>
        <w:t xml:space="preserve">гадаємо читачеві, що директива - </w:t>
      </w:r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важіль гармонізації. Імперативним </w:t>
      </w:r>
      <w:proofErr w:type="spellStart"/>
      <w:r w:rsidRPr="0041450C">
        <w:rPr>
          <w:rFonts w:ascii="Times New Roman" w:hAnsi="Times New Roman" w:cs="Times New Roman"/>
          <w:sz w:val="24"/>
          <w:szCs w:val="24"/>
          <w:lang w:val="uk-UA"/>
        </w:rPr>
        <w:t>докуме</w:t>
      </w:r>
      <w:r w:rsidR="0045577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1450C">
        <w:rPr>
          <w:rFonts w:ascii="Times New Roman" w:hAnsi="Times New Roman" w:cs="Times New Roman"/>
          <w:sz w:val="24"/>
          <w:szCs w:val="24"/>
          <w:lang w:val="uk-UA"/>
        </w:rPr>
        <w:t>нтом</w:t>
      </w:r>
      <w:proofErr w:type="spellEnd"/>
      <w:r w:rsidRPr="0041450C">
        <w:rPr>
          <w:rFonts w:ascii="Times New Roman" w:hAnsi="Times New Roman" w:cs="Times New Roman"/>
          <w:sz w:val="24"/>
          <w:szCs w:val="24"/>
          <w:lang w:val="uk-UA"/>
        </w:rPr>
        <w:t xml:space="preserve">, важелем уніфікації </w:t>
      </w:r>
      <w:r w:rsidR="00455771">
        <w:rPr>
          <w:rFonts w:ascii="Times New Roman" w:hAnsi="Times New Roman" w:cs="Times New Roman"/>
          <w:sz w:val="24"/>
          <w:szCs w:val="24"/>
          <w:lang w:val="uk-UA"/>
        </w:rPr>
        <w:t>у ЄС вважається «правило»</w:t>
      </w:r>
      <w:r w:rsidR="00FC0D51">
        <w:rPr>
          <w:rFonts w:ascii="Times New Roman" w:hAnsi="Times New Roman" w:cs="Times New Roman"/>
          <w:sz w:val="24"/>
          <w:szCs w:val="24"/>
          <w:lang w:val="uk-UA"/>
        </w:rPr>
        <w:t>. Наша літе</w:t>
      </w:r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ратура ширше </w:t>
      </w:r>
      <w:proofErr w:type="spellStart"/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використо</w:t>
      </w:r>
      <w:r w:rsidR="00FC0D5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вує</w:t>
      </w:r>
      <w:proofErr w:type="spellEnd"/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термін «р</w:t>
      </w:r>
      <w:r w:rsidR="00FC0D51">
        <w:rPr>
          <w:rFonts w:ascii="Times New Roman" w:hAnsi="Times New Roman" w:cs="Times New Roman"/>
          <w:sz w:val="24"/>
          <w:szCs w:val="24"/>
          <w:lang w:val="uk-UA"/>
        </w:rPr>
        <w:t>егламент». У ЄС</w:t>
      </w:r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, окрім первинного законодавства (установчих договорів), є ще й вторинне, до якого і належать і регламенти (правила) та директиви. Вторинне </w:t>
      </w:r>
      <w:proofErr w:type="spellStart"/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зако</w:t>
      </w:r>
      <w:r w:rsidR="00FC0D5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нодавство</w:t>
      </w:r>
      <w:proofErr w:type="spellEnd"/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поглибило принципи щодо вільного руху людей, сформульовані у первинному законодавстві.</w:t>
      </w:r>
    </w:p>
    <w:p w:rsidR="00FC0D51" w:rsidRPr="00FC0D51" w:rsidRDefault="00FC0D51" w:rsidP="00FC0D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0D51">
        <w:rPr>
          <w:rFonts w:ascii="Times New Roman" w:hAnsi="Times New Roman" w:cs="Times New Roman"/>
          <w:sz w:val="24"/>
          <w:szCs w:val="24"/>
          <w:lang w:val="uk-UA"/>
        </w:rPr>
        <w:t>Важливе значення маю</w:t>
      </w:r>
      <w:r>
        <w:rPr>
          <w:rFonts w:ascii="Times New Roman" w:hAnsi="Times New Roman" w:cs="Times New Roman"/>
          <w:sz w:val="24"/>
          <w:szCs w:val="24"/>
          <w:lang w:val="uk-UA"/>
        </w:rPr>
        <w:t>ть і рішення Європейського Суду</w:t>
      </w:r>
      <w:r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. Саме Суд відстояв принцип </w:t>
      </w:r>
      <w:proofErr w:type="spellStart"/>
      <w:r w:rsidRPr="00FC0D51">
        <w:rPr>
          <w:rFonts w:ascii="Times New Roman" w:hAnsi="Times New Roman" w:cs="Times New Roman"/>
          <w:sz w:val="24"/>
          <w:szCs w:val="24"/>
          <w:lang w:val="uk-UA"/>
        </w:rPr>
        <w:t>рів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C0D51">
        <w:rPr>
          <w:rFonts w:ascii="Times New Roman" w:hAnsi="Times New Roman" w:cs="Times New Roman"/>
          <w:sz w:val="24"/>
          <w:szCs w:val="24"/>
          <w:lang w:val="uk-UA"/>
        </w:rPr>
        <w:t>ності</w:t>
      </w:r>
      <w:proofErr w:type="spellEnd"/>
      <w:r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чоловіків і жінок з питань оплати праці. Згодом Європейський Суд переніс принцип про заборону дискримінації за ознакою статі і на питання пенсійного забезпечення.</w:t>
      </w:r>
    </w:p>
    <w:p w:rsidR="00FC0D51" w:rsidRPr="00FC0D51" w:rsidRDefault="00FC0D51" w:rsidP="00FC0D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0D51">
        <w:rPr>
          <w:rFonts w:ascii="Times New Roman" w:hAnsi="Times New Roman" w:cs="Times New Roman"/>
          <w:sz w:val="24"/>
          <w:szCs w:val="24"/>
          <w:lang w:val="uk-UA"/>
        </w:rPr>
        <w:t>На усунення дискримінації спрямовувались директиви</w:t>
      </w:r>
      <w:r w:rsidR="009C5C35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(1976 р.) Співтовариство </w:t>
      </w:r>
      <w:proofErr w:type="spellStart"/>
      <w:r w:rsidRPr="00FC0D51">
        <w:rPr>
          <w:rFonts w:ascii="Times New Roman" w:hAnsi="Times New Roman" w:cs="Times New Roman"/>
          <w:sz w:val="24"/>
          <w:szCs w:val="24"/>
          <w:lang w:val="uk-UA"/>
        </w:rPr>
        <w:t>вжи</w:t>
      </w:r>
      <w:r w:rsidR="009C5C3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C0D51">
        <w:rPr>
          <w:rFonts w:ascii="Times New Roman" w:hAnsi="Times New Roman" w:cs="Times New Roman"/>
          <w:sz w:val="24"/>
          <w:szCs w:val="24"/>
          <w:lang w:val="uk-UA"/>
        </w:rPr>
        <w:t>ло</w:t>
      </w:r>
      <w:proofErr w:type="spellEnd"/>
      <w:r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заходів щодо охорони здоров’я вагітних жінок, які працюють, жінок-матерів малолітніх дітей. Було, зокрема, передбачено, що тривалість відпустки у зв’язку з вагітністю і родами має становити щонайменше 14 місяців.</w:t>
      </w:r>
    </w:p>
    <w:p w:rsidR="009C5C35" w:rsidRPr="00FC0D51" w:rsidRDefault="00FC0D51" w:rsidP="00FC0D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0D51">
        <w:rPr>
          <w:rFonts w:ascii="Times New Roman" w:hAnsi="Times New Roman" w:cs="Times New Roman"/>
          <w:sz w:val="24"/>
          <w:szCs w:val="24"/>
          <w:lang w:val="uk-UA"/>
        </w:rPr>
        <w:t>Кодекс гарної практики систематизував і запропонував до прак</w:t>
      </w:r>
      <w:r w:rsidR="009C5C35">
        <w:rPr>
          <w:rFonts w:ascii="Times New Roman" w:hAnsi="Times New Roman" w:cs="Times New Roman"/>
          <w:sz w:val="24"/>
          <w:szCs w:val="24"/>
          <w:lang w:val="uk-UA"/>
        </w:rPr>
        <w:t>тичного виконання форми захисту</w:t>
      </w:r>
      <w:r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прав і гідності особи на робочому місці не залежно від статі.</w:t>
      </w:r>
    </w:p>
    <w:p w:rsidR="00FC0D51" w:rsidRPr="00FC0D51" w:rsidRDefault="009C5C35" w:rsidP="00FC0D5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 ст.</w:t>
      </w:r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7 Маастрихтського договору передбачено, що будь-який робітник, що є </w:t>
      </w:r>
      <w:proofErr w:type="spellStart"/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громадяни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ном</w:t>
      </w:r>
      <w:proofErr w:type="spellEnd"/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однієї з країн ЄС і перебуває на території іншої країни співтовариства, не повинен </w:t>
      </w:r>
      <w:proofErr w:type="spellStart"/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межуватися</w:t>
      </w:r>
      <w:proofErr w:type="spellEnd"/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у правах порівняно з робітниками, що є її громадянами, на підставі </w:t>
      </w:r>
      <w:proofErr w:type="spellStart"/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ства</w:t>
      </w:r>
      <w:proofErr w:type="spellEnd"/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щодо будь-яких умов працевлаштування і роботи, зокрема, оплати праці і звіл</w:t>
      </w:r>
      <w:r>
        <w:rPr>
          <w:rFonts w:ascii="Times New Roman" w:hAnsi="Times New Roman" w:cs="Times New Roman"/>
          <w:sz w:val="24"/>
          <w:szCs w:val="24"/>
          <w:lang w:val="uk-UA"/>
        </w:rPr>
        <w:t>ьнення з роботи, а безробітний -</w:t>
      </w:r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при відновленні у правах і повторному працевлаштуванні.</w:t>
      </w:r>
    </w:p>
    <w:p w:rsidR="00FC0D51" w:rsidRPr="00FC0D51" w:rsidRDefault="00FC0D51" w:rsidP="00FC0D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0D51">
        <w:rPr>
          <w:rFonts w:ascii="Times New Roman" w:hAnsi="Times New Roman" w:cs="Times New Roman"/>
          <w:sz w:val="24"/>
          <w:szCs w:val="24"/>
          <w:lang w:val="uk-UA"/>
        </w:rPr>
        <w:t>Працівники-мігранти мають однакові права з робітниками відповідної країни на навчання у професійних училищах і центрах перепідготовки.</w:t>
      </w:r>
    </w:p>
    <w:p w:rsidR="00FC0D51" w:rsidRPr="00FC0D51" w:rsidRDefault="00FC0D51" w:rsidP="00FC0D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Робітники-мігранти мають право на членство у профспілках та супутні права без </w:t>
      </w:r>
      <w:proofErr w:type="spellStart"/>
      <w:r w:rsidR="009C5C35">
        <w:rPr>
          <w:rFonts w:ascii="Times New Roman" w:hAnsi="Times New Roman" w:cs="Times New Roman"/>
          <w:sz w:val="24"/>
          <w:szCs w:val="24"/>
          <w:lang w:val="uk-UA"/>
        </w:rPr>
        <w:t>дискримі</w:t>
      </w:r>
      <w:proofErr w:type="spellEnd"/>
      <w:r w:rsidR="009C5C35">
        <w:rPr>
          <w:rFonts w:ascii="Times New Roman" w:hAnsi="Times New Roman" w:cs="Times New Roman"/>
          <w:sz w:val="24"/>
          <w:szCs w:val="24"/>
          <w:lang w:val="uk-UA"/>
        </w:rPr>
        <w:t xml:space="preserve"> нації. Вони</w:t>
      </w:r>
      <w:r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мають право як на муніципальне, так і приватне житло на тих же умовах, що і громадяни країни працевлаштування. Це право поширює</w:t>
      </w:r>
      <w:r w:rsidR="009C5C35">
        <w:rPr>
          <w:rFonts w:ascii="Times New Roman" w:hAnsi="Times New Roman" w:cs="Times New Roman"/>
          <w:sz w:val="24"/>
          <w:szCs w:val="24"/>
          <w:lang w:val="uk-UA"/>
        </w:rPr>
        <w:t xml:space="preserve">ться і на власність на будинок. Регламентом </w:t>
      </w:r>
      <w:r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визначено, хто є членами сім’ї робітника та має право мігрувати разом з </w:t>
      </w:r>
      <w:proofErr w:type="spellStart"/>
      <w:r w:rsidRPr="00FC0D51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9C5C3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C0D51">
        <w:rPr>
          <w:rFonts w:ascii="Times New Roman" w:hAnsi="Times New Roman" w:cs="Times New Roman"/>
          <w:sz w:val="24"/>
          <w:szCs w:val="24"/>
          <w:lang w:val="uk-UA"/>
        </w:rPr>
        <w:t>бітником</w:t>
      </w:r>
      <w:proofErr w:type="spellEnd"/>
      <w:r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 до іншої країни.</w:t>
      </w:r>
    </w:p>
    <w:p w:rsidR="0041450C" w:rsidRDefault="009C5C35" w:rsidP="00FC0D5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Передбачає Є</w:t>
      </w:r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 xml:space="preserve">С і вільне пересування непрацюючих. Існують нормативні акти щодо </w:t>
      </w:r>
      <w:proofErr w:type="spellStart"/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студе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нтів</w:t>
      </w:r>
      <w:proofErr w:type="spellEnd"/>
      <w:r w:rsidR="00FC0D51" w:rsidRPr="00FC0D51">
        <w:rPr>
          <w:rFonts w:ascii="Times New Roman" w:hAnsi="Times New Roman" w:cs="Times New Roman"/>
          <w:sz w:val="24"/>
          <w:szCs w:val="24"/>
          <w:lang w:val="uk-UA"/>
        </w:rPr>
        <w:t>, пенсіонерів та інших осіб, які не вважаються економічно активними.</w:t>
      </w:r>
    </w:p>
    <w:p w:rsidR="001B1513" w:rsidRPr="001B1513" w:rsidRDefault="001B1513" w:rsidP="001B151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Протягом 70-80-х рр.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минулого століття Співтовариство прийняло ряд директив, </w:t>
      </w:r>
      <w:proofErr w:type="spellStart"/>
      <w:r w:rsidRPr="001B1513">
        <w:rPr>
          <w:rFonts w:ascii="Times New Roman" w:hAnsi="Times New Roman" w:cs="Times New Roman"/>
          <w:sz w:val="24"/>
          <w:szCs w:val="24"/>
          <w:lang w:val="uk-UA"/>
        </w:rPr>
        <w:t>спрямо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>ваних</w:t>
      </w:r>
      <w:proofErr w:type="spellEnd"/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на захист здоров’я і безпеку працівників.</w:t>
      </w:r>
    </w:p>
    <w:p w:rsidR="001B1513" w:rsidRPr="001B1513" w:rsidRDefault="001B1513" w:rsidP="001B15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13">
        <w:rPr>
          <w:rFonts w:ascii="Times New Roman" w:hAnsi="Times New Roman" w:cs="Times New Roman"/>
          <w:sz w:val="24"/>
          <w:szCs w:val="24"/>
          <w:lang w:val="uk-UA"/>
        </w:rPr>
        <w:t>Гармонізація стандартів безпеки на підприємствах особливо активно здійс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нювалася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нап-рикінці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1980-х рр.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Були, наприклад, директиви про персональний захист особи, знаки </w:t>
      </w:r>
      <w:proofErr w:type="spellStart"/>
      <w:r w:rsidRPr="001B1513">
        <w:rPr>
          <w:rFonts w:ascii="Times New Roman" w:hAnsi="Times New Roman" w:cs="Times New Roman"/>
          <w:sz w:val="24"/>
          <w:szCs w:val="24"/>
          <w:lang w:val="uk-UA"/>
        </w:rPr>
        <w:t>без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>пеки</w:t>
      </w:r>
      <w:proofErr w:type="spellEnd"/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на робочому місці, максимальну вагу вантажів, що переносяться вручну, емісію </w:t>
      </w:r>
      <w:proofErr w:type="spellStart"/>
      <w:r w:rsidRPr="001B1513">
        <w:rPr>
          <w:rFonts w:ascii="Times New Roman" w:hAnsi="Times New Roman" w:cs="Times New Roman"/>
          <w:sz w:val="24"/>
          <w:szCs w:val="24"/>
          <w:lang w:val="uk-UA"/>
        </w:rPr>
        <w:t>кан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>церогенних</w:t>
      </w:r>
      <w:proofErr w:type="spellEnd"/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речовин тощо.</w:t>
      </w:r>
    </w:p>
    <w:p w:rsidR="001B1513" w:rsidRPr="001B1513" w:rsidRDefault="001B1513" w:rsidP="001B15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Соціальна політика Співтовариства спрямована на зменшення негативних наслідків </w:t>
      </w:r>
      <w:proofErr w:type="spellStart"/>
      <w:r w:rsidRPr="001B1513">
        <w:rPr>
          <w:rFonts w:ascii="Times New Roman" w:hAnsi="Times New Roman" w:cs="Times New Roman"/>
          <w:sz w:val="24"/>
          <w:szCs w:val="24"/>
          <w:lang w:val="uk-UA"/>
        </w:rPr>
        <w:t>безро</w:t>
      </w:r>
      <w:r>
        <w:rPr>
          <w:rFonts w:ascii="Times New Roman" w:hAnsi="Times New Roman" w:cs="Times New Roman"/>
          <w:sz w:val="24"/>
          <w:szCs w:val="24"/>
          <w:lang w:val="uk-UA"/>
        </w:rPr>
        <w:t>-біття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а не на його ліквідацію. 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Має ЄС і правові акти, що регулюють трудові </w:t>
      </w:r>
      <w:proofErr w:type="spellStart"/>
      <w:r w:rsidRPr="001B1513">
        <w:rPr>
          <w:rFonts w:ascii="Times New Roman" w:hAnsi="Times New Roman" w:cs="Times New Roman"/>
          <w:sz w:val="24"/>
          <w:szCs w:val="24"/>
          <w:lang w:val="uk-UA"/>
        </w:rPr>
        <w:t>правовідноси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>ни</w:t>
      </w:r>
      <w:proofErr w:type="spellEnd"/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у випадках банкрутства підприємства, скорочення штатів, зміни власника.</w:t>
      </w:r>
    </w:p>
    <w:p w:rsidR="001B1513" w:rsidRPr="001B1513" w:rsidRDefault="001B1513" w:rsidP="001B15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 резолюції Ради з питань зайнятості та соціальної підтримки безробітних мають рекомендаційний характер, але формулюють єдиний підхід країн ЄС до розв’язання </w:t>
      </w:r>
      <w:proofErr w:type="spellStart"/>
      <w:r w:rsidRPr="001B1513">
        <w:rPr>
          <w:rFonts w:ascii="Times New Roman" w:hAnsi="Times New Roman" w:cs="Times New Roman"/>
          <w:sz w:val="24"/>
          <w:szCs w:val="24"/>
          <w:lang w:val="uk-UA"/>
        </w:rPr>
        <w:t>зазна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>чених</w:t>
      </w:r>
      <w:proofErr w:type="spellEnd"/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проблем.</w:t>
      </w:r>
    </w:p>
    <w:p w:rsidR="001B1513" w:rsidRPr="001B1513" w:rsidRDefault="001B1513" w:rsidP="001B15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ЄС разом з державами-членами з 1971 р. здійснюють заходи щодо підвищення </w:t>
      </w:r>
      <w:proofErr w:type="spellStart"/>
      <w:r w:rsidRPr="001B1513">
        <w:rPr>
          <w:rFonts w:ascii="Times New Roman" w:hAnsi="Times New Roman" w:cs="Times New Roman"/>
          <w:sz w:val="24"/>
          <w:szCs w:val="24"/>
          <w:lang w:val="uk-UA"/>
        </w:rPr>
        <w:t>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захисту пенсіонерів, інвалідів та інших непрацездатних громадян.</w:t>
      </w:r>
    </w:p>
    <w:p w:rsidR="001B1513" w:rsidRPr="001B1513" w:rsidRDefault="001B1513" w:rsidP="001B151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Рада прийняла 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1991 р. директиву про обов’язок роботодавця надавати працівнику </w:t>
      </w:r>
      <w:proofErr w:type="spellStart"/>
      <w:r w:rsidRPr="001B1513">
        <w:rPr>
          <w:rFonts w:ascii="Times New Roman" w:hAnsi="Times New Roman" w:cs="Times New Roman"/>
          <w:sz w:val="24"/>
          <w:szCs w:val="24"/>
          <w:lang w:val="uk-UA"/>
        </w:rPr>
        <w:t>письмо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>ву</w:t>
      </w:r>
      <w:proofErr w:type="spellEnd"/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декларацію з детальним описом умов трудового контракту. Директива про тривалість робочого часу була затверджена у 1993 р. Вона встановлювала:</w:t>
      </w:r>
    </w:p>
    <w:p w:rsidR="001B1513" w:rsidRPr="001B1513" w:rsidRDefault="001B1513" w:rsidP="001B151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тривалість робочого тижня 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не більше 48 годин;</w:t>
      </w:r>
    </w:p>
    <w:p w:rsidR="001B1513" w:rsidRPr="001B1513" w:rsidRDefault="001B1513" w:rsidP="001B151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щоденний відпочинок 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не менше, ніж 11 годин;</w:t>
      </w:r>
    </w:p>
    <w:p w:rsidR="001B1513" w:rsidRPr="001B1513" w:rsidRDefault="001B1513" w:rsidP="001B151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тривалість відпустки 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не менше, ніж 4 тижні.</w:t>
      </w:r>
    </w:p>
    <w:p w:rsidR="001B1513" w:rsidRPr="001B1513" w:rsidRDefault="001B1513" w:rsidP="001B15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У ЄС є і нормативні акти, що регулюють участь працівників в управлінні підприємством і розподілі прибутків. Соціальне партнерство формується на тристоронніх консультаціях у 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яких беруть участь Комісія ЄС та Європейські об’єднання професійних спілок і </w:t>
      </w:r>
      <w:proofErr w:type="spellStart"/>
      <w:r w:rsidRPr="001B1513">
        <w:rPr>
          <w:rFonts w:ascii="Times New Roman" w:hAnsi="Times New Roman" w:cs="Times New Roman"/>
          <w:sz w:val="24"/>
          <w:szCs w:val="24"/>
          <w:lang w:val="uk-UA"/>
        </w:rPr>
        <w:t>підприєм</w:t>
      </w:r>
      <w:r w:rsidR="0068428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>ців</w:t>
      </w:r>
      <w:proofErr w:type="spellEnd"/>
      <w:r w:rsidRPr="001B1513">
        <w:rPr>
          <w:rFonts w:ascii="Times New Roman" w:hAnsi="Times New Roman" w:cs="Times New Roman"/>
          <w:sz w:val="24"/>
          <w:szCs w:val="24"/>
          <w:lang w:val="uk-UA"/>
        </w:rPr>
        <w:t>. Діє допоміжний о</w:t>
      </w:r>
      <w:r w:rsidR="0068428B">
        <w:rPr>
          <w:rFonts w:ascii="Times New Roman" w:hAnsi="Times New Roman" w:cs="Times New Roman"/>
          <w:sz w:val="24"/>
          <w:szCs w:val="24"/>
          <w:lang w:val="uk-UA"/>
        </w:rPr>
        <w:t>рган ЄС 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Комітет з соціального діалогу.</w:t>
      </w:r>
    </w:p>
    <w:p w:rsidR="001B1513" w:rsidRPr="001B1513" w:rsidRDefault="001B1513" w:rsidP="001B15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Бюджет ЄС використовується для фінансування загальних політик ЄЄ, зокрема, </w:t>
      </w:r>
      <w:proofErr w:type="spellStart"/>
      <w:r w:rsidRPr="001B1513">
        <w:rPr>
          <w:rFonts w:ascii="Times New Roman" w:hAnsi="Times New Roman" w:cs="Times New Roman"/>
          <w:sz w:val="24"/>
          <w:szCs w:val="24"/>
          <w:lang w:val="uk-UA"/>
        </w:rPr>
        <w:t>соціаль</w:t>
      </w:r>
      <w:r w:rsidR="0068428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>ної</w:t>
      </w:r>
      <w:proofErr w:type="spellEnd"/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. Цільове фінансування виконується через структурні фонди. У сфері соціальної </w:t>
      </w:r>
      <w:proofErr w:type="spellStart"/>
      <w:r w:rsidRPr="001B1513">
        <w:rPr>
          <w:rFonts w:ascii="Times New Roman" w:hAnsi="Times New Roman" w:cs="Times New Roman"/>
          <w:sz w:val="24"/>
          <w:szCs w:val="24"/>
          <w:lang w:val="uk-UA"/>
        </w:rPr>
        <w:t>полі</w:t>
      </w:r>
      <w:r w:rsidR="0068428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>тики</w:t>
      </w:r>
      <w:proofErr w:type="spellEnd"/>
      <w:r w:rsidRPr="001B1513">
        <w:rPr>
          <w:rFonts w:ascii="Times New Roman" w:hAnsi="Times New Roman" w:cs="Times New Roman"/>
          <w:sz w:val="24"/>
          <w:szCs w:val="24"/>
          <w:lang w:val="uk-UA"/>
        </w:rPr>
        <w:t xml:space="preserve"> таким фондом є Європейський Соціальний Фонд.</w:t>
      </w:r>
    </w:p>
    <w:p w:rsidR="001B1513" w:rsidRDefault="001B1513" w:rsidP="001B15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1513">
        <w:rPr>
          <w:rFonts w:ascii="Times New Roman" w:hAnsi="Times New Roman" w:cs="Times New Roman"/>
          <w:sz w:val="24"/>
          <w:szCs w:val="24"/>
          <w:lang w:val="uk-UA"/>
        </w:rPr>
        <w:t>Рада і Комісія опрацьовують і здійснюють заходи соціальної політики ЄС. Економічний і Соціальний комітет є у ЄЄ органом представництва соці</w:t>
      </w:r>
      <w:r w:rsidR="0068428B">
        <w:rPr>
          <w:rFonts w:ascii="Times New Roman" w:hAnsi="Times New Roman" w:cs="Times New Roman"/>
          <w:sz w:val="24"/>
          <w:szCs w:val="24"/>
          <w:lang w:val="uk-UA"/>
        </w:rPr>
        <w:t xml:space="preserve">альних і економічних інтересів. Разом з цим, 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>трудове право ЄЄ перебуває у процесі постійного удосконале</w:t>
      </w:r>
      <w:r w:rsidR="0068428B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Pr="001B15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0D0B" w:rsidRPr="009F0D0B" w:rsidRDefault="009F0D0B" w:rsidP="009F0D0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0D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Pr="009F0D0B">
        <w:rPr>
          <w:rFonts w:ascii="Times New Roman" w:hAnsi="Times New Roman" w:cs="Times New Roman"/>
          <w:b/>
          <w:sz w:val="24"/>
          <w:szCs w:val="24"/>
          <w:lang w:val="uk-UA"/>
        </w:rPr>
        <w:t>Міжнародне трудове право СНД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F0D0B" w:rsidRPr="009F0D0B" w:rsidRDefault="009F0D0B" w:rsidP="009F0D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F0D0B">
        <w:rPr>
          <w:rFonts w:ascii="Times New Roman" w:hAnsi="Times New Roman" w:cs="Times New Roman"/>
          <w:sz w:val="24"/>
          <w:szCs w:val="24"/>
          <w:lang w:val="uk-UA"/>
        </w:rPr>
        <w:t>У рамках СНД укладені такі основні багатосторонні угоди про:</w:t>
      </w:r>
    </w:p>
    <w:p w:rsidR="009F0D0B" w:rsidRPr="009F0D0B" w:rsidRDefault="009F0D0B" w:rsidP="009F0D0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F0D0B">
        <w:rPr>
          <w:rFonts w:ascii="Times New Roman" w:hAnsi="Times New Roman" w:cs="Times New Roman"/>
          <w:sz w:val="24"/>
          <w:szCs w:val="24"/>
          <w:lang w:val="uk-UA"/>
        </w:rPr>
        <w:t>гарантії прав громадян у сфері пенсійного забезпечення від 13.03.1992 р.;</w:t>
      </w:r>
    </w:p>
    <w:p w:rsidR="009F0D0B" w:rsidRPr="009F0D0B" w:rsidRDefault="002B5C43" w:rsidP="009F0D0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F0D0B" w:rsidRPr="009F0D0B">
        <w:rPr>
          <w:rFonts w:ascii="Times New Roman" w:hAnsi="Times New Roman" w:cs="Times New Roman"/>
          <w:sz w:val="24"/>
          <w:szCs w:val="24"/>
          <w:lang w:val="uk-UA"/>
        </w:rPr>
        <w:t>співробітництво у сфері трудової міграції і соціального захисту трудящих-мігрантів від 15.04.1994 р.;</w:t>
      </w:r>
    </w:p>
    <w:p w:rsidR="009F0D0B" w:rsidRPr="009F0D0B" w:rsidRDefault="002B5C43" w:rsidP="009F0D0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F0D0B" w:rsidRPr="009F0D0B">
        <w:rPr>
          <w:rFonts w:ascii="Times New Roman" w:hAnsi="Times New Roman" w:cs="Times New Roman"/>
          <w:sz w:val="24"/>
          <w:szCs w:val="24"/>
          <w:lang w:val="uk-UA"/>
        </w:rPr>
        <w:t xml:space="preserve">взаємне визнання прав на відшкодування шкоди, завданої працівникам каліцтвом, </w:t>
      </w:r>
      <w:proofErr w:type="spellStart"/>
      <w:r w:rsidR="009F0D0B" w:rsidRPr="009F0D0B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F0D0B" w:rsidRPr="009F0D0B">
        <w:rPr>
          <w:rFonts w:ascii="Times New Roman" w:hAnsi="Times New Roman" w:cs="Times New Roman"/>
          <w:sz w:val="24"/>
          <w:szCs w:val="24"/>
          <w:lang w:val="uk-UA"/>
        </w:rPr>
        <w:t>фесійним</w:t>
      </w:r>
      <w:proofErr w:type="spellEnd"/>
      <w:r w:rsidR="009F0D0B" w:rsidRPr="009F0D0B">
        <w:rPr>
          <w:rFonts w:ascii="Times New Roman" w:hAnsi="Times New Roman" w:cs="Times New Roman"/>
          <w:sz w:val="24"/>
          <w:szCs w:val="24"/>
          <w:lang w:val="uk-UA"/>
        </w:rPr>
        <w:t xml:space="preserve"> захворюванням або іншим пошкодженням здоров’я, пов’язаним з виконанням ними трудових обов’язків від 09.09.1994 р.;</w:t>
      </w:r>
    </w:p>
    <w:p w:rsidR="009F0D0B" w:rsidRPr="009F0D0B" w:rsidRDefault="002B5C43" w:rsidP="009F0D0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F0D0B" w:rsidRPr="009F0D0B">
        <w:rPr>
          <w:rFonts w:ascii="Times New Roman" w:hAnsi="Times New Roman" w:cs="Times New Roman"/>
          <w:sz w:val="24"/>
          <w:szCs w:val="24"/>
          <w:lang w:val="uk-UA"/>
        </w:rPr>
        <w:t>переказ грошових сум громадянам за соціально значущими неторговельними платежами (підписана Україною 09.09.1996 р.);</w:t>
      </w:r>
    </w:p>
    <w:p w:rsidR="009F0D0B" w:rsidRPr="009F0D0B" w:rsidRDefault="002B5C43" w:rsidP="009F0D0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F0D0B" w:rsidRPr="009F0D0B">
        <w:rPr>
          <w:rFonts w:ascii="Times New Roman" w:hAnsi="Times New Roman" w:cs="Times New Roman"/>
          <w:sz w:val="24"/>
          <w:szCs w:val="24"/>
          <w:lang w:val="uk-UA"/>
        </w:rPr>
        <w:t>порядок переказу та виплати пенсій від 30.07.1996 р.</w:t>
      </w:r>
    </w:p>
    <w:p w:rsidR="009F0D0B" w:rsidRPr="009F0D0B" w:rsidRDefault="009F0D0B" w:rsidP="009F0D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F0D0B">
        <w:rPr>
          <w:rFonts w:ascii="Times New Roman" w:hAnsi="Times New Roman" w:cs="Times New Roman"/>
          <w:sz w:val="24"/>
          <w:szCs w:val="24"/>
          <w:lang w:val="uk-UA"/>
        </w:rPr>
        <w:t>Країни СНД укладають між собою і двосторонні угоди. Наприклад, Україна уклала угоди про працевлаштування і соціальний захист громадян з Молдовою (1993 р.), Росією (1993 р.), Білоруссю (1995 р.), Вірменією (1995 р.). Принагідно зазначимо, що двосторонні угоди укладалися Україною не лише з країн</w:t>
      </w:r>
      <w:r w:rsidR="002B5C43">
        <w:rPr>
          <w:rFonts w:ascii="Times New Roman" w:hAnsi="Times New Roman" w:cs="Times New Roman"/>
          <w:sz w:val="24"/>
          <w:szCs w:val="24"/>
          <w:lang w:val="uk-UA"/>
        </w:rPr>
        <w:t>ами СНД, а й з іншими державами -</w:t>
      </w:r>
      <w:r w:rsidRPr="009F0D0B">
        <w:rPr>
          <w:rFonts w:ascii="Times New Roman" w:hAnsi="Times New Roman" w:cs="Times New Roman"/>
          <w:sz w:val="24"/>
          <w:szCs w:val="24"/>
          <w:lang w:val="uk-UA"/>
        </w:rPr>
        <w:t xml:space="preserve"> Латвією (1997 р.), Польщею (1994 р.), Чехією (1997 р.), Литвою (1997 р.).</w:t>
      </w:r>
    </w:p>
    <w:p w:rsidR="009F0D0B" w:rsidRPr="009F0D0B" w:rsidRDefault="009F0D0B" w:rsidP="009F0D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F0D0B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Реалізації угод сприяють центральні органи з питань праці договірних держав. Вони </w:t>
      </w:r>
      <w:proofErr w:type="spellStart"/>
      <w:r w:rsidRPr="009F0D0B">
        <w:rPr>
          <w:rFonts w:ascii="Times New Roman" w:hAnsi="Times New Roman" w:cs="Times New Roman"/>
          <w:sz w:val="24"/>
          <w:szCs w:val="24"/>
          <w:lang w:val="uk-UA"/>
        </w:rPr>
        <w:t>вико</w:t>
      </w:r>
      <w:r w:rsidR="002B5C4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F0D0B">
        <w:rPr>
          <w:rFonts w:ascii="Times New Roman" w:hAnsi="Times New Roman" w:cs="Times New Roman"/>
          <w:sz w:val="24"/>
          <w:szCs w:val="24"/>
          <w:lang w:val="uk-UA"/>
        </w:rPr>
        <w:t>нують</w:t>
      </w:r>
      <w:proofErr w:type="spellEnd"/>
      <w:r w:rsidRPr="009F0D0B">
        <w:rPr>
          <w:rFonts w:ascii="Times New Roman" w:hAnsi="Times New Roman" w:cs="Times New Roman"/>
          <w:sz w:val="24"/>
          <w:szCs w:val="24"/>
          <w:lang w:val="uk-UA"/>
        </w:rPr>
        <w:t xml:space="preserve"> обмін інформацією про національне законодавство у сфері праці, імміграції та </w:t>
      </w:r>
      <w:proofErr w:type="spellStart"/>
      <w:r w:rsidRPr="009F0D0B">
        <w:rPr>
          <w:rFonts w:ascii="Times New Roman" w:hAnsi="Times New Roman" w:cs="Times New Roman"/>
          <w:sz w:val="24"/>
          <w:szCs w:val="24"/>
          <w:lang w:val="uk-UA"/>
        </w:rPr>
        <w:t>еміг</w:t>
      </w:r>
      <w:r w:rsidR="002B5C4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F0D0B">
        <w:rPr>
          <w:rFonts w:ascii="Times New Roman" w:hAnsi="Times New Roman" w:cs="Times New Roman"/>
          <w:sz w:val="24"/>
          <w:szCs w:val="24"/>
          <w:lang w:val="uk-UA"/>
        </w:rPr>
        <w:t>рації</w:t>
      </w:r>
      <w:proofErr w:type="spellEnd"/>
      <w:r w:rsidRPr="009F0D0B">
        <w:rPr>
          <w:rFonts w:ascii="Times New Roman" w:hAnsi="Times New Roman" w:cs="Times New Roman"/>
          <w:sz w:val="24"/>
          <w:szCs w:val="24"/>
          <w:lang w:val="uk-UA"/>
        </w:rPr>
        <w:t>, умови життя працівників, стан національних ринків праці тощо.</w:t>
      </w:r>
    </w:p>
    <w:p w:rsidR="009F0D0B" w:rsidRPr="009F0D0B" w:rsidRDefault="009F0D0B" w:rsidP="009F0D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F0D0B">
        <w:rPr>
          <w:rFonts w:ascii="Times New Roman" w:hAnsi="Times New Roman" w:cs="Times New Roman"/>
          <w:sz w:val="24"/>
          <w:szCs w:val="24"/>
          <w:lang w:val="uk-UA"/>
        </w:rPr>
        <w:t>Угода про співробітництво у сфері трудової міграції і соціального захисту трудящих-міг</w:t>
      </w:r>
      <w:r w:rsidR="002B5C4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F0D0B">
        <w:rPr>
          <w:rFonts w:ascii="Times New Roman" w:hAnsi="Times New Roman" w:cs="Times New Roman"/>
          <w:sz w:val="24"/>
          <w:szCs w:val="24"/>
          <w:lang w:val="uk-UA"/>
        </w:rPr>
        <w:t>рантів від 15.04.1994 р. регулює основні напрямки співробітництва Договірних Сторін у сфері трудової діяльності і соціального захисту працівників та членів їх сімей, які постій</w:t>
      </w:r>
      <w:r w:rsidR="002B5C4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F0D0B">
        <w:rPr>
          <w:rFonts w:ascii="Times New Roman" w:hAnsi="Times New Roman" w:cs="Times New Roman"/>
          <w:sz w:val="24"/>
          <w:szCs w:val="24"/>
          <w:lang w:val="uk-UA"/>
        </w:rPr>
        <w:t xml:space="preserve">но проживають на території однієї з сторін та працевлаштовані на підприємствах, у </w:t>
      </w:r>
      <w:proofErr w:type="spellStart"/>
      <w:r w:rsidRPr="009F0D0B">
        <w:rPr>
          <w:rFonts w:ascii="Times New Roman" w:hAnsi="Times New Roman" w:cs="Times New Roman"/>
          <w:sz w:val="24"/>
          <w:szCs w:val="24"/>
          <w:lang w:val="uk-UA"/>
        </w:rPr>
        <w:t>закла</w:t>
      </w:r>
      <w:r w:rsidR="002B5C4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F0D0B">
        <w:rPr>
          <w:rFonts w:ascii="Times New Roman" w:hAnsi="Times New Roman" w:cs="Times New Roman"/>
          <w:sz w:val="24"/>
          <w:szCs w:val="24"/>
          <w:lang w:val="uk-UA"/>
        </w:rPr>
        <w:t>дах</w:t>
      </w:r>
      <w:proofErr w:type="spellEnd"/>
      <w:r w:rsidRPr="009F0D0B">
        <w:rPr>
          <w:rFonts w:ascii="Times New Roman" w:hAnsi="Times New Roman" w:cs="Times New Roman"/>
          <w:sz w:val="24"/>
          <w:szCs w:val="24"/>
          <w:lang w:val="uk-UA"/>
        </w:rPr>
        <w:t xml:space="preserve">, організаціях усіх форм власності на території іншої держави відповідно до її </w:t>
      </w:r>
      <w:proofErr w:type="spellStart"/>
      <w:r w:rsidRPr="009F0D0B">
        <w:rPr>
          <w:rFonts w:ascii="Times New Roman" w:hAnsi="Times New Roman" w:cs="Times New Roman"/>
          <w:sz w:val="24"/>
          <w:szCs w:val="24"/>
          <w:lang w:val="uk-UA"/>
        </w:rPr>
        <w:t>законо</w:t>
      </w:r>
      <w:r w:rsidR="002B5C4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F0D0B">
        <w:rPr>
          <w:rFonts w:ascii="Times New Roman" w:hAnsi="Times New Roman" w:cs="Times New Roman"/>
          <w:sz w:val="24"/>
          <w:szCs w:val="24"/>
          <w:lang w:val="uk-UA"/>
        </w:rPr>
        <w:t>давства</w:t>
      </w:r>
      <w:proofErr w:type="spellEnd"/>
      <w:r w:rsidRPr="009F0D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0D0B" w:rsidRPr="009F0D0B" w:rsidRDefault="009F0D0B" w:rsidP="009F0D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F0D0B">
        <w:rPr>
          <w:rFonts w:ascii="Times New Roman" w:hAnsi="Times New Roman" w:cs="Times New Roman"/>
          <w:sz w:val="24"/>
          <w:szCs w:val="24"/>
          <w:lang w:val="uk-UA"/>
        </w:rPr>
        <w:t xml:space="preserve">Угода не поширюється на біженців і вимушених переселенців, на осіб вільних професій, які в’їхали до країни на короткий термін, на осіб, які спеціально приїжджають з метою </w:t>
      </w:r>
      <w:proofErr w:type="spellStart"/>
      <w:r w:rsidRPr="009F0D0B">
        <w:rPr>
          <w:rFonts w:ascii="Times New Roman" w:hAnsi="Times New Roman" w:cs="Times New Roman"/>
          <w:sz w:val="24"/>
          <w:szCs w:val="24"/>
          <w:lang w:val="uk-UA"/>
        </w:rPr>
        <w:t>от</w:t>
      </w:r>
      <w:r w:rsidR="002B5C4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F0D0B">
        <w:rPr>
          <w:rFonts w:ascii="Times New Roman" w:hAnsi="Times New Roman" w:cs="Times New Roman"/>
          <w:sz w:val="24"/>
          <w:szCs w:val="24"/>
          <w:lang w:val="uk-UA"/>
        </w:rPr>
        <w:t>римання</w:t>
      </w:r>
      <w:proofErr w:type="spellEnd"/>
      <w:r w:rsidRPr="009F0D0B">
        <w:rPr>
          <w:rFonts w:ascii="Times New Roman" w:hAnsi="Times New Roman" w:cs="Times New Roman"/>
          <w:sz w:val="24"/>
          <w:szCs w:val="24"/>
          <w:lang w:val="uk-UA"/>
        </w:rPr>
        <w:t xml:space="preserve"> освіти. Порядок залучення працівників і вимоги до них встановлюються </w:t>
      </w:r>
      <w:proofErr w:type="spellStart"/>
      <w:r w:rsidRPr="009F0D0B">
        <w:rPr>
          <w:rFonts w:ascii="Times New Roman" w:hAnsi="Times New Roman" w:cs="Times New Roman"/>
          <w:sz w:val="24"/>
          <w:szCs w:val="24"/>
          <w:lang w:val="uk-UA"/>
        </w:rPr>
        <w:t>держа</w:t>
      </w:r>
      <w:r w:rsidR="002B5C4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F0D0B">
        <w:rPr>
          <w:rFonts w:ascii="Times New Roman" w:hAnsi="Times New Roman" w:cs="Times New Roman"/>
          <w:sz w:val="24"/>
          <w:szCs w:val="24"/>
          <w:lang w:val="uk-UA"/>
        </w:rPr>
        <w:t>вою</w:t>
      </w:r>
      <w:proofErr w:type="spellEnd"/>
      <w:r w:rsidRPr="009F0D0B">
        <w:rPr>
          <w:rFonts w:ascii="Times New Roman" w:hAnsi="Times New Roman" w:cs="Times New Roman"/>
          <w:sz w:val="24"/>
          <w:szCs w:val="24"/>
          <w:lang w:val="uk-UA"/>
        </w:rPr>
        <w:t xml:space="preserve"> працевлаштування з урахуванням міжнародних угод.</w:t>
      </w:r>
    </w:p>
    <w:p w:rsidR="009315DD" w:rsidRPr="009315DD" w:rsidRDefault="009F0D0B" w:rsidP="009315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F0D0B">
        <w:rPr>
          <w:rFonts w:ascii="Times New Roman" w:hAnsi="Times New Roman" w:cs="Times New Roman"/>
          <w:sz w:val="24"/>
          <w:szCs w:val="24"/>
          <w:lang w:val="uk-UA"/>
        </w:rPr>
        <w:lastRenderedPageBreak/>
        <w:t>Угода передбачає, що трудова діяльність працівника оформлюється трудовим договором (контрактом). Він укладається з</w:t>
      </w:r>
      <w:r w:rsidR="009315DD" w:rsidRPr="009315DD">
        <w:t xml:space="preserve"> </w:t>
      </w:r>
      <w:r w:rsidR="009315DD"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працівником на державній мові сторони </w:t>
      </w:r>
      <w:proofErr w:type="spellStart"/>
      <w:r w:rsidR="004D3828">
        <w:rPr>
          <w:rFonts w:ascii="Times New Roman" w:hAnsi="Times New Roman" w:cs="Times New Roman"/>
          <w:sz w:val="24"/>
          <w:szCs w:val="24"/>
          <w:lang w:val="uk-UA"/>
        </w:rPr>
        <w:t>працевлаштував-</w:t>
      </w:r>
      <w:r w:rsidR="009315DD" w:rsidRPr="009315DD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="009315DD"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 та російською мовою відповідно до трудового законодавства сторони </w:t>
      </w:r>
      <w:proofErr w:type="spellStart"/>
      <w:r w:rsidR="009315DD" w:rsidRPr="009315DD">
        <w:rPr>
          <w:rFonts w:ascii="Times New Roman" w:hAnsi="Times New Roman" w:cs="Times New Roman"/>
          <w:sz w:val="24"/>
          <w:szCs w:val="24"/>
          <w:lang w:val="uk-UA"/>
        </w:rPr>
        <w:t>працевлашту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ва-</w:t>
      </w:r>
      <w:r w:rsidR="009315DD" w:rsidRPr="009315DD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="009315DD" w:rsidRPr="009315DD">
        <w:rPr>
          <w:rFonts w:ascii="Times New Roman" w:hAnsi="Times New Roman" w:cs="Times New Roman"/>
          <w:sz w:val="24"/>
          <w:szCs w:val="24"/>
          <w:lang w:val="uk-UA"/>
        </w:rPr>
        <w:t>. Договір (контракт) вручається працівнику до його виїзду на роботу.</w:t>
      </w:r>
    </w:p>
    <w:p w:rsidR="009315DD" w:rsidRPr="009315DD" w:rsidRDefault="009315DD" w:rsidP="009315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Трудовий договір (контракт) має містити основні реквізити працедавця і працівника, </w:t>
      </w:r>
      <w:proofErr w:type="spellStart"/>
      <w:r w:rsidRPr="009315DD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>фесійні</w:t>
      </w:r>
      <w:proofErr w:type="spellEnd"/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 вимоги до нього, відомості про характер роботи, умови праці і її оплати, </w:t>
      </w:r>
      <w:proofErr w:type="spellStart"/>
      <w:r w:rsidRPr="009315DD">
        <w:rPr>
          <w:rFonts w:ascii="Times New Roman" w:hAnsi="Times New Roman" w:cs="Times New Roman"/>
          <w:sz w:val="24"/>
          <w:szCs w:val="24"/>
          <w:lang w:val="uk-UA"/>
        </w:rPr>
        <w:t>тривало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>сті</w:t>
      </w:r>
      <w:proofErr w:type="spellEnd"/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 робочого дня і відпочинку, умови проживання, термін дії трудового договору (</w:t>
      </w:r>
      <w:proofErr w:type="spellStart"/>
      <w:r w:rsidRPr="009315DD">
        <w:rPr>
          <w:rFonts w:ascii="Times New Roman" w:hAnsi="Times New Roman" w:cs="Times New Roman"/>
          <w:sz w:val="24"/>
          <w:szCs w:val="24"/>
          <w:lang w:val="uk-UA"/>
        </w:rPr>
        <w:t>контра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Pr="009315DD">
        <w:rPr>
          <w:rFonts w:ascii="Times New Roman" w:hAnsi="Times New Roman" w:cs="Times New Roman"/>
          <w:sz w:val="24"/>
          <w:szCs w:val="24"/>
          <w:lang w:val="uk-UA"/>
        </w:rPr>
        <w:t>), умови його розірвання, порядок покриття транспортних витрат.</w:t>
      </w:r>
    </w:p>
    <w:p w:rsidR="009315DD" w:rsidRPr="009315DD" w:rsidRDefault="009315DD" w:rsidP="009315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Угода передбачає, що працівники користуються правами і виконують обов’язки, </w:t>
      </w:r>
      <w:proofErr w:type="spellStart"/>
      <w:r w:rsidRPr="009315DD">
        <w:rPr>
          <w:rFonts w:ascii="Times New Roman" w:hAnsi="Times New Roman" w:cs="Times New Roman"/>
          <w:sz w:val="24"/>
          <w:szCs w:val="24"/>
          <w:lang w:val="uk-UA"/>
        </w:rPr>
        <w:t>встанов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>лені</w:t>
      </w:r>
      <w:proofErr w:type="spellEnd"/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 трудовим законодавством сторони працевлаштування і міжнародними угодами.</w:t>
      </w:r>
    </w:p>
    <w:p w:rsidR="009315DD" w:rsidRPr="009315DD" w:rsidRDefault="009315DD" w:rsidP="009315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У випадку розірвання трудового договору (контракту) у зв’язку з ліквідацією чи </w:t>
      </w:r>
      <w:proofErr w:type="spellStart"/>
      <w:r w:rsidRPr="009315DD">
        <w:rPr>
          <w:rFonts w:ascii="Times New Roman" w:hAnsi="Times New Roman" w:cs="Times New Roman"/>
          <w:sz w:val="24"/>
          <w:szCs w:val="24"/>
          <w:lang w:val="uk-UA"/>
        </w:rPr>
        <w:t>реорга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ні-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>зацією</w:t>
      </w:r>
      <w:proofErr w:type="spellEnd"/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 (закладу, організації), скороченням чисельності або штату </w:t>
      </w:r>
      <w:proofErr w:type="spellStart"/>
      <w:r w:rsidR="004D3828">
        <w:rPr>
          <w:rFonts w:ascii="Times New Roman" w:hAnsi="Times New Roman" w:cs="Times New Roman"/>
          <w:sz w:val="24"/>
          <w:szCs w:val="24"/>
          <w:lang w:val="uk-UA"/>
        </w:rPr>
        <w:t>працівни-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>ків</w:t>
      </w:r>
      <w:proofErr w:type="spellEnd"/>
      <w:r w:rsidRPr="009315DD">
        <w:rPr>
          <w:rFonts w:ascii="Times New Roman" w:hAnsi="Times New Roman" w:cs="Times New Roman"/>
          <w:sz w:val="24"/>
          <w:szCs w:val="24"/>
          <w:lang w:val="uk-UA"/>
        </w:rPr>
        <w:t>, на трудящого-мігранта поширюються пільги і компенсації згідно із законодавством сторони працевлаштування для вивільнених за вказаними підставами працівників.</w:t>
      </w:r>
    </w:p>
    <w:p w:rsidR="009315DD" w:rsidRPr="009315DD" w:rsidRDefault="009315DD" w:rsidP="009315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Повернення трудящого-мігранта до сторони виїзду у цьому випадку здійснюється за </w:t>
      </w:r>
      <w:proofErr w:type="spellStart"/>
      <w:r w:rsidRPr="009315DD">
        <w:rPr>
          <w:rFonts w:ascii="Times New Roman" w:hAnsi="Times New Roman" w:cs="Times New Roman"/>
          <w:sz w:val="24"/>
          <w:szCs w:val="24"/>
          <w:lang w:val="uk-UA"/>
        </w:rPr>
        <w:t>раху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>нок</w:t>
      </w:r>
      <w:proofErr w:type="spellEnd"/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 коштів працедавця-наймача.</w:t>
      </w:r>
    </w:p>
    <w:p w:rsidR="009315DD" w:rsidRPr="009315DD" w:rsidRDefault="009315DD" w:rsidP="009315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15DD">
        <w:rPr>
          <w:rFonts w:ascii="Times New Roman" w:hAnsi="Times New Roman" w:cs="Times New Roman"/>
          <w:sz w:val="24"/>
          <w:szCs w:val="24"/>
          <w:lang w:val="uk-UA"/>
        </w:rPr>
        <w:t>Законодавство сторони працевлаштування регулює питання користування трудящими-мі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г-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рантами соціальним страхуванням і соціальним забезпеченням (крім пенсійного </w:t>
      </w:r>
      <w:proofErr w:type="spellStart"/>
      <w:r w:rsidRPr="009315DD">
        <w:rPr>
          <w:rFonts w:ascii="Times New Roman" w:hAnsi="Times New Roman" w:cs="Times New Roman"/>
          <w:sz w:val="24"/>
          <w:szCs w:val="24"/>
          <w:lang w:val="uk-UA"/>
        </w:rPr>
        <w:t>забезпе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>чення</w:t>
      </w:r>
      <w:proofErr w:type="spellEnd"/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), а також порядок відшкодування працівнику шкоди, спричиненої каліцтвом, </w:t>
      </w:r>
      <w:proofErr w:type="spellStart"/>
      <w:r w:rsidRPr="009315DD">
        <w:rPr>
          <w:rFonts w:ascii="Times New Roman" w:hAnsi="Times New Roman" w:cs="Times New Roman"/>
          <w:sz w:val="24"/>
          <w:szCs w:val="24"/>
          <w:lang w:val="uk-UA"/>
        </w:rPr>
        <w:t>профе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>сійним</w:t>
      </w:r>
      <w:proofErr w:type="spellEnd"/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 захворюванням або іншим пошкодженням здоров’я, пов’язаним з виконанням ним трудових обов’язків, якщо інше не передбачено окремими угодами.</w:t>
      </w:r>
    </w:p>
    <w:p w:rsidR="009315DD" w:rsidRPr="009315DD" w:rsidRDefault="009315DD" w:rsidP="009315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15DD">
        <w:rPr>
          <w:rFonts w:ascii="Times New Roman" w:hAnsi="Times New Roman" w:cs="Times New Roman"/>
          <w:sz w:val="24"/>
          <w:szCs w:val="24"/>
          <w:lang w:val="uk-UA"/>
        </w:rPr>
        <w:t>Медичне обслуговування працівника здійснюється за рахунок працедавця на основі національного режиму.</w:t>
      </w:r>
    </w:p>
    <w:p w:rsidR="009315DD" w:rsidRPr="009315DD" w:rsidRDefault="009315DD" w:rsidP="009315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Передбачила угода і питання організації перевезення тіла і особистого майна померлого на територію держави виїзду та відповідальності за сприяння таємній або незаконній </w:t>
      </w:r>
      <w:proofErr w:type="spellStart"/>
      <w:r w:rsidRPr="009315DD">
        <w:rPr>
          <w:rFonts w:ascii="Times New Roman" w:hAnsi="Times New Roman" w:cs="Times New Roman"/>
          <w:sz w:val="24"/>
          <w:szCs w:val="24"/>
          <w:lang w:val="uk-UA"/>
        </w:rPr>
        <w:t>міг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-ра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>ції</w:t>
      </w:r>
      <w:proofErr w:type="spellEnd"/>
      <w:r w:rsidRPr="009315DD">
        <w:rPr>
          <w:rFonts w:ascii="Times New Roman" w:hAnsi="Times New Roman" w:cs="Times New Roman"/>
          <w:sz w:val="24"/>
          <w:szCs w:val="24"/>
          <w:lang w:val="uk-UA"/>
        </w:rPr>
        <w:t>. Підписуючи трудовий договір (контракт), працівник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 xml:space="preserve"> бере на себе зобов’язання не пе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ребувати на території держави працевлаштування довше того терміну, на який він </w:t>
      </w:r>
      <w:proofErr w:type="spellStart"/>
      <w:r w:rsidRPr="009315DD">
        <w:rPr>
          <w:rFonts w:ascii="Times New Roman" w:hAnsi="Times New Roman" w:cs="Times New Roman"/>
          <w:sz w:val="24"/>
          <w:szCs w:val="24"/>
          <w:lang w:val="uk-UA"/>
        </w:rPr>
        <w:t>одер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>жав</w:t>
      </w:r>
      <w:proofErr w:type="spellEnd"/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 дозвіл, та не шукати іншої роботи, крім тієї, яка передбачена відповідним договором. Працедавець після закінчення дії трудового договору виконує у трудовій книжці </w:t>
      </w:r>
      <w:proofErr w:type="spellStart"/>
      <w:r w:rsidRPr="009315DD">
        <w:rPr>
          <w:rFonts w:ascii="Times New Roman" w:hAnsi="Times New Roman" w:cs="Times New Roman"/>
          <w:sz w:val="24"/>
          <w:szCs w:val="24"/>
          <w:lang w:val="uk-UA"/>
        </w:rPr>
        <w:t>відповід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>ний</w:t>
      </w:r>
      <w:proofErr w:type="spellEnd"/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 зап</w:t>
      </w:r>
      <w:r w:rsidR="004D3828">
        <w:rPr>
          <w:rFonts w:ascii="Times New Roman" w:hAnsi="Times New Roman" w:cs="Times New Roman"/>
          <w:sz w:val="24"/>
          <w:szCs w:val="24"/>
          <w:lang w:val="uk-UA"/>
        </w:rPr>
        <w:t>ис. Довідки про заробітну плату</w:t>
      </w:r>
      <w:r w:rsidRPr="009315DD">
        <w:rPr>
          <w:rFonts w:ascii="Times New Roman" w:hAnsi="Times New Roman" w:cs="Times New Roman"/>
          <w:sz w:val="24"/>
          <w:szCs w:val="24"/>
          <w:lang w:val="uk-UA"/>
        </w:rPr>
        <w:t xml:space="preserve"> під час роботи видаються помісячно.</w:t>
      </w:r>
    </w:p>
    <w:p w:rsidR="00EE730B" w:rsidRPr="00EE730B" w:rsidRDefault="004D3828" w:rsidP="00EE730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Далі </w:t>
      </w:r>
      <w:r w:rsidR="009315DD" w:rsidRPr="009315DD">
        <w:rPr>
          <w:rFonts w:ascii="Times New Roman" w:hAnsi="Times New Roman" w:cs="Times New Roman"/>
          <w:sz w:val="24"/>
          <w:szCs w:val="24"/>
          <w:lang w:val="uk-UA"/>
        </w:rPr>
        <w:t>зупинимося на основних положеннях двосторонньої угоди між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раїною та РФ</w:t>
      </w:r>
      <w:r w:rsidR="009315DD" w:rsidRPr="009315D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E730B" w:rsidRPr="00EE730B">
        <w:t xml:space="preserve"> </w:t>
      </w:r>
      <w:proofErr w:type="spellStart"/>
      <w:r w:rsidR="00EE730B" w:rsidRPr="00EE730B">
        <w:rPr>
          <w:rFonts w:ascii="Times New Roman" w:hAnsi="Times New Roman" w:cs="Times New Roman"/>
          <w:sz w:val="24"/>
          <w:szCs w:val="24"/>
          <w:lang w:val="uk-UA"/>
        </w:rPr>
        <w:t>Уго</w:t>
      </w:r>
      <w:r w:rsidR="00EE730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E730B" w:rsidRPr="00EE730B">
        <w:rPr>
          <w:rFonts w:ascii="Times New Roman" w:hAnsi="Times New Roman" w:cs="Times New Roman"/>
          <w:sz w:val="24"/>
          <w:szCs w:val="24"/>
          <w:lang w:val="uk-UA"/>
        </w:rPr>
        <w:t>да</w:t>
      </w:r>
      <w:proofErr w:type="spellEnd"/>
      <w:r w:rsidR="00EE730B" w:rsidRPr="00EE730B">
        <w:rPr>
          <w:rFonts w:ascii="Times New Roman" w:hAnsi="Times New Roman" w:cs="Times New Roman"/>
          <w:sz w:val="24"/>
          <w:szCs w:val="24"/>
          <w:lang w:val="uk-UA"/>
        </w:rPr>
        <w:t xml:space="preserve"> між Урядом України і Урядо</w:t>
      </w:r>
      <w:r w:rsidR="00EE730B">
        <w:rPr>
          <w:rFonts w:ascii="Times New Roman" w:hAnsi="Times New Roman" w:cs="Times New Roman"/>
          <w:sz w:val="24"/>
          <w:szCs w:val="24"/>
          <w:lang w:val="uk-UA"/>
        </w:rPr>
        <w:t>м РФ</w:t>
      </w:r>
      <w:r w:rsidR="00EE730B" w:rsidRPr="00EE730B">
        <w:rPr>
          <w:rFonts w:ascii="Times New Roman" w:hAnsi="Times New Roman" w:cs="Times New Roman"/>
          <w:sz w:val="24"/>
          <w:szCs w:val="24"/>
          <w:lang w:val="uk-UA"/>
        </w:rPr>
        <w:t xml:space="preserve"> про трудову діяльність і соціальний захист громадян України і Росії, які працюють за межами кордонів своїх держав (1993 р.) містить такі </w:t>
      </w:r>
      <w:proofErr w:type="spellStart"/>
      <w:r w:rsidR="00EE730B" w:rsidRPr="00EE730B">
        <w:rPr>
          <w:rFonts w:ascii="Times New Roman" w:hAnsi="Times New Roman" w:cs="Times New Roman"/>
          <w:sz w:val="24"/>
          <w:szCs w:val="24"/>
          <w:lang w:val="uk-UA"/>
        </w:rPr>
        <w:t>най</w:t>
      </w:r>
      <w:r w:rsidR="00EE730B">
        <w:rPr>
          <w:rFonts w:ascii="Times New Roman" w:hAnsi="Times New Roman" w:cs="Times New Roman"/>
          <w:sz w:val="24"/>
          <w:szCs w:val="24"/>
          <w:lang w:val="uk-UA"/>
        </w:rPr>
        <w:t>-го</w:t>
      </w:r>
      <w:r w:rsidR="00EE730B" w:rsidRPr="00EE730B">
        <w:rPr>
          <w:rFonts w:ascii="Times New Roman" w:hAnsi="Times New Roman" w:cs="Times New Roman"/>
          <w:sz w:val="24"/>
          <w:szCs w:val="24"/>
          <w:lang w:val="uk-UA"/>
        </w:rPr>
        <w:t>ловніші</w:t>
      </w:r>
      <w:proofErr w:type="spellEnd"/>
      <w:r w:rsidR="00EE730B" w:rsidRPr="00EE730B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положення:</w:t>
      </w:r>
    </w:p>
    <w:p w:rsidR="00EE730B" w:rsidRDefault="00EE730B" w:rsidP="00EE730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EE730B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сторони виїзду, які працюють на території сторони працевлаштування, </w:t>
      </w:r>
      <w:proofErr w:type="spellStart"/>
      <w:r w:rsidRPr="00EE730B">
        <w:rPr>
          <w:rFonts w:ascii="Times New Roman" w:hAnsi="Times New Roman" w:cs="Times New Roman"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E730B">
        <w:rPr>
          <w:rFonts w:ascii="Times New Roman" w:hAnsi="Times New Roman" w:cs="Times New Roman"/>
          <w:sz w:val="24"/>
          <w:szCs w:val="24"/>
          <w:lang w:val="uk-UA"/>
        </w:rPr>
        <w:t>ристуються</w:t>
      </w:r>
      <w:proofErr w:type="spellEnd"/>
      <w:r w:rsidRPr="00EE730B">
        <w:rPr>
          <w:rFonts w:ascii="Times New Roman" w:hAnsi="Times New Roman" w:cs="Times New Roman"/>
          <w:sz w:val="24"/>
          <w:szCs w:val="24"/>
          <w:lang w:val="uk-UA"/>
        </w:rPr>
        <w:t xml:space="preserve"> правами і несуть обов’язки, встановлені законодавством про працю сторони працевлаштування (включаючи питання трудових відносин, колективних договорів, </w:t>
      </w:r>
      <w:proofErr w:type="spellStart"/>
      <w:r w:rsidRPr="00EE730B">
        <w:rPr>
          <w:rFonts w:ascii="Times New Roman" w:hAnsi="Times New Roman" w:cs="Times New Roman"/>
          <w:sz w:val="24"/>
          <w:szCs w:val="24"/>
          <w:lang w:val="uk-UA"/>
        </w:rPr>
        <w:t>опла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E730B">
        <w:rPr>
          <w:rFonts w:ascii="Times New Roman" w:hAnsi="Times New Roman" w:cs="Times New Roman"/>
          <w:sz w:val="24"/>
          <w:szCs w:val="24"/>
          <w:lang w:val="uk-UA"/>
        </w:rPr>
        <w:t>ти</w:t>
      </w:r>
      <w:proofErr w:type="spellEnd"/>
      <w:r w:rsidRPr="00EE730B">
        <w:rPr>
          <w:rFonts w:ascii="Times New Roman" w:hAnsi="Times New Roman" w:cs="Times New Roman"/>
          <w:sz w:val="24"/>
          <w:szCs w:val="24"/>
          <w:lang w:val="uk-UA"/>
        </w:rPr>
        <w:t xml:space="preserve"> праці, режиму робочого часу і часу відпочинку, охорони праці та її умов);</w:t>
      </w:r>
    </w:p>
    <w:p w:rsidR="00EE730B" w:rsidRDefault="00EE730B" w:rsidP="00EE73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730B">
        <w:rPr>
          <w:rFonts w:ascii="Times New Roman" w:hAnsi="Times New Roman" w:cs="Times New Roman"/>
          <w:sz w:val="24"/>
          <w:szCs w:val="24"/>
          <w:lang w:val="uk-UA"/>
        </w:rPr>
        <w:t>2) трудовий стаж, включаючи стаж, розрахований у пільговому порядку, і стаж роботи за</w:t>
      </w:r>
    </w:p>
    <w:p w:rsidR="00EE730B" w:rsidRPr="00EE730B" w:rsidRDefault="00EE730B" w:rsidP="00EE73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E730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спеціальністю, набутий у зв’язку з трудовою діяльністю на територіях обох сторін,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взаєм-</w:t>
      </w:r>
      <w:r w:rsidRPr="00EE730B"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 w:rsidRPr="00EE730B">
        <w:rPr>
          <w:rFonts w:ascii="Times New Roman" w:hAnsi="Times New Roman" w:cs="Times New Roman"/>
          <w:sz w:val="24"/>
          <w:szCs w:val="24"/>
          <w:lang w:val="uk-UA"/>
        </w:rPr>
        <w:t xml:space="preserve"> визначається сторонами;</w:t>
      </w:r>
    </w:p>
    <w:p w:rsidR="00EE730B" w:rsidRPr="00EE730B" w:rsidRDefault="00EE730B" w:rsidP="00EE730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EE730B">
        <w:rPr>
          <w:rFonts w:ascii="Times New Roman" w:hAnsi="Times New Roman" w:cs="Times New Roman"/>
          <w:sz w:val="24"/>
          <w:szCs w:val="24"/>
          <w:lang w:val="uk-UA"/>
        </w:rPr>
        <w:t xml:space="preserve">обчислення стажу виконується за законодавством тієї сторони, на території якої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здій-</w:t>
      </w:r>
      <w:r w:rsidRPr="00EE730B">
        <w:rPr>
          <w:rFonts w:ascii="Times New Roman" w:hAnsi="Times New Roman" w:cs="Times New Roman"/>
          <w:sz w:val="24"/>
          <w:szCs w:val="24"/>
          <w:lang w:val="uk-UA"/>
        </w:rPr>
        <w:t>нювалася</w:t>
      </w:r>
      <w:proofErr w:type="spellEnd"/>
      <w:r w:rsidRPr="00EE730B">
        <w:rPr>
          <w:rFonts w:ascii="Times New Roman" w:hAnsi="Times New Roman" w:cs="Times New Roman"/>
          <w:sz w:val="24"/>
          <w:szCs w:val="24"/>
          <w:lang w:val="uk-UA"/>
        </w:rPr>
        <w:t xml:space="preserve"> трудова діяльність;</w:t>
      </w:r>
    </w:p>
    <w:p w:rsidR="00EE730B" w:rsidRPr="00EE730B" w:rsidRDefault="00EE730B" w:rsidP="00EE730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Pr="00EE730B">
        <w:rPr>
          <w:rFonts w:ascii="Times New Roman" w:hAnsi="Times New Roman" w:cs="Times New Roman"/>
          <w:sz w:val="24"/>
          <w:szCs w:val="24"/>
          <w:lang w:val="uk-UA"/>
        </w:rPr>
        <w:t xml:space="preserve">сторонами визнаються без легалізації дипломи, свідоцтва та інші документи </w:t>
      </w:r>
      <w:proofErr w:type="spellStart"/>
      <w:r w:rsidRPr="00EE730B">
        <w:rPr>
          <w:rFonts w:ascii="Times New Roman" w:hAnsi="Times New Roman" w:cs="Times New Roman"/>
          <w:sz w:val="24"/>
          <w:szCs w:val="24"/>
          <w:lang w:val="uk-UA"/>
        </w:rPr>
        <w:t>державно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E730B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EE730B">
        <w:rPr>
          <w:rFonts w:ascii="Times New Roman" w:hAnsi="Times New Roman" w:cs="Times New Roman"/>
          <w:sz w:val="24"/>
          <w:szCs w:val="24"/>
          <w:lang w:val="uk-UA"/>
        </w:rPr>
        <w:t xml:space="preserve"> зразка про рівень освіти і кваліфікації, видані відповідними компетентними органами сторін.</w:t>
      </w:r>
      <w:bookmarkStart w:id="0" w:name="_GoBack"/>
      <w:bookmarkEnd w:id="0"/>
    </w:p>
    <w:sectPr w:rsidR="00EE730B" w:rsidRPr="00EE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DA"/>
    <w:rsid w:val="000D6249"/>
    <w:rsid w:val="00125FA9"/>
    <w:rsid w:val="001B1513"/>
    <w:rsid w:val="002B0DF4"/>
    <w:rsid w:val="002B5BA4"/>
    <w:rsid w:val="002B5C43"/>
    <w:rsid w:val="002F5245"/>
    <w:rsid w:val="0041450C"/>
    <w:rsid w:val="00455771"/>
    <w:rsid w:val="004D3828"/>
    <w:rsid w:val="0068428B"/>
    <w:rsid w:val="0076003F"/>
    <w:rsid w:val="00761B3B"/>
    <w:rsid w:val="007A1D74"/>
    <w:rsid w:val="008140FD"/>
    <w:rsid w:val="008340A6"/>
    <w:rsid w:val="008A1EF7"/>
    <w:rsid w:val="008E5AD4"/>
    <w:rsid w:val="00925FD2"/>
    <w:rsid w:val="009315DD"/>
    <w:rsid w:val="009A7CBA"/>
    <w:rsid w:val="009C14DA"/>
    <w:rsid w:val="009C5C35"/>
    <w:rsid w:val="009F0D0B"/>
    <w:rsid w:val="00B46BF8"/>
    <w:rsid w:val="00CB362B"/>
    <w:rsid w:val="00E94A9A"/>
    <w:rsid w:val="00EE730B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2021-03-16T10:19:00Z</dcterms:created>
  <dcterms:modified xsi:type="dcterms:W3CDTF">2021-03-16T17:43:00Z</dcterms:modified>
</cp:coreProperties>
</file>