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30C7E" w14:textId="1C96D043" w:rsidR="00AF4029" w:rsidRPr="00306C9A" w:rsidRDefault="00AF4029" w:rsidP="00306C9A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06C9A">
        <w:rPr>
          <w:rFonts w:ascii="Times New Roman" w:hAnsi="Times New Roman" w:cs="Times New Roman"/>
          <w:b/>
          <w:sz w:val="28"/>
        </w:rPr>
        <w:t>Тем</w:t>
      </w:r>
      <w:r w:rsidR="00306C9A">
        <w:rPr>
          <w:rFonts w:ascii="Times New Roman" w:hAnsi="Times New Roman" w:cs="Times New Roman"/>
          <w:b/>
          <w:sz w:val="28"/>
          <w:lang w:val="uk-UA"/>
        </w:rPr>
        <w:t>а</w:t>
      </w:r>
      <w:r w:rsidR="00C84F12" w:rsidRPr="00306C9A">
        <w:rPr>
          <w:rFonts w:ascii="Times New Roman" w:hAnsi="Times New Roman" w:cs="Times New Roman"/>
          <w:b/>
          <w:sz w:val="28"/>
          <w:lang w:val="uk-UA"/>
        </w:rPr>
        <w:t xml:space="preserve"> №</w:t>
      </w:r>
      <w:proofErr w:type="gramStart"/>
      <w:r w:rsidR="00C84F12" w:rsidRPr="00306C9A">
        <w:rPr>
          <w:rFonts w:ascii="Times New Roman" w:hAnsi="Times New Roman" w:cs="Times New Roman"/>
          <w:b/>
          <w:sz w:val="28"/>
          <w:lang w:val="uk-UA"/>
        </w:rPr>
        <w:t>4</w:t>
      </w:r>
      <w:r w:rsidRPr="00306C9A">
        <w:rPr>
          <w:rFonts w:ascii="Times New Roman" w:hAnsi="Times New Roman" w:cs="Times New Roman"/>
          <w:b/>
          <w:sz w:val="28"/>
        </w:rPr>
        <w:t xml:space="preserve"> </w:t>
      </w:r>
      <w:r w:rsidRPr="00306C9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306C9A">
        <w:rPr>
          <w:rFonts w:ascii="Times New Roman" w:hAnsi="Times New Roman" w:cs="Times New Roman"/>
          <w:b/>
          <w:sz w:val="28"/>
          <w:lang w:val="uk-UA"/>
        </w:rPr>
        <w:t>«</w:t>
      </w:r>
      <w:proofErr w:type="gramEnd"/>
      <w:r w:rsidR="00306C9A">
        <w:rPr>
          <w:rFonts w:ascii="Times New Roman" w:hAnsi="Times New Roman" w:cs="Times New Roman"/>
          <w:b/>
          <w:sz w:val="28"/>
          <w:lang w:val="uk-UA"/>
        </w:rPr>
        <w:t>З</w:t>
      </w:r>
      <w:proofErr w:type="spellStart"/>
      <w:r w:rsidRPr="00306C9A">
        <w:rPr>
          <w:rFonts w:ascii="Times New Roman" w:hAnsi="Times New Roman" w:cs="Times New Roman"/>
          <w:b/>
          <w:sz w:val="28"/>
        </w:rPr>
        <w:t>агальне</w:t>
      </w:r>
      <w:proofErr w:type="spellEnd"/>
      <w:r w:rsidRPr="00306C9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b/>
          <w:sz w:val="28"/>
        </w:rPr>
        <w:t>недорозвинення</w:t>
      </w:r>
      <w:proofErr w:type="spellEnd"/>
      <w:r w:rsidRPr="00306C9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b/>
          <w:sz w:val="28"/>
        </w:rPr>
        <w:t>мовлення</w:t>
      </w:r>
      <w:proofErr w:type="spellEnd"/>
      <w:r w:rsidRPr="00306C9A">
        <w:rPr>
          <w:rFonts w:ascii="Times New Roman" w:hAnsi="Times New Roman" w:cs="Times New Roman"/>
          <w:b/>
          <w:sz w:val="28"/>
        </w:rPr>
        <w:t xml:space="preserve"> (ЗНМ)</w:t>
      </w:r>
      <w:r w:rsidR="00306C9A">
        <w:rPr>
          <w:rFonts w:ascii="Times New Roman" w:hAnsi="Times New Roman" w:cs="Times New Roman"/>
          <w:b/>
          <w:sz w:val="28"/>
          <w:lang w:val="uk-UA"/>
        </w:rPr>
        <w:t>»</w:t>
      </w:r>
    </w:p>
    <w:p w14:paraId="5D331C80" w14:textId="4FBDA67F" w:rsidR="00AF4029" w:rsidRPr="00306C9A" w:rsidRDefault="00AF4029" w:rsidP="00306C9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06C9A">
        <w:rPr>
          <w:rFonts w:ascii="Times New Roman" w:hAnsi="Times New Roman" w:cs="Times New Roman"/>
          <w:b/>
          <w:sz w:val="28"/>
        </w:rPr>
        <w:t>План</w:t>
      </w:r>
    </w:p>
    <w:p w14:paraId="0CD95456" w14:textId="23BECF3A" w:rsidR="00AF4029" w:rsidRPr="00306C9A" w:rsidRDefault="00AF4029" w:rsidP="00306C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6C9A">
        <w:rPr>
          <w:rFonts w:ascii="Times New Roman" w:hAnsi="Times New Roman" w:cs="Times New Roman"/>
          <w:sz w:val="28"/>
        </w:rPr>
        <w:t>1.</w:t>
      </w:r>
      <w:r w:rsidR="00306C9A">
        <w:rPr>
          <w:rFonts w:ascii="Times New Roman" w:hAnsi="Times New Roman" w:cs="Times New Roman"/>
          <w:sz w:val="28"/>
          <w:lang w:val="uk-UA"/>
        </w:rPr>
        <w:t> </w:t>
      </w:r>
      <w:proofErr w:type="spellStart"/>
      <w:r w:rsidRPr="00306C9A">
        <w:rPr>
          <w:rFonts w:ascii="Times New Roman" w:hAnsi="Times New Roman" w:cs="Times New Roman"/>
          <w:sz w:val="28"/>
        </w:rPr>
        <w:t>Загальне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недорозвинення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06C9A">
        <w:rPr>
          <w:rFonts w:ascii="Times New Roman" w:hAnsi="Times New Roman" w:cs="Times New Roman"/>
          <w:sz w:val="28"/>
        </w:rPr>
        <w:t>мовлення,причини</w:t>
      </w:r>
      <w:proofErr w:type="gramEnd"/>
      <w:r w:rsidRPr="00306C9A">
        <w:rPr>
          <w:rFonts w:ascii="Times New Roman" w:hAnsi="Times New Roman" w:cs="Times New Roman"/>
          <w:sz w:val="28"/>
        </w:rPr>
        <w:t>,основні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завдання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06C9A">
        <w:rPr>
          <w:rFonts w:ascii="Times New Roman" w:hAnsi="Times New Roman" w:cs="Times New Roman"/>
          <w:sz w:val="28"/>
        </w:rPr>
        <w:t>напрями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корекційної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роботи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06C9A">
        <w:rPr>
          <w:rFonts w:ascii="Times New Roman" w:hAnsi="Times New Roman" w:cs="Times New Roman"/>
          <w:sz w:val="28"/>
        </w:rPr>
        <w:t>дітьми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дошкільного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віку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. </w:t>
      </w:r>
    </w:p>
    <w:p w14:paraId="775E7F7E" w14:textId="6A20A46E" w:rsidR="00AF4029" w:rsidRPr="00306C9A" w:rsidRDefault="00AF4029" w:rsidP="00306C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6C9A">
        <w:rPr>
          <w:rFonts w:ascii="Times New Roman" w:hAnsi="Times New Roman" w:cs="Times New Roman"/>
          <w:sz w:val="28"/>
          <w:lang w:val="uk-UA"/>
        </w:rPr>
        <w:t>2</w:t>
      </w:r>
      <w:r w:rsidRPr="00306C9A">
        <w:rPr>
          <w:rFonts w:ascii="Times New Roman" w:hAnsi="Times New Roman" w:cs="Times New Roman"/>
          <w:sz w:val="28"/>
        </w:rPr>
        <w:t>.</w:t>
      </w:r>
      <w:r w:rsidR="00306C9A">
        <w:rPr>
          <w:rFonts w:ascii="Times New Roman" w:hAnsi="Times New Roman" w:cs="Times New Roman"/>
          <w:sz w:val="28"/>
          <w:lang w:val="uk-UA"/>
        </w:rPr>
        <w:t> </w:t>
      </w:r>
      <w:proofErr w:type="spellStart"/>
      <w:r w:rsidRPr="00306C9A">
        <w:rPr>
          <w:rFonts w:ascii="Times New Roman" w:hAnsi="Times New Roman" w:cs="Times New Roman"/>
          <w:sz w:val="28"/>
        </w:rPr>
        <w:t>Особливості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306C9A">
        <w:rPr>
          <w:rFonts w:ascii="Times New Roman" w:hAnsi="Times New Roman" w:cs="Times New Roman"/>
          <w:sz w:val="28"/>
        </w:rPr>
        <w:t>корекційно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306C9A">
        <w:rPr>
          <w:rFonts w:ascii="Times New Roman" w:hAnsi="Times New Roman" w:cs="Times New Roman"/>
          <w:sz w:val="28"/>
        </w:rPr>
        <w:t>педагогічного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впливу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06C9A">
        <w:rPr>
          <w:rFonts w:ascii="Times New Roman" w:hAnsi="Times New Roman" w:cs="Times New Roman"/>
          <w:sz w:val="28"/>
        </w:rPr>
        <w:t>різні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розлади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голосових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функцій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06C9A">
        <w:rPr>
          <w:rFonts w:ascii="Times New Roman" w:hAnsi="Times New Roman" w:cs="Times New Roman"/>
          <w:sz w:val="28"/>
        </w:rPr>
        <w:t>дітей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( </w:t>
      </w:r>
      <w:proofErr w:type="spellStart"/>
      <w:r w:rsidRPr="00306C9A">
        <w:rPr>
          <w:rFonts w:ascii="Times New Roman" w:hAnsi="Times New Roman" w:cs="Times New Roman"/>
          <w:sz w:val="28"/>
        </w:rPr>
        <w:t>тахілалія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06C9A">
        <w:rPr>
          <w:rFonts w:ascii="Times New Roman" w:hAnsi="Times New Roman" w:cs="Times New Roman"/>
          <w:sz w:val="28"/>
        </w:rPr>
        <w:t>брадилалія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06C9A">
        <w:rPr>
          <w:rFonts w:ascii="Times New Roman" w:hAnsi="Times New Roman" w:cs="Times New Roman"/>
          <w:sz w:val="28"/>
        </w:rPr>
        <w:t>заїкання</w:t>
      </w:r>
      <w:proofErr w:type="spellEnd"/>
      <w:r w:rsidRPr="00306C9A">
        <w:rPr>
          <w:rFonts w:ascii="Times New Roman" w:hAnsi="Times New Roman" w:cs="Times New Roman"/>
          <w:sz w:val="28"/>
        </w:rPr>
        <w:t>).</w:t>
      </w:r>
    </w:p>
    <w:p w14:paraId="7F4DFFE1" w14:textId="77777777" w:rsidR="00AF4029" w:rsidRPr="00306C9A" w:rsidRDefault="00AF4029" w:rsidP="00306C9A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306C9A">
        <w:rPr>
          <w:rFonts w:ascii="Times New Roman" w:hAnsi="Times New Roman" w:cs="Times New Roman"/>
          <w:b/>
          <w:sz w:val="28"/>
        </w:rPr>
        <w:t>Контрольні</w:t>
      </w:r>
      <w:proofErr w:type="spellEnd"/>
      <w:r w:rsidRPr="00306C9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b/>
          <w:sz w:val="28"/>
        </w:rPr>
        <w:t>запитання</w:t>
      </w:r>
      <w:proofErr w:type="spellEnd"/>
    </w:p>
    <w:p w14:paraId="6E5E455C" w14:textId="0151114B" w:rsidR="00AF4029" w:rsidRPr="00306C9A" w:rsidRDefault="00AF4029" w:rsidP="00306C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06C9A">
        <w:rPr>
          <w:rFonts w:ascii="Times New Roman" w:hAnsi="Times New Roman" w:cs="Times New Roman"/>
          <w:sz w:val="28"/>
        </w:rPr>
        <w:t>Розвиток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лексичної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складової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мовлення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. </w:t>
      </w:r>
    </w:p>
    <w:p w14:paraId="3197C68B" w14:textId="1E110AFE" w:rsidR="00AF4029" w:rsidRPr="00306C9A" w:rsidRDefault="00AF4029" w:rsidP="00306C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06C9A">
        <w:rPr>
          <w:rFonts w:ascii="Times New Roman" w:hAnsi="Times New Roman" w:cs="Times New Roman"/>
          <w:sz w:val="28"/>
        </w:rPr>
        <w:t>Формування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граматичної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будови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мовлення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. </w:t>
      </w:r>
    </w:p>
    <w:p w14:paraId="26A8A088" w14:textId="0EDF7437" w:rsidR="00AF4029" w:rsidRPr="00306C9A" w:rsidRDefault="00AF4029" w:rsidP="00306C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06C9A">
        <w:rPr>
          <w:rFonts w:ascii="Times New Roman" w:hAnsi="Times New Roman" w:cs="Times New Roman"/>
          <w:sz w:val="28"/>
        </w:rPr>
        <w:t>Розвиток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зв’язного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мовлення</w:t>
      </w:r>
      <w:proofErr w:type="spellEnd"/>
      <w:r w:rsidRPr="00306C9A">
        <w:rPr>
          <w:rFonts w:ascii="Times New Roman" w:hAnsi="Times New Roman" w:cs="Times New Roman"/>
          <w:sz w:val="28"/>
        </w:rPr>
        <w:t>.</w:t>
      </w:r>
    </w:p>
    <w:p w14:paraId="1D33F447" w14:textId="048F3ADA" w:rsidR="00AF4029" w:rsidRPr="00306C9A" w:rsidRDefault="00AF4029" w:rsidP="00306C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06C9A">
        <w:rPr>
          <w:rFonts w:ascii="Times New Roman" w:hAnsi="Times New Roman" w:cs="Times New Roman"/>
          <w:b/>
          <w:sz w:val="28"/>
        </w:rPr>
        <w:t>Завдання</w:t>
      </w:r>
      <w:proofErr w:type="spellEnd"/>
      <w:r w:rsidRPr="00306C9A">
        <w:rPr>
          <w:rFonts w:ascii="Times New Roman" w:hAnsi="Times New Roman" w:cs="Times New Roman"/>
          <w:b/>
          <w:sz w:val="28"/>
        </w:rPr>
        <w:t xml:space="preserve"> для </w:t>
      </w:r>
      <w:proofErr w:type="spellStart"/>
      <w:r w:rsidRPr="00306C9A">
        <w:rPr>
          <w:rFonts w:ascii="Times New Roman" w:hAnsi="Times New Roman" w:cs="Times New Roman"/>
          <w:b/>
          <w:sz w:val="28"/>
        </w:rPr>
        <w:t>самостійної</w:t>
      </w:r>
      <w:proofErr w:type="spellEnd"/>
      <w:r w:rsidRPr="00306C9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b/>
          <w:sz w:val="28"/>
        </w:rPr>
        <w:t>роботи</w:t>
      </w:r>
      <w:proofErr w:type="spellEnd"/>
    </w:p>
    <w:p w14:paraId="6D2F04A2" w14:textId="77777777" w:rsidR="00AF4029" w:rsidRPr="00306C9A" w:rsidRDefault="00AF4029" w:rsidP="00306C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06C9A">
        <w:rPr>
          <w:rFonts w:ascii="Times New Roman" w:hAnsi="Times New Roman" w:cs="Times New Roman"/>
          <w:sz w:val="28"/>
        </w:rPr>
        <w:t>Особливості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розвитку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словника </w:t>
      </w:r>
      <w:proofErr w:type="spellStart"/>
      <w:r w:rsidRPr="00306C9A">
        <w:rPr>
          <w:rFonts w:ascii="Times New Roman" w:hAnsi="Times New Roman" w:cs="Times New Roman"/>
          <w:sz w:val="28"/>
        </w:rPr>
        <w:t>дітей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дошкільного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віку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06C9A">
        <w:rPr>
          <w:rFonts w:ascii="Times New Roman" w:hAnsi="Times New Roman" w:cs="Times New Roman"/>
          <w:sz w:val="28"/>
        </w:rPr>
        <w:t>особливості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розуміння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багатозначних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слів</w:t>
      </w:r>
      <w:proofErr w:type="spellEnd"/>
      <w:r w:rsidRPr="00306C9A">
        <w:rPr>
          <w:rFonts w:ascii="Times New Roman" w:hAnsi="Times New Roman" w:cs="Times New Roman"/>
          <w:sz w:val="28"/>
        </w:rPr>
        <w:t>.</w:t>
      </w:r>
    </w:p>
    <w:p w14:paraId="58B7C80B" w14:textId="50FB8FB7" w:rsidR="00AF4029" w:rsidRPr="00306C9A" w:rsidRDefault="00AF4029" w:rsidP="00306C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06C9A">
        <w:rPr>
          <w:rFonts w:ascii="Times New Roman" w:hAnsi="Times New Roman" w:cs="Times New Roman"/>
          <w:b/>
          <w:sz w:val="28"/>
        </w:rPr>
        <w:t>Література</w:t>
      </w:r>
      <w:proofErr w:type="spellEnd"/>
    </w:p>
    <w:p w14:paraId="1D823B65" w14:textId="0029C0B1" w:rsidR="00AF4029" w:rsidRPr="00306C9A" w:rsidRDefault="00AF4029" w:rsidP="00306C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6C9A">
        <w:rPr>
          <w:rFonts w:ascii="Times New Roman" w:hAnsi="Times New Roman" w:cs="Times New Roman"/>
          <w:sz w:val="28"/>
        </w:rPr>
        <w:t>1.</w:t>
      </w:r>
      <w:proofErr w:type="gramStart"/>
      <w:r w:rsidRPr="00306C9A">
        <w:rPr>
          <w:rFonts w:ascii="Times New Roman" w:hAnsi="Times New Roman" w:cs="Times New Roman"/>
          <w:sz w:val="28"/>
        </w:rPr>
        <w:t>Логопедія</w:t>
      </w:r>
      <w:r w:rsidR="00306C9A">
        <w:rPr>
          <w:rFonts w:ascii="Times New Roman" w:hAnsi="Times New Roman" w:cs="Times New Roman"/>
          <w:sz w:val="28"/>
          <w:lang w:val="uk-UA"/>
        </w:rPr>
        <w:t> :</w:t>
      </w:r>
      <w:proofErr w:type="gramEnd"/>
      <w:r w:rsidR="00306C9A">
        <w:rPr>
          <w:rFonts w:ascii="Times New Roman" w:hAnsi="Times New Roman" w:cs="Times New Roman"/>
          <w:sz w:val="28"/>
          <w:lang w:val="uk-UA"/>
        </w:rPr>
        <w:t xml:space="preserve"> п</w:t>
      </w:r>
      <w:proofErr w:type="spellStart"/>
      <w:r w:rsidRPr="00306C9A">
        <w:rPr>
          <w:rFonts w:ascii="Times New Roman" w:hAnsi="Times New Roman" w:cs="Times New Roman"/>
          <w:sz w:val="28"/>
        </w:rPr>
        <w:t>ідручник</w:t>
      </w:r>
      <w:proofErr w:type="spellEnd"/>
      <w:r w:rsidR="00306C9A">
        <w:rPr>
          <w:rFonts w:ascii="Times New Roman" w:hAnsi="Times New Roman" w:cs="Times New Roman"/>
          <w:sz w:val="28"/>
          <w:lang w:val="uk-UA"/>
        </w:rPr>
        <w:t>/ з</w:t>
      </w:r>
      <w:r w:rsidRPr="00306C9A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306C9A">
        <w:rPr>
          <w:rFonts w:ascii="Times New Roman" w:hAnsi="Times New Roman" w:cs="Times New Roman"/>
          <w:sz w:val="28"/>
          <w:lang w:val="uk-UA"/>
        </w:rPr>
        <w:t>заг</w:t>
      </w:r>
      <w:proofErr w:type="spellEnd"/>
      <w:r w:rsidR="00306C9A">
        <w:rPr>
          <w:rFonts w:ascii="Times New Roman" w:hAnsi="Times New Roman" w:cs="Times New Roman"/>
          <w:sz w:val="28"/>
          <w:lang w:val="uk-UA"/>
        </w:rPr>
        <w:t xml:space="preserve">. </w:t>
      </w:r>
      <w:r w:rsidRPr="00306C9A">
        <w:rPr>
          <w:rFonts w:ascii="Times New Roman" w:hAnsi="Times New Roman" w:cs="Times New Roman"/>
          <w:sz w:val="28"/>
        </w:rPr>
        <w:t>ред. М.</w:t>
      </w:r>
      <w:r w:rsidR="00306C9A">
        <w:rPr>
          <w:rFonts w:ascii="Times New Roman" w:hAnsi="Times New Roman" w:cs="Times New Roman"/>
          <w:sz w:val="28"/>
          <w:lang w:val="uk-UA"/>
        </w:rPr>
        <w:t> </w:t>
      </w:r>
      <w:r w:rsidRPr="00306C9A">
        <w:rPr>
          <w:rFonts w:ascii="Times New Roman" w:hAnsi="Times New Roman" w:cs="Times New Roman"/>
          <w:sz w:val="28"/>
        </w:rPr>
        <w:t>К.</w:t>
      </w:r>
      <w:r w:rsidR="00306C9A">
        <w:rPr>
          <w:rFonts w:ascii="Times New Roman" w:hAnsi="Times New Roman" w:cs="Times New Roman"/>
          <w:sz w:val="28"/>
          <w:lang w:val="uk-UA"/>
        </w:rPr>
        <w:t> </w:t>
      </w:r>
      <w:proofErr w:type="spellStart"/>
      <w:r w:rsidRPr="00306C9A">
        <w:rPr>
          <w:rFonts w:ascii="Times New Roman" w:hAnsi="Times New Roman" w:cs="Times New Roman"/>
          <w:sz w:val="28"/>
        </w:rPr>
        <w:t>Шеремет</w:t>
      </w:r>
      <w:proofErr w:type="spellEnd"/>
      <w:r w:rsidRPr="00306C9A">
        <w:rPr>
          <w:rFonts w:ascii="Times New Roman" w:hAnsi="Times New Roman" w:cs="Times New Roman"/>
          <w:sz w:val="28"/>
        </w:rPr>
        <w:t>.</w:t>
      </w:r>
      <w:r w:rsidR="00306C9A">
        <w:rPr>
          <w:rFonts w:ascii="Times New Roman" w:hAnsi="Times New Roman" w:cs="Times New Roman"/>
          <w:sz w:val="28"/>
          <w:lang w:val="uk-UA"/>
        </w:rPr>
        <w:t xml:space="preserve"> Київ : Слово,</w:t>
      </w:r>
      <w:r w:rsidRPr="00306C9A">
        <w:rPr>
          <w:rFonts w:ascii="Times New Roman" w:hAnsi="Times New Roman" w:cs="Times New Roman"/>
          <w:sz w:val="28"/>
        </w:rPr>
        <w:t xml:space="preserve"> 201</w:t>
      </w:r>
      <w:r w:rsidRPr="00306C9A">
        <w:rPr>
          <w:rFonts w:ascii="Times New Roman" w:hAnsi="Times New Roman" w:cs="Times New Roman"/>
          <w:sz w:val="28"/>
          <w:lang w:val="uk-UA"/>
        </w:rPr>
        <w:t>8</w:t>
      </w:r>
      <w:r w:rsidRPr="00306C9A">
        <w:rPr>
          <w:rFonts w:ascii="Times New Roman" w:hAnsi="Times New Roman" w:cs="Times New Roman"/>
          <w:sz w:val="28"/>
        </w:rPr>
        <w:t xml:space="preserve">. </w:t>
      </w:r>
      <w:r w:rsidRPr="00306C9A">
        <w:rPr>
          <w:rFonts w:ascii="Times New Roman" w:hAnsi="Times New Roman" w:cs="Times New Roman"/>
          <w:sz w:val="28"/>
          <w:lang w:val="uk-UA"/>
        </w:rPr>
        <w:t>8</w:t>
      </w:r>
      <w:r w:rsidRPr="00306C9A">
        <w:rPr>
          <w:rFonts w:ascii="Times New Roman" w:hAnsi="Times New Roman" w:cs="Times New Roman"/>
          <w:sz w:val="28"/>
        </w:rPr>
        <w:t>72</w:t>
      </w:r>
      <w:r w:rsidR="00306C9A">
        <w:rPr>
          <w:rFonts w:ascii="Times New Roman" w:hAnsi="Times New Roman" w:cs="Times New Roman"/>
          <w:sz w:val="28"/>
          <w:lang w:val="uk-UA"/>
        </w:rPr>
        <w:t> </w:t>
      </w:r>
      <w:r w:rsidRPr="00306C9A">
        <w:rPr>
          <w:rFonts w:ascii="Times New Roman" w:hAnsi="Times New Roman" w:cs="Times New Roman"/>
          <w:sz w:val="28"/>
        </w:rPr>
        <w:t>с.</w:t>
      </w:r>
    </w:p>
    <w:p w14:paraId="282D4CA9" w14:textId="7D01CCCB" w:rsidR="00AF4029" w:rsidRPr="00306C9A" w:rsidRDefault="00AF4029" w:rsidP="00306C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6C9A">
        <w:rPr>
          <w:rFonts w:ascii="Times New Roman" w:hAnsi="Times New Roman" w:cs="Times New Roman"/>
          <w:sz w:val="28"/>
        </w:rPr>
        <w:t>2.Марченко</w:t>
      </w:r>
      <w:r w:rsidR="00306C9A">
        <w:rPr>
          <w:rFonts w:ascii="Times New Roman" w:hAnsi="Times New Roman" w:cs="Times New Roman"/>
          <w:sz w:val="28"/>
          <w:lang w:val="uk-UA"/>
        </w:rPr>
        <w:t> </w:t>
      </w:r>
      <w:r w:rsidRPr="00306C9A">
        <w:rPr>
          <w:rFonts w:ascii="Times New Roman" w:hAnsi="Times New Roman" w:cs="Times New Roman"/>
          <w:sz w:val="28"/>
        </w:rPr>
        <w:t>І.</w:t>
      </w:r>
      <w:r w:rsidR="00306C9A">
        <w:rPr>
          <w:rFonts w:ascii="Times New Roman" w:hAnsi="Times New Roman" w:cs="Times New Roman"/>
          <w:sz w:val="28"/>
          <w:lang w:val="uk-UA"/>
        </w:rPr>
        <w:t xml:space="preserve"> </w:t>
      </w:r>
      <w:r w:rsidRPr="00306C9A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306C9A">
        <w:rPr>
          <w:rFonts w:ascii="Times New Roman" w:hAnsi="Times New Roman" w:cs="Times New Roman"/>
          <w:sz w:val="28"/>
        </w:rPr>
        <w:t>Спеціальна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методика початкового </w:t>
      </w:r>
      <w:proofErr w:type="spellStart"/>
      <w:r w:rsidRPr="00306C9A">
        <w:rPr>
          <w:rFonts w:ascii="Times New Roman" w:hAnsi="Times New Roman" w:cs="Times New Roman"/>
          <w:sz w:val="28"/>
        </w:rPr>
        <w:t>навчання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української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мови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06C9A">
        <w:rPr>
          <w:rFonts w:ascii="Times New Roman" w:hAnsi="Times New Roman" w:cs="Times New Roman"/>
          <w:sz w:val="28"/>
        </w:rPr>
        <w:t>логопедична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робота з </w:t>
      </w:r>
      <w:proofErr w:type="spellStart"/>
      <w:r w:rsidRPr="00306C9A">
        <w:rPr>
          <w:rFonts w:ascii="Times New Roman" w:hAnsi="Times New Roman" w:cs="Times New Roman"/>
          <w:sz w:val="28"/>
        </w:rPr>
        <w:t>корекції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порушень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мовлення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у </w:t>
      </w:r>
      <w:proofErr w:type="spellStart"/>
      <w:proofErr w:type="gramStart"/>
      <w:r w:rsidRPr="00306C9A">
        <w:rPr>
          <w:rFonts w:ascii="Times New Roman" w:hAnsi="Times New Roman" w:cs="Times New Roman"/>
          <w:sz w:val="28"/>
        </w:rPr>
        <w:t>дошкільників</w:t>
      </w:r>
      <w:proofErr w:type="spellEnd"/>
      <w:r w:rsidR="00306C9A">
        <w:rPr>
          <w:rFonts w:ascii="Times New Roman" w:hAnsi="Times New Roman" w:cs="Times New Roman"/>
          <w:sz w:val="28"/>
          <w:lang w:val="uk-UA"/>
        </w:rPr>
        <w:t> </w:t>
      </w:r>
      <w:r w:rsidRPr="00306C9A">
        <w:rPr>
          <w:rFonts w:ascii="Times New Roman" w:hAnsi="Times New Roman" w:cs="Times New Roman"/>
          <w:sz w:val="28"/>
        </w:rPr>
        <w:t>)</w:t>
      </w:r>
      <w:proofErr w:type="gramEnd"/>
      <w:r w:rsidR="00306C9A">
        <w:rPr>
          <w:rFonts w:ascii="Times New Roman" w:hAnsi="Times New Roman" w:cs="Times New Roman"/>
          <w:sz w:val="28"/>
          <w:lang w:val="uk-UA"/>
        </w:rPr>
        <w:t> : н</w:t>
      </w:r>
      <w:proofErr w:type="spellStart"/>
      <w:r w:rsidRPr="00306C9A">
        <w:rPr>
          <w:rFonts w:ascii="Times New Roman" w:hAnsi="Times New Roman" w:cs="Times New Roman"/>
          <w:sz w:val="28"/>
        </w:rPr>
        <w:t>авч.посібник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306C9A">
        <w:rPr>
          <w:rFonts w:ascii="Times New Roman" w:hAnsi="Times New Roman" w:cs="Times New Roman"/>
          <w:sz w:val="28"/>
        </w:rPr>
        <w:t>К</w:t>
      </w:r>
      <w:proofErr w:type="spellStart"/>
      <w:r w:rsidR="00306C9A">
        <w:rPr>
          <w:rFonts w:ascii="Times New Roman" w:hAnsi="Times New Roman" w:cs="Times New Roman"/>
          <w:sz w:val="28"/>
          <w:lang w:val="uk-UA"/>
        </w:rPr>
        <w:t>иїв</w:t>
      </w:r>
      <w:proofErr w:type="spellEnd"/>
      <w:r w:rsidR="00306C9A">
        <w:rPr>
          <w:rFonts w:ascii="Times New Roman" w:hAnsi="Times New Roman" w:cs="Times New Roman"/>
          <w:sz w:val="28"/>
          <w:lang w:val="uk-UA"/>
        </w:rPr>
        <w:t> </w:t>
      </w:r>
      <w:r w:rsidRPr="00306C9A">
        <w:rPr>
          <w:rFonts w:ascii="Times New Roman" w:hAnsi="Times New Roman" w:cs="Times New Roman"/>
          <w:sz w:val="28"/>
        </w:rPr>
        <w:t>:</w:t>
      </w:r>
      <w:proofErr w:type="gramEnd"/>
      <w:r w:rsidRPr="00306C9A">
        <w:rPr>
          <w:rFonts w:ascii="Times New Roman" w:hAnsi="Times New Roman" w:cs="Times New Roman"/>
          <w:sz w:val="28"/>
        </w:rPr>
        <w:t xml:space="preserve"> Слово, 2010. 285</w:t>
      </w:r>
      <w:r w:rsidR="00306C9A">
        <w:rPr>
          <w:rFonts w:ascii="Times New Roman" w:hAnsi="Times New Roman" w:cs="Times New Roman"/>
          <w:sz w:val="28"/>
          <w:lang w:val="uk-UA"/>
        </w:rPr>
        <w:t> </w:t>
      </w:r>
      <w:r w:rsidRPr="00306C9A">
        <w:rPr>
          <w:rFonts w:ascii="Times New Roman" w:hAnsi="Times New Roman" w:cs="Times New Roman"/>
          <w:sz w:val="28"/>
        </w:rPr>
        <w:t xml:space="preserve">с. </w:t>
      </w:r>
    </w:p>
    <w:p w14:paraId="6CE2C75C" w14:textId="2D06C221" w:rsidR="00AF4029" w:rsidRPr="00306C9A" w:rsidRDefault="00AF4029" w:rsidP="00306C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6C9A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306C9A">
        <w:rPr>
          <w:rFonts w:ascii="Times New Roman" w:hAnsi="Times New Roman" w:cs="Times New Roman"/>
          <w:sz w:val="28"/>
        </w:rPr>
        <w:t>Рібцун</w:t>
      </w:r>
      <w:proofErr w:type="spellEnd"/>
      <w:r w:rsidR="00306C9A">
        <w:rPr>
          <w:rFonts w:ascii="Times New Roman" w:hAnsi="Times New Roman" w:cs="Times New Roman"/>
          <w:sz w:val="28"/>
          <w:lang w:val="uk-UA"/>
        </w:rPr>
        <w:t> </w:t>
      </w:r>
      <w:r w:rsidRPr="00306C9A">
        <w:rPr>
          <w:rFonts w:ascii="Times New Roman" w:hAnsi="Times New Roman" w:cs="Times New Roman"/>
          <w:sz w:val="28"/>
        </w:rPr>
        <w:t>Ю.</w:t>
      </w:r>
      <w:r w:rsidR="00306C9A">
        <w:rPr>
          <w:rFonts w:ascii="Times New Roman" w:hAnsi="Times New Roman" w:cs="Times New Roman"/>
          <w:sz w:val="28"/>
          <w:lang w:val="uk-UA"/>
        </w:rPr>
        <w:t> </w:t>
      </w:r>
      <w:r w:rsidRPr="00306C9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306C9A">
        <w:rPr>
          <w:rFonts w:ascii="Times New Roman" w:hAnsi="Times New Roman" w:cs="Times New Roman"/>
          <w:sz w:val="28"/>
        </w:rPr>
        <w:t>Корекційне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навчання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06C9A">
        <w:rPr>
          <w:rFonts w:ascii="Times New Roman" w:hAnsi="Times New Roman" w:cs="Times New Roman"/>
          <w:sz w:val="28"/>
        </w:rPr>
        <w:t>розвитку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мовлення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дітей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молодшого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дошкільного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віку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із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06C9A">
        <w:rPr>
          <w:rFonts w:ascii="Times New Roman" w:hAnsi="Times New Roman" w:cs="Times New Roman"/>
          <w:sz w:val="28"/>
        </w:rPr>
        <w:t>ЗНМ</w:t>
      </w:r>
      <w:r w:rsidR="00306C9A">
        <w:rPr>
          <w:rFonts w:ascii="Times New Roman" w:hAnsi="Times New Roman" w:cs="Times New Roman"/>
          <w:sz w:val="28"/>
          <w:lang w:val="uk-UA"/>
        </w:rPr>
        <w:t> </w:t>
      </w:r>
      <w:r w:rsidRPr="00306C9A">
        <w:rPr>
          <w:rFonts w:ascii="Times New Roman" w:hAnsi="Times New Roman" w:cs="Times New Roman"/>
          <w:sz w:val="28"/>
        </w:rPr>
        <w:t>:</w:t>
      </w:r>
      <w:proofErr w:type="gram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програмно-методичний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комплекс. </w:t>
      </w:r>
      <w:proofErr w:type="gramStart"/>
      <w:r w:rsidRPr="00306C9A">
        <w:rPr>
          <w:rFonts w:ascii="Times New Roman" w:hAnsi="Times New Roman" w:cs="Times New Roman"/>
          <w:sz w:val="28"/>
        </w:rPr>
        <w:t>К</w:t>
      </w:r>
      <w:proofErr w:type="spellStart"/>
      <w:r w:rsidR="00306C9A">
        <w:rPr>
          <w:rFonts w:ascii="Times New Roman" w:hAnsi="Times New Roman" w:cs="Times New Roman"/>
          <w:sz w:val="28"/>
          <w:lang w:val="uk-UA"/>
        </w:rPr>
        <w:t>иїв</w:t>
      </w:r>
      <w:proofErr w:type="spellEnd"/>
      <w:r w:rsidR="00306C9A">
        <w:rPr>
          <w:rFonts w:ascii="Times New Roman" w:hAnsi="Times New Roman" w:cs="Times New Roman"/>
          <w:sz w:val="28"/>
          <w:lang w:val="uk-UA"/>
        </w:rPr>
        <w:t> </w:t>
      </w:r>
      <w:r w:rsidRPr="00306C9A">
        <w:rPr>
          <w:rFonts w:ascii="Times New Roman" w:hAnsi="Times New Roman" w:cs="Times New Roman"/>
          <w:sz w:val="28"/>
        </w:rPr>
        <w:t>:</w:t>
      </w:r>
      <w:proofErr w:type="gram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Освіта</w:t>
      </w:r>
      <w:proofErr w:type="spellEnd"/>
      <w:r w:rsidRPr="00306C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6C9A">
        <w:rPr>
          <w:rFonts w:ascii="Times New Roman" w:hAnsi="Times New Roman" w:cs="Times New Roman"/>
          <w:sz w:val="28"/>
        </w:rPr>
        <w:t>України</w:t>
      </w:r>
      <w:proofErr w:type="spellEnd"/>
      <w:r w:rsidRPr="00306C9A">
        <w:rPr>
          <w:rFonts w:ascii="Times New Roman" w:hAnsi="Times New Roman" w:cs="Times New Roman"/>
          <w:sz w:val="28"/>
        </w:rPr>
        <w:t>, 2011. 292</w:t>
      </w:r>
      <w:r w:rsidR="00306C9A">
        <w:rPr>
          <w:rFonts w:ascii="Times New Roman" w:hAnsi="Times New Roman" w:cs="Times New Roman"/>
          <w:sz w:val="28"/>
          <w:lang w:val="uk-UA"/>
        </w:rPr>
        <w:t> </w:t>
      </w:r>
      <w:r w:rsidRPr="00306C9A">
        <w:rPr>
          <w:rFonts w:ascii="Times New Roman" w:hAnsi="Times New Roman" w:cs="Times New Roman"/>
          <w:sz w:val="28"/>
        </w:rPr>
        <w:t xml:space="preserve">с. </w:t>
      </w:r>
      <w:bookmarkStart w:id="0" w:name="_GoBack"/>
      <w:bookmarkEnd w:id="0"/>
    </w:p>
    <w:p w14:paraId="6E1AE898" w14:textId="77777777" w:rsidR="00AF4029" w:rsidRDefault="00AF4029" w:rsidP="00306C9A">
      <w:pPr>
        <w:ind w:firstLine="709"/>
        <w:jc w:val="both"/>
      </w:pPr>
    </w:p>
    <w:sectPr w:rsidR="00AF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324C"/>
    <w:multiLevelType w:val="hybridMultilevel"/>
    <w:tmpl w:val="B0320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5D"/>
    <w:rsid w:val="00306C9A"/>
    <w:rsid w:val="0068144C"/>
    <w:rsid w:val="008253F6"/>
    <w:rsid w:val="00AF4029"/>
    <w:rsid w:val="00C84F12"/>
    <w:rsid w:val="00E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90BA"/>
  <w15:chartTrackingRefBased/>
  <w15:docId w15:val="{FE84C13F-39E5-48F5-A604-F82A25F2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2023-10-09T16:16:00Z</dcterms:created>
  <dcterms:modified xsi:type="dcterms:W3CDTF">2023-10-11T11:33:00Z</dcterms:modified>
</cp:coreProperties>
</file>