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Times New Roman"/>
          <w:b/>
          <w:bCs/>
          <w:sz w:val="28"/>
          <w:szCs w:val="28"/>
          <w:lang w:val="uk-UA"/>
        </w:rPr>
      </w:pPr>
      <w:bookmarkStart w:id="0" w:name="_GoBack"/>
      <w:r>
        <w:rPr>
          <w:rFonts w:hint="default" w:cs="Times New Roman"/>
          <w:b/>
          <w:bCs/>
          <w:sz w:val="28"/>
          <w:szCs w:val="28"/>
          <w:lang w:val="uk-UA"/>
        </w:rPr>
        <w:t>Критерії оцінювання есе</w:t>
      </w:r>
    </w:p>
    <w:bookmarkEnd w:id="0"/>
    <w:p>
      <w:pPr>
        <w:jc w:val="center"/>
        <w:rPr>
          <w:rFonts w:hint="default" w:cs="Times New Roman"/>
          <w:b/>
          <w:bCs/>
          <w:sz w:val="28"/>
          <w:szCs w:val="28"/>
          <w:lang w:val="uk-UA"/>
        </w:rPr>
      </w:pPr>
    </w:p>
    <w:p>
      <w:pPr>
        <w:jc w:val="center"/>
        <w:rPr>
          <w:rFonts w:hint="default" w:cs="Times New Roman"/>
          <w:b/>
          <w:bCs/>
          <w:sz w:val="28"/>
          <w:szCs w:val="28"/>
          <w:lang w:val="uk-U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10 балів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– повна змістовна робота, висока аргументованість</w:t>
      </w:r>
      <w:r>
        <w:rPr>
          <w:rFonts w:hint="default" w:cs="Times New Roman"/>
          <w:b w:val="0"/>
          <w:bCs w:val="0"/>
          <w:sz w:val="28"/>
          <w:szCs w:val="28"/>
          <w:lang w:val="uk-UA"/>
        </w:rPr>
        <w:t xml:space="preserve"> висновків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, переконливе демонстрування</w:t>
      </w:r>
      <w:r>
        <w:rPr>
          <w:rFonts w:hint="default" w:cs="Times New Roman"/>
          <w:b w:val="0"/>
          <w:bCs w:val="0"/>
          <w:sz w:val="28"/>
          <w:szCs w:val="28"/>
          <w:lang w:val="uk-UA"/>
        </w:rPr>
        <w:t xml:space="preserve"> обізнаності з матеріалом дослідження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;</w:t>
      </w:r>
      <w:r>
        <w:rPr>
          <w:rFonts w:hint="default" w:cs="Times New Roman"/>
          <w:b w:val="0"/>
          <w:bCs w:val="0"/>
          <w:sz w:val="28"/>
          <w:szCs w:val="28"/>
          <w:lang w:val="uk-UA"/>
        </w:rPr>
        <w:t xml:space="preserve"> відсутність помилок, логічне, послідовне викладення матеріалу дослідження, </w:t>
      </w:r>
      <w:r>
        <w:rPr>
          <w:rFonts w:hint="default" w:cs="Times New Roman"/>
          <w:b w:val="0"/>
          <w:bCs w:val="0"/>
          <w:sz w:val="24"/>
          <w:szCs w:val="24"/>
          <w:lang w:val="uk-UA"/>
        </w:rPr>
        <w:t>робота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відрізняється точністю формулювань,  достатній рівень узагальненості знань. Наявна авторська позиція</w:t>
      </w:r>
      <w:r>
        <w:rPr>
          <w:rFonts w:hint="default" w:cs="Times New Roman"/>
          <w:b w:val="0"/>
          <w:bCs w:val="0"/>
          <w:sz w:val="24"/>
          <w:szCs w:val="24"/>
          <w:lang w:val="uk-UA"/>
        </w:rPr>
        <w:t>.Відсутність плагіату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9-8</w:t>
      </w:r>
      <w:r>
        <w:rPr>
          <w:rFonts w:hint="default" w:ascii="Times New Roman" w:hAnsi="Times New Roman" w:cs="Times New Roman"/>
          <w:sz w:val="28"/>
          <w:szCs w:val="28"/>
        </w:rPr>
        <w:t xml:space="preserve"> балів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робота досить повна, але є деякі неточності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7-4</w:t>
      </w:r>
      <w:r>
        <w:rPr>
          <w:rFonts w:hint="default" w:ascii="Times New Roman" w:hAnsi="Times New Roman" w:cs="Times New Roman"/>
          <w:sz w:val="28"/>
          <w:szCs w:val="28"/>
        </w:rPr>
        <w:t xml:space="preserve"> бали –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робота неповна, </w:t>
      </w:r>
      <w:r>
        <w:rPr>
          <w:rFonts w:hint="default" w:ascii="Times New Roman" w:hAnsi="Times New Roman" w:cs="Times New Roman"/>
          <w:sz w:val="28"/>
          <w:szCs w:val="28"/>
        </w:rPr>
        <w:t>поверхневий виклад матеріалу,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відсутність аналітичних висновків</w:t>
      </w:r>
      <w:r>
        <w:rPr>
          <w:rFonts w:hint="default" w:ascii="Times New Roman" w:hAnsi="Times New Roman" w:cs="Times New Roman"/>
          <w:sz w:val="28"/>
          <w:szCs w:val="28"/>
        </w:rPr>
        <w:t xml:space="preserve">; </w:t>
      </w:r>
    </w:p>
    <w:p>
      <w:pPr>
        <w:suppressAutoHyphens/>
        <w:spacing w:after="0" w:line="240" w:lineRule="auto"/>
        <w:ind w:right="246" w:rightChars="88" w:hanging="5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3-1</w:t>
      </w:r>
      <w:r>
        <w:rPr>
          <w:rFonts w:hint="default" w:ascii="Times New Roman" w:hAnsi="Times New Roman" w:cs="Times New Roman"/>
          <w:sz w:val="28"/>
          <w:szCs w:val="28"/>
        </w:rPr>
        <w:t xml:space="preserve"> бал – короткий поверхневий виклад матеріалу</w:t>
      </w:r>
    </w:p>
    <w:p/>
    <w:p>
      <w:pPr>
        <w:rPr>
          <w:rFonts w:hint="default"/>
          <w:sz w:val="40"/>
          <w:szCs w:val="40"/>
          <w:lang w:val="en-US"/>
        </w:rPr>
      </w:pPr>
      <w:r>
        <w:rPr>
          <w:sz w:val="40"/>
          <w:szCs w:val="40"/>
          <w:lang w:val="uk-UA"/>
        </w:rPr>
        <w:t>Обсяг</w:t>
      </w:r>
      <w:r>
        <w:rPr>
          <w:rFonts w:hint="default"/>
          <w:sz w:val="40"/>
          <w:szCs w:val="40"/>
          <w:lang w:val="uk-UA"/>
        </w:rPr>
        <w:t xml:space="preserve"> -1-5 сторінок</w:t>
      </w:r>
    </w:p>
    <w:p>
      <w:pPr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t>E mail - ukra 29@i.ua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3060"/>
    <w:rsid w:val="254A3060"/>
    <w:rsid w:val="7EC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2024-02-10T16:18:00Z</dcterms:created>
  <dc:creator>Mila</dc:creator>
  <cp:lastModifiedBy>Mila</cp:lastModifiedBy>
  <dcterms:modified xsi:type="dcterms:W3CDTF">2024-02-10T16:42:58Z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2D7038934C3744199A6CB3832FB7CDD8_13</vt:lpwstr>
  </property>
</Properties>
</file>