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50" w:rsidRDefault="00813950" w:rsidP="00F811E3">
      <w:pPr>
        <w:pStyle w:val="210"/>
        <w:ind w:left="708"/>
        <w:jc w:val="center"/>
        <w:rPr>
          <w:b/>
          <w:highlight w:val="cyan"/>
          <w:lang w:val="uk-UA"/>
        </w:rPr>
      </w:pPr>
    </w:p>
    <w:p w:rsidR="003D1E7E" w:rsidRDefault="00920BC8" w:rsidP="00F811E3">
      <w:pPr>
        <w:pStyle w:val="210"/>
        <w:ind w:left="708"/>
        <w:jc w:val="center"/>
        <w:rPr>
          <w:b/>
          <w:highlight w:val="cyan"/>
          <w:lang w:val="uk-UA"/>
        </w:rPr>
      </w:pPr>
      <w:r>
        <w:rPr>
          <w:b/>
          <w:highlight w:val="cyan"/>
          <w:lang w:val="uk-UA"/>
        </w:rPr>
        <w:t>Лекція 1.3</w:t>
      </w:r>
      <w:r w:rsidR="003D1E7E">
        <w:rPr>
          <w:b/>
          <w:highlight w:val="cyan"/>
          <w:lang w:val="uk-UA"/>
        </w:rPr>
        <w:t>.</w:t>
      </w:r>
    </w:p>
    <w:p w:rsidR="003D1E7E" w:rsidRDefault="003D1E7E" w:rsidP="00F811E3">
      <w:pPr>
        <w:pStyle w:val="210"/>
        <w:ind w:left="708"/>
        <w:jc w:val="center"/>
        <w:rPr>
          <w:b/>
          <w:highlight w:val="cyan"/>
          <w:lang w:val="uk-UA"/>
        </w:rPr>
      </w:pPr>
    </w:p>
    <w:p w:rsidR="00F811E3" w:rsidRPr="003D1E7E" w:rsidRDefault="00F811E3" w:rsidP="00F811E3">
      <w:pPr>
        <w:pStyle w:val="210"/>
        <w:ind w:left="708"/>
        <w:jc w:val="center"/>
        <w:rPr>
          <w:b/>
          <w:caps/>
          <w:highlight w:val="cyan"/>
          <w:lang w:val="uk-UA"/>
        </w:rPr>
      </w:pPr>
      <w:r w:rsidRPr="003D1E7E">
        <w:rPr>
          <w:b/>
          <w:caps/>
          <w:highlight w:val="cyan"/>
          <w:lang w:val="uk-UA"/>
        </w:rPr>
        <w:t xml:space="preserve">Ротатабельне  центрально-композиційне  </w:t>
      </w:r>
    </w:p>
    <w:p w:rsidR="00F811E3" w:rsidRPr="003D1E7E" w:rsidRDefault="00F811E3" w:rsidP="00F811E3">
      <w:pPr>
        <w:pStyle w:val="210"/>
        <w:ind w:left="708"/>
        <w:jc w:val="center"/>
        <w:rPr>
          <w:b/>
          <w:caps/>
          <w:lang w:val="uk-UA"/>
        </w:rPr>
      </w:pPr>
      <w:r w:rsidRPr="003D1E7E">
        <w:rPr>
          <w:b/>
          <w:caps/>
          <w:highlight w:val="cyan"/>
          <w:lang w:val="uk-UA"/>
        </w:rPr>
        <w:t>планування  експериментів</w:t>
      </w:r>
      <w:r w:rsidRPr="003D1E7E">
        <w:rPr>
          <w:b/>
          <w:caps/>
          <w:lang w:val="uk-UA"/>
        </w:rPr>
        <w:t xml:space="preserve"> </w:t>
      </w:r>
    </w:p>
    <w:p w:rsidR="00F811E3" w:rsidRPr="0035683B" w:rsidRDefault="00F811E3" w:rsidP="00F811E3">
      <w:pPr>
        <w:pStyle w:val="210"/>
        <w:rPr>
          <w:sz w:val="16"/>
          <w:lang w:val="uk-UA"/>
        </w:rPr>
      </w:pPr>
    </w:p>
    <w:p w:rsidR="00F811E3" w:rsidRPr="0035683B" w:rsidRDefault="00F811E3" w:rsidP="00F811E3">
      <w:pPr>
        <w:pStyle w:val="210"/>
        <w:ind w:firstLine="709"/>
        <w:rPr>
          <w:szCs w:val="28"/>
          <w:lang w:val="uk-UA"/>
        </w:rPr>
      </w:pPr>
      <w:r w:rsidRPr="0035683B">
        <w:rPr>
          <w:lang w:val="uk-UA"/>
        </w:rPr>
        <w:t>Для одержання статистичної моделі при плануванні експерименту в області оптимальних значень параметрів необхідно детальн</w:t>
      </w:r>
      <w:r>
        <w:rPr>
          <w:lang w:val="uk-UA"/>
        </w:rPr>
        <w:t>о вивчити функцію відгуку</w:t>
      </w:r>
      <w:r w:rsidRPr="0035683B">
        <w:rPr>
          <w:lang w:val="uk-UA"/>
        </w:rPr>
        <w:t xml:space="preserve">. </w:t>
      </w:r>
      <w:r w:rsidRPr="0035683B">
        <w:rPr>
          <w:szCs w:val="28"/>
          <w:lang w:val="uk-UA"/>
        </w:rPr>
        <w:t>З цією метою її звичайно задають у вигляді полінома другого, а іноді й більшого ступеня. На основі поліноміальної моделі можна вирішувати різні задачі:</w:t>
      </w:r>
    </w:p>
    <w:p w:rsidR="00F811E3" w:rsidRPr="0035683B" w:rsidRDefault="00F811E3" w:rsidP="00F811E3">
      <w:pPr>
        <w:pStyle w:val="210"/>
        <w:ind w:firstLine="567"/>
        <w:rPr>
          <w:szCs w:val="28"/>
          <w:lang w:val="uk-UA"/>
        </w:rPr>
      </w:pPr>
      <w:r w:rsidRPr="0035683B">
        <w:rPr>
          <w:szCs w:val="28"/>
          <w:lang w:val="uk-UA"/>
        </w:rPr>
        <w:t>– інтерполяційні – прогнозування значення функції відгуку у середині досліджуваного факторного простору у будь-якій його точці;</w:t>
      </w:r>
    </w:p>
    <w:p w:rsidR="00F811E3" w:rsidRPr="0035683B" w:rsidRDefault="00F811E3" w:rsidP="00F811E3">
      <w:pPr>
        <w:pStyle w:val="210"/>
        <w:ind w:firstLine="567"/>
        <w:rPr>
          <w:szCs w:val="28"/>
          <w:lang w:val="uk-UA"/>
        </w:rPr>
      </w:pPr>
      <w:r w:rsidRPr="0035683B">
        <w:rPr>
          <w:szCs w:val="28"/>
          <w:lang w:val="uk-UA"/>
        </w:rPr>
        <w:t>– екстраполяційні – прогнозування функції відгуку для точки, розташованої поза факторним простором;</w:t>
      </w:r>
    </w:p>
    <w:p w:rsidR="00F811E3" w:rsidRPr="0035683B" w:rsidRDefault="00F811E3" w:rsidP="00F811E3">
      <w:pPr>
        <w:pStyle w:val="210"/>
        <w:ind w:firstLine="567"/>
        <w:rPr>
          <w:szCs w:val="28"/>
          <w:lang w:val="uk-UA"/>
        </w:rPr>
      </w:pPr>
      <w:r w:rsidRPr="0035683B">
        <w:rPr>
          <w:szCs w:val="28"/>
          <w:lang w:val="uk-UA"/>
        </w:rPr>
        <w:t>– оптимізаційні – визначення оптимальних значень параметрів на основі максимізації або мінімізації цільової функції.</w:t>
      </w:r>
    </w:p>
    <w:p w:rsidR="00F811E3" w:rsidRPr="0035683B" w:rsidRDefault="00F811E3" w:rsidP="00F811E3">
      <w:pPr>
        <w:pStyle w:val="210"/>
        <w:ind w:firstLine="567"/>
        <w:rPr>
          <w:szCs w:val="28"/>
          <w:lang w:val="uk-UA"/>
        </w:rPr>
      </w:pPr>
      <w:r w:rsidRPr="0035683B">
        <w:rPr>
          <w:szCs w:val="28"/>
          <w:lang w:val="uk-UA"/>
        </w:rPr>
        <w:t xml:space="preserve">Поліноміальна модель дозволяє оцінити ступінь впливу на функцію відгуку різних факторів, мінімізувати ресурси і побудувати різні графіки і діаграми. Математична модель майже стаціонарної області допомагає образно представити і досліджувати більш точно екстремальну поверхню відгуку. У більшості випадків екстремальну область можна описати поліномами другого порядку. </w:t>
      </w:r>
    </w:p>
    <w:p w:rsidR="00F811E3" w:rsidRPr="0035683B" w:rsidRDefault="00F811E3" w:rsidP="00F811E3">
      <w:pPr>
        <w:pStyle w:val="210"/>
        <w:ind w:firstLine="567"/>
        <w:rPr>
          <w:szCs w:val="28"/>
          <w:lang w:val="uk-UA"/>
        </w:rPr>
      </w:pPr>
      <w:r w:rsidRPr="0035683B">
        <w:rPr>
          <w:szCs w:val="28"/>
          <w:lang w:val="uk-UA"/>
        </w:rPr>
        <w:t xml:space="preserve">Розглянуте раніше факторне планування типу ПФЕ </w:t>
      </w:r>
      <w:r w:rsidRPr="0035683B">
        <w:rPr>
          <w:i/>
          <w:szCs w:val="28"/>
          <w:lang w:val="uk-UA"/>
        </w:rPr>
        <w:t>2</w:t>
      </w:r>
      <w:r w:rsidRPr="0035683B">
        <w:rPr>
          <w:i/>
          <w:szCs w:val="28"/>
          <w:vertAlign w:val="superscript"/>
          <w:lang w:val="uk-UA"/>
        </w:rPr>
        <w:t>n</w:t>
      </w:r>
      <w:r w:rsidRPr="0035683B">
        <w:rPr>
          <w:szCs w:val="28"/>
          <w:lang w:val="uk-UA"/>
        </w:rPr>
        <w:t xml:space="preserve"> не дозволяє оцінити коефіцієнти при квадратичних членах моделі. Потрібно використовувати планування типу 3</w:t>
      </w:r>
      <w:r w:rsidRPr="0035683B">
        <w:rPr>
          <w:szCs w:val="28"/>
          <w:vertAlign w:val="superscript"/>
          <w:lang w:val="uk-UA"/>
        </w:rPr>
        <w:t>n</w:t>
      </w:r>
      <w:r w:rsidRPr="0035683B">
        <w:rPr>
          <w:szCs w:val="28"/>
          <w:lang w:val="uk-UA"/>
        </w:rPr>
        <w:t xml:space="preserve">, але воно складне і потребує великого числа дослідів. Для досягнення цієї мети існує декілька методів планування експериментів – ортогональне центрально-композиційне, </w:t>
      </w:r>
      <w:proofErr w:type="spellStart"/>
      <w:r w:rsidRPr="0035683B">
        <w:rPr>
          <w:szCs w:val="28"/>
          <w:lang w:val="uk-UA"/>
        </w:rPr>
        <w:t>ротатабельне</w:t>
      </w:r>
      <w:proofErr w:type="spellEnd"/>
      <w:r w:rsidRPr="0035683B">
        <w:rPr>
          <w:szCs w:val="28"/>
          <w:lang w:val="uk-UA"/>
        </w:rPr>
        <w:t xml:space="preserve"> центрально-композиційне й ін. Останнє має більше переваг, тому що дозволяє одержати однакову точність моделі у всіх напрямках. В основі цих методів лежить факторне планування типу ПФЕ </w:t>
      </w:r>
      <w:r w:rsidRPr="0035683B">
        <w:rPr>
          <w:i/>
          <w:szCs w:val="28"/>
          <w:lang w:val="uk-UA"/>
        </w:rPr>
        <w:t>2</w:t>
      </w:r>
      <w:r w:rsidRPr="0035683B">
        <w:rPr>
          <w:i/>
          <w:szCs w:val="28"/>
          <w:vertAlign w:val="superscript"/>
          <w:lang w:val="uk-UA"/>
        </w:rPr>
        <w:t>n</w:t>
      </w:r>
      <w:r w:rsidRPr="0035683B">
        <w:rPr>
          <w:szCs w:val="28"/>
          <w:lang w:val="uk-UA"/>
        </w:rPr>
        <w:t>, матриця якого доповнюється, так званими, «зоряними точками» (</w:t>
      </w:r>
      <w:r w:rsidRPr="0035683B">
        <w:rPr>
          <w:i/>
          <w:szCs w:val="28"/>
          <w:lang w:val="uk-UA"/>
        </w:rPr>
        <w:sym w:font="Symbol" w:char="F061"/>
      </w:r>
      <w:r w:rsidRPr="0035683B">
        <w:rPr>
          <w:szCs w:val="28"/>
          <w:lang w:val="uk-UA"/>
        </w:rPr>
        <w:t>) і нульовими (центральними) точками. Метод дозволяє одержати модель у вигляді:</w:t>
      </w:r>
    </w:p>
    <w:p w:rsidR="00F811E3" w:rsidRPr="0035683B" w:rsidRDefault="00F811E3" w:rsidP="00F811E3">
      <w:pPr>
        <w:pStyle w:val="210"/>
        <w:ind w:firstLine="720"/>
        <w:rPr>
          <w:sz w:val="16"/>
          <w:lang w:val="uk-UA"/>
        </w:rPr>
      </w:pPr>
    </w:p>
    <w:p w:rsidR="00F811E3" w:rsidRPr="0035683B" w:rsidRDefault="00F811E3" w:rsidP="00F811E3">
      <w:pPr>
        <w:pStyle w:val="210"/>
        <w:ind w:firstLine="720"/>
        <w:jc w:val="right"/>
        <w:rPr>
          <w:sz w:val="32"/>
          <w:lang w:val="uk-UA"/>
        </w:rPr>
      </w:pPr>
      <w:r w:rsidRPr="0035683B">
        <w:rPr>
          <w:position w:val="-28"/>
          <w:sz w:val="20"/>
          <w:lang w:val="uk-UA"/>
        </w:rPr>
        <w:object w:dxaOrig="3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42pt" o:ole="" fillcolor="window">
            <v:imagedata r:id="rId5" o:title=""/>
          </v:shape>
          <o:OLEObject Type="Embed" ProgID="Equation.3" ShapeID="_x0000_i1025" DrawAspect="Content" ObjectID="_1768335140" r:id="rId6"/>
        </w:object>
      </w:r>
      <w:r w:rsidRPr="0035683B">
        <w:rPr>
          <w:sz w:val="32"/>
          <w:lang w:val="uk-UA"/>
        </w:rPr>
        <w:t xml:space="preserve">              </w:t>
      </w:r>
      <w:r w:rsidRPr="0035683B">
        <w:rPr>
          <w:lang w:val="uk-UA"/>
        </w:rPr>
        <w:t>(3.98)</w:t>
      </w:r>
    </w:p>
    <w:p w:rsidR="00F811E3" w:rsidRPr="0035683B" w:rsidRDefault="00F811E3" w:rsidP="00F811E3">
      <w:pPr>
        <w:pStyle w:val="210"/>
        <w:ind w:firstLine="720"/>
        <w:rPr>
          <w:lang w:val="uk-UA"/>
        </w:rPr>
      </w:pPr>
      <w:r w:rsidRPr="0035683B">
        <w:rPr>
          <w:lang w:val="uk-UA"/>
        </w:rPr>
        <w:t xml:space="preserve">де </w:t>
      </w:r>
      <w:r w:rsidRPr="0035683B">
        <w:rPr>
          <w:i/>
          <w:sz w:val="32"/>
          <w:lang w:val="uk-UA"/>
        </w:rPr>
        <w:t>b</w:t>
      </w:r>
      <w:r w:rsidRPr="0035683B">
        <w:rPr>
          <w:i/>
          <w:sz w:val="32"/>
          <w:vertAlign w:val="subscript"/>
          <w:lang w:val="uk-UA"/>
        </w:rPr>
        <w:t>0</w:t>
      </w:r>
      <w:r w:rsidRPr="0035683B">
        <w:rPr>
          <w:vertAlign w:val="subscript"/>
          <w:lang w:val="uk-UA"/>
        </w:rPr>
        <w:t xml:space="preserve"> </w:t>
      </w:r>
      <w:r w:rsidRPr="0035683B">
        <w:rPr>
          <w:lang w:val="uk-UA"/>
        </w:rPr>
        <w:t xml:space="preserve">– вільний член, </w:t>
      </w:r>
      <w:proofErr w:type="spellStart"/>
      <w:r w:rsidRPr="0035683B">
        <w:rPr>
          <w:i/>
          <w:sz w:val="32"/>
          <w:lang w:val="uk-UA"/>
        </w:rPr>
        <w:t>b</w:t>
      </w:r>
      <w:r w:rsidRPr="0035683B">
        <w:rPr>
          <w:i/>
          <w:sz w:val="32"/>
          <w:vertAlign w:val="subscript"/>
          <w:lang w:val="uk-UA"/>
        </w:rPr>
        <w:t>i</w:t>
      </w:r>
      <w:proofErr w:type="spellEnd"/>
      <w:r w:rsidRPr="0035683B">
        <w:rPr>
          <w:lang w:val="uk-UA"/>
        </w:rPr>
        <w:t xml:space="preserve"> – коефіцієнти при лінійних членах, </w:t>
      </w:r>
      <w:proofErr w:type="spellStart"/>
      <w:r w:rsidRPr="0035683B">
        <w:rPr>
          <w:lang w:val="uk-UA"/>
        </w:rPr>
        <w:t>b</w:t>
      </w:r>
      <w:r w:rsidRPr="0035683B">
        <w:rPr>
          <w:vertAlign w:val="subscript"/>
          <w:lang w:val="uk-UA"/>
        </w:rPr>
        <w:t>ij</w:t>
      </w:r>
      <w:proofErr w:type="spellEnd"/>
      <w:r w:rsidRPr="0035683B">
        <w:rPr>
          <w:lang w:val="uk-UA"/>
        </w:rPr>
        <w:t xml:space="preserve"> – коефіцієнти при взаємодіях, </w:t>
      </w:r>
      <w:proofErr w:type="spellStart"/>
      <w:r w:rsidRPr="0035683B">
        <w:rPr>
          <w:i/>
          <w:sz w:val="32"/>
          <w:lang w:val="uk-UA"/>
        </w:rPr>
        <w:t>b</w:t>
      </w:r>
      <w:r w:rsidRPr="0035683B">
        <w:rPr>
          <w:i/>
          <w:sz w:val="32"/>
          <w:vertAlign w:val="subscript"/>
          <w:lang w:val="uk-UA"/>
        </w:rPr>
        <w:t>ii</w:t>
      </w:r>
      <w:r w:rsidRPr="0035683B">
        <w:rPr>
          <w:lang w:val="uk-UA"/>
        </w:rPr>
        <w:t>–</w:t>
      </w:r>
      <w:proofErr w:type="spellEnd"/>
      <w:r w:rsidRPr="0035683B">
        <w:rPr>
          <w:lang w:val="uk-UA"/>
        </w:rPr>
        <w:t xml:space="preserve"> коефіцієнти при квадратичних членах моделі, </w:t>
      </w:r>
      <w:proofErr w:type="spellStart"/>
      <w:r w:rsidRPr="0035683B">
        <w:rPr>
          <w:i/>
          <w:sz w:val="32"/>
          <w:lang w:val="uk-UA"/>
        </w:rPr>
        <w:t>Х</w:t>
      </w:r>
      <w:r w:rsidRPr="0035683B">
        <w:rPr>
          <w:i/>
          <w:sz w:val="32"/>
          <w:vertAlign w:val="subscript"/>
          <w:lang w:val="uk-UA"/>
        </w:rPr>
        <w:t>i</w:t>
      </w:r>
      <w:proofErr w:type="spellEnd"/>
      <w:r w:rsidRPr="0035683B">
        <w:rPr>
          <w:lang w:val="uk-UA"/>
        </w:rPr>
        <w:t xml:space="preserve"> – фактори.</w:t>
      </w:r>
    </w:p>
    <w:p w:rsidR="00F811E3" w:rsidRPr="0035683B" w:rsidRDefault="00F811E3" w:rsidP="00F811E3">
      <w:pPr>
        <w:pStyle w:val="210"/>
        <w:ind w:firstLine="720"/>
        <w:rPr>
          <w:lang w:val="uk-UA"/>
        </w:rPr>
      </w:pPr>
      <w:r w:rsidRPr="0035683B">
        <w:rPr>
          <w:lang w:val="uk-UA"/>
        </w:rPr>
        <w:t xml:space="preserve">Новий план експериментів розбивається як би на 2 частини, перша з яких (ПФЕ) дозволяє знайти коефіцієнти </w:t>
      </w:r>
      <w:proofErr w:type="spellStart"/>
      <w:r w:rsidRPr="0035683B">
        <w:rPr>
          <w:i/>
          <w:sz w:val="32"/>
          <w:lang w:val="uk-UA"/>
        </w:rPr>
        <w:t>b</w:t>
      </w:r>
      <w:r w:rsidRPr="0035683B">
        <w:rPr>
          <w:i/>
          <w:sz w:val="32"/>
          <w:vertAlign w:val="subscript"/>
          <w:lang w:val="uk-UA"/>
        </w:rPr>
        <w:t>o</w:t>
      </w:r>
      <w:proofErr w:type="spellEnd"/>
      <w:r w:rsidRPr="0035683B">
        <w:rPr>
          <w:i/>
          <w:sz w:val="32"/>
          <w:vertAlign w:val="subscript"/>
          <w:lang w:val="uk-UA"/>
        </w:rPr>
        <w:t xml:space="preserve"> </w:t>
      </w:r>
      <w:r w:rsidRPr="0035683B">
        <w:rPr>
          <w:i/>
          <w:sz w:val="32"/>
          <w:lang w:val="uk-UA"/>
        </w:rPr>
        <w:t>,</w:t>
      </w:r>
      <w:proofErr w:type="spellStart"/>
      <w:r w:rsidRPr="0035683B">
        <w:rPr>
          <w:i/>
          <w:sz w:val="32"/>
          <w:lang w:val="uk-UA"/>
        </w:rPr>
        <w:t>b</w:t>
      </w:r>
      <w:r w:rsidRPr="0035683B">
        <w:rPr>
          <w:i/>
          <w:sz w:val="32"/>
          <w:vertAlign w:val="subscript"/>
          <w:lang w:val="uk-UA"/>
        </w:rPr>
        <w:t>j</w:t>
      </w:r>
      <w:proofErr w:type="spellEnd"/>
      <w:r w:rsidRPr="0035683B">
        <w:rPr>
          <w:lang w:val="uk-UA"/>
        </w:rPr>
        <w:t xml:space="preserve"> і </w:t>
      </w:r>
      <w:proofErr w:type="spellStart"/>
      <w:r w:rsidRPr="0035683B">
        <w:rPr>
          <w:i/>
          <w:sz w:val="32"/>
          <w:lang w:val="uk-UA"/>
        </w:rPr>
        <w:t>b</w:t>
      </w:r>
      <w:r w:rsidRPr="0035683B">
        <w:rPr>
          <w:i/>
          <w:sz w:val="32"/>
          <w:vertAlign w:val="subscript"/>
          <w:lang w:val="uk-UA"/>
        </w:rPr>
        <w:t>j</w:t>
      </w:r>
      <w:r w:rsidRPr="0035683B">
        <w:rPr>
          <w:vertAlign w:val="subscript"/>
          <w:lang w:val="uk-UA"/>
        </w:rPr>
        <w:t>i</w:t>
      </w:r>
      <w:proofErr w:type="spellEnd"/>
      <w:r w:rsidRPr="0035683B">
        <w:rPr>
          <w:lang w:val="uk-UA"/>
        </w:rPr>
        <w:t xml:space="preserve">, друга – при квадратичних членах. </w:t>
      </w:r>
    </w:p>
    <w:p w:rsidR="00F811E3" w:rsidRPr="0035683B" w:rsidRDefault="00F811E3" w:rsidP="00F811E3">
      <w:pPr>
        <w:pStyle w:val="210"/>
        <w:ind w:firstLine="720"/>
        <w:rPr>
          <w:lang w:val="uk-UA"/>
        </w:rPr>
      </w:pPr>
      <w:r w:rsidRPr="0035683B">
        <w:rPr>
          <w:lang w:val="uk-UA"/>
        </w:rPr>
        <w:t xml:space="preserve">Характеристика </w:t>
      </w:r>
      <w:proofErr w:type="spellStart"/>
      <w:r w:rsidRPr="0035683B">
        <w:rPr>
          <w:lang w:val="uk-UA"/>
        </w:rPr>
        <w:t>ротатабельного</w:t>
      </w:r>
      <w:proofErr w:type="spellEnd"/>
      <w:r w:rsidRPr="0035683B">
        <w:rPr>
          <w:lang w:val="uk-UA"/>
        </w:rPr>
        <w:t xml:space="preserve"> центрально-композиційного планування наведена у табл. 3.24. </w:t>
      </w:r>
    </w:p>
    <w:p w:rsidR="00F811E3" w:rsidRPr="0035683B" w:rsidRDefault="00F811E3" w:rsidP="00F811E3">
      <w:pPr>
        <w:pStyle w:val="210"/>
        <w:ind w:firstLine="720"/>
        <w:rPr>
          <w:sz w:val="16"/>
          <w:lang w:val="uk-UA"/>
        </w:rPr>
      </w:pPr>
    </w:p>
    <w:p w:rsidR="00F811E3" w:rsidRPr="0035683B" w:rsidRDefault="00F811E3" w:rsidP="00F811E3">
      <w:pPr>
        <w:pStyle w:val="210"/>
        <w:ind w:firstLine="720"/>
        <w:jc w:val="center"/>
        <w:rPr>
          <w:lang w:val="uk-UA"/>
        </w:rPr>
      </w:pPr>
      <w:r w:rsidRPr="0035683B">
        <w:rPr>
          <w:lang w:val="uk-UA"/>
        </w:rPr>
        <w:lastRenderedPageBreak/>
        <w:t xml:space="preserve">Таблиця 3.24 – Характеристика </w:t>
      </w:r>
      <w:proofErr w:type="spellStart"/>
      <w:r w:rsidRPr="0035683B">
        <w:rPr>
          <w:lang w:val="uk-UA"/>
        </w:rPr>
        <w:t>ротатабельного</w:t>
      </w:r>
      <w:proofErr w:type="spellEnd"/>
      <w:r w:rsidRPr="0035683B">
        <w:rPr>
          <w:lang w:val="uk-UA"/>
        </w:rPr>
        <w:t xml:space="preserve"> центрально-композиційного планування</w:t>
      </w:r>
    </w:p>
    <w:p w:rsidR="00F811E3" w:rsidRPr="0035683B" w:rsidRDefault="00F811E3" w:rsidP="00F811E3">
      <w:pPr>
        <w:pStyle w:val="210"/>
        <w:ind w:firstLine="720"/>
        <w:rPr>
          <w:sz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959"/>
        <w:gridCol w:w="1701"/>
        <w:gridCol w:w="2126"/>
        <w:gridCol w:w="1276"/>
        <w:gridCol w:w="1025"/>
      </w:tblGrid>
      <w:tr w:rsidR="00F811E3" w:rsidRPr="0035683B" w:rsidTr="00FF0F28">
        <w:trPr>
          <w:cantSplit/>
          <w:jc w:val="center"/>
        </w:trPr>
        <w:tc>
          <w:tcPr>
            <w:tcW w:w="2126" w:type="dxa"/>
            <w:vMerge w:val="restart"/>
            <w:vAlign w:val="center"/>
          </w:tcPr>
          <w:p w:rsidR="00F811E3" w:rsidRPr="0035683B" w:rsidRDefault="00F811E3" w:rsidP="00FF0F28">
            <w:pPr>
              <w:pStyle w:val="210"/>
              <w:ind w:right="-25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Число факторів</w:t>
            </w:r>
          </w:p>
        </w:tc>
        <w:tc>
          <w:tcPr>
            <w:tcW w:w="6062" w:type="dxa"/>
            <w:gridSpan w:val="4"/>
            <w:tcBorders>
              <w:left w:val="nil"/>
              <w:right w:val="nil"/>
            </w:tcBorders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Число точок</w:t>
            </w:r>
          </w:p>
        </w:tc>
        <w:tc>
          <w:tcPr>
            <w:tcW w:w="1025" w:type="dxa"/>
            <w:vMerge w:val="restart"/>
            <w:tcBorders>
              <w:bottom w:val="nil"/>
            </w:tcBorders>
            <w:vAlign w:val="center"/>
          </w:tcPr>
          <w:p w:rsidR="00F811E3" w:rsidRPr="0035683B" w:rsidRDefault="00F811E3" w:rsidP="00FF0F28">
            <w:pPr>
              <w:pStyle w:val="210"/>
              <w:jc w:val="center"/>
              <w:rPr>
                <w:i/>
                <w:sz w:val="32"/>
                <w:lang w:val="uk-UA"/>
              </w:rPr>
            </w:pPr>
            <w:r w:rsidRPr="0035683B">
              <w:rPr>
                <w:i/>
                <w:sz w:val="32"/>
                <w:lang w:val="uk-UA"/>
              </w:rPr>
              <w:sym w:font="Symbol" w:char="F061"/>
            </w:r>
          </w:p>
        </w:tc>
      </w:tr>
      <w:tr w:rsidR="00F811E3" w:rsidRPr="0035683B" w:rsidTr="00FF0F28">
        <w:trPr>
          <w:cantSplit/>
          <w:jc w:val="center"/>
        </w:trPr>
        <w:tc>
          <w:tcPr>
            <w:tcW w:w="2126" w:type="dxa"/>
            <w:vMerge/>
            <w:tcBorders>
              <w:bottom w:val="nil"/>
            </w:tcBorders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59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ПФЕ</w:t>
            </w:r>
          </w:p>
        </w:tc>
        <w:tc>
          <w:tcPr>
            <w:tcW w:w="1701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зоряних</w:t>
            </w:r>
          </w:p>
        </w:tc>
        <w:tc>
          <w:tcPr>
            <w:tcW w:w="212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центральних</w:t>
            </w:r>
          </w:p>
        </w:tc>
        <w:tc>
          <w:tcPr>
            <w:tcW w:w="127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загальне</w:t>
            </w:r>
          </w:p>
        </w:tc>
        <w:tc>
          <w:tcPr>
            <w:tcW w:w="1025" w:type="dxa"/>
            <w:vMerge/>
            <w:tcBorders>
              <w:top w:val="nil"/>
              <w:bottom w:val="nil"/>
            </w:tcBorders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</w:p>
        </w:tc>
      </w:tr>
      <w:tr w:rsidR="00F811E3" w:rsidRPr="0035683B" w:rsidTr="00FF0F28">
        <w:trPr>
          <w:jc w:val="center"/>
        </w:trPr>
        <w:tc>
          <w:tcPr>
            <w:tcW w:w="212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959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13</w:t>
            </w:r>
          </w:p>
        </w:tc>
        <w:tc>
          <w:tcPr>
            <w:tcW w:w="1025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1,414</w:t>
            </w:r>
          </w:p>
        </w:tc>
      </w:tr>
      <w:tr w:rsidR="00F811E3" w:rsidRPr="0035683B" w:rsidTr="00FF0F28">
        <w:trPr>
          <w:jc w:val="center"/>
        </w:trPr>
        <w:tc>
          <w:tcPr>
            <w:tcW w:w="212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959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1701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1025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1,682</w:t>
            </w:r>
          </w:p>
        </w:tc>
      </w:tr>
      <w:tr w:rsidR="00F811E3" w:rsidRPr="0035683B" w:rsidTr="00FF0F28">
        <w:trPr>
          <w:jc w:val="center"/>
        </w:trPr>
        <w:tc>
          <w:tcPr>
            <w:tcW w:w="212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959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1701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12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127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31</w:t>
            </w:r>
          </w:p>
        </w:tc>
        <w:tc>
          <w:tcPr>
            <w:tcW w:w="1025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2,000</w:t>
            </w:r>
          </w:p>
        </w:tc>
      </w:tr>
      <w:tr w:rsidR="00F811E3" w:rsidRPr="0035683B" w:rsidTr="00FF0F28">
        <w:trPr>
          <w:jc w:val="center"/>
        </w:trPr>
        <w:tc>
          <w:tcPr>
            <w:tcW w:w="212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959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32</w:t>
            </w:r>
          </w:p>
        </w:tc>
        <w:tc>
          <w:tcPr>
            <w:tcW w:w="1701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1276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52</w:t>
            </w:r>
          </w:p>
        </w:tc>
        <w:tc>
          <w:tcPr>
            <w:tcW w:w="1025" w:type="dxa"/>
          </w:tcPr>
          <w:p w:rsidR="00F811E3" w:rsidRPr="0035683B" w:rsidRDefault="00F811E3" w:rsidP="00FF0F28">
            <w:pPr>
              <w:pStyle w:val="210"/>
              <w:jc w:val="center"/>
              <w:rPr>
                <w:b/>
                <w:sz w:val="24"/>
                <w:lang w:val="uk-UA"/>
              </w:rPr>
            </w:pPr>
            <w:r w:rsidRPr="0035683B">
              <w:rPr>
                <w:b/>
                <w:sz w:val="24"/>
                <w:lang w:val="uk-UA"/>
              </w:rPr>
              <w:t>2,378</w:t>
            </w:r>
          </w:p>
        </w:tc>
      </w:tr>
    </w:tbl>
    <w:p w:rsidR="00F811E3" w:rsidRPr="0035683B" w:rsidRDefault="00F811E3" w:rsidP="00F811E3">
      <w:pPr>
        <w:pStyle w:val="210"/>
        <w:ind w:firstLine="720"/>
        <w:rPr>
          <w:sz w:val="16"/>
          <w:lang w:val="uk-UA"/>
        </w:rPr>
      </w:pPr>
      <w:r w:rsidRPr="0035683B">
        <w:rPr>
          <w:lang w:val="uk-UA"/>
        </w:rPr>
        <w:tab/>
      </w:r>
    </w:p>
    <w:p w:rsidR="00F811E3" w:rsidRPr="0035683B" w:rsidRDefault="00F811E3" w:rsidP="00F811E3">
      <w:pPr>
        <w:pStyle w:val="210"/>
        <w:ind w:firstLine="720"/>
        <w:rPr>
          <w:lang w:val="uk-UA"/>
        </w:rPr>
      </w:pPr>
    </w:p>
    <w:p w:rsidR="00F811E3" w:rsidRPr="0035683B" w:rsidRDefault="00F811E3" w:rsidP="00F811E3">
      <w:pPr>
        <w:pStyle w:val="210"/>
        <w:ind w:firstLine="720"/>
        <w:rPr>
          <w:lang w:val="uk-UA"/>
        </w:rPr>
      </w:pPr>
      <w:r w:rsidRPr="0035683B">
        <w:rPr>
          <w:lang w:val="uk-UA"/>
        </w:rPr>
        <w:t xml:space="preserve">Величина плеча зоряних точок розраховується за формулою: </w:t>
      </w:r>
    </w:p>
    <w:p w:rsidR="00F811E3" w:rsidRPr="0035683B" w:rsidRDefault="00F811E3" w:rsidP="00F811E3">
      <w:pPr>
        <w:pStyle w:val="210"/>
        <w:ind w:firstLine="720"/>
        <w:rPr>
          <w:sz w:val="16"/>
          <w:lang w:val="uk-UA"/>
        </w:rPr>
      </w:pPr>
    </w:p>
    <w:p w:rsidR="00F811E3" w:rsidRPr="0035683B" w:rsidRDefault="00F811E3" w:rsidP="00F811E3">
      <w:pPr>
        <w:pStyle w:val="210"/>
        <w:jc w:val="center"/>
        <w:rPr>
          <w:sz w:val="32"/>
          <w:lang w:val="uk-UA"/>
        </w:rPr>
      </w:pPr>
      <w:r w:rsidRPr="0035683B">
        <w:rPr>
          <w:sz w:val="32"/>
          <w:lang w:val="uk-UA"/>
        </w:rPr>
        <w:sym w:font="Symbol" w:char="F061"/>
      </w:r>
      <w:r w:rsidRPr="0035683B">
        <w:rPr>
          <w:sz w:val="32"/>
          <w:lang w:val="uk-UA"/>
        </w:rPr>
        <w:t xml:space="preserve"> = 2</w:t>
      </w:r>
      <w:r w:rsidRPr="0035683B">
        <w:rPr>
          <w:sz w:val="32"/>
          <w:vertAlign w:val="superscript"/>
          <w:lang w:val="uk-UA"/>
        </w:rPr>
        <w:t>n/4</w:t>
      </w:r>
      <w:r w:rsidRPr="0035683B">
        <w:rPr>
          <w:sz w:val="32"/>
          <w:lang w:val="uk-UA"/>
        </w:rPr>
        <w:t xml:space="preserve">, </w:t>
      </w:r>
    </w:p>
    <w:p w:rsidR="00F811E3" w:rsidRPr="0035683B" w:rsidRDefault="00F811E3" w:rsidP="00F811E3">
      <w:pPr>
        <w:pStyle w:val="210"/>
        <w:rPr>
          <w:lang w:val="uk-UA"/>
        </w:rPr>
      </w:pPr>
      <w:r w:rsidRPr="0035683B">
        <w:rPr>
          <w:lang w:val="uk-UA"/>
        </w:rPr>
        <w:t>де</w:t>
      </w:r>
      <w:r w:rsidRPr="0035683B">
        <w:rPr>
          <w:sz w:val="32"/>
          <w:lang w:val="uk-UA"/>
        </w:rPr>
        <w:t xml:space="preserve"> </w:t>
      </w:r>
      <w:r w:rsidRPr="0035683B">
        <w:rPr>
          <w:i/>
          <w:sz w:val="32"/>
          <w:lang w:val="uk-UA"/>
        </w:rPr>
        <w:t>n</w:t>
      </w:r>
      <w:r w:rsidRPr="0035683B">
        <w:rPr>
          <w:sz w:val="32"/>
          <w:lang w:val="uk-UA"/>
        </w:rPr>
        <w:t xml:space="preserve">  </w:t>
      </w:r>
      <w:r w:rsidRPr="0035683B">
        <w:rPr>
          <w:lang w:val="uk-UA"/>
        </w:rPr>
        <w:t>– число факторів.</w:t>
      </w:r>
    </w:p>
    <w:p w:rsidR="00F811E3" w:rsidRPr="0035683B" w:rsidRDefault="00F811E3" w:rsidP="00F811E3">
      <w:pPr>
        <w:pStyle w:val="210"/>
        <w:rPr>
          <w:lang w:val="uk-UA"/>
        </w:rPr>
      </w:pPr>
      <w:r w:rsidRPr="0035683B">
        <w:rPr>
          <w:sz w:val="32"/>
          <w:lang w:val="uk-UA"/>
        </w:rPr>
        <w:tab/>
      </w:r>
      <w:r w:rsidRPr="0035683B">
        <w:rPr>
          <w:lang w:val="uk-UA"/>
        </w:rPr>
        <w:t xml:space="preserve">Центральний </w:t>
      </w:r>
      <w:proofErr w:type="spellStart"/>
      <w:r w:rsidRPr="0035683B">
        <w:rPr>
          <w:lang w:val="uk-UA"/>
        </w:rPr>
        <w:t>ротатабельний</w:t>
      </w:r>
      <w:proofErr w:type="spellEnd"/>
      <w:r w:rsidRPr="0035683B">
        <w:rPr>
          <w:lang w:val="uk-UA"/>
        </w:rPr>
        <w:t xml:space="preserve"> композиційний план другого порядку для трьох факторів наведений у табл. 3.25.</w:t>
      </w:r>
    </w:p>
    <w:p w:rsidR="00F811E3" w:rsidRPr="0035683B" w:rsidRDefault="00F811E3" w:rsidP="00F811E3">
      <w:pPr>
        <w:pStyle w:val="12"/>
        <w:tabs>
          <w:tab w:val="clear" w:pos="4153"/>
          <w:tab w:val="clear" w:pos="8306"/>
        </w:tabs>
        <w:spacing w:before="100"/>
        <w:ind w:firstLine="720"/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>У першій частині матриці представлений план ПФЕ 2</w:t>
      </w:r>
      <w:r w:rsidRPr="0035683B">
        <w:rPr>
          <w:sz w:val="28"/>
          <w:szCs w:val="28"/>
          <w:vertAlign w:val="superscript"/>
          <w:lang w:val="uk-UA"/>
        </w:rPr>
        <w:t>3</w:t>
      </w:r>
      <w:r w:rsidRPr="0035683B">
        <w:rPr>
          <w:sz w:val="28"/>
          <w:szCs w:val="28"/>
          <w:lang w:val="uk-UA"/>
        </w:rPr>
        <w:t>, у другій – зоряні точки, а у третій частині – нульові центральні точки.</w:t>
      </w:r>
    </w:p>
    <w:p w:rsidR="00F811E3" w:rsidRPr="0035683B" w:rsidRDefault="00F811E3" w:rsidP="00F811E3">
      <w:pPr>
        <w:pStyle w:val="12"/>
        <w:tabs>
          <w:tab w:val="clear" w:pos="4153"/>
          <w:tab w:val="clear" w:pos="8306"/>
        </w:tabs>
        <w:spacing w:before="100"/>
        <w:ind w:firstLine="720"/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>Розрахунок коефіцієнтів моделі виконується за формулами:</w:t>
      </w:r>
    </w:p>
    <w:p w:rsidR="00F811E3" w:rsidRPr="0035683B" w:rsidRDefault="00F811E3" w:rsidP="00F811E3">
      <w:pPr>
        <w:pStyle w:val="12"/>
        <w:tabs>
          <w:tab w:val="clear" w:pos="4153"/>
          <w:tab w:val="clear" w:pos="8306"/>
        </w:tabs>
        <w:jc w:val="right"/>
        <w:rPr>
          <w:sz w:val="28"/>
          <w:lang w:val="uk-UA"/>
        </w:rPr>
      </w:pPr>
      <w:r w:rsidRPr="0035683B">
        <w:rPr>
          <w:position w:val="-30"/>
          <w:lang w:val="uk-UA"/>
        </w:rPr>
        <w:object w:dxaOrig="3019" w:dyaOrig="700">
          <v:shape id="_x0000_i1026" type="#_x0000_t75" style="width:178.5pt;height:42pt" o:ole="" fillcolor="window">
            <v:imagedata r:id="rId7" o:title=""/>
          </v:shape>
          <o:OLEObject Type="Embed" ProgID="Equation.3" ShapeID="_x0000_i1026" DrawAspect="Content" ObjectID="_1768335141" r:id="rId8"/>
        </w:object>
      </w:r>
      <w:r w:rsidRPr="0035683B">
        <w:rPr>
          <w:sz w:val="28"/>
          <w:lang w:val="uk-UA"/>
        </w:rPr>
        <w:t xml:space="preserve">                                      (3.99)</w:t>
      </w:r>
    </w:p>
    <w:p w:rsidR="00F811E3" w:rsidRPr="0035683B" w:rsidRDefault="00F811E3" w:rsidP="00F811E3">
      <w:pPr>
        <w:pStyle w:val="12"/>
        <w:tabs>
          <w:tab w:val="clear" w:pos="4153"/>
          <w:tab w:val="clear" w:pos="8306"/>
        </w:tabs>
        <w:jc w:val="right"/>
        <w:rPr>
          <w:sz w:val="28"/>
          <w:lang w:val="uk-UA"/>
        </w:rPr>
      </w:pPr>
      <w:r w:rsidRPr="0035683B">
        <w:rPr>
          <w:position w:val="-14"/>
          <w:lang w:val="uk-UA"/>
        </w:rPr>
        <w:object w:dxaOrig="1520" w:dyaOrig="380">
          <v:shape id="_x0000_i1027" type="#_x0000_t75" style="width:94.5pt;height:22.5pt" o:ole="" fillcolor="window">
            <v:imagedata r:id="rId9" o:title=""/>
          </v:shape>
          <o:OLEObject Type="Embed" ProgID="Equation.3" ShapeID="_x0000_i1027" DrawAspect="Content" ObjectID="_1768335142" r:id="rId10"/>
        </w:object>
      </w:r>
      <w:r w:rsidRPr="0035683B">
        <w:rPr>
          <w:sz w:val="28"/>
          <w:lang w:val="uk-UA"/>
        </w:rPr>
        <w:t xml:space="preserve">                                                               (3.100)</w:t>
      </w:r>
    </w:p>
    <w:p w:rsidR="00F811E3" w:rsidRPr="0035683B" w:rsidRDefault="00F811E3" w:rsidP="00F811E3">
      <w:pPr>
        <w:pStyle w:val="12"/>
        <w:tabs>
          <w:tab w:val="clear" w:pos="4153"/>
          <w:tab w:val="clear" w:pos="8306"/>
        </w:tabs>
        <w:spacing w:before="240"/>
        <w:jc w:val="right"/>
        <w:rPr>
          <w:sz w:val="28"/>
          <w:lang w:val="uk-UA"/>
        </w:rPr>
      </w:pPr>
      <w:r w:rsidRPr="0035683B">
        <w:rPr>
          <w:position w:val="-30"/>
          <w:lang w:val="uk-UA"/>
        </w:rPr>
        <w:object w:dxaOrig="4660" w:dyaOrig="700">
          <v:shape id="_x0000_i1028" type="#_x0000_t75" style="width:280.5pt;height:42pt" o:ole="" fillcolor="window">
            <v:imagedata r:id="rId11" o:title=""/>
          </v:shape>
          <o:OLEObject Type="Embed" ProgID="Equation.3" ShapeID="_x0000_i1028" DrawAspect="Content" ObjectID="_1768335143" r:id="rId12"/>
        </w:object>
      </w:r>
      <w:r w:rsidRPr="0035683B">
        <w:rPr>
          <w:sz w:val="28"/>
          <w:lang w:val="uk-UA"/>
        </w:rPr>
        <w:t xml:space="preserve">          (3.101)</w:t>
      </w:r>
    </w:p>
    <w:p w:rsidR="00F811E3" w:rsidRPr="0035683B" w:rsidRDefault="00F811E3" w:rsidP="00F811E3">
      <w:pPr>
        <w:pStyle w:val="12"/>
        <w:tabs>
          <w:tab w:val="clear" w:pos="4153"/>
          <w:tab w:val="clear" w:pos="8306"/>
        </w:tabs>
        <w:jc w:val="right"/>
        <w:rPr>
          <w:sz w:val="28"/>
          <w:lang w:val="uk-UA"/>
        </w:rPr>
      </w:pPr>
      <w:r w:rsidRPr="0035683B">
        <w:rPr>
          <w:position w:val="-14"/>
          <w:lang w:val="uk-UA"/>
        </w:rPr>
        <w:object w:dxaOrig="1700" w:dyaOrig="380">
          <v:shape id="_x0000_i1029" type="#_x0000_t75" style="width:114pt;height:30pt" o:ole="" fillcolor="window">
            <v:imagedata r:id="rId13" o:title=""/>
          </v:shape>
          <o:OLEObject Type="Embed" ProgID="Equation.3" ShapeID="_x0000_i1029" DrawAspect="Content" ObjectID="_1768335144" r:id="rId14"/>
        </w:object>
      </w:r>
      <w:r w:rsidRPr="0035683B">
        <w:rPr>
          <w:sz w:val="28"/>
          <w:lang w:val="uk-UA"/>
        </w:rPr>
        <w:t xml:space="preserve">                                                        (3.102)</w:t>
      </w:r>
    </w:p>
    <w:p w:rsidR="00F811E3" w:rsidRPr="0035683B" w:rsidRDefault="00F811E3" w:rsidP="00F811E3">
      <w:pPr>
        <w:pStyle w:val="12"/>
        <w:tabs>
          <w:tab w:val="clear" w:pos="4153"/>
          <w:tab w:val="clear" w:pos="8306"/>
        </w:tabs>
        <w:jc w:val="center"/>
        <w:rPr>
          <w:sz w:val="16"/>
          <w:lang w:val="uk-UA"/>
        </w:rPr>
      </w:pPr>
    </w:p>
    <w:p w:rsidR="00F811E3" w:rsidRPr="0035683B" w:rsidRDefault="00F811E3" w:rsidP="00F811E3">
      <w:pPr>
        <w:pStyle w:val="12"/>
        <w:tabs>
          <w:tab w:val="clear" w:pos="4153"/>
          <w:tab w:val="clear" w:pos="8306"/>
        </w:tabs>
        <w:rPr>
          <w:sz w:val="28"/>
          <w:lang w:val="uk-UA"/>
        </w:rPr>
      </w:pPr>
      <w:r w:rsidRPr="0035683B">
        <w:rPr>
          <w:sz w:val="28"/>
          <w:lang w:val="uk-UA"/>
        </w:rPr>
        <w:tab/>
        <w:t xml:space="preserve">де    </w:t>
      </w:r>
      <w:r w:rsidRPr="0035683B">
        <w:rPr>
          <w:position w:val="-28"/>
          <w:lang w:val="uk-UA"/>
        </w:rPr>
        <w:object w:dxaOrig="1280" w:dyaOrig="540">
          <v:shape id="_x0000_i1030" type="#_x0000_t75" style="width:1in;height:30pt" o:ole="" fillcolor="window">
            <v:imagedata r:id="rId15" o:title=""/>
          </v:shape>
          <o:OLEObject Type="Embed" ProgID="Equation.3" ShapeID="_x0000_i1030" DrawAspect="Content" ObjectID="_1768335145" r:id="rId16"/>
        </w:object>
      </w:r>
      <w:r w:rsidRPr="0035683B">
        <w:rPr>
          <w:sz w:val="28"/>
          <w:lang w:val="uk-UA"/>
        </w:rPr>
        <w:t xml:space="preserve"> </w:t>
      </w:r>
      <w:r w:rsidRPr="0035683B">
        <w:rPr>
          <w:position w:val="-28"/>
          <w:lang w:val="uk-UA"/>
        </w:rPr>
        <w:object w:dxaOrig="1660" w:dyaOrig="540">
          <v:shape id="_x0000_i1031" type="#_x0000_t75" style="width:87pt;height:30pt" o:ole="" fillcolor="window">
            <v:imagedata r:id="rId17" o:title=""/>
          </v:shape>
          <o:OLEObject Type="Embed" ProgID="Equation.3" ShapeID="_x0000_i1031" DrawAspect="Content" ObjectID="_1768335146" r:id="rId18"/>
        </w:object>
      </w:r>
      <w:r w:rsidRPr="0035683B">
        <w:rPr>
          <w:position w:val="-28"/>
          <w:lang w:val="uk-UA"/>
        </w:rPr>
        <w:object w:dxaOrig="1620" w:dyaOrig="540">
          <v:shape id="_x0000_i1032" type="#_x0000_t75" style="width:87pt;height:30pt" o:ole="" fillcolor="window">
            <v:imagedata r:id="rId19" o:title=""/>
          </v:shape>
          <o:OLEObject Type="Embed" ProgID="Equation.3" ShapeID="_x0000_i1032" DrawAspect="Content" ObjectID="_1768335147" r:id="rId20"/>
        </w:object>
      </w:r>
      <w:r w:rsidRPr="0035683B">
        <w:rPr>
          <w:sz w:val="28"/>
          <w:lang w:val="uk-UA"/>
        </w:rPr>
        <w:t xml:space="preserve"> </w:t>
      </w:r>
      <w:r w:rsidRPr="0035683B">
        <w:rPr>
          <w:position w:val="-28"/>
          <w:lang w:val="uk-UA"/>
        </w:rPr>
        <w:object w:dxaOrig="2020" w:dyaOrig="540">
          <v:shape id="_x0000_i1033" type="#_x0000_t75" style="width:107.25pt;height:30pt" o:ole="" fillcolor="window">
            <v:imagedata r:id="rId21" o:title=""/>
          </v:shape>
          <o:OLEObject Type="Embed" ProgID="Equation.3" ShapeID="_x0000_i1033" DrawAspect="Content" ObjectID="_1768335148" r:id="rId22"/>
        </w:object>
      </w:r>
    </w:p>
    <w:p w:rsidR="00F811E3" w:rsidRDefault="00F811E3" w:rsidP="00F811E3">
      <w:pPr>
        <w:pStyle w:val="210"/>
        <w:rPr>
          <w:lang w:val="uk-UA"/>
        </w:rPr>
      </w:pPr>
    </w:p>
    <w:p w:rsidR="00FF0F28" w:rsidRDefault="00FF0F28" w:rsidP="00F811E3">
      <w:pPr>
        <w:pStyle w:val="210"/>
        <w:rPr>
          <w:lang w:val="uk-UA"/>
        </w:rPr>
      </w:pPr>
    </w:p>
    <w:p w:rsidR="00FF0F28" w:rsidRDefault="00FF0F28" w:rsidP="00F811E3">
      <w:pPr>
        <w:pStyle w:val="210"/>
        <w:rPr>
          <w:lang w:val="uk-UA"/>
        </w:rPr>
      </w:pPr>
    </w:p>
    <w:p w:rsidR="00FF0F28" w:rsidRDefault="00FF0F28" w:rsidP="00F811E3">
      <w:pPr>
        <w:pStyle w:val="210"/>
        <w:rPr>
          <w:lang w:val="uk-UA"/>
        </w:rPr>
      </w:pPr>
    </w:p>
    <w:p w:rsidR="00FF0F28" w:rsidRDefault="00FF0F28" w:rsidP="00F811E3">
      <w:pPr>
        <w:pStyle w:val="210"/>
        <w:rPr>
          <w:lang w:val="uk-UA"/>
        </w:rPr>
      </w:pPr>
    </w:p>
    <w:p w:rsidR="00FF0F28" w:rsidRDefault="00FF0F28" w:rsidP="00F811E3">
      <w:pPr>
        <w:pStyle w:val="210"/>
        <w:rPr>
          <w:lang w:val="uk-UA"/>
        </w:rPr>
      </w:pPr>
    </w:p>
    <w:p w:rsidR="00FF0F28" w:rsidRDefault="00FF0F28" w:rsidP="00F811E3">
      <w:pPr>
        <w:pStyle w:val="210"/>
        <w:rPr>
          <w:lang w:val="uk-UA"/>
        </w:rPr>
      </w:pPr>
    </w:p>
    <w:p w:rsidR="00FF0F28" w:rsidRDefault="00FF0F28" w:rsidP="00F811E3">
      <w:pPr>
        <w:pStyle w:val="210"/>
        <w:rPr>
          <w:lang w:val="uk-UA"/>
        </w:rPr>
      </w:pPr>
    </w:p>
    <w:p w:rsidR="00FF0F28" w:rsidRDefault="00FF0F28" w:rsidP="00F811E3">
      <w:pPr>
        <w:pStyle w:val="210"/>
        <w:rPr>
          <w:lang w:val="uk-UA"/>
        </w:rPr>
      </w:pPr>
    </w:p>
    <w:p w:rsidR="00FF0F28" w:rsidRDefault="00FF0F28" w:rsidP="00F811E3">
      <w:pPr>
        <w:pStyle w:val="210"/>
        <w:rPr>
          <w:lang w:val="uk-UA"/>
        </w:rPr>
      </w:pPr>
    </w:p>
    <w:p w:rsidR="00FF0F28" w:rsidRPr="0035683B" w:rsidRDefault="00FF0F28" w:rsidP="00F811E3">
      <w:pPr>
        <w:pStyle w:val="210"/>
        <w:rPr>
          <w:lang w:val="uk-UA"/>
        </w:rPr>
      </w:pPr>
    </w:p>
    <w:p w:rsidR="00F811E3" w:rsidRPr="0035683B" w:rsidRDefault="00F811E3" w:rsidP="00F811E3">
      <w:pPr>
        <w:pStyle w:val="1"/>
        <w:jc w:val="center"/>
      </w:pPr>
      <w:r w:rsidRPr="0035683B">
        <w:t xml:space="preserve">Таблиця 3.25 - </w:t>
      </w:r>
      <w:proofErr w:type="spellStart"/>
      <w:r w:rsidRPr="0035683B">
        <w:t>Ротатабельний</w:t>
      </w:r>
      <w:proofErr w:type="spellEnd"/>
      <w:r w:rsidRPr="0035683B">
        <w:t xml:space="preserve"> центрально-композиційний план</w:t>
      </w:r>
    </w:p>
    <w:p w:rsidR="00F811E3" w:rsidRPr="0035683B" w:rsidRDefault="00F811E3" w:rsidP="00F811E3">
      <w:pPr>
        <w:pStyle w:val="1"/>
        <w:ind w:left="2160"/>
      </w:pPr>
      <w:r w:rsidRPr="0035683B">
        <w:t xml:space="preserve">           для трьох факторів</w:t>
      </w:r>
    </w:p>
    <w:p w:rsidR="00F811E3" w:rsidRPr="0035683B" w:rsidRDefault="00F811E3" w:rsidP="00F811E3">
      <w:pPr>
        <w:pStyle w:val="11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961"/>
        <w:gridCol w:w="981"/>
        <w:gridCol w:w="1015"/>
        <w:gridCol w:w="1082"/>
        <w:gridCol w:w="1116"/>
        <w:gridCol w:w="1116"/>
        <w:gridCol w:w="1116"/>
        <w:gridCol w:w="1116"/>
        <w:gridCol w:w="1118"/>
        <w:gridCol w:w="37"/>
      </w:tblGrid>
      <w:tr w:rsidR="00F811E3" w:rsidRPr="0035683B" w:rsidTr="00FF0F28">
        <w:trPr>
          <w:gridAfter w:val="1"/>
          <w:wAfter w:w="37" w:type="dxa"/>
          <w:jc w:val="center"/>
        </w:trPr>
        <w:tc>
          <w:tcPr>
            <w:tcW w:w="2975" w:type="dxa"/>
            <w:gridSpan w:val="4"/>
          </w:tcPr>
          <w:p w:rsidR="00F811E3" w:rsidRPr="0035683B" w:rsidRDefault="00F811E3" w:rsidP="00FF0F28">
            <w:pPr>
              <w:pStyle w:val="11"/>
              <w:jc w:val="center"/>
              <w:rPr>
                <w:b/>
              </w:rPr>
            </w:pPr>
            <w:r w:rsidRPr="0035683B">
              <w:rPr>
                <w:b/>
              </w:rPr>
              <w:t xml:space="preserve">Матриця </w:t>
            </w:r>
          </w:p>
          <w:p w:rsidR="00F811E3" w:rsidRPr="0035683B" w:rsidRDefault="00F811E3" w:rsidP="00FF0F28">
            <w:pPr>
              <w:pStyle w:val="11"/>
              <w:jc w:val="center"/>
              <w:rPr>
                <w:b/>
              </w:rPr>
            </w:pPr>
            <w:r w:rsidRPr="0035683B">
              <w:rPr>
                <w:b/>
              </w:rPr>
              <w:lastRenderedPageBreak/>
              <w:t>планування</w:t>
            </w:r>
          </w:p>
        </w:tc>
        <w:tc>
          <w:tcPr>
            <w:tcW w:w="6664" w:type="dxa"/>
            <w:gridSpan w:val="6"/>
            <w:vAlign w:val="center"/>
          </w:tcPr>
          <w:p w:rsidR="00F811E3" w:rsidRPr="0035683B" w:rsidRDefault="00F811E3" w:rsidP="00FF0F28">
            <w:pPr>
              <w:pStyle w:val="1"/>
              <w:jc w:val="center"/>
              <w:rPr>
                <w:b/>
                <w:sz w:val="24"/>
              </w:rPr>
            </w:pPr>
            <w:r w:rsidRPr="0035683B">
              <w:rPr>
                <w:b/>
                <w:sz w:val="24"/>
              </w:rPr>
              <w:lastRenderedPageBreak/>
              <w:t>Матриця обчислення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426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sz w:val="28"/>
                <w:highlight w:val="yellow"/>
                <w:vertAlign w:val="subscript"/>
              </w:rPr>
            </w:pPr>
            <w:r w:rsidRPr="00554E8C">
              <w:rPr>
                <w:sz w:val="28"/>
                <w:highlight w:val="yellow"/>
              </w:rPr>
              <w:lastRenderedPageBreak/>
              <w:t>Х</w:t>
            </w:r>
            <w:r w:rsidRPr="00554E8C">
              <w:rPr>
                <w:sz w:val="28"/>
                <w:highlight w:val="yellow"/>
                <w:vertAlign w:val="subscript"/>
              </w:rPr>
              <w:t>1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sz w:val="28"/>
                <w:highlight w:val="yellow"/>
                <w:vertAlign w:val="subscript"/>
              </w:rPr>
            </w:pPr>
            <w:r w:rsidRPr="00554E8C">
              <w:rPr>
                <w:sz w:val="28"/>
                <w:highlight w:val="yellow"/>
              </w:rPr>
              <w:t>Х</w:t>
            </w:r>
            <w:r w:rsidRPr="00554E8C">
              <w:rPr>
                <w:sz w:val="28"/>
                <w:highlight w:val="yellow"/>
                <w:vertAlign w:val="subscript"/>
              </w:rPr>
              <w:t>2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sz w:val="28"/>
                <w:highlight w:val="yellow"/>
                <w:vertAlign w:val="subscript"/>
              </w:rPr>
            </w:pPr>
            <w:r w:rsidRPr="00554E8C">
              <w:rPr>
                <w:sz w:val="28"/>
                <w:highlight w:val="yellow"/>
              </w:rPr>
              <w:t>Х</w:t>
            </w:r>
            <w:r w:rsidRPr="00554E8C">
              <w:rPr>
                <w:sz w:val="28"/>
                <w:highlight w:val="yellow"/>
                <w:vertAlign w:val="subscript"/>
              </w:rPr>
              <w:t>3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sz w:val="28"/>
                <w:highlight w:val="cyan"/>
                <w:vertAlign w:val="superscript"/>
              </w:rPr>
            </w:pPr>
            <w:r w:rsidRPr="00554E8C">
              <w:rPr>
                <w:sz w:val="28"/>
                <w:highlight w:val="cyan"/>
              </w:rPr>
              <w:t>Х</w:t>
            </w:r>
            <w:r w:rsidRPr="00554E8C">
              <w:rPr>
                <w:sz w:val="28"/>
                <w:highlight w:val="cyan"/>
                <w:vertAlign w:val="subscript"/>
              </w:rPr>
              <w:t>1</w:t>
            </w:r>
            <w:r w:rsidRPr="00554E8C">
              <w:rPr>
                <w:sz w:val="28"/>
                <w:highlight w:val="cyan"/>
                <w:vertAlign w:val="superscript"/>
              </w:rPr>
              <w:t>2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sz w:val="28"/>
                <w:highlight w:val="cyan"/>
                <w:vertAlign w:val="subscript"/>
              </w:rPr>
            </w:pPr>
            <w:r w:rsidRPr="00554E8C">
              <w:rPr>
                <w:sz w:val="28"/>
                <w:highlight w:val="cyan"/>
              </w:rPr>
              <w:t>Х</w:t>
            </w:r>
            <w:r w:rsidRPr="00554E8C">
              <w:rPr>
                <w:sz w:val="28"/>
                <w:highlight w:val="cyan"/>
                <w:vertAlign w:val="subscript"/>
              </w:rPr>
              <w:t>2</w:t>
            </w:r>
            <w:r w:rsidRPr="00554E8C">
              <w:rPr>
                <w:sz w:val="28"/>
                <w:highlight w:val="cyan"/>
                <w:vertAlign w:val="superscript"/>
              </w:rPr>
              <w:t>2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sz w:val="28"/>
                <w:highlight w:val="cyan"/>
                <w:vertAlign w:val="superscript"/>
              </w:rPr>
            </w:pPr>
            <w:r w:rsidRPr="00554E8C">
              <w:rPr>
                <w:sz w:val="28"/>
                <w:highlight w:val="cyan"/>
              </w:rPr>
              <w:t>Х</w:t>
            </w:r>
            <w:r w:rsidRPr="00554E8C">
              <w:rPr>
                <w:sz w:val="28"/>
                <w:highlight w:val="cyan"/>
                <w:vertAlign w:val="subscript"/>
              </w:rPr>
              <w:t>3</w:t>
            </w:r>
            <w:r w:rsidRPr="00554E8C">
              <w:rPr>
                <w:sz w:val="28"/>
                <w:highlight w:val="cyan"/>
                <w:vertAlign w:val="superscript"/>
              </w:rPr>
              <w:t>2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sz w:val="28"/>
                <w:highlight w:val="cyan"/>
                <w:vertAlign w:val="superscript"/>
              </w:rPr>
            </w:pPr>
            <w:r w:rsidRPr="00554E8C">
              <w:rPr>
                <w:sz w:val="28"/>
                <w:highlight w:val="cyan"/>
              </w:rPr>
              <w:t>Х</w:t>
            </w:r>
            <w:r w:rsidRPr="00554E8C">
              <w:rPr>
                <w:sz w:val="28"/>
                <w:highlight w:val="cyan"/>
                <w:vertAlign w:val="subscript"/>
              </w:rPr>
              <w:t>1</w:t>
            </w:r>
            <w:r w:rsidRPr="00554E8C">
              <w:rPr>
                <w:sz w:val="28"/>
                <w:highlight w:val="cyan"/>
              </w:rPr>
              <w:t>Х</w:t>
            </w:r>
            <w:r w:rsidRPr="00554E8C">
              <w:rPr>
                <w:sz w:val="28"/>
                <w:highlight w:val="cyan"/>
                <w:vertAlign w:val="subscript"/>
              </w:rPr>
              <w:t>2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sz w:val="28"/>
                <w:highlight w:val="cyan"/>
                <w:vertAlign w:val="subscript"/>
              </w:rPr>
            </w:pPr>
            <w:r w:rsidRPr="00554E8C">
              <w:rPr>
                <w:sz w:val="28"/>
                <w:highlight w:val="cyan"/>
              </w:rPr>
              <w:t>Х</w:t>
            </w:r>
            <w:r w:rsidRPr="00554E8C">
              <w:rPr>
                <w:sz w:val="28"/>
                <w:highlight w:val="cyan"/>
                <w:vertAlign w:val="subscript"/>
              </w:rPr>
              <w:t>1</w:t>
            </w:r>
            <w:r w:rsidRPr="00554E8C">
              <w:rPr>
                <w:sz w:val="28"/>
                <w:highlight w:val="cyan"/>
              </w:rPr>
              <w:t>Х</w:t>
            </w:r>
            <w:r w:rsidRPr="00554E8C">
              <w:rPr>
                <w:sz w:val="28"/>
                <w:highlight w:val="cyan"/>
                <w:vertAlign w:val="subscript"/>
              </w:rPr>
              <w:t>3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sz w:val="28"/>
                <w:highlight w:val="cyan"/>
                <w:vertAlign w:val="subscript"/>
              </w:rPr>
            </w:pPr>
            <w:r w:rsidRPr="00554E8C">
              <w:rPr>
                <w:sz w:val="28"/>
                <w:highlight w:val="cyan"/>
              </w:rPr>
              <w:t>Х</w:t>
            </w:r>
            <w:r w:rsidRPr="00554E8C">
              <w:rPr>
                <w:sz w:val="28"/>
                <w:highlight w:val="cyan"/>
                <w:vertAlign w:val="subscript"/>
              </w:rPr>
              <w:t>2</w:t>
            </w:r>
            <w:r w:rsidRPr="00554E8C">
              <w:rPr>
                <w:sz w:val="28"/>
                <w:highlight w:val="cyan"/>
              </w:rPr>
              <w:t>Х</w:t>
            </w:r>
            <w:r w:rsidRPr="00554E8C">
              <w:rPr>
                <w:sz w:val="28"/>
                <w:highlight w:val="cyan"/>
                <w:vertAlign w:val="subscript"/>
              </w:rPr>
              <w:t>3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316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1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2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3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4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5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6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7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8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9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279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1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2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3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4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5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6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7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8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9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290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290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-1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-1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290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-1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-1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290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-1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-1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290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-1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-1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290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-1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-1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290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-1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-1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290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1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123"/>
          <w:jc w:val="center"/>
        </w:trPr>
        <w:tc>
          <w:tcPr>
            <w:tcW w:w="979" w:type="dxa"/>
            <w:gridSpan w:val="2"/>
            <w:shd w:val="pct20" w:color="000000" w:fill="FFFFFF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</w:p>
        </w:tc>
        <w:tc>
          <w:tcPr>
            <w:tcW w:w="981" w:type="dxa"/>
            <w:shd w:val="pct20" w:color="000000" w:fill="FFFFFF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</w:p>
        </w:tc>
        <w:tc>
          <w:tcPr>
            <w:tcW w:w="1015" w:type="dxa"/>
            <w:shd w:val="pct20" w:color="000000" w:fill="FFFFFF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</w:p>
        </w:tc>
        <w:tc>
          <w:tcPr>
            <w:tcW w:w="1082" w:type="dxa"/>
            <w:shd w:val="pct20" w:color="000000" w:fill="FFFFFF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</w:p>
        </w:tc>
        <w:tc>
          <w:tcPr>
            <w:tcW w:w="1116" w:type="dxa"/>
            <w:shd w:val="pct20" w:color="000000" w:fill="FFFFFF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</w:p>
        </w:tc>
        <w:tc>
          <w:tcPr>
            <w:tcW w:w="1116" w:type="dxa"/>
            <w:shd w:val="pct20" w:color="000000" w:fill="FFFFFF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</w:p>
        </w:tc>
        <w:tc>
          <w:tcPr>
            <w:tcW w:w="1116" w:type="dxa"/>
            <w:shd w:val="pct20" w:color="000000" w:fill="FFFFFF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</w:p>
        </w:tc>
        <w:tc>
          <w:tcPr>
            <w:tcW w:w="1116" w:type="dxa"/>
            <w:shd w:val="pct20" w:color="000000" w:fill="FFFFFF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</w:p>
        </w:tc>
        <w:tc>
          <w:tcPr>
            <w:tcW w:w="1118" w:type="dxa"/>
            <w:shd w:val="pct20" w:color="000000" w:fill="FFFFFF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</w:p>
        </w:tc>
      </w:tr>
      <w:tr w:rsidR="00F811E3" w:rsidRPr="00554E8C" w:rsidTr="00FF0F28">
        <w:trPr>
          <w:gridAfter w:val="1"/>
          <w:wAfter w:w="37" w:type="dxa"/>
          <w:cantSplit/>
          <w:trHeight w:val="290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-1,682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2,828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290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+1,682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2,828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trHeight w:val="290"/>
          <w:jc w:val="center"/>
        </w:trPr>
        <w:tc>
          <w:tcPr>
            <w:tcW w:w="979" w:type="dxa"/>
            <w:gridSpan w:val="2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981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-1,682</w:t>
            </w:r>
          </w:p>
        </w:tc>
        <w:tc>
          <w:tcPr>
            <w:tcW w:w="1015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82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2,828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8" w:type="dxa"/>
            <w:vAlign w:val="center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jc w:val="center"/>
        </w:trPr>
        <w:tc>
          <w:tcPr>
            <w:tcW w:w="979" w:type="dxa"/>
            <w:gridSpan w:val="2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981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+1,682</w:t>
            </w:r>
          </w:p>
        </w:tc>
        <w:tc>
          <w:tcPr>
            <w:tcW w:w="1015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82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2,828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8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jc w:val="center"/>
        </w:trPr>
        <w:tc>
          <w:tcPr>
            <w:tcW w:w="979" w:type="dxa"/>
            <w:gridSpan w:val="2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981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15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-1,682</w:t>
            </w:r>
          </w:p>
        </w:tc>
        <w:tc>
          <w:tcPr>
            <w:tcW w:w="1082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2,828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8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</w:tr>
      <w:tr w:rsidR="00F811E3" w:rsidRPr="00554E8C" w:rsidTr="00FF0F28">
        <w:trPr>
          <w:gridAfter w:val="1"/>
          <w:wAfter w:w="37" w:type="dxa"/>
          <w:cantSplit/>
          <w:jc w:val="center"/>
        </w:trPr>
        <w:tc>
          <w:tcPr>
            <w:tcW w:w="979" w:type="dxa"/>
            <w:gridSpan w:val="2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981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15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+1,682</w:t>
            </w:r>
          </w:p>
        </w:tc>
        <w:tc>
          <w:tcPr>
            <w:tcW w:w="1082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2,828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8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</w:tr>
      <w:tr w:rsidR="00F811E3" w:rsidRPr="0035683B" w:rsidTr="00FF0F28">
        <w:trPr>
          <w:gridBefore w:val="1"/>
          <w:wBefore w:w="18" w:type="dxa"/>
          <w:cantSplit/>
          <w:jc w:val="center"/>
        </w:trPr>
        <w:tc>
          <w:tcPr>
            <w:tcW w:w="961" w:type="dxa"/>
            <w:shd w:val="clear" w:color="auto" w:fill="C0C0C0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</w:p>
        </w:tc>
        <w:tc>
          <w:tcPr>
            <w:tcW w:w="981" w:type="dxa"/>
            <w:shd w:val="clear" w:color="auto" w:fill="C0C0C0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</w:p>
        </w:tc>
        <w:tc>
          <w:tcPr>
            <w:tcW w:w="1015" w:type="dxa"/>
            <w:shd w:val="clear" w:color="auto" w:fill="C0C0C0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</w:p>
        </w:tc>
        <w:tc>
          <w:tcPr>
            <w:tcW w:w="1082" w:type="dxa"/>
            <w:shd w:val="clear" w:color="auto" w:fill="C0C0C0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</w:p>
        </w:tc>
        <w:tc>
          <w:tcPr>
            <w:tcW w:w="1116" w:type="dxa"/>
            <w:shd w:val="clear" w:color="auto" w:fill="C0C0C0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</w:p>
        </w:tc>
        <w:tc>
          <w:tcPr>
            <w:tcW w:w="1116" w:type="dxa"/>
            <w:shd w:val="clear" w:color="auto" w:fill="C0C0C0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</w:p>
        </w:tc>
        <w:tc>
          <w:tcPr>
            <w:tcW w:w="1116" w:type="dxa"/>
            <w:shd w:val="clear" w:color="auto" w:fill="C0C0C0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</w:p>
        </w:tc>
        <w:tc>
          <w:tcPr>
            <w:tcW w:w="1116" w:type="dxa"/>
            <w:shd w:val="clear" w:color="auto" w:fill="C0C0C0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</w:p>
        </w:tc>
        <w:tc>
          <w:tcPr>
            <w:tcW w:w="1155" w:type="dxa"/>
            <w:gridSpan w:val="2"/>
            <w:shd w:val="clear" w:color="auto" w:fill="C0C0C0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</w:p>
        </w:tc>
      </w:tr>
      <w:tr w:rsidR="00F811E3" w:rsidRPr="0035683B" w:rsidTr="00FF0F28">
        <w:trPr>
          <w:gridBefore w:val="1"/>
          <w:wBefore w:w="18" w:type="dxa"/>
          <w:cantSplit/>
          <w:jc w:val="center"/>
        </w:trPr>
        <w:tc>
          <w:tcPr>
            <w:tcW w:w="961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981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15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82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55" w:type="dxa"/>
            <w:gridSpan w:val="2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</w:tr>
      <w:tr w:rsidR="00F811E3" w:rsidRPr="0035683B" w:rsidTr="00FF0F28">
        <w:trPr>
          <w:gridBefore w:val="1"/>
          <w:wBefore w:w="18" w:type="dxa"/>
          <w:cantSplit/>
          <w:jc w:val="center"/>
        </w:trPr>
        <w:tc>
          <w:tcPr>
            <w:tcW w:w="961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981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15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82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55" w:type="dxa"/>
            <w:gridSpan w:val="2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</w:tr>
      <w:tr w:rsidR="00F811E3" w:rsidRPr="0035683B" w:rsidTr="00FF0F28">
        <w:trPr>
          <w:gridBefore w:val="1"/>
          <w:wBefore w:w="18" w:type="dxa"/>
          <w:cantSplit/>
          <w:jc w:val="center"/>
        </w:trPr>
        <w:tc>
          <w:tcPr>
            <w:tcW w:w="961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981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15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82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55" w:type="dxa"/>
            <w:gridSpan w:val="2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</w:tr>
      <w:tr w:rsidR="00F811E3" w:rsidRPr="0035683B" w:rsidTr="00FF0F28">
        <w:trPr>
          <w:gridBefore w:val="1"/>
          <w:wBefore w:w="18" w:type="dxa"/>
          <w:cantSplit/>
          <w:jc w:val="center"/>
        </w:trPr>
        <w:tc>
          <w:tcPr>
            <w:tcW w:w="961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981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15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82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55" w:type="dxa"/>
            <w:gridSpan w:val="2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</w:tr>
      <w:tr w:rsidR="00F811E3" w:rsidRPr="0035683B" w:rsidTr="00FF0F28">
        <w:trPr>
          <w:gridBefore w:val="1"/>
          <w:wBefore w:w="18" w:type="dxa"/>
          <w:cantSplit/>
          <w:jc w:val="center"/>
        </w:trPr>
        <w:tc>
          <w:tcPr>
            <w:tcW w:w="961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981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15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yellow"/>
              </w:rPr>
            </w:pPr>
            <w:r w:rsidRPr="00554E8C">
              <w:rPr>
                <w:b/>
                <w:highlight w:val="yellow"/>
              </w:rPr>
              <w:t>0</w:t>
            </w:r>
          </w:p>
        </w:tc>
        <w:tc>
          <w:tcPr>
            <w:tcW w:w="1082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16" w:type="dxa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  <w:tc>
          <w:tcPr>
            <w:tcW w:w="1155" w:type="dxa"/>
            <w:gridSpan w:val="2"/>
          </w:tcPr>
          <w:p w:rsidR="00F811E3" w:rsidRPr="00554E8C" w:rsidRDefault="00F811E3" w:rsidP="00FF0F28">
            <w:pPr>
              <w:pStyle w:val="11"/>
              <w:jc w:val="center"/>
              <w:rPr>
                <w:b/>
                <w:highlight w:val="cyan"/>
              </w:rPr>
            </w:pPr>
            <w:r w:rsidRPr="00554E8C">
              <w:rPr>
                <w:b/>
                <w:highlight w:val="cyan"/>
              </w:rPr>
              <w:t>0</w:t>
            </w:r>
          </w:p>
        </w:tc>
      </w:tr>
    </w:tbl>
    <w:p w:rsidR="00F811E3" w:rsidRPr="0035683B" w:rsidRDefault="00F811E3" w:rsidP="00F811E3">
      <w:pPr>
        <w:pStyle w:val="12"/>
        <w:tabs>
          <w:tab w:val="clear" w:pos="4153"/>
          <w:tab w:val="clear" w:pos="8306"/>
        </w:tabs>
        <w:rPr>
          <w:sz w:val="28"/>
          <w:lang w:val="uk-UA"/>
        </w:rPr>
      </w:pPr>
      <w:r w:rsidRPr="0035683B">
        <w:rPr>
          <w:sz w:val="28"/>
          <w:lang w:val="uk-UA"/>
        </w:rPr>
        <w:tab/>
      </w:r>
    </w:p>
    <w:p w:rsidR="00F811E3" w:rsidRPr="0035683B" w:rsidRDefault="00F811E3" w:rsidP="00F811E3">
      <w:pPr>
        <w:pStyle w:val="12"/>
        <w:tabs>
          <w:tab w:val="clear" w:pos="4153"/>
          <w:tab w:val="clear" w:pos="8306"/>
        </w:tabs>
        <w:ind w:firstLine="720"/>
        <w:jc w:val="both"/>
        <w:rPr>
          <w:sz w:val="28"/>
          <w:lang w:val="uk-UA"/>
        </w:rPr>
      </w:pPr>
      <w:r w:rsidRPr="0035683B">
        <w:rPr>
          <w:sz w:val="28"/>
          <w:lang w:val="uk-UA"/>
        </w:rPr>
        <w:t xml:space="preserve">Регресійний аналіз моделі здійснюється аналогічно плануванню ПФЕ </w:t>
      </w:r>
      <w:r w:rsidRPr="0035683B">
        <w:rPr>
          <w:i/>
          <w:sz w:val="32"/>
          <w:lang w:val="uk-UA"/>
        </w:rPr>
        <w:t>2</w:t>
      </w:r>
      <w:r w:rsidRPr="0035683B">
        <w:rPr>
          <w:i/>
          <w:sz w:val="32"/>
          <w:vertAlign w:val="superscript"/>
          <w:lang w:val="uk-UA"/>
        </w:rPr>
        <w:t>n</w:t>
      </w:r>
      <w:r w:rsidRPr="0035683B">
        <w:rPr>
          <w:sz w:val="28"/>
          <w:lang w:val="uk-UA"/>
        </w:rPr>
        <w:t>, але дисперсії коефіцієнтів моделі розраховуються за іншими формулами:</w:t>
      </w:r>
    </w:p>
    <w:p w:rsidR="00F811E3" w:rsidRPr="0035683B" w:rsidRDefault="00F811E3" w:rsidP="00F811E3">
      <w:pPr>
        <w:pStyle w:val="12"/>
        <w:tabs>
          <w:tab w:val="clear" w:pos="4153"/>
          <w:tab w:val="clear" w:pos="8306"/>
        </w:tabs>
        <w:ind w:firstLine="720"/>
        <w:jc w:val="both"/>
        <w:rPr>
          <w:sz w:val="16"/>
          <w:lang w:val="uk-UA"/>
        </w:rPr>
      </w:pPr>
    </w:p>
    <w:p w:rsidR="00F811E3" w:rsidRPr="0035683B" w:rsidRDefault="00F811E3" w:rsidP="00F811E3">
      <w:pPr>
        <w:pStyle w:val="12"/>
        <w:tabs>
          <w:tab w:val="clear" w:pos="4153"/>
          <w:tab w:val="clear" w:pos="8306"/>
        </w:tabs>
        <w:ind w:firstLine="720"/>
        <w:jc w:val="right"/>
        <w:rPr>
          <w:sz w:val="28"/>
          <w:lang w:val="uk-UA"/>
        </w:rPr>
      </w:pPr>
      <w:r w:rsidRPr="0035683B">
        <w:rPr>
          <w:position w:val="-46"/>
          <w:sz w:val="28"/>
          <w:lang w:val="uk-UA"/>
        </w:rPr>
        <w:object w:dxaOrig="6140" w:dyaOrig="1060">
          <v:shape id="_x0000_i1034" type="#_x0000_t75" style="width:310.5pt;height:49.5pt" o:ole="" fillcolor="window">
            <v:imagedata r:id="rId23" o:title=""/>
          </v:shape>
          <o:OLEObject Type="Embed" ProgID="Equation.3" ShapeID="_x0000_i1034" DrawAspect="Content" ObjectID="_1768335149" r:id="rId24"/>
        </w:object>
      </w:r>
      <w:r w:rsidRPr="0035683B">
        <w:rPr>
          <w:sz w:val="28"/>
          <w:lang w:val="uk-UA"/>
        </w:rPr>
        <w:t>;                (3.103)</w:t>
      </w:r>
    </w:p>
    <w:p w:rsidR="00F811E3" w:rsidRPr="0035683B" w:rsidRDefault="00F811E3" w:rsidP="00F811E3">
      <w:pPr>
        <w:pStyle w:val="12"/>
        <w:tabs>
          <w:tab w:val="clear" w:pos="4153"/>
          <w:tab w:val="clear" w:pos="8306"/>
        </w:tabs>
        <w:ind w:firstLine="720"/>
        <w:jc w:val="both"/>
        <w:rPr>
          <w:sz w:val="16"/>
          <w:lang w:val="uk-UA"/>
        </w:rPr>
      </w:pPr>
    </w:p>
    <w:p w:rsidR="00F811E3" w:rsidRPr="0035683B" w:rsidRDefault="00F811E3" w:rsidP="00F811E3">
      <w:pPr>
        <w:pStyle w:val="11"/>
        <w:ind w:firstLine="709"/>
        <w:jc w:val="right"/>
        <w:rPr>
          <w:sz w:val="28"/>
        </w:rPr>
      </w:pPr>
      <w:r w:rsidRPr="0035683B">
        <w:rPr>
          <w:position w:val="-44"/>
          <w:sz w:val="28"/>
        </w:rPr>
        <w:object w:dxaOrig="2560" w:dyaOrig="980">
          <v:shape id="_x0000_i1035" type="#_x0000_t75" style="width:129pt;height:49.5pt" o:ole="" fillcolor="window">
            <v:imagedata r:id="rId25" o:title=""/>
          </v:shape>
          <o:OLEObject Type="Embed" ProgID="Equation.3" ShapeID="_x0000_i1035" DrawAspect="Content" ObjectID="_1768335150" r:id="rId26"/>
        </w:object>
      </w:r>
      <w:r w:rsidRPr="0035683B">
        <w:rPr>
          <w:sz w:val="28"/>
        </w:rPr>
        <w:t xml:space="preserve">;        </w:t>
      </w:r>
      <w:r w:rsidRPr="0035683B">
        <w:rPr>
          <w:position w:val="-10"/>
          <w:sz w:val="28"/>
        </w:rPr>
        <w:object w:dxaOrig="1359" w:dyaOrig="360">
          <v:shape id="_x0000_i1036" type="#_x0000_t75" style="width:64.5pt;height:22.5pt" o:ole="" fillcolor="window">
            <v:imagedata r:id="rId27" o:title=""/>
          </v:shape>
          <o:OLEObject Type="Embed" ProgID="Equation.3" ShapeID="_x0000_i1036" DrawAspect="Content" ObjectID="_1768335151" r:id="rId28"/>
        </w:object>
      </w:r>
      <w:r w:rsidRPr="0035683B">
        <w:rPr>
          <w:sz w:val="28"/>
        </w:rPr>
        <w:t>;                                     (3.104)</w:t>
      </w:r>
    </w:p>
    <w:p w:rsidR="00F811E3" w:rsidRPr="0035683B" w:rsidRDefault="00F811E3" w:rsidP="00F811E3">
      <w:pPr>
        <w:pStyle w:val="11"/>
        <w:ind w:firstLine="709"/>
        <w:rPr>
          <w:sz w:val="16"/>
        </w:rPr>
      </w:pPr>
    </w:p>
    <w:p w:rsidR="00F811E3" w:rsidRPr="0035683B" w:rsidRDefault="00F811E3" w:rsidP="00F811E3">
      <w:pPr>
        <w:pStyle w:val="11"/>
        <w:ind w:firstLine="709"/>
        <w:jc w:val="right"/>
        <w:rPr>
          <w:sz w:val="28"/>
        </w:rPr>
      </w:pPr>
      <w:r w:rsidRPr="0035683B">
        <w:rPr>
          <w:position w:val="-44"/>
          <w:sz w:val="28"/>
        </w:rPr>
        <w:object w:dxaOrig="3460" w:dyaOrig="980">
          <v:shape id="_x0000_i1037" type="#_x0000_t75" style="width:174pt;height:49.5pt" o:ole="" fillcolor="window">
            <v:imagedata r:id="rId29" o:title=""/>
          </v:shape>
          <o:OLEObject Type="Embed" ProgID="Equation.3" ShapeID="_x0000_i1037" DrawAspect="Content" ObjectID="_1768335152" r:id="rId30"/>
        </w:object>
      </w:r>
      <w:r w:rsidRPr="0035683B">
        <w:rPr>
          <w:sz w:val="28"/>
        </w:rPr>
        <w:t xml:space="preserve">;   </w:t>
      </w:r>
      <w:r w:rsidRPr="0035683B">
        <w:rPr>
          <w:position w:val="-12"/>
          <w:sz w:val="28"/>
        </w:rPr>
        <w:object w:dxaOrig="1620" w:dyaOrig="380">
          <v:shape id="_x0000_i1038" type="#_x0000_t75" style="width:79.5pt;height:22.5pt" o:ole="" fillcolor="window">
            <v:imagedata r:id="rId31" o:title=""/>
          </v:shape>
          <o:OLEObject Type="Embed" ProgID="Equation.3" ShapeID="_x0000_i1038" DrawAspect="Content" ObjectID="_1768335153" r:id="rId32"/>
        </w:object>
      </w:r>
      <w:r w:rsidRPr="0035683B">
        <w:rPr>
          <w:sz w:val="28"/>
        </w:rPr>
        <w:t xml:space="preserve">;   </w:t>
      </w:r>
      <w:r w:rsidRPr="0035683B">
        <w:rPr>
          <w:position w:val="-12"/>
          <w:sz w:val="28"/>
        </w:rPr>
        <w:object w:dxaOrig="620" w:dyaOrig="360">
          <v:shape id="_x0000_i1039" type="#_x0000_t75" style="width:30pt;height:22.5pt" o:ole="" fillcolor="window">
            <v:imagedata r:id="rId33" o:title=""/>
          </v:shape>
          <o:OLEObject Type="Embed" ProgID="Equation.3" ShapeID="_x0000_i1039" DrawAspect="Content" ObjectID="_1768335154" r:id="rId34"/>
        </w:object>
      </w:r>
      <w:r w:rsidRPr="0035683B">
        <w:rPr>
          <w:sz w:val="28"/>
        </w:rPr>
        <w:t>;            (3.105)</w:t>
      </w:r>
    </w:p>
    <w:p w:rsidR="00F811E3" w:rsidRPr="0035683B" w:rsidRDefault="00F811E3" w:rsidP="00F811E3">
      <w:pPr>
        <w:pStyle w:val="11"/>
        <w:ind w:firstLine="709"/>
        <w:rPr>
          <w:sz w:val="16"/>
        </w:rPr>
      </w:pPr>
    </w:p>
    <w:p w:rsidR="00F811E3" w:rsidRPr="0035683B" w:rsidRDefault="00F811E3" w:rsidP="00F811E3">
      <w:pPr>
        <w:pStyle w:val="11"/>
        <w:ind w:firstLine="709"/>
        <w:jc w:val="right"/>
        <w:rPr>
          <w:sz w:val="28"/>
        </w:rPr>
      </w:pPr>
      <w:r w:rsidRPr="0035683B">
        <w:rPr>
          <w:position w:val="-96"/>
          <w:sz w:val="28"/>
        </w:rPr>
        <w:object w:dxaOrig="4880" w:dyaOrig="2079">
          <v:shape id="_x0000_i1040" type="#_x0000_t75" style="width:243.75pt;height:102pt" o:ole="" fillcolor="window">
            <v:imagedata r:id="rId35" o:title=""/>
          </v:shape>
          <o:OLEObject Type="Embed" ProgID="Equation.3" ShapeID="_x0000_i1040" DrawAspect="Content" ObjectID="_1768335155" r:id="rId36"/>
        </w:object>
      </w:r>
      <w:r w:rsidRPr="0035683B">
        <w:rPr>
          <w:sz w:val="28"/>
        </w:rPr>
        <w:t xml:space="preserve">                                 (3.106)</w:t>
      </w:r>
    </w:p>
    <w:p w:rsidR="00F811E3" w:rsidRPr="0035683B" w:rsidRDefault="00F811E3" w:rsidP="00F811E3">
      <w:pPr>
        <w:pStyle w:val="11"/>
        <w:ind w:firstLine="709"/>
        <w:jc w:val="right"/>
        <w:rPr>
          <w:sz w:val="16"/>
        </w:rPr>
      </w:pPr>
    </w:p>
    <w:p w:rsidR="00F811E3" w:rsidRPr="0035683B" w:rsidRDefault="00F811E3" w:rsidP="00F811E3">
      <w:pPr>
        <w:pStyle w:val="11"/>
        <w:ind w:firstLine="709"/>
        <w:jc w:val="right"/>
        <w:rPr>
          <w:sz w:val="28"/>
        </w:rPr>
      </w:pPr>
      <w:r w:rsidRPr="0035683B">
        <w:rPr>
          <w:position w:val="-12"/>
          <w:sz w:val="28"/>
        </w:rPr>
        <w:object w:dxaOrig="3540" w:dyaOrig="480">
          <v:shape id="_x0000_i1041" type="#_x0000_t75" style="width:180.75pt;height:22.5pt" o:ole="" fillcolor="window">
            <v:imagedata r:id="rId37" o:title=""/>
          </v:shape>
          <o:OLEObject Type="Embed" ProgID="Equation.3" ShapeID="_x0000_i1041" DrawAspect="Content" ObjectID="_1768335156" r:id="rId38"/>
        </w:object>
      </w:r>
      <w:r w:rsidRPr="0035683B">
        <w:rPr>
          <w:sz w:val="28"/>
        </w:rPr>
        <w:t>;                                                (3.107)</w:t>
      </w:r>
    </w:p>
    <w:p w:rsidR="00F811E3" w:rsidRPr="0035683B" w:rsidRDefault="00F811E3" w:rsidP="00F811E3">
      <w:pPr>
        <w:pStyle w:val="11"/>
        <w:ind w:firstLine="709"/>
        <w:jc w:val="both"/>
        <w:rPr>
          <w:sz w:val="16"/>
        </w:rPr>
      </w:pPr>
    </w:p>
    <w:p w:rsidR="00F811E3" w:rsidRPr="0035683B" w:rsidRDefault="00F811E3" w:rsidP="00F811E3">
      <w:pPr>
        <w:pStyle w:val="11"/>
        <w:ind w:firstLine="709"/>
        <w:jc w:val="right"/>
        <w:rPr>
          <w:sz w:val="28"/>
        </w:rPr>
      </w:pPr>
      <w:r w:rsidRPr="0035683B">
        <w:rPr>
          <w:position w:val="-12"/>
          <w:sz w:val="28"/>
        </w:rPr>
        <w:object w:dxaOrig="2860" w:dyaOrig="480">
          <v:shape id="_x0000_i1042" type="#_x0000_t75" style="width:2in;height:22.5pt" o:ole="" fillcolor="window">
            <v:imagedata r:id="rId39" o:title=""/>
          </v:shape>
          <o:OLEObject Type="Embed" ProgID="Equation.3" ShapeID="_x0000_i1042" DrawAspect="Content" ObjectID="_1768335157" r:id="rId40"/>
        </w:object>
      </w:r>
      <w:r w:rsidRPr="0035683B">
        <w:rPr>
          <w:sz w:val="28"/>
        </w:rPr>
        <w:t>;                                                         (3.108)</w:t>
      </w:r>
    </w:p>
    <w:p w:rsidR="00F811E3" w:rsidRPr="0035683B" w:rsidRDefault="00F811E3" w:rsidP="00F811E3">
      <w:pPr>
        <w:pStyle w:val="11"/>
        <w:ind w:firstLine="709"/>
        <w:jc w:val="both"/>
        <w:rPr>
          <w:sz w:val="16"/>
        </w:rPr>
      </w:pPr>
    </w:p>
    <w:p w:rsidR="00F811E3" w:rsidRPr="0035683B" w:rsidRDefault="00F811E3" w:rsidP="00F811E3">
      <w:pPr>
        <w:pStyle w:val="11"/>
        <w:ind w:firstLine="709"/>
        <w:jc w:val="right"/>
        <w:rPr>
          <w:sz w:val="28"/>
        </w:rPr>
      </w:pPr>
      <w:r w:rsidRPr="0035683B">
        <w:rPr>
          <w:position w:val="-12"/>
          <w:sz w:val="28"/>
        </w:rPr>
        <w:object w:dxaOrig="3120" w:dyaOrig="499">
          <v:shape id="_x0000_i1043" type="#_x0000_t75" style="width:159pt;height:22.5pt" o:ole="" fillcolor="window">
            <v:imagedata r:id="rId41" o:title=""/>
          </v:shape>
          <o:OLEObject Type="Embed" ProgID="Equation.3" ShapeID="_x0000_i1043" DrawAspect="Content" ObjectID="_1768335158" r:id="rId42"/>
        </w:object>
      </w:r>
      <w:r w:rsidRPr="0035683B">
        <w:rPr>
          <w:sz w:val="28"/>
        </w:rPr>
        <w:t>.                                                    (3.109)</w:t>
      </w:r>
    </w:p>
    <w:p w:rsidR="00F811E3" w:rsidRPr="0035683B" w:rsidRDefault="00F811E3" w:rsidP="00F811E3">
      <w:pPr>
        <w:pStyle w:val="11"/>
        <w:ind w:firstLine="709"/>
        <w:jc w:val="right"/>
        <w:rPr>
          <w:sz w:val="28"/>
        </w:rPr>
      </w:pPr>
    </w:p>
    <w:p w:rsidR="00F811E3" w:rsidRPr="0035683B" w:rsidRDefault="00F811E3" w:rsidP="00F811E3">
      <w:pPr>
        <w:pStyle w:val="11"/>
        <w:ind w:firstLine="709"/>
        <w:jc w:val="both"/>
        <w:rPr>
          <w:sz w:val="28"/>
          <w:szCs w:val="28"/>
        </w:rPr>
      </w:pPr>
      <w:proofErr w:type="spellStart"/>
      <w:r w:rsidRPr="0035683B">
        <w:rPr>
          <w:sz w:val="28"/>
          <w:szCs w:val="28"/>
        </w:rPr>
        <w:t>Ротатабельне</w:t>
      </w:r>
      <w:proofErr w:type="spellEnd"/>
      <w:r w:rsidRPr="0035683B">
        <w:rPr>
          <w:sz w:val="28"/>
          <w:szCs w:val="28"/>
        </w:rPr>
        <w:t xml:space="preserve"> центрально-композиційне планування експериментів раціонально використовувати тільки за умови отримання однорідної дисперсії оцінки цільової функції.</w:t>
      </w:r>
    </w:p>
    <w:p w:rsidR="00F811E3" w:rsidRPr="0035683B" w:rsidRDefault="00F811E3" w:rsidP="00F811E3">
      <w:pPr>
        <w:pStyle w:val="11"/>
        <w:ind w:firstLine="709"/>
        <w:jc w:val="both"/>
        <w:rPr>
          <w:sz w:val="28"/>
          <w:szCs w:val="28"/>
        </w:rPr>
      </w:pPr>
    </w:p>
    <w:p w:rsidR="00F811E3" w:rsidRPr="0035683B" w:rsidRDefault="00F811E3" w:rsidP="00F811E3">
      <w:pPr>
        <w:pStyle w:val="11"/>
        <w:ind w:firstLine="709"/>
        <w:jc w:val="center"/>
        <w:rPr>
          <w:sz w:val="44"/>
          <w:szCs w:val="44"/>
        </w:rPr>
      </w:pPr>
      <w:r w:rsidRPr="0035683B">
        <w:rPr>
          <w:sz w:val="44"/>
          <w:szCs w:val="44"/>
        </w:rPr>
        <w:t>Приклад моделювання</w:t>
      </w:r>
    </w:p>
    <w:p w:rsidR="00F811E3" w:rsidRPr="0035683B" w:rsidRDefault="00F811E3" w:rsidP="00F811E3">
      <w:pPr>
        <w:jc w:val="center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 xml:space="preserve">             Таблиця 1 - Основні рівні, інтервали варіювання факторів </w:t>
      </w:r>
    </w:p>
    <w:p w:rsidR="00F811E3" w:rsidRPr="0035683B" w:rsidRDefault="00F811E3" w:rsidP="00F811E3">
      <w:pPr>
        <w:jc w:val="center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>та межі області дослідження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</w:p>
    <w:tbl>
      <w:tblPr>
        <w:tblW w:w="973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0"/>
        <w:gridCol w:w="1133"/>
        <w:gridCol w:w="850"/>
        <w:gridCol w:w="1134"/>
        <w:gridCol w:w="993"/>
        <w:gridCol w:w="850"/>
        <w:gridCol w:w="709"/>
        <w:gridCol w:w="709"/>
        <w:gridCol w:w="708"/>
        <w:gridCol w:w="709"/>
      </w:tblGrid>
      <w:tr w:rsidR="00F811E3" w:rsidRPr="0035683B" w:rsidTr="00FF0F28">
        <w:trPr>
          <w:cantSplit/>
          <w:trHeight w:val="255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3" w:rsidRPr="0035683B" w:rsidRDefault="00F811E3" w:rsidP="00FF0F28">
            <w:pPr>
              <w:ind w:left="-43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Фактор</w:t>
            </w:r>
          </w:p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ind w:left="-4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3" w:rsidRPr="0035683B" w:rsidRDefault="00F811E3" w:rsidP="00FF0F2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683B">
              <w:rPr>
                <w:sz w:val="28"/>
                <w:szCs w:val="28"/>
                <w:lang w:val="uk-UA"/>
              </w:rPr>
              <w:t>Позна-</w:t>
            </w:r>
            <w:proofErr w:type="spellEnd"/>
          </w:p>
          <w:p w:rsidR="00F811E3" w:rsidRPr="0035683B" w:rsidRDefault="00F811E3" w:rsidP="00FF0F2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683B">
              <w:rPr>
                <w:sz w:val="28"/>
                <w:szCs w:val="28"/>
                <w:lang w:val="uk-UA"/>
              </w:rPr>
              <w:t>чення</w:t>
            </w:r>
            <w:proofErr w:type="spellEnd"/>
          </w:p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3" w:rsidRPr="0035683B" w:rsidRDefault="00F811E3" w:rsidP="00FF0F28">
            <w:pPr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Код</w:t>
            </w:r>
          </w:p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683B">
              <w:rPr>
                <w:sz w:val="28"/>
                <w:szCs w:val="28"/>
                <w:lang w:val="uk-UA"/>
              </w:rPr>
              <w:t>Одини-ця</w:t>
            </w:r>
            <w:proofErr w:type="spellEnd"/>
            <w:r w:rsidRPr="0035683B">
              <w:rPr>
                <w:sz w:val="28"/>
                <w:szCs w:val="28"/>
                <w:lang w:val="uk-UA"/>
              </w:rPr>
              <w:t xml:space="preserve"> виміру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683B">
              <w:rPr>
                <w:sz w:val="28"/>
                <w:szCs w:val="28"/>
                <w:lang w:val="uk-UA"/>
              </w:rPr>
              <w:t>Інтер-вал</w:t>
            </w:r>
            <w:proofErr w:type="spellEnd"/>
          </w:p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Основні рівні</w:t>
            </w:r>
          </w:p>
        </w:tc>
      </w:tr>
      <w:tr w:rsidR="00F811E3" w:rsidRPr="0035683B" w:rsidTr="00FF0F28">
        <w:trPr>
          <w:cantSplit/>
          <w:trHeight w:val="296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-2</w:t>
            </w:r>
          </w:p>
        </w:tc>
      </w:tr>
      <w:tr w:rsidR="00F811E3" w:rsidRPr="0035683B" w:rsidTr="00FF0F28">
        <w:trPr>
          <w:trHeight w:val="30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554E8C">
              <w:rPr>
                <w:sz w:val="28"/>
                <w:szCs w:val="28"/>
                <w:highlight w:val="yellow"/>
                <w:lang w:val="uk-UA"/>
              </w:rPr>
              <w:t>Концентрація твердої фази в пульпі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en-US"/>
              </w:rPr>
            </w:pPr>
            <w:r w:rsidRPr="0035683B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Х</w:t>
            </w:r>
            <w:r w:rsidRPr="0035683B">
              <w:rPr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%, мас.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A016F">
              <w:rPr>
                <w:sz w:val="28"/>
                <w:szCs w:val="28"/>
                <w:highlight w:val="yellow"/>
                <w:lang w:val="uk-UA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0A016F">
              <w:rPr>
                <w:sz w:val="28"/>
                <w:szCs w:val="28"/>
                <w:highlight w:val="cyan"/>
                <w:lang w:val="uk-UA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0A016F">
              <w:rPr>
                <w:sz w:val="28"/>
                <w:szCs w:val="28"/>
                <w:highlight w:val="cyan"/>
                <w:lang w:val="uk-U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0A016F">
              <w:rPr>
                <w:sz w:val="28"/>
                <w:szCs w:val="28"/>
                <w:highlight w:val="cyan"/>
                <w:lang w:val="uk-U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A016F">
              <w:rPr>
                <w:sz w:val="28"/>
                <w:szCs w:val="28"/>
                <w:highlight w:val="yellow"/>
                <w:lang w:val="uk-UA"/>
              </w:rPr>
              <w:t>10,0</w:t>
            </w:r>
          </w:p>
        </w:tc>
      </w:tr>
      <w:tr w:rsidR="00F811E3" w:rsidRPr="0035683B" w:rsidTr="00FF0F28">
        <w:trPr>
          <w:trHeight w:val="2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554E8C">
              <w:rPr>
                <w:sz w:val="28"/>
                <w:szCs w:val="28"/>
                <w:highlight w:val="yellow"/>
                <w:lang w:val="uk-UA"/>
              </w:rPr>
              <w:t xml:space="preserve">Витрати </w:t>
            </w:r>
            <w:proofErr w:type="spellStart"/>
            <w:r w:rsidRPr="00554E8C">
              <w:rPr>
                <w:sz w:val="28"/>
                <w:szCs w:val="28"/>
                <w:highlight w:val="yellow"/>
                <w:lang w:val="uk-UA"/>
              </w:rPr>
              <w:t>розріджу-</w:t>
            </w:r>
            <w:proofErr w:type="spellEnd"/>
            <w:r w:rsidRPr="00554E8C">
              <w:rPr>
                <w:sz w:val="28"/>
                <w:szCs w:val="28"/>
                <w:highlight w:val="yellow"/>
                <w:lang w:val="uk-UA"/>
              </w:rPr>
              <w:t xml:space="preserve"> вальної води</w:t>
            </w:r>
            <w:r w:rsidRPr="0035683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en-US"/>
              </w:rPr>
            </w:pPr>
            <w:r w:rsidRPr="0035683B">
              <w:rPr>
                <w:i/>
                <w:sz w:val="28"/>
                <w:szCs w:val="28"/>
                <w:lang w:val="en-US"/>
              </w:rPr>
              <w:t>Q</w:t>
            </w:r>
            <w:r w:rsidRPr="0035683B">
              <w:rPr>
                <w:i/>
                <w:sz w:val="28"/>
                <w:szCs w:val="28"/>
                <w:vertAlign w:val="subscript"/>
                <w:lang w:val="uk-UA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Х</w:t>
            </w:r>
            <w:r w:rsidRPr="0035683B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л/</w:t>
            </w:r>
            <w:proofErr w:type="spellStart"/>
            <w:r w:rsidRPr="0035683B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A016F">
              <w:rPr>
                <w:sz w:val="28"/>
                <w:szCs w:val="28"/>
                <w:highlight w:val="yellow"/>
                <w:lang w:val="uk-UA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0A016F">
              <w:rPr>
                <w:sz w:val="28"/>
                <w:szCs w:val="28"/>
                <w:highlight w:val="cyan"/>
                <w:lang w:val="uk-UA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0A016F">
              <w:rPr>
                <w:sz w:val="28"/>
                <w:szCs w:val="28"/>
                <w:highlight w:val="cyan"/>
                <w:lang w:val="uk-UA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0A016F">
              <w:rPr>
                <w:sz w:val="28"/>
                <w:szCs w:val="28"/>
                <w:highlight w:val="cyan"/>
                <w:lang w:val="uk-UA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A016F">
              <w:rPr>
                <w:sz w:val="28"/>
                <w:szCs w:val="28"/>
                <w:highlight w:val="yellow"/>
                <w:lang w:val="uk-UA"/>
              </w:rPr>
              <w:t>200</w:t>
            </w:r>
          </w:p>
        </w:tc>
      </w:tr>
      <w:tr w:rsidR="00F811E3" w:rsidRPr="0035683B" w:rsidTr="00FF0F28">
        <w:trPr>
          <w:trHeight w:val="2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554E8C">
              <w:rPr>
                <w:sz w:val="28"/>
                <w:szCs w:val="28"/>
                <w:highlight w:val="yellow"/>
                <w:lang w:val="uk-UA"/>
              </w:rPr>
              <w:t>Витрати пульпи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en-US"/>
              </w:rPr>
            </w:pPr>
            <w:r w:rsidRPr="0035683B">
              <w:rPr>
                <w:i/>
                <w:sz w:val="28"/>
                <w:szCs w:val="28"/>
                <w:lang w:val="en-US"/>
              </w:rPr>
              <w:t>Q</w:t>
            </w:r>
            <w:r w:rsidRPr="0035683B">
              <w:rPr>
                <w:i/>
                <w:sz w:val="28"/>
                <w:szCs w:val="28"/>
                <w:vertAlign w:val="subscript"/>
                <w:lang w:val="uk-UA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Х</w:t>
            </w:r>
            <w:r w:rsidRPr="0035683B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м</w:t>
            </w:r>
            <w:r w:rsidRPr="0035683B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35683B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35683B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5683B"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0A016F">
              <w:rPr>
                <w:sz w:val="24"/>
                <w:szCs w:val="24"/>
                <w:highlight w:val="yellow"/>
                <w:lang w:val="uk-UA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  <w:lang w:val="uk-UA"/>
              </w:rPr>
            </w:pPr>
            <w:r w:rsidRPr="000A016F">
              <w:rPr>
                <w:sz w:val="24"/>
                <w:szCs w:val="24"/>
                <w:highlight w:val="cyan"/>
                <w:lang w:val="uk-UA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  <w:lang w:val="uk-UA"/>
              </w:rPr>
            </w:pPr>
            <w:r w:rsidRPr="000A016F">
              <w:rPr>
                <w:sz w:val="24"/>
                <w:szCs w:val="24"/>
                <w:highlight w:val="cyan"/>
                <w:lang w:val="uk-UA"/>
              </w:rPr>
              <w:t>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  <w:lang w:val="uk-UA"/>
              </w:rPr>
            </w:pPr>
            <w:r w:rsidRPr="000A016F">
              <w:rPr>
                <w:sz w:val="24"/>
                <w:szCs w:val="24"/>
                <w:highlight w:val="cyan"/>
                <w:lang w:val="uk-UA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0A016F">
              <w:rPr>
                <w:sz w:val="24"/>
                <w:szCs w:val="24"/>
                <w:highlight w:val="yellow"/>
                <w:lang w:val="uk-UA"/>
              </w:rPr>
              <w:t>2000</w:t>
            </w:r>
          </w:p>
        </w:tc>
      </w:tr>
      <w:tr w:rsidR="00F811E3" w:rsidRPr="0035683B" w:rsidTr="00FF0F28">
        <w:trPr>
          <w:trHeight w:val="2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554E8C">
              <w:rPr>
                <w:sz w:val="28"/>
                <w:szCs w:val="28"/>
                <w:highlight w:val="yellow"/>
                <w:lang w:val="uk-UA"/>
              </w:rPr>
              <w:t>Частота обертання</w:t>
            </w:r>
            <w:r w:rsidRPr="0035683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en-US"/>
              </w:rPr>
            </w:pPr>
            <w:r w:rsidRPr="0035683B"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Х</w:t>
            </w:r>
            <w:r w:rsidRPr="0035683B">
              <w:rPr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5A3B39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хв</w:t>
            </w:r>
            <w:r w:rsidR="00F811E3" w:rsidRPr="0035683B">
              <w:rPr>
                <w:sz w:val="28"/>
                <w:szCs w:val="28"/>
                <w:vertAlign w:val="superscript"/>
                <w:lang w:val="uk-UA"/>
              </w:rPr>
              <w:t>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A016F">
              <w:rPr>
                <w:sz w:val="28"/>
                <w:szCs w:val="28"/>
                <w:highlight w:val="yellow"/>
                <w:lang w:val="uk-UA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0A016F">
              <w:rPr>
                <w:sz w:val="28"/>
                <w:szCs w:val="28"/>
                <w:highlight w:val="cyan"/>
                <w:lang w:val="uk-UA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0A016F">
              <w:rPr>
                <w:sz w:val="28"/>
                <w:szCs w:val="28"/>
                <w:highlight w:val="cyan"/>
                <w:lang w:val="uk-UA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0A016F">
              <w:rPr>
                <w:sz w:val="28"/>
                <w:szCs w:val="28"/>
                <w:highlight w:val="cyan"/>
                <w:lang w:val="uk-UA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A016F">
              <w:rPr>
                <w:sz w:val="28"/>
                <w:szCs w:val="28"/>
                <w:highlight w:val="yellow"/>
                <w:lang w:val="uk-UA"/>
              </w:rPr>
              <w:t>300</w:t>
            </w:r>
          </w:p>
        </w:tc>
      </w:tr>
      <w:tr w:rsidR="00F811E3" w:rsidRPr="0035683B" w:rsidTr="00FF0F28">
        <w:trPr>
          <w:trHeight w:val="2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554E8C" w:rsidRDefault="00F811E3" w:rsidP="00FF0F28">
            <w:pPr>
              <w:ind w:left="-43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54E8C">
              <w:rPr>
                <w:sz w:val="28"/>
                <w:szCs w:val="28"/>
                <w:highlight w:val="yellow"/>
                <w:lang w:val="uk-UA"/>
              </w:rPr>
              <w:t>Крупність зерен (вміст класу</w:t>
            </w:r>
          </w:p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ind w:left="-43"/>
              <w:jc w:val="both"/>
              <w:rPr>
                <w:sz w:val="28"/>
                <w:szCs w:val="28"/>
                <w:lang w:val="uk-UA"/>
              </w:rPr>
            </w:pPr>
            <w:r w:rsidRPr="00554E8C">
              <w:rPr>
                <w:sz w:val="28"/>
                <w:szCs w:val="28"/>
                <w:highlight w:val="yellow"/>
                <w:lang w:val="uk-UA"/>
              </w:rPr>
              <w:t xml:space="preserve"> - 0,071мм)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en-US"/>
              </w:rPr>
            </w:pPr>
            <w:r w:rsidRPr="0035683B">
              <w:rPr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Х</w:t>
            </w:r>
            <w:r w:rsidRPr="0035683B">
              <w:rPr>
                <w:sz w:val="28"/>
                <w:szCs w:val="28"/>
                <w:vertAlign w:val="subscript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683B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5683B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A016F">
              <w:rPr>
                <w:sz w:val="28"/>
                <w:szCs w:val="28"/>
                <w:highlight w:val="yellow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0A016F">
              <w:rPr>
                <w:sz w:val="28"/>
                <w:szCs w:val="28"/>
                <w:highlight w:val="cyan"/>
                <w:lang w:val="uk-UA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0A016F">
              <w:rPr>
                <w:sz w:val="28"/>
                <w:szCs w:val="28"/>
                <w:highlight w:val="cyan"/>
                <w:lang w:val="uk-UA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0A016F">
              <w:rPr>
                <w:sz w:val="28"/>
                <w:szCs w:val="28"/>
                <w:highlight w:val="cyan"/>
                <w:lang w:val="uk-U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A016F" w:rsidRDefault="00F811E3" w:rsidP="00FF0F2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A016F">
              <w:rPr>
                <w:sz w:val="28"/>
                <w:szCs w:val="28"/>
                <w:highlight w:val="yellow"/>
                <w:lang w:val="uk-UA"/>
              </w:rPr>
              <w:t>20</w:t>
            </w:r>
          </w:p>
        </w:tc>
      </w:tr>
    </w:tbl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 xml:space="preserve">             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ab/>
        <w:t>Область зміни незалежних факторів відповідає діапазону змін технічних параметрів.  В табл.2 наведена матриця планування та результати її реалізації.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 xml:space="preserve">          </w:t>
      </w:r>
    </w:p>
    <w:p w:rsidR="00F811E3" w:rsidRDefault="00F811E3" w:rsidP="00F811E3">
      <w:pPr>
        <w:jc w:val="center"/>
        <w:rPr>
          <w:sz w:val="28"/>
          <w:szCs w:val="28"/>
          <w:lang w:val="uk-UA"/>
        </w:rPr>
      </w:pPr>
    </w:p>
    <w:p w:rsidR="00F811E3" w:rsidRDefault="00F811E3" w:rsidP="00F811E3">
      <w:pPr>
        <w:jc w:val="center"/>
        <w:rPr>
          <w:sz w:val="28"/>
          <w:szCs w:val="28"/>
          <w:lang w:val="uk-UA"/>
        </w:rPr>
      </w:pPr>
    </w:p>
    <w:p w:rsidR="00F811E3" w:rsidRPr="0035683B" w:rsidRDefault="00F811E3" w:rsidP="00F811E3">
      <w:pPr>
        <w:jc w:val="center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>Таблиця 2 - Матриця планування і результати її реалізації</w:t>
      </w:r>
    </w:p>
    <w:tbl>
      <w:tblPr>
        <w:tblW w:w="0" w:type="auto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1131"/>
        <w:gridCol w:w="1132"/>
        <w:gridCol w:w="1131"/>
        <w:gridCol w:w="1132"/>
        <w:gridCol w:w="1131"/>
        <w:gridCol w:w="1132"/>
        <w:gridCol w:w="1132"/>
      </w:tblGrid>
      <w:tr w:rsidR="00F811E3" w:rsidRPr="0035683B" w:rsidTr="00FF0F28">
        <w:trPr>
          <w:trHeight w:val="23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5683B">
              <w:rPr>
                <w:b/>
              </w:rPr>
              <w:t>№</w:t>
            </w:r>
            <w:r w:rsidRPr="0035683B">
              <w:rPr>
                <w:b/>
                <w:lang w:val="uk-UA"/>
              </w:rPr>
              <w:t xml:space="preserve"> </w:t>
            </w:r>
            <w:proofErr w:type="gramStart"/>
            <w:r w:rsidRPr="0035683B">
              <w:rPr>
                <w:b/>
                <w:lang w:val="uk-UA"/>
              </w:rPr>
              <w:t>досл</w:t>
            </w:r>
            <w:proofErr w:type="gramEnd"/>
            <w:r w:rsidRPr="0035683B">
              <w:rPr>
                <w:b/>
                <w:lang w:val="uk-UA"/>
              </w:rPr>
              <w:t>іду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5683B">
              <w:rPr>
                <w:b/>
                <w:lang w:val="en-US"/>
              </w:rPr>
              <w:t>X1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5683B">
              <w:rPr>
                <w:b/>
                <w:lang w:val="en-US"/>
              </w:rPr>
              <w:t>X2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5683B">
              <w:rPr>
                <w:b/>
                <w:lang w:val="en-US"/>
              </w:rPr>
              <w:t>X3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5683B">
              <w:rPr>
                <w:b/>
                <w:lang w:val="en-US"/>
              </w:rPr>
              <w:t>X4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5683B">
              <w:rPr>
                <w:b/>
                <w:lang w:val="en-US"/>
              </w:rPr>
              <w:t>X5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  <w:vertAlign w:val="subscript"/>
                <w:lang w:val="uk-UA"/>
              </w:rPr>
            </w:pPr>
            <w:r w:rsidRPr="00B71606">
              <w:rPr>
                <w:b/>
                <w:highlight w:val="yellow"/>
              </w:rPr>
              <w:t>Е</w:t>
            </w:r>
            <w:proofErr w:type="spellStart"/>
            <w:r w:rsidRPr="00B71606">
              <w:rPr>
                <w:b/>
                <w:highlight w:val="yellow"/>
                <w:vertAlign w:val="subscript"/>
                <w:lang w:val="uk-UA"/>
              </w:rPr>
              <w:t>екс</w:t>
            </w:r>
            <w:proofErr w:type="spellEnd"/>
            <w:r w:rsidRPr="00B71606">
              <w:rPr>
                <w:b/>
                <w:highlight w:val="yellow"/>
                <w:vertAlign w:val="subscript"/>
                <w:lang w:val="uk-UA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  <w:lang w:val="en-US"/>
              </w:rPr>
            </w:pPr>
            <w:r w:rsidRPr="00B71606">
              <w:rPr>
                <w:b/>
                <w:highlight w:val="green"/>
              </w:rPr>
              <w:t>Е</w:t>
            </w:r>
            <w:proofErr w:type="spellStart"/>
            <w:r w:rsidRPr="00B71606">
              <w:rPr>
                <w:b/>
                <w:highlight w:val="green"/>
                <w:vertAlign w:val="subscript"/>
                <w:lang w:val="uk-UA"/>
              </w:rPr>
              <w:t>розрах</w:t>
            </w:r>
            <w:proofErr w:type="spellEnd"/>
            <w:r w:rsidRPr="00B71606">
              <w:rPr>
                <w:b/>
                <w:highlight w:val="green"/>
                <w:vertAlign w:val="subscript"/>
                <w:lang w:val="uk-UA"/>
              </w:rPr>
              <w:t>.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44,21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44,547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46,62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46,627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43,76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43,742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44,24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44,8061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50,20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49,7803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lastRenderedPageBreak/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43,80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43,9645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41,12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41,2595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64,29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64,0995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40,95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41,3095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46,92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47,8636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44,03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44,9486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43,96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44,5486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38,48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38,997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45,53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45,717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40,86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41,022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-1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+1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46.80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47,5461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-2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35,90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35,5281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+2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46,30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45,4198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-2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46.10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45,6781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+2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49,80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48,9698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-2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57,50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56,2748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+2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59,80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59,7731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-2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46,3331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+2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41,20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39,6148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-2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81,90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71606">
              <w:rPr>
                <w:highlight w:val="green"/>
              </w:rPr>
              <w:t>82,1881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0969CA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0969CA">
              <w:rPr>
                <w:highlight w:val="cyan"/>
              </w:rPr>
              <w:t>+2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B71606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 w:rsidRPr="00B71606">
              <w:rPr>
                <w:highlight w:val="yellow"/>
                <w:lang w:val="uk-UA"/>
              </w:rPr>
              <w:t>78,00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76,4598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5683B">
              <w:rPr>
                <w:lang w:val="uk-UA"/>
              </w:rPr>
              <w:t>85,00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85,4253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5683B">
              <w:rPr>
                <w:lang w:val="uk-UA"/>
              </w:rPr>
              <w:t>84,40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85,4253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29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84,60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85,4253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86,00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85,4253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31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85,60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85,4253</w:t>
            </w:r>
          </w:p>
        </w:tc>
      </w:tr>
      <w:tr w:rsidR="00F811E3" w:rsidRPr="0035683B" w:rsidTr="00FF0F28">
        <w:trPr>
          <w:trHeight w:val="3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85,70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E3" w:rsidRPr="0035683B" w:rsidRDefault="00F811E3" w:rsidP="00FF0F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83B">
              <w:t>85,4253</w:t>
            </w:r>
          </w:p>
        </w:tc>
      </w:tr>
    </w:tbl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>Функція відгуків апроксимована поліномом другого порядку виду: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</w:p>
    <w:p w:rsidR="00F811E3" w:rsidRPr="00B71606" w:rsidRDefault="00F811E3" w:rsidP="00F811E3">
      <w:pPr>
        <w:jc w:val="center"/>
        <w:rPr>
          <w:sz w:val="28"/>
          <w:szCs w:val="28"/>
          <w:highlight w:val="green"/>
          <w:lang w:val="uk-UA"/>
        </w:rPr>
      </w:pPr>
      <w:r w:rsidRPr="00B71606">
        <w:rPr>
          <w:sz w:val="28"/>
          <w:szCs w:val="28"/>
          <w:highlight w:val="green"/>
          <w:lang w:val="uk-UA"/>
        </w:rPr>
        <w:t>Y = b</w:t>
      </w:r>
      <w:r w:rsidRPr="00B71606">
        <w:rPr>
          <w:sz w:val="28"/>
          <w:szCs w:val="28"/>
          <w:highlight w:val="green"/>
          <w:vertAlign w:val="subscript"/>
          <w:lang w:val="uk-UA"/>
        </w:rPr>
        <w:t>0</w:t>
      </w:r>
      <w:r w:rsidRPr="00B71606">
        <w:rPr>
          <w:sz w:val="28"/>
          <w:szCs w:val="28"/>
          <w:highlight w:val="green"/>
          <w:lang w:val="uk-UA"/>
        </w:rPr>
        <w:t xml:space="preserve"> + </w:t>
      </w:r>
      <w:proofErr w:type="spellStart"/>
      <w:r w:rsidRPr="00B71606">
        <w:rPr>
          <w:sz w:val="28"/>
          <w:szCs w:val="28"/>
          <w:highlight w:val="green"/>
          <w:lang w:val="uk-UA"/>
        </w:rPr>
        <w:t>∑b</w:t>
      </w:r>
      <w:r w:rsidRPr="00B71606">
        <w:rPr>
          <w:sz w:val="28"/>
          <w:szCs w:val="28"/>
          <w:highlight w:val="green"/>
          <w:vertAlign w:val="subscript"/>
          <w:lang w:val="uk-UA"/>
        </w:rPr>
        <w:t>i</w:t>
      </w:r>
      <w:r w:rsidRPr="00B71606">
        <w:rPr>
          <w:sz w:val="28"/>
          <w:szCs w:val="28"/>
          <w:highlight w:val="green"/>
          <w:lang w:val="uk-UA"/>
        </w:rPr>
        <w:t>X</w:t>
      </w:r>
      <w:r w:rsidRPr="00B71606">
        <w:rPr>
          <w:sz w:val="28"/>
          <w:szCs w:val="28"/>
          <w:highlight w:val="green"/>
          <w:vertAlign w:val="subscript"/>
          <w:lang w:val="uk-UA"/>
        </w:rPr>
        <w:t>i</w:t>
      </w:r>
      <w:proofErr w:type="spellEnd"/>
      <w:r w:rsidRPr="00B71606">
        <w:rPr>
          <w:sz w:val="28"/>
          <w:szCs w:val="28"/>
          <w:highlight w:val="green"/>
          <w:lang w:val="uk-UA"/>
        </w:rPr>
        <w:t xml:space="preserve"> + </w:t>
      </w:r>
      <w:proofErr w:type="spellStart"/>
      <w:r w:rsidRPr="00B71606">
        <w:rPr>
          <w:sz w:val="28"/>
          <w:szCs w:val="28"/>
          <w:highlight w:val="green"/>
          <w:lang w:val="uk-UA"/>
        </w:rPr>
        <w:t>∑b</w:t>
      </w:r>
      <w:r w:rsidRPr="00B71606">
        <w:rPr>
          <w:sz w:val="28"/>
          <w:szCs w:val="28"/>
          <w:highlight w:val="green"/>
          <w:vertAlign w:val="subscript"/>
          <w:lang w:val="uk-UA"/>
        </w:rPr>
        <w:t>il</w:t>
      </w:r>
      <w:r w:rsidRPr="00B71606">
        <w:rPr>
          <w:sz w:val="28"/>
          <w:szCs w:val="28"/>
          <w:highlight w:val="green"/>
          <w:lang w:val="uk-UA"/>
        </w:rPr>
        <w:t>X</w:t>
      </w:r>
      <w:r w:rsidRPr="00B71606">
        <w:rPr>
          <w:sz w:val="28"/>
          <w:szCs w:val="28"/>
          <w:highlight w:val="green"/>
          <w:vertAlign w:val="subscript"/>
          <w:lang w:val="uk-UA"/>
        </w:rPr>
        <w:t>i</w:t>
      </w:r>
      <w:r w:rsidRPr="00B71606">
        <w:rPr>
          <w:sz w:val="28"/>
          <w:szCs w:val="28"/>
          <w:highlight w:val="green"/>
          <w:lang w:val="uk-UA"/>
        </w:rPr>
        <w:t>X</w:t>
      </w:r>
      <w:r w:rsidRPr="00B71606">
        <w:rPr>
          <w:sz w:val="28"/>
          <w:szCs w:val="28"/>
          <w:highlight w:val="green"/>
          <w:vertAlign w:val="subscript"/>
          <w:lang w:val="uk-UA"/>
        </w:rPr>
        <w:t>l</w:t>
      </w:r>
      <w:proofErr w:type="spellEnd"/>
      <w:r w:rsidRPr="00B71606">
        <w:rPr>
          <w:sz w:val="28"/>
          <w:szCs w:val="28"/>
          <w:highlight w:val="green"/>
          <w:lang w:val="uk-UA"/>
        </w:rPr>
        <w:t xml:space="preserve"> + ∑b</w:t>
      </w:r>
      <w:r w:rsidRPr="00B71606">
        <w:rPr>
          <w:sz w:val="28"/>
          <w:szCs w:val="28"/>
          <w:highlight w:val="green"/>
          <w:vertAlign w:val="subscript"/>
          <w:lang w:val="uk-UA"/>
        </w:rPr>
        <w:t>ii</w:t>
      </w:r>
      <w:r w:rsidRPr="00B71606">
        <w:rPr>
          <w:sz w:val="28"/>
          <w:szCs w:val="28"/>
          <w:highlight w:val="green"/>
          <w:lang w:val="uk-UA"/>
        </w:rPr>
        <w:t>X</w:t>
      </w:r>
      <w:r w:rsidRPr="00B71606">
        <w:rPr>
          <w:sz w:val="28"/>
          <w:szCs w:val="28"/>
          <w:highlight w:val="green"/>
          <w:vertAlign w:val="subscript"/>
          <w:lang w:val="uk-UA"/>
        </w:rPr>
        <w:t>i</w:t>
      </w:r>
      <w:r w:rsidRPr="00B71606">
        <w:rPr>
          <w:sz w:val="28"/>
          <w:szCs w:val="28"/>
          <w:highlight w:val="green"/>
          <w:vertAlign w:val="superscript"/>
          <w:lang w:val="uk-UA"/>
        </w:rPr>
        <w:t>2</w:t>
      </w:r>
      <w:r w:rsidRPr="00B71606">
        <w:rPr>
          <w:sz w:val="28"/>
          <w:szCs w:val="28"/>
          <w:highlight w:val="green"/>
          <w:lang w:val="uk-UA"/>
        </w:rPr>
        <w:t>,</w:t>
      </w:r>
      <w:r w:rsidRPr="00B71606">
        <w:rPr>
          <w:sz w:val="28"/>
          <w:szCs w:val="28"/>
          <w:highlight w:val="green"/>
          <w:lang w:val="uk-UA"/>
        </w:rPr>
        <w:tab/>
      </w:r>
    </w:p>
    <w:p w:rsidR="00F811E3" w:rsidRPr="0035683B" w:rsidRDefault="00F811E3" w:rsidP="00F811E3">
      <w:pPr>
        <w:rPr>
          <w:sz w:val="28"/>
          <w:szCs w:val="28"/>
          <w:vertAlign w:val="superscript"/>
          <w:lang w:val="uk-UA"/>
        </w:rPr>
      </w:pPr>
      <w:r w:rsidRPr="00B71606">
        <w:rPr>
          <w:sz w:val="28"/>
          <w:szCs w:val="28"/>
          <w:highlight w:val="green"/>
          <w:lang w:val="uk-UA"/>
        </w:rPr>
        <w:tab/>
        <w:t xml:space="preserve">                                          </w:t>
      </w:r>
      <w:r w:rsidRPr="00B71606">
        <w:rPr>
          <w:sz w:val="28"/>
          <w:szCs w:val="28"/>
          <w:highlight w:val="green"/>
          <w:vertAlign w:val="superscript"/>
          <w:lang w:val="uk-UA"/>
        </w:rPr>
        <w:t>1≤i≤k        ≤i,</w:t>
      </w:r>
      <w:proofErr w:type="spellStart"/>
      <w:r w:rsidRPr="00B71606">
        <w:rPr>
          <w:sz w:val="28"/>
          <w:szCs w:val="28"/>
          <w:highlight w:val="green"/>
          <w:vertAlign w:val="superscript"/>
          <w:lang w:val="uk-UA"/>
        </w:rPr>
        <w:t>l≤k</w:t>
      </w:r>
      <w:proofErr w:type="spellEnd"/>
      <w:r w:rsidRPr="00B71606">
        <w:rPr>
          <w:sz w:val="28"/>
          <w:szCs w:val="28"/>
          <w:highlight w:val="green"/>
          <w:vertAlign w:val="superscript"/>
          <w:lang w:val="uk-UA"/>
        </w:rPr>
        <w:t xml:space="preserve">              1≤i≤k</w:t>
      </w:r>
    </w:p>
    <w:p w:rsidR="00F811E3" w:rsidRPr="0035683B" w:rsidRDefault="00F811E3" w:rsidP="00F811E3">
      <w:pPr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ab/>
        <w:t xml:space="preserve">де </w:t>
      </w:r>
      <w:r w:rsidRPr="0035683B">
        <w:rPr>
          <w:i/>
          <w:sz w:val="28"/>
          <w:szCs w:val="28"/>
          <w:lang w:val="uk-UA"/>
        </w:rPr>
        <w:t>k</w:t>
      </w:r>
      <w:r w:rsidRPr="0035683B">
        <w:rPr>
          <w:sz w:val="28"/>
          <w:szCs w:val="28"/>
          <w:lang w:val="uk-UA"/>
        </w:rPr>
        <w:t xml:space="preserve"> – число незалежних змінних.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 xml:space="preserve">            Обробка результатів експерименту та аналіз регресійної моделі здійснено за допомогою модуля </w:t>
      </w:r>
      <w:proofErr w:type="spellStart"/>
      <w:r w:rsidRPr="0035683B">
        <w:rPr>
          <w:sz w:val="28"/>
          <w:szCs w:val="28"/>
          <w:lang w:val="uk-UA"/>
        </w:rPr>
        <w:t>„Планування</w:t>
      </w:r>
      <w:proofErr w:type="spellEnd"/>
      <w:r w:rsidRPr="0035683B">
        <w:rPr>
          <w:sz w:val="28"/>
          <w:szCs w:val="28"/>
          <w:lang w:val="uk-UA"/>
        </w:rPr>
        <w:t xml:space="preserve"> </w:t>
      </w:r>
      <w:proofErr w:type="spellStart"/>
      <w:r w:rsidRPr="0035683B">
        <w:rPr>
          <w:sz w:val="28"/>
          <w:szCs w:val="28"/>
          <w:lang w:val="uk-UA"/>
        </w:rPr>
        <w:t>експерименту”</w:t>
      </w:r>
      <w:proofErr w:type="spellEnd"/>
      <w:r w:rsidRPr="0035683B">
        <w:rPr>
          <w:sz w:val="28"/>
          <w:szCs w:val="28"/>
          <w:lang w:val="uk-UA"/>
        </w:rPr>
        <w:t xml:space="preserve"> статистичної програми </w:t>
      </w:r>
      <w:proofErr w:type="spellStart"/>
      <w:r w:rsidRPr="0035683B">
        <w:rPr>
          <w:sz w:val="28"/>
          <w:szCs w:val="28"/>
          <w:lang w:val="uk-UA"/>
        </w:rPr>
        <w:t>Statgraphics</w:t>
      </w:r>
      <w:proofErr w:type="spellEnd"/>
      <w:r w:rsidRPr="0035683B">
        <w:rPr>
          <w:sz w:val="28"/>
          <w:szCs w:val="28"/>
          <w:lang w:val="uk-UA"/>
        </w:rPr>
        <w:t xml:space="preserve"> </w:t>
      </w:r>
      <w:r w:rsidRPr="0035683B">
        <w:rPr>
          <w:sz w:val="28"/>
          <w:szCs w:val="28"/>
        </w:rPr>
        <w:t>5</w:t>
      </w:r>
      <w:r w:rsidRPr="0035683B">
        <w:rPr>
          <w:sz w:val="28"/>
          <w:szCs w:val="28"/>
          <w:lang w:val="uk-UA"/>
        </w:rPr>
        <w:t xml:space="preserve">.0 </w:t>
      </w:r>
      <w:r w:rsidRPr="0035683B">
        <w:rPr>
          <w:sz w:val="28"/>
          <w:szCs w:val="28"/>
          <w:lang w:val="en-US"/>
        </w:rPr>
        <w:t>Plus</w:t>
      </w:r>
      <w:r w:rsidRPr="0035683B">
        <w:rPr>
          <w:sz w:val="28"/>
          <w:szCs w:val="28"/>
          <w:lang w:val="uk-UA"/>
        </w:rPr>
        <w:t xml:space="preserve">.  </w:t>
      </w:r>
    </w:p>
    <w:p w:rsidR="00F811E3" w:rsidRPr="0035683B" w:rsidRDefault="00F811E3" w:rsidP="00F811E3">
      <w:pPr>
        <w:pStyle w:val="11"/>
        <w:ind w:firstLine="709"/>
        <w:jc w:val="both"/>
        <w:rPr>
          <w:sz w:val="28"/>
          <w:szCs w:val="28"/>
        </w:rPr>
      </w:pP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 xml:space="preserve">          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 xml:space="preserve"> Рівняння регресії з урахуванням значущості коефіцієнтів отримало вигляд:</w:t>
      </w:r>
    </w:p>
    <w:p w:rsidR="00F811E3" w:rsidRPr="000969CA" w:rsidRDefault="00F811E3" w:rsidP="00F811E3">
      <w:pPr>
        <w:rPr>
          <w:sz w:val="28"/>
          <w:szCs w:val="28"/>
          <w:highlight w:val="cyan"/>
          <w:lang w:val="uk-UA"/>
        </w:rPr>
      </w:pPr>
      <w:r w:rsidRPr="0035683B">
        <w:rPr>
          <w:sz w:val="28"/>
          <w:szCs w:val="28"/>
          <w:lang w:val="uk-UA"/>
        </w:rPr>
        <w:t xml:space="preserve">  </w:t>
      </w:r>
      <w:r w:rsidRPr="000969CA">
        <w:rPr>
          <w:sz w:val="28"/>
          <w:szCs w:val="28"/>
          <w:highlight w:val="cyan"/>
          <w:lang w:val="en-US"/>
        </w:rPr>
        <w:t>E = 85</w:t>
      </w:r>
      <w:proofErr w:type="gramStart"/>
      <w:r w:rsidRPr="000969CA">
        <w:rPr>
          <w:sz w:val="28"/>
          <w:szCs w:val="28"/>
          <w:highlight w:val="cyan"/>
          <w:lang w:val="en-US"/>
        </w:rPr>
        <w:t>,4</w:t>
      </w:r>
      <w:r w:rsidRPr="000969CA">
        <w:rPr>
          <w:sz w:val="28"/>
          <w:szCs w:val="28"/>
          <w:highlight w:val="cyan"/>
          <w:lang w:val="uk-UA"/>
        </w:rPr>
        <w:t>3</w:t>
      </w:r>
      <w:proofErr w:type="gramEnd"/>
      <w:r w:rsidRPr="000969CA">
        <w:rPr>
          <w:sz w:val="28"/>
          <w:szCs w:val="28"/>
          <w:highlight w:val="cyan"/>
          <w:lang w:val="en-US"/>
        </w:rPr>
        <w:t xml:space="preserve"> + 2,47</w:t>
      </w:r>
      <w:r w:rsidRPr="000969CA">
        <w:rPr>
          <w:sz w:val="28"/>
          <w:szCs w:val="28"/>
          <w:highlight w:val="cyan"/>
          <w:lang w:val="uk-UA"/>
        </w:rPr>
        <w:t>3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en-US"/>
        </w:rPr>
        <w:t>1</w:t>
      </w:r>
      <w:r w:rsidRPr="000969CA">
        <w:rPr>
          <w:sz w:val="28"/>
          <w:szCs w:val="28"/>
          <w:highlight w:val="cyan"/>
          <w:lang w:val="en-US"/>
        </w:rPr>
        <w:t xml:space="preserve"> + 0,82</w:t>
      </w:r>
      <w:r w:rsidRPr="000969CA">
        <w:rPr>
          <w:sz w:val="28"/>
          <w:szCs w:val="28"/>
          <w:highlight w:val="cyan"/>
          <w:lang w:val="uk-UA"/>
        </w:rPr>
        <w:t>3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en-US"/>
        </w:rPr>
        <w:t>2</w:t>
      </w:r>
      <w:r w:rsidRPr="000969CA">
        <w:rPr>
          <w:sz w:val="28"/>
          <w:szCs w:val="28"/>
          <w:highlight w:val="cyan"/>
          <w:lang w:val="en-US"/>
        </w:rPr>
        <w:t xml:space="preserve"> + 0,87</w:t>
      </w:r>
      <w:r w:rsidRPr="000969CA">
        <w:rPr>
          <w:sz w:val="28"/>
          <w:szCs w:val="28"/>
          <w:highlight w:val="cyan"/>
          <w:lang w:val="uk-UA"/>
        </w:rPr>
        <w:t>5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en-US"/>
        </w:rPr>
        <w:t>3</w:t>
      </w:r>
      <w:r w:rsidRPr="000969CA">
        <w:rPr>
          <w:sz w:val="28"/>
          <w:szCs w:val="28"/>
          <w:highlight w:val="cyan"/>
          <w:lang w:val="en-US"/>
        </w:rPr>
        <w:t xml:space="preserve"> – 1,68X</w:t>
      </w:r>
      <w:r w:rsidRPr="000969CA">
        <w:rPr>
          <w:sz w:val="28"/>
          <w:szCs w:val="28"/>
          <w:highlight w:val="cyan"/>
          <w:vertAlign w:val="subscript"/>
          <w:lang w:val="en-US"/>
        </w:rPr>
        <w:t>4</w:t>
      </w:r>
      <w:r w:rsidRPr="000969CA">
        <w:rPr>
          <w:sz w:val="28"/>
          <w:szCs w:val="28"/>
          <w:highlight w:val="cyan"/>
          <w:lang w:val="en-US"/>
        </w:rPr>
        <w:t xml:space="preserve"> –</w:t>
      </w:r>
      <w:r w:rsidRPr="000969CA">
        <w:rPr>
          <w:sz w:val="28"/>
          <w:szCs w:val="28"/>
          <w:highlight w:val="cyan"/>
          <w:lang w:val="uk-UA"/>
        </w:rPr>
        <w:t xml:space="preserve"> </w:t>
      </w:r>
      <w:r w:rsidRPr="000969CA">
        <w:rPr>
          <w:sz w:val="28"/>
          <w:szCs w:val="28"/>
          <w:highlight w:val="cyan"/>
          <w:lang w:val="en-US"/>
        </w:rPr>
        <w:t>1,43X</w:t>
      </w:r>
      <w:r w:rsidRPr="000969CA">
        <w:rPr>
          <w:sz w:val="28"/>
          <w:szCs w:val="28"/>
          <w:highlight w:val="cyan"/>
          <w:vertAlign w:val="subscript"/>
          <w:lang w:val="en-US"/>
        </w:rPr>
        <w:t>5</w:t>
      </w:r>
      <w:r w:rsidRPr="000969CA">
        <w:rPr>
          <w:sz w:val="28"/>
          <w:szCs w:val="28"/>
          <w:highlight w:val="cyan"/>
          <w:lang w:val="en-US"/>
        </w:rPr>
        <w:t xml:space="preserve"> –</w:t>
      </w:r>
    </w:p>
    <w:p w:rsidR="00F811E3" w:rsidRPr="000969CA" w:rsidRDefault="00F811E3" w:rsidP="00F811E3">
      <w:pPr>
        <w:rPr>
          <w:sz w:val="28"/>
          <w:szCs w:val="28"/>
          <w:highlight w:val="cyan"/>
          <w:lang w:val="uk-UA"/>
        </w:rPr>
      </w:pPr>
      <w:r w:rsidRPr="000969CA">
        <w:rPr>
          <w:sz w:val="28"/>
          <w:szCs w:val="28"/>
          <w:highlight w:val="cyan"/>
          <w:lang w:val="uk-UA"/>
        </w:rPr>
        <w:t xml:space="preserve">                         11,238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1</w:t>
      </w:r>
      <w:r w:rsidRPr="000969CA">
        <w:rPr>
          <w:b/>
          <w:sz w:val="28"/>
          <w:szCs w:val="28"/>
          <w:highlight w:val="cyan"/>
          <w:vertAlign w:val="superscript"/>
          <w:lang w:val="uk-UA"/>
        </w:rPr>
        <w:t>2</w:t>
      </w:r>
      <w:r w:rsidRPr="000969CA">
        <w:rPr>
          <w:sz w:val="28"/>
          <w:szCs w:val="28"/>
          <w:highlight w:val="cyan"/>
          <w:lang w:val="uk-UA"/>
        </w:rPr>
        <w:t xml:space="preserve"> + 1,28</w:t>
      </w:r>
      <w:r w:rsidRPr="000969CA">
        <w:rPr>
          <w:sz w:val="28"/>
          <w:szCs w:val="28"/>
          <w:highlight w:val="cyan"/>
          <w:lang w:val="en-US"/>
        </w:rPr>
        <w:t>X</w:t>
      </w:r>
      <w:r w:rsidRPr="00B71606">
        <w:rPr>
          <w:sz w:val="28"/>
          <w:szCs w:val="28"/>
          <w:highlight w:val="cyan"/>
          <w:vertAlign w:val="subscript"/>
          <w:lang w:val="uk-UA"/>
        </w:rPr>
        <w:t>1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2</w:t>
      </w:r>
      <w:r w:rsidRPr="000969CA">
        <w:rPr>
          <w:sz w:val="28"/>
          <w:szCs w:val="28"/>
          <w:highlight w:val="cyan"/>
          <w:lang w:val="uk-UA"/>
        </w:rPr>
        <w:t xml:space="preserve"> + 1,31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1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3</w:t>
      </w:r>
      <w:r w:rsidRPr="000969CA">
        <w:rPr>
          <w:sz w:val="28"/>
          <w:szCs w:val="28"/>
          <w:highlight w:val="cyan"/>
          <w:lang w:val="uk-UA"/>
        </w:rPr>
        <w:t xml:space="preserve"> </w:t>
      </w:r>
      <w:r w:rsidRPr="000969CA">
        <w:rPr>
          <w:sz w:val="28"/>
          <w:szCs w:val="28"/>
          <w:highlight w:val="cyan"/>
          <w:lang w:val="en-US"/>
        </w:rPr>
        <w:t>–</w:t>
      </w:r>
      <w:r w:rsidRPr="000969CA">
        <w:rPr>
          <w:sz w:val="28"/>
          <w:szCs w:val="28"/>
          <w:highlight w:val="cyan"/>
          <w:lang w:val="uk-UA"/>
        </w:rPr>
        <w:t xml:space="preserve"> 0,669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1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5</w:t>
      </w:r>
      <w:r w:rsidRPr="000969CA">
        <w:rPr>
          <w:sz w:val="28"/>
          <w:szCs w:val="28"/>
          <w:highlight w:val="cyan"/>
          <w:lang w:val="uk-UA"/>
        </w:rPr>
        <w:t xml:space="preserve"> –</w:t>
      </w:r>
    </w:p>
    <w:p w:rsidR="00F811E3" w:rsidRPr="000969CA" w:rsidRDefault="00F811E3" w:rsidP="00F811E3">
      <w:pPr>
        <w:rPr>
          <w:sz w:val="28"/>
          <w:szCs w:val="28"/>
          <w:highlight w:val="cyan"/>
          <w:lang w:val="uk-UA"/>
        </w:rPr>
      </w:pPr>
      <w:r w:rsidRPr="000969CA">
        <w:rPr>
          <w:sz w:val="28"/>
          <w:szCs w:val="28"/>
          <w:highlight w:val="cyan"/>
          <w:lang w:val="uk-UA"/>
        </w:rPr>
        <w:t xml:space="preserve">                         9,525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2</w:t>
      </w:r>
      <w:r w:rsidRPr="000969CA">
        <w:rPr>
          <w:b/>
          <w:sz w:val="28"/>
          <w:szCs w:val="28"/>
          <w:highlight w:val="cyan"/>
          <w:vertAlign w:val="superscript"/>
          <w:lang w:val="uk-UA"/>
        </w:rPr>
        <w:t>2</w:t>
      </w:r>
      <w:r w:rsidRPr="000969CA">
        <w:rPr>
          <w:sz w:val="28"/>
          <w:szCs w:val="28"/>
          <w:highlight w:val="cyan"/>
          <w:lang w:val="uk-UA"/>
        </w:rPr>
        <w:t xml:space="preserve"> + 1,11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2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3</w:t>
      </w:r>
      <w:r w:rsidRPr="000969CA">
        <w:rPr>
          <w:sz w:val="28"/>
          <w:szCs w:val="28"/>
          <w:highlight w:val="cyan"/>
          <w:lang w:val="uk-UA"/>
        </w:rPr>
        <w:t xml:space="preserve"> – 6,85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3</w:t>
      </w:r>
      <w:r w:rsidRPr="000969CA">
        <w:rPr>
          <w:b/>
          <w:sz w:val="28"/>
          <w:szCs w:val="28"/>
          <w:highlight w:val="cyan"/>
          <w:vertAlign w:val="superscript"/>
          <w:lang w:val="uk-UA"/>
        </w:rPr>
        <w:t>2</w:t>
      </w:r>
      <w:r w:rsidRPr="000969CA">
        <w:rPr>
          <w:sz w:val="28"/>
          <w:szCs w:val="28"/>
          <w:highlight w:val="cyan"/>
          <w:lang w:val="uk-UA"/>
        </w:rPr>
        <w:t xml:space="preserve"> – 1,548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3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4</w:t>
      </w:r>
      <w:r w:rsidRPr="000969CA">
        <w:rPr>
          <w:sz w:val="28"/>
          <w:szCs w:val="28"/>
          <w:highlight w:val="cyan"/>
          <w:lang w:val="uk-UA"/>
        </w:rPr>
        <w:t xml:space="preserve"> – 2,174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3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5</w:t>
      </w:r>
      <w:r w:rsidRPr="000969CA">
        <w:rPr>
          <w:sz w:val="28"/>
          <w:szCs w:val="28"/>
          <w:highlight w:val="cyan"/>
          <w:lang w:val="uk-UA"/>
        </w:rPr>
        <w:t xml:space="preserve"> –</w:t>
      </w:r>
    </w:p>
    <w:p w:rsidR="00F811E3" w:rsidRPr="0035683B" w:rsidRDefault="00F811E3" w:rsidP="00F811E3">
      <w:pPr>
        <w:rPr>
          <w:sz w:val="28"/>
          <w:szCs w:val="28"/>
          <w:lang w:val="uk-UA"/>
        </w:rPr>
      </w:pPr>
      <w:r w:rsidRPr="000969CA">
        <w:rPr>
          <w:sz w:val="28"/>
          <w:szCs w:val="28"/>
          <w:highlight w:val="cyan"/>
          <w:lang w:val="uk-UA"/>
        </w:rPr>
        <w:t xml:space="preserve">                        10,613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4</w:t>
      </w:r>
      <w:r w:rsidRPr="000969CA">
        <w:rPr>
          <w:b/>
          <w:sz w:val="28"/>
          <w:szCs w:val="28"/>
          <w:highlight w:val="cyan"/>
          <w:vertAlign w:val="superscript"/>
          <w:lang w:val="uk-UA"/>
        </w:rPr>
        <w:t>2</w:t>
      </w:r>
      <w:r w:rsidRPr="000969CA">
        <w:rPr>
          <w:sz w:val="28"/>
          <w:szCs w:val="28"/>
          <w:highlight w:val="cyan"/>
          <w:lang w:val="uk-UA"/>
        </w:rPr>
        <w:t xml:space="preserve"> + 2,277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4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5</w:t>
      </w:r>
      <w:r w:rsidRPr="000969CA">
        <w:rPr>
          <w:sz w:val="28"/>
          <w:szCs w:val="28"/>
          <w:highlight w:val="cyan"/>
          <w:lang w:val="uk-UA"/>
        </w:rPr>
        <w:t xml:space="preserve"> – 1,525</w:t>
      </w:r>
      <w:r w:rsidRPr="000969CA">
        <w:rPr>
          <w:sz w:val="28"/>
          <w:szCs w:val="28"/>
          <w:highlight w:val="cyan"/>
          <w:lang w:val="en-US"/>
        </w:rPr>
        <w:t>X</w:t>
      </w:r>
      <w:r w:rsidRPr="000969CA">
        <w:rPr>
          <w:sz w:val="28"/>
          <w:szCs w:val="28"/>
          <w:highlight w:val="cyan"/>
          <w:vertAlign w:val="subscript"/>
          <w:lang w:val="uk-UA"/>
        </w:rPr>
        <w:t>5</w:t>
      </w:r>
      <w:r w:rsidRPr="000969CA">
        <w:rPr>
          <w:b/>
          <w:sz w:val="28"/>
          <w:szCs w:val="28"/>
          <w:highlight w:val="cyan"/>
          <w:vertAlign w:val="superscript"/>
          <w:lang w:val="uk-UA"/>
        </w:rPr>
        <w:t>2</w:t>
      </w:r>
      <w:r w:rsidRPr="0035683B">
        <w:rPr>
          <w:b/>
          <w:sz w:val="28"/>
          <w:szCs w:val="28"/>
          <w:vertAlign w:val="superscript"/>
          <w:lang w:val="uk-UA"/>
        </w:rPr>
        <w:t xml:space="preserve">    </w:t>
      </w:r>
      <w:r w:rsidRPr="0035683B">
        <w:rPr>
          <w:b/>
          <w:sz w:val="28"/>
          <w:szCs w:val="28"/>
          <w:lang w:val="uk-UA"/>
        </w:rPr>
        <w:t xml:space="preserve">                                             (1)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 xml:space="preserve">            Коефіцієнти моделі наведено у нормованому (кодованому) вигляді. 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lastRenderedPageBreak/>
        <w:t xml:space="preserve">           Адекватність одержаної регресійної моделі підтверджується великим значенням </w:t>
      </w:r>
      <w:r w:rsidRPr="00B71606">
        <w:rPr>
          <w:sz w:val="28"/>
          <w:szCs w:val="28"/>
          <w:highlight w:val="green"/>
          <w:lang w:val="uk-UA"/>
        </w:rPr>
        <w:t xml:space="preserve">коефіцієнта детермінації </w:t>
      </w:r>
      <w:r w:rsidRPr="00B71606">
        <w:rPr>
          <w:sz w:val="28"/>
          <w:szCs w:val="28"/>
          <w:highlight w:val="green"/>
          <w:lang w:val="en-US"/>
        </w:rPr>
        <w:t>R</w:t>
      </w:r>
      <w:r w:rsidR="00B71606" w:rsidRPr="00B71606">
        <w:rPr>
          <w:sz w:val="28"/>
          <w:szCs w:val="28"/>
          <w:highlight w:val="green"/>
          <w:vertAlign w:val="superscript"/>
          <w:lang w:val="uk-UA"/>
        </w:rPr>
        <w:t>2</w:t>
      </w:r>
      <w:r w:rsidRPr="0035683B">
        <w:rPr>
          <w:sz w:val="28"/>
          <w:szCs w:val="28"/>
          <w:lang w:val="uk-UA"/>
        </w:rPr>
        <w:t xml:space="preserve">-квадрат, який </w:t>
      </w:r>
      <w:r w:rsidRPr="00B71606">
        <w:rPr>
          <w:sz w:val="28"/>
          <w:szCs w:val="28"/>
          <w:highlight w:val="green"/>
          <w:lang w:val="uk-UA"/>
        </w:rPr>
        <w:t>складав 99,85 %.</w:t>
      </w:r>
      <w:r w:rsidRPr="0035683B">
        <w:rPr>
          <w:sz w:val="28"/>
          <w:szCs w:val="28"/>
          <w:lang w:val="uk-UA"/>
        </w:rPr>
        <w:t xml:space="preserve"> 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793115</wp:posOffset>
            </wp:positionV>
            <wp:extent cx="6578600" cy="3194050"/>
            <wp:effectExtent l="0" t="0" r="0" b="6350"/>
            <wp:wrapSquare wrapText="bothSides"/>
            <wp:docPr id="202" name="Рисунок 202" descr="Пар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Парето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19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683B">
        <w:rPr>
          <w:sz w:val="28"/>
          <w:szCs w:val="28"/>
          <w:lang w:val="uk-UA"/>
        </w:rPr>
        <w:tab/>
        <w:t xml:space="preserve">Значимість коефіцієнтів моделі визначалася за допомогою </w:t>
      </w:r>
      <w:proofErr w:type="spellStart"/>
      <w:r w:rsidRPr="0035683B">
        <w:rPr>
          <w:i/>
          <w:sz w:val="28"/>
          <w:szCs w:val="28"/>
          <w:lang w:val="uk-UA"/>
        </w:rPr>
        <w:t>Р</w:t>
      </w:r>
      <w:r w:rsidRPr="0035683B">
        <w:rPr>
          <w:sz w:val="28"/>
          <w:szCs w:val="28"/>
          <w:lang w:val="uk-UA"/>
        </w:rPr>
        <w:t>-рівня</w:t>
      </w:r>
      <w:proofErr w:type="spellEnd"/>
      <w:r w:rsidRPr="0035683B">
        <w:rPr>
          <w:sz w:val="28"/>
          <w:szCs w:val="28"/>
          <w:lang w:val="uk-UA"/>
        </w:rPr>
        <w:t xml:space="preserve"> і наведено на стандартизованому </w:t>
      </w:r>
      <w:proofErr w:type="spellStart"/>
      <w:r w:rsidRPr="0035683B">
        <w:rPr>
          <w:sz w:val="28"/>
          <w:szCs w:val="28"/>
          <w:lang w:val="uk-UA"/>
        </w:rPr>
        <w:t>Парето-графіку</w:t>
      </w:r>
      <w:proofErr w:type="spellEnd"/>
      <w:r w:rsidRPr="0035683B">
        <w:rPr>
          <w:sz w:val="28"/>
          <w:szCs w:val="28"/>
          <w:lang w:val="uk-UA"/>
        </w:rPr>
        <w:t xml:space="preserve"> (рис. 1). Вертикальна лінія на рис. 1 відповідає 95 % статистичній значущості коефіцієнтів.</w:t>
      </w:r>
    </w:p>
    <w:p w:rsidR="00F811E3" w:rsidRPr="0035683B" w:rsidRDefault="00F811E3" w:rsidP="00F811E3">
      <w:pPr>
        <w:jc w:val="center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>Рис. 1. Значимість коефіцієнтів моделі (1)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 xml:space="preserve">       Аналіз отриманої моделі показав, що залежність ступеню вилучення пірохлору від досліджуваних факторів у вибраному діапазоні їх зміни є екстремальною. </w:t>
      </w:r>
      <w:r w:rsidRPr="0035683B">
        <w:rPr>
          <w:sz w:val="28"/>
          <w:szCs w:val="28"/>
          <w:lang w:val="uk-UA"/>
        </w:rPr>
        <w:tab/>
        <w:t>Найвище вилучення – 86,5 %, – досягається при наведених нижче значеннях факторів: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</w:p>
    <w:p w:rsidR="00F811E3" w:rsidRPr="0035683B" w:rsidRDefault="00F811E3" w:rsidP="00F811E3">
      <w:r w:rsidRPr="0035683B">
        <w:rPr>
          <w:lang w:val="en-US"/>
        </w:rPr>
        <w:t>Factor</w:t>
      </w:r>
      <w:r w:rsidRPr="0035683B">
        <w:t xml:space="preserve">               </w:t>
      </w:r>
      <w:r w:rsidRPr="0035683B">
        <w:rPr>
          <w:lang w:val="en-US"/>
        </w:rPr>
        <w:t>Low</w:t>
      </w:r>
      <w:r w:rsidRPr="0035683B">
        <w:t xml:space="preserve">              </w:t>
      </w:r>
      <w:r w:rsidRPr="0035683B">
        <w:rPr>
          <w:lang w:val="en-US"/>
        </w:rPr>
        <w:t>High</w:t>
      </w:r>
      <w:r w:rsidRPr="0035683B">
        <w:t xml:space="preserve">             </w:t>
      </w:r>
      <w:r w:rsidRPr="0035683B">
        <w:rPr>
          <w:lang w:val="en-US"/>
        </w:rPr>
        <w:t>Optimum</w:t>
      </w:r>
    </w:p>
    <w:p w:rsidR="00F811E3" w:rsidRPr="0035683B" w:rsidRDefault="00F811E3" w:rsidP="00F811E3">
      <w:r w:rsidRPr="0035683B">
        <w:t>-----------------------------------------------------------------------</w:t>
      </w:r>
    </w:p>
    <w:p w:rsidR="00F811E3" w:rsidRPr="0035683B" w:rsidRDefault="00F811E3" w:rsidP="00F811E3">
      <w:pPr>
        <w:rPr>
          <w:lang w:val="uk-UA"/>
        </w:rPr>
      </w:pPr>
      <w:r w:rsidRPr="0035683B">
        <w:rPr>
          <w:lang w:val="en-US"/>
        </w:rPr>
        <w:t>X</w:t>
      </w:r>
      <w:r w:rsidRPr="0035683B">
        <w:t>1                   -2</w:t>
      </w:r>
      <w:proofErr w:type="gramStart"/>
      <w:r w:rsidRPr="0035683B">
        <w:t>,0</w:t>
      </w:r>
      <w:proofErr w:type="gramEnd"/>
      <w:r w:rsidRPr="0035683B">
        <w:t xml:space="preserve">             2,0              0,153893        </w:t>
      </w:r>
    </w:p>
    <w:p w:rsidR="00F811E3" w:rsidRPr="0035683B" w:rsidRDefault="00F811E3" w:rsidP="00F811E3">
      <w:pPr>
        <w:rPr>
          <w:lang w:val="uk-UA"/>
        </w:rPr>
      </w:pPr>
    </w:p>
    <w:p w:rsidR="00F811E3" w:rsidRPr="0035683B" w:rsidRDefault="00F811E3" w:rsidP="00F811E3">
      <w:pPr>
        <w:rPr>
          <w:lang w:val="uk-UA"/>
        </w:rPr>
      </w:pPr>
      <w:r w:rsidRPr="0035683B">
        <w:rPr>
          <w:lang w:val="en-US"/>
        </w:rPr>
        <w:t>X</w:t>
      </w:r>
      <w:r w:rsidRPr="0035683B">
        <w:rPr>
          <w:lang w:val="uk-UA"/>
        </w:rPr>
        <w:t>2                   -2</w:t>
      </w:r>
      <w:proofErr w:type="gramStart"/>
      <w:r w:rsidRPr="0035683B">
        <w:rPr>
          <w:lang w:val="uk-UA"/>
        </w:rPr>
        <w:t>,0</w:t>
      </w:r>
      <w:proofErr w:type="gramEnd"/>
      <w:r w:rsidRPr="0035683B">
        <w:rPr>
          <w:lang w:val="uk-UA"/>
        </w:rPr>
        <w:t xml:space="preserve">             2,0              0,0885945       </w:t>
      </w:r>
    </w:p>
    <w:p w:rsidR="00F811E3" w:rsidRPr="0035683B" w:rsidRDefault="00F811E3" w:rsidP="00F811E3">
      <w:pPr>
        <w:rPr>
          <w:lang w:val="uk-UA"/>
        </w:rPr>
      </w:pPr>
      <w:r w:rsidRPr="0035683B">
        <w:rPr>
          <w:lang w:val="en-US"/>
        </w:rPr>
        <w:t>X</w:t>
      </w:r>
      <w:r w:rsidRPr="0035683B">
        <w:rPr>
          <w:lang w:val="uk-UA"/>
        </w:rPr>
        <w:t>3                   -2</w:t>
      </w:r>
      <w:proofErr w:type="gramStart"/>
      <w:r w:rsidRPr="0035683B">
        <w:rPr>
          <w:lang w:val="uk-UA"/>
        </w:rPr>
        <w:t>,0</w:t>
      </w:r>
      <w:proofErr w:type="gramEnd"/>
      <w:r w:rsidRPr="0035683B">
        <w:rPr>
          <w:lang w:val="uk-UA"/>
        </w:rPr>
        <w:t xml:space="preserve">             2,0              0,237942        </w:t>
      </w:r>
    </w:p>
    <w:p w:rsidR="00F811E3" w:rsidRPr="0035683B" w:rsidRDefault="00F811E3" w:rsidP="00F811E3">
      <w:pPr>
        <w:rPr>
          <w:lang w:val="uk-UA"/>
        </w:rPr>
      </w:pPr>
      <w:r w:rsidRPr="0035683B">
        <w:rPr>
          <w:lang w:val="en-US"/>
        </w:rPr>
        <w:t>X</w:t>
      </w:r>
      <w:r w:rsidRPr="0035683B">
        <w:rPr>
          <w:lang w:val="uk-UA"/>
        </w:rPr>
        <w:t>4                   -2</w:t>
      </w:r>
      <w:proofErr w:type="gramStart"/>
      <w:r w:rsidRPr="0035683B">
        <w:rPr>
          <w:lang w:val="uk-UA"/>
        </w:rPr>
        <w:t>,0</w:t>
      </w:r>
      <w:proofErr w:type="gramEnd"/>
      <w:r w:rsidRPr="0035683B">
        <w:rPr>
          <w:lang w:val="uk-UA"/>
        </w:rPr>
        <w:t xml:space="preserve">             2,0              -0,186524       </w:t>
      </w:r>
    </w:p>
    <w:p w:rsidR="00F811E3" w:rsidRPr="0035683B" w:rsidRDefault="00F811E3" w:rsidP="00F811E3">
      <w:pPr>
        <w:rPr>
          <w:lang w:val="uk-UA"/>
        </w:rPr>
      </w:pPr>
      <w:r w:rsidRPr="0035683B">
        <w:rPr>
          <w:lang w:val="en-US"/>
        </w:rPr>
        <w:t>X</w:t>
      </w:r>
      <w:r w:rsidRPr="0035683B">
        <w:rPr>
          <w:lang w:val="uk-UA"/>
        </w:rPr>
        <w:t>5                   -2</w:t>
      </w:r>
      <w:proofErr w:type="gramStart"/>
      <w:r w:rsidRPr="0035683B">
        <w:rPr>
          <w:lang w:val="uk-UA"/>
        </w:rPr>
        <w:t>,0</w:t>
      </w:r>
      <w:proofErr w:type="gramEnd"/>
      <w:r w:rsidRPr="0035683B">
        <w:rPr>
          <w:lang w:val="uk-UA"/>
        </w:rPr>
        <w:t xml:space="preserve">             2,0              -0,824019       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 xml:space="preserve">          На рис. 2-5 наведені найбільш характерні тривимірні перетини поверхні цільової функції та контурні криві цих поверхонь. Зупинимось на них докладніше.</w:t>
      </w:r>
    </w:p>
    <w:p w:rsidR="00F811E3" w:rsidRPr="0035683B" w:rsidRDefault="0042294B" w:rsidP="00F811E3">
      <w:pPr>
        <w:jc w:val="both"/>
        <w:rPr>
          <w:sz w:val="28"/>
          <w:szCs w:val="28"/>
          <w:lang w:val="uk-UA"/>
        </w:rPr>
      </w:pPr>
      <w:r w:rsidRPr="0042294B">
        <w:rPr>
          <w:noProof/>
          <w:lang w:val="uk-UA" w:eastAsia="uk-UA"/>
        </w:rPr>
        <w:lastRenderedPageBreak/>
        <w:pict>
          <v:group id="Группа 199" o:spid="_x0000_s1026" style="position:absolute;left:0;text-align:left;margin-left:46.15pt;margin-top:89.15pt;width:314.15pt;height:228.55pt;z-index:251661312;mso-wrap-distance-bottom:8.5pt" coordorigin="2344,1435" coordsize="7416,60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">
            <v:shape id="Picture 190" o:spid="_x0000_s1027" type="#_x0000_t75" style="position:absolute;left:2344;top:1435;width:7416;height:57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LSlHEAAAA3AAAAA8AAABkcnMvZG93bnJldi54bWxEj0FrwkAUhO+C/2F5Qm+6qYci0VVEqrSU&#10;Fqqi12f2mQSzb9Psq4n/3i0UPA4z8w0zW3SuUldqQunZwPMoAUWceVtybmC/Ww8noIIgW6w8k4Eb&#10;BVjM+70Zpta3/E3XreQqQjikaKAQqVOtQ1aQwzDyNXH0zr5xKFE2ubYNthHuKj1OkhftsOS4UGBN&#10;q4Kyy/bXGfiQz8OmOy7lknzVP6fN+4Ta18yYp0G3nIIS6uQR/m+/WQORCH9n4hH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LSlHEAAAA3AAAAA8AAAAAAAAAAAAAAAAA&#10;nwIAAGRycy9kb3ducmV2LnhtbFBLBQYAAAAABAAEAPcAAACQAwAAAAA=&#10;">
              <v:imagedata r:id="rId4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1" o:spid="_x0000_s1028" type="#_x0000_t202" style="position:absolute;left:2378;top:7018;width:6353;height: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L9sQA&#10;AADcAAAADwAAAGRycy9kb3ducmV2LnhtbESP3WrCQBSE7wu+w3KE3hTdKPWnqZtgCxVvoz7AMXtM&#10;gtmzIbvNz9t3C4KXw8x8w+zSwdSio9ZVlhUs5hEI4tzqigsFl/PPbAvCeWSNtWVSMJKDNJm87DDW&#10;tueMupMvRICwi1FB6X0TS+nykgy6uW2Ig3ezrUEfZFtI3WIf4KaWyyhaS4MVh4USG/ouKb+ffo2C&#10;27F/W33014O/bLL39RdWm6sdlXqdDvtPEJ4G/ww/2ketYBkt4P9MO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i/bEAAAA3AAAAA8AAAAAAAAAAAAAAAAAmAIAAGRycy9k&#10;b3ducmV2LnhtbFBLBQYAAAAABAAEAPUAAACJAwAAAAA=&#10;" stroked="f">
              <v:textbox>
                <w:txbxContent>
                  <w:p w:rsidR="00FF0F28" w:rsidRDefault="00FF0F28" w:rsidP="00F811E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Рис. 2. Поверхня  Е = f (X</w:t>
                    </w:r>
                    <w:r>
                      <w:rPr>
                        <w:sz w:val="28"/>
                        <w:szCs w:val="28"/>
                        <w:vertAlign w:val="subscript"/>
                        <w:lang w:val="uk-UA"/>
                      </w:rPr>
                      <w:t>1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,X</w:t>
                    </w:r>
                    <w:r>
                      <w:rPr>
                        <w:sz w:val="28"/>
                        <w:szCs w:val="28"/>
                        <w:vertAlign w:val="subscript"/>
                        <w:lang w:val="uk-UA"/>
                      </w:rPr>
                      <w:t>2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) та її контурні криві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w10:wrap type="topAndBottom"/>
          </v:group>
        </w:pict>
      </w:r>
      <w:r w:rsidR="00F811E3" w:rsidRPr="0035683B">
        <w:rPr>
          <w:sz w:val="28"/>
          <w:szCs w:val="28"/>
          <w:lang w:val="uk-UA"/>
        </w:rPr>
        <w:t xml:space="preserve">          </w:t>
      </w:r>
      <w:proofErr w:type="spellStart"/>
      <w:r w:rsidR="00F811E3" w:rsidRPr="0035683B">
        <w:rPr>
          <w:sz w:val="28"/>
          <w:szCs w:val="28"/>
        </w:rPr>
        <w:t>Залежність</w:t>
      </w:r>
      <w:proofErr w:type="spellEnd"/>
      <w:proofErr w:type="gramStart"/>
      <w:r w:rsidR="00F811E3" w:rsidRPr="0035683B">
        <w:rPr>
          <w:sz w:val="28"/>
          <w:szCs w:val="28"/>
        </w:rPr>
        <w:t xml:space="preserve"> </w:t>
      </w:r>
      <w:r w:rsidR="00F811E3" w:rsidRPr="0035683B">
        <w:rPr>
          <w:i/>
          <w:sz w:val="28"/>
          <w:szCs w:val="28"/>
        </w:rPr>
        <w:t>Е</w:t>
      </w:r>
      <w:proofErr w:type="gramEnd"/>
      <w:r w:rsidR="00F811E3" w:rsidRPr="0035683B">
        <w:rPr>
          <w:i/>
          <w:sz w:val="28"/>
          <w:szCs w:val="28"/>
        </w:rPr>
        <w:t xml:space="preserve"> = </w:t>
      </w:r>
      <w:proofErr w:type="spellStart"/>
      <w:r w:rsidR="00F811E3" w:rsidRPr="0035683B">
        <w:rPr>
          <w:i/>
          <w:sz w:val="28"/>
          <w:szCs w:val="28"/>
        </w:rPr>
        <w:t>f</w:t>
      </w:r>
      <w:proofErr w:type="spellEnd"/>
      <w:r w:rsidR="00F811E3" w:rsidRPr="0035683B">
        <w:rPr>
          <w:i/>
          <w:sz w:val="28"/>
          <w:szCs w:val="28"/>
        </w:rPr>
        <w:t xml:space="preserve"> (X</w:t>
      </w:r>
      <w:r w:rsidR="00F811E3" w:rsidRPr="0035683B">
        <w:rPr>
          <w:i/>
          <w:sz w:val="28"/>
          <w:szCs w:val="28"/>
          <w:vertAlign w:val="subscript"/>
        </w:rPr>
        <w:t>1</w:t>
      </w:r>
      <w:r w:rsidR="00F811E3" w:rsidRPr="0035683B">
        <w:rPr>
          <w:i/>
          <w:sz w:val="28"/>
          <w:szCs w:val="28"/>
        </w:rPr>
        <w:t>,X</w:t>
      </w:r>
      <w:r w:rsidR="00F811E3" w:rsidRPr="0035683B">
        <w:rPr>
          <w:i/>
          <w:sz w:val="28"/>
          <w:szCs w:val="28"/>
          <w:vertAlign w:val="subscript"/>
        </w:rPr>
        <w:t>2</w:t>
      </w:r>
      <w:r w:rsidR="00F811E3" w:rsidRPr="0035683B">
        <w:rPr>
          <w:i/>
          <w:sz w:val="28"/>
          <w:szCs w:val="28"/>
        </w:rPr>
        <w:t>)</w:t>
      </w:r>
      <w:r w:rsidR="00F811E3" w:rsidRPr="0035683B">
        <w:rPr>
          <w:sz w:val="28"/>
          <w:szCs w:val="28"/>
        </w:rPr>
        <w:t xml:space="preserve"> </w:t>
      </w:r>
      <w:proofErr w:type="spellStart"/>
      <w:r w:rsidR="00F811E3" w:rsidRPr="0035683B">
        <w:rPr>
          <w:sz w:val="28"/>
          <w:szCs w:val="28"/>
        </w:rPr>
        <w:t>має</w:t>
      </w:r>
      <w:proofErr w:type="spellEnd"/>
      <w:r w:rsidR="00F811E3" w:rsidRPr="0035683B">
        <w:rPr>
          <w:sz w:val="28"/>
          <w:szCs w:val="28"/>
        </w:rPr>
        <w:t xml:space="preserve"> </w:t>
      </w:r>
      <w:proofErr w:type="spellStart"/>
      <w:r w:rsidR="00F811E3" w:rsidRPr="0035683B">
        <w:rPr>
          <w:sz w:val="28"/>
          <w:szCs w:val="28"/>
        </w:rPr>
        <w:t>екстремальний</w:t>
      </w:r>
      <w:proofErr w:type="spellEnd"/>
      <w:r w:rsidR="00F811E3" w:rsidRPr="0035683B">
        <w:rPr>
          <w:sz w:val="28"/>
          <w:szCs w:val="28"/>
        </w:rPr>
        <w:t xml:space="preserve"> характер </w:t>
      </w:r>
      <w:proofErr w:type="spellStart"/>
      <w:r w:rsidR="00F811E3" w:rsidRPr="0035683B">
        <w:rPr>
          <w:sz w:val="28"/>
          <w:szCs w:val="28"/>
        </w:rPr>
        <w:t>з</w:t>
      </w:r>
      <w:proofErr w:type="spellEnd"/>
      <w:r w:rsidR="00F811E3" w:rsidRPr="0035683B">
        <w:rPr>
          <w:sz w:val="28"/>
          <w:szCs w:val="28"/>
        </w:rPr>
        <w:t xml:space="preserve"> </w:t>
      </w:r>
      <w:proofErr w:type="spellStart"/>
      <w:r w:rsidR="00F811E3" w:rsidRPr="0035683B">
        <w:rPr>
          <w:sz w:val="28"/>
          <w:szCs w:val="28"/>
        </w:rPr>
        <w:t>екстремумом-максимумом</w:t>
      </w:r>
      <w:proofErr w:type="spellEnd"/>
      <w:r w:rsidR="00F811E3" w:rsidRPr="0035683B">
        <w:rPr>
          <w:sz w:val="28"/>
          <w:szCs w:val="28"/>
        </w:rPr>
        <w:t xml:space="preserve"> в </w:t>
      </w:r>
      <w:proofErr w:type="spellStart"/>
      <w:r w:rsidR="00F811E3" w:rsidRPr="0035683B">
        <w:rPr>
          <w:sz w:val="28"/>
          <w:szCs w:val="28"/>
        </w:rPr>
        <w:t>області</w:t>
      </w:r>
      <w:proofErr w:type="spellEnd"/>
      <w:r w:rsidR="00F811E3" w:rsidRPr="0035683B">
        <w:rPr>
          <w:sz w:val="28"/>
          <w:szCs w:val="28"/>
        </w:rPr>
        <w:t xml:space="preserve"> Х</w:t>
      </w:r>
      <w:r w:rsidR="00F811E3" w:rsidRPr="0035683B">
        <w:rPr>
          <w:sz w:val="28"/>
          <w:szCs w:val="28"/>
          <w:vertAlign w:val="subscript"/>
        </w:rPr>
        <w:t>1</w:t>
      </w:r>
      <w:r w:rsidR="00F811E3" w:rsidRPr="0035683B">
        <w:rPr>
          <w:sz w:val="28"/>
          <w:szCs w:val="28"/>
        </w:rPr>
        <w:t xml:space="preserve"> =  0,150...0,154;   Х</w:t>
      </w:r>
      <w:r w:rsidR="00F811E3" w:rsidRPr="0035683B">
        <w:rPr>
          <w:sz w:val="28"/>
          <w:szCs w:val="28"/>
          <w:vertAlign w:val="subscript"/>
        </w:rPr>
        <w:t>2</w:t>
      </w:r>
      <w:r w:rsidR="00F811E3" w:rsidRPr="0035683B">
        <w:rPr>
          <w:sz w:val="28"/>
          <w:szCs w:val="28"/>
        </w:rPr>
        <w:t xml:space="preserve"> =  0,088...0,090</w:t>
      </w:r>
      <w:r w:rsidR="00F811E3" w:rsidRPr="0035683B">
        <w:rPr>
          <w:sz w:val="28"/>
          <w:szCs w:val="28"/>
          <w:lang w:val="uk-UA"/>
        </w:rPr>
        <w:t xml:space="preserve">.         </w:t>
      </w:r>
      <w:r w:rsidRPr="0042294B">
        <w:rPr>
          <w:noProof/>
          <w:lang w:val="uk-UA" w:eastAsia="uk-UA"/>
        </w:rPr>
        <w:pict>
          <v:group id="Группа 195" o:spid="_x0000_s1029" style="position:absolute;left:0;text-align:left;margin-left:27.3pt;margin-top:317.5pt;width:409.45pt;height:349.95pt;z-index:251662336;mso-position-horizontal-relative:text;mso-position-vertical-relative:text" coordorigin="1940,2708" coordsize="8189,69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">
            <v:shape id="Picture 193" o:spid="_x0000_s1030" type="#_x0000_t75" alt="surf 1-5" style="position:absolute;left:2685;top:2708;width:6150;height:30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UaznBAAAA3AAAAA8AAABkcnMvZG93bnJldi54bWxET01rwkAQvRf8D8sI3uqmhVqbuooIguKp&#10;6qW3aXa6CWZnQ3ai0V/vCoXe5vE+Z7bofa3O1MYqsIGXcQaKuAi2YmfgeFg/T0FFQbZYByYDV4qw&#10;mA+eZpjbcOEvOu/FqRTCMUcDpUiTax2LkjzGcWiIE/cbWo+SYOu0bfGSwn2tX7Nsoj1WnBpKbGhV&#10;UnHad97Amzt1t03RCbn19ibf2U7cz7sxo2G//AQl1Mu/+M+9sWn+xwQez6QL9P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UaznBAAAA3AAAAA8AAAAAAAAAAAAAAAAAnwIA&#10;AGRycy9kb3ducmV2LnhtbFBLBQYAAAAABAAEAPcAAACNAwAAAAA=&#10;">
              <v:imagedata r:id="rId45" o:title="surf 1-5" croptop="6960f" cropleft="9469f" cropright="12868f"/>
            </v:shape>
            <v:shape id="Picture 194" o:spid="_x0000_s1031" type="#_x0000_t75" alt="contur1-5" style="position:absolute;left:1940;top:5760;width:8189;height:30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adtTDAAAA3AAAAA8AAABkcnMvZG93bnJldi54bWxET99rwjAQfhf2P4Qb+KbpfFDXmZYxEBRB&#10;sG6UvR3NrSlrLqWJmv33izDY2318P29TRtuLK42+c6zgaZ6BIG6c7rhV8H7eztYgfEDW2DsmBT/k&#10;oSweJhvMtbvxia5VaEUKYZ+jAhPCkEvpG0MW/dwNxIn7cqPFkODYSj3iLYXbXi6ybCktdpwaDA70&#10;Zqj5ri5WwcfhYkNF8bjuP091d6wXZh+tUtPH+PoCIlAM/+I/906n+c8ruD+TLpD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dp21MMAAADcAAAADwAAAAAAAAAAAAAAAACf&#10;AgAAZHJzL2Rvd25yZXYueG1sUEsFBgAAAAAEAAQA9wAAAI8DAAAAAA==&#10;">
              <v:imagedata r:id="rId46" o:title="contur1-5" croptop="7394f" cropbottom="801f" cropleft="5268f" cropright="4533f"/>
            </v:shape>
            <v:shape id="Text Box 195" o:spid="_x0000_s1032" type="#_x0000_t202" style="position:absolute;left:2557;top:8919;width:6353;height:7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a3sUA&#10;AADcAAAADwAAAGRycy9kb3ducmV2LnhtbESP3UoDMRCF7wXfIYzgnc1WoT/bpkUUoSIUtvoA02S6&#10;u3QzWZPYXd/euRB6N8M5c8436+3oO3WhmNrABqaTAhSxDa7l2sDX59vDAlTKyA67wGTglxJsN7c3&#10;ayxdGLiiyyHXSkI4lWigybkvtU62IY9pEnpi0U4hesyyxlq7iIOE+04/FsVMe2xZGhrs6aUhez78&#10;eAOvbTx+2/C0m80/lnZfpdPwvtfG3N+NzytQmcZ8Nf9f75zgL4VW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FrexQAAANwAAAAPAAAAAAAAAAAAAAAAAJgCAABkcnMv&#10;ZG93bnJldi54bWxQSwUGAAAAAAQABAD1AAAAigMAAAAA&#10;" stroked="f">
              <v:textbox style="mso-fit-shape-to-text:t">
                <w:txbxContent>
                  <w:p w:rsidR="00FF0F28" w:rsidRDefault="00FF0F28" w:rsidP="00F811E3">
                    <w:pPr>
                      <w:rPr>
                        <w:color w:val="FF6600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Рис. 3. Поверхня  Е = f (X</w:t>
                    </w:r>
                    <w:r>
                      <w:rPr>
                        <w:sz w:val="28"/>
                        <w:szCs w:val="28"/>
                        <w:vertAlign w:val="subscript"/>
                        <w:lang w:val="uk-UA"/>
                      </w:rPr>
                      <w:t>1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,X</w:t>
                    </w:r>
                    <w:r>
                      <w:rPr>
                        <w:sz w:val="28"/>
                        <w:szCs w:val="28"/>
                        <w:vertAlign w:val="subscript"/>
                        <w:lang w:val="uk-UA"/>
                      </w:rPr>
                      <w:t>5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) та її контурні криві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  <w:p w:rsidR="00FF0F28" w:rsidRDefault="00FF0F28" w:rsidP="00F811E3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</w:p>
                </w:txbxContent>
              </v:textbox>
            </v:shape>
            <w10:wrap type="topAndBottom"/>
          </v:group>
        </w:pic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sz w:val="28"/>
          <w:szCs w:val="28"/>
          <w:lang w:val="uk-UA"/>
        </w:rPr>
        <w:t xml:space="preserve">        Аналіз залежності </w:t>
      </w:r>
      <w:r w:rsidRPr="0035683B">
        <w:rPr>
          <w:i/>
          <w:sz w:val="28"/>
          <w:szCs w:val="28"/>
          <w:lang w:val="uk-UA"/>
        </w:rPr>
        <w:t xml:space="preserve">Е = </w:t>
      </w:r>
      <w:proofErr w:type="spellStart"/>
      <w:r w:rsidRPr="0035683B">
        <w:rPr>
          <w:i/>
          <w:sz w:val="28"/>
          <w:szCs w:val="28"/>
        </w:rPr>
        <w:t>f</w:t>
      </w:r>
      <w:proofErr w:type="spellEnd"/>
      <w:r w:rsidRPr="0035683B">
        <w:rPr>
          <w:i/>
          <w:sz w:val="28"/>
          <w:szCs w:val="28"/>
          <w:lang w:val="uk-UA"/>
        </w:rPr>
        <w:t xml:space="preserve"> (</w:t>
      </w:r>
      <w:r w:rsidRPr="0035683B">
        <w:rPr>
          <w:i/>
          <w:sz w:val="28"/>
          <w:szCs w:val="28"/>
        </w:rPr>
        <w:t>X</w:t>
      </w:r>
      <w:r w:rsidRPr="0035683B">
        <w:rPr>
          <w:i/>
          <w:sz w:val="28"/>
          <w:szCs w:val="28"/>
          <w:vertAlign w:val="subscript"/>
          <w:lang w:val="uk-UA"/>
        </w:rPr>
        <w:t>1</w:t>
      </w:r>
      <w:r w:rsidRPr="0035683B">
        <w:rPr>
          <w:i/>
          <w:sz w:val="28"/>
          <w:szCs w:val="28"/>
          <w:lang w:val="uk-UA"/>
        </w:rPr>
        <w:t>,</w:t>
      </w:r>
      <w:r w:rsidRPr="0035683B">
        <w:rPr>
          <w:i/>
          <w:sz w:val="28"/>
          <w:szCs w:val="28"/>
        </w:rPr>
        <w:t>X</w:t>
      </w:r>
      <w:r w:rsidRPr="0035683B">
        <w:rPr>
          <w:i/>
          <w:sz w:val="28"/>
          <w:szCs w:val="28"/>
          <w:vertAlign w:val="subscript"/>
          <w:lang w:val="uk-UA"/>
        </w:rPr>
        <w:t>5</w:t>
      </w:r>
      <w:r w:rsidRPr="0035683B">
        <w:rPr>
          <w:i/>
          <w:sz w:val="28"/>
          <w:szCs w:val="28"/>
          <w:lang w:val="uk-UA"/>
        </w:rPr>
        <w:t>)</w:t>
      </w:r>
      <w:r w:rsidRPr="0035683B">
        <w:rPr>
          <w:sz w:val="28"/>
          <w:szCs w:val="28"/>
          <w:lang w:val="uk-UA"/>
        </w:rPr>
        <w:t xml:space="preserve"> (рис. 3 </w:t>
      </w:r>
      <w:r w:rsidRPr="0035683B">
        <w:rPr>
          <w:i/>
          <w:sz w:val="28"/>
          <w:szCs w:val="28"/>
          <w:lang w:val="uk-UA"/>
        </w:rPr>
        <w:t>а,б</w:t>
      </w:r>
      <w:r w:rsidRPr="0035683B">
        <w:rPr>
          <w:sz w:val="28"/>
          <w:szCs w:val="28"/>
          <w:lang w:val="uk-UA"/>
        </w:rPr>
        <w:t xml:space="preserve">) показує, що у відцентрових сепараторах, як і в </w:t>
      </w:r>
      <w:proofErr w:type="spellStart"/>
      <w:r w:rsidRPr="0035683B">
        <w:rPr>
          <w:sz w:val="28"/>
          <w:szCs w:val="28"/>
          <w:lang w:val="uk-UA"/>
        </w:rPr>
        <w:t>гідроциклонах</w:t>
      </w:r>
      <w:proofErr w:type="spellEnd"/>
      <w:r w:rsidRPr="0035683B">
        <w:rPr>
          <w:sz w:val="28"/>
          <w:szCs w:val="28"/>
          <w:lang w:val="uk-UA"/>
        </w:rPr>
        <w:t xml:space="preserve">, існує оптимальна область розрідження пульпи, яка залежить від крупності збагачуваного матеріалу. 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  <w:r w:rsidRPr="0035683B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2248535</wp:posOffset>
            </wp:positionV>
            <wp:extent cx="5036185" cy="1874520"/>
            <wp:effectExtent l="0" t="0" r="0" b="0"/>
            <wp:wrapTopAndBottom/>
            <wp:docPr id="194" name="Рисунок 194" descr="contur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ontur3-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038" t="14162" r="9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683B">
        <w:rPr>
          <w:sz w:val="28"/>
          <w:szCs w:val="28"/>
          <w:lang w:val="uk-UA"/>
        </w:rPr>
        <w:t xml:space="preserve">          На рис. 4 наведено тривимірні перетини поверхні цільової функції  Е = f (X3,X5) та контурні криві цих поверхонь.     </w:t>
      </w:r>
    </w:p>
    <w:p w:rsidR="00F811E3" w:rsidRPr="0035683B" w:rsidRDefault="0042294B" w:rsidP="00F811E3">
      <w:pPr>
        <w:jc w:val="both"/>
        <w:rPr>
          <w:sz w:val="28"/>
          <w:szCs w:val="28"/>
          <w:lang w:val="uk-UA"/>
        </w:rPr>
      </w:pPr>
      <w:r w:rsidRPr="0042294B">
        <w:rPr>
          <w:noProof/>
          <w:lang w:val="uk-UA" w:eastAsia="uk-UA"/>
        </w:rPr>
        <w:pict>
          <v:shape id="Поле 193" o:spid="_x0000_s1033" type="#_x0000_t202" style="position:absolute;left:0;text-align:left;margin-left:28.55pt;margin-top:292.45pt;width:414.9pt;height:40.1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" stroked="f">
            <v:textbox>
              <w:txbxContent>
                <w:p w:rsidR="00FF0F28" w:rsidRDefault="00FF0F28" w:rsidP="00F811E3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Рис. 4. Графік поверхні Е = f (X</w:t>
                  </w:r>
                  <w:r>
                    <w:rPr>
                      <w:sz w:val="28"/>
                      <w:szCs w:val="28"/>
                      <w:vertAlign w:val="subscript"/>
                      <w:lang w:val="uk-UA"/>
                    </w:rPr>
                    <w:t>3</w:t>
                  </w:r>
                  <w:r>
                    <w:rPr>
                      <w:sz w:val="28"/>
                      <w:szCs w:val="28"/>
                      <w:lang w:val="uk-UA"/>
                    </w:rPr>
                    <w:t>,X</w:t>
                  </w:r>
                  <w:r>
                    <w:rPr>
                      <w:sz w:val="28"/>
                      <w:szCs w:val="28"/>
                      <w:vertAlign w:val="subscript"/>
                      <w:lang w:val="uk-UA"/>
                    </w:rPr>
                    <w:t>5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) та </w:t>
                  </w:r>
                  <w:r>
                    <w:rPr>
                      <w:color w:val="002060"/>
                      <w:sz w:val="28"/>
                      <w:szCs w:val="28"/>
                      <w:lang w:val="uk-UA"/>
                    </w:rPr>
                    <w:t>її контурні криві.</w:t>
                  </w:r>
                </w:p>
              </w:txbxContent>
            </v:textbox>
            <w10:wrap type="square"/>
          </v:shape>
        </w:pict>
      </w:r>
      <w:r w:rsidR="00F811E3" w:rsidRPr="0035683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97155</wp:posOffset>
            </wp:positionV>
            <wp:extent cx="4193540" cy="1891030"/>
            <wp:effectExtent l="0" t="0" r="0" b="0"/>
            <wp:wrapTopAndBottom/>
            <wp:docPr id="192" name="Рисунок 192" descr="surf 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surf 3-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371" t="14938" r="18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189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11E3" w:rsidRPr="0035683B">
        <w:rPr>
          <w:sz w:val="28"/>
          <w:szCs w:val="28"/>
          <w:lang w:val="uk-UA"/>
        </w:rPr>
        <w:t xml:space="preserve">         </w:t>
      </w:r>
    </w:p>
    <w:p w:rsidR="00F811E3" w:rsidRPr="0035683B" w:rsidRDefault="00F811E3" w:rsidP="00F811E3">
      <w:pPr>
        <w:jc w:val="both"/>
        <w:rPr>
          <w:sz w:val="28"/>
          <w:szCs w:val="28"/>
          <w:lang w:val="uk-UA"/>
        </w:rPr>
      </w:pPr>
    </w:p>
    <w:p w:rsidR="00F811E3" w:rsidRDefault="0042294B" w:rsidP="00F811E3">
      <w:pPr>
        <w:ind w:firstLine="426"/>
        <w:jc w:val="both"/>
        <w:rPr>
          <w:sz w:val="28"/>
          <w:szCs w:val="28"/>
          <w:lang w:val="uk-UA"/>
        </w:rPr>
      </w:pPr>
      <w:r w:rsidRPr="0042294B">
        <w:rPr>
          <w:noProof/>
          <w:lang w:val="uk-UA" w:eastAsia="uk-UA"/>
        </w:rPr>
        <w:lastRenderedPageBreak/>
        <w:pict>
          <v:group id="Группа 187" o:spid="_x0000_s1034" style="position:absolute;left:0;text-align:left;margin-left:34.4pt;margin-top:8.7pt;width:388.7pt;height:329.1pt;z-index:251666432" coordorigin="2106,3240" coordsize="8437,658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">
            <v:group id="Group 200" o:spid="_x0000_s1035" style="position:absolute;left:2106;top:3240;width:8124;height:5718" coordorigin="2106,3240" coordsize="8124,5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<v:shape id="Picture 201" o:spid="_x0000_s1036" type="#_x0000_t75" alt="surf 4-5" style="position:absolute;left:3009;top:3240;width:6233;height:27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FfujBAAAA3AAAAA8AAABkcnMvZG93bnJldi54bWxET0trAjEQvgv9D2EKvWlWD2W7NYqIQnsS&#10;H4ceh824WUwm2yRd139vBKG3+fieM18OzoqeQmw9K5hOChDEtdctNwpOx+24BBETskbrmRTcKMJy&#10;8TKaY6X9lffUH1IjcgjHChWYlLpKylgbchgnviPO3NkHhynD0Egd8JrDnZWzoniXDlvODQY7Whuq&#10;L4c/pyCYje33u59yR7/kzrPvbdwcrVJvr8PqE0SiIf2Ln+4vneeXH/B4Jl8gF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eFfujBAAAA3AAAAA8AAAAAAAAAAAAAAAAAnwIA&#10;AGRycy9kb3ducmV2LnhtbFBLBQYAAAAABAAEAPcAAACNAwAAAAA=&#10;">
                <v:imagedata r:id="rId49" o:title="surf 4-5" croptop="10065f" cropbottom="4808f" cropleft="10829f" cropright="12285f"/>
              </v:shape>
              <v:shape id="Picture 202" o:spid="_x0000_s1037" type="#_x0000_t75" alt="contur4-5" style="position:absolute;left:2106;top:5948;width:8124;height:30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csErGAAAA3AAAAA8AAABkcnMvZG93bnJldi54bWxEj0FPAjEQhe8m/IdmTLwYaTERZaEQ3MRA&#10;4kUR7pPtuF3dTjfbCsu/Zw4k3mby3rz3zWI1hFYdqU9NZAuTsQFFXEXXcG1h//X28AIqZWSHbWSy&#10;cKYEq+XoZoGFiyf+pOMu10pCOBVowefcFVqnylPANI4dsWjfsQ+YZe1r7Xo8SXho9aMxUx2wYWnw&#10;2FHpqfrd/QULP2b7Uc+e9uX988H4zeb1PH1fl9be3Q7rOahMQ/43X6+3TvBngi/PyAR6e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dywSsYAAADcAAAADwAAAAAAAAAAAAAA&#10;AACfAgAAZHJzL2Rvd25yZXYueG1sUEsFBgAAAAAEAAQA9wAAAJIDAAAAAA==&#10;">
                <v:imagedata r:id="rId50" o:title="contur4-5" croptop="8175f" cropleft="4683f" cropright="5561f"/>
              </v:shape>
            </v:group>
            <v:shape id="Text Box 203" o:spid="_x0000_s1038" type="#_x0000_t202" style="position:absolute;left:2793;top:9075;width:7750;height:7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wOcAA&#10;AADcAAAADwAAAGRycy9kb3ducmV2LnhtbERPTWsCMRC9C/0PYQreNGtB0dUoYhEK4qEqeB2S6Wbp&#10;ZrJuUo3/3ghCb/N4n7NYJdeIK3Wh9qxgNCxAEGtvaq4UnI7bwRREiMgGG8+k4E4BVsu33gJL42/8&#10;TddDrEQO4VCiAhtjW0oZtCWHYehb4sz9+M5hzLCrpOnwlsNdIz+KYiId1pwbLLa0saR/D39OwYU+&#10;9+vz+KT1No13e23NbpqMUv33tJ6DiJTiv/jl/jJ5/mwEz2fy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PwOcAAAADcAAAADwAAAAAAAAAAAAAAAACYAgAAZHJzL2Rvd25y&#10;ZXYueG1sUEsFBgAAAAAEAAQA9QAAAIUDAAAAAA==&#10;" stroked="f">
              <v:textbox>
                <w:txbxContent>
                  <w:p w:rsidR="00FF0F28" w:rsidRDefault="00FF0F28" w:rsidP="00F811E3">
                    <w:pPr>
                      <w:jc w:val="both"/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  <w:szCs w:val="28"/>
                        <w:lang w:val="uk-UA"/>
                      </w:rPr>
                      <w:t>Рис. 5. Графік поверхні Е = f (X</w:t>
                    </w:r>
                    <w:r>
                      <w:rPr>
                        <w:color w:val="000000"/>
                        <w:sz w:val="28"/>
                        <w:szCs w:val="28"/>
                        <w:vertAlign w:val="subscript"/>
                        <w:lang w:val="uk-UA"/>
                      </w:rPr>
                      <w:t>4</w:t>
                    </w:r>
                    <w:r>
                      <w:rPr>
                        <w:color w:val="000000"/>
                        <w:sz w:val="28"/>
                        <w:szCs w:val="28"/>
                        <w:lang w:val="uk-UA"/>
                      </w:rPr>
                      <w:t>,X</w:t>
                    </w:r>
                    <w:r>
                      <w:rPr>
                        <w:color w:val="000000"/>
                        <w:sz w:val="28"/>
                        <w:szCs w:val="28"/>
                        <w:vertAlign w:val="subscript"/>
                        <w:lang w:val="uk-UA"/>
                      </w:rPr>
                      <w:t>5</w:t>
                    </w:r>
                    <w:r>
                      <w:rPr>
                        <w:color w:val="000000"/>
                        <w:sz w:val="28"/>
                        <w:szCs w:val="28"/>
                        <w:lang w:val="uk-UA"/>
                      </w:rPr>
                      <w:t>) та її контурні криві.</w:t>
                    </w:r>
                  </w:p>
                </w:txbxContent>
              </v:textbox>
            </v:shape>
            <w10:wrap type="topAndBottom"/>
          </v:group>
        </w:pict>
      </w:r>
      <w:r w:rsidR="00F811E3" w:rsidRPr="0035683B">
        <w:rPr>
          <w:sz w:val="28"/>
          <w:szCs w:val="28"/>
          <w:lang w:val="uk-UA"/>
        </w:rPr>
        <w:t xml:space="preserve">В результаті проведених досліджень розроблено регресійну математичну модель, яка адекватна процесу сепарації мінеральних зерен </w:t>
      </w:r>
      <w:proofErr w:type="spellStart"/>
      <w:r w:rsidR="00F811E3" w:rsidRPr="0035683B">
        <w:rPr>
          <w:sz w:val="28"/>
          <w:szCs w:val="28"/>
          <w:lang w:val="uk-UA"/>
        </w:rPr>
        <w:t>рідкіснометалічних</w:t>
      </w:r>
      <w:proofErr w:type="spellEnd"/>
      <w:r w:rsidR="00F811E3" w:rsidRPr="0035683B">
        <w:rPr>
          <w:sz w:val="28"/>
          <w:szCs w:val="28"/>
          <w:lang w:val="uk-UA"/>
        </w:rPr>
        <w:t xml:space="preserve"> руд </w:t>
      </w:r>
      <w:proofErr w:type="spellStart"/>
      <w:r w:rsidR="00F811E3" w:rsidRPr="0035683B">
        <w:rPr>
          <w:sz w:val="28"/>
          <w:szCs w:val="28"/>
          <w:lang w:val="uk-UA"/>
        </w:rPr>
        <w:t>Мазурівського</w:t>
      </w:r>
      <w:proofErr w:type="spellEnd"/>
      <w:r w:rsidR="00F811E3" w:rsidRPr="0035683B">
        <w:rPr>
          <w:sz w:val="28"/>
          <w:szCs w:val="28"/>
          <w:lang w:val="uk-UA"/>
        </w:rPr>
        <w:t xml:space="preserve"> родовища у відцентровому полі.</w:t>
      </w:r>
    </w:p>
    <w:p w:rsidR="00F811E3" w:rsidRPr="00E609CB" w:rsidRDefault="00F811E3" w:rsidP="00F811E3">
      <w:pPr>
        <w:pStyle w:val="11"/>
        <w:ind w:firstLine="709"/>
        <w:jc w:val="both"/>
        <w:rPr>
          <w:sz w:val="28"/>
          <w:szCs w:val="28"/>
        </w:rPr>
      </w:pPr>
    </w:p>
    <w:p w:rsidR="00F811E3" w:rsidRPr="00594741" w:rsidRDefault="00F811E3" w:rsidP="00F811E3">
      <w:pPr>
        <w:pStyle w:val="11"/>
        <w:ind w:firstLine="709"/>
        <w:jc w:val="both"/>
        <w:rPr>
          <w:sz w:val="28"/>
        </w:rPr>
      </w:pPr>
    </w:p>
    <w:p w:rsidR="00F811E3" w:rsidRPr="00594741" w:rsidRDefault="00F811E3" w:rsidP="00F811E3">
      <w:pPr>
        <w:pStyle w:val="210"/>
        <w:ind w:firstLine="709"/>
        <w:rPr>
          <w:sz w:val="16"/>
          <w:lang w:val="uk-UA"/>
        </w:rPr>
      </w:pPr>
    </w:p>
    <w:p w:rsidR="00F811E3" w:rsidRPr="00402BED" w:rsidRDefault="00F811E3" w:rsidP="00F811E3">
      <w:pPr>
        <w:rPr>
          <w:lang w:val="uk-UA"/>
        </w:rPr>
      </w:pPr>
    </w:p>
    <w:p w:rsidR="00F811E3" w:rsidRPr="00D63F22" w:rsidRDefault="00F811E3" w:rsidP="00F811E3">
      <w:pPr>
        <w:rPr>
          <w:lang w:val="uk-UA"/>
        </w:rPr>
      </w:pPr>
    </w:p>
    <w:p w:rsidR="00620B41" w:rsidRPr="00F811E3" w:rsidRDefault="00620B41">
      <w:pPr>
        <w:rPr>
          <w:lang w:val="uk-UA"/>
        </w:rPr>
      </w:pPr>
    </w:p>
    <w:sectPr w:rsidR="00620B41" w:rsidRPr="00F811E3" w:rsidSect="00F811E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61E"/>
    <w:multiLevelType w:val="singleLevel"/>
    <w:tmpl w:val="D870C9AE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39749CE"/>
    <w:multiLevelType w:val="multilevel"/>
    <w:tmpl w:val="46905248"/>
    <w:lvl w:ilvl="0">
      <w:start w:val="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6"/>
        </w:tabs>
        <w:ind w:left="1166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2"/>
        </w:tabs>
        <w:ind w:left="1402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2">
    <w:nsid w:val="57646270"/>
    <w:multiLevelType w:val="multilevel"/>
    <w:tmpl w:val="6A885D3E"/>
    <w:lvl w:ilvl="0">
      <w:start w:val="1"/>
      <w:numFmt w:val="decimal"/>
      <w:pStyle w:val="2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D40AD2"/>
    <w:multiLevelType w:val="multilevel"/>
    <w:tmpl w:val="BA2CE3D6"/>
    <w:lvl w:ilvl="0">
      <w:start w:val="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1"/>
        </w:tabs>
        <w:ind w:left="1151" w:hanging="9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87"/>
        </w:tabs>
        <w:ind w:left="1387" w:hanging="915"/>
      </w:pPr>
      <w:rPr>
        <w:rFonts w:hint="default"/>
      </w:rPr>
    </w:lvl>
    <w:lvl w:ilvl="3">
      <w:start w:val="8"/>
      <w:numFmt w:val="decimal"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4">
    <w:nsid w:val="63FC01EE"/>
    <w:multiLevelType w:val="singleLevel"/>
    <w:tmpl w:val="776AB610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661B6B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1E3"/>
    <w:rsid w:val="000120AC"/>
    <w:rsid w:val="000E180C"/>
    <w:rsid w:val="0027090A"/>
    <w:rsid w:val="003D1E7E"/>
    <w:rsid w:val="0042294B"/>
    <w:rsid w:val="00447DE1"/>
    <w:rsid w:val="004542D3"/>
    <w:rsid w:val="00511AE5"/>
    <w:rsid w:val="005A3B39"/>
    <w:rsid w:val="005D0A7A"/>
    <w:rsid w:val="00620B41"/>
    <w:rsid w:val="0075700A"/>
    <w:rsid w:val="0077414D"/>
    <w:rsid w:val="00813950"/>
    <w:rsid w:val="00814987"/>
    <w:rsid w:val="00920BC8"/>
    <w:rsid w:val="00974A1C"/>
    <w:rsid w:val="009B7023"/>
    <w:rsid w:val="00AF340B"/>
    <w:rsid w:val="00B71606"/>
    <w:rsid w:val="00C9465C"/>
    <w:rsid w:val="00D2182E"/>
    <w:rsid w:val="00DF5148"/>
    <w:rsid w:val="00E80AE0"/>
    <w:rsid w:val="00F632CD"/>
    <w:rsid w:val="00F811E3"/>
    <w:rsid w:val="00FF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11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811E3"/>
    <w:pPr>
      <w:keepNext/>
      <w:outlineLvl w:val="1"/>
    </w:pPr>
    <w:rPr>
      <w:b/>
      <w:i/>
      <w:sz w:val="24"/>
      <w:lang w:val="uk-UA"/>
    </w:rPr>
  </w:style>
  <w:style w:type="paragraph" w:styleId="3">
    <w:name w:val="heading 3"/>
    <w:basedOn w:val="a"/>
    <w:next w:val="a"/>
    <w:link w:val="30"/>
    <w:qFormat/>
    <w:rsid w:val="00F811E3"/>
    <w:pPr>
      <w:keepNext/>
      <w:ind w:firstLine="709"/>
      <w:jc w:val="both"/>
      <w:outlineLvl w:val="2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F811E3"/>
    <w:pPr>
      <w:keepNext/>
      <w:outlineLvl w:val="4"/>
    </w:pPr>
    <w:rPr>
      <w:b/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1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811E3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811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F811E3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customStyle="1" w:styleId="21">
    <w:name w:val="Заголовок 21"/>
    <w:basedOn w:val="11"/>
    <w:next w:val="11"/>
    <w:rsid w:val="00F811E3"/>
    <w:pPr>
      <w:keepNext/>
      <w:numPr>
        <w:numId w:val="1"/>
      </w:numPr>
      <w:outlineLvl w:val="1"/>
    </w:pPr>
    <w:rPr>
      <w:b/>
      <w:i/>
      <w:sz w:val="28"/>
      <w:lang w:val="ru-RU"/>
    </w:rPr>
  </w:style>
  <w:style w:type="paragraph" w:customStyle="1" w:styleId="11">
    <w:name w:val="Обычный1"/>
    <w:rsid w:val="00F811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F811E3"/>
    <w:pPr>
      <w:jc w:val="center"/>
    </w:pPr>
    <w:rPr>
      <w:b/>
      <w:caps/>
      <w:sz w:val="28"/>
    </w:rPr>
  </w:style>
  <w:style w:type="character" w:customStyle="1" w:styleId="a4">
    <w:name w:val="Основной текст Знак"/>
    <w:basedOn w:val="a0"/>
    <w:link w:val="a3"/>
    <w:rsid w:val="00F811E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Body Text Indent"/>
    <w:basedOn w:val="a"/>
    <w:link w:val="a6"/>
    <w:rsid w:val="00F811E3"/>
    <w:pPr>
      <w:ind w:firstLine="709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F811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2">
    <w:name w:val="Body Text 2"/>
    <w:basedOn w:val="a"/>
    <w:link w:val="23"/>
    <w:rsid w:val="00F811E3"/>
    <w:rPr>
      <w:b/>
      <w:i/>
      <w:sz w:val="28"/>
      <w:lang w:val="uk-UA"/>
    </w:rPr>
  </w:style>
  <w:style w:type="character" w:customStyle="1" w:styleId="23">
    <w:name w:val="Основной текст 2 Знак"/>
    <w:basedOn w:val="a0"/>
    <w:link w:val="22"/>
    <w:rsid w:val="00F811E3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24">
    <w:name w:val="Body Text Indent 2"/>
    <w:basedOn w:val="a"/>
    <w:link w:val="25"/>
    <w:rsid w:val="00F811E3"/>
    <w:pPr>
      <w:ind w:left="-851" w:firstLine="709"/>
      <w:jc w:val="both"/>
    </w:pPr>
    <w:rPr>
      <w:color w:val="000000"/>
      <w:sz w:val="28"/>
    </w:rPr>
  </w:style>
  <w:style w:type="character" w:customStyle="1" w:styleId="25">
    <w:name w:val="Основной текст с отступом 2 Знак"/>
    <w:basedOn w:val="a0"/>
    <w:link w:val="24"/>
    <w:rsid w:val="00F811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F811E3"/>
    <w:pPr>
      <w:autoSpaceDE w:val="0"/>
      <w:autoSpaceDN w:val="0"/>
      <w:jc w:val="center"/>
    </w:pPr>
    <w:rPr>
      <w:rFonts w:ascii="Arial" w:hAnsi="Arial"/>
    </w:rPr>
  </w:style>
  <w:style w:type="character" w:customStyle="1" w:styleId="a8">
    <w:name w:val="Подзаголовок Знак"/>
    <w:basedOn w:val="a0"/>
    <w:link w:val="a7"/>
    <w:rsid w:val="00F811E3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811E3"/>
    <w:pPr>
      <w:ind w:firstLine="862"/>
      <w:jc w:val="both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F811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10">
    <w:name w:val="Основной текст 21"/>
    <w:basedOn w:val="11"/>
    <w:rsid w:val="00F811E3"/>
    <w:pPr>
      <w:jc w:val="both"/>
    </w:pPr>
    <w:rPr>
      <w:sz w:val="28"/>
      <w:lang w:val="ru-RU"/>
    </w:rPr>
  </w:style>
  <w:style w:type="paragraph" w:customStyle="1" w:styleId="12">
    <w:name w:val="Верхний колонтитул1"/>
    <w:basedOn w:val="11"/>
    <w:rsid w:val="00F811E3"/>
    <w:pPr>
      <w:tabs>
        <w:tab w:val="center" w:pos="4153"/>
        <w:tab w:val="right" w:pos="8306"/>
      </w:tabs>
    </w:pPr>
    <w:rPr>
      <w:sz w:val="20"/>
      <w:lang w:val="ru-RU"/>
    </w:rPr>
  </w:style>
  <w:style w:type="paragraph" w:styleId="33">
    <w:name w:val="Body Text 3"/>
    <w:basedOn w:val="a"/>
    <w:link w:val="34"/>
    <w:rsid w:val="00F811E3"/>
    <w:rPr>
      <w:b/>
      <w:i/>
      <w:noProof/>
      <w:sz w:val="28"/>
    </w:rPr>
  </w:style>
  <w:style w:type="character" w:customStyle="1" w:styleId="34">
    <w:name w:val="Основной текст 3 Знак"/>
    <w:basedOn w:val="a0"/>
    <w:link w:val="33"/>
    <w:rsid w:val="00F811E3"/>
    <w:rPr>
      <w:rFonts w:ascii="Times New Roman" w:eastAsia="Times New Roman" w:hAnsi="Times New Roman" w:cs="Times New Roman"/>
      <w:b/>
      <w:i/>
      <w:noProof/>
      <w:sz w:val="28"/>
      <w:szCs w:val="20"/>
      <w:lang w:eastAsia="ru-RU"/>
    </w:rPr>
  </w:style>
  <w:style w:type="paragraph" w:customStyle="1" w:styleId="310">
    <w:name w:val="Заголовок 31"/>
    <w:basedOn w:val="11"/>
    <w:next w:val="11"/>
    <w:rsid w:val="00F811E3"/>
    <w:pPr>
      <w:keepNext/>
      <w:outlineLvl w:val="2"/>
    </w:pPr>
    <w:rPr>
      <w:sz w:val="28"/>
      <w:lang w:val="ru-RU"/>
    </w:rPr>
  </w:style>
  <w:style w:type="character" w:styleId="a9">
    <w:name w:val="Hyperlink"/>
    <w:rsid w:val="00F811E3"/>
    <w:rPr>
      <w:color w:val="0000FF"/>
      <w:u w:val="single"/>
    </w:rPr>
  </w:style>
  <w:style w:type="paragraph" w:styleId="aa">
    <w:name w:val="Normal (Web)"/>
    <w:basedOn w:val="a"/>
    <w:rsid w:val="00F811E3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rsid w:val="00F811E3"/>
  </w:style>
  <w:style w:type="paragraph" w:styleId="ab">
    <w:name w:val="Balloon Text"/>
    <w:basedOn w:val="a"/>
    <w:link w:val="ac"/>
    <w:uiPriority w:val="99"/>
    <w:semiHidden/>
    <w:unhideWhenUsed/>
    <w:rsid w:val="00F811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1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4.wmf"/><Relationship Id="rId50" Type="http://schemas.openxmlformats.org/officeDocument/2006/relationships/image" Target="media/image2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e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5.wmf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8</cp:revision>
  <dcterms:created xsi:type="dcterms:W3CDTF">2023-09-28T19:09:00Z</dcterms:created>
  <dcterms:modified xsi:type="dcterms:W3CDTF">2024-02-01T21:25:00Z</dcterms:modified>
</cp:coreProperties>
</file>