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5D0" w:rsidRPr="00C945D0" w:rsidRDefault="00C945D0" w:rsidP="00C945D0">
      <w:pPr>
        <w:tabs>
          <w:tab w:val="left" w:pos="567"/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45D0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51149B">
        <w:rPr>
          <w:sz w:val="28"/>
          <w:szCs w:val="28"/>
        </w:rPr>
        <w:t xml:space="preserve">Вовк Н. С. Маркетинг </w:t>
      </w:r>
      <w:proofErr w:type="spellStart"/>
      <w:r w:rsidRPr="0051149B">
        <w:rPr>
          <w:sz w:val="28"/>
          <w:szCs w:val="28"/>
        </w:rPr>
        <w:t>інформаційних</w:t>
      </w:r>
      <w:proofErr w:type="spellEnd"/>
      <w:r w:rsidRPr="0051149B">
        <w:rPr>
          <w:sz w:val="28"/>
          <w:szCs w:val="28"/>
        </w:rPr>
        <w:t xml:space="preserve"> продуктів і послуг. Львів : Видавництво «</w:t>
      </w:r>
      <w:proofErr w:type="spellStart"/>
      <w:r w:rsidRPr="0051149B">
        <w:rPr>
          <w:sz w:val="28"/>
          <w:szCs w:val="28"/>
        </w:rPr>
        <w:t>Новии</w:t>
      </w:r>
      <w:proofErr w:type="spellEnd"/>
      <w:r w:rsidRPr="0051149B">
        <w:rPr>
          <w:sz w:val="28"/>
          <w:szCs w:val="28"/>
        </w:rPr>
        <w:t xml:space="preserve">̆ світ-2000», 2021. 271 с. 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071188">
        <w:rPr>
          <w:sz w:val="28"/>
          <w:szCs w:val="28"/>
          <w:lang w:val="ru-RU"/>
        </w:rPr>
        <w:t>В</w:t>
      </w:r>
      <w:proofErr w:type="spellStart"/>
      <w:r w:rsidRPr="00071188">
        <w:rPr>
          <w:sz w:val="28"/>
          <w:szCs w:val="28"/>
        </w:rPr>
        <w:t>иноградова</w:t>
      </w:r>
      <w:proofErr w:type="spellEnd"/>
      <w:r w:rsidRPr="00071188">
        <w:rPr>
          <w:sz w:val="28"/>
          <w:szCs w:val="28"/>
        </w:rPr>
        <w:t xml:space="preserve"> О. В., </w:t>
      </w:r>
      <w:proofErr w:type="spellStart"/>
      <w:r w:rsidRPr="00071188">
        <w:rPr>
          <w:sz w:val="28"/>
          <w:szCs w:val="28"/>
        </w:rPr>
        <w:t>Дрокіна</w:t>
      </w:r>
      <w:proofErr w:type="spellEnd"/>
      <w:r w:rsidRPr="00071188">
        <w:rPr>
          <w:sz w:val="28"/>
          <w:szCs w:val="28"/>
        </w:rPr>
        <w:t xml:space="preserve"> Н. І. Маркетингові </w:t>
      </w:r>
      <w:proofErr w:type="spellStart"/>
      <w:r w:rsidRPr="00071188">
        <w:rPr>
          <w:sz w:val="28"/>
          <w:szCs w:val="28"/>
        </w:rPr>
        <w:t>технологіі</w:t>
      </w:r>
      <w:proofErr w:type="spellEnd"/>
      <w:r w:rsidRPr="00071188">
        <w:rPr>
          <w:sz w:val="28"/>
          <w:szCs w:val="28"/>
        </w:rPr>
        <w:t>̈ управління Інтернет-</w:t>
      </w:r>
      <w:proofErr w:type="spellStart"/>
      <w:proofErr w:type="gramStart"/>
      <w:r w:rsidRPr="00071188">
        <w:rPr>
          <w:sz w:val="28"/>
          <w:szCs w:val="28"/>
        </w:rPr>
        <w:t>проєктами</w:t>
      </w:r>
      <w:proofErr w:type="spellEnd"/>
      <w:r w:rsidRPr="00071188">
        <w:rPr>
          <w:sz w:val="28"/>
          <w:szCs w:val="28"/>
        </w:rPr>
        <w:t xml:space="preserve"> :</w:t>
      </w:r>
      <w:proofErr w:type="gramEnd"/>
      <w:r w:rsidRPr="00071188">
        <w:rPr>
          <w:sz w:val="28"/>
          <w:szCs w:val="28"/>
        </w:rPr>
        <w:t xml:space="preserve"> </w:t>
      </w:r>
      <w:proofErr w:type="spellStart"/>
      <w:r w:rsidRPr="00071188">
        <w:rPr>
          <w:sz w:val="28"/>
          <w:szCs w:val="28"/>
        </w:rPr>
        <w:t>навч</w:t>
      </w:r>
      <w:proofErr w:type="spellEnd"/>
      <w:r w:rsidRPr="00071188">
        <w:rPr>
          <w:sz w:val="28"/>
          <w:szCs w:val="28"/>
        </w:rPr>
        <w:t xml:space="preserve">. </w:t>
      </w:r>
      <w:proofErr w:type="spellStart"/>
      <w:r w:rsidRPr="00071188">
        <w:rPr>
          <w:sz w:val="28"/>
          <w:szCs w:val="28"/>
        </w:rPr>
        <w:t>посіб</w:t>
      </w:r>
      <w:proofErr w:type="spellEnd"/>
      <w:r w:rsidRPr="00071188">
        <w:rPr>
          <w:sz w:val="28"/>
          <w:szCs w:val="28"/>
        </w:rPr>
        <w:t xml:space="preserve">. </w:t>
      </w:r>
      <w:proofErr w:type="spellStart"/>
      <w:r w:rsidRPr="00071188">
        <w:rPr>
          <w:sz w:val="28"/>
          <w:szCs w:val="28"/>
        </w:rPr>
        <w:t>Київ</w:t>
      </w:r>
      <w:proofErr w:type="spellEnd"/>
      <w:r w:rsidRPr="00071188">
        <w:rPr>
          <w:sz w:val="28"/>
          <w:szCs w:val="28"/>
        </w:rPr>
        <w:t xml:space="preserve"> : ДУТ, 2019. 351 с. 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51149B">
        <w:rPr>
          <w:sz w:val="28"/>
          <w:szCs w:val="28"/>
        </w:rPr>
        <w:t>Котлер</w:t>
      </w:r>
      <w:proofErr w:type="spellEnd"/>
      <w:r w:rsidRPr="0051149B">
        <w:rPr>
          <w:sz w:val="28"/>
          <w:szCs w:val="28"/>
        </w:rPr>
        <w:t xml:space="preserve"> Ф. Маркетинг 4.0. Від </w:t>
      </w:r>
      <w:proofErr w:type="spellStart"/>
      <w:r w:rsidRPr="0051149B">
        <w:rPr>
          <w:sz w:val="28"/>
          <w:szCs w:val="28"/>
        </w:rPr>
        <w:t>традиційного</w:t>
      </w:r>
      <w:proofErr w:type="spellEnd"/>
      <w:r w:rsidRPr="0051149B">
        <w:rPr>
          <w:sz w:val="28"/>
          <w:szCs w:val="28"/>
        </w:rPr>
        <w:t xml:space="preserve"> до цифрового. Київ : КМ-Букс. 20</w:t>
      </w:r>
      <w:r w:rsidRPr="00B63DB8">
        <w:rPr>
          <w:sz w:val="28"/>
          <w:szCs w:val="28"/>
          <w:lang w:val="ru-RU"/>
        </w:rPr>
        <w:t>20</w:t>
      </w:r>
      <w:r w:rsidRPr="0051149B">
        <w:rPr>
          <w:sz w:val="28"/>
          <w:szCs w:val="28"/>
        </w:rPr>
        <w:t xml:space="preserve">. </w:t>
      </w:r>
      <w:r w:rsidRPr="00B63DB8">
        <w:rPr>
          <w:sz w:val="28"/>
          <w:szCs w:val="28"/>
          <w:lang w:val="ru-RU"/>
        </w:rPr>
        <w:t>8</w:t>
      </w:r>
      <w:r w:rsidRPr="0051149B">
        <w:rPr>
          <w:sz w:val="28"/>
          <w:szCs w:val="28"/>
        </w:rPr>
        <w:t>8</w:t>
      </w:r>
      <w:r w:rsidRPr="00B63DB8">
        <w:rPr>
          <w:sz w:val="28"/>
          <w:szCs w:val="28"/>
          <w:lang w:val="ru-RU"/>
        </w:rPr>
        <w:t>0</w:t>
      </w:r>
      <w:r w:rsidRPr="0051149B">
        <w:rPr>
          <w:sz w:val="28"/>
          <w:szCs w:val="28"/>
        </w:rPr>
        <w:t xml:space="preserve"> с. 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51149B">
        <w:rPr>
          <w:sz w:val="28"/>
          <w:szCs w:val="28"/>
        </w:rPr>
        <w:t xml:space="preserve">Шевчук І. Б. Бізнес у соціальних мережах : </w:t>
      </w:r>
      <w:proofErr w:type="spellStart"/>
      <w:r w:rsidRPr="0051149B">
        <w:rPr>
          <w:sz w:val="28"/>
          <w:szCs w:val="28"/>
        </w:rPr>
        <w:t>навч</w:t>
      </w:r>
      <w:proofErr w:type="spellEnd"/>
      <w:r w:rsidRPr="0051149B">
        <w:rPr>
          <w:sz w:val="28"/>
          <w:szCs w:val="28"/>
        </w:rPr>
        <w:t xml:space="preserve">. </w:t>
      </w:r>
      <w:proofErr w:type="spellStart"/>
      <w:r w:rsidRPr="0051149B">
        <w:rPr>
          <w:sz w:val="28"/>
          <w:szCs w:val="28"/>
        </w:rPr>
        <w:t>посіб</w:t>
      </w:r>
      <w:proofErr w:type="spellEnd"/>
      <w:r w:rsidRPr="0051149B">
        <w:rPr>
          <w:sz w:val="28"/>
          <w:szCs w:val="28"/>
        </w:rPr>
        <w:t xml:space="preserve">.  Львів : Видавництво ННВК «АТБ», 2021. 219 с. 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071188">
        <w:rPr>
          <w:sz w:val="28"/>
          <w:szCs w:val="28"/>
          <w:lang w:val="ru-RU"/>
        </w:rPr>
        <w:t>Малтиз В.В. Маркетинг </w:t>
      </w:r>
      <w:proofErr w:type="spellStart"/>
      <w:r w:rsidRPr="00071188">
        <w:rPr>
          <w:sz w:val="28"/>
          <w:szCs w:val="28"/>
          <w:lang w:val="ru-RU"/>
        </w:rPr>
        <w:t>комунікацій</w:t>
      </w:r>
      <w:proofErr w:type="spellEnd"/>
      <w:r w:rsidRPr="00071188">
        <w:rPr>
          <w:sz w:val="28"/>
          <w:szCs w:val="28"/>
          <w:lang w:val="ru-RU"/>
        </w:rPr>
        <w:t xml:space="preserve"> і </w:t>
      </w:r>
      <w:proofErr w:type="spellStart"/>
      <w:r w:rsidRPr="00071188">
        <w:rPr>
          <w:sz w:val="28"/>
          <w:szCs w:val="28"/>
          <w:lang w:val="ru-RU"/>
        </w:rPr>
        <w:t>соціальних</w:t>
      </w:r>
      <w:proofErr w:type="spellEnd"/>
      <w:r w:rsidRPr="00071188">
        <w:rPr>
          <w:sz w:val="28"/>
          <w:szCs w:val="28"/>
          <w:lang w:val="ru-RU"/>
        </w:rPr>
        <w:t xml:space="preserve"> </w:t>
      </w:r>
      <w:proofErr w:type="gramStart"/>
      <w:r w:rsidRPr="00071188">
        <w:rPr>
          <w:sz w:val="28"/>
          <w:szCs w:val="28"/>
          <w:lang w:val="ru-RU"/>
        </w:rPr>
        <w:t>мереж :</w:t>
      </w:r>
      <w:proofErr w:type="gramEnd"/>
      <w:r w:rsidRPr="00071188">
        <w:rPr>
          <w:sz w:val="28"/>
          <w:szCs w:val="28"/>
          <w:lang w:val="ru-RU"/>
        </w:rPr>
        <w:t xml:space="preserve"> </w:t>
      </w:r>
      <w:proofErr w:type="spellStart"/>
      <w:r w:rsidRPr="00071188">
        <w:rPr>
          <w:sz w:val="28"/>
          <w:szCs w:val="28"/>
          <w:lang w:val="ru-RU"/>
        </w:rPr>
        <w:t>навчальний</w:t>
      </w:r>
      <w:proofErr w:type="spellEnd"/>
      <w:r w:rsidRPr="00071188">
        <w:rPr>
          <w:sz w:val="28"/>
          <w:szCs w:val="28"/>
          <w:lang w:val="ru-RU"/>
        </w:rPr>
        <w:t xml:space="preserve"> </w:t>
      </w:r>
      <w:proofErr w:type="spellStart"/>
      <w:r w:rsidRPr="00071188">
        <w:rPr>
          <w:sz w:val="28"/>
          <w:szCs w:val="28"/>
          <w:lang w:val="ru-RU"/>
        </w:rPr>
        <w:t>посібник</w:t>
      </w:r>
      <w:proofErr w:type="spellEnd"/>
      <w:r w:rsidRPr="00071188">
        <w:rPr>
          <w:sz w:val="28"/>
          <w:szCs w:val="28"/>
          <w:lang w:val="ru-RU"/>
        </w:rPr>
        <w:t xml:space="preserve"> для </w:t>
      </w:r>
      <w:proofErr w:type="spellStart"/>
      <w:r w:rsidRPr="00071188">
        <w:rPr>
          <w:sz w:val="28"/>
          <w:szCs w:val="28"/>
          <w:lang w:val="ru-RU"/>
        </w:rPr>
        <w:t>здобувачів</w:t>
      </w:r>
      <w:proofErr w:type="spellEnd"/>
      <w:r w:rsidRPr="00071188">
        <w:rPr>
          <w:sz w:val="28"/>
          <w:szCs w:val="28"/>
          <w:lang w:val="ru-RU"/>
        </w:rPr>
        <w:t xml:space="preserve"> </w:t>
      </w:r>
      <w:proofErr w:type="spellStart"/>
      <w:r w:rsidRPr="00071188">
        <w:rPr>
          <w:sz w:val="28"/>
          <w:szCs w:val="28"/>
          <w:lang w:val="ru-RU"/>
        </w:rPr>
        <w:t>ступеня</w:t>
      </w:r>
      <w:proofErr w:type="spellEnd"/>
      <w:r w:rsidRPr="00071188">
        <w:rPr>
          <w:sz w:val="28"/>
          <w:szCs w:val="28"/>
          <w:lang w:val="ru-RU"/>
        </w:rPr>
        <w:t xml:space="preserve"> </w:t>
      </w:r>
      <w:proofErr w:type="spellStart"/>
      <w:r w:rsidRPr="00071188">
        <w:rPr>
          <w:sz w:val="28"/>
          <w:szCs w:val="28"/>
          <w:lang w:val="ru-RU"/>
        </w:rPr>
        <w:t>вищої</w:t>
      </w:r>
      <w:proofErr w:type="spellEnd"/>
      <w:r w:rsidRPr="00071188">
        <w:rPr>
          <w:sz w:val="28"/>
          <w:szCs w:val="28"/>
          <w:lang w:val="ru-RU"/>
        </w:rPr>
        <w:t xml:space="preserve"> </w:t>
      </w:r>
      <w:proofErr w:type="spellStart"/>
      <w:r w:rsidRPr="00071188">
        <w:rPr>
          <w:sz w:val="28"/>
          <w:szCs w:val="28"/>
          <w:lang w:val="ru-RU"/>
        </w:rPr>
        <w:t>освіти</w:t>
      </w:r>
      <w:proofErr w:type="spellEnd"/>
      <w:r w:rsidRPr="00071188">
        <w:rPr>
          <w:sz w:val="28"/>
          <w:szCs w:val="28"/>
          <w:lang w:val="ru-RU"/>
        </w:rPr>
        <w:t xml:space="preserve"> бакалавра </w:t>
      </w:r>
      <w:proofErr w:type="spellStart"/>
      <w:r w:rsidRPr="00071188">
        <w:rPr>
          <w:sz w:val="28"/>
          <w:szCs w:val="28"/>
          <w:lang w:val="ru-RU"/>
        </w:rPr>
        <w:t>всіх</w:t>
      </w:r>
      <w:proofErr w:type="spellEnd"/>
      <w:r w:rsidRPr="00071188">
        <w:rPr>
          <w:sz w:val="28"/>
          <w:szCs w:val="28"/>
          <w:lang w:val="ru-RU"/>
        </w:rPr>
        <w:t xml:space="preserve"> </w:t>
      </w:r>
      <w:proofErr w:type="spellStart"/>
      <w:r w:rsidRPr="00071188">
        <w:rPr>
          <w:sz w:val="28"/>
          <w:szCs w:val="28"/>
          <w:lang w:val="ru-RU"/>
        </w:rPr>
        <w:t>спеціальностей</w:t>
      </w:r>
      <w:proofErr w:type="spellEnd"/>
      <w:r w:rsidRPr="00071188">
        <w:rPr>
          <w:sz w:val="28"/>
          <w:szCs w:val="28"/>
          <w:lang w:val="ru-RU"/>
        </w:rPr>
        <w:t xml:space="preserve">. </w:t>
      </w:r>
      <w:r w:rsidRPr="00B63DB8">
        <w:rPr>
          <w:sz w:val="28"/>
          <w:szCs w:val="28"/>
        </w:rPr>
        <w:t>Запоріжжя : Запорізький національний університет, 2024. с.120</w:t>
      </w:r>
    </w:p>
    <w:p w:rsidR="00C945D0" w:rsidRPr="00B63DB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B63DB8">
        <w:rPr>
          <w:sz w:val="28"/>
          <w:szCs w:val="28"/>
        </w:rPr>
        <w:t>Маркетинг : підручник для студентів економічних спеціальностей закладів вищої освіти</w:t>
      </w:r>
      <w:r>
        <w:rPr>
          <w:sz w:val="28"/>
          <w:szCs w:val="28"/>
        </w:rPr>
        <w:t xml:space="preserve">. </w:t>
      </w:r>
      <w:r w:rsidRPr="00B63DB8">
        <w:rPr>
          <w:sz w:val="28"/>
          <w:szCs w:val="28"/>
        </w:rPr>
        <w:t xml:space="preserve">Р. І. Буряк [та ін.]. - 2-ге вид. перероб. та </w:t>
      </w:r>
      <w:proofErr w:type="spellStart"/>
      <w:r w:rsidRPr="00B63DB8">
        <w:rPr>
          <w:sz w:val="28"/>
          <w:szCs w:val="28"/>
        </w:rPr>
        <w:t>допов</w:t>
      </w:r>
      <w:proofErr w:type="spellEnd"/>
      <w:r w:rsidRPr="00B63DB8">
        <w:rPr>
          <w:sz w:val="28"/>
          <w:szCs w:val="28"/>
        </w:rPr>
        <w:t>.  К. : ЦП "КОМПРИНТ", 2023. - 537 с.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51149B">
        <w:rPr>
          <w:sz w:val="28"/>
          <w:szCs w:val="28"/>
        </w:rPr>
        <w:t>Бубенець</w:t>
      </w:r>
      <w:proofErr w:type="spellEnd"/>
      <w:r w:rsidRPr="0051149B">
        <w:rPr>
          <w:sz w:val="28"/>
          <w:szCs w:val="28"/>
        </w:rPr>
        <w:t xml:space="preserve"> І., </w:t>
      </w:r>
      <w:proofErr w:type="spellStart"/>
      <w:r w:rsidRPr="0051149B">
        <w:rPr>
          <w:sz w:val="28"/>
          <w:szCs w:val="28"/>
        </w:rPr>
        <w:t>Чатченко</w:t>
      </w:r>
      <w:proofErr w:type="spellEnd"/>
      <w:r w:rsidRPr="0051149B">
        <w:rPr>
          <w:sz w:val="28"/>
          <w:szCs w:val="28"/>
        </w:rPr>
        <w:t xml:space="preserve"> О. Маркетингова діяльність підприємств в умовах кризи. </w:t>
      </w:r>
      <w:r w:rsidRPr="00B63DB8">
        <w:rPr>
          <w:sz w:val="28"/>
          <w:szCs w:val="28"/>
        </w:rPr>
        <w:t>Вісник Хмельницького національного університету</w:t>
      </w:r>
      <w:r w:rsidRPr="0051149B">
        <w:rPr>
          <w:sz w:val="28"/>
          <w:szCs w:val="28"/>
        </w:rPr>
        <w:t xml:space="preserve">. 2022. № 3. С. 323–326. 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071188">
        <w:rPr>
          <w:rFonts w:ascii="TimesNewRomanPSMT" w:hAnsi="TimesNewRomanPSMT"/>
          <w:sz w:val="28"/>
          <w:szCs w:val="28"/>
        </w:rPr>
        <w:t xml:space="preserve">Іванов М. М., Череп О. Г., Малтиз В. В., </w:t>
      </w:r>
      <w:proofErr w:type="spellStart"/>
      <w:r w:rsidRPr="00071188">
        <w:rPr>
          <w:rFonts w:ascii="TimesNewRomanPSMT" w:hAnsi="TimesNewRomanPSMT"/>
          <w:sz w:val="28"/>
          <w:szCs w:val="28"/>
        </w:rPr>
        <w:t>Терент’єва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Н. В. Маркетинг : </w:t>
      </w:r>
      <w:proofErr w:type="spellStart"/>
      <w:r w:rsidRPr="00071188">
        <w:rPr>
          <w:rFonts w:ascii="TimesNewRomanPSMT" w:hAnsi="TimesNewRomanPSMT"/>
          <w:sz w:val="28"/>
          <w:szCs w:val="28"/>
        </w:rPr>
        <w:t>навч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. </w:t>
      </w:r>
      <w:proofErr w:type="spellStart"/>
      <w:r w:rsidRPr="00071188">
        <w:rPr>
          <w:rFonts w:ascii="TimesNewRomanPSMT" w:hAnsi="TimesNewRomanPSMT"/>
          <w:sz w:val="28"/>
          <w:szCs w:val="28"/>
        </w:rPr>
        <w:t>посіб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. для здобувачів ступеня </w:t>
      </w:r>
      <w:proofErr w:type="spellStart"/>
      <w:r w:rsidRPr="00071188">
        <w:rPr>
          <w:rFonts w:ascii="TimesNewRomanPSMT" w:hAnsi="TimesNewRomanPSMT"/>
          <w:sz w:val="28"/>
          <w:szCs w:val="28"/>
        </w:rPr>
        <w:t>вищоі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̈ освіти бакалавра </w:t>
      </w:r>
      <w:proofErr w:type="spellStart"/>
      <w:r w:rsidRPr="00071188">
        <w:rPr>
          <w:rFonts w:ascii="TimesNewRomanPSMT" w:hAnsi="TimesNewRomanPSMT"/>
          <w:sz w:val="28"/>
          <w:szCs w:val="28"/>
        </w:rPr>
        <w:t>освітньо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- </w:t>
      </w:r>
      <w:proofErr w:type="spellStart"/>
      <w:r w:rsidRPr="00071188">
        <w:rPr>
          <w:rFonts w:ascii="TimesNewRomanPSMT" w:hAnsi="TimesNewRomanPSMT"/>
          <w:sz w:val="28"/>
          <w:szCs w:val="28"/>
        </w:rPr>
        <w:t>професійних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програм «Маркетинг», «Облік і аудит», «Фінанси і кредит», «Економічна кібернетика», «Міжнародна економіка», «Управління персоналом і економіка праці». Запоріжжя : </w:t>
      </w:r>
      <w:proofErr w:type="spellStart"/>
      <w:r w:rsidRPr="00071188">
        <w:rPr>
          <w:rFonts w:ascii="TimesNewRomanPSMT" w:hAnsi="TimesNewRomanPSMT"/>
          <w:sz w:val="28"/>
          <w:szCs w:val="28"/>
        </w:rPr>
        <w:t>Запорізькии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 w:rsidRPr="00071188">
        <w:rPr>
          <w:rFonts w:ascii="TimesNewRomanPSMT" w:hAnsi="TimesNewRomanPSMT"/>
          <w:sz w:val="28"/>
          <w:szCs w:val="28"/>
        </w:rPr>
        <w:t>національнии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̆ університет, 2021. 171 с. 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  <w:lang w:val="ru-RU"/>
        </w:rPr>
      </w:pPr>
      <w:r w:rsidRPr="00071188">
        <w:rPr>
          <w:rFonts w:ascii="TimesNewRomanPSMT" w:hAnsi="TimesNewRomanPSMT"/>
          <w:sz w:val="28"/>
          <w:szCs w:val="28"/>
        </w:rPr>
        <w:t xml:space="preserve">Девід </w:t>
      </w:r>
      <w:proofErr w:type="spellStart"/>
      <w:r w:rsidRPr="00071188">
        <w:rPr>
          <w:rFonts w:ascii="TimesNewRomanPSMT" w:hAnsi="TimesNewRomanPSMT"/>
          <w:sz w:val="28"/>
          <w:szCs w:val="28"/>
        </w:rPr>
        <w:t>Кіркпатрік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Facebook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Effect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. </w:t>
      </w:r>
      <w:proofErr w:type="spellStart"/>
      <w:r w:rsidRPr="00071188">
        <w:rPr>
          <w:rFonts w:ascii="TimesNewRomanPSMT" w:hAnsi="TimesNewRomanPSMT"/>
          <w:sz w:val="28"/>
          <w:szCs w:val="28"/>
        </w:rPr>
        <w:t>The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Inside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Story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of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the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Company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that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Is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Connecting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the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World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. </w:t>
      </w:r>
      <w:proofErr w:type="spellStart"/>
      <w:r w:rsidRPr="00071188">
        <w:rPr>
          <w:rFonts w:ascii="TimesNewRomanPSMT" w:hAnsi="TimesNewRomanPSMT"/>
          <w:sz w:val="28"/>
          <w:szCs w:val="28"/>
        </w:rPr>
        <w:t>Ebury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Press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, 2020. Р. 344. </w:t>
      </w:r>
    </w:p>
    <w:p w:rsidR="00C945D0" w:rsidRPr="00071188" w:rsidRDefault="00C945D0" w:rsidP="00C945D0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Джоді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Кук </w:t>
      </w:r>
      <w:proofErr w:type="spellStart"/>
      <w:r w:rsidRPr="00071188">
        <w:rPr>
          <w:rFonts w:ascii="TimesNewRomanPSMT" w:hAnsi="TimesNewRomanPSMT"/>
          <w:sz w:val="28"/>
          <w:szCs w:val="28"/>
        </w:rPr>
        <w:t>Instagram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Rules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. </w:t>
      </w:r>
      <w:proofErr w:type="spellStart"/>
      <w:r w:rsidRPr="00071188">
        <w:rPr>
          <w:rFonts w:ascii="TimesNewRomanPSMT" w:hAnsi="TimesNewRomanPSMT"/>
          <w:sz w:val="28"/>
          <w:szCs w:val="28"/>
        </w:rPr>
        <w:t>The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Essential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Guide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to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Building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Brands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, </w:t>
      </w:r>
      <w:proofErr w:type="spellStart"/>
      <w:r w:rsidRPr="00071188">
        <w:rPr>
          <w:rFonts w:ascii="TimesNewRomanPSMT" w:hAnsi="TimesNewRomanPSMT"/>
          <w:sz w:val="28"/>
          <w:szCs w:val="28"/>
        </w:rPr>
        <w:t>Business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and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Community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. </w:t>
      </w:r>
      <w:proofErr w:type="spellStart"/>
      <w:r w:rsidRPr="00071188">
        <w:rPr>
          <w:rFonts w:ascii="TimesNewRomanPSMT" w:hAnsi="TimesNewRomanPSMT"/>
          <w:sz w:val="28"/>
          <w:szCs w:val="28"/>
        </w:rPr>
        <w:t>Frances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 </w:t>
      </w:r>
      <w:proofErr w:type="spellStart"/>
      <w:r w:rsidRPr="00071188">
        <w:rPr>
          <w:rFonts w:ascii="TimesNewRomanPSMT" w:hAnsi="TimesNewRomanPSMT"/>
          <w:sz w:val="28"/>
          <w:szCs w:val="28"/>
        </w:rPr>
        <w:t>Lincoln</w:t>
      </w:r>
      <w:proofErr w:type="spellEnd"/>
      <w:r w:rsidRPr="00071188">
        <w:rPr>
          <w:rFonts w:ascii="TimesNewRomanPSMT" w:hAnsi="TimesNewRomanPSMT"/>
          <w:sz w:val="28"/>
          <w:szCs w:val="28"/>
        </w:rPr>
        <w:t xml:space="preserve">, 2020. Р. 256. </w:t>
      </w:r>
    </w:p>
    <w:p w:rsidR="00C945D0" w:rsidRDefault="00C945D0"/>
    <w:sectPr w:rsidR="00C94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68F1"/>
    <w:multiLevelType w:val="hybridMultilevel"/>
    <w:tmpl w:val="074EA090"/>
    <w:lvl w:ilvl="0" w:tplc="40BE1C8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8637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D0"/>
    <w:rsid w:val="00C945D0"/>
    <w:rsid w:val="00F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03FB"/>
  <w15:chartTrackingRefBased/>
  <w15:docId w15:val="{711E4373-7AD4-5A4B-8731-F8045823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45D0"/>
    <w:pPr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customStyle="1" w:styleId="a4">
    <w:name w:val="Абзац списка Знак"/>
    <w:link w:val="a3"/>
    <w:uiPriority w:val="34"/>
    <w:rsid w:val="00C945D0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Малтиз</dc:creator>
  <cp:keywords/>
  <dc:description/>
  <cp:lastModifiedBy>Виктория Малтиз</cp:lastModifiedBy>
  <cp:revision>1</cp:revision>
  <dcterms:created xsi:type="dcterms:W3CDTF">2024-11-11T19:16:00Z</dcterms:created>
  <dcterms:modified xsi:type="dcterms:W3CDTF">2024-11-11T19:17:00Z</dcterms:modified>
</cp:coreProperties>
</file>