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C5" w:rsidRDefault="002767C5" w:rsidP="002767C5">
      <w:pPr>
        <w:pStyle w:val="6"/>
        <w:ind w:left="255"/>
        <w:jc w:val="center"/>
      </w:pPr>
      <w:r>
        <w:t>КОНТРОЛЬНІ</w:t>
      </w:r>
      <w:r>
        <w:rPr>
          <w:spacing w:val="-10"/>
        </w:rPr>
        <w:t xml:space="preserve"> </w:t>
      </w:r>
      <w:r>
        <w:t>ЗАПИТАННЯ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РОЗДІЛУ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2767C5" w:rsidRDefault="002767C5" w:rsidP="002767C5">
      <w:pPr>
        <w:pStyle w:val="a5"/>
        <w:numPr>
          <w:ilvl w:val="0"/>
          <w:numId w:val="4"/>
        </w:numPr>
        <w:tabs>
          <w:tab w:val="left" w:pos="443"/>
        </w:tabs>
        <w:spacing w:before="158"/>
        <w:ind w:left="443" w:hanging="210"/>
        <w:jc w:val="both"/>
        <w:rPr>
          <w:sz w:val="28"/>
        </w:rPr>
      </w:pPr>
      <w:r>
        <w:rPr>
          <w:sz w:val="28"/>
        </w:rPr>
        <w:t>Що</w:t>
      </w:r>
      <w:r>
        <w:rPr>
          <w:spacing w:val="-9"/>
          <w:sz w:val="28"/>
        </w:rPr>
        <w:t xml:space="preserve"> </w:t>
      </w:r>
      <w:r>
        <w:rPr>
          <w:sz w:val="28"/>
        </w:rPr>
        <w:t>таке</w:t>
      </w:r>
      <w:r>
        <w:rPr>
          <w:spacing w:val="-7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8"/>
          <w:sz w:val="28"/>
        </w:rPr>
        <w:t xml:space="preserve"> </w:t>
      </w:r>
      <w:r>
        <w:rPr>
          <w:sz w:val="28"/>
        </w:rPr>
        <w:t>вимірювальної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техніки?</w:t>
      </w:r>
    </w:p>
    <w:p w:rsidR="002767C5" w:rsidRDefault="002767C5" w:rsidP="002767C5">
      <w:pPr>
        <w:pStyle w:val="a5"/>
        <w:numPr>
          <w:ilvl w:val="0"/>
          <w:numId w:val="4"/>
        </w:numPr>
        <w:tabs>
          <w:tab w:val="left" w:pos="443"/>
        </w:tabs>
        <w:spacing w:before="158"/>
        <w:ind w:left="443" w:hanging="210"/>
        <w:jc w:val="both"/>
        <w:rPr>
          <w:sz w:val="28"/>
        </w:rPr>
      </w:pP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таке</w:t>
      </w:r>
      <w:r>
        <w:rPr>
          <w:spacing w:val="-7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8"/>
          <w:sz w:val="28"/>
        </w:rPr>
        <w:t xml:space="preserve"> </w:t>
      </w:r>
      <w:r>
        <w:rPr>
          <w:sz w:val="28"/>
        </w:rPr>
        <w:t>вимірювань?</w:t>
      </w:r>
      <w:r>
        <w:rPr>
          <w:spacing w:val="-10"/>
          <w:sz w:val="28"/>
        </w:rPr>
        <w:t xml:space="preserve"> </w:t>
      </w:r>
      <w:r>
        <w:rPr>
          <w:sz w:val="28"/>
        </w:rPr>
        <w:t>Наведіть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приклади.</w:t>
      </w:r>
    </w:p>
    <w:p w:rsidR="002767C5" w:rsidRDefault="002767C5" w:rsidP="002767C5">
      <w:pPr>
        <w:pStyle w:val="a5"/>
        <w:numPr>
          <w:ilvl w:val="0"/>
          <w:numId w:val="4"/>
        </w:numPr>
        <w:tabs>
          <w:tab w:val="left" w:pos="443"/>
        </w:tabs>
        <w:spacing w:before="163"/>
        <w:ind w:left="443" w:hanging="210"/>
        <w:jc w:val="both"/>
        <w:rPr>
          <w:sz w:val="28"/>
        </w:rPr>
      </w:pP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таке</w:t>
      </w:r>
      <w:r>
        <w:rPr>
          <w:spacing w:val="-6"/>
          <w:sz w:val="28"/>
        </w:rPr>
        <w:t xml:space="preserve"> </w:t>
      </w:r>
      <w:r>
        <w:rPr>
          <w:sz w:val="28"/>
        </w:rPr>
        <w:t>вимірювальні</w:t>
      </w:r>
      <w:r>
        <w:rPr>
          <w:spacing w:val="-12"/>
          <w:sz w:val="28"/>
        </w:rPr>
        <w:t xml:space="preserve"> </w:t>
      </w:r>
      <w:r>
        <w:rPr>
          <w:sz w:val="28"/>
        </w:rPr>
        <w:t>пристрої?</w:t>
      </w:r>
      <w:r>
        <w:rPr>
          <w:spacing w:val="-11"/>
          <w:sz w:val="28"/>
        </w:rPr>
        <w:t xml:space="preserve"> </w:t>
      </w:r>
      <w:r>
        <w:rPr>
          <w:sz w:val="28"/>
        </w:rPr>
        <w:t>Наведіть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приклади.</w:t>
      </w:r>
    </w:p>
    <w:p w:rsidR="002767C5" w:rsidRDefault="002767C5" w:rsidP="002767C5">
      <w:pPr>
        <w:pStyle w:val="a5"/>
        <w:numPr>
          <w:ilvl w:val="0"/>
          <w:numId w:val="4"/>
        </w:numPr>
        <w:tabs>
          <w:tab w:val="left" w:pos="515"/>
        </w:tabs>
        <w:spacing w:before="159"/>
        <w:ind w:left="515" w:hanging="282"/>
        <w:rPr>
          <w:sz w:val="28"/>
        </w:rPr>
      </w:pPr>
      <w:r>
        <w:rPr>
          <w:sz w:val="28"/>
        </w:rPr>
        <w:t>Розкрийте</w:t>
      </w:r>
      <w:r>
        <w:rPr>
          <w:spacing w:val="-11"/>
          <w:sz w:val="28"/>
        </w:rPr>
        <w:t xml:space="preserve"> </w:t>
      </w:r>
      <w:r>
        <w:rPr>
          <w:sz w:val="28"/>
        </w:rPr>
        <w:t>суть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6"/>
          <w:sz w:val="28"/>
        </w:rPr>
        <w:t xml:space="preserve"> </w:t>
      </w:r>
      <w:r>
        <w:rPr>
          <w:sz w:val="28"/>
        </w:rPr>
        <w:t>«структурна</w:t>
      </w:r>
      <w:r>
        <w:rPr>
          <w:spacing w:val="-11"/>
          <w:sz w:val="28"/>
        </w:rPr>
        <w:t xml:space="preserve"> </w:t>
      </w:r>
      <w:r>
        <w:rPr>
          <w:sz w:val="28"/>
        </w:rPr>
        <w:t>схема</w:t>
      </w:r>
      <w:r>
        <w:rPr>
          <w:spacing w:val="-10"/>
          <w:sz w:val="28"/>
        </w:rPr>
        <w:t xml:space="preserve"> </w:t>
      </w:r>
      <w:r>
        <w:rPr>
          <w:sz w:val="28"/>
        </w:rPr>
        <w:t>вимірювального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пристрою».</w:t>
      </w:r>
    </w:p>
    <w:p w:rsidR="002767C5" w:rsidRDefault="002767C5" w:rsidP="002767C5">
      <w:pPr>
        <w:pStyle w:val="a5"/>
        <w:numPr>
          <w:ilvl w:val="0"/>
          <w:numId w:val="4"/>
        </w:numPr>
        <w:tabs>
          <w:tab w:val="left" w:pos="443"/>
        </w:tabs>
        <w:spacing w:before="163"/>
        <w:ind w:left="443" w:hanging="210"/>
        <w:jc w:val="both"/>
        <w:rPr>
          <w:sz w:val="28"/>
        </w:rPr>
      </w:pPr>
      <w:r>
        <w:rPr>
          <w:sz w:val="28"/>
        </w:rPr>
        <w:t>Що</w:t>
      </w:r>
      <w:r>
        <w:rPr>
          <w:spacing w:val="-11"/>
          <w:sz w:val="28"/>
        </w:rPr>
        <w:t xml:space="preserve"> </w:t>
      </w:r>
      <w:r>
        <w:rPr>
          <w:sz w:val="28"/>
        </w:rPr>
        <w:t>таке</w:t>
      </w:r>
      <w:r>
        <w:rPr>
          <w:spacing w:val="-10"/>
          <w:sz w:val="28"/>
        </w:rPr>
        <w:t xml:space="preserve"> </w:t>
      </w:r>
      <w:r>
        <w:rPr>
          <w:sz w:val="28"/>
        </w:rPr>
        <w:t>метрологічні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z w:val="28"/>
        </w:rPr>
        <w:t>неметрологічні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ЗВТ?</w:t>
      </w:r>
    </w:p>
    <w:p w:rsidR="002767C5" w:rsidRDefault="002767C5" w:rsidP="002767C5">
      <w:pPr>
        <w:pStyle w:val="a5"/>
        <w:numPr>
          <w:ilvl w:val="0"/>
          <w:numId w:val="4"/>
        </w:numPr>
        <w:tabs>
          <w:tab w:val="left" w:pos="458"/>
        </w:tabs>
        <w:spacing w:before="162" w:line="360" w:lineRule="auto"/>
        <w:ind w:left="233" w:right="683" w:firstLine="0"/>
        <w:jc w:val="both"/>
        <w:rPr>
          <w:sz w:val="28"/>
        </w:rPr>
      </w:pPr>
      <w:r>
        <w:rPr>
          <w:sz w:val="28"/>
        </w:rPr>
        <w:t xml:space="preserve">Охарактеризуйте такі поняття «шкала приладу», «діапазон показань та діапа- зон вимірювань», «показ вимірювального приладу», «ціна поділки» та «стала </w:t>
      </w:r>
      <w:r>
        <w:rPr>
          <w:spacing w:val="-2"/>
          <w:sz w:val="28"/>
        </w:rPr>
        <w:t>приладу».</w:t>
      </w:r>
    </w:p>
    <w:p w:rsidR="002767C5" w:rsidRDefault="002767C5" w:rsidP="002767C5">
      <w:pPr>
        <w:pStyle w:val="a5"/>
        <w:numPr>
          <w:ilvl w:val="0"/>
          <w:numId w:val="4"/>
        </w:numPr>
        <w:tabs>
          <w:tab w:val="left" w:pos="443"/>
        </w:tabs>
        <w:spacing w:line="318" w:lineRule="exact"/>
        <w:ind w:left="443" w:hanging="210"/>
        <w:jc w:val="both"/>
        <w:rPr>
          <w:sz w:val="28"/>
        </w:rPr>
      </w:pP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-10"/>
          <w:sz w:val="28"/>
        </w:rPr>
        <w:t xml:space="preserve"> </w:t>
      </w:r>
      <w:r>
        <w:rPr>
          <w:sz w:val="28"/>
        </w:rPr>
        <w:t>між</w:t>
      </w:r>
      <w:r>
        <w:rPr>
          <w:spacing w:val="-5"/>
          <w:sz w:val="28"/>
        </w:rPr>
        <w:t xml:space="preserve"> </w:t>
      </w:r>
      <w:r>
        <w:rPr>
          <w:sz w:val="28"/>
        </w:rPr>
        <w:t>собою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показ,</w:t>
      </w:r>
      <w:r>
        <w:rPr>
          <w:spacing w:val="-3"/>
          <w:sz w:val="28"/>
        </w:rPr>
        <w:t xml:space="preserve"> </w:t>
      </w:r>
      <w:r>
        <w:rPr>
          <w:sz w:val="28"/>
        </w:rPr>
        <w:t>стала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ціна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поділки?</w:t>
      </w:r>
    </w:p>
    <w:p w:rsidR="002767C5" w:rsidRDefault="002767C5" w:rsidP="002767C5">
      <w:pPr>
        <w:pStyle w:val="a5"/>
        <w:numPr>
          <w:ilvl w:val="0"/>
          <w:numId w:val="4"/>
        </w:numPr>
        <w:tabs>
          <w:tab w:val="left" w:pos="443"/>
        </w:tabs>
        <w:spacing w:before="163"/>
        <w:ind w:left="443" w:hanging="210"/>
        <w:jc w:val="both"/>
        <w:rPr>
          <w:sz w:val="28"/>
        </w:rPr>
      </w:pPr>
      <w:r>
        <w:rPr>
          <w:sz w:val="28"/>
        </w:rPr>
        <w:t>Що</w:t>
      </w:r>
      <w:r>
        <w:rPr>
          <w:spacing w:val="-7"/>
          <w:sz w:val="28"/>
        </w:rPr>
        <w:t xml:space="preserve"> </w:t>
      </w:r>
      <w:r>
        <w:rPr>
          <w:sz w:val="28"/>
        </w:rPr>
        <w:t>таке</w:t>
      </w:r>
      <w:r>
        <w:rPr>
          <w:spacing w:val="-5"/>
          <w:sz w:val="28"/>
        </w:rPr>
        <w:t xml:space="preserve"> </w:t>
      </w:r>
      <w:r>
        <w:rPr>
          <w:sz w:val="28"/>
        </w:rPr>
        <w:t>чутливість</w:t>
      </w:r>
      <w:r>
        <w:rPr>
          <w:spacing w:val="-9"/>
          <w:sz w:val="28"/>
        </w:rPr>
        <w:t xml:space="preserve"> </w:t>
      </w:r>
      <w:r>
        <w:rPr>
          <w:sz w:val="28"/>
        </w:rPr>
        <w:t>ЗВТ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його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поріг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чутливості?</w:t>
      </w:r>
    </w:p>
    <w:p w:rsidR="002767C5" w:rsidRDefault="002767C5" w:rsidP="002767C5">
      <w:pPr>
        <w:pStyle w:val="a5"/>
        <w:numPr>
          <w:ilvl w:val="0"/>
          <w:numId w:val="4"/>
        </w:numPr>
        <w:tabs>
          <w:tab w:val="left" w:pos="443"/>
        </w:tabs>
        <w:spacing w:before="163"/>
        <w:ind w:left="443" w:hanging="210"/>
        <w:jc w:val="both"/>
        <w:rPr>
          <w:sz w:val="28"/>
        </w:rPr>
      </w:pPr>
      <w:r>
        <w:rPr>
          <w:sz w:val="28"/>
        </w:rPr>
        <w:t>Наведіть</w:t>
      </w:r>
      <w:r>
        <w:rPr>
          <w:spacing w:val="-3"/>
          <w:sz w:val="28"/>
        </w:rPr>
        <w:t xml:space="preserve"> </w:t>
      </w:r>
      <w:r>
        <w:rPr>
          <w:sz w:val="28"/>
        </w:rPr>
        <w:t>умовні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-7"/>
          <w:sz w:val="28"/>
        </w:rPr>
        <w:t xml:space="preserve"> </w:t>
      </w:r>
      <w:r>
        <w:rPr>
          <w:sz w:val="28"/>
        </w:rPr>
        <w:t>точності</w:t>
      </w:r>
      <w:r>
        <w:rPr>
          <w:spacing w:val="-11"/>
          <w:sz w:val="28"/>
        </w:rPr>
        <w:t xml:space="preserve"> </w:t>
      </w:r>
      <w:r>
        <w:rPr>
          <w:sz w:val="28"/>
        </w:rPr>
        <w:t>ЗВ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поясніть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зміст.</w:t>
      </w:r>
    </w:p>
    <w:p w:rsidR="002767C5" w:rsidRDefault="002767C5" w:rsidP="002767C5">
      <w:pPr>
        <w:pStyle w:val="a5"/>
        <w:numPr>
          <w:ilvl w:val="0"/>
          <w:numId w:val="4"/>
        </w:numPr>
        <w:tabs>
          <w:tab w:val="left" w:pos="582"/>
        </w:tabs>
        <w:spacing w:before="158"/>
        <w:ind w:left="582" w:hanging="349"/>
        <w:jc w:val="both"/>
        <w:rPr>
          <w:sz w:val="28"/>
        </w:rPr>
      </w:pPr>
      <w:r>
        <w:rPr>
          <w:sz w:val="28"/>
        </w:rPr>
        <w:t>Як</w:t>
      </w:r>
      <w:r>
        <w:rPr>
          <w:spacing w:val="-11"/>
          <w:sz w:val="28"/>
        </w:rPr>
        <w:t xml:space="preserve"> </w:t>
      </w:r>
      <w:r>
        <w:rPr>
          <w:sz w:val="28"/>
        </w:rPr>
        <w:t>класифікують</w:t>
      </w:r>
      <w:r>
        <w:rPr>
          <w:spacing w:val="-1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10"/>
          <w:sz w:val="28"/>
        </w:rPr>
        <w:t xml:space="preserve"> </w:t>
      </w:r>
      <w:r>
        <w:rPr>
          <w:sz w:val="28"/>
        </w:rPr>
        <w:t>вимірювань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метрологічними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характеристиками?</w:t>
      </w:r>
    </w:p>
    <w:p w:rsidR="002767C5" w:rsidRDefault="002767C5" w:rsidP="002767C5">
      <w:pPr>
        <w:pStyle w:val="a5"/>
        <w:numPr>
          <w:ilvl w:val="0"/>
          <w:numId w:val="4"/>
        </w:numPr>
        <w:tabs>
          <w:tab w:val="left" w:pos="582"/>
        </w:tabs>
        <w:spacing w:before="163"/>
        <w:ind w:left="582" w:hanging="349"/>
        <w:jc w:val="both"/>
        <w:rPr>
          <w:sz w:val="28"/>
        </w:rPr>
      </w:pPr>
      <w:r>
        <w:rPr>
          <w:sz w:val="28"/>
        </w:rPr>
        <w:t>Як</w:t>
      </w:r>
      <w:r>
        <w:rPr>
          <w:spacing w:val="-8"/>
          <w:sz w:val="28"/>
        </w:rPr>
        <w:t xml:space="preserve"> </w:t>
      </w:r>
      <w:r>
        <w:rPr>
          <w:sz w:val="28"/>
        </w:rPr>
        <w:t>класифікують</w:t>
      </w:r>
      <w:r>
        <w:rPr>
          <w:spacing w:val="-9"/>
          <w:sz w:val="28"/>
        </w:rPr>
        <w:t xml:space="preserve"> </w:t>
      </w:r>
      <w:r>
        <w:rPr>
          <w:sz w:val="28"/>
        </w:rPr>
        <w:t>похибки</w:t>
      </w:r>
      <w:r>
        <w:rPr>
          <w:spacing w:val="-7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вимірювань?</w:t>
      </w:r>
    </w:p>
    <w:p w:rsidR="002767C5" w:rsidRDefault="002767C5" w:rsidP="002767C5">
      <w:pPr>
        <w:pStyle w:val="a5"/>
        <w:numPr>
          <w:ilvl w:val="0"/>
          <w:numId w:val="4"/>
        </w:numPr>
        <w:tabs>
          <w:tab w:val="left" w:pos="630"/>
        </w:tabs>
        <w:spacing w:before="163" w:line="360" w:lineRule="auto"/>
        <w:ind w:left="233" w:right="693" w:firstLine="0"/>
        <w:jc w:val="both"/>
        <w:rPr>
          <w:sz w:val="28"/>
        </w:rPr>
      </w:pPr>
      <w:r>
        <w:rPr>
          <w:sz w:val="28"/>
        </w:rPr>
        <w:t xml:space="preserve">Розкрийте поняття «абсолютна похибка», «відносна похибка», «приведена похибка», «адитивна похибка», «мультиплікативна похибка» та «клас точнос- </w:t>
      </w:r>
      <w:r>
        <w:rPr>
          <w:spacing w:val="-4"/>
          <w:sz w:val="28"/>
        </w:rPr>
        <w:t>ті».</w:t>
      </w:r>
    </w:p>
    <w:p w:rsidR="002767C5" w:rsidRDefault="002767C5" w:rsidP="002767C5">
      <w:pPr>
        <w:spacing w:line="360" w:lineRule="auto"/>
        <w:jc w:val="both"/>
        <w:rPr>
          <w:sz w:val="28"/>
        </w:rPr>
        <w:sectPr w:rsidR="002767C5" w:rsidSect="002767C5">
          <w:pgSz w:w="11910" w:h="16840"/>
          <w:pgMar w:top="1040" w:right="440" w:bottom="280" w:left="900" w:header="0" w:footer="982" w:gutter="0"/>
          <w:cols w:space="720"/>
        </w:sectPr>
      </w:pPr>
    </w:p>
    <w:p w:rsidR="002767C5" w:rsidRDefault="002767C5" w:rsidP="002767C5">
      <w:pPr>
        <w:pStyle w:val="a5"/>
        <w:numPr>
          <w:ilvl w:val="0"/>
          <w:numId w:val="4"/>
        </w:numPr>
        <w:tabs>
          <w:tab w:val="left" w:pos="582"/>
        </w:tabs>
        <w:spacing w:before="63"/>
        <w:ind w:left="582" w:hanging="349"/>
        <w:rPr>
          <w:sz w:val="28"/>
        </w:rPr>
      </w:pPr>
      <w:r>
        <w:rPr>
          <w:sz w:val="28"/>
        </w:rPr>
        <w:lastRenderedPageBreak/>
        <w:t>Що</w:t>
      </w:r>
      <w:r>
        <w:rPr>
          <w:spacing w:val="-9"/>
          <w:sz w:val="28"/>
        </w:rPr>
        <w:t xml:space="preserve"> </w:t>
      </w:r>
      <w:r>
        <w:rPr>
          <w:sz w:val="28"/>
        </w:rPr>
        <w:t>таке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похибок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ЗВТ?</w:t>
      </w:r>
    </w:p>
    <w:p w:rsidR="002767C5" w:rsidRDefault="002767C5" w:rsidP="002767C5">
      <w:pPr>
        <w:pStyle w:val="a5"/>
        <w:numPr>
          <w:ilvl w:val="0"/>
          <w:numId w:val="4"/>
        </w:numPr>
        <w:tabs>
          <w:tab w:val="left" w:pos="587"/>
        </w:tabs>
        <w:spacing w:before="163" w:line="357" w:lineRule="auto"/>
        <w:ind w:left="233" w:right="705" w:firstLine="0"/>
        <w:rPr>
          <w:sz w:val="28"/>
        </w:rPr>
      </w:pPr>
      <w:r>
        <w:rPr>
          <w:sz w:val="28"/>
        </w:rPr>
        <w:t>Охарактеризуйте 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випадки нормування похибок ЗВТ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залежності від співвідношення адитивної та мультиплікативної складових у похибці ЗВТ.</w:t>
      </w:r>
    </w:p>
    <w:p w:rsidR="002767C5" w:rsidRDefault="002767C5" w:rsidP="002767C5">
      <w:pPr>
        <w:pStyle w:val="a3"/>
        <w:spacing w:before="58"/>
      </w:pPr>
    </w:p>
    <w:p w:rsidR="002767C5" w:rsidRDefault="002767C5" w:rsidP="002767C5">
      <w:pPr>
        <w:pStyle w:val="6"/>
        <w:ind w:left="876"/>
      </w:pPr>
      <w:r>
        <w:t>ЗАДАЧІ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САМОСТІЙНОГО</w:t>
      </w:r>
      <w:r>
        <w:rPr>
          <w:spacing w:val="-9"/>
        </w:rPr>
        <w:t xml:space="preserve"> </w:t>
      </w:r>
      <w:r>
        <w:t>ОПРАЦЮВАННЯ</w:t>
      </w:r>
      <w:r>
        <w:rPr>
          <w:spacing w:val="-1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РОЗДІЛУ</w:t>
      </w:r>
      <w:r>
        <w:rPr>
          <w:spacing w:val="-11"/>
        </w:rPr>
        <w:t xml:space="preserve"> </w:t>
      </w:r>
      <w:r>
        <w:rPr>
          <w:spacing w:val="-10"/>
        </w:rPr>
        <w:t>3</w:t>
      </w:r>
    </w:p>
    <w:p w:rsidR="002767C5" w:rsidRDefault="002767C5" w:rsidP="002767C5">
      <w:pPr>
        <w:pStyle w:val="a5"/>
        <w:numPr>
          <w:ilvl w:val="0"/>
          <w:numId w:val="3"/>
        </w:numPr>
        <w:tabs>
          <w:tab w:val="left" w:pos="453"/>
        </w:tabs>
        <w:spacing w:before="158" w:line="357" w:lineRule="auto"/>
        <w:ind w:right="690" w:firstLine="0"/>
        <w:rPr>
          <w:sz w:val="28"/>
        </w:rPr>
      </w:pPr>
      <w:r>
        <w:rPr>
          <w:sz w:val="28"/>
        </w:rPr>
        <w:t xml:space="preserve">Знайти сталу амперметра з границею вимірювання 2,5 </w:t>
      </w:r>
      <w:r>
        <w:rPr>
          <w:i/>
          <w:sz w:val="28"/>
        </w:rPr>
        <w:t xml:space="preserve">А </w:t>
      </w:r>
      <w:r>
        <w:rPr>
          <w:sz w:val="28"/>
        </w:rPr>
        <w:t>і з максимальним ві- дліком 100.</w:t>
      </w:r>
    </w:p>
    <w:p w:rsidR="002767C5" w:rsidRDefault="002767C5" w:rsidP="002767C5">
      <w:pPr>
        <w:pStyle w:val="a5"/>
        <w:numPr>
          <w:ilvl w:val="0"/>
          <w:numId w:val="3"/>
        </w:numPr>
        <w:tabs>
          <w:tab w:val="left" w:pos="458"/>
        </w:tabs>
        <w:spacing w:before="6" w:line="362" w:lineRule="auto"/>
        <w:ind w:right="689" w:firstLine="0"/>
        <w:rPr>
          <w:sz w:val="28"/>
        </w:rPr>
      </w:pPr>
      <w:r>
        <w:rPr>
          <w:sz w:val="28"/>
        </w:rPr>
        <w:t xml:space="preserve">Визначити сталу та показ вольтметра з границею вимірювання 7,5 </w:t>
      </w:r>
      <w:r>
        <w:rPr>
          <w:i/>
          <w:sz w:val="28"/>
        </w:rPr>
        <w:t xml:space="preserve">В </w:t>
      </w:r>
      <w:r>
        <w:rPr>
          <w:sz w:val="28"/>
        </w:rPr>
        <w:t>і макси- мальним</w:t>
      </w:r>
      <w:r>
        <w:rPr>
          <w:spacing w:val="80"/>
          <w:sz w:val="28"/>
        </w:rPr>
        <w:t xml:space="preserve"> </w:t>
      </w:r>
      <w:r>
        <w:rPr>
          <w:sz w:val="28"/>
        </w:rPr>
        <w:t>відліком</w:t>
      </w:r>
      <w:r>
        <w:rPr>
          <w:spacing w:val="80"/>
          <w:sz w:val="28"/>
        </w:rPr>
        <w:t xml:space="preserve"> </w:t>
      </w:r>
      <w:r>
        <w:rPr>
          <w:sz w:val="28"/>
        </w:rPr>
        <w:t>150,</w:t>
      </w:r>
      <w:r>
        <w:rPr>
          <w:spacing w:val="80"/>
          <w:sz w:val="28"/>
        </w:rPr>
        <w:t xml:space="preserve"> </w:t>
      </w:r>
      <w:r>
        <w:rPr>
          <w:sz w:val="28"/>
        </w:rPr>
        <w:t>якщо</w:t>
      </w:r>
      <w:r>
        <w:rPr>
          <w:spacing w:val="80"/>
          <w:sz w:val="28"/>
        </w:rPr>
        <w:t xml:space="preserve"> </w:t>
      </w:r>
      <w:r>
        <w:rPr>
          <w:sz w:val="28"/>
        </w:rPr>
        <w:t>його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покажчик</w:t>
      </w:r>
      <w:r>
        <w:rPr>
          <w:spacing w:val="80"/>
          <w:sz w:val="28"/>
        </w:rPr>
        <w:t xml:space="preserve"> </w:t>
      </w:r>
      <w:r>
        <w:rPr>
          <w:sz w:val="28"/>
        </w:rPr>
        <w:t>зупинився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позначці</w:t>
      </w:r>
      <w:r>
        <w:rPr>
          <w:spacing w:val="79"/>
          <w:sz w:val="28"/>
        </w:rPr>
        <w:t xml:space="preserve"> </w:t>
      </w:r>
      <w:r>
        <w:rPr>
          <w:sz w:val="28"/>
        </w:rPr>
        <w:t>шкали</w:t>
      </w:r>
    </w:p>
    <w:p w:rsidR="002767C5" w:rsidRDefault="002767C5" w:rsidP="002767C5">
      <w:pPr>
        <w:pStyle w:val="a3"/>
        <w:spacing w:line="314" w:lineRule="exact"/>
        <w:ind w:left="233"/>
      </w:pPr>
      <w:r>
        <w:rPr>
          <w:spacing w:val="-2"/>
        </w:rPr>
        <w:t>«105».</w:t>
      </w:r>
    </w:p>
    <w:p w:rsidR="002767C5" w:rsidRDefault="002767C5" w:rsidP="002767C5">
      <w:pPr>
        <w:pStyle w:val="a5"/>
        <w:numPr>
          <w:ilvl w:val="0"/>
          <w:numId w:val="3"/>
        </w:numPr>
        <w:tabs>
          <w:tab w:val="left" w:pos="501"/>
        </w:tabs>
        <w:spacing w:before="163" w:line="360" w:lineRule="auto"/>
        <w:ind w:right="690" w:firstLine="0"/>
        <w:jc w:val="both"/>
        <w:rPr>
          <w:sz w:val="28"/>
        </w:rPr>
      </w:pPr>
      <w:r>
        <w:rPr>
          <w:sz w:val="28"/>
        </w:rPr>
        <w:t xml:space="preserve">Визначити сталу омметра та його показ з границею вимірювання 30 </w:t>
      </w:r>
      <w:r>
        <w:rPr>
          <w:i/>
          <w:sz w:val="28"/>
        </w:rPr>
        <w:t xml:space="preserve">Ом </w:t>
      </w:r>
      <w:r>
        <w:rPr>
          <w:sz w:val="28"/>
        </w:rPr>
        <w:t>і шкалою на 30 поділок, якщо усталене розташування покажчика на шкалі – на позначці «20».</w:t>
      </w:r>
    </w:p>
    <w:p w:rsidR="002767C5" w:rsidRDefault="002767C5" w:rsidP="002767C5">
      <w:pPr>
        <w:pStyle w:val="a5"/>
        <w:numPr>
          <w:ilvl w:val="0"/>
          <w:numId w:val="3"/>
        </w:numPr>
        <w:tabs>
          <w:tab w:val="left" w:pos="453"/>
        </w:tabs>
        <w:spacing w:before="1" w:line="360" w:lineRule="auto"/>
        <w:ind w:right="684" w:firstLine="0"/>
        <w:jc w:val="both"/>
        <w:rPr>
          <w:sz w:val="28"/>
        </w:rPr>
      </w:pPr>
      <w:r>
        <w:rPr>
          <w:sz w:val="28"/>
        </w:rPr>
        <w:t xml:space="preserve">Встановити границю вимірювання і сталу міліамперметра з максимальним ві- дліком 100, якщо при відхиленні покажчика на позначку шкали «90» експери- ментатор зафіксував показ 45 </w:t>
      </w:r>
      <w:r>
        <w:rPr>
          <w:i/>
          <w:sz w:val="28"/>
        </w:rPr>
        <w:t>мA</w:t>
      </w:r>
      <w:r>
        <w:rPr>
          <w:sz w:val="28"/>
        </w:rPr>
        <w:t>.</w:t>
      </w:r>
    </w:p>
    <w:p w:rsidR="002767C5" w:rsidRDefault="002767C5" w:rsidP="002767C5">
      <w:pPr>
        <w:pStyle w:val="a5"/>
        <w:numPr>
          <w:ilvl w:val="0"/>
          <w:numId w:val="3"/>
        </w:numPr>
        <w:tabs>
          <w:tab w:val="left" w:pos="472"/>
        </w:tabs>
        <w:spacing w:before="1" w:line="360" w:lineRule="auto"/>
        <w:ind w:right="686" w:firstLine="0"/>
        <w:jc w:val="both"/>
        <w:rPr>
          <w:sz w:val="28"/>
        </w:rPr>
      </w:pPr>
      <w:r>
        <w:rPr>
          <w:sz w:val="28"/>
        </w:rPr>
        <w:t xml:space="preserve">За допомогою цифрового вольтметра класу точності 0,1/0,01 з границею ви- мірювання </w:t>
      </w:r>
      <w:r>
        <w:rPr>
          <w:i/>
          <w:sz w:val="28"/>
        </w:rPr>
        <w:t>U</w:t>
      </w:r>
      <w:r>
        <w:rPr>
          <w:i/>
          <w:sz w:val="28"/>
          <w:vertAlign w:val="subscript"/>
        </w:rPr>
        <w:t>К</w:t>
      </w:r>
      <w:r>
        <w:rPr>
          <w:i/>
          <w:sz w:val="28"/>
        </w:rPr>
        <w:t xml:space="preserve"> </w:t>
      </w:r>
      <w:r>
        <w:rPr>
          <w:sz w:val="28"/>
        </w:rPr>
        <w:t xml:space="preserve">= 100 </w:t>
      </w:r>
      <w:r>
        <w:rPr>
          <w:i/>
          <w:sz w:val="28"/>
        </w:rPr>
        <w:t xml:space="preserve">В </w:t>
      </w:r>
      <w:r>
        <w:rPr>
          <w:sz w:val="28"/>
        </w:rPr>
        <w:t xml:space="preserve">експериментатор здійснив два вимірювання напруги і отримав два покази </w:t>
      </w:r>
      <w:r>
        <w:rPr>
          <w:i/>
          <w:sz w:val="28"/>
        </w:rPr>
        <w:t>U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 </w:t>
      </w:r>
      <w:r>
        <w:rPr>
          <w:sz w:val="28"/>
        </w:rPr>
        <w:t xml:space="preserve">= 70 </w:t>
      </w:r>
      <w:r>
        <w:rPr>
          <w:i/>
          <w:sz w:val="28"/>
        </w:rPr>
        <w:t xml:space="preserve">В </w:t>
      </w:r>
      <w:r>
        <w:rPr>
          <w:sz w:val="28"/>
        </w:rPr>
        <w:t xml:space="preserve">та </w:t>
      </w:r>
      <w:r>
        <w:rPr>
          <w:i/>
          <w:sz w:val="28"/>
        </w:rPr>
        <w:t>U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 </w:t>
      </w:r>
      <w:r>
        <w:rPr>
          <w:sz w:val="28"/>
        </w:rPr>
        <w:t xml:space="preserve">= 40 </w:t>
      </w:r>
      <w:r>
        <w:rPr>
          <w:i/>
          <w:sz w:val="28"/>
        </w:rPr>
        <w:t>В</w:t>
      </w:r>
      <w:r>
        <w:rPr>
          <w:sz w:val="28"/>
        </w:rPr>
        <w:t>. Визначити граничні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значення основ- них абсолютних та відносних похибок для цих двох випадків і зробити висно- вок щодо точності вимірювань.</w:t>
      </w:r>
    </w:p>
    <w:p w:rsidR="002767C5" w:rsidRDefault="002767C5" w:rsidP="002767C5">
      <w:pPr>
        <w:pStyle w:val="a5"/>
        <w:numPr>
          <w:ilvl w:val="0"/>
          <w:numId w:val="3"/>
        </w:numPr>
        <w:tabs>
          <w:tab w:val="left" w:pos="467"/>
        </w:tabs>
        <w:spacing w:line="360" w:lineRule="auto"/>
        <w:ind w:right="691" w:firstLine="0"/>
        <w:jc w:val="both"/>
        <w:rPr>
          <w:sz w:val="28"/>
        </w:rPr>
      </w:pPr>
      <w:r>
        <w:rPr>
          <w:sz w:val="28"/>
        </w:rPr>
        <w:t xml:space="preserve">Мілівольтметр має рівномірну шкалу з нульової відміткою в її середній зоні та розподілену на 50 поділок. Нижня межа вимірювання мілівольтметра </w:t>
      </w:r>
      <w:r>
        <w:rPr>
          <w:i/>
          <w:sz w:val="28"/>
        </w:rPr>
        <w:t>U</w:t>
      </w:r>
      <w:r>
        <w:rPr>
          <w:i/>
          <w:sz w:val="28"/>
          <w:vertAlign w:val="subscript"/>
        </w:rPr>
        <w:t>Н</w:t>
      </w:r>
      <w:r>
        <w:rPr>
          <w:i/>
          <w:sz w:val="28"/>
        </w:rPr>
        <w:t xml:space="preserve"> </w:t>
      </w:r>
      <w:r>
        <w:rPr>
          <w:sz w:val="28"/>
        </w:rPr>
        <w:t xml:space="preserve">= – 150 </w:t>
      </w:r>
      <w:r>
        <w:rPr>
          <w:i/>
          <w:sz w:val="28"/>
        </w:rPr>
        <w:t>мВ</w:t>
      </w:r>
      <w:r>
        <w:rPr>
          <w:sz w:val="28"/>
        </w:rPr>
        <w:t xml:space="preserve">, а верхня межа </w:t>
      </w:r>
      <w:r>
        <w:rPr>
          <w:i/>
          <w:sz w:val="28"/>
        </w:rPr>
        <w:t>U</w:t>
      </w:r>
      <w:r>
        <w:rPr>
          <w:i/>
          <w:sz w:val="28"/>
          <w:vertAlign w:val="subscript"/>
        </w:rPr>
        <w:t>В</w:t>
      </w:r>
      <w:r>
        <w:rPr>
          <w:i/>
          <w:sz w:val="28"/>
        </w:rPr>
        <w:t xml:space="preserve"> </w:t>
      </w:r>
      <w:r>
        <w:rPr>
          <w:sz w:val="28"/>
        </w:rPr>
        <w:t xml:space="preserve">= + 150 </w:t>
      </w:r>
      <w:r>
        <w:rPr>
          <w:i/>
          <w:sz w:val="28"/>
        </w:rPr>
        <w:t>мВ</w:t>
      </w:r>
      <w:r>
        <w:rPr>
          <w:sz w:val="28"/>
        </w:rPr>
        <w:t>. Навести графічне зображення шкали та визначити ціну поділки. Знайти абсолютну і приведену похибки градуювання шкали мілівольтметра. Визначити величину чутливості приладу.</w:t>
      </w:r>
    </w:p>
    <w:p w:rsidR="002767C5" w:rsidRDefault="002767C5" w:rsidP="002767C5">
      <w:pPr>
        <w:pStyle w:val="a5"/>
        <w:numPr>
          <w:ilvl w:val="0"/>
          <w:numId w:val="3"/>
        </w:numPr>
        <w:tabs>
          <w:tab w:val="left" w:pos="458"/>
        </w:tabs>
        <w:spacing w:before="1" w:line="360" w:lineRule="auto"/>
        <w:ind w:right="689" w:firstLine="0"/>
        <w:jc w:val="both"/>
        <w:rPr>
          <w:sz w:val="28"/>
        </w:rPr>
      </w:pPr>
      <w:r>
        <w:rPr>
          <w:sz w:val="28"/>
        </w:rPr>
        <w:t xml:space="preserve">Під час повірки електромагнітного вольтметра з верхньою границею вимірю- вання 300 </w:t>
      </w:r>
      <w:r>
        <w:rPr>
          <w:i/>
          <w:sz w:val="28"/>
        </w:rPr>
        <w:t xml:space="preserve">В </w:t>
      </w:r>
      <w:r>
        <w:rPr>
          <w:sz w:val="28"/>
        </w:rPr>
        <w:t xml:space="preserve">на кожній позначці шкали з цифрами: 50; 100; 150; 200; 250; 300 </w:t>
      </w:r>
      <w:r>
        <w:rPr>
          <w:i/>
          <w:sz w:val="28"/>
        </w:rPr>
        <w:t xml:space="preserve">В </w:t>
      </w:r>
      <w:r>
        <w:rPr>
          <w:sz w:val="28"/>
        </w:rPr>
        <w:t>експериментатором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були отримані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покази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цифрового вольтметра: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43; 95; 154; 198; 251; 299,5 </w:t>
      </w:r>
      <w:r>
        <w:rPr>
          <w:i/>
          <w:sz w:val="28"/>
        </w:rPr>
        <w:t>В</w:t>
      </w:r>
      <w:r>
        <w:rPr>
          <w:sz w:val="28"/>
        </w:rPr>
        <w:t>. До якого</w:t>
      </w:r>
      <w:r>
        <w:rPr>
          <w:spacing w:val="19"/>
          <w:sz w:val="28"/>
        </w:rPr>
        <w:t xml:space="preserve"> </w:t>
      </w:r>
      <w:r>
        <w:rPr>
          <w:sz w:val="28"/>
        </w:rPr>
        <w:t>класу точності належить електромагнітний</w:t>
      </w:r>
    </w:p>
    <w:p w:rsidR="002767C5" w:rsidRDefault="002767C5" w:rsidP="002767C5">
      <w:pPr>
        <w:spacing w:line="360" w:lineRule="auto"/>
        <w:jc w:val="both"/>
        <w:rPr>
          <w:sz w:val="28"/>
        </w:rPr>
        <w:sectPr w:rsidR="002767C5">
          <w:pgSz w:w="11910" w:h="16840"/>
          <w:pgMar w:top="1040" w:right="440" w:bottom="1240" w:left="900" w:header="0" w:footer="982" w:gutter="0"/>
          <w:cols w:space="720"/>
        </w:sectPr>
      </w:pPr>
    </w:p>
    <w:p w:rsidR="002767C5" w:rsidRDefault="002767C5" w:rsidP="002767C5">
      <w:pPr>
        <w:pStyle w:val="a3"/>
        <w:spacing w:before="63" w:line="360" w:lineRule="auto"/>
        <w:ind w:left="233" w:right="698"/>
        <w:jc w:val="both"/>
      </w:pPr>
      <w:r>
        <w:lastRenderedPageBreak/>
        <w:t xml:space="preserve">вольтметр, якщо під нормування підпадає абсолютна похибка? Побудувати графічну залежність абсолютної похибки для всіх позначок шкали з цифрами </w:t>
      </w:r>
      <w:r>
        <w:rPr>
          <w:spacing w:val="-2"/>
        </w:rPr>
        <w:t>вольтметра.</w:t>
      </w:r>
    </w:p>
    <w:p w:rsidR="002767C5" w:rsidRDefault="002767C5" w:rsidP="002767C5">
      <w:pPr>
        <w:pStyle w:val="a5"/>
        <w:numPr>
          <w:ilvl w:val="0"/>
          <w:numId w:val="3"/>
        </w:numPr>
        <w:tabs>
          <w:tab w:val="left" w:pos="453"/>
        </w:tabs>
        <w:spacing w:before="1" w:line="362" w:lineRule="auto"/>
        <w:ind w:right="691" w:firstLine="0"/>
        <w:jc w:val="both"/>
        <w:rPr>
          <w:sz w:val="28"/>
        </w:rPr>
      </w:pPr>
      <w:r>
        <w:rPr>
          <w:sz w:val="28"/>
        </w:rPr>
        <w:t xml:space="preserve">Ватметр з верхньою границею вимірювання за напругою 150 </w:t>
      </w:r>
      <w:r>
        <w:rPr>
          <w:i/>
          <w:sz w:val="28"/>
        </w:rPr>
        <w:t xml:space="preserve">В </w:t>
      </w:r>
      <w:r>
        <w:rPr>
          <w:sz w:val="28"/>
        </w:rPr>
        <w:t>та з верхньою границею</w:t>
      </w:r>
      <w:r>
        <w:rPr>
          <w:spacing w:val="1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струмом</w:t>
      </w:r>
      <w:r>
        <w:rPr>
          <w:spacing w:val="4"/>
          <w:sz w:val="28"/>
        </w:rPr>
        <w:t xml:space="preserve"> </w:t>
      </w:r>
      <w:r>
        <w:rPr>
          <w:sz w:val="28"/>
        </w:rPr>
        <w:t>5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 xml:space="preserve">А </w:t>
      </w:r>
      <w:r>
        <w:rPr>
          <w:sz w:val="28"/>
        </w:rPr>
        <w:t>і</w:t>
      </w:r>
      <w:r>
        <w:rPr>
          <w:spacing w:val="2"/>
          <w:sz w:val="28"/>
        </w:rPr>
        <w:t xml:space="preserve"> </w:t>
      </w:r>
      <w:r>
        <w:rPr>
          <w:sz w:val="28"/>
        </w:rPr>
        <w:t>максимальним</w:t>
      </w:r>
      <w:r>
        <w:rPr>
          <w:spacing w:val="3"/>
          <w:sz w:val="28"/>
        </w:rPr>
        <w:t xml:space="preserve"> </w:t>
      </w:r>
      <w:r>
        <w:rPr>
          <w:sz w:val="28"/>
        </w:rPr>
        <w:t>відліком</w:t>
      </w:r>
      <w:r>
        <w:rPr>
          <w:spacing w:val="4"/>
          <w:sz w:val="28"/>
        </w:rPr>
        <w:t xml:space="preserve"> </w:t>
      </w:r>
      <w:r>
        <w:rPr>
          <w:sz w:val="28"/>
        </w:rPr>
        <w:t>шкали</w:t>
      </w:r>
      <w:r>
        <w:rPr>
          <w:spacing w:val="2"/>
          <w:sz w:val="28"/>
        </w:rPr>
        <w:t xml:space="preserve"> </w:t>
      </w:r>
      <w:r>
        <w:rPr>
          <w:sz w:val="28"/>
        </w:rPr>
        <w:t>150</w:t>
      </w:r>
      <w:r>
        <w:rPr>
          <w:spacing w:val="3"/>
          <w:sz w:val="28"/>
        </w:rPr>
        <w:t xml:space="preserve"> </w:t>
      </w:r>
      <w:r>
        <w:rPr>
          <w:spacing w:val="-5"/>
          <w:sz w:val="28"/>
        </w:rPr>
        <w:t>має</w:t>
      </w:r>
    </w:p>
    <w:p w:rsidR="002767C5" w:rsidRDefault="002767C5" w:rsidP="002767C5">
      <w:pPr>
        <w:pStyle w:val="a3"/>
        <w:spacing w:line="362" w:lineRule="exact"/>
        <w:ind w:left="233"/>
        <w:jc w:val="both"/>
      </w:pPr>
      <w:r>
        <w:t>граничне</w:t>
      </w:r>
      <w:r>
        <w:rPr>
          <w:spacing w:val="66"/>
        </w:rPr>
        <w:t xml:space="preserve"> </w:t>
      </w:r>
      <w:r>
        <w:t>значення</w:t>
      </w:r>
      <w:r>
        <w:rPr>
          <w:spacing w:val="66"/>
        </w:rPr>
        <w:t xml:space="preserve"> </w:t>
      </w:r>
      <w:r>
        <w:t>абсолютної</w:t>
      </w:r>
      <w:r>
        <w:rPr>
          <w:spacing w:val="60"/>
        </w:rPr>
        <w:t xml:space="preserve"> </w:t>
      </w:r>
      <w:r>
        <w:t>похибки</w:t>
      </w:r>
      <w:r>
        <w:rPr>
          <w:spacing w:val="27"/>
        </w:rPr>
        <w:t xml:space="preserve">  </w:t>
      </w:r>
      <w:r>
        <w:rPr>
          <w:rFonts w:ascii="Symbol" w:hAnsi="Symbol"/>
          <w:position w:val="2"/>
          <w:sz w:val="35"/>
        </w:rPr>
        <w:t></w:t>
      </w:r>
      <w:r>
        <w:rPr>
          <w:spacing w:val="-19"/>
          <w:position w:val="2"/>
          <w:sz w:val="35"/>
        </w:rPr>
        <w:t xml:space="preserve"> </w:t>
      </w:r>
      <w:r>
        <w:t>2,5</w:t>
      </w:r>
      <w:r>
        <w:rPr>
          <w:spacing w:val="66"/>
        </w:rPr>
        <w:t xml:space="preserve"> </w:t>
      </w:r>
      <w:r>
        <w:rPr>
          <w:i/>
        </w:rPr>
        <w:t>Вт</w:t>
      </w:r>
      <w:r>
        <w:t>.</w:t>
      </w:r>
      <w:r>
        <w:rPr>
          <w:spacing w:val="72"/>
        </w:rPr>
        <w:t xml:space="preserve"> </w:t>
      </w:r>
      <w:r>
        <w:t>Визначити</w:t>
      </w:r>
      <w:r>
        <w:rPr>
          <w:spacing w:val="70"/>
        </w:rPr>
        <w:t xml:space="preserve"> </w:t>
      </w:r>
      <w:r>
        <w:t>клас</w:t>
      </w:r>
      <w:r>
        <w:rPr>
          <w:spacing w:val="71"/>
        </w:rPr>
        <w:t xml:space="preserve"> </w:t>
      </w:r>
      <w:r>
        <w:rPr>
          <w:spacing w:val="-2"/>
        </w:rPr>
        <w:t>точності</w:t>
      </w:r>
    </w:p>
    <w:p w:rsidR="002767C5" w:rsidRDefault="002767C5" w:rsidP="002767C5">
      <w:pPr>
        <w:pStyle w:val="a3"/>
        <w:spacing w:before="163" w:line="357" w:lineRule="auto"/>
        <w:ind w:left="233" w:right="694"/>
        <w:jc w:val="both"/>
      </w:pPr>
      <w:r>
        <w:t xml:space="preserve">приладу та значення відносної похибки, якщо при вимірюванні активної поту- жності отримано показ 500 </w:t>
      </w:r>
      <w:r>
        <w:rPr>
          <w:i/>
        </w:rPr>
        <w:t>Вт</w:t>
      </w:r>
      <w:r>
        <w:t>.</w:t>
      </w:r>
    </w:p>
    <w:p w:rsidR="002767C5" w:rsidRDefault="002767C5" w:rsidP="002767C5">
      <w:pPr>
        <w:pStyle w:val="a3"/>
        <w:spacing w:before="58"/>
      </w:pPr>
    </w:p>
    <w:p w:rsidR="002767C5" w:rsidRDefault="002767C5" w:rsidP="002767C5">
      <w:pPr>
        <w:pStyle w:val="6"/>
        <w:jc w:val="both"/>
      </w:pPr>
      <w:r>
        <w:t>ТЕСТОВІ</w:t>
      </w:r>
      <w:r>
        <w:rPr>
          <w:spacing w:val="-8"/>
        </w:rPr>
        <w:t xml:space="preserve"> </w:t>
      </w:r>
      <w:r>
        <w:t>КОНТРОЛЬНІ</w:t>
      </w:r>
      <w:r>
        <w:rPr>
          <w:spacing w:val="-9"/>
        </w:rPr>
        <w:t xml:space="preserve"> </w:t>
      </w:r>
      <w:r>
        <w:t>ЗАВДАННЯ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САМОАНАЛІЗУ</w:t>
      </w:r>
      <w:r>
        <w:rPr>
          <w:spacing w:val="-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РОЗДІЛУ</w:t>
      </w:r>
      <w:r>
        <w:rPr>
          <w:spacing w:val="-11"/>
        </w:rPr>
        <w:t xml:space="preserve"> </w:t>
      </w:r>
      <w:r>
        <w:rPr>
          <w:spacing w:val="-10"/>
        </w:rPr>
        <w:t>3</w:t>
      </w:r>
    </w:p>
    <w:p w:rsidR="002767C5" w:rsidRDefault="002767C5" w:rsidP="002767C5">
      <w:pPr>
        <w:pStyle w:val="a5"/>
        <w:numPr>
          <w:ilvl w:val="0"/>
          <w:numId w:val="2"/>
        </w:numPr>
        <w:tabs>
          <w:tab w:val="left" w:pos="529"/>
        </w:tabs>
        <w:spacing w:before="159" w:line="357" w:lineRule="auto"/>
        <w:ind w:right="690" w:firstLine="0"/>
        <w:rPr>
          <w:sz w:val="28"/>
        </w:rPr>
      </w:pPr>
      <w:r>
        <w:rPr>
          <w:sz w:val="28"/>
        </w:rPr>
        <w:t>Вимірювальний пристрій, що реалізує відтворення та (або) зберігання фізич- ної величини заданого розміру – це …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10"/>
        <w:ind w:left="1149" w:hanging="210"/>
        <w:rPr>
          <w:sz w:val="28"/>
        </w:rPr>
      </w:pPr>
      <w:r>
        <w:rPr>
          <w:spacing w:val="-2"/>
          <w:sz w:val="28"/>
        </w:rPr>
        <w:t>вимірювальний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перетворювач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pacing w:val="-4"/>
          <w:sz w:val="28"/>
        </w:rPr>
        <w:t>міра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2"/>
          <w:sz w:val="28"/>
        </w:rPr>
        <w:t>компаратора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2"/>
          <w:sz w:val="28"/>
        </w:rPr>
        <w:t>аналоговий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вимірювальний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прилад</w:t>
      </w:r>
    </w:p>
    <w:p w:rsidR="002767C5" w:rsidRDefault="002767C5" w:rsidP="002767C5">
      <w:pPr>
        <w:pStyle w:val="a3"/>
        <w:spacing w:before="95"/>
      </w:pPr>
    </w:p>
    <w:p w:rsidR="002767C5" w:rsidRDefault="002767C5" w:rsidP="002767C5">
      <w:pPr>
        <w:pStyle w:val="a5"/>
        <w:numPr>
          <w:ilvl w:val="0"/>
          <w:numId w:val="2"/>
        </w:numPr>
        <w:tabs>
          <w:tab w:val="left" w:pos="515"/>
        </w:tabs>
        <w:ind w:left="515" w:hanging="282"/>
        <w:jc w:val="both"/>
        <w:rPr>
          <w:sz w:val="28"/>
        </w:rPr>
      </w:pPr>
      <w:r>
        <w:rPr>
          <w:sz w:val="28"/>
        </w:rPr>
        <w:t>Вимірювальний</w:t>
      </w:r>
      <w:r>
        <w:rPr>
          <w:spacing w:val="-10"/>
          <w:sz w:val="28"/>
        </w:rPr>
        <w:t xml:space="preserve"> </w:t>
      </w:r>
      <w:r>
        <w:rPr>
          <w:sz w:val="28"/>
        </w:rPr>
        <w:t>пристрій,</w:t>
      </w:r>
      <w:r>
        <w:rPr>
          <w:spacing w:val="-8"/>
          <w:sz w:val="28"/>
        </w:rPr>
        <w:t xml:space="preserve"> </w:t>
      </w:r>
      <w:r>
        <w:rPr>
          <w:sz w:val="28"/>
        </w:rPr>
        <w:t>що</w:t>
      </w:r>
      <w:r>
        <w:rPr>
          <w:spacing w:val="-10"/>
          <w:sz w:val="28"/>
        </w:rPr>
        <w:t xml:space="preserve"> </w:t>
      </w:r>
      <w:r>
        <w:rPr>
          <w:sz w:val="28"/>
        </w:rPr>
        <w:t>реалізує</w:t>
      </w:r>
      <w:r>
        <w:rPr>
          <w:spacing w:val="-5"/>
          <w:sz w:val="28"/>
        </w:rPr>
        <w:t xml:space="preserve"> </w:t>
      </w:r>
      <w:r>
        <w:rPr>
          <w:sz w:val="28"/>
        </w:rPr>
        <w:t>вимірювальне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перетворення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це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164"/>
        <w:ind w:left="1149" w:hanging="210"/>
        <w:rPr>
          <w:sz w:val="28"/>
        </w:rPr>
      </w:pPr>
      <w:r>
        <w:rPr>
          <w:spacing w:val="-4"/>
          <w:sz w:val="28"/>
        </w:rPr>
        <w:t>міра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pacing w:val="-2"/>
          <w:sz w:val="28"/>
        </w:rPr>
        <w:t>вимірювальний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перетворювач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реєструвальний</w:t>
      </w:r>
      <w:r>
        <w:rPr>
          <w:spacing w:val="-14"/>
          <w:sz w:val="28"/>
        </w:rPr>
        <w:t xml:space="preserve"> </w:t>
      </w:r>
      <w:r>
        <w:rPr>
          <w:sz w:val="28"/>
        </w:rPr>
        <w:t>засіб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вимірювання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52"/>
        <w:ind w:left="1149" w:hanging="210"/>
        <w:rPr>
          <w:sz w:val="28"/>
        </w:rPr>
      </w:pPr>
      <w:r>
        <w:rPr>
          <w:sz w:val="28"/>
        </w:rPr>
        <w:t>цифровий</w:t>
      </w:r>
      <w:r>
        <w:rPr>
          <w:spacing w:val="-17"/>
          <w:sz w:val="28"/>
        </w:rPr>
        <w:t xml:space="preserve"> </w:t>
      </w:r>
      <w:r>
        <w:rPr>
          <w:sz w:val="28"/>
        </w:rPr>
        <w:t>вимірювальний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прилад</w:t>
      </w:r>
    </w:p>
    <w:p w:rsidR="002767C5" w:rsidRDefault="002767C5" w:rsidP="002767C5">
      <w:pPr>
        <w:pStyle w:val="a3"/>
        <w:spacing w:before="91"/>
      </w:pPr>
    </w:p>
    <w:p w:rsidR="002767C5" w:rsidRDefault="002767C5" w:rsidP="002767C5">
      <w:pPr>
        <w:pStyle w:val="a5"/>
        <w:numPr>
          <w:ilvl w:val="0"/>
          <w:numId w:val="2"/>
        </w:numPr>
        <w:tabs>
          <w:tab w:val="left" w:pos="515"/>
        </w:tabs>
        <w:ind w:left="515" w:hanging="282"/>
        <w:jc w:val="both"/>
        <w:rPr>
          <w:sz w:val="28"/>
        </w:rPr>
      </w:pPr>
      <w:r>
        <w:rPr>
          <w:sz w:val="28"/>
        </w:rPr>
        <w:t>Що</w:t>
      </w:r>
      <w:r>
        <w:rPr>
          <w:spacing w:val="-14"/>
          <w:sz w:val="28"/>
        </w:rPr>
        <w:t xml:space="preserve"> </w:t>
      </w:r>
      <w:r>
        <w:rPr>
          <w:sz w:val="28"/>
        </w:rPr>
        <w:t>таке</w:t>
      </w:r>
      <w:r>
        <w:rPr>
          <w:spacing w:val="-13"/>
          <w:sz w:val="28"/>
        </w:rPr>
        <w:t xml:space="preserve"> </w:t>
      </w:r>
      <w:r>
        <w:rPr>
          <w:sz w:val="28"/>
        </w:rPr>
        <w:t>генераторний</w:t>
      </w:r>
      <w:r>
        <w:rPr>
          <w:spacing w:val="-10"/>
          <w:sz w:val="28"/>
        </w:rPr>
        <w:t xml:space="preserve"> </w:t>
      </w:r>
      <w:r>
        <w:rPr>
          <w:sz w:val="28"/>
        </w:rPr>
        <w:t>вимірювальний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перетворювач?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64"/>
        </w:tabs>
        <w:spacing w:before="168" w:line="276" w:lineRule="auto"/>
        <w:ind w:left="233" w:right="688" w:firstLine="706"/>
        <w:jc w:val="both"/>
        <w:rPr>
          <w:sz w:val="28"/>
        </w:rPr>
      </w:pPr>
      <w:r>
        <w:rPr>
          <w:sz w:val="28"/>
        </w:rPr>
        <w:t>це перетворювач, в яких зміна вхідного сигналу призводить до зміни їх параметрів – опору, індуктивності, ємності та частоти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88"/>
        </w:tabs>
        <w:spacing w:line="276" w:lineRule="auto"/>
        <w:ind w:left="233" w:right="696" w:firstLine="706"/>
        <w:jc w:val="both"/>
        <w:rPr>
          <w:sz w:val="28"/>
        </w:rPr>
      </w:pPr>
      <w:r>
        <w:rPr>
          <w:sz w:val="28"/>
        </w:rPr>
        <w:t xml:space="preserve">це вимірювальний пристрій, що є сукупністю засобів обчислювальної техніки та програмного забезпечення і виконує обчислювальні операції під час </w:t>
      </w:r>
      <w:r>
        <w:rPr>
          <w:spacing w:val="-2"/>
          <w:sz w:val="28"/>
        </w:rPr>
        <w:t>вимірювань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59"/>
        </w:tabs>
        <w:spacing w:line="276" w:lineRule="auto"/>
        <w:ind w:left="233" w:right="696" w:firstLine="706"/>
        <w:jc w:val="both"/>
        <w:rPr>
          <w:sz w:val="28"/>
        </w:rPr>
      </w:pPr>
      <w:r>
        <w:rPr>
          <w:sz w:val="28"/>
        </w:rPr>
        <w:t>це вимірювальний перетворювач, який реалізує масштабне вимірюваль- не перетворення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54"/>
        </w:tabs>
        <w:spacing w:line="278" w:lineRule="auto"/>
        <w:ind w:left="233" w:right="691" w:firstLine="706"/>
        <w:jc w:val="both"/>
        <w:rPr>
          <w:sz w:val="28"/>
        </w:rPr>
      </w:pPr>
      <w:r>
        <w:rPr>
          <w:sz w:val="28"/>
        </w:rPr>
        <w:t>це перетворювач, вихідні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 яких</w:t>
      </w:r>
      <w:r>
        <w:rPr>
          <w:spacing w:val="-3"/>
          <w:sz w:val="28"/>
        </w:rPr>
        <w:t xml:space="preserve"> </w:t>
      </w:r>
      <w:r>
        <w:rPr>
          <w:sz w:val="28"/>
        </w:rPr>
        <w:t>мають</w:t>
      </w:r>
      <w:r>
        <w:rPr>
          <w:spacing w:val="-1"/>
          <w:sz w:val="28"/>
        </w:rPr>
        <w:t xml:space="preserve"> </w:t>
      </w:r>
      <w:r>
        <w:rPr>
          <w:sz w:val="28"/>
        </w:rPr>
        <w:t>енергетичні властивості – напруга, струму, магніторушійна та електрорушійна сили</w:t>
      </w:r>
    </w:p>
    <w:p w:rsidR="002767C5" w:rsidRDefault="002767C5" w:rsidP="002767C5">
      <w:pPr>
        <w:spacing w:line="278" w:lineRule="auto"/>
        <w:jc w:val="both"/>
        <w:rPr>
          <w:sz w:val="28"/>
        </w:rPr>
        <w:sectPr w:rsidR="002767C5">
          <w:pgSz w:w="11910" w:h="16840"/>
          <w:pgMar w:top="1040" w:right="440" w:bottom="1240" w:left="900" w:header="0" w:footer="982" w:gutter="0"/>
          <w:cols w:space="720"/>
        </w:sectPr>
      </w:pPr>
    </w:p>
    <w:p w:rsidR="002767C5" w:rsidRDefault="002767C5" w:rsidP="002767C5">
      <w:pPr>
        <w:pStyle w:val="a5"/>
        <w:numPr>
          <w:ilvl w:val="0"/>
          <w:numId w:val="2"/>
        </w:numPr>
        <w:tabs>
          <w:tab w:val="left" w:pos="519"/>
        </w:tabs>
        <w:spacing w:before="63" w:line="362" w:lineRule="auto"/>
        <w:ind w:right="688" w:firstLine="0"/>
        <w:rPr>
          <w:sz w:val="28"/>
        </w:rPr>
      </w:pPr>
      <w:r>
        <w:rPr>
          <w:sz w:val="28"/>
        </w:rPr>
        <w:lastRenderedPageBreak/>
        <w:t>Перетворювач, в яких</w:t>
      </w:r>
      <w:r>
        <w:rPr>
          <w:spacing w:val="-1"/>
          <w:sz w:val="28"/>
        </w:rPr>
        <w:t xml:space="preserve"> </w:t>
      </w:r>
      <w:r>
        <w:rPr>
          <w:sz w:val="28"/>
        </w:rPr>
        <w:t>зміна вхідного сигналу призводить до зміни їх параме- трів – опору, індуктивності, ємності та частоти, має назву …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line="319" w:lineRule="exact"/>
        <w:ind w:left="1149" w:hanging="210"/>
        <w:rPr>
          <w:sz w:val="28"/>
        </w:rPr>
      </w:pPr>
      <w:r>
        <w:rPr>
          <w:spacing w:val="-2"/>
          <w:sz w:val="28"/>
        </w:rPr>
        <w:t>генераторний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вимірювальний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перетворювач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53"/>
        <w:ind w:left="1149" w:hanging="210"/>
        <w:rPr>
          <w:sz w:val="28"/>
        </w:rPr>
      </w:pPr>
      <w:r>
        <w:rPr>
          <w:sz w:val="28"/>
        </w:rPr>
        <w:t>числовий</w:t>
      </w:r>
      <w:r>
        <w:rPr>
          <w:spacing w:val="-16"/>
          <w:sz w:val="28"/>
        </w:rPr>
        <w:t xml:space="preserve"> </w:t>
      </w:r>
      <w:r>
        <w:rPr>
          <w:sz w:val="28"/>
        </w:rPr>
        <w:t>вимірювальний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перетворювач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pacing w:val="-2"/>
          <w:sz w:val="28"/>
        </w:rPr>
        <w:t>параметричний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вимірювальний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перетворювач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масштабний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перетворювач</w:t>
      </w:r>
    </w:p>
    <w:p w:rsidR="002767C5" w:rsidRDefault="002767C5" w:rsidP="002767C5">
      <w:pPr>
        <w:pStyle w:val="a3"/>
        <w:spacing w:before="90"/>
      </w:pPr>
    </w:p>
    <w:p w:rsidR="002767C5" w:rsidRDefault="002767C5" w:rsidP="002767C5">
      <w:pPr>
        <w:pStyle w:val="a5"/>
        <w:numPr>
          <w:ilvl w:val="0"/>
          <w:numId w:val="2"/>
        </w:numPr>
        <w:tabs>
          <w:tab w:val="left" w:pos="515"/>
        </w:tabs>
        <w:ind w:left="515" w:hanging="282"/>
        <w:rPr>
          <w:sz w:val="28"/>
        </w:rPr>
      </w:pPr>
      <w:r>
        <w:rPr>
          <w:sz w:val="28"/>
        </w:rPr>
        <w:t>Доповніть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відповідь.</w:t>
      </w:r>
    </w:p>
    <w:p w:rsidR="002767C5" w:rsidRDefault="002767C5" w:rsidP="002767C5">
      <w:pPr>
        <w:pStyle w:val="a3"/>
        <w:spacing w:before="168" w:line="276" w:lineRule="auto"/>
        <w:ind w:left="233"/>
      </w:pPr>
      <w:r>
        <w:t xml:space="preserve">… - це вимірювальний пристрій, що реалізує порівняння однорідних фізичних </w:t>
      </w:r>
      <w:r>
        <w:rPr>
          <w:spacing w:val="-2"/>
        </w:rPr>
        <w:t>величин.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line="321" w:lineRule="exact"/>
        <w:ind w:left="1149" w:hanging="210"/>
        <w:rPr>
          <w:sz w:val="28"/>
        </w:rPr>
      </w:pPr>
      <w:r>
        <w:rPr>
          <w:spacing w:val="-2"/>
          <w:sz w:val="28"/>
        </w:rPr>
        <w:t>аналоговий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вимірювальний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прилад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компаратор</w:t>
      </w:r>
      <w:r>
        <w:rPr>
          <w:spacing w:val="-12"/>
          <w:sz w:val="28"/>
        </w:rPr>
        <w:t xml:space="preserve"> </w:t>
      </w:r>
      <w:r>
        <w:rPr>
          <w:sz w:val="28"/>
        </w:rPr>
        <w:t>(пристрій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порівняння)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цифровий</w:t>
      </w:r>
      <w:r>
        <w:rPr>
          <w:spacing w:val="-17"/>
          <w:sz w:val="28"/>
        </w:rPr>
        <w:t xml:space="preserve"> </w:t>
      </w:r>
      <w:r>
        <w:rPr>
          <w:sz w:val="28"/>
        </w:rPr>
        <w:t>вимірювальний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прилад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4"/>
          <w:sz w:val="28"/>
        </w:rPr>
        <w:t>міра</w:t>
      </w:r>
    </w:p>
    <w:p w:rsidR="002767C5" w:rsidRDefault="002767C5" w:rsidP="002767C5">
      <w:pPr>
        <w:pStyle w:val="a3"/>
        <w:spacing w:before="95"/>
      </w:pPr>
    </w:p>
    <w:p w:rsidR="002767C5" w:rsidRDefault="002767C5" w:rsidP="002767C5">
      <w:pPr>
        <w:pStyle w:val="a5"/>
        <w:numPr>
          <w:ilvl w:val="0"/>
          <w:numId w:val="2"/>
        </w:numPr>
        <w:tabs>
          <w:tab w:val="left" w:pos="515"/>
        </w:tabs>
        <w:ind w:left="515" w:hanging="282"/>
        <w:jc w:val="both"/>
        <w:rPr>
          <w:sz w:val="28"/>
        </w:rPr>
      </w:pPr>
      <w:r>
        <w:rPr>
          <w:sz w:val="28"/>
        </w:rPr>
        <w:t>Який</w:t>
      </w:r>
      <w:r>
        <w:rPr>
          <w:spacing w:val="-9"/>
          <w:sz w:val="28"/>
        </w:rPr>
        <w:t xml:space="preserve"> </w:t>
      </w:r>
      <w:r>
        <w:rPr>
          <w:sz w:val="28"/>
        </w:rPr>
        <w:t>перетворювач</w:t>
      </w:r>
      <w:r>
        <w:rPr>
          <w:spacing w:val="-9"/>
          <w:sz w:val="28"/>
        </w:rPr>
        <w:t xml:space="preserve"> </w:t>
      </w:r>
      <w:r>
        <w:rPr>
          <w:sz w:val="28"/>
        </w:rPr>
        <w:t>є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масштабним?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88"/>
        </w:tabs>
        <w:spacing w:before="163" w:line="278" w:lineRule="auto"/>
        <w:ind w:left="233" w:right="698" w:firstLine="706"/>
        <w:jc w:val="both"/>
        <w:rPr>
          <w:sz w:val="28"/>
        </w:rPr>
      </w:pPr>
      <w:r>
        <w:rPr>
          <w:sz w:val="28"/>
        </w:rPr>
        <w:t xml:space="preserve">вимірювальний перетворювач, який реалізує масштабне вимірювальне </w:t>
      </w:r>
      <w:r>
        <w:rPr>
          <w:spacing w:val="-2"/>
          <w:sz w:val="28"/>
        </w:rPr>
        <w:t>перетворення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64"/>
        </w:tabs>
        <w:spacing w:line="276" w:lineRule="auto"/>
        <w:ind w:left="233" w:right="698" w:firstLine="706"/>
        <w:jc w:val="both"/>
        <w:rPr>
          <w:sz w:val="28"/>
        </w:rPr>
      </w:pPr>
      <w:r>
        <w:rPr>
          <w:sz w:val="28"/>
        </w:rPr>
        <w:t>це перетворювач, в яких зміна вхідного сигналу призводить до зміни їх параметрів – опору, індуктивності, ємності та частоти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88"/>
        </w:tabs>
        <w:spacing w:line="276" w:lineRule="auto"/>
        <w:ind w:left="233" w:right="696" w:firstLine="706"/>
        <w:jc w:val="both"/>
        <w:rPr>
          <w:sz w:val="28"/>
        </w:rPr>
      </w:pPr>
      <w:r>
        <w:rPr>
          <w:sz w:val="28"/>
        </w:rPr>
        <w:t xml:space="preserve">це вимірювальний пристрій, що є сукупністю засобів обчислювальної техніки та програмного забезпечення і виконує обчислювальні операції під час </w:t>
      </w:r>
      <w:r>
        <w:rPr>
          <w:spacing w:val="-2"/>
          <w:sz w:val="28"/>
        </w:rPr>
        <w:t>вимірювань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54"/>
        </w:tabs>
        <w:spacing w:line="278" w:lineRule="auto"/>
        <w:ind w:left="233" w:right="691" w:firstLine="706"/>
        <w:jc w:val="both"/>
        <w:rPr>
          <w:sz w:val="28"/>
        </w:rPr>
      </w:pPr>
      <w:r>
        <w:rPr>
          <w:sz w:val="28"/>
        </w:rPr>
        <w:t>це перетворювач, вихідні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 яких</w:t>
      </w:r>
      <w:r>
        <w:rPr>
          <w:spacing w:val="-3"/>
          <w:sz w:val="28"/>
        </w:rPr>
        <w:t xml:space="preserve"> </w:t>
      </w:r>
      <w:r>
        <w:rPr>
          <w:sz w:val="28"/>
        </w:rPr>
        <w:t>мають</w:t>
      </w:r>
      <w:r>
        <w:rPr>
          <w:spacing w:val="-1"/>
          <w:sz w:val="28"/>
        </w:rPr>
        <w:t xml:space="preserve"> </w:t>
      </w:r>
      <w:r>
        <w:rPr>
          <w:sz w:val="28"/>
        </w:rPr>
        <w:t>енергетичні властивості – напруга, струму, магніторушійна та електрорушійна сили</w:t>
      </w:r>
    </w:p>
    <w:p w:rsidR="002767C5" w:rsidRDefault="002767C5" w:rsidP="002767C5">
      <w:pPr>
        <w:pStyle w:val="a3"/>
        <w:spacing w:before="35"/>
      </w:pPr>
    </w:p>
    <w:p w:rsidR="002767C5" w:rsidRDefault="002767C5" w:rsidP="002767C5">
      <w:pPr>
        <w:pStyle w:val="a5"/>
        <w:numPr>
          <w:ilvl w:val="0"/>
          <w:numId w:val="2"/>
        </w:numPr>
        <w:tabs>
          <w:tab w:val="left" w:pos="515"/>
        </w:tabs>
        <w:ind w:left="515" w:hanging="282"/>
        <w:jc w:val="both"/>
        <w:rPr>
          <w:sz w:val="28"/>
        </w:rPr>
      </w:pPr>
      <w:r>
        <w:rPr>
          <w:sz w:val="28"/>
        </w:rPr>
        <w:t>Які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9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11"/>
          <w:sz w:val="28"/>
        </w:rPr>
        <w:t xml:space="preserve"> </w:t>
      </w:r>
      <w:r>
        <w:rPr>
          <w:sz w:val="28"/>
        </w:rPr>
        <w:t>вимірювальної</w:t>
      </w:r>
      <w:r>
        <w:rPr>
          <w:spacing w:val="-13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є </w:t>
      </w:r>
      <w:r>
        <w:rPr>
          <w:spacing w:val="-2"/>
          <w:sz w:val="28"/>
        </w:rPr>
        <w:t>метрологічними?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163"/>
        <w:ind w:left="1149" w:hanging="210"/>
        <w:rPr>
          <w:sz w:val="28"/>
        </w:rPr>
      </w:pPr>
      <w:r>
        <w:rPr>
          <w:sz w:val="28"/>
        </w:rPr>
        <w:t>характеристики,</w:t>
      </w:r>
      <w:r>
        <w:rPr>
          <w:spacing w:val="-7"/>
          <w:sz w:val="28"/>
        </w:rPr>
        <w:t xml:space="preserve"> </w:t>
      </w:r>
      <w:r>
        <w:rPr>
          <w:sz w:val="28"/>
        </w:rPr>
        <w:t>які</w:t>
      </w:r>
      <w:r>
        <w:rPr>
          <w:spacing w:val="-12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точність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вимірювання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69"/>
        </w:tabs>
        <w:spacing w:before="52" w:line="276" w:lineRule="auto"/>
        <w:ind w:left="233" w:right="694" w:firstLine="706"/>
        <w:rPr>
          <w:sz w:val="28"/>
        </w:rPr>
      </w:pPr>
      <w:r>
        <w:rPr>
          <w:sz w:val="28"/>
        </w:rPr>
        <w:t>характеристики, які відображають властивості та функціонування засо- бів вимірювальної техніки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245"/>
        </w:tabs>
        <w:spacing w:line="276" w:lineRule="auto"/>
        <w:ind w:left="233" w:right="690" w:firstLine="706"/>
        <w:rPr>
          <w:sz w:val="28"/>
        </w:rPr>
      </w:pPr>
      <w:r>
        <w:rPr>
          <w:sz w:val="28"/>
        </w:rPr>
        <w:t>характеристики, які описують функціональний взаємозв’язок між вихі- дною та вхідною фізичними величинами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69"/>
        </w:tabs>
        <w:spacing w:line="321" w:lineRule="exact"/>
        <w:ind w:left="1169" w:hanging="230"/>
        <w:rPr>
          <w:sz w:val="28"/>
        </w:rPr>
      </w:pPr>
      <w:r>
        <w:rPr>
          <w:sz w:val="28"/>
        </w:rPr>
        <w:t>характеристики,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якими</w:t>
      </w:r>
      <w:r>
        <w:rPr>
          <w:spacing w:val="9"/>
          <w:sz w:val="28"/>
        </w:rPr>
        <w:t xml:space="preserve"> </w:t>
      </w:r>
      <w:r>
        <w:rPr>
          <w:sz w:val="28"/>
        </w:rPr>
        <w:t>оцінюють</w:t>
      </w:r>
      <w:r>
        <w:rPr>
          <w:spacing w:val="8"/>
          <w:sz w:val="28"/>
        </w:rPr>
        <w:t xml:space="preserve"> </w:t>
      </w:r>
      <w:r>
        <w:rPr>
          <w:sz w:val="28"/>
        </w:rPr>
        <w:t>точність</w:t>
      </w:r>
      <w:r>
        <w:rPr>
          <w:spacing w:val="3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7"/>
          <w:sz w:val="28"/>
        </w:rPr>
        <w:t xml:space="preserve"> </w:t>
      </w:r>
      <w:r>
        <w:rPr>
          <w:sz w:val="28"/>
        </w:rPr>
        <w:t>вимірювальної</w:t>
      </w:r>
      <w:r>
        <w:rPr>
          <w:spacing w:val="5"/>
          <w:sz w:val="28"/>
        </w:rPr>
        <w:t xml:space="preserve"> </w:t>
      </w:r>
      <w:r>
        <w:rPr>
          <w:spacing w:val="-5"/>
          <w:sz w:val="28"/>
        </w:rPr>
        <w:t>те-</w:t>
      </w:r>
    </w:p>
    <w:p w:rsidR="002767C5" w:rsidRDefault="002767C5" w:rsidP="002767C5">
      <w:pPr>
        <w:pStyle w:val="a3"/>
        <w:spacing w:before="47"/>
        <w:ind w:left="233"/>
      </w:pPr>
      <w:r>
        <w:rPr>
          <w:spacing w:val="-2"/>
        </w:rPr>
        <w:t>хніки</w:t>
      </w:r>
    </w:p>
    <w:p w:rsidR="002767C5" w:rsidRDefault="002767C5" w:rsidP="002767C5">
      <w:pPr>
        <w:sectPr w:rsidR="002767C5">
          <w:pgSz w:w="11910" w:h="16840"/>
          <w:pgMar w:top="1040" w:right="440" w:bottom="1240" w:left="900" w:header="0" w:footer="982" w:gutter="0"/>
          <w:cols w:space="720"/>
        </w:sectPr>
      </w:pPr>
    </w:p>
    <w:p w:rsidR="002767C5" w:rsidRDefault="002767C5" w:rsidP="002767C5">
      <w:pPr>
        <w:pStyle w:val="a5"/>
        <w:numPr>
          <w:ilvl w:val="0"/>
          <w:numId w:val="2"/>
        </w:numPr>
        <w:tabs>
          <w:tab w:val="left" w:pos="515"/>
        </w:tabs>
        <w:spacing w:before="63"/>
        <w:ind w:left="515" w:hanging="282"/>
        <w:rPr>
          <w:sz w:val="28"/>
        </w:rPr>
      </w:pPr>
      <w:r>
        <w:rPr>
          <w:sz w:val="28"/>
        </w:rPr>
        <w:lastRenderedPageBreak/>
        <w:t>Що</w:t>
      </w:r>
      <w:r>
        <w:rPr>
          <w:spacing w:val="-11"/>
          <w:sz w:val="28"/>
        </w:rPr>
        <w:t xml:space="preserve"> </w:t>
      </w:r>
      <w:r>
        <w:rPr>
          <w:sz w:val="28"/>
        </w:rPr>
        <w:t>таке</w:t>
      </w:r>
      <w:r>
        <w:rPr>
          <w:spacing w:val="-10"/>
          <w:sz w:val="28"/>
        </w:rPr>
        <w:t xml:space="preserve"> </w:t>
      </w:r>
      <w:r>
        <w:rPr>
          <w:sz w:val="28"/>
        </w:rPr>
        <w:t>стала</w:t>
      </w:r>
      <w:r>
        <w:rPr>
          <w:spacing w:val="-10"/>
          <w:sz w:val="28"/>
        </w:rPr>
        <w:t xml:space="preserve"> </w:t>
      </w:r>
      <w:r>
        <w:rPr>
          <w:sz w:val="28"/>
        </w:rPr>
        <w:t>вимірювального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приладу?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167" w:line="276" w:lineRule="auto"/>
        <w:ind w:left="233" w:right="1046" w:firstLine="706"/>
        <w:rPr>
          <w:sz w:val="28"/>
        </w:rPr>
      </w:pPr>
      <w:r>
        <w:rPr>
          <w:sz w:val="28"/>
        </w:rPr>
        <w:t>це</w:t>
      </w:r>
      <w:r>
        <w:rPr>
          <w:spacing w:val="-4"/>
          <w:sz w:val="28"/>
        </w:rPr>
        <w:t xml:space="preserve"> </w:t>
      </w:r>
      <w:r>
        <w:rPr>
          <w:sz w:val="28"/>
        </w:rPr>
        <w:t>різниця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значень</w:t>
      </w:r>
      <w:r>
        <w:rPr>
          <w:spacing w:val="-7"/>
          <w:sz w:val="28"/>
        </w:rPr>
        <w:t xml:space="preserve"> </w:t>
      </w:r>
      <w:r>
        <w:rPr>
          <w:sz w:val="28"/>
        </w:rPr>
        <w:t>вимірюваної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величини,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-4"/>
          <w:sz w:val="28"/>
        </w:rPr>
        <w:t xml:space="preserve"> </w:t>
      </w:r>
      <w:r>
        <w:rPr>
          <w:sz w:val="28"/>
        </w:rPr>
        <w:t>відстані</w:t>
      </w:r>
      <w:r>
        <w:rPr>
          <w:spacing w:val="-10"/>
          <w:sz w:val="28"/>
        </w:rPr>
        <w:t xml:space="preserve"> </w:t>
      </w:r>
      <w:r>
        <w:rPr>
          <w:sz w:val="28"/>
        </w:rPr>
        <w:t>між двома найближчими позначками шкали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line="276" w:lineRule="auto"/>
        <w:ind w:left="233" w:right="1030" w:firstLine="706"/>
        <w:rPr>
          <w:sz w:val="28"/>
        </w:rPr>
      </w:pPr>
      <w:r>
        <w:rPr>
          <w:sz w:val="28"/>
        </w:rPr>
        <w:t>це</w:t>
      </w:r>
      <w:r>
        <w:rPr>
          <w:spacing w:val="-4"/>
          <w:sz w:val="28"/>
        </w:rPr>
        <w:t xml:space="preserve"> </w:t>
      </w:r>
      <w:r>
        <w:rPr>
          <w:sz w:val="28"/>
        </w:rPr>
        <w:t>інтервал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значень</w:t>
      </w:r>
      <w:r>
        <w:rPr>
          <w:spacing w:val="-6"/>
          <w:sz w:val="28"/>
        </w:rPr>
        <w:t xml:space="preserve"> </w:t>
      </w:r>
      <w:r>
        <w:rPr>
          <w:sz w:val="28"/>
        </w:rPr>
        <w:t>вимірюваної</w:t>
      </w:r>
      <w:r>
        <w:rPr>
          <w:spacing w:val="-9"/>
          <w:sz w:val="28"/>
        </w:rPr>
        <w:t xml:space="preserve"> </w:t>
      </w:r>
      <w:r>
        <w:rPr>
          <w:sz w:val="28"/>
        </w:rPr>
        <w:t>величини,</w:t>
      </w:r>
      <w:r>
        <w:rPr>
          <w:spacing w:val="-3"/>
          <w:sz w:val="28"/>
        </w:rPr>
        <w:t xml:space="preserve"> </w:t>
      </w:r>
      <w:r>
        <w:rPr>
          <w:sz w:val="28"/>
        </w:rPr>
        <w:t>який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початко- вим і кінцевим значеннями шкали приладу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line="321" w:lineRule="exact"/>
        <w:ind w:left="1149" w:hanging="210"/>
        <w:rPr>
          <w:sz w:val="28"/>
        </w:rPr>
      </w:pPr>
      <w:r>
        <w:rPr>
          <w:sz w:val="28"/>
        </w:rPr>
        <w:t>це</w:t>
      </w:r>
      <w:r>
        <w:rPr>
          <w:spacing w:val="-6"/>
          <w:sz w:val="28"/>
        </w:rPr>
        <w:t xml:space="preserve"> </w:t>
      </w:r>
      <w:r>
        <w:rPr>
          <w:sz w:val="28"/>
        </w:rPr>
        <w:t>найбільше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4"/>
          <w:sz w:val="28"/>
        </w:rPr>
        <w:t xml:space="preserve"> </w:t>
      </w:r>
      <w:r>
        <w:rPr>
          <w:sz w:val="28"/>
        </w:rPr>
        <w:t>яке</w:t>
      </w:r>
      <w:r>
        <w:rPr>
          <w:spacing w:val="-6"/>
          <w:sz w:val="28"/>
        </w:rPr>
        <w:t xml:space="preserve"> </w:t>
      </w:r>
      <w:r>
        <w:rPr>
          <w:sz w:val="28"/>
        </w:rPr>
        <w:t>можна</w:t>
      </w:r>
      <w:r>
        <w:rPr>
          <w:spacing w:val="-6"/>
          <w:sz w:val="28"/>
        </w:rPr>
        <w:t xml:space="preserve"> </w:t>
      </w:r>
      <w:r>
        <w:rPr>
          <w:sz w:val="28"/>
        </w:rPr>
        <w:t>зчитати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пристрою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відліку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52" w:line="276" w:lineRule="auto"/>
        <w:ind w:left="233" w:right="1067" w:firstLine="706"/>
        <w:rPr>
          <w:sz w:val="28"/>
        </w:rPr>
      </w:pPr>
      <w:r>
        <w:rPr>
          <w:sz w:val="28"/>
        </w:rPr>
        <w:t>це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границі</w:t>
      </w:r>
      <w:r>
        <w:rPr>
          <w:spacing w:val="-5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-9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зна- чення багатозначної міри до максимального показу приладу</w:t>
      </w:r>
    </w:p>
    <w:p w:rsidR="002767C5" w:rsidRDefault="002767C5" w:rsidP="002767C5">
      <w:pPr>
        <w:pStyle w:val="a3"/>
        <w:spacing w:before="152"/>
      </w:pPr>
    </w:p>
    <w:p w:rsidR="002767C5" w:rsidRDefault="002767C5" w:rsidP="002767C5">
      <w:pPr>
        <w:pStyle w:val="a5"/>
        <w:numPr>
          <w:ilvl w:val="0"/>
          <w:numId w:val="2"/>
        </w:numPr>
        <w:tabs>
          <w:tab w:val="left" w:pos="543"/>
        </w:tabs>
        <w:spacing w:line="362" w:lineRule="auto"/>
        <w:ind w:right="683" w:firstLine="0"/>
        <w:rPr>
          <w:sz w:val="28"/>
        </w:rPr>
      </w:pPr>
      <w:r>
        <w:rPr>
          <w:sz w:val="28"/>
        </w:rPr>
        <w:t>Здатність засобу вимірювальної техніки зберігати свої характеристики у за- даних межах за певних умов експлуатації упродовж заданого часу має назву …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216"/>
        </w:tabs>
        <w:spacing w:before="2"/>
        <w:ind w:left="1216" w:hanging="210"/>
        <w:rPr>
          <w:sz w:val="28"/>
        </w:rPr>
      </w:pPr>
      <w:r>
        <w:rPr>
          <w:sz w:val="28"/>
        </w:rPr>
        <w:t>робото</w:t>
      </w:r>
      <w:r>
        <w:rPr>
          <w:spacing w:val="-9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-11"/>
          <w:sz w:val="28"/>
        </w:rPr>
        <w:t xml:space="preserve"> </w:t>
      </w:r>
      <w:r>
        <w:rPr>
          <w:sz w:val="28"/>
        </w:rPr>
        <w:t>засобу</w:t>
      </w:r>
      <w:r>
        <w:rPr>
          <w:spacing w:val="-9"/>
          <w:sz w:val="28"/>
        </w:rPr>
        <w:t xml:space="preserve"> </w:t>
      </w:r>
      <w:r>
        <w:rPr>
          <w:sz w:val="28"/>
        </w:rPr>
        <w:t>вимірювальної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техніки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221"/>
        </w:tabs>
        <w:spacing w:before="49"/>
        <w:ind w:left="1221" w:hanging="210"/>
        <w:rPr>
          <w:sz w:val="28"/>
        </w:rPr>
      </w:pPr>
      <w:r>
        <w:rPr>
          <w:sz w:val="28"/>
        </w:rPr>
        <w:t>економічність</w:t>
      </w:r>
      <w:r>
        <w:rPr>
          <w:spacing w:val="-14"/>
          <w:sz w:val="28"/>
        </w:rPr>
        <w:t xml:space="preserve"> </w:t>
      </w:r>
      <w:r>
        <w:rPr>
          <w:sz w:val="28"/>
        </w:rPr>
        <w:t>засобу</w:t>
      </w:r>
      <w:r>
        <w:rPr>
          <w:spacing w:val="-14"/>
          <w:sz w:val="28"/>
        </w:rPr>
        <w:t xml:space="preserve"> </w:t>
      </w:r>
      <w:r>
        <w:rPr>
          <w:sz w:val="28"/>
        </w:rPr>
        <w:t>вимірювальної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техніки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221"/>
        </w:tabs>
        <w:spacing w:before="47"/>
        <w:ind w:left="1221" w:hanging="210"/>
        <w:rPr>
          <w:sz w:val="28"/>
        </w:rPr>
      </w:pPr>
      <w:r>
        <w:rPr>
          <w:sz w:val="28"/>
        </w:rPr>
        <w:t>відмова</w:t>
      </w:r>
      <w:r>
        <w:rPr>
          <w:spacing w:val="-10"/>
          <w:sz w:val="28"/>
        </w:rPr>
        <w:t xml:space="preserve"> </w:t>
      </w:r>
      <w:r>
        <w:rPr>
          <w:sz w:val="28"/>
        </w:rPr>
        <w:t>засобу</w:t>
      </w:r>
      <w:r>
        <w:rPr>
          <w:spacing w:val="-14"/>
          <w:sz w:val="28"/>
        </w:rPr>
        <w:t xml:space="preserve"> </w:t>
      </w:r>
      <w:r>
        <w:rPr>
          <w:sz w:val="28"/>
        </w:rPr>
        <w:t>вимірювальної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техніки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221"/>
        </w:tabs>
        <w:spacing w:before="48"/>
        <w:ind w:left="1221" w:hanging="210"/>
        <w:rPr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15B0353" wp14:editId="7B9B7D89">
                <wp:simplePos x="0" y="0"/>
                <wp:positionH relativeFrom="page">
                  <wp:posOffset>6349365</wp:posOffset>
                </wp:positionH>
                <wp:positionV relativeFrom="paragraph">
                  <wp:posOffset>389338</wp:posOffset>
                </wp:positionV>
                <wp:extent cx="361950" cy="590550"/>
                <wp:effectExtent l="0" t="0" r="0" b="0"/>
                <wp:wrapNone/>
                <wp:docPr id="338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950" cy="590550"/>
                          <a:chOff x="0" y="0"/>
                          <a:chExt cx="361950" cy="590550"/>
                        </a:xfrm>
                      </wpg:grpSpPr>
                      <wps:wsp>
                        <wps:cNvPr id="339" name="Graphic 339"/>
                        <wps:cNvSpPr/>
                        <wps:spPr>
                          <a:xfrm>
                            <a:off x="9525" y="9525"/>
                            <a:ext cx="34290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428625">
                                <a:moveTo>
                                  <a:pt x="171450" y="0"/>
                                </a:moveTo>
                                <a:lnTo>
                                  <a:pt x="132121" y="5656"/>
                                </a:lnTo>
                                <a:lnTo>
                                  <a:pt x="96027" y="21772"/>
                                </a:lnTo>
                                <a:lnTo>
                                  <a:pt x="64194" y="47066"/>
                                </a:lnTo>
                                <a:lnTo>
                                  <a:pt x="37649" y="80255"/>
                                </a:lnTo>
                                <a:lnTo>
                                  <a:pt x="17417" y="120057"/>
                                </a:lnTo>
                                <a:lnTo>
                                  <a:pt x="4525" y="165191"/>
                                </a:lnTo>
                                <a:lnTo>
                                  <a:pt x="0" y="214375"/>
                                </a:lnTo>
                                <a:lnTo>
                                  <a:pt x="4525" y="263513"/>
                                </a:lnTo>
                                <a:lnTo>
                                  <a:pt x="17417" y="308613"/>
                                </a:lnTo>
                                <a:lnTo>
                                  <a:pt x="37649" y="348393"/>
                                </a:lnTo>
                                <a:lnTo>
                                  <a:pt x="64194" y="381568"/>
                                </a:lnTo>
                                <a:lnTo>
                                  <a:pt x="96027" y="406855"/>
                                </a:lnTo>
                                <a:lnTo>
                                  <a:pt x="132121" y="422968"/>
                                </a:lnTo>
                                <a:lnTo>
                                  <a:pt x="171450" y="428625"/>
                                </a:lnTo>
                                <a:lnTo>
                                  <a:pt x="210778" y="422968"/>
                                </a:lnTo>
                                <a:lnTo>
                                  <a:pt x="246872" y="406855"/>
                                </a:lnTo>
                                <a:lnTo>
                                  <a:pt x="278705" y="381568"/>
                                </a:lnTo>
                                <a:lnTo>
                                  <a:pt x="305250" y="348393"/>
                                </a:lnTo>
                                <a:lnTo>
                                  <a:pt x="325482" y="308613"/>
                                </a:lnTo>
                                <a:lnTo>
                                  <a:pt x="338374" y="263513"/>
                                </a:lnTo>
                                <a:lnTo>
                                  <a:pt x="342900" y="214375"/>
                                </a:lnTo>
                                <a:lnTo>
                                  <a:pt x="338374" y="165191"/>
                                </a:lnTo>
                                <a:lnTo>
                                  <a:pt x="325482" y="120057"/>
                                </a:lnTo>
                                <a:lnTo>
                                  <a:pt x="305250" y="80255"/>
                                </a:lnTo>
                                <a:lnTo>
                                  <a:pt x="278705" y="47066"/>
                                </a:lnTo>
                                <a:lnTo>
                                  <a:pt x="246872" y="21772"/>
                                </a:lnTo>
                                <a:lnTo>
                                  <a:pt x="210778" y="5656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123825" y="581025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9525" y="295275"/>
                            <a:ext cx="34290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142875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342900" y="142875"/>
                                </a:lnTo>
                                <a:lnTo>
                                  <a:pt x="342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9525" y="295275"/>
                            <a:ext cx="3429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285750">
                                <a:moveTo>
                                  <a:pt x="342900" y="0"/>
                                </a:moveTo>
                                <a:lnTo>
                                  <a:pt x="342900" y="285750"/>
                                </a:lnTo>
                              </a:path>
                              <a:path w="342900" h="285750">
                                <a:moveTo>
                                  <a:pt x="0" y="0"/>
                                </a:moveTo>
                                <a:lnTo>
                                  <a:pt x="0" y="2857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BC28B" id="Group 338" o:spid="_x0000_s1026" style="position:absolute;margin-left:499.95pt;margin-top:30.65pt;width:28.5pt;height:46.5pt;z-index:251659264;mso-wrap-distance-left:0;mso-wrap-distance-right:0;mso-position-horizontal-relative:page" coordsize="3619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">
                <v:shape id="Graphic 339" o:spid="_x0000_s1027" style="position:absolute;left:95;top:95;width:3429;height:4286;visibility:visible;mso-wrap-style:square;v-text-anchor:top" coordsize="3429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" path="m171450,l132121,5656,96027,21772,64194,47066,37649,80255,17417,120057,4525,165191,,214375r4525,49138l17417,308613r20232,39780l64194,381568r31833,25287l132121,422968r39329,5657l210778,422968r36094,-16113l278705,381568r26545,-33175l325482,308613r12892,-45100l342900,214375r-4526,-49184l325482,120057,305250,80255,278705,47066,246872,21772,210778,5656,171450,xe" filled="f" strokeweight="1.5pt">
                  <v:path arrowok="t"/>
                </v:shape>
                <v:shape id="Graphic 340" o:spid="_x0000_s1028" style="position:absolute;left:1238;top:5810;width:1143;height:12;visibility:visible;mso-wrap-style:square;v-text-anchor:top" coordsize="114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" path="m,l114300,e" filled="f" strokeweight="1.5pt">
                  <v:path arrowok="t"/>
                </v:shape>
                <v:shape id="Graphic 341" o:spid="_x0000_s1029" style="position:absolute;left:95;top:2952;width:3429;height:1429;visibility:visible;mso-wrap-style:square;v-text-anchor:top" coordsize="34290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" path="m342900,l,,,142875r342900,l342900,xe" stroked="f">
                  <v:path arrowok="t"/>
                </v:shape>
                <v:shape id="Graphic 342" o:spid="_x0000_s1030" style="position:absolute;left:95;top:2952;width:3429;height:2858;visibility:visible;mso-wrap-style:square;v-text-anchor:top" coordsize="34290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" path="m342900,r,285750em,l,285750e" filled="f" strokeweight="1.5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8"/>
        </w:rPr>
        <w:t>надійність</w:t>
      </w:r>
      <w:r>
        <w:rPr>
          <w:spacing w:val="-13"/>
          <w:sz w:val="28"/>
        </w:rPr>
        <w:t xml:space="preserve"> </w:t>
      </w:r>
      <w:r>
        <w:rPr>
          <w:sz w:val="28"/>
        </w:rPr>
        <w:t>засобу</w:t>
      </w:r>
      <w:r>
        <w:rPr>
          <w:spacing w:val="-14"/>
          <w:sz w:val="28"/>
        </w:rPr>
        <w:t xml:space="preserve"> </w:t>
      </w:r>
      <w:r>
        <w:rPr>
          <w:sz w:val="28"/>
        </w:rPr>
        <w:t>вимірювальної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техніки</w:t>
      </w:r>
    </w:p>
    <w:p w:rsidR="002767C5" w:rsidRDefault="002767C5" w:rsidP="002767C5">
      <w:pPr>
        <w:pStyle w:val="a3"/>
        <w:spacing w:before="206"/>
      </w:pPr>
    </w:p>
    <w:p w:rsidR="002767C5" w:rsidRDefault="002767C5" w:rsidP="002767C5">
      <w:pPr>
        <w:pStyle w:val="a5"/>
        <w:numPr>
          <w:ilvl w:val="0"/>
          <w:numId w:val="2"/>
        </w:numPr>
        <w:tabs>
          <w:tab w:val="left" w:pos="655"/>
        </w:tabs>
        <w:ind w:left="655" w:hanging="422"/>
        <w:rPr>
          <w:sz w:val="28"/>
        </w:rPr>
      </w:pPr>
      <w:r>
        <w:rPr>
          <w:sz w:val="28"/>
        </w:rPr>
        <w:t>Оберіть</w:t>
      </w:r>
      <w:r>
        <w:rPr>
          <w:spacing w:val="-11"/>
          <w:sz w:val="28"/>
        </w:rPr>
        <w:t xml:space="preserve"> </w:t>
      </w:r>
      <w:r>
        <w:rPr>
          <w:sz w:val="28"/>
        </w:rPr>
        <w:t>вірне</w:t>
      </w:r>
      <w:r>
        <w:rPr>
          <w:spacing w:val="-9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умовного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шкалі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приладу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163"/>
        <w:ind w:left="1149" w:hanging="210"/>
        <w:rPr>
          <w:sz w:val="28"/>
        </w:rPr>
      </w:pPr>
      <w:r>
        <w:rPr>
          <w:spacing w:val="-2"/>
          <w:sz w:val="28"/>
        </w:rPr>
        <w:t>електродинамічний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прилад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52"/>
        <w:ind w:left="1149" w:hanging="210"/>
        <w:rPr>
          <w:sz w:val="28"/>
        </w:rPr>
      </w:pPr>
      <w:r>
        <w:rPr>
          <w:spacing w:val="-2"/>
          <w:sz w:val="28"/>
        </w:rPr>
        <w:t>електромагнітний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прилад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50"/>
        </w:tabs>
        <w:spacing w:before="48"/>
        <w:ind w:left="1150" w:hanging="211"/>
        <w:rPr>
          <w:sz w:val="28"/>
        </w:rPr>
      </w:pPr>
      <w:r>
        <w:rPr>
          <w:spacing w:val="-2"/>
          <w:sz w:val="28"/>
        </w:rPr>
        <w:t>магнітоелектричний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прилад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2"/>
          <w:sz w:val="28"/>
        </w:rPr>
        <w:t>феродинамічний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прилад</w:t>
      </w:r>
    </w:p>
    <w:p w:rsidR="002767C5" w:rsidRDefault="002767C5" w:rsidP="002767C5">
      <w:pPr>
        <w:pStyle w:val="a3"/>
        <w:spacing w:before="205"/>
      </w:pPr>
    </w:p>
    <w:p w:rsidR="002767C5" w:rsidRDefault="002767C5" w:rsidP="002767C5">
      <w:pPr>
        <w:pStyle w:val="a5"/>
        <w:numPr>
          <w:ilvl w:val="0"/>
          <w:numId w:val="2"/>
        </w:numPr>
        <w:tabs>
          <w:tab w:val="left" w:pos="655"/>
        </w:tabs>
        <w:ind w:left="655" w:hanging="422"/>
        <w:rPr>
          <w:sz w:val="28"/>
        </w:rPr>
      </w:pPr>
      <w:r>
        <w:rPr>
          <w:sz w:val="28"/>
        </w:rPr>
        <w:t>Оберіть</w:t>
      </w:r>
      <w:r>
        <w:rPr>
          <w:spacing w:val="-11"/>
          <w:sz w:val="28"/>
        </w:rPr>
        <w:t xml:space="preserve"> </w:t>
      </w:r>
      <w:r>
        <w:rPr>
          <w:sz w:val="28"/>
        </w:rPr>
        <w:t>вірне</w:t>
      </w:r>
      <w:r>
        <w:rPr>
          <w:spacing w:val="-9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умовного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шкалі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приладу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54"/>
        </w:tabs>
        <w:spacing w:before="163"/>
        <w:ind w:left="1154" w:hanging="210"/>
        <w:rPr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72BF0AD" wp14:editId="0BBCD2BA">
                <wp:simplePos x="0" y="0"/>
                <wp:positionH relativeFrom="page">
                  <wp:posOffset>5668327</wp:posOffset>
                </wp:positionH>
                <wp:positionV relativeFrom="paragraph">
                  <wp:posOffset>122477</wp:posOffset>
                </wp:positionV>
                <wp:extent cx="465455" cy="587375"/>
                <wp:effectExtent l="0" t="0" r="0" b="0"/>
                <wp:wrapNone/>
                <wp:docPr id="343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5455" cy="587375"/>
                          <a:chOff x="0" y="0"/>
                          <a:chExt cx="465455" cy="587375"/>
                        </a:xfrm>
                      </wpg:grpSpPr>
                      <wps:wsp>
                        <wps:cNvPr id="344" name="Graphic 344"/>
                        <wps:cNvSpPr/>
                        <wps:spPr>
                          <a:xfrm>
                            <a:off x="7937" y="7937"/>
                            <a:ext cx="4572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571500">
                                <a:moveTo>
                                  <a:pt x="342900" y="0"/>
                                </a:moveTo>
                                <a:lnTo>
                                  <a:pt x="0" y="571500"/>
                                </a:lnTo>
                              </a:path>
                              <a:path w="457200" h="571500">
                                <a:moveTo>
                                  <a:pt x="0" y="571500"/>
                                </a:moveTo>
                                <a:lnTo>
                                  <a:pt x="457200" y="57150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Textbox 345"/>
                        <wps:cNvSpPr txBox="1"/>
                        <wps:spPr>
                          <a:xfrm>
                            <a:off x="0" y="0"/>
                            <a:ext cx="465455" cy="587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767C5" w:rsidRDefault="002767C5" w:rsidP="002767C5">
                              <w:pPr>
                                <w:spacing w:before="114"/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:rsidR="002767C5" w:rsidRDefault="002767C5" w:rsidP="002767C5">
                              <w:pPr>
                                <w:spacing w:before="1"/>
                                <w:ind w:left="31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45º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BF0AD" id="Group 343" o:spid="_x0000_s1026" style="position:absolute;left:0;text-align:left;margin-left:446.3pt;margin-top:9.65pt;width:36.65pt;height:46.25pt;z-index:251660288;mso-wrap-distance-left:0;mso-wrap-distance-right:0;mso-position-horizontal-relative:page" coordsize="4654,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">
                <v:shape id="Graphic 344" o:spid="_x0000_s1027" style="position:absolute;left:79;top:79;width:4572;height:5715;visibility:visible;mso-wrap-style:square;v-text-anchor:top" coordsize="4572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" path="m342900,l,571500em,571500r457200,e" filled="f" strokeweight="1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45" o:spid="_x0000_s1028" type="#_x0000_t202" style="position:absolute;width:4654;height:5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VW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" filled="f" stroked="f">
                  <v:textbox inset="0,0,0,0">
                    <w:txbxContent>
                      <w:p w:rsidR="002767C5" w:rsidRDefault="002767C5" w:rsidP="002767C5">
                        <w:pPr>
                          <w:spacing w:before="114"/>
                          <w:rPr>
                            <w:i/>
                            <w:sz w:val="28"/>
                          </w:rPr>
                        </w:pPr>
                      </w:p>
                      <w:p w:rsidR="002767C5" w:rsidRDefault="002767C5" w:rsidP="002767C5">
                        <w:pPr>
                          <w:spacing w:before="1"/>
                          <w:ind w:left="317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45º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вертикальна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3"/>
          <w:sz w:val="28"/>
        </w:rPr>
        <w:t xml:space="preserve"> </w:t>
      </w:r>
      <w:r>
        <w:rPr>
          <w:sz w:val="28"/>
        </w:rPr>
        <w:t>шкали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приладу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положення</w:t>
      </w:r>
      <w:r>
        <w:rPr>
          <w:spacing w:val="-8"/>
          <w:sz w:val="28"/>
        </w:rPr>
        <w:t xml:space="preserve"> </w:t>
      </w:r>
      <w:r>
        <w:rPr>
          <w:sz w:val="28"/>
        </w:rPr>
        <w:t>шкали</w:t>
      </w:r>
      <w:r>
        <w:rPr>
          <w:spacing w:val="-8"/>
          <w:sz w:val="28"/>
        </w:rPr>
        <w:t xml:space="preserve"> </w:t>
      </w:r>
      <w:r>
        <w:rPr>
          <w:sz w:val="28"/>
        </w:rPr>
        <w:t>під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кутом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53"/>
        <w:ind w:left="1149" w:hanging="210"/>
        <w:rPr>
          <w:sz w:val="28"/>
        </w:rPr>
      </w:pPr>
      <w:r>
        <w:rPr>
          <w:sz w:val="28"/>
        </w:rPr>
        <w:t>горизонтальна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3"/>
          <w:sz w:val="28"/>
        </w:rPr>
        <w:t xml:space="preserve"> </w:t>
      </w:r>
      <w:r>
        <w:rPr>
          <w:sz w:val="28"/>
        </w:rPr>
        <w:t>шкали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приладу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орієнтація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земному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магнітному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полі</w:t>
      </w:r>
    </w:p>
    <w:p w:rsidR="002767C5" w:rsidRDefault="002767C5" w:rsidP="002767C5">
      <w:pPr>
        <w:pStyle w:val="a3"/>
        <w:spacing w:before="90"/>
      </w:pPr>
    </w:p>
    <w:p w:rsidR="002767C5" w:rsidRDefault="002767C5" w:rsidP="002767C5">
      <w:pPr>
        <w:pStyle w:val="a5"/>
        <w:numPr>
          <w:ilvl w:val="0"/>
          <w:numId w:val="2"/>
        </w:numPr>
        <w:tabs>
          <w:tab w:val="left" w:pos="679"/>
        </w:tabs>
        <w:spacing w:line="362" w:lineRule="auto"/>
        <w:ind w:right="703" w:firstLine="0"/>
        <w:rPr>
          <w:sz w:val="28"/>
        </w:rPr>
      </w:pPr>
      <w:r>
        <w:rPr>
          <w:sz w:val="28"/>
        </w:rPr>
        <w:t>Визначити сталу вольтметра, В/поділку, з границею вимірювання 600 В і з максимальним відліком 150.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572"/>
        </w:tabs>
        <w:spacing w:line="320" w:lineRule="exact"/>
        <w:ind w:left="1572" w:hanging="633"/>
        <w:rPr>
          <w:sz w:val="28"/>
        </w:rPr>
      </w:pPr>
      <w:r>
        <w:rPr>
          <w:sz w:val="28"/>
        </w:rPr>
        <w:t xml:space="preserve">4 </w:t>
      </w:r>
      <w:r>
        <w:rPr>
          <w:i/>
          <w:spacing w:val="-2"/>
          <w:sz w:val="28"/>
        </w:rPr>
        <w:t>В/поділку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572"/>
        </w:tabs>
        <w:spacing w:before="48"/>
        <w:ind w:left="1572" w:hanging="633"/>
        <w:rPr>
          <w:sz w:val="28"/>
        </w:rPr>
      </w:pPr>
      <w:r>
        <w:rPr>
          <w:sz w:val="28"/>
        </w:rPr>
        <w:t xml:space="preserve">4,5 </w:t>
      </w:r>
      <w:r>
        <w:rPr>
          <w:i/>
          <w:spacing w:val="-2"/>
          <w:sz w:val="28"/>
        </w:rPr>
        <w:t>В/поділку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572"/>
        </w:tabs>
        <w:spacing w:before="47"/>
        <w:ind w:left="1572" w:hanging="633"/>
        <w:rPr>
          <w:sz w:val="28"/>
        </w:rPr>
      </w:pPr>
      <w:r>
        <w:rPr>
          <w:sz w:val="28"/>
        </w:rPr>
        <w:t xml:space="preserve">3,5 </w:t>
      </w:r>
      <w:r>
        <w:rPr>
          <w:i/>
          <w:spacing w:val="-2"/>
          <w:sz w:val="28"/>
        </w:rPr>
        <w:t>В/поділку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572"/>
        </w:tabs>
        <w:spacing w:before="53"/>
        <w:ind w:left="1572" w:hanging="633"/>
        <w:rPr>
          <w:sz w:val="28"/>
        </w:rPr>
      </w:pPr>
      <w:r>
        <w:rPr>
          <w:sz w:val="28"/>
        </w:rPr>
        <w:t xml:space="preserve">0,4 </w:t>
      </w:r>
      <w:r>
        <w:rPr>
          <w:i/>
          <w:spacing w:val="-2"/>
          <w:sz w:val="28"/>
        </w:rPr>
        <w:t>поділки/В</w:t>
      </w:r>
    </w:p>
    <w:p w:rsidR="002767C5" w:rsidRDefault="002767C5" w:rsidP="002767C5">
      <w:pPr>
        <w:rPr>
          <w:sz w:val="28"/>
        </w:rPr>
        <w:sectPr w:rsidR="002767C5">
          <w:pgSz w:w="11910" w:h="16840"/>
          <w:pgMar w:top="1040" w:right="440" w:bottom="1240" w:left="900" w:header="0" w:footer="982" w:gutter="0"/>
          <w:cols w:space="720"/>
        </w:sectPr>
      </w:pPr>
    </w:p>
    <w:p w:rsidR="002767C5" w:rsidRDefault="002767C5" w:rsidP="002767C5">
      <w:pPr>
        <w:pStyle w:val="a5"/>
        <w:numPr>
          <w:ilvl w:val="0"/>
          <w:numId w:val="2"/>
        </w:numPr>
        <w:tabs>
          <w:tab w:val="left" w:pos="659"/>
        </w:tabs>
        <w:spacing w:before="63" w:line="362" w:lineRule="auto"/>
        <w:ind w:right="696" w:firstLine="0"/>
        <w:rPr>
          <w:sz w:val="28"/>
        </w:rPr>
      </w:pPr>
      <w:r>
        <w:rPr>
          <w:sz w:val="28"/>
        </w:rPr>
        <w:lastRenderedPageBreak/>
        <w:t>Визначити величину</w:t>
      </w:r>
      <w:r>
        <w:rPr>
          <w:spacing w:val="-1"/>
          <w:sz w:val="28"/>
        </w:rPr>
        <w:t xml:space="preserve"> </w:t>
      </w:r>
      <w:r>
        <w:rPr>
          <w:sz w:val="28"/>
        </w:rPr>
        <w:t>чутливості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амперметра, поділка/А, з границею</w:t>
      </w:r>
      <w:r>
        <w:rPr>
          <w:spacing w:val="-2"/>
          <w:sz w:val="28"/>
        </w:rPr>
        <w:t xml:space="preserve"> </w:t>
      </w:r>
      <w:r>
        <w:rPr>
          <w:sz w:val="28"/>
        </w:rPr>
        <w:t>вимірю- вання 10 А і з максимальним відліком 100.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644"/>
        </w:tabs>
        <w:spacing w:line="319" w:lineRule="exact"/>
        <w:ind w:left="1644" w:hanging="705"/>
        <w:rPr>
          <w:sz w:val="28"/>
        </w:rPr>
      </w:pP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i/>
          <w:spacing w:val="-2"/>
          <w:sz w:val="28"/>
        </w:rPr>
        <w:t>А/поділку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644"/>
        </w:tabs>
        <w:spacing w:before="53"/>
        <w:ind w:left="1644" w:hanging="705"/>
        <w:rPr>
          <w:sz w:val="28"/>
        </w:rPr>
      </w:pPr>
      <w:r>
        <w:rPr>
          <w:sz w:val="28"/>
        </w:rPr>
        <w:t xml:space="preserve">1 </w:t>
      </w:r>
      <w:r>
        <w:rPr>
          <w:i/>
          <w:spacing w:val="-2"/>
          <w:sz w:val="28"/>
        </w:rPr>
        <w:t>А/поділку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644"/>
        </w:tabs>
        <w:spacing w:before="47"/>
        <w:ind w:left="1644" w:hanging="705"/>
        <w:rPr>
          <w:sz w:val="28"/>
        </w:rPr>
      </w:pP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i/>
          <w:spacing w:val="-2"/>
          <w:sz w:val="28"/>
        </w:rPr>
        <w:t>поділок/А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644"/>
        </w:tabs>
        <w:spacing w:before="48"/>
        <w:ind w:left="1644" w:hanging="705"/>
        <w:rPr>
          <w:sz w:val="28"/>
        </w:rPr>
      </w:pPr>
      <w:r>
        <w:rPr>
          <w:sz w:val="28"/>
        </w:rPr>
        <w:t>0,1</w:t>
      </w:r>
      <w:r>
        <w:rPr>
          <w:spacing w:val="-5"/>
          <w:sz w:val="28"/>
        </w:rPr>
        <w:t xml:space="preserve"> </w:t>
      </w:r>
      <w:r>
        <w:rPr>
          <w:i/>
          <w:spacing w:val="-2"/>
          <w:sz w:val="28"/>
        </w:rPr>
        <w:t>А/поділку</w:t>
      </w:r>
    </w:p>
    <w:p w:rsidR="002767C5" w:rsidRDefault="002767C5" w:rsidP="002767C5">
      <w:pPr>
        <w:pStyle w:val="a3"/>
        <w:spacing w:before="90"/>
        <w:rPr>
          <w:i/>
        </w:rPr>
      </w:pPr>
    </w:p>
    <w:p w:rsidR="002767C5" w:rsidRDefault="002767C5" w:rsidP="002767C5">
      <w:pPr>
        <w:pStyle w:val="a5"/>
        <w:numPr>
          <w:ilvl w:val="0"/>
          <w:numId w:val="2"/>
        </w:numPr>
        <w:tabs>
          <w:tab w:val="left" w:pos="679"/>
        </w:tabs>
        <w:spacing w:after="20" w:line="360" w:lineRule="auto"/>
        <w:ind w:right="697" w:firstLine="0"/>
        <w:jc w:val="both"/>
        <w:rPr>
          <w:sz w:val="28"/>
        </w:rPr>
      </w:pPr>
      <w:r>
        <w:rPr>
          <w:sz w:val="28"/>
        </w:rPr>
        <w:t xml:space="preserve">Визначити показ ватметра, Вт, стала якого дорівнює 5 Вт/поділку, якщо за положенням стрілочного покажчика на шкалі встановлено, що відлік дорівнює </w:t>
      </w:r>
      <w:r>
        <w:rPr>
          <w:spacing w:val="-4"/>
          <w:sz w:val="28"/>
        </w:rPr>
        <w:t>70.</w:t>
      </w:r>
    </w:p>
    <w:tbl>
      <w:tblPr>
        <w:tblStyle w:val="TableNormal"/>
        <w:tblW w:w="0" w:type="auto"/>
        <w:tblInd w:w="896" w:type="dxa"/>
        <w:tblLayout w:type="fixed"/>
        <w:tblLook w:val="01E0" w:firstRow="1" w:lastRow="1" w:firstColumn="1" w:lastColumn="1" w:noHBand="0" w:noVBand="0"/>
      </w:tblPr>
      <w:tblGrid>
        <w:gridCol w:w="436"/>
        <w:gridCol w:w="1492"/>
        <w:gridCol w:w="774"/>
        <w:gridCol w:w="1154"/>
      </w:tblGrid>
      <w:tr w:rsidR="002767C5" w:rsidTr="00F70F5D">
        <w:trPr>
          <w:trHeight w:val="339"/>
        </w:trPr>
        <w:tc>
          <w:tcPr>
            <w:tcW w:w="436" w:type="dxa"/>
          </w:tcPr>
          <w:p w:rsidR="002767C5" w:rsidRDefault="002767C5" w:rsidP="00F70F5D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92" w:type="dxa"/>
          </w:tcPr>
          <w:p w:rsidR="002767C5" w:rsidRDefault="002767C5" w:rsidP="00F70F5D">
            <w:pPr>
              <w:pStyle w:val="TableParagraph"/>
              <w:spacing w:line="309" w:lineRule="exact"/>
              <w:ind w:right="137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300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Вт</w:t>
            </w:r>
          </w:p>
        </w:tc>
        <w:tc>
          <w:tcPr>
            <w:tcW w:w="774" w:type="dxa"/>
          </w:tcPr>
          <w:p w:rsidR="002767C5" w:rsidRDefault="002767C5" w:rsidP="00F70F5D">
            <w:pPr>
              <w:pStyle w:val="TableParagraph"/>
              <w:spacing w:line="309" w:lineRule="exact"/>
              <w:ind w:right="24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54" w:type="dxa"/>
          </w:tcPr>
          <w:p w:rsidR="002767C5" w:rsidRDefault="002767C5" w:rsidP="00F70F5D">
            <w:pPr>
              <w:pStyle w:val="TableParagraph"/>
              <w:spacing w:line="309" w:lineRule="exact"/>
              <w:ind w:right="46"/>
              <w:jc w:val="right"/>
              <w:rPr>
                <w:i/>
                <w:sz w:val="28"/>
              </w:rPr>
            </w:pPr>
            <w:r>
              <w:rPr>
                <w:sz w:val="28"/>
              </w:rPr>
              <w:t>400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Вт</w:t>
            </w:r>
          </w:p>
        </w:tc>
      </w:tr>
      <w:tr w:rsidR="002767C5" w:rsidTr="00F70F5D">
        <w:trPr>
          <w:trHeight w:val="339"/>
        </w:trPr>
        <w:tc>
          <w:tcPr>
            <w:tcW w:w="436" w:type="dxa"/>
          </w:tcPr>
          <w:p w:rsidR="002767C5" w:rsidRDefault="002767C5" w:rsidP="00F70F5D">
            <w:pPr>
              <w:pStyle w:val="TableParagraph"/>
              <w:spacing w:before="17" w:line="302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92" w:type="dxa"/>
          </w:tcPr>
          <w:p w:rsidR="002767C5" w:rsidRDefault="002767C5" w:rsidP="00F70F5D">
            <w:pPr>
              <w:pStyle w:val="TableParagraph"/>
              <w:spacing w:before="17" w:line="302" w:lineRule="exact"/>
              <w:ind w:right="137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350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Вт</w:t>
            </w:r>
          </w:p>
        </w:tc>
        <w:tc>
          <w:tcPr>
            <w:tcW w:w="774" w:type="dxa"/>
          </w:tcPr>
          <w:p w:rsidR="002767C5" w:rsidRDefault="002767C5" w:rsidP="00F70F5D">
            <w:pPr>
              <w:pStyle w:val="TableParagraph"/>
              <w:spacing w:before="17" w:line="302" w:lineRule="exact"/>
              <w:ind w:right="24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54" w:type="dxa"/>
          </w:tcPr>
          <w:p w:rsidR="002767C5" w:rsidRDefault="002767C5" w:rsidP="00F70F5D">
            <w:pPr>
              <w:pStyle w:val="TableParagraph"/>
              <w:spacing w:before="17" w:line="302" w:lineRule="exact"/>
              <w:ind w:right="46"/>
              <w:jc w:val="right"/>
              <w:rPr>
                <w:i/>
                <w:sz w:val="28"/>
              </w:rPr>
            </w:pPr>
            <w:r>
              <w:rPr>
                <w:sz w:val="28"/>
              </w:rPr>
              <w:t>250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Вт</w:t>
            </w:r>
          </w:p>
        </w:tc>
      </w:tr>
    </w:tbl>
    <w:p w:rsidR="002767C5" w:rsidRDefault="002767C5" w:rsidP="002767C5">
      <w:pPr>
        <w:pStyle w:val="a3"/>
        <w:spacing w:before="91"/>
      </w:pPr>
    </w:p>
    <w:p w:rsidR="002767C5" w:rsidRDefault="002767C5" w:rsidP="002767C5">
      <w:pPr>
        <w:pStyle w:val="a5"/>
        <w:numPr>
          <w:ilvl w:val="0"/>
          <w:numId w:val="2"/>
        </w:numPr>
        <w:tabs>
          <w:tab w:val="left" w:pos="664"/>
        </w:tabs>
        <w:spacing w:line="362" w:lineRule="auto"/>
        <w:ind w:right="691" w:firstLine="0"/>
        <w:jc w:val="both"/>
        <w:rPr>
          <w:sz w:val="28"/>
        </w:rPr>
      </w:pPr>
      <w:r>
        <w:rPr>
          <w:sz w:val="28"/>
        </w:rPr>
        <w:t>Визначити сталу електродинамічного ватметра, Вт/поділку, у якого границя вимірювання за напругою</w:t>
      </w:r>
      <w:r>
        <w:rPr>
          <w:spacing w:val="-1"/>
          <w:sz w:val="28"/>
        </w:rPr>
        <w:t xml:space="preserve"> </w:t>
      </w:r>
      <w:r>
        <w:rPr>
          <w:sz w:val="28"/>
        </w:rPr>
        <w:t>дорівнює 300 В, границя вимірювання за струмом - 5 А, максимальний відлік 150.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572"/>
        </w:tabs>
        <w:spacing w:line="318" w:lineRule="exact"/>
        <w:ind w:left="1572" w:hanging="633"/>
        <w:rPr>
          <w:sz w:val="28"/>
        </w:rPr>
      </w:pPr>
      <w:r>
        <w:rPr>
          <w:sz w:val="28"/>
        </w:rPr>
        <w:t xml:space="preserve">2 </w:t>
      </w:r>
      <w:r>
        <w:rPr>
          <w:i/>
          <w:spacing w:val="-2"/>
          <w:sz w:val="28"/>
        </w:rPr>
        <w:t>В/поділку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572"/>
        </w:tabs>
        <w:spacing w:before="48"/>
        <w:ind w:left="1572" w:hanging="633"/>
        <w:rPr>
          <w:sz w:val="28"/>
        </w:rPr>
      </w:pPr>
      <w:r>
        <w:rPr>
          <w:i/>
          <w:sz w:val="28"/>
        </w:rPr>
        <w:t>0,33</w:t>
      </w:r>
      <w:r>
        <w:rPr>
          <w:i/>
          <w:spacing w:val="-2"/>
          <w:sz w:val="28"/>
        </w:rPr>
        <w:t xml:space="preserve"> А/поділку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572"/>
        </w:tabs>
        <w:spacing w:before="52"/>
        <w:ind w:left="1572" w:hanging="633"/>
        <w:rPr>
          <w:sz w:val="28"/>
        </w:rPr>
      </w:pP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Вт/поділку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572"/>
        </w:tabs>
        <w:spacing w:before="48"/>
        <w:ind w:left="1572" w:hanging="633"/>
        <w:rPr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65ECCDAF" wp14:editId="489BA18B">
                <wp:simplePos x="0" y="0"/>
                <wp:positionH relativeFrom="page">
                  <wp:posOffset>5825503</wp:posOffset>
                </wp:positionH>
                <wp:positionV relativeFrom="paragraph">
                  <wp:posOffset>350898</wp:posOffset>
                </wp:positionV>
                <wp:extent cx="622300" cy="713740"/>
                <wp:effectExtent l="0" t="0" r="0" b="0"/>
                <wp:wrapNone/>
                <wp:docPr id="346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300" cy="713740"/>
                          <a:chOff x="0" y="0"/>
                          <a:chExt cx="622300" cy="713740"/>
                        </a:xfrm>
                      </wpg:grpSpPr>
                      <wps:wsp>
                        <wps:cNvPr id="347" name="Graphic 347"/>
                        <wps:cNvSpPr/>
                        <wps:spPr>
                          <a:xfrm>
                            <a:off x="403719" y="68593"/>
                            <a:ext cx="219075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120014">
                                <a:moveTo>
                                  <a:pt x="168645" y="29869"/>
                                </a:moveTo>
                                <a:lnTo>
                                  <a:pt x="0" y="108571"/>
                                </a:lnTo>
                                <a:lnTo>
                                  <a:pt x="5334" y="120001"/>
                                </a:lnTo>
                                <a:lnTo>
                                  <a:pt x="173944" y="41316"/>
                                </a:lnTo>
                                <a:lnTo>
                                  <a:pt x="170179" y="36181"/>
                                </a:lnTo>
                                <a:lnTo>
                                  <a:pt x="168645" y="29869"/>
                                </a:lnTo>
                                <a:close/>
                              </a:path>
                              <a:path w="219075" h="120014">
                                <a:moveTo>
                                  <a:pt x="217389" y="19671"/>
                                </a:moveTo>
                                <a:lnTo>
                                  <a:pt x="190500" y="19671"/>
                                </a:lnTo>
                                <a:lnTo>
                                  <a:pt x="195834" y="31101"/>
                                </a:lnTo>
                                <a:lnTo>
                                  <a:pt x="173944" y="41316"/>
                                </a:lnTo>
                                <a:lnTo>
                                  <a:pt x="176119" y="44283"/>
                                </a:lnTo>
                                <a:lnTo>
                                  <a:pt x="184451" y="49277"/>
                                </a:lnTo>
                                <a:lnTo>
                                  <a:pt x="194093" y="50772"/>
                                </a:lnTo>
                                <a:lnTo>
                                  <a:pt x="203962" y="48373"/>
                                </a:lnTo>
                                <a:lnTo>
                                  <a:pt x="212064" y="42433"/>
                                </a:lnTo>
                                <a:lnTo>
                                  <a:pt x="217058" y="34101"/>
                                </a:lnTo>
                                <a:lnTo>
                                  <a:pt x="218553" y="24459"/>
                                </a:lnTo>
                                <a:lnTo>
                                  <a:pt x="217389" y="19671"/>
                                </a:lnTo>
                                <a:close/>
                              </a:path>
                              <a:path w="219075" h="120014">
                                <a:moveTo>
                                  <a:pt x="190500" y="19671"/>
                                </a:moveTo>
                                <a:lnTo>
                                  <a:pt x="168645" y="29869"/>
                                </a:lnTo>
                                <a:lnTo>
                                  <a:pt x="170179" y="36181"/>
                                </a:lnTo>
                                <a:lnTo>
                                  <a:pt x="173944" y="41316"/>
                                </a:lnTo>
                                <a:lnTo>
                                  <a:pt x="195834" y="31101"/>
                                </a:lnTo>
                                <a:lnTo>
                                  <a:pt x="190500" y="19671"/>
                                </a:lnTo>
                                <a:close/>
                              </a:path>
                              <a:path w="219075" h="120014">
                                <a:moveTo>
                                  <a:pt x="192240" y="0"/>
                                </a:moveTo>
                                <a:lnTo>
                                  <a:pt x="182372" y="2399"/>
                                </a:lnTo>
                                <a:lnTo>
                                  <a:pt x="174269" y="8338"/>
                                </a:lnTo>
                                <a:lnTo>
                                  <a:pt x="169275" y="16670"/>
                                </a:lnTo>
                                <a:lnTo>
                                  <a:pt x="167780" y="26312"/>
                                </a:lnTo>
                                <a:lnTo>
                                  <a:pt x="168645" y="29869"/>
                                </a:lnTo>
                                <a:lnTo>
                                  <a:pt x="190500" y="19671"/>
                                </a:lnTo>
                                <a:lnTo>
                                  <a:pt x="217389" y="19671"/>
                                </a:lnTo>
                                <a:lnTo>
                                  <a:pt x="216153" y="14591"/>
                                </a:lnTo>
                                <a:lnTo>
                                  <a:pt x="210214" y="6488"/>
                                </a:lnTo>
                                <a:lnTo>
                                  <a:pt x="201882" y="1494"/>
                                </a:lnTo>
                                <a:lnTo>
                                  <a:pt x="19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406386" y="182879"/>
                            <a:ext cx="19050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53695">
                                <a:moveTo>
                                  <a:pt x="0" y="0"/>
                                </a:moveTo>
                                <a:lnTo>
                                  <a:pt x="190500" y="88264"/>
                                </a:lnTo>
                              </a:path>
                              <a:path w="190500" h="353695">
                                <a:moveTo>
                                  <a:pt x="190500" y="88264"/>
                                </a:moveTo>
                                <a:lnTo>
                                  <a:pt x="0" y="177164"/>
                                </a:lnTo>
                              </a:path>
                              <a:path w="190500" h="353695">
                                <a:moveTo>
                                  <a:pt x="0" y="177164"/>
                                </a:moveTo>
                                <a:lnTo>
                                  <a:pt x="190500" y="265430"/>
                                </a:lnTo>
                              </a:path>
                              <a:path w="190500" h="353695">
                                <a:moveTo>
                                  <a:pt x="190500" y="265430"/>
                                </a:moveTo>
                                <a:lnTo>
                                  <a:pt x="0" y="35369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403719" y="530859"/>
                            <a:ext cx="219075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120014">
                                <a:moveTo>
                                  <a:pt x="168645" y="90131"/>
                                </a:moveTo>
                                <a:lnTo>
                                  <a:pt x="192240" y="120001"/>
                                </a:lnTo>
                                <a:lnTo>
                                  <a:pt x="201882" y="118506"/>
                                </a:lnTo>
                                <a:lnTo>
                                  <a:pt x="210214" y="113512"/>
                                </a:lnTo>
                                <a:lnTo>
                                  <a:pt x="216153" y="105409"/>
                                </a:lnTo>
                                <a:lnTo>
                                  <a:pt x="217389" y="100329"/>
                                </a:lnTo>
                                <a:lnTo>
                                  <a:pt x="190500" y="100329"/>
                                </a:lnTo>
                                <a:lnTo>
                                  <a:pt x="168645" y="90131"/>
                                </a:lnTo>
                                <a:close/>
                              </a:path>
                              <a:path w="219075" h="120014">
                                <a:moveTo>
                                  <a:pt x="173944" y="78684"/>
                                </a:moveTo>
                                <a:lnTo>
                                  <a:pt x="170179" y="83819"/>
                                </a:lnTo>
                                <a:lnTo>
                                  <a:pt x="168645" y="90131"/>
                                </a:lnTo>
                                <a:lnTo>
                                  <a:pt x="190500" y="100329"/>
                                </a:lnTo>
                                <a:lnTo>
                                  <a:pt x="195834" y="88900"/>
                                </a:lnTo>
                                <a:lnTo>
                                  <a:pt x="173944" y="78684"/>
                                </a:lnTo>
                                <a:close/>
                              </a:path>
                              <a:path w="219075" h="120014">
                                <a:moveTo>
                                  <a:pt x="194093" y="69228"/>
                                </a:moveTo>
                                <a:lnTo>
                                  <a:pt x="184451" y="70723"/>
                                </a:lnTo>
                                <a:lnTo>
                                  <a:pt x="176119" y="75717"/>
                                </a:lnTo>
                                <a:lnTo>
                                  <a:pt x="173944" y="78684"/>
                                </a:lnTo>
                                <a:lnTo>
                                  <a:pt x="195834" y="88900"/>
                                </a:lnTo>
                                <a:lnTo>
                                  <a:pt x="190500" y="100329"/>
                                </a:lnTo>
                                <a:lnTo>
                                  <a:pt x="217389" y="100329"/>
                                </a:lnTo>
                                <a:lnTo>
                                  <a:pt x="218553" y="95541"/>
                                </a:lnTo>
                                <a:lnTo>
                                  <a:pt x="217058" y="85899"/>
                                </a:lnTo>
                                <a:lnTo>
                                  <a:pt x="212064" y="77567"/>
                                </a:lnTo>
                                <a:lnTo>
                                  <a:pt x="203962" y="71627"/>
                                </a:lnTo>
                                <a:lnTo>
                                  <a:pt x="194093" y="69228"/>
                                </a:lnTo>
                                <a:close/>
                              </a:path>
                              <a:path w="219075" h="120014">
                                <a:moveTo>
                                  <a:pt x="5334" y="0"/>
                                </a:moveTo>
                                <a:lnTo>
                                  <a:pt x="0" y="11429"/>
                                </a:lnTo>
                                <a:lnTo>
                                  <a:pt x="168645" y="90131"/>
                                </a:lnTo>
                                <a:lnTo>
                                  <a:pt x="170179" y="83819"/>
                                </a:lnTo>
                                <a:lnTo>
                                  <a:pt x="173944" y="78684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501636" y="6350"/>
                            <a:ext cx="1270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7390">
                                <a:moveTo>
                                  <a:pt x="0" y="0"/>
                                </a:moveTo>
                                <a:lnTo>
                                  <a:pt x="0" y="70738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0" y="529590"/>
                            <a:ext cx="21907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120650">
                                <a:moveTo>
                                  <a:pt x="24387" y="69863"/>
                                </a:moveTo>
                                <a:lnTo>
                                  <a:pt x="14591" y="72262"/>
                                </a:lnTo>
                                <a:lnTo>
                                  <a:pt x="6488" y="78273"/>
                                </a:lnTo>
                                <a:lnTo>
                                  <a:pt x="1494" y="86629"/>
                                </a:lnTo>
                                <a:lnTo>
                                  <a:pt x="0" y="96248"/>
                                </a:lnTo>
                                <a:lnTo>
                                  <a:pt x="2399" y="106045"/>
                                </a:lnTo>
                                <a:lnTo>
                                  <a:pt x="8409" y="114147"/>
                                </a:lnTo>
                                <a:lnTo>
                                  <a:pt x="16765" y="119141"/>
                                </a:lnTo>
                                <a:lnTo>
                                  <a:pt x="26384" y="120636"/>
                                </a:lnTo>
                                <a:lnTo>
                                  <a:pt x="36181" y="118237"/>
                                </a:lnTo>
                                <a:lnTo>
                                  <a:pt x="44283" y="112226"/>
                                </a:lnTo>
                                <a:lnTo>
                                  <a:pt x="49277" y="103870"/>
                                </a:lnTo>
                                <a:lnTo>
                                  <a:pt x="49729" y="100964"/>
                                </a:lnTo>
                                <a:lnTo>
                                  <a:pt x="28053" y="100964"/>
                                </a:lnTo>
                                <a:lnTo>
                                  <a:pt x="22719" y="89535"/>
                                </a:lnTo>
                                <a:lnTo>
                                  <a:pt x="44535" y="79281"/>
                                </a:lnTo>
                                <a:lnTo>
                                  <a:pt x="42362" y="76352"/>
                                </a:lnTo>
                                <a:lnTo>
                                  <a:pt x="34006" y="71358"/>
                                </a:lnTo>
                                <a:lnTo>
                                  <a:pt x="24387" y="69863"/>
                                </a:lnTo>
                                <a:close/>
                              </a:path>
                              <a:path w="219075" h="120650">
                                <a:moveTo>
                                  <a:pt x="44535" y="79281"/>
                                </a:moveTo>
                                <a:lnTo>
                                  <a:pt x="22719" y="89535"/>
                                </a:lnTo>
                                <a:lnTo>
                                  <a:pt x="28053" y="100964"/>
                                </a:lnTo>
                                <a:lnTo>
                                  <a:pt x="49901" y="90696"/>
                                </a:lnTo>
                                <a:lnTo>
                                  <a:pt x="48373" y="84454"/>
                                </a:lnTo>
                                <a:lnTo>
                                  <a:pt x="44535" y="79281"/>
                                </a:lnTo>
                                <a:close/>
                              </a:path>
                              <a:path w="219075" h="120650">
                                <a:moveTo>
                                  <a:pt x="49901" y="90696"/>
                                </a:moveTo>
                                <a:lnTo>
                                  <a:pt x="28053" y="100964"/>
                                </a:lnTo>
                                <a:lnTo>
                                  <a:pt x="49729" y="100964"/>
                                </a:lnTo>
                                <a:lnTo>
                                  <a:pt x="50772" y="94251"/>
                                </a:lnTo>
                                <a:lnTo>
                                  <a:pt x="49901" y="90696"/>
                                </a:lnTo>
                                <a:close/>
                              </a:path>
                              <a:path w="219075" h="120650">
                                <a:moveTo>
                                  <a:pt x="213219" y="0"/>
                                </a:moveTo>
                                <a:lnTo>
                                  <a:pt x="44535" y="79281"/>
                                </a:lnTo>
                                <a:lnTo>
                                  <a:pt x="48373" y="84454"/>
                                </a:lnTo>
                                <a:lnTo>
                                  <a:pt x="49901" y="90696"/>
                                </a:lnTo>
                                <a:lnTo>
                                  <a:pt x="218553" y="11429"/>
                                </a:lnTo>
                                <a:lnTo>
                                  <a:pt x="213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25386" y="182879"/>
                            <a:ext cx="19050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53695">
                                <a:moveTo>
                                  <a:pt x="190500" y="353695"/>
                                </a:moveTo>
                                <a:lnTo>
                                  <a:pt x="0" y="265430"/>
                                </a:lnTo>
                              </a:path>
                              <a:path w="190500" h="353695">
                                <a:moveTo>
                                  <a:pt x="0" y="264795"/>
                                </a:moveTo>
                                <a:lnTo>
                                  <a:pt x="190500" y="175260"/>
                                </a:lnTo>
                              </a:path>
                              <a:path w="190500" h="353695">
                                <a:moveTo>
                                  <a:pt x="190500" y="176530"/>
                                </a:moveTo>
                                <a:lnTo>
                                  <a:pt x="0" y="88264"/>
                                </a:lnTo>
                              </a:path>
                              <a:path w="190500" h="353695">
                                <a:moveTo>
                                  <a:pt x="0" y="88264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0" y="67323"/>
                            <a:ext cx="219075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120014">
                                <a:moveTo>
                                  <a:pt x="49907" y="29869"/>
                                </a:moveTo>
                                <a:lnTo>
                                  <a:pt x="48373" y="36181"/>
                                </a:lnTo>
                                <a:lnTo>
                                  <a:pt x="44608" y="41316"/>
                                </a:lnTo>
                                <a:lnTo>
                                  <a:pt x="213219" y="120001"/>
                                </a:lnTo>
                                <a:lnTo>
                                  <a:pt x="218553" y="108571"/>
                                </a:lnTo>
                                <a:lnTo>
                                  <a:pt x="49907" y="29869"/>
                                </a:lnTo>
                                <a:close/>
                              </a:path>
                              <a:path w="219075" h="120014">
                                <a:moveTo>
                                  <a:pt x="26312" y="0"/>
                                </a:moveTo>
                                <a:lnTo>
                                  <a:pt x="16670" y="1494"/>
                                </a:lnTo>
                                <a:lnTo>
                                  <a:pt x="8338" y="6488"/>
                                </a:lnTo>
                                <a:lnTo>
                                  <a:pt x="2399" y="14591"/>
                                </a:lnTo>
                                <a:lnTo>
                                  <a:pt x="0" y="24459"/>
                                </a:lnTo>
                                <a:lnTo>
                                  <a:pt x="1494" y="34101"/>
                                </a:lnTo>
                                <a:lnTo>
                                  <a:pt x="6488" y="42433"/>
                                </a:lnTo>
                                <a:lnTo>
                                  <a:pt x="14591" y="48373"/>
                                </a:lnTo>
                                <a:lnTo>
                                  <a:pt x="24459" y="50772"/>
                                </a:lnTo>
                                <a:lnTo>
                                  <a:pt x="34101" y="49277"/>
                                </a:lnTo>
                                <a:lnTo>
                                  <a:pt x="42433" y="44283"/>
                                </a:lnTo>
                                <a:lnTo>
                                  <a:pt x="44608" y="41316"/>
                                </a:lnTo>
                                <a:lnTo>
                                  <a:pt x="22719" y="31101"/>
                                </a:lnTo>
                                <a:lnTo>
                                  <a:pt x="28053" y="19671"/>
                                </a:lnTo>
                                <a:lnTo>
                                  <a:pt x="49742" y="19671"/>
                                </a:lnTo>
                                <a:lnTo>
                                  <a:pt x="49277" y="16670"/>
                                </a:lnTo>
                                <a:lnTo>
                                  <a:pt x="44283" y="8338"/>
                                </a:lnTo>
                                <a:lnTo>
                                  <a:pt x="36181" y="2399"/>
                                </a:lnTo>
                                <a:lnTo>
                                  <a:pt x="26312" y="0"/>
                                </a:lnTo>
                                <a:close/>
                              </a:path>
                              <a:path w="219075" h="120014">
                                <a:moveTo>
                                  <a:pt x="28053" y="19671"/>
                                </a:moveTo>
                                <a:lnTo>
                                  <a:pt x="22719" y="31101"/>
                                </a:lnTo>
                                <a:lnTo>
                                  <a:pt x="44608" y="41316"/>
                                </a:lnTo>
                                <a:lnTo>
                                  <a:pt x="48373" y="36181"/>
                                </a:lnTo>
                                <a:lnTo>
                                  <a:pt x="49907" y="29869"/>
                                </a:lnTo>
                                <a:lnTo>
                                  <a:pt x="28053" y="19671"/>
                                </a:lnTo>
                                <a:close/>
                              </a:path>
                              <a:path w="219075" h="120014">
                                <a:moveTo>
                                  <a:pt x="49742" y="19671"/>
                                </a:moveTo>
                                <a:lnTo>
                                  <a:pt x="28053" y="19671"/>
                                </a:lnTo>
                                <a:lnTo>
                                  <a:pt x="49907" y="29869"/>
                                </a:lnTo>
                                <a:lnTo>
                                  <a:pt x="50772" y="26312"/>
                                </a:lnTo>
                                <a:lnTo>
                                  <a:pt x="49742" y="19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121271" y="6350"/>
                            <a:ext cx="380365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707390">
                                <a:moveTo>
                                  <a:pt x="0" y="707389"/>
                                </a:moveTo>
                                <a:lnTo>
                                  <a:pt x="0" y="0"/>
                                </a:lnTo>
                              </a:path>
                              <a:path w="380365" h="707390">
                                <a:moveTo>
                                  <a:pt x="0" y="0"/>
                                </a:moveTo>
                                <a:lnTo>
                                  <a:pt x="38036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39889" id="Group 346" o:spid="_x0000_s1026" style="position:absolute;margin-left:458.7pt;margin-top:27.65pt;width:49pt;height:56.2pt;z-index:251661312;mso-wrap-distance-left:0;mso-wrap-distance-right:0;mso-position-horizontal-relative:page" coordsize="6223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">
                <v:shape id="Graphic 347" o:spid="_x0000_s1027" style="position:absolute;left:4037;top:685;width:2190;height:1201;visibility:visible;mso-wrap-style:square;v-text-anchor:top" coordsize="219075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" path="m168645,29869l,108571r5334,11430l173944,41316r-3765,-5135l168645,29869xem217389,19671r-26889,l195834,31101,173944,41316r2175,2967l184451,49277r9642,1495l203962,48373r8102,-5940l217058,34101r1495,-9642l217389,19671xem190500,19671l168645,29869r1534,6312l173944,41316,195834,31101,190500,19671xem192240,r-9868,2399l174269,8338r-4994,8332l167780,26312r865,3557l190500,19671r26889,l216153,14591,210214,6488,201882,1494,192240,xe" fillcolor="black" stroked="f">
                  <v:path arrowok="t"/>
                </v:shape>
                <v:shape id="Graphic 348" o:spid="_x0000_s1028" style="position:absolute;left:4063;top:1828;width:1905;height:3537;visibility:visible;mso-wrap-style:square;v-text-anchor:top" coordsize="19050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" path="m,l190500,88264em190500,88264l,177164em,177164r190500,88266em190500,265430l,353695e" filled="f" strokeweight="1pt">
                  <v:path arrowok="t"/>
                </v:shape>
                <v:shape id="Graphic 349" o:spid="_x0000_s1029" style="position:absolute;left:4037;top:5308;width:2190;height:1200;visibility:visible;mso-wrap-style:square;v-text-anchor:top" coordsize="219075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" path="m168645,90131r23595,29870l201882,118506r8332,-4994l216153,105409r1236,-5080l190500,100329,168645,90131xem173944,78684r-3765,5135l168645,90131r21855,10198l195834,88900,173944,78684xem194093,69228r-9642,1495l176119,75717r-2175,2967l195834,88900r-5334,11429l217389,100329r1164,-4788l217058,85899r-4994,-8332l203962,71627r-9869,-2399xem5334,l,11429,168645,90131r1534,-6312l173944,78684,5334,xe" fillcolor="black" stroked="f">
                  <v:path arrowok="t"/>
                </v:shape>
                <v:shape id="Graphic 350" o:spid="_x0000_s1030" style="position:absolute;left:5016;top:63;width:13;height:7074;visibility:visible;mso-wrap-style:square;v-text-anchor:top" coordsize="1270,7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" path="m,l,707389e" filled="f" strokeweight="1pt">
                  <v:path arrowok="t"/>
                </v:shape>
                <v:shape id="Graphic 351" o:spid="_x0000_s1031" style="position:absolute;top:5295;width:2190;height:1207;visibility:visible;mso-wrap-style:square;v-text-anchor:top" coordsize="21907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" path="m24387,69863r-9796,2399l6488,78273,1494,86629,,96248r2399,9797l8409,114147r8356,4994l26384,120636r9797,-2399l44283,112226r4994,-8356l49729,100964r-21676,l22719,89535,44535,79281,42362,76352,34006,71358,24387,69863xem44535,79281l22719,89535r5334,11429l49901,90696,48373,84454,44535,79281xem49901,90696l28053,100964r21676,l50772,94251r-871,-3555xem213219,l44535,79281r3838,5173l49901,90696,218553,11429,213219,xe" fillcolor="black" stroked="f">
                  <v:path arrowok="t"/>
                </v:shape>
                <v:shape id="Graphic 352" o:spid="_x0000_s1032" style="position:absolute;left:253;top:1828;width:1905;height:3537;visibility:visible;mso-wrap-style:square;v-text-anchor:top" coordsize="19050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" path="m190500,353695l,265430em,264795l190500,175260em190500,176530l,88264em,88264l190500,e" filled="f" strokeweight="1pt">
                  <v:path arrowok="t"/>
                </v:shape>
                <v:shape id="Graphic 353" o:spid="_x0000_s1033" style="position:absolute;top:673;width:2190;height:1200;visibility:visible;mso-wrap-style:square;v-text-anchor:top" coordsize="219075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" path="m49907,29869r-1534,6312l44608,41316r168611,78685l218553,108571,49907,29869xem26312,l16670,1494,8338,6488,2399,14591,,24459r1494,9642l6488,42433r8103,5940l24459,50772r9642,-1495l42433,44283r2175,-2967l22719,31101,28053,19671r21689,l49277,16670,44283,8338,36181,2399,26312,xem28053,19671l22719,31101,44608,41316r3765,-5135l49907,29869,28053,19671xem49742,19671r-21689,l49907,29869r865,-3557l49742,19671xe" fillcolor="black" stroked="f">
                  <v:path arrowok="t"/>
                </v:shape>
                <v:shape id="Graphic 354" o:spid="_x0000_s1034" style="position:absolute;left:1212;top:63;width:3804;height:7074;visibility:visible;mso-wrap-style:square;v-text-anchor:top" coordsize="380365,7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" path="m,707389l,em,l380364,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sz w:val="28"/>
        </w:rPr>
        <w:t>3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поділку/А</w:t>
      </w:r>
    </w:p>
    <w:p w:rsidR="002767C5" w:rsidRDefault="002767C5" w:rsidP="002767C5">
      <w:pPr>
        <w:pStyle w:val="a3"/>
        <w:spacing w:before="90"/>
        <w:rPr>
          <w:i/>
        </w:rPr>
      </w:pPr>
    </w:p>
    <w:p w:rsidR="002767C5" w:rsidRDefault="002767C5" w:rsidP="002767C5">
      <w:pPr>
        <w:pStyle w:val="a5"/>
        <w:numPr>
          <w:ilvl w:val="0"/>
          <w:numId w:val="2"/>
        </w:numPr>
        <w:tabs>
          <w:tab w:val="left" w:pos="655"/>
        </w:tabs>
        <w:spacing w:before="1" w:line="362" w:lineRule="auto"/>
        <w:ind w:right="2764" w:firstLine="0"/>
        <w:rPr>
          <w:sz w:val="28"/>
        </w:rPr>
      </w:pPr>
      <w:r>
        <w:rPr>
          <w:sz w:val="28"/>
        </w:rPr>
        <w:t>Оберіть</w:t>
      </w:r>
      <w:r>
        <w:rPr>
          <w:spacing w:val="-10"/>
          <w:sz w:val="28"/>
        </w:rPr>
        <w:t xml:space="preserve"> </w:t>
      </w:r>
      <w:r>
        <w:rPr>
          <w:sz w:val="28"/>
        </w:rPr>
        <w:t>вірне</w:t>
      </w:r>
      <w:r>
        <w:rPr>
          <w:spacing w:val="-7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умовного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шкалі </w:t>
      </w:r>
      <w:r>
        <w:rPr>
          <w:spacing w:val="-2"/>
          <w:sz w:val="28"/>
        </w:rPr>
        <w:t>приладу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line="320" w:lineRule="exact"/>
        <w:ind w:left="1149" w:hanging="210"/>
        <w:rPr>
          <w:sz w:val="28"/>
        </w:rPr>
      </w:pPr>
      <w:r>
        <w:rPr>
          <w:spacing w:val="-2"/>
          <w:sz w:val="28"/>
        </w:rPr>
        <w:t>феродинамічний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логометр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pacing w:val="-2"/>
          <w:sz w:val="28"/>
        </w:rPr>
        <w:t>електромагнітний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логометр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53"/>
        <w:ind w:left="1149" w:hanging="210"/>
        <w:rPr>
          <w:sz w:val="28"/>
        </w:rPr>
      </w:pPr>
      <w:r>
        <w:rPr>
          <w:spacing w:val="-2"/>
          <w:sz w:val="28"/>
        </w:rPr>
        <w:t>магнітоелектричний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логометр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z w:val="28"/>
        </w:rPr>
        <w:t>індукційний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прилад</w:t>
      </w:r>
    </w:p>
    <w:p w:rsidR="002767C5" w:rsidRDefault="002767C5" w:rsidP="002767C5">
      <w:pPr>
        <w:pStyle w:val="a3"/>
        <w:spacing w:before="91"/>
      </w:pPr>
    </w:p>
    <w:p w:rsidR="002767C5" w:rsidRDefault="002767C5" w:rsidP="002767C5">
      <w:pPr>
        <w:pStyle w:val="a5"/>
        <w:numPr>
          <w:ilvl w:val="0"/>
          <w:numId w:val="2"/>
        </w:numPr>
        <w:tabs>
          <w:tab w:val="left" w:pos="655"/>
        </w:tabs>
        <w:ind w:left="655" w:hanging="422"/>
        <w:jc w:val="both"/>
        <w:rPr>
          <w:b/>
          <w:sz w:val="28"/>
        </w:rPr>
      </w:pPr>
      <w:r>
        <w:rPr>
          <w:sz w:val="28"/>
        </w:rPr>
        <w:t>Розшифруйте</w:t>
      </w:r>
      <w:r>
        <w:rPr>
          <w:spacing w:val="-5"/>
          <w:sz w:val="28"/>
        </w:rPr>
        <w:t xml:space="preserve"> </w:t>
      </w:r>
      <w:r>
        <w:rPr>
          <w:sz w:val="28"/>
        </w:rPr>
        <w:t>умовне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класу</w:t>
      </w:r>
      <w:r>
        <w:rPr>
          <w:spacing w:val="-13"/>
          <w:sz w:val="28"/>
        </w:rPr>
        <w:t xml:space="preserve"> </w:t>
      </w:r>
      <w:r>
        <w:rPr>
          <w:sz w:val="28"/>
        </w:rPr>
        <w:t>точності</w:t>
      </w:r>
      <w:r>
        <w:rPr>
          <w:spacing w:val="-12"/>
          <w:sz w:val="28"/>
        </w:rPr>
        <w:t xml:space="preserve"> </w:t>
      </w:r>
      <w:r>
        <w:rPr>
          <w:b/>
          <w:spacing w:val="-2"/>
          <w:sz w:val="28"/>
        </w:rPr>
        <w:t>0,5/0,2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168"/>
        <w:ind w:left="1149" w:hanging="210"/>
        <w:rPr>
          <w:sz w:val="28"/>
        </w:rPr>
      </w:pPr>
      <w:r>
        <w:rPr>
          <w:sz w:val="28"/>
        </w:rPr>
        <w:t>клас</w:t>
      </w:r>
      <w:r>
        <w:rPr>
          <w:spacing w:val="-8"/>
          <w:sz w:val="28"/>
        </w:rPr>
        <w:t xml:space="preserve"> </w:t>
      </w:r>
      <w:r>
        <w:rPr>
          <w:sz w:val="28"/>
        </w:rPr>
        <w:t>точності</w:t>
      </w:r>
      <w:r>
        <w:rPr>
          <w:spacing w:val="-1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приладу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z w:val="28"/>
        </w:rPr>
        <w:t>клас</w:t>
      </w:r>
      <w:r>
        <w:rPr>
          <w:spacing w:val="-9"/>
          <w:sz w:val="28"/>
        </w:rPr>
        <w:t xml:space="preserve"> </w:t>
      </w:r>
      <w:r>
        <w:rPr>
          <w:sz w:val="28"/>
        </w:rPr>
        <w:t>точності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аналогового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приладу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клас</w:t>
      </w:r>
      <w:r>
        <w:rPr>
          <w:spacing w:val="-9"/>
          <w:sz w:val="28"/>
        </w:rPr>
        <w:t xml:space="preserve"> </w:t>
      </w:r>
      <w:r>
        <w:rPr>
          <w:sz w:val="28"/>
        </w:rPr>
        <w:t>точності</w:t>
      </w:r>
      <w:r>
        <w:rPr>
          <w:spacing w:val="-14"/>
          <w:sz w:val="28"/>
        </w:rPr>
        <w:t xml:space="preserve"> </w:t>
      </w:r>
      <w:r>
        <w:rPr>
          <w:sz w:val="28"/>
        </w:rPr>
        <w:t>електронного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приладу</w:t>
      </w: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приведена</w:t>
      </w:r>
      <w:r>
        <w:rPr>
          <w:spacing w:val="-12"/>
          <w:sz w:val="28"/>
        </w:rPr>
        <w:t xml:space="preserve"> </w:t>
      </w:r>
      <w:r>
        <w:rPr>
          <w:sz w:val="28"/>
        </w:rPr>
        <w:t>похибка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приладу</w:t>
      </w:r>
    </w:p>
    <w:p w:rsidR="002767C5" w:rsidRDefault="002767C5" w:rsidP="002767C5">
      <w:pPr>
        <w:rPr>
          <w:sz w:val="28"/>
        </w:rPr>
        <w:sectPr w:rsidR="002767C5">
          <w:pgSz w:w="11910" w:h="16840"/>
          <w:pgMar w:top="1040" w:right="440" w:bottom="1240" w:left="900" w:header="0" w:footer="982" w:gutter="0"/>
          <w:cols w:space="720"/>
        </w:sectPr>
      </w:pPr>
    </w:p>
    <w:p w:rsidR="002767C5" w:rsidRDefault="002767C5" w:rsidP="002767C5">
      <w:pPr>
        <w:pStyle w:val="a5"/>
        <w:numPr>
          <w:ilvl w:val="0"/>
          <w:numId w:val="2"/>
        </w:numPr>
        <w:tabs>
          <w:tab w:val="left" w:pos="693"/>
        </w:tabs>
        <w:spacing w:before="63" w:line="362" w:lineRule="auto"/>
        <w:ind w:right="699" w:firstLine="0"/>
        <w:rPr>
          <w:sz w:val="28"/>
        </w:rPr>
      </w:pPr>
      <w:r>
        <w:rPr>
          <w:sz w:val="28"/>
        </w:rPr>
        <w:lastRenderedPageBreak/>
        <w:t>Похибка</w:t>
      </w:r>
      <w:r>
        <w:rPr>
          <w:spacing w:val="37"/>
          <w:sz w:val="28"/>
        </w:rPr>
        <w:t xml:space="preserve"> </w:t>
      </w:r>
      <w:r>
        <w:rPr>
          <w:sz w:val="28"/>
        </w:rPr>
        <w:t>засобу</w:t>
      </w:r>
      <w:r>
        <w:rPr>
          <w:spacing w:val="36"/>
          <w:sz w:val="28"/>
        </w:rPr>
        <w:t xml:space="preserve"> </w:t>
      </w:r>
      <w:r>
        <w:rPr>
          <w:sz w:val="28"/>
        </w:rPr>
        <w:t>вимірювальної</w:t>
      </w:r>
      <w:r>
        <w:rPr>
          <w:spacing w:val="35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35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нормальних</w:t>
      </w:r>
      <w:r>
        <w:rPr>
          <w:spacing w:val="36"/>
          <w:sz w:val="28"/>
        </w:rPr>
        <w:t xml:space="preserve"> </w:t>
      </w:r>
      <w:r>
        <w:rPr>
          <w:sz w:val="28"/>
        </w:rPr>
        <w:t>умов</w:t>
      </w:r>
      <w:r>
        <w:rPr>
          <w:spacing w:val="38"/>
          <w:sz w:val="28"/>
        </w:rPr>
        <w:t xml:space="preserve"> </w:t>
      </w:r>
      <w:r>
        <w:rPr>
          <w:sz w:val="28"/>
        </w:rPr>
        <w:t>його</w:t>
      </w:r>
      <w:r>
        <w:rPr>
          <w:spacing w:val="36"/>
          <w:sz w:val="28"/>
        </w:rPr>
        <w:t xml:space="preserve"> </w:t>
      </w:r>
      <w:r>
        <w:rPr>
          <w:sz w:val="28"/>
        </w:rPr>
        <w:t>застосу- вання є …</w:t>
      </w:r>
    </w:p>
    <w:p w:rsidR="002767C5" w:rsidRDefault="002767C5" w:rsidP="002767C5">
      <w:pPr>
        <w:pStyle w:val="a5"/>
        <w:numPr>
          <w:ilvl w:val="0"/>
          <w:numId w:val="1"/>
        </w:numPr>
        <w:tabs>
          <w:tab w:val="left" w:pos="1149"/>
        </w:tabs>
        <w:spacing w:line="319" w:lineRule="exact"/>
        <w:ind w:left="1149" w:hanging="210"/>
        <w:rPr>
          <w:sz w:val="28"/>
        </w:rPr>
      </w:pPr>
      <w:r>
        <w:rPr>
          <w:sz w:val="28"/>
        </w:rPr>
        <w:t>основною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похибкою</w:t>
      </w:r>
    </w:p>
    <w:p w:rsidR="002767C5" w:rsidRDefault="002767C5" w:rsidP="002767C5">
      <w:pPr>
        <w:pStyle w:val="a5"/>
        <w:numPr>
          <w:ilvl w:val="0"/>
          <w:numId w:val="1"/>
        </w:numPr>
        <w:tabs>
          <w:tab w:val="left" w:pos="1149"/>
        </w:tabs>
        <w:spacing w:before="53"/>
        <w:ind w:left="1149" w:hanging="210"/>
        <w:rPr>
          <w:sz w:val="28"/>
        </w:rPr>
      </w:pPr>
      <w:r>
        <w:rPr>
          <w:sz w:val="28"/>
        </w:rPr>
        <w:t>додатковою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інструментальною</w:t>
      </w:r>
    </w:p>
    <w:p w:rsidR="002767C5" w:rsidRDefault="002767C5" w:rsidP="002767C5">
      <w:pPr>
        <w:pStyle w:val="a5"/>
        <w:numPr>
          <w:ilvl w:val="0"/>
          <w:numId w:val="1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pacing w:val="-2"/>
          <w:sz w:val="28"/>
        </w:rPr>
        <w:t>адитивною</w:t>
      </w:r>
    </w:p>
    <w:p w:rsidR="002767C5" w:rsidRDefault="002767C5" w:rsidP="002767C5">
      <w:pPr>
        <w:pStyle w:val="a5"/>
        <w:numPr>
          <w:ilvl w:val="0"/>
          <w:numId w:val="1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2"/>
          <w:sz w:val="28"/>
        </w:rPr>
        <w:t>мультиплікативною</w:t>
      </w:r>
    </w:p>
    <w:p w:rsidR="002767C5" w:rsidRDefault="002767C5" w:rsidP="002767C5">
      <w:pPr>
        <w:pStyle w:val="a3"/>
        <w:spacing w:before="206"/>
      </w:pPr>
    </w:p>
    <w:p w:rsidR="002767C5" w:rsidRDefault="002767C5" w:rsidP="002767C5">
      <w:pPr>
        <w:pStyle w:val="a5"/>
        <w:numPr>
          <w:ilvl w:val="0"/>
          <w:numId w:val="2"/>
        </w:numPr>
        <w:tabs>
          <w:tab w:val="left" w:pos="717"/>
        </w:tabs>
        <w:spacing w:line="357" w:lineRule="auto"/>
        <w:ind w:right="698" w:firstLine="0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якою</w:t>
      </w:r>
      <w:r>
        <w:rPr>
          <w:spacing w:val="40"/>
          <w:sz w:val="28"/>
        </w:rPr>
        <w:t xml:space="preserve"> </w:t>
      </w:r>
      <w:r>
        <w:rPr>
          <w:sz w:val="28"/>
        </w:rPr>
        <w:t>аналітичною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формулою</w:t>
      </w:r>
      <w:r>
        <w:rPr>
          <w:spacing w:val="40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40"/>
          <w:sz w:val="28"/>
        </w:rPr>
        <w:t xml:space="preserve"> </w:t>
      </w:r>
      <w:r>
        <w:rPr>
          <w:sz w:val="28"/>
        </w:rPr>
        <w:t>похибка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засобу </w:t>
      </w:r>
      <w:r>
        <w:rPr>
          <w:spacing w:val="-2"/>
          <w:sz w:val="28"/>
        </w:rPr>
        <w:t>вимірювань?</w:t>
      </w:r>
    </w:p>
    <w:p w:rsidR="002767C5" w:rsidRDefault="002767C5" w:rsidP="002767C5">
      <w:pPr>
        <w:spacing w:line="357" w:lineRule="auto"/>
        <w:rPr>
          <w:sz w:val="28"/>
        </w:rPr>
        <w:sectPr w:rsidR="002767C5">
          <w:pgSz w:w="11910" w:h="16840"/>
          <w:pgMar w:top="1040" w:right="440" w:bottom="1240" w:left="900" w:header="0" w:footer="982" w:gutter="0"/>
          <w:cols w:space="720"/>
        </w:sectPr>
      </w:pPr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198"/>
        </w:tabs>
        <w:spacing w:before="147"/>
        <w:ind w:left="1198" w:hanging="259"/>
        <w:rPr>
          <w:position w:val="4"/>
          <w:sz w:val="28"/>
        </w:rPr>
      </w:pPr>
      <w:r>
        <w:rPr>
          <w:rFonts w:ascii="Symbol" w:hAnsi="Symbol"/>
          <w:spacing w:val="-13"/>
          <w:position w:val="8"/>
          <w:sz w:val="33"/>
        </w:rPr>
        <w:lastRenderedPageBreak/>
        <w:t></w:t>
      </w:r>
      <w:r>
        <w:rPr>
          <w:i/>
          <w:spacing w:val="-13"/>
          <w:sz w:val="19"/>
        </w:rPr>
        <w:t>ЗВ</w:t>
      </w:r>
    </w:p>
    <w:p w:rsidR="002767C5" w:rsidRDefault="002767C5" w:rsidP="002767C5">
      <w:pPr>
        <w:spacing w:before="143"/>
        <w:ind w:left="98"/>
        <w:rPr>
          <w:i/>
          <w:sz w:val="19"/>
        </w:rPr>
      </w:pPr>
      <w:r>
        <w:br w:type="column"/>
      </w:r>
      <w:r>
        <w:rPr>
          <w:rFonts w:ascii="Symbol" w:hAnsi="Symbol"/>
          <w:sz w:val="33"/>
        </w:rPr>
        <w:lastRenderedPageBreak/>
        <w:t></w:t>
      </w:r>
      <w:r>
        <w:rPr>
          <w:spacing w:val="-2"/>
          <w:sz w:val="33"/>
        </w:rPr>
        <w:t xml:space="preserve"> </w:t>
      </w:r>
      <w:r>
        <w:rPr>
          <w:i/>
          <w:sz w:val="33"/>
        </w:rPr>
        <w:t>Х</w:t>
      </w:r>
      <w:r>
        <w:rPr>
          <w:i/>
          <w:spacing w:val="-52"/>
          <w:sz w:val="33"/>
        </w:rPr>
        <w:t xml:space="preserve"> </w:t>
      </w:r>
      <w:r>
        <w:rPr>
          <w:i/>
          <w:position w:val="-7"/>
          <w:sz w:val="19"/>
        </w:rPr>
        <w:t>ЗВ</w:t>
      </w:r>
      <w:r>
        <w:rPr>
          <w:i/>
          <w:spacing w:val="37"/>
          <w:position w:val="-7"/>
          <w:sz w:val="19"/>
        </w:rPr>
        <w:t xml:space="preserve"> </w:t>
      </w:r>
      <w:r>
        <w:rPr>
          <w:rFonts w:ascii="Symbol" w:hAnsi="Symbol"/>
          <w:sz w:val="33"/>
        </w:rPr>
        <w:t></w:t>
      </w:r>
      <w:r>
        <w:rPr>
          <w:spacing w:val="-21"/>
          <w:sz w:val="33"/>
        </w:rPr>
        <w:t xml:space="preserve"> </w:t>
      </w:r>
      <w:r>
        <w:rPr>
          <w:i/>
          <w:spacing w:val="9"/>
          <w:sz w:val="33"/>
        </w:rPr>
        <w:t>Х</w:t>
      </w:r>
      <w:r>
        <w:rPr>
          <w:i/>
          <w:spacing w:val="9"/>
          <w:position w:val="-7"/>
          <w:sz w:val="19"/>
        </w:rPr>
        <w:t>І</w:t>
      </w:r>
    </w:p>
    <w:p w:rsidR="002767C5" w:rsidRDefault="002767C5" w:rsidP="002767C5">
      <w:pPr>
        <w:spacing w:before="1"/>
        <w:rPr>
          <w:i/>
          <w:sz w:val="16"/>
        </w:rPr>
      </w:pPr>
      <w:r>
        <w:br w:type="column"/>
      </w:r>
    </w:p>
    <w:p w:rsidR="002767C5" w:rsidRDefault="002767C5" w:rsidP="002767C5">
      <w:pPr>
        <w:ind w:left="939"/>
        <w:rPr>
          <w:i/>
          <w:sz w:val="16"/>
        </w:rPr>
      </w:pPr>
      <w:r>
        <w:rPr>
          <w:position w:val="-7"/>
          <w:sz w:val="28"/>
        </w:rPr>
        <w:t>3</w:t>
      </w:r>
      <w:r>
        <w:rPr>
          <w:spacing w:val="30"/>
          <w:position w:val="-7"/>
          <w:sz w:val="28"/>
        </w:rPr>
        <w:t xml:space="preserve"> </w:t>
      </w:r>
      <w:r>
        <w:rPr>
          <w:rFonts w:ascii="Symbol" w:hAnsi="Symbol"/>
          <w:spacing w:val="-5"/>
          <w:position w:val="7"/>
          <w:sz w:val="29"/>
        </w:rPr>
        <w:t></w:t>
      </w:r>
      <w:r>
        <w:rPr>
          <w:i/>
          <w:spacing w:val="-5"/>
          <w:sz w:val="16"/>
        </w:rPr>
        <w:t>гр</w:t>
      </w:r>
    </w:p>
    <w:p w:rsidR="002767C5" w:rsidRDefault="002767C5" w:rsidP="002767C5">
      <w:pPr>
        <w:pStyle w:val="3"/>
        <w:spacing w:before="24" w:line="460" w:lineRule="exact"/>
        <w:ind w:left="37"/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-19"/>
        </w:rPr>
        <w:t xml:space="preserve"> </w:t>
      </w:r>
      <w:r>
        <w:rPr>
          <w:rFonts w:ascii="Symbol" w:hAnsi="Symbol"/>
        </w:rPr>
        <w:t></w:t>
      </w:r>
      <w:r>
        <w:rPr>
          <w:spacing w:val="66"/>
        </w:rPr>
        <w:t xml:space="preserve"> </w:t>
      </w:r>
      <w:r>
        <w:rPr>
          <w:spacing w:val="-10"/>
          <w:position w:val="18"/>
        </w:rPr>
        <w:t>1</w:t>
      </w:r>
    </w:p>
    <w:p w:rsidR="002767C5" w:rsidRDefault="002767C5" w:rsidP="002767C5">
      <w:pPr>
        <w:spacing w:line="279" w:lineRule="exact"/>
        <w:ind w:left="410"/>
        <w:rPr>
          <w:sz w:val="2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5912BB6" wp14:editId="7D46B344">
                <wp:simplePos x="0" y="0"/>
                <wp:positionH relativeFrom="page">
                  <wp:posOffset>4512019</wp:posOffset>
                </wp:positionH>
                <wp:positionV relativeFrom="paragraph">
                  <wp:posOffset>-51775</wp:posOffset>
                </wp:positionV>
                <wp:extent cx="247650" cy="1270"/>
                <wp:effectExtent l="0" t="0" r="0" b="0"/>
                <wp:wrapNone/>
                <wp:docPr id="355" name="Graphic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>
                              <a:moveTo>
                                <a:pt x="0" y="0"/>
                              </a:moveTo>
                              <a:lnTo>
                                <a:pt x="247377" y="0"/>
                              </a:lnTo>
                            </a:path>
                          </a:pathLst>
                        </a:custGeom>
                        <a:ln w="75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DADD6" id="Graphic 355" o:spid="_x0000_s1026" style="position:absolute;margin-left:355.3pt;margin-top:-4.1pt;width:19.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" path="m,l247377,e" filled="f" strokeweight=".21003mm">
                <v:path arrowok="t"/>
                <w10:wrap anchorx="page"/>
              </v:shape>
            </w:pict>
          </mc:Fallback>
        </mc:AlternateContent>
      </w:r>
      <w:r>
        <w:rPr>
          <w:spacing w:val="-5"/>
          <w:w w:val="90"/>
          <w:sz w:val="29"/>
        </w:rPr>
        <w:t>100</w:t>
      </w:r>
    </w:p>
    <w:p w:rsidR="002767C5" w:rsidRDefault="002767C5" w:rsidP="002767C5">
      <w:pPr>
        <w:spacing w:before="82"/>
        <w:ind w:left="14"/>
        <w:rPr>
          <w:i/>
          <w:sz w:val="16"/>
        </w:rPr>
      </w:pPr>
      <w:r>
        <w:br w:type="column"/>
      </w:r>
      <w:r>
        <w:rPr>
          <w:rFonts w:ascii="Symbol" w:hAnsi="Symbol"/>
          <w:w w:val="85"/>
          <w:sz w:val="29"/>
        </w:rPr>
        <w:lastRenderedPageBreak/>
        <w:t></w:t>
      </w:r>
      <w:r>
        <w:rPr>
          <w:rFonts w:ascii="Symbol" w:hAnsi="Symbol"/>
          <w:w w:val="85"/>
          <w:sz w:val="39"/>
        </w:rPr>
        <w:t></w:t>
      </w:r>
      <w:r>
        <w:rPr>
          <w:i/>
          <w:w w:val="85"/>
          <w:sz w:val="29"/>
        </w:rPr>
        <w:t>d</w:t>
      </w:r>
      <w:r>
        <w:rPr>
          <w:i/>
          <w:spacing w:val="-2"/>
          <w:w w:val="85"/>
          <w:sz w:val="29"/>
        </w:rPr>
        <w:t xml:space="preserve"> </w:t>
      </w:r>
      <w:r>
        <w:rPr>
          <w:rFonts w:ascii="Symbol" w:hAnsi="Symbol"/>
          <w:w w:val="85"/>
          <w:sz w:val="29"/>
        </w:rPr>
        <w:t></w:t>
      </w:r>
      <w:r>
        <w:rPr>
          <w:spacing w:val="-3"/>
          <w:w w:val="85"/>
          <w:sz w:val="29"/>
        </w:rPr>
        <w:t xml:space="preserve"> </w:t>
      </w:r>
      <w:r>
        <w:rPr>
          <w:i/>
          <w:spacing w:val="-5"/>
          <w:w w:val="85"/>
          <w:sz w:val="29"/>
        </w:rPr>
        <w:t>X</w:t>
      </w:r>
      <w:r>
        <w:rPr>
          <w:i/>
          <w:spacing w:val="-5"/>
          <w:w w:val="85"/>
          <w:position w:val="-6"/>
          <w:sz w:val="16"/>
        </w:rPr>
        <w:t>Н</w:t>
      </w:r>
    </w:p>
    <w:p w:rsidR="002767C5" w:rsidRDefault="002767C5" w:rsidP="002767C5">
      <w:pPr>
        <w:spacing w:before="82"/>
        <w:ind w:left="54"/>
        <w:rPr>
          <w:rFonts w:ascii="Symbol" w:hAnsi="Symbol"/>
          <w:sz w:val="39"/>
        </w:rPr>
      </w:pPr>
      <w:r>
        <w:br w:type="column"/>
      </w:r>
      <w:r>
        <w:rPr>
          <w:rFonts w:ascii="Symbol" w:hAnsi="Symbol"/>
          <w:w w:val="85"/>
          <w:sz w:val="29"/>
        </w:rPr>
        <w:lastRenderedPageBreak/>
        <w:t></w:t>
      </w:r>
      <w:r>
        <w:rPr>
          <w:spacing w:val="-14"/>
          <w:w w:val="85"/>
          <w:sz w:val="29"/>
        </w:rPr>
        <w:t xml:space="preserve"> </w:t>
      </w:r>
      <w:r>
        <w:rPr>
          <w:rFonts w:ascii="Symbol" w:hAnsi="Symbol"/>
          <w:w w:val="85"/>
          <w:sz w:val="38"/>
        </w:rPr>
        <w:t></w:t>
      </w:r>
      <w:r>
        <w:rPr>
          <w:i/>
          <w:w w:val="85"/>
          <w:sz w:val="29"/>
        </w:rPr>
        <w:t>с</w:t>
      </w:r>
      <w:r>
        <w:rPr>
          <w:i/>
          <w:spacing w:val="-11"/>
          <w:w w:val="85"/>
          <w:sz w:val="29"/>
        </w:rPr>
        <w:t xml:space="preserve"> </w:t>
      </w:r>
      <w:r>
        <w:rPr>
          <w:rFonts w:ascii="Symbol" w:hAnsi="Symbol"/>
          <w:w w:val="85"/>
          <w:sz w:val="29"/>
        </w:rPr>
        <w:t></w:t>
      </w:r>
      <w:r>
        <w:rPr>
          <w:spacing w:val="-12"/>
          <w:w w:val="85"/>
          <w:sz w:val="29"/>
        </w:rPr>
        <w:t xml:space="preserve"> </w:t>
      </w:r>
      <w:r>
        <w:rPr>
          <w:i/>
          <w:w w:val="85"/>
          <w:sz w:val="29"/>
        </w:rPr>
        <w:t>d</w:t>
      </w:r>
      <w:r>
        <w:rPr>
          <w:i/>
          <w:spacing w:val="-27"/>
          <w:w w:val="85"/>
          <w:sz w:val="29"/>
        </w:rPr>
        <w:t xml:space="preserve"> </w:t>
      </w:r>
      <w:r>
        <w:rPr>
          <w:rFonts w:ascii="Symbol" w:hAnsi="Symbol"/>
          <w:w w:val="85"/>
          <w:sz w:val="38"/>
        </w:rPr>
        <w:t></w:t>
      </w:r>
      <w:r>
        <w:rPr>
          <w:rFonts w:ascii="Symbol" w:hAnsi="Symbol"/>
          <w:w w:val="85"/>
          <w:sz w:val="29"/>
        </w:rPr>
        <w:t></w:t>
      </w:r>
      <w:r>
        <w:rPr>
          <w:spacing w:val="-2"/>
          <w:w w:val="85"/>
          <w:sz w:val="29"/>
        </w:rPr>
        <w:t xml:space="preserve"> </w:t>
      </w:r>
      <w:r>
        <w:rPr>
          <w:i/>
          <w:w w:val="85"/>
          <w:sz w:val="29"/>
        </w:rPr>
        <w:t>X</w:t>
      </w:r>
      <w:r>
        <w:rPr>
          <w:i/>
          <w:spacing w:val="-16"/>
          <w:w w:val="85"/>
          <w:sz w:val="29"/>
        </w:rPr>
        <w:t xml:space="preserve"> </w:t>
      </w:r>
      <w:r>
        <w:rPr>
          <w:rFonts w:ascii="Symbol" w:hAnsi="Symbol"/>
          <w:spacing w:val="-10"/>
          <w:w w:val="85"/>
          <w:sz w:val="39"/>
        </w:rPr>
        <w:t></w:t>
      </w:r>
    </w:p>
    <w:p w:rsidR="002767C5" w:rsidRDefault="002767C5" w:rsidP="002767C5">
      <w:pPr>
        <w:rPr>
          <w:rFonts w:ascii="Symbol" w:hAnsi="Symbol"/>
          <w:sz w:val="39"/>
        </w:rPr>
        <w:sectPr w:rsidR="002767C5">
          <w:type w:val="continuous"/>
          <w:pgSz w:w="11910" w:h="16840"/>
          <w:pgMar w:top="1040" w:right="440" w:bottom="280" w:left="900" w:header="0" w:footer="982" w:gutter="0"/>
          <w:cols w:num="6" w:space="720" w:equalWidth="0">
            <w:col w:w="1587" w:space="40"/>
            <w:col w:w="1471" w:space="1137"/>
            <w:col w:w="1510" w:space="40"/>
            <w:col w:w="803" w:space="39"/>
            <w:col w:w="806" w:space="39"/>
            <w:col w:w="3098"/>
          </w:cols>
        </w:sectPr>
      </w:pPr>
    </w:p>
    <w:p w:rsidR="002767C5" w:rsidRDefault="002767C5" w:rsidP="002767C5">
      <w:pPr>
        <w:tabs>
          <w:tab w:val="left" w:pos="1679"/>
        </w:tabs>
        <w:spacing w:before="35" w:line="354" w:lineRule="exact"/>
        <w:ind w:left="1179"/>
        <w:rPr>
          <w:i/>
          <w:sz w:val="16"/>
        </w:rPr>
      </w:pPr>
      <w:r>
        <w:rPr>
          <w:rFonts w:ascii="Symbol" w:hAnsi="Symbol"/>
          <w:i/>
          <w:spacing w:val="-10"/>
          <w:w w:val="110"/>
          <w:position w:val="-9"/>
          <w:sz w:val="30"/>
        </w:rPr>
        <w:lastRenderedPageBreak/>
        <w:t></w:t>
      </w:r>
      <w:r>
        <w:rPr>
          <w:position w:val="-9"/>
          <w:sz w:val="30"/>
        </w:rPr>
        <w:tab/>
      </w:r>
      <w:r>
        <w:rPr>
          <w:rFonts w:ascii="Symbol" w:hAnsi="Symbol"/>
          <w:w w:val="110"/>
          <w:position w:val="-9"/>
          <w:sz w:val="28"/>
        </w:rPr>
        <w:t></w:t>
      </w:r>
      <w:r>
        <w:rPr>
          <w:spacing w:val="30"/>
          <w:w w:val="110"/>
          <w:position w:val="-9"/>
          <w:sz w:val="28"/>
        </w:rPr>
        <w:t xml:space="preserve"> </w:t>
      </w:r>
      <w:r>
        <w:rPr>
          <w:rFonts w:ascii="Symbol" w:hAnsi="Symbol"/>
          <w:spacing w:val="-5"/>
          <w:w w:val="110"/>
          <w:position w:val="7"/>
          <w:sz w:val="28"/>
        </w:rPr>
        <w:t></w:t>
      </w:r>
      <w:r>
        <w:rPr>
          <w:i/>
          <w:spacing w:val="-5"/>
          <w:w w:val="110"/>
          <w:sz w:val="16"/>
        </w:rPr>
        <w:t>ЗВ</w:t>
      </w:r>
    </w:p>
    <w:p w:rsidR="002767C5" w:rsidRDefault="002767C5" w:rsidP="002767C5">
      <w:pPr>
        <w:pStyle w:val="a3"/>
        <w:spacing w:before="208" w:line="181" w:lineRule="exact"/>
        <w:ind w:left="84"/>
      </w:pPr>
      <w:r>
        <w:br w:type="column"/>
      </w:r>
      <w:r>
        <w:rPr>
          <w:rFonts w:ascii="Symbol" w:hAnsi="Symbol"/>
          <w:spacing w:val="-2"/>
          <w:w w:val="115"/>
        </w:rPr>
        <w:lastRenderedPageBreak/>
        <w:t></w:t>
      </w:r>
      <w:r>
        <w:rPr>
          <w:spacing w:val="-2"/>
          <w:w w:val="115"/>
        </w:rPr>
        <w:t>100%</w:t>
      </w:r>
    </w:p>
    <w:p w:rsidR="002767C5" w:rsidRDefault="002767C5" w:rsidP="002767C5">
      <w:pPr>
        <w:spacing w:before="35" w:line="354" w:lineRule="exact"/>
        <w:ind w:left="1179"/>
        <w:rPr>
          <w:i/>
          <w:sz w:val="16"/>
        </w:rPr>
      </w:pPr>
      <w:r>
        <w:br w:type="column"/>
      </w:r>
      <w:r>
        <w:rPr>
          <w:rFonts w:ascii="Symbol" w:hAnsi="Symbol"/>
          <w:i/>
          <w:w w:val="110"/>
          <w:position w:val="-9"/>
          <w:sz w:val="30"/>
        </w:rPr>
        <w:lastRenderedPageBreak/>
        <w:t></w:t>
      </w:r>
      <w:r>
        <w:rPr>
          <w:spacing w:val="46"/>
          <w:w w:val="110"/>
          <w:position w:val="-9"/>
          <w:sz w:val="30"/>
        </w:rPr>
        <w:t xml:space="preserve"> </w:t>
      </w:r>
      <w:r>
        <w:rPr>
          <w:rFonts w:ascii="Symbol" w:hAnsi="Symbol"/>
          <w:w w:val="110"/>
          <w:position w:val="-9"/>
          <w:sz w:val="28"/>
        </w:rPr>
        <w:t></w:t>
      </w:r>
      <w:r>
        <w:rPr>
          <w:spacing w:val="24"/>
          <w:w w:val="110"/>
          <w:position w:val="-9"/>
          <w:sz w:val="28"/>
        </w:rPr>
        <w:t xml:space="preserve"> </w:t>
      </w:r>
      <w:r>
        <w:rPr>
          <w:rFonts w:ascii="Symbol" w:hAnsi="Symbol"/>
          <w:spacing w:val="-5"/>
          <w:w w:val="110"/>
          <w:position w:val="7"/>
          <w:sz w:val="28"/>
        </w:rPr>
        <w:t></w:t>
      </w:r>
      <w:r>
        <w:rPr>
          <w:i/>
          <w:spacing w:val="-5"/>
          <w:w w:val="110"/>
          <w:sz w:val="16"/>
        </w:rPr>
        <w:t>ЗВ</w:t>
      </w:r>
    </w:p>
    <w:p w:rsidR="002767C5" w:rsidRDefault="002767C5" w:rsidP="002767C5">
      <w:pPr>
        <w:pStyle w:val="a3"/>
        <w:spacing w:before="208" w:line="181" w:lineRule="exact"/>
        <w:ind w:left="82"/>
      </w:pPr>
      <w:r>
        <w:br w:type="column"/>
      </w:r>
      <w:r>
        <w:rPr>
          <w:rFonts w:ascii="Symbol" w:hAnsi="Symbol"/>
          <w:spacing w:val="-4"/>
          <w:w w:val="110"/>
        </w:rPr>
        <w:lastRenderedPageBreak/>
        <w:t></w:t>
      </w:r>
      <w:r>
        <w:rPr>
          <w:spacing w:val="-4"/>
          <w:w w:val="110"/>
        </w:rPr>
        <w:t>100%</w:t>
      </w:r>
    </w:p>
    <w:p w:rsidR="002767C5" w:rsidRDefault="002767C5" w:rsidP="002767C5">
      <w:pPr>
        <w:spacing w:line="181" w:lineRule="exact"/>
        <w:sectPr w:rsidR="002767C5">
          <w:type w:val="continuous"/>
          <w:pgSz w:w="11910" w:h="16840"/>
          <w:pgMar w:top="1040" w:right="440" w:bottom="280" w:left="900" w:header="0" w:footer="982" w:gutter="0"/>
          <w:cols w:num="4" w:space="720" w:equalWidth="0">
            <w:col w:w="2350" w:space="40"/>
            <w:col w:w="941" w:space="888"/>
            <w:col w:w="2105" w:space="39"/>
            <w:col w:w="4207"/>
          </w:cols>
        </w:sectPr>
      </w:pPr>
      <w:bookmarkStart w:id="0" w:name="_GoBack"/>
      <w:bookmarkEnd w:id="0"/>
    </w:p>
    <w:p w:rsidR="002767C5" w:rsidRDefault="002767C5" w:rsidP="002767C5">
      <w:pPr>
        <w:pStyle w:val="a5"/>
        <w:numPr>
          <w:ilvl w:val="1"/>
          <w:numId w:val="2"/>
        </w:numPr>
        <w:tabs>
          <w:tab w:val="left" w:pos="1360"/>
          <w:tab w:val="right" w:pos="5299"/>
        </w:tabs>
        <w:spacing w:line="274" w:lineRule="exact"/>
        <w:ind w:left="1360" w:hanging="421"/>
        <w:rPr>
          <w:position w:val="-7"/>
          <w:sz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1C5822DA" wp14:editId="7C3DD571">
                <wp:simplePos x="0" y="0"/>
                <wp:positionH relativeFrom="page">
                  <wp:posOffset>1801506</wp:posOffset>
                </wp:positionH>
                <wp:positionV relativeFrom="paragraph">
                  <wp:posOffset>19434</wp:posOffset>
                </wp:positionV>
                <wp:extent cx="309245" cy="1270"/>
                <wp:effectExtent l="0" t="0" r="0" b="0"/>
                <wp:wrapNone/>
                <wp:docPr id="356" name="Graphic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245">
                              <a:moveTo>
                                <a:pt x="0" y="0"/>
                              </a:moveTo>
                              <a:lnTo>
                                <a:pt x="308811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4C249" id="Graphic 356" o:spid="_x0000_s1026" style="position:absolute;margin-left:141.85pt;margin-top:1.55pt;width:24.35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" path="m,l308811,e" filled="f" strokeweight=".20442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B323E7E" wp14:editId="01945E17">
                <wp:simplePos x="0" y="0"/>
                <wp:positionH relativeFrom="page">
                  <wp:posOffset>4327585</wp:posOffset>
                </wp:positionH>
                <wp:positionV relativeFrom="paragraph">
                  <wp:posOffset>19434</wp:posOffset>
                </wp:positionV>
                <wp:extent cx="306070" cy="1270"/>
                <wp:effectExtent l="0" t="0" r="0" b="0"/>
                <wp:wrapNone/>
                <wp:docPr id="357" name="Graphic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70">
                              <a:moveTo>
                                <a:pt x="0" y="0"/>
                              </a:moveTo>
                              <a:lnTo>
                                <a:pt x="305446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A553C" id="Graphic 357" o:spid="_x0000_s1026" style="position:absolute;margin-left:340.75pt;margin-top:1.55pt;width:24.1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" path="m,l305446,e" filled="f" strokeweight=".20442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3EA44A4" wp14:editId="3D580878">
                <wp:simplePos x="0" y="0"/>
                <wp:positionH relativeFrom="page">
                  <wp:posOffset>1856022</wp:posOffset>
                </wp:positionH>
                <wp:positionV relativeFrom="paragraph">
                  <wp:posOffset>42638</wp:posOffset>
                </wp:positionV>
                <wp:extent cx="123825" cy="196850"/>
                <wp:effectExtent l="0" t="0" r="0" b="0"/>
                <wp:wrapNone/>
                <wp:docPr id="358" name="Text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7C5" w:rsidRDefault="002767C5" w:rsidP="002767C5">
                            <w:pPr>
                              <w:spacing w:line="310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10"/>
                                <w:sz w:val="28"/>
                              </w:rPr>
                              <w:t>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A44A4" id="Textbox 358" o:spid="_x0000_s1029" type="#_x0000_t202" style="position:absolute;left:0;text-align:left;margin-left:146.15pt;margin-top:3.35pt;width:9.75pt;height:15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" filled="f" stroked="f">
                <v:path arrowok="t"/>
                <v:textbox inset="0,0,0,0">
                  <w:txbxContent>
                    <w:p w:rsidR="002767C5" w:rsidRDefault="002767C5" w:rsidP="002767C5">
                      <w:pPr>
                        <w:spacing w:line="310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pacing w:val="-10"/>
                          <w:w w:val="110"/>
                          <w:sz w:val="28"/>
                        </w:rPr>
                        <w:t>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549AE1B" wp14:editId="26A9477C">
                <wp:simplePos x="0" y="0"/>
                <wp:positionH relativeFrom="page">
                  <wp:posOffset>4358330</wp:posOffset>
                </wp:positionH>
                <wp:positionV relativeFrom="paragraph">
                  <wp:posOffset>42989</wp:posOffset>
                </wp:positionV>
                <wp:extent cx="122555" cy="196850"/>
                <wp:effectExtent l="0" t="0" r="0" b="0"/>
                <wp:wrapNone/>
                <wp:docPr id="359" name="Text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7C5" w:rsidRDefault="002767C5" w:rsidP="002767C5">
                            <w:pPr>
                              <w:spacing w:line="310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10"/>
                                <w:sz w:val="28"/>
                              </w:rPr>
                              <w:t>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9AE1B" id="Textbox 359" o:spid="_x0000_s1030" type="#_x0000_t202" style="position:absolute;left:0;text-align:left;margin-left:343.2pt;margin-top:3.4pt;width:9.65pt;height:15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" filled="f" stroked="f">
                <v:path arrowok="t"/>
                <v:textbox inset="0,0,0,0">
                  <w:txbxContent>
                    <w:p w:rsidR="002767C5" w:rsidRDefault="002767C5" w:rsidP="002767C5">
                      <w:pPr>
                        <w:spacing w:line="310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pacing w:val="-10"/>
                          <w:w w:val="110"/>
                          <w:sz w:val="28"/>
                        </w:rPr>
                        <w:t>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5"/>
          <w:w w:val="110"/>
          <w:sz w:val="16"/>
        </w:rPr>
        <w:t>ЗВ</w:t>
      </w:r>
      <w:r>
        <w:rPr>
          <w:sz w:val="16"/>
        </w:rPr>
        <w:tab/>
      </w:r>
      <w:r>
        <w:rPr>
          <w:spacing w:val="-10"/>
          <w:w w:val="110"/>
          <w:position w:val="-7"/>
          <w:sz w:val="28"/>
        </w:rPr>
        <w:t>4</w:t>
      </w:r>
    </w:p>
    <w:p w:rsidR="00E2746A" w:rsidRDefault="002767C5" w:rsidP="002767C5">
      <w:r>
        <w:rPr>
          <w:i/>
          <w:spacing w:val="-10"/>
          <w:w w:val="115"/>
          <w:sz w:val="16"/>
        </w:rPr>
        <w:t>І</w:t>
      </w:r>
      <w:r>
        <w:rPr>
          <w:i/>
          <w:sz w:val="16"/>
        </w:rPr>
        <w:tab/>
      </w:r>
    </w:p>
    <w:sectPr w:rsidR="00E2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ADC"/>
    <w:multiLevelType w:val="hybridMultilevel"/>
    <w:tmpl w:val="4F82B7E2"/>
    <w:lvl w:ilvl="0" w:tplc="FC1092DA">
      <w:start w:val="1"/>
      <w:numFmt w:val="decimal"/>
      <w:lvlText w:val="%1"/>
      <w:lvlJc w:val="left"/>
      <w:pPr>
        <w:ind w:left="23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633C76EE">
      <w:numFmt w:val="bullet"/>
      <w:lvlText w:val="•"/>
      <w:lvlJc w:val="left"/>
      <w:pPr>
        <w:ind w:left="1272" w:hanging="221"/>
      </w:pPr>
      <w:rPr>
        <w:rFonts w:hint="default"/>
        <w:lang w:val="uk-UA" w:eastAsia="en-US" w:bidi="ar-SA"/>
      </w:rPr>
    </w:lvl>
    <w:lvl w:ilvl="2" w:tplc="2BAE06C0">
      <w:numFmt w:val="bullet"/>
      <w:lvlText w:val="•"/>
      <w:lvlJc w:val="left"/>
      <w:pPr>
        <w:ind w:left="2304" w:hanging="221"/>
      </w:pPr>
      <w:rPr>
        <w:rFonts w:hint="default"/>
        <w:lang w:val="uk-UA" w:eastAsia="en-US" w:bidi="ar-SA"/>
      </w:rPr>
    </w:lvl>
    <w:lvl w:ilvl="3" w:tplc="5FAA968C">
      <w:numFmt w:val="bullet"/>
      <w:lvlText w:val="•"/>
      <w:lvlJc w:val="left"/>
      <w:pPr>
        <w:ind w:left="3337" w:hanging="221"/>
      </w:pPr>
      <w:rPr>
        <w:rFonts w:hint="default"/>
        <w:lang w:val="uk-UA" w:eastAsia="en-US" w:bidi="ar-SA"/>
      </w:rPr>
    </w:lvl>
    <w:lvl w:ilvl="4" w:tplc="0C22F2B0">
      <w:numFmt w:val="bullet"/>
      <w:lvlText w:val="•"/>
      <w:lvlJc w:val="left"/>
      <w:pPr>
        <w:ind w:left="4369" w:hanging="221"/>
      </w:pPr>
      <w:rPr>
        <w:rFonts w:hint="default"/>
        <w:lang w:val="uk-UA" w:eastAsia="en-US" w:bidi="ar-SA"/>
      </w:rPr>
    </w:lvl>
    <w:lvl w:ilvl="5" w:tplc="CE1C98B6">
      <w:numFmt w:val="bullet"/>
      <w:lvlText w:val="•"/>
      <w:lvlJc w:val="left"/>
      <w:pPr>
        <w:ind w:left="5402" w:hanging="221"/>
      </w:pPr>
      <w:rPr>
        <w:rFonts w:hint="default"/>
        <w:lang w:val="uk-UA" w:eastAsia="en-US" w:bidi="ar-SA"/>
      </w:rPr>
    </w:lvl>
    <w:lvl w:ilvl="6" w:tplc="EA7C54F4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  <w:lvl w:ilvl="7" w:tplc="9144778A">
      <w:numFmt w:val="bullet"/>
      <w:lvlText w:val="•"/>
      <w:lvlJc w:val="left"/>
      <w:pPr>
        <w:ind w:left="7466" w:hanging="221"/>
      </w:pPr>
      <w:rPr>
        <w:rFonts w:hint="default"/>
        <w:lang w:val="uk-UA" w:eastAsia="en-US" w:bidi="ar-SA"/>
      </w:rPr>
    </w:lvl>
    <w:lvl w:ilvl="8" w:tplc="4A2860BE">
      <w:numFmt w:val="bullet"/>
      <w:lvlText w:val="•"/>
      <w:lvlJc w:val="left"/>
      <w:pPr>
        <w:ind w:left="8499" w:hanging="221"/>
      </w:pPr>
      <w:rPr>
        <w:rFonts w:hint="default"/>
        <w:lang w:val="uk-UA" w:eastAsia="en-US" w:bidi="ar-SA"/>
      </w:rPr>
    </w:lvl>
  </w:abstractNum>
  <w:abstractNum w:abstractNumId="1" w15:restartNumberingAfterBreak="0">
    <w:nsid w:val="1889048E"/>
    <w:multiLevelType w:val="multilevel"/>
    <w:tmpl w:val="E6E6A99A"/>
    <w:lvl w:ilvl="0">
      <w:start w:val="1"/>
      <w:numFmt w:val="decimal"/>
      <w:lvlText w:val="%1"/>
      <w:lvlJc w:val="left"/>
      <w:pPr>
        <w:ind w:left="1150" w:hanging="212"/>
        <w:jc w:val="left"/>
      </w:pPr>
      <w:rPr>
        <w:rFonts w:hint="default"/>
        <w:spacing w:val="0"/>
        <w:w w:val="99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61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82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05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2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5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73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9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18" w:hanging="423"/>
      </w:pPr>
      <w:rPr>
        <w:rFonts w:hint="default"/>
        <w:lang w:val="uk-UA" w:eastAsia="en-US" w:bidi="ar-SA"/>
      </w:rPr>
    </w:lvl>
  </w:abstractNum>
  <w:abstractNum w:abstractNumId="2" w15:restartNumberingAfterBreak="0">
    <w:nsid w:val="477A693A"/>
    <w:multiLevelType w:val="hybridMultilevel"/>
    <w:tmpl w:val="35FC6D18"/>
    <w:lvl w:ilvl="0" w:tplc="9A646F1C">
      <w:start w:val="1"/>
      <w:numFmt w:val="decimal"/>
      <w:lvlText w:val="%1."/>
      <w:lvlJc w:val="left"/>
      <w:pPr>
        <w:ind w:left="233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D0A505C">
      <w:start w:val="1"/>
      <w:numFmt w:val="decimal"/>
      <w:lvlText w:val="%2"/>
      <w:lvlJc w:val="left"/>
      <w:pPr>
        <w:ind w:left="1199" w:hanging="260"/>
        <w:jc w:val="left"/>
      </w:pPr>
      <w:rPr>
        <w:rFonts w:hint="default"/>
        <w:spacing w:val="0"/>
        <w:w w:val="99"/>
        <w:lang w:val="uk-UA" w:eastAsia="en-US" w:bidi="ar-SA"/>
      </w:rPr>
    </w:lvl>
    <w:lvl w:ilvl="2" w:tplc="416085F4">
      <w:numFmt w:val="bullet"/>
      <w:lvlText w:val="•"/>
      <w:lvlJc w:val="left"/>
      <w:pPr>
        <w:ind w:left="1200" w:hanging="260"/>
      </w:pPr>
      <w:rPr>
        <w:rFonts w:hint="default"/>
        <w:lang w:val="uk-UA" w:eastAsia="en-US" w:bidi="ar-SA"/>
      </w:rPr>
    </w:lvl>
    <w:lvl w:ilvl="3" w:tplc="89DC3894">
      <w:numFmt w:val="bullet"/>
      <w:lvlText w:val="•"/>
      <w:lvlJc w:val="left"/>
      <w:pPr>
        <w:ind w:left="1220" w:hanging="260"/>
      </w:pPr>
      <w:rPr>
        <w:rFonts w:hint="default"/>
        <w:lang w:val="uk-UA" w:eastAsia="en-US" w:bidi="ar-SA"/>
      </w:rPr>
    </w:lvl>
    <w:lvl w:ilvl="4" w:tplc="DD3492FE">
      <w:numFmt w:val="bullet"/>
      <w:lvlText w:val="•"/>
      <w:lvlJc w:val="left"/>
      <w:pPr>
        <w:ind w:left="1580" w:hanging="260"/>
      </w:pPr>
      <w:rPr>
        <w:rFonts w:hint="default"/>
        <w:lang w:val="uk-UA" w:eastAsia="en-US" w:bidi="ar-SA"/>
      </w:rPr>
    </w:lvl>
    <w:lvl w:ilvl="5" w:tplc="95508CB0">
      <w:numFmt w:val="bullet"/>
      <w:lvlText w:val="•"/>
      <w:lvlJc w:val="left"/>
      <w:pPr>
        <w:ind w:left="1640" w:hanging="260"/>
      </w:pPr>
      <w:rPr>
        <w:rFonts w:hint="default"/>
        <w:lang w:val="uk-UA" w:eastAsia="en-US" w:bidi="ar-SA"/>
      </w:rPr>
    </w:lvl>
    <w:lvl w:ilvl="6" w:tplc="A490AD0E">
      <w:numFmt w:val="bullet"/>
      <w:lvlText w:val="•"/>
      <w:lvlJc w:val="left"/>
      <w:pPr>
        <w:ind w:left="1629" w:hanging="260"/>
      </w:pPr>
      <w:rPr>
        <w:rFonts w:hint="default"/>
        <w:lang w:val="uk-UA" w:eastAsia="en-US" w:bidi="ar-SA"/>
      </w:rPr>
    </w:lvl>
    <w:lvl w:ilvl="7" w:tplc="7B329CEE">
      <w:numFmt w:val="bullet"/>
      <w:lvlText w:val="•"/>
      <w:lvlJc w:val="left"/>
      <w:pPr>
        <w:ind w:left="1618" w:hanging="260"/>
      </w:pPr>
      <w:rPr>
        <w:rFonts w:hint="default"/>
        <w:lang w:val="uk-UA" w:eastAsia="en-US" w:bidi="ar-SA"/>
      </w:rPr>
    </w:lvl>
    <w:lvl w:ilvl="8" w:tplc="BBC4FF64">
      <w:numFmt w:val="bullet"/>
      <w:lvlText w:val="•"/>
      <w:lvlJc w:val="left"/>
      <w:pPr>
        <w:ind w:left="1608" w:hanging="260"/>
      </w:pPr>
      <w:rPr>
        <w:rFonts w:hint="default"/>
        <w:lang w:val="uk-UA" w:eastAsia="en-US" w:bidi="ar-SA"/>
      </w:rPr>
    </w:lvl>
  </w:abstractNum>
  <w:abstractNum w:abstractNumId="3" w15:restartNumberingAfterBreak="0">
    <w:nsid w:val="674C23E7"/>
    <w:multiLevelType w:val="hybridMultilevel"/>
    <w:tmpl w:val="40544490"/>
    <w:lvl w:ilvl="0" w:tplc="CCF8F854">
      <w:start w:val="1"/>
      <w:numFmt w:val="decimal"/>
      <w:lvlText w:val="%1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66122F1C">
      <w:numFmt w:val="bullet"/>
      <w:lvlText w:val="•"/>
      <w:lvlJc w:val="left"/>
      <w:pPr>
        <w:ind w:left="1452" w:hanging="212"/>
      </w:pPr>
      <w:rPr>
        <w:rFonts w:hint="default"/>
        <w:lang w:val="uk-UA" w:eastAsia="en-US" w:bidi="ar-SA"/>
      </w:rPr>
    </w:lvl>
    <w:lvl w:ilvl="2" w:tplc="CFB0269C">
      <w:numFmt w:val="bullet"/>
      <w:lvlText w:val="•"/>
      <w:lvlJc w:val="left"/>
      <w:pPr>
        <w:ind w:left="2464" w:hanging="212"/>
      </w:pPr>
      <w:rPr>
        <w:rFonts w:hint="default"/>
        <w:lang w:val="uk-UA" w:eastAsia="en-US" w:bidi="ar-SA"/>
      </w:rPr>
    </w:lvl>
    <w:lvl w:ilvl="3" w:tplc="9E940882">
      <w:numFmt w:val="bullet"/>
      <w:lvlText w:val="•"/>
      <w:lvlJc w:val="left"/>
      <w:pPr>
        <w:ind w:left="3477" w:hanging="212"/>
      </w:pPr>
      <w:rPr>
        <w:rFonts w:hint="default"/>
        <w:lang w:val="uk-UA" w:eastAsia="en-US" w:bidi="ar-SA"/>
      </w:rPr>
    </w:lvl>
    <w:lvl w:ilvl="4" w:tplc="E16212D2">
      <w:numFmt w:val="bullet"/>
      <w:lvlText w:val="•"/>
      <w:lvlJc w:val="left"/>
      <w:pPr>
        <w:ind w:left="4489" w:hanging="212"/>
      </w:pPr>
      <w:rPr>
        <w:rFonts w:hint="default"/>
        <w:lang w:val="uk-UA" w:eastAsia="en-US" w:bidi="ar-SA"/>
      </w:rPr>
    </w:lvl>
    <w:lvl w:ilvl="5" w:tplc="5414DE4C">
      <w:numFmt w:val="bullet"/>
      <w:lvlText w:val="•"/>
      <w:lvlJc w:val="left"/>
      <w:pPr>
        <w:ind w:left="5502" w:hanging="212"/>
      </w:pPr>
      <w:rPr>
        <w:rFonts w:hint="default"/>
        <w:lang w:val="uk-UA" w:eastAsia="en-US" w:bidi="ar-SA"/>
      </w:rPr>
    </w:lvl>
    <w:lvl w:ilvl="6" w:tplc="BACE1552">
      <w:numFmt w:val="bullet"/>
      <w:lvlText w:val="•"/>
      <w:lvlJc w:val="left"/>
      <w:pPr>
        <w:ind w:left="6514" w:hanging="212"/>
      </w:pPr>
      <w:rPr>
        <w:rFonts w:hint="default"/>
        <w:lang w:val="uk-UA" w:eastAsia="en-US" w:bidi="ar-SA"/>
      </w:rPr>
    </w:lvl>
    <w:lvl w:ilvl="7" w:tplc="61EE48AC">
      <w:numFmt w:val="bullet"/>
      <w:lvlText w:val="•"/>
      <w:lvlJc w:val="left"/>
      <w:pPr>
        <w:ind w:left="7526" w:hanging="212"/>
      </w:pPr>
      <w:rPr>
        <w:rFonts w:hint="default"/>
        <w:lang w:val="uk-UA" w:eastAsia="en-US" w:bidi="ar-SA"/>
      </w:rPr>
    </w:lvl>
    <w:lvl w:ilvl="8" w:tplc="3FFAC5F6">
      <w:numFmt w:val="bullet"/>
      <w:lvlText w:val="•"/>
      <w:lvlJc w:val="left"/>
      <w:pPr>
        <w:ind w:left="8539" w:hanging="21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C5"/>
    <w:rsid w:val="002767C5"/>
    <w:rsid w:val="003C1131"/>
    <w:rsid w:val="009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671AB-C9C7-45CA-8E9A-4AB88ED6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6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2767C5"/>
    <w:pPr>
      <w:outlineLvl w:val="2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2767C5"/>
    <w:pPr>
      <w:ind w:left="329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2767C5"/>
    <w:rPr>
      <w:rFonts w:ascii="Times New Roman" w:eastAsia="Times New Roman" w:hAnsi="Times New Roman" w:cs="Times New Roman"/>
      <w:sz w:val="29"/>
      <w:szCs w:val="29"/>
      <w:lang w:val="uk-UA"/>
    </w:rPr>
  </w:style>
  <w:style w:type="character" w:customStyle="1" w:styleId="60">
    <w:name w:val="Заголовок 6 Знак"/>
    <w:basedOn w:val="a0"/>
    <w:link w:val="6"/>
    <w:uiPriority w:val="1"/>
    <w:rsid w:val="002767C5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2767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67C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67C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2767C5"/>
    <w:pPr>
      <w:ind w:left="233" w:hanging="210"/>
    </w:pPr>
  </w:style>
  <w:style w:type="paragraph" w:customStyle="1" w:styleId="TableParagraph">
    <w:name w:val="Table Paragraph"/>
    <w:basedOn w:val="a"/>
    <w:uiPriority w:val="1"/>
    <w:qFormat/>
    <w:rsid w:val="0027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2024-10-20T13:12:00Z</dcterms:created>
  <dcterms:modified xsi:type="dcterms:W3CDTF">2024-10-20T13:12:00Z</dcterms:modified>
</cp:coreProperties>
</file>