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45" w:rsidRDefault="00614845" w:rsidP="00614845">
      <w:pPr>
        <w:spacing w:before="93"/>
        <w:ind w:left="1660" w:right="1831"/>
        <w:jc w:val="center"/>
        <w:rPr>
          <w:rFonts w:ascii="Arial" w:hAnsi="Arial"/>
          <w:b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330835</wp:posOffset>
                </wp:positionV>
                <wp:extent cx="3672205" cy="1270"/>
                <wp:effectExtent l="12700" t="10160" r="10795" b="762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2205" cy="1270"/>
                        </a:xfrm>
                        <a:custGeom>
                          <a:avLst/>
                          <a:gdLst>
                            <a:gd name="T0" fmla="+- 0 3005 3005"/>
                            <a:gd name="T1" fmla="*/ T0 w 5783"/>
                            <a:gd name="T2" fmla="+- 0 8787 3005"/>
                            <a:gd name="T3" fmla="*/ T2 w 57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83">
                              <a:moveTo>
                                <a:pt x="0" y="0"/>
                              </a:moveTo>
                              <a:lnTo>
                                <a:pt x="578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62B7D" id="Полилиния 8" o:spid="_x0000_s1026" style="position:absolute;margin-left:150.25pt;margin-top:26.05pt;width:289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" path="m,l5782,e" filled="f" strokecolor="#231f20" strokeweight=".5pt">
                <v:path arrowok="t" o:connecttype="custom" o:connectlocs="0,0;367157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color w:val="231F20"/>
          <w:w w:val="90"/>
          <w:sz w:val="28"/>
        </w:rPr>
        <w:t>ТЕМА</w:t>
      </w:r>
      <w:r>
        <w:rPr>
          <w:rFonts w:ascii="Arial" w:hAnsi="Arial"/>
          <w:b/>
          <w:color w:val="231F20"/>
          <w:spacing w:val="2"/>
          <w:w w:val="90"/>
          <w:sz w:val="28"/>
        </w:rPr>
        <w:t xml:space="preserve"> </w:t>
      </w:r>
      <w:r>
        <w:rPr>
          <w:rFonts w:ascii="Arial" w:hAnsi="Arial"/>
          <w:b/>
          <w:color w:val="231F20"/>
          <w:w w:val="90"/>
          <w:sz w:val="28"/>
        </w:rPr>
        <w:t>6.</w:t>
      </w:r>
    </w:p>
    <w:p w:rsidR="00614845" w:rsidRDefault="00614845" w:rsidP="00614845">
      <w:pPr>
        <w:pStyle w:val="a3"/>
        <w:spacing w:before="9"/>
        <w:rPr>
          <w:rFonts w:ascii="Arial"/>
          <w:b/>
          <w:sz w:val="26"/>
        </w:rPr>
      </w:pPr>
    </w:p>
    <w:p w:rsidR="00614845" w:rsidRDefault="00614845" w:rsidP="00614845">
      <w:pPr>
        <w:pStyle w:val="1"/>
        <w:ind w:left="53" w:right="224"/>
      </w:pPr>
      <w:r>
        <w:rPr>
          <w:color w:val="231F20"/>
          <w:w w:val="85"/>
        </w:rPr>
        <w:t>ПРИМІТКИ</w:t>
      </w:r>
      <w:r>
        <w:rPr>
          <w:color w:val="231F20"/>
          <w:spacing w:val="63"/>
          <w:w w:val="85"/>
        </w:rPr>
        <w:t xml:space="preserve"> </w:t>
      </w:r>
      <w:r>
        <w:rPr>
          <w:color w:val="231F20"/>
          <w:w w:val="85"/>
        </w:rPr>
        <w:t>ДО</w:t>
      </w:r>
      <w:r>
        <w:rPr>
          <w:color w:val="231F20"/>
          <w:spacing w:val="64"/>
          <w:w w:val="85"/>
        </w:rPr>
        <w:t xml:space="preserve"> </w:t>
      </w:r>
      <w:r>
        <w:rPr>
          <w:color w:val="231F20"/>
          <w:w w:val="85"/>
        </w:rPr>
        <w:t>РІЧНОЇ</w:t>
      </w:r>
      <w:r>
        <w:rPr>
          <w:color w:val="231F20"/>
          <w:spacing w:val="64"/>
          <w:w w:val="85"/>
        </w:rPr>
        <w:t xml:space="preserve"> </w:t>
      </w:r>
      <w:r>
        <w:rPr>
          <w:color w:val="231F20"/>
          <w:w w:val="85"/>
        </w:rPr>
        <w:t>ФІНАНСОВОЇ</w:t>
      </w:r>
      <w:r>
        <w:rPr>
          <w:color w:val="231F20"/>
          <w:spacing w:val="63"/>
          <w:w w:val="85"/>
        </w:rPr>
        <w:t xml:space="preserve"> </w:t>
      </w:r>
      <w:r>
        <w:rPr>
          <w:color w:val="231F20"/>
          <w:w w:val="85"/>
        </w:rPr>
        <w:t>ЗВІТНОСТІ</w:t>
      </w:r>
    </w:p>
    <w:p w:rsidR="00614845" w:rsidRDefault="00614845" w:rsidP="00614845">
      <w:pPr>
        <w:pStyle w:val="a3"/>
        <w:spacing w:before="4"/>
        <w:rPr>
          <w:rFonts w:ascii="Arial"/>
          <w:b/>
          <w:sz w:val="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1548130</wp:posOffset>
                </wp:positionH>
                <wp:positionV relativeFrom="paragraph">
                  <wp:posOffset>96520</wp:posOffset>
                </wp:positionV>
                <wp:extent cx="4392295" cy="1270"/>
                <wp:effectExtent l="5080" t="9525" r="12700" b="825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9229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6917"/>
                            <a:gd name="T2" fmla="+- 0 9354 2438"/>
                            <a:gd name="T3" fmla="*/ T2 w 6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17">
                              <a:moveTo>
                                <a:pt x="0" y="0"/>
                              </a:moveTo>
                              <a:lnTo>
                                <a:pt x="691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89806" id="Полилиния 7" o:spid="_x0000_s1026" style="position:absolute;margin-left:121.9pt;margin-top:7.6pt;width:345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" path="m,l6916,e" filled="f" strokecolor="#231f20" strokeweight=".5pt">
                <v:path arrowok="t" o:connecttype="custom" o:connectlocs="0,0;4391660,0" o:connectangles="0,0"/>
                <w10:wrap type="topAndBottom" anchorx="page"/>
              </v:shape>
            </w:pict>
          </mc:Fallback>
        </mc:AlternateContent>
      </w:r>
    </w:p>
    <w:p w:rsidR="00614845" w:rsidRDefault="00614845" w:rsidP="00614845">
      <w:pPr>
        <w:pStyle w:val="3"/>
        <w:numPr>
          <w:ilvl w:val="1"/>
          <w:numId w:val="22"/>
        </w:numPr>
        <w:tabs>
          <w:tab w:val="left" w:pos="1886"/>
        </w:tabs>
        <w:spacing w:before="304"/>
        <w:ind w:hanging="463"/>
        <w:jc w:val="left"/>
      </w:pPr>
      <w:r>
        <w:rPr>
          <w:color w:val="231F20"/>
          <w:w w:val="90"/>
        </w:rPr>
        <w:t>Склад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вимоги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річної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фінансової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звітності</w:t>
      </w:r>
    </w:p>
    <w:p w:rsidR="00614845" w:rsidRDefault="00614845" w:rsidP="00614845">
      <w:pPr>
        <w:pStyle w:val="a3"/>
        <w:spacing w:before="4"/>
        <w:rPr>
          <w:rFonts w:ascii="Arial"/>
          <w:b/>
          <w:sz w:val="23"/>
        </w:rPr>
      </w:pPr>
    </w:p>
    <w:p w:rsidR="00614845" w:rsidRDefault="00614845" w:rsidP="00614845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Згідно з принципом повного висвітлення фінансова звітність повинна містити всю інфор-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мацію про фактичні і потенційні наслідки операцій та подій, яка може вплинути на рішення,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приймаються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основі.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Інформація,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підлягає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розкриттю,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наводиться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безпосеред-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ньо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звітах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примітках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них.</w:t>
      </w:r>
    </w:p>
    <w:p w:rsidR="00614845" w:rsidRDefault="00614845" w:rsidP="00614845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 xml:space="preserve">Згідно з НП(С)БО 1, </w:t>
      </w:r>
      <w:r>
        <w:rPr>
          <w:rFonts w:ascii="Arial" w:hAnsi="Arial"/>
          <w:b/>
          <w:color w:val="231F20"/>
          <w:w w:val="95"/>
        </w:rPr>
        <w:t xml:space="preserve">примітки до фінансової звітності </w:t>
      </w:r>
      <w:r>
        <w:rPr>
          <w:color w:val="231F20"/>
          <w:w w:val="95"/>
        </w:rPr>
        <w:t>– це сукупність показників і пояс-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нень,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забезпечують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деталізацію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обґрунтованість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статей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звітності,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64"/>
        </w:rPr>
        <w:t xml:space="preserve"> </w:t>
      </w:r>
      <w:r>
        <w:rPr>
          <w:color w:val="231F20"/>
          <w:spacing w:val="-1"/>
        </w:rPr>
        <w:t xml:space="preserve">інша інформація, розкриття </w:t>
      </w:r>
      <w:r>
        <w:rPr>
          <w:color w:val="231F20"/>
        </w:rPr>
        <w:t>якої передбачено відповідними національними положеннями</w:t>
      </w:r>
      <w:r>
        <w:rPr>
          <w:color w:val="231F20"/>
          <w:spacing w:val="-65"/>
        </w:rPr>
        <w:t xml:space="preserve"> </w:t>
      </w:r>
      <w:r>
        <w:rPr>
          <w:color w:val="231F20"/>
          <w:w w:val="95"/>
        </w:rPr>
        <w:t>(стандартами)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бухгалтерського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обліку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міжнародними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стандартами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звітності.</w:t>
      </w:r>
    </w:p>
    <w:p w:rsidR="00614845" w:rsidRDefault="00614845" w:rsidP="00614845">
      <w:pPr>
        <w:pStyle w:val="a3"/>
        <w:spacing w:line="251" w:lineRule="exact"/>
        <w:ind w:left="387"/>
        <w:jc w:val="both"/>
      </w:pPr>
      <w:r>
        <w:rPr>
          <w:color w:val="231F20"/>
          <w:w w:val="95"/>
        </w:rPr>
        <w:t>Примітки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річної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включають</w:t>
      </w:r>
      <w:r>
        <w:rPr>
          <w:color w:val="231F20"/>
          <w:spacing w:val="6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три</w:t>
      </w:r>
      <w:r>
        <w:rPr>
          <w:rFonts w:ascii="Arial" w:hAnsi="Arial"/>
          <w:b/>
          <w:color w:val="231F20"/>
          <w:spacing w:val="11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групи</w:t>
      </w:r>
      <w:r>
        <w:rPr>
          <w:rFonts w:ascii="Arial" w:hAnsi="Arial"/>
          <w:b/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інформації:</w:t>
      </w:r>
    </w:p>
    <w:p w:rsidR="00614845" w:rsidRDefault="00614845" w:rsidP="00614845">
      <w:pPr>
        <w:pStyle w:val="a7"/>
        <w:numPr>
          <w:ilvl w:val="0"/>
          <w:numId w:val="21"/>
        </w:numPr>
        <w:tabs>
          <w:tab w:val="left" w:pos="652"/>
        </w:tabs>
        <w:spacing w:before="3"/>
        <w:ind w:hanging="265"/>
      </w:pPr>
      <w:r>
        <w:rPr>
          <w:color w:val="231F20"/>
          <w:w w:val="95"/>
        </w:rPr>
        <w:t>облікову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політику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підприємства;</w:t>
      </w:r>
    </w:p>
    <w:p w:rsidR="00614845" w:rsidRDefault="00614845" w:rsidP="00614845">
      <w:pPr>
        <w:pStyle w:val="a7"/>
        <w:numPr>
          <w:ilvl w:val="0"/>
          <w:numId w:val="21"/>
        </w:numPr>
        <w:tabs>
          <w:tab w:val="left" w:pos="649"/>
        </w:tabs>
        <w:spacing w:before="6" w:line="247" w:lineRule="auto"/>
        <w:ind w:left="104" w:right="276" w:firstLine="283"/>
      </w:pPr>
      <w:r>
        <w:rPr>
          <w:color w:val="231F20"/>
          <w:w w:val="95"/>
        </w:rPr>
        <w:t>інформацію,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яка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наведена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безпосередньо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фінансових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звітах,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але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є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обов’язковою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відповідними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положеннями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(стандартами);</w:t>
      </w:r>
    </w:p>
    <w:p w:rsidR="00614845" w:rsidRDefault="00614845" w:rsidP="00614845">
      <w:pPr>
        <w:pStyle w:val="a7"/>
        <w:numPr>
          <w:ilvl w:val="0"/>
          <w:numId w:val="21"/>
        </w:numPr>
        <w:tabs>
          <w:tab w:val="left" w:pos="652"/>
        </w:tabs>
        <w:spacing w:line="247" w:lineRule="auto"/>
        <w:ind w:left="104" w:right="274" w:firstLine="283"/>
      </w:pPr>
      <w:r>
        <w:rPr>
          <w:color w:val="231F20"/>
          <w:w w:val="95"/>
        </w:rPr>
        <w:t>інформацію,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містить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додатковий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аналіз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статей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забезпечення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її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зрозу-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мілості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достовірності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271].</w:t>
      </w:r>
    </w:p>
    <w:p w:rsidR="00614845" w:rsidRDefault="00614845" w:rsidP="00614845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>Крім того, п. 4 наказу Міністерства фінансів України № 302 від 29.11.2000 р. «Про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примітки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звітності»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передбачено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наводити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іншу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інформацію,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ке-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рівництвом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визнана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суттєвою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дає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більш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об’єктивну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картину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фінансове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становище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діяльності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підприємства.</w:t>
      </w:r>
    </w:p>
    <w:p w:rsidR="00614845" w:rsidRDefault="00614845" w:rsidP="00614845">
      <w:pPr>
        <w:pStyle w:val="a3"/>
        <w:spacing w:line="247" w:lineRule="auto"/>
        <w:ind w:left="104" w:right="276" w:firstLine="283"/>
        <w:jc w:val="both"/>
      </w:pPr>
      <w:r>
        <w:rPr>
          <w:rFonts w:ascii="Arial" w:hAnsi="Arial"/>
          <w:b/>
          <w:color w:val="231F20"/>
          <w:w w:val="95"/>
        </w:rPr>
        <w:t>Перша група інформації</w:t>
      </w:r>
      <w:r>
        <w:rPr>
          <w:color w:val="231F20"/>
          <w:w w:val="95"/>
        </w:rPr>
        <w:t>, яка подається в примітках до фінансової звітності – це розкрит-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тя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облікової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політики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підприємства.</w:t>
      </w:r>
    </w:p>
    <w:p w:rsidR="00614845" w:rsidRDefault="00614845" w:rsidP="00614845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>При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складанні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приміток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необхідно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стежити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тим,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щоб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наведена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інформація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від-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повідала змісту наказу про облікову політику підприємства. Положення наказу про облікову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політику повинні виконуватися підприємством постійно, з року в рік, але це не означає, що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облікової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політики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неможливі.</w:t>
      </w:r>
    </w:p>
    <w:p w:rsidR="00614845" w:rsidRDefault="00614845" w:rsidP="00614845">
      <w:pPr>
        <w:pStyle w:val="a3"/>
        <w:spacing w:line="247" w:lineRule="auto"/>
        <w:ind w:left="104" w:right="275" w:firstLine="283"/>
        <w:jc w:val="both"/>
      </w:pPr>
      <w:r>
        <w:rPr>
          <w:color w:val="231F20"/>
        </w:rPr>
        <w:t>Якщо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протягом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звітного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року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змінювалися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положення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облікової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політики,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такі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винні знайти своє відображення в примітках. Відповідно до п. 9 П(С)БО 6 «Виправлення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помилок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зміни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фінансових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звітах»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зміна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облікової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політики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можлива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тільки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випадках:</w:t>
      </w:r>
    </w:p>
    <w:p w:rsidR="00614845" w:rsidRDefault="00614845" w:rsidP="00614845">
      <w:pPr>
        <w:pStyle w:val="a7"/>
        <w:numPr>
          <w:ilvl w:val="0"/>
          <w:numId w:val="20"/>
        </w:numPr>
        <w:tabs>
          <w:tab w:val="left" w:pos="652"/>
        </w:tabs>
        <w:spacing w:line="252" w:lineRule="exact"/>
        <w:ind w:hanging="265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85"/>
        </w:rPr>
        <w:t>зміни</w:t>
      </w:r>
      <w:r>
        <w:rPr>
          <w:rFonts w:ascii="Arial" w:hAnsi="Arial"/>
          <w:i/>
          <w:color w:val="231F20"/>
          <w:spacing w:val="26"/>
          <w:w w:val="85"/>
        </w:rPr>
        <w:t xml:space="preserve"> </w:t>
      </w:r>
      <w:r>
        <w:rPr>
          <w:rFonts w:ascii="Arial" w:hAnsi="Arial"/>
          <w:i/>
          <w:color w:val="231F20"/>
          <w:w w:val="85"/>
        </w:rPr>
        <w:t>статутних</w:t>
      </w:r>
      <w:r>
        <w:rPr>
          <w:rFonts w:ascii="Arial" w:hAnsi="Arial"/>
          <w:i/>
          <w:color w:val="231F20"/>
          <w:spacing w:val="26"/>
          <w:w w:val="85"/>
        </w:rPr>
        <w:t xml:space="preserve"> </w:t>
      </w:r>
      <w:r>
        <w:rPr>
          <w:rFonts w:ascii="Arial" w:hAnsi="Arial"/>
          <w:i/>
          <w:color w:val="231F20"/>
          <w:w w:val="85"/>
        </w:rPr>
        <w:t>вимог;</w:t>
      </w:r>
    </w:p>
    <w:p w:rsidR="00614845" w:rsidRDefault="00614845" w:rsidP="00614845">
      <w:pPr>
        <w:pStyle w:val="a7"/>
        <w:numPr>
          <w:ilvl w:val="0"/>
          <w:numId w:val="20"/>
        </w:numPr>
        <w:tabs>
          <w:tab w:val="left" w:pos="686"/>
        </w:tabs>
        <w:spacing w:line="247" w:lineRule="auto"/>
        <w:ind w:left="103" w:right="275" w:firstLine="283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зміни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вимог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органу,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що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затверджує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положення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(стандарти)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бухгалтерського</w:t>
      </w:r>
      <w:r>
        <w:rPr>
          <w:rFonts w:ascii="Arial" w:hAnsi="Arial"/>
          <w:i/>
          <w:color w:val="231F20"/>
          <w:spacing w:val="9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обліку,</w:t>
      </w:r>
      <w:r>
        <w:rPr>
          <w:rFonts w:ascii="Arial" w:hAnsi="Arial"/>
          <w:i/>
          <w:color w:val="231F20"/>
          <w:spacing w:val="-55"/>
          <w:w w:val="95"/>
        </w:rPr>
        <w:t xml:space="preserve"> </w:t>
      </w:r>
      <w:r>
        <w:rPr>
          <w:rFonts w:ascii="Arial" w:hAnsi="Arial"/>
          <w:i/>
          <w:color w:val="231F20"/>
        </w:rPr>
        <w:t>тобто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Міністерства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фінансів</w:t>
      </w:r>
      <w:r>
        <w:rPr>
          <w:rFonts w:ascii="Arial" w:hAnsi="Arial"/>
          <w:i/>
          <w:color w:val="231F20"/>
          <w:spacing w:val="-1"/>
        </w:rPr>
        <w:t xml:space="preserve"> </w:t>
      </w:r>
      <w:r>
        <w:rPr>
          <w:rFonts w:ascii="Arial" w:hAnsi="Arial"/>
          <w:i/>
          <w:color w:val="231F20"/>
        </w:rPr>
        <w:t>України;</w:t>
      </w:r>
    </w:p>
    <w:p w:rsidR="00614845" w:rsidRDefault="00614845" w:rsidP="00614845">
      <w:pPr>
        <w:pStyle w:val="a7"/>
        <w:numPr>
          <w:ilvl w:val="0"/>
          <w:numId w:val="20"/>
        </w:numPr>
        <w:tabs>
          <w:tab w:val="left" w:pos="650"/>
        </w:tabs>
        <w:spacing w:line="247" w:lineRule="auto"/>
        <w:ind w:left="103" w:right="276" w:firstLine="283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якщо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зміна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облікової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політики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забезпечить</w:t>
      </w:r>
      <w:r>
        <w:rPr>
          <w:rFonts w:ascii="Arial" w:hAnsi="Arial"/>
          <w:i/>
          <w:color w:val="231F20"/>
          <w:spacing w:val="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достовірне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відображення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подій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або</w:t>
      </w:r>
      <w:r>
        <w:rPr>
          <w:rFonts w:ascii="Arial" w:hAnsi="Arial"/>
          <w:i/>
          <w:color w:val="231F20"/>
          <w:spacing w:val="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опера-</w:t>
      </w:r>
      <w:r>
        <w:rPr>
          <w:rFonts w:ascii="Arial" w:hAnsi="Arial"/>
          <w:i/>
          <w:color w:val="231F20"/>
          <w:spacing w:val="-55"/>
          <w:w w:val="95"/>
        </w:rPr>
        <w:t xml:space="preserve"> </w:t>
      </w:r>
      <w:r>
        <w:rPr>
          <w:rFonts w:ascii="Arial" w:hAnsi="Arial"/>
          <w:i/>
          <w:color w:val="231F20"/>
        </w:rPr>
        <w:t>цій у фінансовій звітності підприємства.</w:t>
      </w:r>
    </w:p>
    <w:p w:rsidR="00614845" w:rsidRDefault="00614845" w:rsidP="00614845">
      <w:pPr>
        <w:pStyle w:val="a3"/>
        <w:ind w:left="386"/>
      </w:pPr>
      <w:r>
        <w:rPr>
          <w:color w:val="231F20"/>
          <w:w w:val="95"/>
        </w:rPr>
        <w:t>Не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може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вважатися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зміною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встановлення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облікової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політики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для:</w:t>
      </w:r>
    </w:p>
    <w:p w:rsidR="00614845" w:rsidRDefault="00614845" w:rsidP="00614845">
      <w:pPr>
        <w:pStyle w:val="a7"/>
        <w:numPr>
          <w:ilvl w:val="0"/>
          <w:numId w:val="19"/>
        </w:numPr>
        <w:tabs>
          <w:tab w:val="left" w:pos="554"/>
        </w:tabs>
        <w:ind w:left="553" w:hanging="168"/>
      </w:pPr>
      <w:r>
        <w:rPr>
          <w:color w:val="231F20"/>
          <w:w w:val="95"/>
        </w:rPr>
        <w:t>подій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операцій,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відрізняються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змістом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попередніх;</w:t>
      </w:r>
    </w:p>
    <w:p w:rsidR="00614845" w:rsidRDefault="00614845" w:rsidP="00614845">
      <w:pPr>
        <w:pStyle w:val="a7"/>
        <w:numPr>
          <w:ilvl w:val="0"/>
          <w:numId w:val="19"/>
        </w:numPr>
        <w:tabs>
          <w:tab w:val="left" w:pos="554"/>
        </w:tabs>
        <w:spacing w:before="5" w:line="247" w:lineRule="auto"/>
        <w:ind w:right="3564" w:firstLine="0"/>
      </w:pPr>
      <w:r>
        <w:rPr>
          <w:color w:val="231F20"/>
        </w:rPr>
        <w:t>подій та операцій, що не відбувалися раніше.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Наприклад,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змін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обліковій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політиці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належать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зміни:</w:t>
      </w:r>
    </w:p>
    <w:p w:rsidR="00614845" w:rsidRDefault="00614845" w:rsidP="00614845">
      <w:pPr>
        <w:pStyle w:val="a7"/>
        <w:numPr>
          <w:ilvl w:val="0"/>
          <w:numId w:val="19"/>
        </w:numPr>
        <w:tabs>
          <w:tab w:val="left" w:pos="554"/>
        </w:tabs>
        <w:spacing w:line="253" w:lineRule="exact"/>
        <w:ind w:left="553" w:hanging="168"/>
      </w:pPr>
      <w:r>
        <w:rPr>
          <w:color w:val="231F20"/>
          <w:w w:val="95"/>
        </w:rPr>
        <w:t>методів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нарахування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амортизації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основних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засобів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нематеріальних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активів;</w:t>
      </w:r>
    </w:p>
    <w:p w:rsidR="00614845" w:rsidRDefault="00614845" w:rsidP="00614845">
      <w:pPr>
        <w:pStyle w:val="a7"/>
        <w:numPr>
          <w:ilvl w:val="0"/>
          <w:numId w:val="19"/>
        </w:numPr>
        <w:tabs>
          <w:tab w:val="left" w:pos="554"/>
        </w:tabs>
        <w:spacing w:before="7"/>
        <w:ind w:left="553" w:hanging="168"/>
      </w:pPr>
      <w:r>
        <w:rPr>
          <w:color w:val="231F20"/>
          <w:w w:val="95"/>
        </w:rPr>
        <w:t>методів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оцінки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вибуття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запасів;</w:t>
      </w:r>
    </w:p>
    <w:p w:rsidR="00614845" w:rsidRDefault="00614845" w:rsidP="00614845">
      <w:pPr>
        <w:pStyle w:val="a7"/>
        <w:numPr>
          <w:ilvl w:val="0"/>
          <w:numId w:val="19"/>
        </w:numPr>
        <w:tabs>
          <w:tab w:val="left" w:pos="554"/>
        </w:tabs>
        <w:spacing w:before="6"/>
        <w:ind w:left="553" w:hanging="168"/>
      </w:pPr>
      <w:r>
        <w:rPr>
          <w:color w:val="231F20"/>
          <w:w w:val="95"/>
        </w:rPr>
        <w:t>порядку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величини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резерву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сумнівних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боргів;</w:t>
      </w:r>
    </w:p>
    <w:p w:rsidR="00614845" w:rsidRDefault="00614845" w:rsidP="00614845">
      <w:pPr>
        <w:pStyle w:val="a7"/>
        <w:numPr>
          <w:ilvl w:val="0"/>
          <w:numId w:val="19"/>
        </w:numPr>
        <w:tabs>
          <w:tab w:val="left" w:pos="554"/>
        </w:tabs>
        <w:spacing w:before="7"/>
        <w:ind w:left="553" w:hanging="168"/>
      </w:pPr>
      <w:r>
        <w:rPr>
          <w:color w:val="231F20"/>
          <w:w w:val="95"/>
        </w:rPr>
        <w:t>методу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оцінки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ступеня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завершеності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операцій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надання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послуг;</w:t>
      </w:r>
    </w:p>
    <w:p w:rsidR="00614845" w:rsidRDefault="00614845" w:rsidP="00614845">
      <w:pPr>
        <w:sectPr w:rsidR="00614845">
          <w:pgSz w:w="11910" w:h="16840"/>
          <w:pgMar w:top="1580" w:right="1140" w:bottom="1260" w:left="1200" w:header="0" w:footer="1065" w:gutter="0"/>
          <w:cols w:space="720"/>
        </w:sectPr>
      </w:pPr>
    </w:p>
    <w:p w:rsidR="00614845" w:rsidRDefault="00614845" w:rsidP="00614845">
      <w:pPr>
        <w:pStyle w:val="a3"/>
        <w:spacing w:before="12"/>
        <w:rPr>
          <w:rFonts w:ascii="Comic Sans MS"/>
          <w:i/>
          <w:sz w:val="24"/>
        </w:rPr>
      </w:pPr>
    </w:p>
    <w:p w:rsidR="00614845" w:rsidRDefault="00614845" w:rsidP="00614845">
      <w:pPr>
        <w:pStyle w:val="a7"/>
        <w:numPr>
          <w:ilvl w:val="1"/>
          <w:numId w:val="19"/>
        </w:numPr>
        <w:tabs>
          <w:tab w:val="left" w:pos="660"/>
        </w:tabs>
        <w:spacing w:line="247" w:lineRule="auto"/>
        <w:ind w:right="165" w:firstLine="0"/>
      </w:pPr>
      <w:r>
        <w:rPr>
          <w:color w:val="231F20"/>
          <w:w w:val="95"/>
        </w:rPr>
        <w:t>порядку резервування коштів для забезпечення майбутніх витрат і платежів [13, c. 272].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Інші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належать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змін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облікових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оцінок.</w:t>
      </w:r>
    </w:p>
    <w:p w:rsidR="00614845" w:rsidRDefault="00614845" w:rsidP="00614845">
      <w:pPr>
        <w:spacing w:line="247" w:lineRule="auto"/>
        <w:ind w:left="217" w:right="162" w:firstLine="283"/>
        <w:jc w:val="both"/>
        <w:rPr>
          <w:rFonts w:ascii="Arial" w:hAnsi="Arial"/>
          <w:i/>
        </w:rPr>
      </w:pPr>
      <w:r>
        <w:rPr>
          <w:rFonts w:ascii="Arial" w:hAnsi="Arial"/>
          <w:b/>
          <w:i/>
          <w:color w:val="231F20"/>
          <w:w w:val="95"/>
        </w:rPr>
        <w:t xml:space="preserve">Облікова оцінка </w:t>
      </w:r>
      <w:r>
        <w:rPr>
          <w:color w:val="231F20"/>
          <w:w w:val="95"/>
        </w:rPr>
        <w:t xml:space="preserve">– </w:t>
      </w:r>
      <w:r>
        <w:rPr>
          <w:rFonts w:ascii="Arial" w:hAnsi="Arial"/>
          <w:i/>
          <w:color w:val="231F20"/>
          <w:w w:val="95"/>
        </w:rPr>
        <w:t>це попередня оцінка, яка використовується підприємством з метою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</w:rPr>
        <w:t>розподілу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витрат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і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доходів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між</w:t>
      </w:r>
      <w:r>
        <w:rPr>
          <w:rFonts w:ascii="Arial" w:hAnsi="Arial"/>
          <w:i/>
          <w:color w:val="231F20"/>
          <w:spacing w:val="-3"/>
        </w:rPr>
        <w:t xml:space="preserve"> </w:t>
      </w:r>
      <w:r>
        <w:rPr>
          <w:rFonts w:ascii="Arial" w:hAnsi="Arial"/>
          <w:i/>
          <w:color w:val="231F20"/>
        </w:rPr>
        <w:t>відповідними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звітними</w:t>
      </w:r>
      <w:r>
        <w:rPr>
          <w:rFonts w:ascii="Arial" w:hAnsi="Arial"/>
          <w:i/>
          <w:color w:val="231F20"/>
          <w:spacing w:val="-4"/>
        </w:rPr>
        <w:t xml:space="preserve"> </w:t>
      </w:r>
      <w:r>
        <w:rPr>
          <w:rFonts w:ascii="Arial" w:hAnsi="Arial"/>
          <w:i/>
          <w:color w:val="231F20"/>
        </w:rPr>
        <w:t>періодами.</w:t>
      </w:r>
    </w:p>
    <w:p w:rsidR="00614845" w:rsidRDefault="00614845" w:rsidP="00614845">
      <w:pPr>
        <w:pStyle w:val="a3"/>
        <w:spacing w:line="247" w:lineRule="auto"/>
        <w:ind w:left="217" w:right="160" w:firstLine="283"/>
        <w:jc w:val="both"/>
      </w:pPr>
      <w:r>
        <w:rPr>
          <w:color w:val="231F20"/>
        </w:rPr>
        <w:t>Наприклад, зміна методу амортизації основних засобів є зміною облікової політики, 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зміна терміну їх експлуатації за рішенням керівництва підприємства </w:t>
      </w:r>
      <w:r>
        <w:rPr>
          <w:color w:val="231F20"/>
          <w:w w:val="105"/>
        </w:rPr>
        <w:t xml:space="preserve">– </w:t>
      </w:r>
      <w:r>
        <w:rPr>
          <w:color w:val="231F20"/>
        </w:rPr>
        <w:t>це зміна облікової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оцінки.</w:t>
      </w:r>
    </w:p>
    <w:p w:rsidR="00614845" w:rsidRDefault="00614845" w:rsidP="00614845">
      <w:pPr>
        <w:spacing w:line="249" w:lineRule="auto"/>
        <w:ind w:left="217" w:right="161" w:firstLine="283"/>
        <w:jc w:val="both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Якщо неможливо розрізнити зміни облікової політики й облікових оцінок, у звітності змі-</w:t>
      </w:r>
      <w:r>
        <w:rPr>
          <w:rFonts w:ascii="Arial" w:hAnsi="Arial"/>
          <w:i/>
          <w:color w:val="231F20"/>
          <w:spacing w:val="-56"/>
          <w:w w:val="95"/>
        </w:rPr>
        <w:t xml:space="preserve"> </w:t>
      </w:r>
      <w:r>
        <w:rPr>
          <w:rFonts w:ascii="Arial" w:hAnsi="Arial"/>
          <w:i/>
          <w:color w:val="231F20"/>
        </w:rPr>
        <w:t>ни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відображаються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як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зміни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облікових</w:t>
      </w:r>
      <w:r>
        <w:rPr>
          <w:rFonts w:ascii="Arial" w:hAnsi="Arial"/>
          <w:i/>
          <w:color w:val="231F20"/>
          <w:spacing w:val="2"/>
        </w:rPr>
        <w:t xml:space="preserve"> </w:t>
      </w:r>
      <w:r>
        <w:rPr>
          <w:rFonts w:ascii="Arial" w:hAnsi="Arial"/>
          <w:i/>
          <w:color w:val="231F20"/>
        </w:rPr>
        <w:t>оцінок.</w:t>
      </w:r>
    </w:p>
    <w:p w:rsidR="00614845" w:rsidRDefault="00614845" w:rsidP="00614845">
      <w:pPr>
        <w:pStyle w:val="a3"/>
        <w:spacing w:line="247" w:lineRule="auto"/>
        <w:ind w:left="217" w:firstLine="283"/>
      </w:pPr>
      <w:r>
        <w:rPr>
          <w:color w:val="231F20"/>
          <w:w w:val="95"/>
        </w:rPr>
        <w:t>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примітках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розкривається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зміст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сума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змін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облікових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оцінках,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впливають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поточний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період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будуть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впливати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майбутні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періоди.</w:t>
      </w:r>
    </w:p>
    <w:p w:rsidR="00614845" w:rsidRDefault="00614845" w:rsidP="00614845">
      <w:pPr>
        <w:pStyle w:val="a3"/>
        <w:spacing w:line="253" w:lineRule="exact"/>
        <w:ind w:left="500"/>
      </w:pPr>
      <w:r>
        <w:rPr>
          <w:color w:val="231F20"/>
          <w:w w:val="95"/>
        </w:rPr>
        <w:t>Якщо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все-таки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мала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місце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зміна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облікової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політики,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примітках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відображаються:</w:t>
      </w:r>
    </w:p>
    <w:p w:rsidR="00614845" w:rsidRDefault="00614845" w:rsidP="00614845">
      <w:pPr>
        <w:pStyle w:val="a7"/>
        <w:numPr>
          <w:ilvl w:val="0"/>
          <w:numId w:val="18"/>
        </w:numPr>
        <w:tabs>
          <w:tab w:val="left" w:pos="699"/>
        </w:tabs>
        <w:ind w:left="698" w:hanging="199"/>
      </w:pPr>
      <w:r>
        <w:rPr>
          <w:color w:val="231F20"/>
          <w:w w:val="95"/>
        </w:rPr>
        <w:t>причина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суть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зміни;</w:t>
      </w:r>
    </w:p>
    <w:p w:rsidR="00614845" w:rsidRDefault="00614845" w:rsidP="00614845">
      <w:pPr>
        <w:pStyle w:val="a7"/>
        <w:numPr>
          <w:ilvl w:val="0"/>
          <w:numId w:val="18"/>
        </w:numPr>
        <w:tabs>
          <w:tab w:val="left" w:pos="699"/>
        </w:tabs>
        <w:spacing w:before="6" w:line="247" w:lineRule="auto"/>
        <w:ind w:right="162" w:firstLine="283"/>
      </w:pPr>
      <w:r>
        <w:rPr>
          <w:color w:val="231F20"/>
          <w:w w:val="95"/>
        </w:rPr>
        <w:t>сума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коригування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нерозподіленого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прибутку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початок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звітного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року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або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обґрунтуван-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неможливості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достовірного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визначення;</w:t>
      </w:r>
    </w:p>
    <w:p w:rsidR="00614845" w:rsidRDefault="00614845" w:rsidP="00614845">
      <w:pPr>
        <w:pStyle w:val="a7"/>
        <w:numPr>
          <w:ilvl w:val="0"/>
          <w:numId w:val="18"/>
        </w:numPr>
        <w:tabs>
          <w:tab w:val="left" w:pos="725"/>
        </w:tabs>
        <w:spacing w:line="247" w:lineRule="auto"/>
        <w:ind w:right="162" w:firstLine="283"/>
      </w:pPr>
      <w:r>
        <w:rPr>
          <w:color w:val="231F20"/>
        </w:rPr>
        <w:t>факт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повторного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подання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порівняльної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інформації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звітах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недоціль-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ність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перерахування.</w:t>
      </w:r>
    </w:p>
    <w:p w:rsidR="00614845" w:rsidRDefault="00614845" w:rsidP="00614845">
      <w:pPr>
        <w:pStyle w:val="a3"/>
        <w:spacing w:line="253" w:lineRule="exact"/>
        <w:ind w:left="500"/>
      </w:pPr>
      <w:r>
        <w:rPr>
          <w:color w:val="231F20"/>
        </w:rPr>
        <w:t>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кожному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П(С)БО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зазначено,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саме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інформація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має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розкрита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примітках.</w:t>
      </w:r>
    </w:p>
    <w:p w:rsidR="00614845" w:rsidRDefault="00614845" w:rsidP="00614845">
      <w:pPr>
        <w:pStyle w:val="a3"/>
        <w:spacing w:before="4" w:line="247" w:lineRule="auto"/>
        <w:ind w:left="217" w:right="159" w:firstLine="283"/>
      </w:pPr>
      <w:r>
        <w:rPr>
          <w:color w:val="231F20"/>
        </w:rPr>
        <w:t>Крім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цього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примітках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повинні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відображатися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події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після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дати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балансу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П(С)БО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«Виправлення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помилок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фінансовій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звітності»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(п.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15–19).</w:t>
      </w:r>
    </w:p>
    <w:p w:rsidR="00614845" w:rsidRDefault="00614845" w:rsidP="00614845">
      <w:pPr>
        <w:spacing w:line="249" w:lineRule="auto"/>
        <w:ind w:left="217" w:right="160" w:firstLine="283"/>
        <w:jc w:val="both"/>
        <w:rPr>
          <w:rFonts w:ascii="Arial" w:hAnsi="Arial"/>
          <w:i/>
        </w:rPr>
      </w:pPr>
      <w:r>
        <w:rPr>
          <w:rFonts w:ascii="Arial" w:hAnsi="Arial"/>
          <w:b/>
          <w:i/>
          <w:color w:val="231F20"/>
          <w:w w:val="90"/>
        </w:rPr>
        <w:t xml:space="preserve">Подія після дати балансу </w:t>
      </w:r>
      <w:r>
        <w:rPr>
          <w:rFonts w:ascii="Arial" w:hAnsi="Arial"/>
          <w:i/>
          <w:color w:val="231F20"/>
          <w:w w:val="90"/>
        </w:rPr>
        <w:t>– це подія, яка відбувається між датою балансу і датою затвер-</w:t>
      </w:r>
      <w:r>
        <w:rPr>
          <w:rFonts w:ascii="Arial" w:hAnsi="Arial"/>
          <w:i/>
          <w:color w:val="231F20"/>
          <w:spacing w:val="1"/>
          <w:w w:val="90"/>
        </w:rPr>
        <w:t xml:space="preserve"> </w:t>
      </w:r>
      <w:r>
        <w:rPr>
          <w:rFonts w:ascii="Arial" w:hAnsi="Arial"/>
          <w:i/>
          <w:color w:val="231F20"/>
          <w:w w:val="95"/>
        </w:rPr>
        <w:t>дження керівництвом фінансової звітності, підготовленої до оприлюднення, яка вплинула</w:t>
      </w:r>
      <w:r>
        <w:rPr>
          <w:rFonts w:ascii="Arial" w:hAnsi="Arial"/>
          <w:i/>
          <w:color w:val="231F20"/>
          <w:spacing w:val="1"/>
          <w:w w:val="95"/>
        </w:rPr>
        <w:t xml:space="preserve"> </w:t>
      </w:r>
      <w:r>
        <w:rPr>
          <w:rFonts w:ascii="Arial" w:hAnsi="Arial"/>
          <w:i/>
          <w:color w:val="231F20"/>
          <w:w w:val="90"/>
        </w:rPr>
        <w:t>або</w:t>
      </w:r>
      <w:r>
        <w:rPr>
          <w:rFonts w:ascii="Arial" w:hAnsi="Arial"/>
          <w:i/>
          <w:color w:val="231F20"/>
          <w:spacing w:val="7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може</w:t>
      </w:r>
      <w:r>
        <w:rPr>
          <w:rFonts w:ascii="Arial" w:hAnsi="Arial"/>
          <w:i/>
          <w:color w:val="231F20"/>
          <w:spacing w:val="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вплинути</w:t>
      </w:r>
      <w:r>
        <w:rPr>
          <w:rFonts w:ascii="Arial" w:hAnsi="Arial"/>
          <w:i/>
          <w:color w:val="231F20"/>
          <w:spacing w:val="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на</w:t>
      </w:r>
      <w:r>
        <w:rPr>
          <w:rFonts w:ascii="Arial" w:hAnsi="Arial"/>
          <w:i/>
          <w:color w:val="231F20"/>
          <w:spacing w:val="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фінансовий</w:t>
      </w:r>
      <w:r>
        <w:rPr>
          <w:rFonts w:ascii="Arial" w:hAnsi="Arial"/>
          <w:i/>
          <w:color w:val="231F20"/>
          <w:spacing w:val="7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стан,</w:t>
      </w:r>
      <w:r>
        <w:rPr>
          <w:rFonts w:ascii="Arial" w:hAnsi="Arial"/>
          <w:i/>
          <w:color w:val="231F20"/>
          <w:spacing w:val="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результати</w:t>
      </w:r>
      <w:r>
        <w:rPr>
          <w:rFonts w:ascii="Arial" w:hAnsi="Arial"/>
          <w:i/>
          <w:color w:val="231F20"/>
          <w:spacing w:val="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діяльності</w:t>
      </w:r>
      <w:r>
        <w:rPr>
          <w:rFonts w:ascii="Arial" w:hAnsi="Arial"/>
          <w:i/>
          <w:color w:val="231F20"/>
          <w:spacing w:val="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та</w:t>
      </w:r>
      <w:r>
        <w:rPr>
          <w:rFonts w:ascii="Arial" w:hAnsi="Arial"/>
          <w:i/>
          <w:color w:val="231F20"/>
          <w:spacing w:val="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рух</w:t>
      </w:r>
      <w:r>
        <w:rPr>
          <w:rFonts w:ascii="Arial" w:hAnsi="Arial"/>
          <w:i/>
          <w:color w:val="231F20"/>
          <w:spacing w:val="7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коштів</w:t>
      </w:r>
      <w:r>
        <w:rPr>
          <w:rFonts w:ascii="Arial" w:hAnsi="Arial"/>
          <w:i/>
          <w:color w:val="231F20"/>
          <w:spacing w:val="8"/>
          <w:w w:val="90"/>
        </w:rPr>
        <w:t xml:space="preserve"> </w:t>
      </w:r>
      <w:r>
        <w:rPr>
          <w:rFonts w:ascii="Arial" w:hAnsi="Arial"/>
          <w:i/>
          <w:color w:val="231F20"/>
          <w:w w:val="90"/>
        </w:rPr>
        <w:t>підприємства.</w:t>
      </w:r>
    </w:p>
    <w:p w:rsidR="00614845" w:rsidRDefault="00614845" w:rsidP="00614845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Тобто,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керівництво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затвердило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річну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звітність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09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лютого,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то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подій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після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дати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балансу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належать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події,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відбулися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період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31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грудня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попередньо-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лютого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поточного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273].</w:t>
      </w:r>
    </w:p>
    <w:p w:rsidR="00614845" w:rsidRDefault="00614845" w:rsidP="00614845">
      <w:pPr>
        <w:pStyle w:val="a3"/>
        <w:spacing w:line="247" w:lineRule="auto"/>
        <w:ind w:left="217" w:right="162" w:firstLine="283"/>
        <w:jc w:val="both"/>
      </w:pPr>
      <w:r>
        <w:rPr>
          <w:color w:val="231F2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примітках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розкривається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інформація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всі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події,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відбулися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зазначений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ріод,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лише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ті,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мають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найсуттєвіший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вплив,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саме:</w:t>
      </w:r>
    </w:p>
    <w:p w:rsidR="00614845" w:rsidRDefault="00614845" w:rsidP="00614845">
      <w:pPr>
        <w:pStyle w:val="a7"/>
        <w:numPr>
          <w:ilvl w:val="0"/>
          <w:numId w:val="18"/>
        </w:numPr>
        <w:tabs>
          <w:tab w:val="left" w:pos="696"/>
        </w:tabs>
        <w:spacing w:line="247" w:lineRule="auto"/>
        <w:ind w:right="161" w:firstLine="283"/>
        <w:jc w:val="both"/>
      </w:pPr>
      <w:r>
        <w:rPr>
          <w:color w:val="231F20"/>
          <w:w w:val="95"/>
        </w:rPr>
        <w:t>події, що стосуються звітного періоду і які надають додаткову інформацію про обстави-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існували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дату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балансу;</w:t>
      </w:r>
    </w:p>
    <w:p w:rsidR="00614845" w:rsidRDefault="00614845" w:rsidP="00614845">
      <w:pPr>
        <w:pStyle w:val="a7"/>
        <w:numPr>
          <w:ilvl w:val="0"/>
          <w:numId w:val="18"/>
        </w:numPr>
        <w:tabs>
          <w:tab w:val="left" w:pos="725"/>
        </w:tabs>
        <w:spacing w:line="247" w:lineRule="auto"/>
        <w:ind w:right="161" w:firstLine="283"/>
        <w:jc w:val="both"/>
      </w:pPr>
      <w:r>
        <w:rPr>
          <w:color w:val="231F20"/>
        </w:rPr>
        <w:t>події, які хоч і не стосуються звітного періоду, але містять важливу інформацію про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обставини,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виникли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після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дати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балансу.</w:t>
      </w:r>
    </w:p>
    <w:p w:rsidR="00614845" w:rsidRDefault="00614845" w:rsidP="00614845">
      <w:pPr>
        <w:spacing w:line="247" w:lineRule="auto"/>
        <w:ind w:left="217" w:right="161" w:firstLine="283"/>
        <w:jc w:val="both"/>
      </w:pPr>
      <w:r>
        <w:rPr>
          <w:color w:val="231F20"/>
          <w:w w:val="95"/>
        </w:rPr>
        <w:t xml:space="preserve">Події, які належать до першої групи </w:t>
      </w:r>
      <w:r>
        <w:rPr>
          <w:rFonts w:ascii="Arial" w:hAnsi="Arial"/>
          <w:b/>
          <w:color w:val="231F20"/>
          <w:w w:val="95"/>
        </w:rPr>
        <w:t>потребують коригування показників звітності</w:t>
      </w:r>
      <w:r>
        <w:rPr>
          <w:color w:val="231F20"/>
          <w:w w:val="95"/>
        </w:rPr>
        <w:t>, що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повинно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обов’язково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розкриватися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примітках,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саме:</w:t>
      </w:r>
    </w:p>
    <w:p w:rsidR="00614845" w:rsidRDefault="00614845" w:rsidP="00614845">
      <w:pPr>
        <w:pStyle w:val="a7"/>
        <w:numPr>
          <w:ilvl w:val="0"/>
          <w:numId w:val="18"/>
        </w:numPr>
        <w:tabs>
          <w:tab w:val="left" w:pos="723"/>
        </w:tabs>
        <w:spacing w:line="247" w:lineRule="auto"/>
        <w:ind w:right="161" w:firstLine="283"/>
      </w:pPr>
      <w:r>
        <w:rPr>
          <w:color w:val="231F20"/>
        </w:rPr>
        <w:t>оголошення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банкрутом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дебітора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підприємства,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заборгованість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якого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раніше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була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ви-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знана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сумнівною;</w:t>
      </w:r>
    </w:p>
    <w:p w:rsidR="00614845" w:rsidRDefault="00614845" w:rsidP="00614845">
      <w:pPr>
        <w:pStyle w:val="a7"/>
        <w:numPr>
          <w:ilvl w:val="0"/>
          <w:numId w:val="18"/>
        </w:numPr>
        <w:tabs>
          <w:tab w:val="left" w:pos="692"/>
        </w:tabs>
        <w:spacing w:line="247" w:lineRule="auto"/>
        <w:ind w:right="161" w:firstLine="283"/>
      </w:pPr>
      <w:r>
        <w:rPr>
          <w:color w:val="231F20"/>
          <w:w w:val="95"/>
        </w:rPr>
        <w:t>переоцінка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активів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після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звітної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дати,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яка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свідчить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стійке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зниження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їхньої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вартості,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визначеної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дату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балансу;</w:t>
      </w:r>
    </w:p>
    <w:p w:rsidR="00614845" w:rsidRDefault="00614845" w:rsidP="00614845">
      <w:pPr>
        <w:pStyle w:val="a7"/>
        <w:numPr>
          <w:ilvl w:val="0"/>
          <w:numId w:val="18"/>
        </w:numPr>
        <w:tabs>
          <w:tab w:val="left" w:pos="696"/>
        </w:tabs>
        <w:spacing w:line="247" w:lineRule="auto"/>
        <w:ind w:right="162" w:firstLine="283"/>
      </w:pPr>
      <w:r>
        <w:rPr>
          <w:color w:val="231F20"/>
          <w:w w:val="95"/>
        </w:rPr>
        <w:t>отримання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інформації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фінансовий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стан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діяльності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дочірніх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асоційова-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них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підприємств,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яка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свідчить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стійке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зниження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вартості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їхніх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акцій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фондових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біржах;</w:t>
      </w:r>
    </w:p>
    <w:p w:rsidR="00614845" w:rsidRDefault="00614845" w:rsidP="00614845">
      <w:pPr>
        <w:pStyle w:val="a7"/>
        <w:numPr>
          <w:ilvl w:val="0"/>
          <w:numId w:val="18"/>
        </w:numPr>
        <w:tabs>
          <w:tab w:val="left" w:pos="699"/>
        </w:tabs>
        <w:spacing w:line="247" w:lineRule="auto"/>
        <w:ind w:right="161" w:firstLine="283"/>
      </w:pPr>
      <w:r>
        <w:rPr>
          <w:color w:val="231F20"/>
          <w:w w:val="95"/>
        </w:rPr>
        <w:t>продаж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запасів,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який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свідчить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необґрунтованість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оцінки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чистої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вартості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їх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реаліза-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ції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дату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балансу;</w:t>
      </w:r>
    </w:p>
    <w:p w:rsidR="00614845" w:rsidRDefault="00614845" w:rsidP="00614845">
      <w:pPr>
        <w:pStyle w:val="a7"/>
        <w:numPr>
          <w:ilvl w:val="0"/>
          <w:numId w:val="18"/>
        </w:numPr>
        <w:tabs>
          <w:tab w:val="left" w:pos="713"/>
        </w:tabs>
        <w:spacing w:line="247" w:lineRule="auto"/>
        <w:ind w:right="162" w:firstLine="283"/>
      </w:pPr>
      <w:r>
        <w:rPr>
          <w:color w:val="231F20"/>
          <w:w w:val="95"/>
        </w:rPr>
        <w:t>отримання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страхової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організації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матеріалів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уточнення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розміру</w:t>
      </w:r>
      <w:r>
        <w:rPr>
          <w:color w:val="231F20"/>
          <w:spacing w:val="33"/>
          <w:w w:val="95"/>
        </w:rPr>
        <w:t xml:space="preserve"> </w:t>
      </w:r>
      <w:r>
        <w:rPr>
          <w:color w:val="231F20"/>
          <w:w w:val="95"/>
        </w:rPr>
        <w:t>страхового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від-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шкодування,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переговори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щодо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велись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звітну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дату;</w:t>
      </w:r>
    </w:p>
    <w:p w:rsidR="00614845" w:rsidRDefault="00614845" w:rsidP="00614845">
      <w:pPr>
        <w:pStyle w:val="a7"/>
        <w:numPr>
          <w:ilvl w:val="0"/>
          <w:numId w:val="18"/>
        </w:numPr>
        <w:tabs>
          <w:tab w:val="left" w:pos="733"/>
        </w:tabs>
        <w:spacing w:line="247" w:lineRule="auto"/>
        <w:ind w:right="161" w:firstLine="283"/>
      </w:pPr>
      <w:r>
        <w:rPr>
          <w:color w:val="231F20"/>
        </w:rPr>
        <w:t>виявлення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помилок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перекручень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законодавства,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призвели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перекручення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даних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звітності.</w:t>
      </w:r>
    </w:p>
    <w:p w:rsidR="00614845" w:rsidRDefault="00614845" w:rsidP="00614845">
      <w:pPr>
        <w:pStyle w:val="a3"/>
        <w:spacing w:line="247" w:lineRule="auto"/>
        <w:ind w:left="217" w:right="161" w:firstLine="283"/>
        <w:jc w:val="both"/>
      </w:pPr>
      <w:r>
        <w:rPr>
          <w:color w:val="231F20"/>
        </w:rPr>
        <w:t>Наприклад, якщо після дати балансу переоцінені активи внаслідок стійкого зниження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вартості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стало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відомо,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сумнівна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заборгованість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стала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безнадійною,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потребує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коригування даних звітності. Коригування активів і зобов’язань здійснюються шляхом стор-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нування та (або) додаткових запасів в обліку звітного періоду, які відображають уточнення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оцінки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відповідних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статей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внаслідок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подій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після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дати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балансу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274].</w:t>
      </w:r>
    </w:p>
    <w:p w:rsidR="00614845" w:rsidRDefault="00614845" w:rsidP="00614845">
      <w:pPr>
        <w:spacing w:line="247" w:lineRule="auto"/>
        <w:jc w:val="both"/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pStyle w:val="a3"/>
        <w:spacing w:before="6"/>
        <w:rPr>
          <w:rFonts w:ascii="Arial"/>
          <w:i/>
          <w:sz w:val="28"/>
        </w:rPr>
      </w:pPr>
    </w:p>
    <w:p w:rsidR="00614845" w:rsidRDefault="00614845" w:rsidP="00614845">
      <w:pPr>
        <w:spacing w:line="247" w:lineRule="auto"/>
        <w:ind w:left="104" w:right="272" w:firstLine="283"/>
      </w:pPr>
      <w:r>
        <w:rPr>
          <w:rFonts w:ascii="Arial" w:hAnsi="Arial"/>
          <w:b/>
          <w:color w:val="231F20"/>
          <w:w w:val="95"/>
        </w:rPr>
        <w:t>Перелік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подій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після</w:t>
      </w:r>
      <w:r>
        <w:rPr>
          <w:rFonts w:ascii="Arial" w:hAnsi="Arial"/>
          <w:b/>
          <w:color w:val="231F20"/>
          <w:spacing w:val="1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дати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балансу,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які</w:t>
      </w:r>
      <w:r>
        <w:rPr>
          <w:color w:val="231F20"/>
          <w:spacing w:val="9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вказують</w:t>
      </w:r>
      <w:r>
        <w:rPr>
          <w:rFonts w:ascii="Arial" w:hAnsi="Arial"/>
          <w:b/>
          <w:color w:val="231F20"/>
          <w:spacing w:val="13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на</w:t>
      </w:r>
      <w:r>
        <w:rPr>
          <w:rFonts w:ascii="Arial" w:hAnsi="Arial"/>
          <w:b/>
          <w:color w:val="231F20"/>
          <w:spacing w:val="14"/>
          <w:w w:val="95"/>
        </w:rPr>
        <w:t xml:space="preserve"> </w:t>
      </w:r>
      <w:r>
        <w:rPr>
          <w:rFonts w:ascii="Arial" w:hAnsi="Arial"/>
          <w:b/>
          <w:color w:val="231F20"/>
          <w:w w:val="95"/>
        </w:rPr>
        <w:t>обставини</w:t>
      </w:r>
      <w:r>
        <w:rPr>
          <w:color w:val="231F20"/>
          <w:w w:val="95"/>
        </w:rPr>
        <w:t>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виникли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після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дати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балансу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розкриваються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тільки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примітках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звітності,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саме:</w:t>
      </w:r>
    </w:p>
    <w:p w:rsidR="00614845" w:rsidRDefault="00614845" w:rsidP="00614845">
      <w:pPr>
        <w:pStyle w:val="a7"/>
        <w:numPr>
          <w:ilvl w:val="0"/>
          <w:numId w:val="23"/>
        </w:numPr>
        <w:tabs>
          <w:tab w:val="left" w:pos="586"/>
        </w:tabs>
        <w:spacing w:line="253" w:lineRule="exact"/>
        <w:ind w:left="585" w:hanging="199"/>
      </w:pPr>
      <w:r>
        <w:rPr>
          <w:color w:val="231F20"/>
          <w:w w:val="95"/>
        </w:rPr>
        <w:t>прийняття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рішення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реорганізацію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підприємства;</w:t>
      </w:r>
    </w:p>
    <w:p w:rsidR="00614845" w:rsidRDefault="00614845" w:rsidP="00614845">
      <w:pPr>
        <w:pStyle w:val="a7"/>
        <w:numPr>
          <w:ilvl w:val="0"/>
          <w:numId w:val="23"/>
        </w:numPr>
        <w:tabs>
          <w:tab w:val="left" w:pos="586"/>
        </w:tabs>
        <w:spacing w:before="7"/>
        <w:ind w:left="585" w:hanging="199"/>
      </w:pPr>
      <w:r>
        <w:rPr>
          <w:color w:val="231F20"/>
          <w:w w:val="95"/>
        </w:rPr>
        <w:t>придбання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цілісного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майнового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комплексу;</w:t>
      </w:r>
    </w:p>
    <w:p w:rsidR="00614845" w:rsidRDefault="00614845" w:rsidP="00614845">
      <w:pPr>
        <w:pStyle w:val="a7"/>
        <w:numPr>
          <w:ilvl w:val="0"/>
          <w:numId w:val="23"/>
        </w:numPr>
        <w:tabs>
          <w:tab w:val="left" w:pos="586"/>
        </w:tabs>
        <w:spacing w:before="6"/>
        <w:ind w:left="585" w:hanging="199"/>
      </w:pPr>
      <w:r>
        <w:rPr>
          <w:color w:val="231F20"/>
          <w:w w:val="95"/>
        </w:rPr>
        <w:t>рішення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припинення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операцій,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становлять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значну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частину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основної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діяльності;</w:t>
      </w:r>
    </w:p>
    <w:p w:rsidR="00614845" w:rsidRDefault="00614845" w:rsidP="00614845">
      <w:pPr>
        <w:pStyle w:val="a7"/>
        <w:numPr>
          <w:ilvl w:val="0"/>
          <w:numId w:val="23"/>
        </w:numPr>
        <w:tabs>
          <w:tab w:val="left" w:pos="598"/>
        </w:tabs>
        <w:spacing w:before="7" w:line="247" w:lineRule="auto"/>
        <w:ind w:right="274" w:firstLine="283"/>
      </w:pPr>
      <w:r>
        <w:rPr>
          <w:color w:val="231F20"/>
        </w:rPr>
        <w:t>знищення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(втрата)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результаті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пожежі,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аварії,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стихійного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лиха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іншої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над-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звичайної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події;</w:t>
      </w:r>
    </w:p>
    <w:p w:rsidR="00614845" w:rsidRDefault="00614845" w:rsidP="00614845">
      <w:pPr>
        <w:pStyle w:val="a7"/>
        <w:numPr>
          <w:ilvl w:val="0"/>
          <w:numId w:val="23"/>
        </w:numPr>
        <w:tabs>
          <w:tab w:val="left" w:pos="586"/>
        </w:tabs>
        <w:spacing w:line="253" w:lineRule="exact"/>
        <w:ind w:left="585" w:hanging="199"/>
      </w:pPr>
      <w:r>
        <w:rPr>
          <w:color w:val="231F20"/>
          <w:w w:val="95"/>
        </w:rPr>
        <w:t>прийняття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рішення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стосовно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емісії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цінних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паперів;</w:t>
      </w:r>
    </w:p>
    <w:p w:rsidR="00614845" w:rsidRDefault="00614845" w:rsidP="00614845">
      <w:pPr>
        <w:pStyle w:val="a7"/>
        <w:numPr>
          <w:ilvl w:val="0"/>
          <w:numId w:val="23"/>
        </w:numPr>
        <w:tabs>
          <w:tab w:val="left" w:pos="586"/>
        </w:tabs>
        <w:spacing w:before="6"/>
        <w:ind w:left="585" w:hanging="199"/>
      </w:pPr>
      <w:r>
        <w:rPr>
          <w:color w:val="231F20"/>
          <w:w w:val="95"/>
        </w:rPr>
        <w:t>непрогнозовані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зміни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індексів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цін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валютних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курсів;</w:t>
      </w:r>
    </w:p>
    <w:p w:rsidR="00614845" w:rsidRDefault="00614845" w:rsidP="00614845">
      <w:pPr>
        <w:pStyle w:val="a7"/>
        <w:numPr>
          <w:ilvl w:val="0"/>
          <w:numId w:val="23"/>
        </w:numPr>
        <w:tabs>
          <w:tab w:val="left" w:pos="586"/>
        </w:tabs>
        <w:spacing w:before="7"/>
        <w:ind w:left="585" w:hanging="199"/>
      </w:pPr>
      <w:r>
        <w:rPr>
          <w:color w:val="231F20"/>
          <w:w w:val="95"/>
        </w:rPr>
        <w:t>укладення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контрактів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стосовно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значних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капітальних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фінансових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інвестицій;</w:t>
      </w:r>
    </w:p>
    <w:p w:rsidR="00614845" w:rsidRDefault="00614845" w:rsidP="00614845">
      <w:pPr>
        <w:pStyle w:val="a7"/>
        <w:numPr>
          <w:ilvl w:val="0"/>
          <w:numId w:val="23"/>
        </w:numPr>
        <w:tabs>
          <w:tab w:val="left" w:pos="586"/>
        </w:tabs>
        <w:spacing w:before="6"/>
        <w:ind w:left="585" w:hanging="199"/>
      </w:pPr>
      <w:r>
        <w:rPr>
          <w:color w:val="231F20"/>
          <w:w w:val="95"/>
        </w:rPr>
        <w:t>прийняття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законодавчих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актів,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що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впливають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діяльність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підприємства;</w:t>
      </w:r>
    </w:p>
    <w:p w:rsidR="00614845" w:rsidRDefault="00614845" w:rsidP="00614845">
      <w:pPr>
        <w:pStyle w:val="a7"/>
        <w:numPr>
          <w:ilvl w:val="0"/>
          <w:numId w:val="23"/>
        </w:numPr>
        <w:tabs>
          <w:tab w:val="left" w:pos="586"/>
        </w:tabs>
        <w:spacing w:before="7"/>
        <w:ind w:left="585" w:hanging="199"/>
      </w:pPr>
      <w:r>
        <w:rPr>
          <w:color w:val="231F20"/>
          <w:w w:val="95"/>
        </w:rPr>
        <w:t>дивіденди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звітний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період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оголошені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підприємством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після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дати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балансу.</w:t>
      </w:r>
    </w:p>
    <w:p w:rsidR="00614845" w:rsidRDefault="00614845" w:rsidP="00614845">
      <w:pPr>
        <w:pStyle w:val="a3"/>
        <w:spacing w:before="7" w:line="247" w:lineRule="auto"/>
        <w:ind w:left="104" w:right="274" w:firstLine="283"/>
        <w:jc w:val="both"/>
      </w:pPr>
      <w:r>
        <w:rPr>
          <w:color w:val="231F20"/>
        </w:rPr>
        <w:t>Ці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події,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відбуваються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після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дати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балансу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вказують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умови,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виникли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після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цієї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 xml:space="preserve">дати, </w:t>
      </w:r>
      <w:r>
        <w:rPr>
          <w:rFonts w:ascii="Arial" w:hAnsi="Arial"/>
          <w:b/>
          <w:color w:val="231F20"/>
          <w:w w:val="95"/>
        </w:rPr>
        <w:t xml:space="preserve">не потребують коригування </w:t>
      </w:r>
      <w:r>
        <w:rPr>
          <w:color w:val="231F20"/>
          <w:w w:val="95"/>
        </w:rPr>
        <w:t>статей фінансової звітності, а лише наводяться в приміт-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ках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звітів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умови,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відсутність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інформації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вплине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здатність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користувачів звітності робити відповідні оцінки та приймати рішення. Наприклад, якщо після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дати балансу підприємством оголошенні дивіденди або придбаний цілісний майновий комп-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лекс, це не впливає на показники минулого періоду і цю інформацію слід наводити в приміт-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ках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звітів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274].</w:t>
      </w:r>
    </w:p>
    <w:p w:rsidR="00614845" w:rsidRDefault="00614845" w:rsidP="00614845">
      <w:pPr>
        <w:spacing w:line="247" w:lineRule="auto"/>
        <w:ind w:left="104" w:right="275" w:firstLine="283"/>
        <w:jc w:val="both"/>
        <w:rPr>
          <w:rFonts w:ascii="Arial" w:hAnsi="Arial"/>
          <w:b/>
        </w:rPr>
      </w:pPr>
      <w:r>
        <w:rPr>
          <w:rFonts w:ascii="Arial" w:hAnsi="Arial"/>
          <w:b/>
          <w:color w:val="231F20"/>
        </w:rPr>
        <w:t>Друга</w:t>
      </w:r>
      <w:r>
        <w:rPr>
          <w:rFonts w:ascii="Arial" w:hAnsi="Arial"/>
          <w:b/>
          <w:color w:val="231F20"/>
          <w:spacing w:val="3"/>
        </w:rPr>
        <w:t xml:space="preserve"> </w:t>
      </w:r>
      <w:r>
        <w:rPr>
          <w:rFonts w:ascii="Arial" w:hAnsi="Arial"/>
          <w:b/>
          <w:color w:val="231F20"/>
        </w:rPr>
        <w:t>група</w:t>
      </w:r>
      <w:r>
        <w:rPr>
          <w:rFonts w:ascii="Arial" w:hAnsi="Arial"/>
          <w:b/>
          <w:color w:val="231F20"/>
          <w:spacing w:val="3"/>
        </w:rPr>
        <w:t xml:space="preserve"> </w:t>
      </w:r>
      <w:r>
        <w:rPr>
          <w:rFonts w:ascii="Arial" w:hAnsi="Arial"/>
          <w:b/>
          <w:color w:val="231F20"/>
        </w:rPr>
        <w:t>інформації</w:t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подається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примітках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2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ін-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формація,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міститься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(форми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№1-4),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але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обов’язковою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 xml:space="preserve">вимогами окремих П(С)БО, яка </w:t>
      </w:r>
      <w:r>
        <w:rPr>
          <w:rFonts w:ascii="Arial" w:hAnsi="Arial"/>
          <w:b/>
          <w:color w:val="231F20"/>
          <w:w w:val="95"/>
        </w:rPr>
        <w:t>наводиться у формах № 5 «Примітки до річної фінансової</w:t>
      </w:r>
      <w:r>
        <w:rPr>
          <w:rFonts w:ascii="Arial" w:hAnsi="Arial"/>
          <w:b/>
          <w:color w:val="231F20"/>
          <w:spacing w:val="-56"/>
          <w:w w:val="95"/>
        </w:rPr>
        <w:t xml:space="preserve"> </w:t>
      </w:r>
      <w:r>
        <w:rPr>
          <w:rFonts w:ascii="Arial" w:hAnsi="Arial"/>
          <w:b/>
          <w:color w:val="231F20"/>
        </w:rPr>
        <w:t>звітності»</w:t>
      </w:r>
      <w:r>
        <w:rPr>
          <w:rFonts w:ascii="Arial" w:hAnsi="Arial"/>
          <w:b/>
          <w:color w:val="231F20"/>
          <w:spacing w:val="-2"/>
        </w:rPr>
        <w:t xml:space="preserve"> </w:t>
      </w:r>
      <w:r>
        <w:rPr>
          <w:rFonts w:ascii="Arial" w:hAnsi="Arial"/>
          <w:b/>
          <w:color w:val="231F20"/>
        </w:rPr>
        <w:t>та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>№</w:t>
      </w:r>
      <w:r>
        <w:rPr>
          <w:rFonts w:ascii="Arial" w:hAnsi="Arial"/>
          <w:b/>
          <w:color w:val="231F20"/>
          <w:spacing w:val="-2"/>
        </w:rPr>
        <w:t xml:space="preserve"> </w:t>
      </w:r>
      <w:r>
        <w:rPr>
          <w:rFonts w:ascii="Arial" w:hAnsi="Arial"/>
          <w:b/>
          <w:color w:val="231F20"/>
        </w:rPr>
        <w:t>6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>«Інформація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rFonts w:ascii="Arial" w:hAnsi="Arial"/>
          <w:b/>
          <w:color w:val="231F20"/>
        </w:rPr>
        <w:t>за</w:t>
      </w:r>
      <w:r>
        <w:rPr>
          <w:rFonts w:ascii="Arial" w:hAnsi="Arial"/>
          <w:b/>
          <w:color w:val="231F20"/>
          <w:spacing w:val="-2"/>
        </w:rPr>
        <w:t xml:space="preserve"> </w:t>
      </w:r>
      <w:r>
        <w:rPr>
          <w:rFonts w:ascii="Arial" w:hAnsi="Arial"/>
          <w:b/>
          <w:color w:val="231F20"/>
        </w:rPr>
        <w:t>сегментами»</w:t>
      </w:r>
      <w:r>
        <w:rPr>
          <w:rFonts w:ascii="Arial" w:hAnsi="Arial"/>
          <w:b/>
          <w:color w:val="231F20"/>
          <w:spacing w:val="-1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274–275]</w:t>
      </w:r>
      <w:r>
        <w:rPr>
          <w:rFonts w:ascii="Arial" w:hAnsi="Arial"/>
          <w:b/>
          <w:color w:val="231F20"/>
        </w:rPr>
        <w:t>.</w:t>
      </w:r>
    </w:p>
    <w:p w:rsidR="00614845" w:rsidRDefault="00614845" w:rsidP="00614845">
      <w:pPr>
        <w:pStyle w:val="a3"/>
        <w:spacing w:line="247" w:lineRule="auto"/>
        <w:ind w:left="104" w:right="274" w:firstLine="283"/>
        <w:jc w:val="both"/>
      </w:pPr>
      <w:r>
        <w:rPr>
          <w:rFonts w:ascii="Arial" w:hAnsi="Arial"/>
          <w:b/>
          <w:color w:val="231F20"/>
          <w:w w:val="95"/>
        </w:rPr>
        <w:t xml:space="preserve">Третя група інформації, </w:t>
      </w:r>
      <w:r>
        <w:rPr>
          <w:color w:val="231F20"/>
          <w:w w:val="95"/>
        </w:rPr>
        <w:t>яка подається в примітках до фінансової звітності – це забезпе-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чення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зрозумілості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доцільності,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включає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аналіз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статей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забезпечення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зрозумілості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достовірності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[13,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275].</w:t>
      </w:r>
    </w:p>
    <w:p w:rsidR="00614845" w:rsidRDefault="00614845" w:rsidP="00614845">
      <w:pPr>
        <w:pStyle w:val="a3"/>
        <w:spacing w:line="247" w:lineRule="auto"/>
        <w:ind w:left="104" w:right="274" w:firstLine="283"/>
        <w:jc w:val="both"/>
      </w:pPr>
      <w:r>
        <w:rPr>
          <w:color w:val="231F20"/>
        </w:rPr>
        <w:t>Складання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приміток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обсязі,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встановлено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П(С)БО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(МСБО,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МСФЗ) повинні здійснювати ті підприємства, які відповідно до законодавства зобов’язані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оприлюднювати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консолідовану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звітність.</w:t>
      </w:r>
    </w:p>
    <w:p w:rsidR="00614845" w:rsidRDefault="00614845" w:rsidP="00614845">
      <w:pPr>
        <w:pStyle w:val="a3"/>
        <w:spacing w:line="252" w:lineRule="exact"/>
        <w:ind w:left="387"/>
        <w:jc w:val="both"/>
      </w:pPr>
      <w:r>
        <w:rPr>
          <w:color w:val="231F20"/>
        </w:rPr>
        <w:t>Усі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інші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складають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примітки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формою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5.</w:t>
      </w:r>
    </w:p>
    <w:p w:rsidR="00614845" w:rsidRDefault="00614845" w:rsidP="00614845">
      <w:pPr>
        <w:pStyle w:val="a3"/>
        <w:spacing w:before="1"/>
        <w:rPr>
          <w:sz w:val="21"/>
        </w:rPr>
      </w:pPr>
    </w:p>
    <w:p w:rsidR="00614845" w:rsidRDefault="00614845" w:rsidP="00614845">
      <w:pPr>
        <w:pStyle w:val="3"/>
        <w:numPr>
          <w:ilvl w:val="1"/>
          <w:numId w:val="22"/>
        </w:numPr>
        <w:tabs>
          <w:tab w:val="left" w:pos="1193"/>
        </w:tabs>
        <w:spacing w:line="237" w:lineRule="auto"/>
        <w:ind w:left="3169" w:right="901" w:hanging="2439"/>
        <w:jc w:val="left"/>
      </w:pPr>
      <w:r>
        <w:rPr>
          <w:color w:val="231F20"/>
          <w:w w:val="90"/>
        </w:rPr>
        <w:t>Структура,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інформаційне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забезпечення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методика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складання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-54"/>
          <w:w w:val="9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звітності</w:t>
      </w:r>
    </w:p>
    <w:p w:rsidR="00614845" w:rsidRDefault="00614845" w:rsidP="00614845">
      <w:pPr>
        <w:pStyle w:val="a3"/>
        <w:spacing w:before="5"/>
        <w:rPr>
          <w:rFonts w:ascii="Arial"/>
          <w:b/>
          <w:sz w:val="23"/>
        </w:rPr>
      </w:pPr>
    </w:p>
    <w:p w:rsidR="00614845" w:rsidRDefault="00614845" w:rsidP="00614845">
      <w:pPr>
        <w:pStyle w:val="a3"/>
        <w:spacing w:line="247" w:lineRule="auto"/>
        <w:ind w:left="104" w:right="274" w:firstLine="283"/>
        <w:jc w:val="both"/>
      </w:pPr>
      <w:r>
        <w:rPr>
          <w:color w:val="231F20"/>
          <w:w w:val="95"/>
        </w:rPr>
        <w:t>Міністерство фінансів України розробило уніфіковані таблиці приміток до річної фінан-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сової звітності. Типова форма фінансової звітності № 5 «Примітки до річної фінансової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звітності»,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затверджена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наказом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Міністерства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фінансів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України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29.11.2000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302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(і змінами і доповненнями), не застосовується банками, бюджетними установами, пред-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ставництвами іноземних суб’єктів господарської діяльності, суб’єктами малого підприємни-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цтва, визнаними такими відповідно до законодавства, та підприємствами, які відповідно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до законодавства складають фінансову звітність за міжнародними стандартами фінансової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звітності.</w:t>
      </w:r>
    </w:p>
    <w:p w:rsidR="00614845" w:rsidRDefault="00614845" w:rsidP="00614845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>Примітки до річної фінансової звітності за формою № 5, є складовою річної звітності під-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приємств (крім суб’єктів малого підприємництва), яка складається з метою надання повної,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правдивої,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деталізованої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інформації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окремі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об’єкти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бухгалтерського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обліку.</w:t>
      </w:r>
    </w:p>
    <w:p w:rsidR="00614845" w:rsidRDefault="00614845" w:rsidP="00614845">
      <w:pPr>
        <w:pStyle w:val="a3"/>
        <w:spacing w:line="247" w:lineRule="auto"/>
        <w:ind w:left="104" w:right="275" w:firstLine="283"/>
        <w:jc w:val="both"/>
      </w:pPr>
      <w:r>
        <w:rPr>
          <w:color w:val="231F20"/>
          <w:w w:val="95"/>
        </w:rPr>
        <w:t xml:space="preserve">Примітки до річної фінансової звітності включають </w:t>
      </w:r>
      <w:r>
        <w:rPr>
          <w:rFonts w:ascii="Arial" w:hAnsi="Arial"/>
          <w:b/>
          <w:color w:val="231F20"/>
          <w:w w:val="95"/>
        </w:rPr>
        <w:t>15 розділів</w:t>
      </w:r>
      <w:r>
        <w:rPr>
          <w:color w:val="231F20"/>
          <w:w w:val="95"/>
        </w:rPr>
        <w:t>, в яких наводиться більш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детальна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інформація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окремі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види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активів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зобов’язань,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доходів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витрат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підприємства,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забезпечує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користувачів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необхідною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інформацією:</w:t>
      </w:r>
    </w:p>
    <w:p w:rsidR="00614845" w:rsidRDefault="00614845" w:rsidP="00614845">
      <w:pPr>
        <w:pStyle w:val="a3"/>
        <w:spacing w:line="247" w:lineRule="auto"/>
        <w:ind w:left="387" w:right="6066"/>
      </w:pPr>
      <w:r>
        <w:rPr>
          <w:color w:val="231F20"/>
          <w:w w:val="95"/>
        </w:rPr>
        <w:t>Розділ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I.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Нематеріальні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активи;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Розділ II. Основні засоби;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Розділ III. Капітальні інвестиції;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Розділ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IV.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інвестиції;</w:t>
      </w:r>
    </w:p>
    <w:p w:rsidR="00614845" w:rsidRDefault="00614845" w:rsidP="00614845">
      <w:pPr>
        <w:spacing w:line="247" w:lineRule="auto"/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pStyle w:val="a3"/>
        <w:spacing w:before="7"/>
        <w:rPr>
          <w:rFonts w:ascii="Comic Sans MS"/>
          <w:i/>
          <w:sz w:val="23"/>
        </w:rPr>
      </w:pPr>
    </w:p>
    <w:p w:rsidR="00614845" w:rsidRDefault="00614845" w:rsidP="00614845">
      <w:pPr>
        <w:pStyle w:val="a3"/>
        <w:spacing w:line="247" w:lineRule="auto"/>
        <w:ind w:left="500" w:right="6366"/>
      </w:pPr>
      <w:r>
        <w:rPr>
          <w:color w:val="231F20"/>
          <w:w w:val="95"/>
        </w:rPr>
        <w:t>Розділ V. Доходи і витрати;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Розділ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VI.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Грошові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кошти;</w:t>
      </w:r>
    </w:p>
    <w:p w:rsidR="00614845" w:rsidRDefault="00614845" w:rsidP="00614845">
      <w:pPr>
        <w:pStyle w:val="a3"/>
        <w:spacing w:line="247" w:lineRule="auto"/>
        <w:ind w:left="500" w:right="5103"/>
      </w:pPr>
      <w:r>
        <w:rPr>
          <w:color w:val="231F20"/>
          <w:w w:val="95"/>
        </w:rPr>
        <w:t>Розділ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VII.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Забезпечення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й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резерви;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Розділ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VIII.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Запаси;</w:t>
      </w:r>
    </w:p>
    <w:p w:rsidR="00614845" w:rsidRDefault="00614845" w:rsidP="00614845">
      <w:pPr>
        <w:pStyle w:val="a3"/>
        <w:spacing w:line="253" w:lineRule="exact"/>
        <w:ind w:left="500"/>
      </w:pPr>
      <w:r>
        <w:rPr>
          <w:color w:val="231F20"/>
          <w:w w:val="95"/>
        </w:rPr>
        <w:t>Розділ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IX.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Дебіторська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заборгованість;</w:t>
      </w:r>
    </w:p>
    <w:p w:rsidR="00614845" w:rsidRDefault="00614845" w:rsidP="00614845">
      <w:pPr>
        <w:pStyle w:val="a3"/>
        <w:spacing w:before="5" w:line="247" w:lineRule="auto"/>
        <w:ind w:left="500" w:right="3546"/>
      </w:pPr>
      <w:r>
        <w:rPr>
          <w:color w:val="231F20"/>
          <w:w w:val="95"/>
        </w:rPr>
        <w:t>Розділ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X.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Нестачі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втрати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псування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цінностей;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Розділ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XI.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Будівельні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контракти;</w:t>
      </w:r>
    </w:p>
    <w:p w:rsidR="00614845" w:rsidRDefault="00614845" w:rsidP="00614845">
      <w:pPr>
        <w:pStyle w:val="a3"/>
        <w:spacing w:line="253" w:lineRule="exact"/>
        <w:ind w:left="500"/>
      </w:pPr>
      <w:r>
        <w:rPr>
          <w:color w:val="231F20"/>
          <w:w w:val="95"/>
        </w:rPr>
        <w:t>Розділ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XII.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Податок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прибуток;</w:t>
      </w:r>
    </w:p>
    <w:p w:rsidR="00614845" w:rsidRDefault="00614845" w:rsidP="00614845">
      <w:pPr>
        <w:pStyle w:val="a3"/>
        <w:spacing w:before="6" w:line="247" w:lineRule="auto"/>
        <w:ind w:left="500" w:right="3546"/>
      </w:pPr>
      <w:r>
        <w:rPr>
          <w:color w:val="231F20"/>
          <w:w w:val="95"/>
        </w:rPr>
        <w:t>Розділ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XIII.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Використання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амортизаційних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відрахувань;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Розділ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XIV.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Біологічні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активи;</w:t>
      </w:r>
    </w:p>
    <w:p w:rsidR="00614845" w:rsidRDefault="00614845" w:rsidP="00614845">
      <w:pPr>
        <w:pStyle w:val="a3"/>
        <w:spacing w:line="247" w:lineRule="auto"/>
        <w:ind w:left="217" w:firstLine="283"/>
      </w:pPr>
      <w:r>
        <w:rPr>
          <w:color w:val="231F20"/>
          <w:w w:val="95"/>
        </w:rPr>
        <w:t>Розділ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XV.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від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первісного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визнання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реалізації</w:t>
      </w:r>
      <w:r>
        <w:rPr>
          <w:color w:val="231F20"/>
          <w:spacing w:val="25"/>
          <w:w w:val="95"/>
        </w:rPr>
        <w:t xml:space="preserve"> </w:t>
      </w:r>
      <w:r>
        <w:rPr>
          <w:color w:val="231F20"/>
          <w:w w:val="95"/>
        </w:rPr>
        <w:t>сільськогосподар-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ської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продукції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додаткових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біологічних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активів.</w:t>
      </w:r>
    </w:p>
    <w:p w:rsidR="00614845" w:rsidRDefault="00614845" w:rsidP="00614845">
      <w:pPr>
        <w:pStyle w:val="a3"/>
        <w:spacing w:line="253" w:lineRule="exact"/>
        <w:ind w:left="500"/>
      </w:pPr>
      <w:r>
        <w:rPr>
          <w:color w:val="231F20"/>
          <w:w w:val="95"/>
        </w:rPr>
        <w:t>Інформаційним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забезпеченням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заповнення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приміток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річної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є:</w:t>
      </w:r>
    </w:p>
    <w:p w:rsidR="00614845" w:rsidRDefault="00614845" w:rsidP="00614845">
      <w:pPr>
        <w:pStyle w:val="a7"/>
        <w:numPr>
          <w:ilvl w:val="1"/>
          <w:numId w:val="23"/>
        </w:numPr>
        <w:tabs>
          <w:tab w:val="left" w:pos="699"/>
        </w:tabs>
        <w:spacing w:before="5"/>
        <w:ind w:left="698" w:hanging="199"/>
      </w:pPr>
      <w:r>
        <w:rPr>
          <w:color w:val="231F20"/>
          <w:w w:val="95"/>
        </w:rPr>
        <w:t>баланс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(звіт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фінансовий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стан);</w:t>
      </w:r>
    </w:p>
    <w:p w:rsidR="00614845" w:rsidRDefault="00614845" w:rsidP="00614845">
      <w:pPr>
        <w:pStyle w:val="a7"/>
        <w:numPr>
          <w:ilvl w:val="1"/>
          <w:numId w:val="23"/>
        </w:numPr>
        <w:tabs>
          <w:tab w:val="left" w:pos="699"/>
        </w:tabs>
        <w:spacing w:before="6"/>
        <w:ind w:left="698" w:hanging="199"/>
      </w:pPr>
      <w:r>
        <w:rPr>
          <w:color w:val="231F20"/>
          <w:w w:val="95"/>
        </w:rPr>
        <w:t>звіт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фінансові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результати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(звіт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сукупний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дохід);</w:t>
      </w:r>
    </w:p>
    <w:p w:rsidR="00614845" w:rsidRDefault="00614845" w:rsidP="00614845">
      <w:pPr>
        <w:pStyle w:val="a7"/>
        <w:numPr>
          <w:ilvl w:val="1"/>
          <w:numId w:val="23"/>
        </w:numPr>
        <w:tabs>
          <w:tab w:val="left" w:pos="699"/>
        </w:tabs>
        <w:spacing w:before="7" w:line="247" w:lineRule="auto"/>
        <w:ind w:left="500" w:right="161" w:firstLine="0"/>
      </w:pPr>
      <w:r>
        <w:rPr>
          <w:color w:val="231F20"/>
          <w:w w:val="95"/>
        </w:rPr>
        <w:t>дані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синтетичного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і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аналітичного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обліку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окремими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рахунками,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субрахунками.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Розглянемо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методику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складання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приміток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річної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звітності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(ф.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5)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кода-</w:t>
      </w:r>
    </w:p>
    <w:p w:rsidR="00614845" w:rsidRDefault="00614845" w:rsidP="00614845">
      <w:pPr>
        <w:pStyle w:val="a3"/>
        <w:spacing w:line="253" w:lineRule="exact"/>
        <w:ind w:left="217"/>
      </w:pPr>
      <w:r>
        <w:rPr>
          <w:color w:val="231F20"/>
          <w:w w:val="95"/>
        </w:rPr>
        <w:t>ми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рядків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граф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використанням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рахунків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бухгалтерського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обліку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(табл.</w:t>
      </w:r>
      <w:r>
        <w:rPr>
          <w:color w:val="231F20"/>
          <w:spacing w:val="17"/>
          <w:w w:val="95"/>
        </w:rPr>
        <w:t xml:space="preserve"> </w:t>
      </w:r>
      <w:r>
        <w:rPr>
          <w:color w:val="231F20"/>
          <w:w w:val="95"/>
        </w:rPr>
        <w:t>6.1–6.15).</w:t>
      </w:r>
    </w:p>
    <w:p w:rsidR="00614845" w:rsidRDefault="00614845" w:rsidP="00614845">
      <w:pPr>
        <w:spacing w:before="7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6.1</w:t>
      </w:r>
    </w:p>
    <w:p w:rsidR="00614845" w:rsidRDefault="00614845" w:rsidP="00614845">
      <w:pPr>
        <w:pStyle w:val="4"/>
        <w:spacing w:before="9" w:after="22" w:line="249" w:lineRule="auto"/>
        <w:ind w:left="3282" w:right="1271" w:hanging="1782"/>
      </w:pPr>
      <w:r>
        <w:rPr>
          <w:color w:val="231F20"/>
          <w:w w:val="90"/>
        </w:rPr>
        <w:t>Методика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І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«Нематеріальні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активи»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звітності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97"/>
        <w:gridCol w:w="983"/>
        <w:gridCol w:w="681"/>
        <w:gridCol w:w="6515"/>
      </w:tblGrid>
      <w:tr w:rsidR="00614845" w:rsidTr="00030D2F">
        <w:trPr>
          <w:trHeight w:val="446"/>
        </w:trPr>
        <w:tc>
          <w:tcPr>
            <w:tcW w:w="1980" w:type="dxa"/>
            <w:gridSpan w:val="2"/>
          </w:tcPr>
          <w:p w:rsidR="00614845" w:rsidRDefault="00614845" w:rsidP="00030D2F">
            <w:pPr>
              <w:pStyle w:val="TableParagraph"/>
              <w:spacing w:before="104"/>
              <w:ind w:left="3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spacing w:line="214" w:lineRule="exact"/>
              <w:ind w:lef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1"/>
                <w:sz w:val="20"/>
              </w:rPr>
              <w:t>№</w:t>
            </w:r>
          </w:p>
          <w:p w:rsidR="00614845" w:rsidRDefault="00614845" w:rsidP="00030D2F">
            <w:pPr>
              <w:pStyle w:val="TableParagraph"/>
              <w:spacing w:before="10" w:line="202" w:lineRule="exact"/>
              <w:ind w:left="8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графи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before="104"/>
              <w:ind w:left="17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графи</w:t>
            </w:r>
          </w:p>
        </w:tc>
      </w:tr>
      <w:tr w:rsidR="00614845" w:rsidTr="00030D2F">
        <w:trPr>
          <w:trHeight w:val="2446"/>
        </w:trPr>
        <w:tc>
          <w:tcPr>
            <w:tcW w:w="997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spacing w:before="174" w:line="247" w:lineRule="auto"/>
              <w:ind w:left="121" w:right="89" w:hanging="2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Залишок</w:t>
            </w:r>
            <w:r>
              <w:rPr>
                <w:color w:val="231F20"/>
                <w:w w:val="99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 поча-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ток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року</w:t>
            </w:r>
          </w:p>
        </w:tc>
        <w:tc>
          <w:tcPr>
            <w:tcW w:w="983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95" w:right="83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первісна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(перео-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цінена)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614845" w:rsidRDefault="00614845" w:rsidP="00030D2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3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before="24" w:line="247" w:lineRule="auto"/>
              <w:ind w:left="38" w:right="2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Фіксують сальдо на 31.12.19 за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 121 «</w:t>
            </w:r>
            <w:r>
              <w:rPr>
                <w:color w:val="231F20"/>
                <w:w w:val="95"/>
                <w:sz w:val="20"/>
              </w:rPr>
              <w:t>Права користування природни-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ми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ресурсами»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010),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122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Права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користування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майном»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020),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123 «</w:t>
            </w:r>
            <w:r>
              <w:rPr>
                <w:color w:val="231F20"/>
                <w:w w:val="95"/>
                <w:sz w:val="20"/>
              </w:rPr>
              <w:t xml:space="preserve">Права на комерційні позначення» (ряд. 030),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124 «</w:t>
            </w:r>
            <w:r>
              <w:rPr>
                <w:color w:val="231F20"/>
                <w:w w:val="95"/>
                <w:sz w:val="20"/>
              </w:rPr>
              <w:t>Права на об’єк-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ти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промислової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власності»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040),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125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Авторське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право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суміжні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ним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права»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050),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127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нематеріальні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активи»</w:t>
            </w:r>
            <w:r>
              <w:rPr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070).</w:t>
            </w:r>
          </w:p>
          <w:p w:rsidR="00614845" w:rsidRDefault="00614845" w:rsidP="00030D2F">
            <w:pPr>
              <w:pStyle w:val="TableParagraph"/>
              <w:spacing w:before="4" w:line="247" w:lineRule="auto"/>
              <w:ind w:left="38" w:right="2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Підсумковий показник цієї графи (ряд. 080) має дорівнювати рядку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1001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«Баланс».</w:t>
            </w:r>
          </w:p>
          <w:p w:rsidR="00614845" w:rsidRDefault="00614845" w:rsidP="00030D2F">
            <w:pPr>
              <w:pStyle w:val="TableParagraph"/>
              <w:spacing w:before="2" w:line="247" w:lineRule="auto"/>
              <w:ind w:left="38" w:right="2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Зверніть увагу: у таблиці 1 після підсумку є ряд. 090 «Гудвіл». Тут фік-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сують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31.12.19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рахунком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19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Гудвіл»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(вказана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має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відповідати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1050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1)</w:t>
            </w:r>
          </w:p>
        </w:tc>
      </w:tr>
      <w:tr w:rsidR="00614845" w:rsidTr="00030D2F">
        <w:trPr>
          <w:trHeight w:val="1646"/>
        </w:trPr>
        <w:tc>
          <w:tcPr>
            <w:tcW w:w="99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42" w:right="32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накопиче-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 амор-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тизація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spacing w:before="2"/>
              <w:rPr>
                <w:rFonts w:ascii="Arial"/>
                <w:b/>
                <w:sz w:val="17"/>
              </w:rPr>
            </w:pPr>
          </w:p>
          <w:p w:rsidR="00614845" w:rsidRDefault="00614845" w:rsidP="00030D2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4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line="216" w:lineRule="exact"/>
              <w:ind w:left="3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Записують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31.12.19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133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Накопичена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амортизація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не-</w:t>
            </w:r>
          </w:p>
          <w:p w:rsidR="00614845" w:rsidRDefault="00614845" w:rsidP="00030D2F">
            <w:pPr>
              <w:pStyle w:val="TableParagraph"/>
              <w:spacing w:before="7" w:line="247" w:lineRule="auto"/>
              <w:ind w:left="38" w:right="29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матеріальних активів», розподіляючи його між групами нематеріальних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 (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далі – НА</w:t>
            </w:r>
            <w:r>
              <w:rPr>
                <w:color w:val="231F20"/>
                <w:w w:val="95"/>
                <w:sz w:val="20"/>
              </w:rPr>
              <w:t>), зокрема рядками таблиці форми № 5 відповідно до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додаткових субрахунків підприємства. Цифри в названій графі запису-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круглих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дужках.</w:t>
            </w:r>
          </w:p>
          <w:p w:rsidR="00614845" w:rsidRDefault="00614845" w:rsidP="00030D2F">
            <w:pPr>
              <w:pStyle w:val="TableParagraph"/>
              <w:spacing w:before="4"/>
              <w:ind w:left="3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Її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підсумковий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показник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080)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дорівнює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значенню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рядка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1002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гра-</w:t>
            </w:r>
          </w:p>
          <w:p w:rsidR="00614845" w:rsidRDefault="00614845" w:rsidP="00030D2F">
            <w:pPr>
              <w:pStyle w:val="TableParagraph"/>
              <w:spacing w:before="7" w:line="202" w:lineRule="exact"/>
              <w:ind w:left="38"/>
              <w:jc w:val="both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фи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</w:t>
            </w:r>
          </w:p>
        </w:tc>
      </w:tr>
      <w:tr w:rsidR="00614845" w:rsidTr="00030D2F">
        <w:trPr>
          <w:trHeight w:val="3566"/>
        </w:trPr>
        <w:tc>
          <w:tcPr>
            <w:tcW w:w="1980" w:type="dxa"/>
            <w:gridSpan w:val="2"/>
          </w:tcPr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spacing w:before="146"/>
              <w:ind w:left="2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Надійшло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рік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spacing w:before="146"/>
              <w:ind w:left="7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5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line="216" w:lineRule="exact"/>
              <w:ind w:left="3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Показують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надходження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капітальних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вкладеннях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рахунок</w:t>
            </w:r>
          </w:p>
          <w:p w:rsidR="00614845" w:rsidRDefault="00614845" w:rsidP="00030D2F">
            <w:pPr>
              <w:pStyle w:val="TableParagraph"/>
              <w:spacing w:before="7" w:line="247" w:lineRule="auto"/>
              <w:ind w:left="38" w:right="2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pacing w:val="-1"/>
                <w:sz w:val="20"/>
              </w:rPr>
              <w:t xml:space="preserve">власних </w:t>
            </w:r>
            <w:r>
              <w:rPr>
                <w:color w:val="231F20"/>
                <w:sz w:val="20"/>
              </w:rPr>
              <w:t>коштів, цільового фінансування, внесків до статутного фон-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ду тощо. Тобто обороти за рік за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Дт 121, 122, 123, 124, 125, 127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кореспонденції із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 154 «</w:t>
            </w:r>
            <w:r>
              <w:rPr>
                <w:color w:val="231F20"/>
                <w:w w:val="95"/>
                <w:sz w:val="20"/>
              </w:rPr>
              <w:t>Придбання (створення) нематеріальних ак-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тивів». Адже зазвичай за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Дт 154 </w:t>
            </w:r>
            <w:r>
              <w:rPr>
                <w:color w:val="231F20"/>
                <w:sz w:val="20"/>
              </w:rPr>
              <w:t>фіксують витрати на придбання або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створення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потім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роблять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запис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154.</w:t>
            </w:r>
          </w:p>
          <w:p w:rsidR="00614845" w:rsidRDefault="00614845" w:rsidP="00030D2F">
            <w:pPr>
              <w:pStyle w:val="TableParagraph"/>
              <w:spacing w:before="5" w:line="247" w:lineRule="auto"/>
              <w:ind w:left="38" w:right="2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На думку Мінфіну, НА, внесені до статутного фонду, одержані за цільо-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вим фінансуванням або безкоштовно, на субрахунку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154 </w:t>
            </w:r>
            <w:r>
              <w:rPr>
                <w:color w:val="231F20"/>
                <w:sz w:val="20"/>
              </w:rPr>
              <w:t>не відобра-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жають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див.</w:t>
            </w:r>
            <w:r>
              <w:rPr>
                <w:rFonts w:ascii="Arial" w:hAnsi="Arial"/>
                <w:b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лист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17.11.03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3104200045/5570).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Тому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потрібно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перевірити ще й обороти за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121,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122,</w:t>
            </w:r>
            <w:r>
              <w:rPr>
                <w:rFonts w:ascii="Arial" w:hAnsi="Arial"/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123,</w:t>
            </w:r>
            <w:r>
              <w:rPr>
                <w:rFonts w:ascii="Arial" w:hAnsi="Arial"/>
                <w:b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124,</w:t>
            </w:r>
            <w:r>
              <w:rPr>
                <w:rFonts w:ascii="Arial" w:hAnsi="Arial"/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125,</w:t>
            </w:r>
            <w:r>
              <w:rPr>
                <w:rFonts w:ascii="Arial" w:hAnsi="Arial"/>
                <w:b/>
                <w:color w:val="231F20"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127</w:t>
            </w:r>
            <w:r>
              <w:rPr>
                <w:rFonts w:ascii="Arial" w:hAnsi="Arial"/>
                <w:b/>
                <w:color w:val="231F20"/>
                <w:spacing w:val="5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із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40 «</w:t>
            </w:r>
            <w:r>
              <w:rPr>
                <w:color w:val="231F20"/>
                <w:w w:val="95"/>
                <w:sz w:val="20"/>
              </w:rPr>
              <w:t xml:space="preserve">Зареєстрований (пайовий) капітал»,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46 «</w:t>
            </w:r>
            <w:r>
              <w:rPr>
                <w:color w:val="231F20"/>
                <w:w w:val="95"/>
                <w:sz w:val="20"/>
              </w:rPr>
              <w:t>Неоплачений капітал» (при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надходженні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внеску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статутного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фонду),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424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Безоплатно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одержані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необоротні активи»,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48 «</w:t>
            </w:r>
            <w:r>
              <w:rPr>
                <w:color w:val="231F20"/>
                <w:w w:val="95"/>
                <w:sz w:val="20"/>
              </w:rPr>
              <w:t>Цільове фінансування та цільові надходження»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(безпосередньо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отримані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програмою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цільового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фінансування),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18</w:t>
            </w:r>
          </w:p>
          <w:p w:rsidR="00614845" w:rsidRDefault="00614845" w:rsidP="00030D2F">
            <w:pPr>
              <w:pStyle w:val="TableParagraph"/>
              <w:spacing w:before="6" w:line="202" w:lineRule="exact"/>
              <w:ind w:left="38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Довгострокова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дебіторська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заборгованість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необоротні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активи».</w:t>
            </w:r>
          </w:p>
        </w:tc>
      </w:tr>
    </w:tbl>
    <w:p w:rsidR="00614845" w:rsidRDefault="00614845" w:rsidP="00614845">
      <w:pPr>
        <w:spacing w:line="202" w:lineRule="exact"/>
        <w:jc w:val="both"/>
        <w:rPr>
          <w:sz w:val="20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pStyle w:val="a3"/>
        <w:spacing w:before="6"/>
        <w:rPr>
          <w:rFonts w:ascii="Arial"/>
          <w:i/>
          <w:sz w:val="28"/>
        </w:rPr>
      </w:pPr>
    </w:p>
    <w:p w:rsidR="00614845" w:rsidRDefault="00614845" w:rsidP="00614845">
      <w:pPr>
        <w:spacing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6.1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815"/>
        <w:gridCol w:w="661"/>
        <w:gridCol w:w="6533"/>
      </w:tblGrid>
      <w:tr w:rsidR="00614845" w:rsidTr="00030D2F">
        <w:trPr>
          <w:trHeight w:val="446"/>
        </w:trPr>
        <w:tc>
          <w:tcPr>
            <w:tcW w:w="1979" w:type="dxa"/>
            <w:gridSpan w:val="2"/>
          </w:tcPr>
          <w:p w:rsidR="00614845" w:rsidRDefault="00614845" w:rsidP="00030D2F">
            <w:pPr>
              <w:pStyle w:val="TableParagraph"/>
              <w:spacing w:before="104"/>
              <w:ind w:left="3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</w:p>
        </w:tc>
        <w:tc>
          <w:tcPr>
            <w:tcW w:w="661" w:type="dxa"/>
          </w:tcPr>
          <w:p w:rsidR="00614845" w:rsidRDefault="00614845" w:rsidP="00030D2F">
            <w:pPr>
              <w:pStyle w:val="TableParagraph"/>
              <w:spacing w:line="214" w:lineRule="exact"/>
              <w:ind w:lef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1"/>
                <w:sz w:val="20"/>
              </w:rPr>
              <w:t>№</w:t>
            </w:r>
          </w:p>
          <w:p w:rsidR="00614845" w:rsidRDefault="00614845" w:rsidP="00030D2F">
            <w:pPr>
              <w:pStyle w:val="TableParagraph"/>
              <w:spacing w:before="10" w:line="202" w:lineRule="exact"/>
              <w:ind w:left="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графи</w:t>
            </w:r>
          </w:p>
        </w:tc>
        <w:tc>
          <w:tcPr>
            <w:tcW w:w="6533" w:type="dxa"/>
          </w:tcPr>
          <w:p w:rsidR="00614845" w:rsidRDefault="00614845" w:rsidP="00030D2F">
            <w:pPr>
              <w:pStyle w:val="TableParagraph"/>
              <w:spacing w:before="104"/>
              <w:ind w:left="17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графи</w:t>
            </w:r>
          </w:p>
        </w:tc>
      </w:tr>
      <w:tr w:rsidR="00614845" w:rsidTr="00030D2F">
        <w:trPr>
          <w:trHeight w:val="1166"/>
        </w:trPr>
        <w:tc>
          <w:tcPr>
            <w:tcW w:w="1979" w:type="dxa"/>
            <w:gridSpan w:val="2"/>
          </w:tcPr>
          <w:p w:rsidR="00614845" w:rsidRDefault="00614845" w:rsidP="00030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1" w:type="dxa"/>
          </w:tcPr>
          <w:p w:rsidR="00614845" w:rsidRDefault="00614845" w:rsidP="00030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3" w:type="dxa"/>
          </w:tcPr>
          <w:p w:rsidR="00614845" w:rsidRDefault="00614845" w:rsidP="00030D2F">
            <w:pPr>
              <w:pStyle w:val="TableParagraph"/>
              <w:spacing w:line="216" w:lineRule="exact"/>
              <w:ind w:left="4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090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цієї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показують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рік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19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кореспон-</w:t>
            </w:r>
          </w:p>
          <w:p w:rsidR="00614845" w:rsidRDefault="00614845" w:rsidP="00030D2F">
            <w:pPr>
              <w:pStyle w:val="TableParagraph"/>
              <w:spacing w:line="240" w:lineRule="atLeast"/>
              <w:ind w:left="40" w:right="25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денції із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 14 «</w:t>
            </w:r>
            <w:r>
              <w:rPr>
                <w:color w:val="231F20"/>
                <w:w w:val="95"/>
                <w:sz w:val="20"/>
              </w:rPr>
              <w:t xml:space="preserve">Довгострокові фінансові інвестиції»,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37 «</w:t>
            </w:r>
            <w:r>
              <w:rPr>
                <w:color w:val="231F20"/>
                <w:w w:val="95"/>
                <w:sz w:val="20"/>
              </w:rPr>
              <w:t>Розрахунки з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різними </w:t>
            </w:r>
            <w:r>
              <w:rPr>
                <w:color w:val="231F20"/>
                <w:sz w:val="20"/>
              </w:rPr>
              <w:t xml:space="preserve">дебіторами», </w:t>
            </w:r>
            <w:r>
              <w:rPr>
                <w:rFonts w:ascii="Arial" w:hAnsi="Arial"/>
                <w:b/>
                <w:color w:val="231F20"/>
                <w:sz w:val="20"/>
              </w:rPr>
              <w:t>68 «</w:t>
            </w:r>
            <w:r>
              <w:rPr>
                <w:color w:val="231F20"/>
                <w:sz w:val="20"/>
              </w:rPr>
              <w:t>Розрахунки за іншими операціями». Тобто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 додатну різницю між покупною вартістю підприємства та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оціночною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вартістю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його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чистих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</w:p>
        </w:tc>
      </w:tr>
      <w:tr w:rsidR="00614845" w:rsidTr="00030D2F">
        <w:trPr>
          <w:trHeight w:val="2596"/>
        </w:trPr>
        <w:tc>
          <w:tcPr>
            <w:tcW w:w="1164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6"/>
              <w:rPr>
                <w:rFonts w:ascii="Arial"/>
                <w:i/>
                <w:sz w:val="23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89" w:right="10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Пере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оцінка (до-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оцінка +,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уцінка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-)</w:t>
            </w:r>
          </w:p>
        </w:tc>
        <w:tc>
          <w:tcPr>
            <w:tcW w:w="815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88" w:line="247" w:lineRule="auto"/>
              <w:ind w:left="18" w:right="3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пер-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вісної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(перео-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ціненої)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вартості</w:t>
            </w:r>
          </w:p>
        </w:tc>
        <w:tc>
          <w:tcPr>
            <w:tcW w:w="66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62"/>
              <w:ind w:left="271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6</w:t>
            </w:r>
          </w:p>
        </w:tc>
        <w:tc>
          <w:tcPr>
            <w:tcW w:w="6533" w:type="dxa"/>
          </w:tcPr>
          <w:p w:rsidR="00614845" w:rsidRDefault="00614845" w:rsidP="00030D2F">
            <w:pPr>
              <w:pStyle w:val="TableParagraph"/>
              <w:spacing w:line="207" w:lineRule="exact"/>
              <w:ind w:left="4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Вносять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дані,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якщо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впродовж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проводили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дооцінку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уцінку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НА.</w:t>
            </w:r>
          </w:p>
          <w:p w:rsidR="00614845" w:rsidRDefault="00614845" w:rsidP="00030D2F">
            <w:pPr>
              <w:pStyle w:val="TableParagraph"/>
              <w:spacing w:before="7" w:line="247" w:lineRule="auto"/>
              <w:ind w:left="40" w:right="2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При дооцінці це обороти за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Дт 121, 122, 123, 124, 125, 127 </w:t>
            </w:r>
            <w:r>
              <w:rPr>
                <w:color w:val="231F20"/>
                <w:sz w:val="20"/>
              </w:rPr>
              <w:t>у корес-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понденції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133,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412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Дооцінка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(уцінка)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нематеріальних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активів»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746 «</w:t>
            </w:r>
            <w:r>
              <w:rPr>
                <w:color w:val="231F20"/>
                <w:sz w:val="20"/>
              </w:rPr>
              <w:t xml:space="preserve">Інші доходи від звичайної діяльності», а при уцінці </w:t>
            </w:r>
            <w:r>
              <w:rPr>
                <w:color w:val="231F20"/>
                <w:w w:val="105"/>
                <w:sz w:val="20"/>
              </w:rPr>
              <w:t xml:space="preserve">– </w:t>
            </w:r>
            <w:r>
              <w:rPr>
                <w:color w:val="231F20"/>
                <w:sz w:val="20"/>
              </w:rPr>
              <w:t xml:space="preserve">за </w:t>
            </w:r>
            <w:r>
              <w:rPr>
                <w:rFonts w:ascii="Arial" w:hAnsi="Arial"/>
                <w:b/>
                <w:color w:val="231F20"/>
                <w:sz w:val="20"/>
              </w:rPr>
              <w:t>Дт 133,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412, 975 «</w:t>
            </w:r>
            <w:r>
              <w:rPr>
                <w:color w:val="231F20"/>
                <w:sz w:val="20"/>
              </w:rPr>
              <w:t xml:space="preserve">Уцінка необоротних активів і фінансових інвестицій» і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121, 122, 123, 124, 125, 127. </w:t>
            </w:r>
            <w:r>
              <w:rPr>
                <w:color w:val="231F20"/>
                <w:sz w:val="20"/>
              </w:rPr>
              <w:t>Якщо річна сума уцінки перевищує суму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дооцінки,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різницю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зазначають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дужках.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Зверніть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увагу: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7"/>
              </w:numPr>
              <w:tabs>
                <w:tab w:val="left" w:pos="281"/>
              </w:tabs>
              <w:spacing w:before="5"/>
              <w:ind w:hanging="241"/>
              <w:jc w:val="both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дооцінку</w:t>
            </w:r>
            <w:r>
              <w:rPr>
                <w:color w:val="231F20"/>
                <w:spacing w:val="1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(уцінку)</w:t>
            </w:r>
            <w:r>
              <w:rPr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гудвілу</w:t>
            </w:r>
            <w:r>
              <w:rPr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не</w:t>
            </w:r>
            <w:r>
              <w:rPr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роблять;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7"/>
              </w:numPr>
              <w:tabs>
                <w:tab w:val="left" w:pos="281"/>
              </w:tabs>
              <w:spacing w:line="240" w:lineRule="atLeast"/>
              <w:ind w:left="40" w:right="26" w:firstLine="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переоцінюють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лише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ті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НА,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щодо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яких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існує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активний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ринок.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Якщо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приємство переоцінювало НА раніше, то об’єкти цієї групи надалі треба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щороку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переоцінювати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(п.п.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П(С)БО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«Нематеріальні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активи»)</w:t>
            </w:r>
          </w:p>
        </w:tc>
      </w:tr>
      <w:tr w:rsidR="00614845" w:rsidTr="00030D2F">
        <w:trPr>
          <w:trHeight w:val="917"/>
        </w:trPr>
        <w:tc>
          <w:tcPr>
            <w:tcW w:w="116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</w:tcPr>
          <w:p w:rsidR="00614845" w:rsidRDefault="00614845" w:rsidP="00030D2F">
            <w:pPr>
              <w:pStyle w:val="TableParagraph"/>
              <w:spacing w:line="207" w:lineRule="exact"/>
              <w:ind w:left="12" w:right="29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накопи-</w:t>
            </w:r>
          </w:p>
          <w:p w:rsidR="00614845" w:rsidRDefault="00614845" w:rsidP="00030D2F">
            <w:pPr>
              <w:pStyle w:val="TableParagraph"/>
              <w:spacing w:line="240" w:lineRule="atLeast"/>
              <w:ind w:left="45" w:right="62" w:hanging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ченої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аморти-</w:t>
            </w:r>
            <w:r>
              <w:rPr>
                <w:color w:val="231F20"/>
                <w:spacing w:val="-52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зації</w:t>
            </w:r>
          </w:p>
        </w:tc>
        <w:tc>
          <w:tcPr>
            <w:tcW w:w="661" w:type="dxa"/>
          </w:tcPr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  <w:sz w:val="29"/>
              </w:rPr>
            </w:pPr>
          </w:p>
          <w:p w:rsidR="00614845" w:rsidRDefault="00614845" w:rsidP="00030D2F">
            <w:pPr>
              <w:pStyle w:val="TableParagraph"/>
              <w:ind w:left="270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7</w:t>
            </w:r>
          </w:p>
        </w:tc>
        <w:tc>
          <w:tcPr>
            <w:tcW w:w="6533" w:type="dxa"/>
          </w:tcPr>
          <w:p w:rsidR="00614845" w:rsidRDefault="00614845" w:rsidP="00030D2F">
            <w:pPr>
              <w:pStyle w:val="TableParagraph"/>
              <w:spacing w:line="207" w:lineRule="exact"/>
              <w:ind w:lef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Фіксують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зміну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суми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накопиченої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амортизації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зв’язку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дооцінкою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</w:p>
          <w:p w:rsidR="00614845" w:rsidRDefault="00614845" w:rsidP="00030D2F">
            <w:pPr>
              <w:pStyle w:val="TableParagraph"/>
              <w:spacing w:before="7" w:line="247" w:lineRule="auto"/>
              <w:ind w:left="40" w:right="20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уцінкою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НА.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дооцінці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рік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121,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122,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123,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124,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125,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127,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412</w:t>
            </w:r>
            <w:r>
              <w:rPr>
                <w:rFonts w:ascii="Arial" w:hAnsi="Arial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133,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уцінці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19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133</w:t>
            </w:r>
            <w:r>
              <w:rPr>
                <w:rFonts w:ascii="Arial" w:hAnsi="Arial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121,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122,</w:t>
            </w:r>
            <w:r>
              <w:rPr>
                <w:rFonts w:ascii="Arial" w:hAnsi="Arial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123,</w:t>
            </w:r>
          </w:p>
          <w:p w:rsidR="00614845" w:rsidRDefault="00614845" w:rsidP="00030D2F">
            <w:pPr>
              <w:pStyle w:val="TableParagraph"/>
              <w:spacing w:before="2" w:line="202" w:lineRule="exact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124,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125,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127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(окрім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вибуття),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412</w:t>
            </w:r>
          </w:p>
        </w:tc>
      </w:tr>
      <w:tr w:rsidR="00614845" w:rsidTr="00030D2F">
        <w:trPr>
          <w:trHeight w:val="1275"/>
        </w:trPr>
        <w:tc>
          <w:tcPr>
            <w:tcW w:w="1164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1"/>
              <w:rPr>
                <w:rFonts w:ascii="Arial"/>
                <w:i/>
                <w:sz w:val="30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438" w:hanging="31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Вибуло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рік</w:t>
            </w:r>
          </w:p>
        </w:tc>
        <w:tc>
          <w:tcPr>
            <w:tcW w:w="815" w:type="dxa"/>
          </w:tcPr>
          <w:p w:rsidR="00614845" w:rsidRDefault="00614845" w:rsidP="00030D2F">
            <w:pPr>
              <w:pStyle w:val="TableParagraph"/>
              <w:spacing w:before="34" w:line="247" w:lineRule="auto"/>
              <w:ind w:left="23" w:right="4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пер-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винна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(перео-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цінена)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</w:p>
        </w:tc>
        <w:tc>
          <w:tcPr>
            <w:tcW w:w="66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ind w:left="270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8</w:t>
            </w:r>
          </w:p>
        </w:tc>
        <w:tc>
          <w:tcPr>
            <w:tcW w:w="6533" w:type="dxa"/>
          </w:tcPr>
          <w:p w:rsidR="00614845" w:rsidRDefault="00614845" w:rsidP="00030D2F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вибулих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рік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286</w:t>
            </w:r>
          </w:p>
          <w:p w:rsidR="00614845" w:rsidRDefault="00614845" w:rsidP="00030D2F">
            <w:pPr>
              <w:pStyle w:val="TableParagraph"/>
              <w:spacing w:before="8"/>
              <w:ind w:lef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«Необоротні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активи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групи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вибуття,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утримувані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продажу»,</w:t>
            </w:r>
          </w:p>
          <w:p w:rsidR="00614845" w:rsidRDefault="00614845" w:rsidP="00030D2F">
            <w:pPr>
              <w:pStyle w:val="TableParagraph"/>
              <w:spacing w:before="7" w:line="247" w:lineRule="auto"/>
              <w:ind w:left="40" w:right="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976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«</w:t>
            </w:r>
            <w:r>
              <w:rPr>
                <w:color w:val="231F20"/>
                <w:spacing w:val="-1"/>
                <w:sz w:val="20"/>
              </w:rPr>
              <w:t>Списання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необоротних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активів»,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377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Розрахунки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іншими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дебі-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торами»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(субрахунок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«Спільна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діяльність»)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121,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122,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123,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124,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125,</w:t>
            </w:r>
          </w:p>
          <w:p w:rsidR="00614845" w:rsidRDefault="00614845" w:rsidP="00030D2F">
            <w:pPr>
              <w:pStyle w:val="TableParagraph"/>
              <w:spacing w:before="2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127,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також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13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121,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122,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123,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124,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125,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127</w:t>
            </w:r>
          </w:p>
        </w:tc>
      </w:tr>
      <w:tr w:rsidR="00614845" w:rsidTr="00030D2F">
        <w:trPr>
          <w:trHeight w:val="926"/>
        </w:trPr>
        <w:tc>
          <w:tcPr>
            <w:tcW w:w="116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</w:tcPr>
          <w:p w:rsidR="00614845" w:rsidRDefault="00614845" w:rsidP="00030D2F">
            <w:pPr>
              <w:pStyle w:val="TableParagraph"/>
              <w:spacing w:line="216" w:lineRule="exact"/>
              <w:ind w:left="158"/>
              <w:rPr>
                <w:sz w:val="20"/>
              </w:rPr>
            </w:pPr>
            <w:r>
              <w:rPr>
                <w:color w:val="231F20"/>
                <w:sz w:val="20"/>
              </w:rPr>
              <w:t>нако-</w:t>
            </w:r>
          </w:p>
          <w:p w:rsidR="00614845" w:rsidRDefault="00614845" w:rsidP="00030D2F">
            <w:pPr>
              <w:pStyle w:val="TableParagraph"/>
              <w:spacing w:line="240" w:lineRule="atLeast"/>
              <w:ind w:left="44" w:right="63" w:firstLine="2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пичена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аморти-</w:t>
            </w:r>
            <w:r>
              <w:rPr>
                <w:color w:val="231F20"/>
                <w:spacing w:val="-52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зація</w:t>
            </w:r>
          </w:p>
        </w:tc>
        <w:tc>
          <w:tcPr>
            <w:tcW w:w="661" w:type="dxa"/>
          </w:tcPr>
          <w:p w:rsidR="00614845" w:rsidRDefault="00614845" w:rsidP="00030D2F">
            <w:pPr>
              <w:pStyle w:val="TableParagraph"/>
              <w:spacing w:before="10"/>
              <w:rPr>
                <w:rFonts w:ascii="Arial"/>
                <w:i/>
                <w:sz w:val="29"/>
              </w:rPr>
            </w:pPr>
          </w:p>
          <w:p w:rsidR="00614845" w:rsidRDefault="00614845" w:rsidP="00030D2F">
            <w:pPr>
              <w:pStyle w:val="TableParagraph"/>
              <w:ind w:left="270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9</w:t>
            </w:r>
          </w:p>
        </w:tc>
        <w:tc>
          <w:tcPr>
            <w:tcW w:w="6533" w:type="dxa"/>
          </w:tcPr>
          <w:p w:rsidR="00614845" w:rsidRDefault="00614845" w:rsidP="00030D2F">
            <w:pPr>
              <w:pStyle w:val="TableParagraph"/>
              <w:spacing w:before="5"/>
              <w:rPr>
                <w:rFonts w:ascii="Arial"/>
                <w:i/>
                <w:sz w:val="19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цій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графі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показують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списану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рік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амортизацію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вибутті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НА,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тобто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133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121,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122,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123,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124,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125,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127</w:t>
            </w:r>
          </w:p>
        </w:tc>
      </w:tr>
      <w:tr w:rsidR="00614845" w:rsidTr="00030D2F">
        <w:trPr>
          <w:trHeight w:val="1194"/>
        </w:trPr>
        <w:tc>
          <w:tcPr>
            <w:tcW w:w="1979" w:type="dxa"/>
            <w:gridSpan w:val="2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  <w:sz w:val="30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491" w:hanging="42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Нараховано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аморти-</w:t>
            </w:r>
            <w:r>
              <w:rPr>
                <w:color w:val="231F20"/>
                <w:spacing w:val="-56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зації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рік</w:t>
            </w:r>
          </w:p>
        </w:tc>
        <w:tc>
          <w:tcPr>
            <w:tcW w:w="66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  <w:sz w:val="19"/>
              </w:rPr>
            </w:pPr>
          </w:p>
          <w:p w:rsidR="00614845" w:rsidRDefault="00614845" w:rsidP="00030D2F">
            <w:pPr>
              <w:pStyle w:val="TableParagraph"/>
              <w:ind w:left="21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</w:t>
            </w:r>
          </w:p>
        </w:tc>
        <w:tc>
          <w:tcPr>
            <w:tcW w:w="6533" w:type="dxa"/>
          </w:tcPr>
          <w:p w:rsidR="00614845" w:rsidRDefault="00614845" w:rsidP="00030D2F">
            <w:pPr>
              <w:pStyle w:val="TableParagraph"/>
              <w:spacing w:line="247" w:lineRule="auto"/>
              <w:ind w:left="40" w:right="2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Зазначають суму амортизації, відображену в бухобліку записами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15, 23 «</w:t>
            </w:r>
            <w:r>
              <w:rPr>
                <w:color w:val="231F20"/>
                <w:sz w:val="20"/>
              </w:rPr>
              <w:t xml:space="preserve">Виробництво», </w:t>
            </w:r>
            <w:r>
              <w:rPr>
                <w:rFonts w:ascii="Arial" w:hAnsi="Arial"/>
                <w:b/>
                <w:color w:val="231F20"/>
                <w:sz w:val="20"/>
              </w:rPr>
              <w:t>91 «</w:t>
            </w:r>
            <w:r>
              <w:rPr>
                <w:color w:val="231F20"/>
                <w:sz w:val="20"/>
              </w:rPr>
              <w:t xml:space="preserve">Загальновиробничі витрати», </w:t>
            </w:r>
            <w:r>
              <w:rPr>
                <w:rFonts w:ascii="Arial" w:hAnsi="Arial"/>
                <w:b/>
                <w:color w:val="231F20"/>
                <w:sz w:val="20"/>
              </w:rPr>
              <w:t>92 «</w:t>
            </w:r>
            <w:r>
              <w:rPr>
                <w:color w:val="231F20"/>
                <w:sz w:val="20"/>
              </w:rPr>
              <w:t>Адміні-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стративні витрати»,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93 «</w:t>
            </w:r>
            <w:r>
              <w:rPr>
                <w:color w:val="231F20"/>
                <w:w w:val="95"/>
                <w:sz w:val="20"/>
              </w:rPr>
              <w:t xml:space="preserve">Витрати на збут»,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941 «</w:t>
            </w:r>
            <w:r>
              <w:rPr>
                <w:color w:val="231F20"/>
                <w:w w:val="95"/>
                <w:sz w:val="20"/>
              </w:rPr>
              <w:t>Витрати на дослідження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розробки»,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949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операційної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діяльності»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133.</w:t>
            </w:r>
          </w:p>
          <w:p w:rsidR="00614845" w:rsidRDefault="00614845" w:rsidP="00030D2F">
            <w:pPr>
              <w:pStyle w:val="TableParagraph"/>
              <w:spacing w:line="221" w:lineRule="exact"/>
              <w:ind w:left="4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Зверніть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увагу: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гудвіл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амортизації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нараховують</w:t>
            </w:r>
          </w:p>
        </w:tc>
      </w:tr>
      <w:tr w:rsidR="00614845" w:rsidTr="00030D2F">
        <w:trPr>
          <w:trHeight w:val="2238"/>
        </w:trPr>
        <w:tc>
          <w:tcPr>
            <w:tcW w:w="1979" w:type="dxa"/>
            <w:gridSpan w:val="2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181" w:right="169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Витрати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змен-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шення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корисності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рік</w:t>
            </w:r>
          </w:p>
        </w:tc>
        <w:tc>
          <w:tcPr>
            <w:tcW w:w="66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1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ind w:left="21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</w:t>
            </w:r>
          </w:p>
        </w:tc>
        <w:tc>
          <w:tcPr>
            <w:tcW w:w="6533" w:type="dxa"/>
          </w:tcPr>
          <w:p w:rsidR="00614845" w:rsidRDefault="00614845" w:rsidP="00030D2F">
            <w:pPr>
              <w:pStyle w:val="TableParagraph"/>
              <w:spacing w:before="40"/>
              <w:ind w:left="4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Фіксують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витрати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зменшення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корисності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НА.</w:t>
            </w:r>
          </w:p>
          <w:p w:rsidR="00614845" w:rsidRDefault="00614845" w:rsidP="00030D2F">
            <w:pPr>
              <w:pStyle w:val="TableParagraph"/>
              <w:spacing w:before="8" w:line="247" w:lineRule="auto"/>
              <w:ind w:left="40" w:right="2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Нагадаємо: вони виникають, коли залишкова вартість НА перевищує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суму очікуваного відшкодування. На відміну від уцінки, зменшення ко-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рисності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вимагає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перегляду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залишкової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вартості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вхо-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дять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однієї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групи.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заповнення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даної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графи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потрібні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обороти:</w:t>
            </w:r>
          </w:p>
          <w:p w:rsidR="00614845" w:rsidRDefault="00614845" w:rsidP="00030D2F">
            <w:pPr>
              <w:pStyle w:val="TableParagraph"/>
              <w:spacing w:before="3" w:line="247" w:lineRule="auto"/>
              <w:ind w:left="40" w:right="2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972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Втрати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зменшення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корисності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активів»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19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(зменшення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корисності гудвілу або списання його через невідповідність ознакам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активу);</w:t>
            </w:r>
          </w:p>
          <w:p w:rsidR="00614845" w:rsidRDefault="00614845" w:rsidP="00030D2F">
            <w:pPr>
              <w:pStyle w:val="TableParagraph"/>
              <w:spacing w:before="3"/>
              <w:ind w:left="4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972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133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(зменшення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корисності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інших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т.ч.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переоцінених)</w:t>
            </w:r>
          </w:p>
        </w:tc>
      </w:tr>
      <w:tr w:rsidR="00614845" w:rsidTr="00030D2F">
        <w:trPr>
          <w:trHeight w:val="1406"/>
        </w:trPr>
        <w:tc>
          <w:tcPr>
            <w:tcW w:w="1164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5"/>
              <w:rPr>
                <w:rFonts w:ascii="Arial"/>
                <w:i/>
                <w:sz w:val="17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334" w:right="76" w:hanging="20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Інші зміни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рік</w:t>
            </w:r>
          </w:p>
        </w:tc>
        <w:tc>
          <w:tcPr>
            <w:tcW w:w="815" w:type="dxa"/>
          </w:tcPr>
          <w:p w:rsidR="00614845" w:rsidRDefault="00614845" w:rsidP="00030D2F">
            <w:pPr>
              <w:pStyle w:val="TableParagraph"/>
              <w:spacing w:line="216" w:lineRule="exact"/>
              <w:ind w:left="74" w:right="3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пер-</w:t>
            </w:r>
          </w:p>
          <w:p w:rsidR="00614845" w:rsidRDefault="00614845" w:rsidP="00030D2F">
            <w:pPr>
              <w:pStyle w:val="TableParagraph"/>
              <w:spacing w:line="240" w:lineRule="atLeast"/>
              <w:ind w:left="74" w:right="3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вісної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(перео-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ціненої)</w:t>
            </w:r>
            <w:r>
              <w:rPr>
                <w:color w:val="231F20"/>
                <w:spacing w:val="-52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сті</w:t>
            </w:r>
          </w:p>
        </w:tc>
        <w:tc>
          <w:tcPr>
            <w:tcW w:w="66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9"/>
              <w:rPr>
                <w:rFonts w:ascii="Arial"/>
                <w:i/>
                <w:sz w:val="28"/>
              </w:rPr>
            </w:pPr>
          </w:p>
          <w:p w:rsidR="00614845" w:rsidRDefault="00614845" w:rsidP="00030D2F">
            <w:pPr>
              <w:pStyle w:val="TableParagraph"/>
              <w:ind w:left="21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12</w:t>
            </w:r>
          </w:p>
        </w:tc>
        <w:tc>
          <w:tcPr>
            <w:tcW w:w="6533" w:type="dxa"/>
          </w:tcPr>
          <w:p w:rsidR="00614845" w:rsidRDefault="00614845" w:rsidP="00030D2F">
            <w:pPr>
              <w:pStyle w:val="TableParagraph"/>
              <w:spacing w:before="10"/>
              <w:rPr>
                <w:rFonts w:ascii="Arial"/>
                <w:i/>
                <w:sz w:val="29"/>
              </w:rPr>
            </w:pPr>
          </w:p>
          <w:p w:rsidR="00614845" w:rsidRDefault="00614845" w:rsidP="00030D2F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зміну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вартості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НА,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відбулася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причин</w:t>
            </w:r>
          </w:p>
          <w:p w:rsidR="00614845" w:rsidRDefault="00614845" w:rsidP="00030D2F">
            <w:pPr>
              <w:pStyle w:val="TableParagraph"/>
              <w:spacing w:before="8"/>
              <w:ind w:lef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(не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передбачених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графах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5–11).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Тобто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обороти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субрахунків</w:t>
            </w:r>
          </w:p>
          <w:p w:rsidR="00614845" w:rsidRDefault="00614845" w:rsidP="00030D2F">
            <w:pPr>
              <w:pStyle w:val="TableParagraph"/>
              <w:spacing w:before="8"/>
              <w:ind w:left="40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121,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122,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123,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124,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125,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127,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потрапили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попередніх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</w:t>
            </w:r>
          </w:p>
        </w:tc>
      </w:tr>
      <w:tr w:rsidR="00614845" w:rsidTr="00030D2F">
        <w:trPr>
          <w:trHeight w:val="996"/>
        </w:trPr>
        <w:tc>
          <w:tcPr>
            <w:tcW w:w="116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</w:tcPr>
          <w:p w:rsidR="00614845" w:rsidRDefault="00614845" w:rsidP="00030D2F">
            <w:pPr>
              <w:pStyle w:val="TableParagraph"/>
              <w:spacing w:before="14" w:line="247" w:lineRule="auto"/>
              <w:ind w:left="75" w:right="32" w:hanging="1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накопи-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ченої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аморти-</w:t>
            </w:r>
            <w:r>
              <w:rPr>
                <w:color w:val="231F20"/>
                <w:spacing w:val="-52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зації</w:t>
            </w:r>
          </w:p>
        </w:tc>
        <w:tc>
          <w:tcPr>
            <w:tcW w:w="661" w:type="dxa"/>
          </w:tcPr>
          <w:p w:rsidR="00614845" w:rsidRDefault="00614845" w:rsidP="00030D2F">
            <w:pPr>
              <w:pStyle w:val="TableParagraph"/>
              <w:spacing w:before="6"/>
              <w:rPr>
                <w:rFonts w:ascii="Arial"/>
                <w:i/>
                <w:sz w:val="32"/>
              </w:rPr>
            </w:pPr>
          </w:p>
          <w:p w:rsidR="00614845" w:rsidRDefault="00614845" w:rsidP="00030D2F">
            <w:pPr>
              <w:pStyle w:val="TableParagraph"/>
              <w:ind w:left="210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13</w:t>
            </w:r>
          </w:p>
        </w:tc>
        <w:tc>
          <w:tcPr>
            <w:tcW w:w="6533" w:type="dxa"/>
          </w:tcPr>
          <w:p w:rsidR="00614845" w:rsidRDefault="00614845" w:rsidP="00030D2F">
            <w:pPr>
              <w:pStyle w:val="TableParagraph"/>
              <w:spacing w:before="134" w:line="247" w:lineRule="auto"/>
              <w:ind w:left="40" w:right="146"/>
              <w:rPr>
                <w:sz w:val="20"/>
              </w:rPr>
            </w:pPr>
            <w:r>
              <w:rPr>
                <w:color w:val="231F20"/>
                <w:sz w:val="20"/>
              </w:rPr>
              <w:t>Потрапляють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річні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субрахунку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133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зафіксовані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попередніх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графах,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наприклад,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зміни,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пов’язані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виправленням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помилки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минулого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</w:p>
        </w:tc>
      </w:tr>
    </w:tbl>
    <w:p w:rsidR="00614845" w:rsidRDefault="00614845" w:rsidP="00614845">
      <w:pPr>
        <w:spacing w:line="247" w:lineRule="auto"/>
        <w:rPr>
          <w:sz w:val="20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pStyle w:val="a3"/>
        <w:spacing w:before="10"/>
        <w:rPr>
          <w:rFonts w:ascii="Comic Sans MS"/>
          <w:i/>
          <w:sz w:val="16"/>
        </w:rPr>
      </w:pPr>
    </w:p>
    <w:p w:rsidR="00614845" w:rsidRDefault="00614845" w:rsidP="00614845">
      <w:pPr>
        <w:spacing w:before="95" w:after="30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6.1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4"/>
        <w:gridCol w:w="785"/>
        <w:gridCol w:w="661"/>
        <w:gridCol w:w="6533"/>
      </w:tblGrid>
      <w:tr w:rsidR="00614845" w:rsidTr="00030D2F">
        <w:trPr>
          <w:trHeight w:val="645"/>
        </w:trPr>
        <w:tc>
          <w:tcPr>
            <w:tcW w:w="1979" w:type="dxa"/>
            <w:gridSpan w:val="2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  <w:sz w:val="17"/>
              </w:rPr>
            </w:pPr>
          </w:p>
          <w:p w:rsidR="00614845" w:rsidRDefault="00614845" w:rsidP="00030D2F">
            <w:pPr>
              <w:pStyle w:val="TableParagraph"/>
              <w:ind w:left="3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</w:p>
        </w:tc>
        <w:tc>
          <w:tcPr>
            <w:tcW w:w="661" w:type="dxa"/>
          </w:tcPr>
          <w:p w:rsidR="00614845" w:rsidRDefault="00614845" w:rsidP="00030D2F">
            <w:pPr>
              <w:pStyle w:val="TableParagraph"/>
              <w:spacing w:before="83" w:line="249" w:lineRule="auto"/>
              <w:ind w:left="49" w:right="28" w:firstLine="1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№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графи</w:t>
            </w:r>
          </w:p>
        </w:tc>
        <w:tc>
          <w:tcPr>
            <w:tcW w:w="6533" w:type="dxa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  <w:sz w:val="17"/>
              </w:rPr>
            </w:pPr>
          </w:p>
          <w:p w:rsidR="00614845" w:rsidRDefault="00614845" w:rsidP="00030D2F">
            <w:pPr>
              <w:pStyle w:val="TableParagraph"/>
              <w:ind w:left="17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графи</w:t>
            </w:r>
          </w:p>
        </w:tc>
      </w:tr>
      <w:tr w:rsidR="00614845" w:rsidTr="00030D2F">
        <w:trPr>
          <w:trHeight w:val="1406"/>
        </w:trPr>
        <w:tc>
          <w:tcPr>
            <w:tcW w:w="1194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9"/>
              <w:rPr>
                <w:rFonts w:ascii="Arial"/>
                <w:i/>
                <w:sz w:val="28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82" w:right="31" w:hanging="21"/>
              <w:rPr>
                <w:sz w:val="20"/>
              </w:rPr>
            </w:pPr>
            <w:r>
              <w:rPr>
                <w:color w:val="231F20"/>
                <w:sz w:val="20"/>
              </w:rPr>
              <w:t>Залишок на</w:t>
            </w:r>
            <w:r>
              <w:rPr>
                <w:color w:val="231F20"/>
                <w:spacing w:val="-59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кінець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року</w:t>
            </w:r>
          </w:p>
        </w:tc>
        <w:tc>
          <w:tcPr>
            <w:tcW w:w="785" w:type="dxa"/>
          </w:tcPr>
          <w:p w:rsidR="00614845" w:rsidRDefault="00614845" w:rsidP="00030D2F">
            <w:pPr>
              <w:pStyle w:val="TableParagraph"/>
              <w:spacing w:line="216" w:lineRule="exact"/>
              <w:ind w:left="41" w:right="3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первіс-</w:t>
            </w:r>
          </w:p>
          <w:p w:rsidR="00614845" w:rsidRDefault="00614845" w:rsidP="00030D2F">
            <w:pPr>
              <w:pStyle w:val="TableParagraph"/>
              <w:spacing w:line="240" w:lineRule="atLeast"/>
              <w:ind w:left="68" w:right="5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(перео-</w:t>
            </w:r>
            <w:r>
              <w:rPr>
                <w:color w:val="231F20"/>
                <w:spacing w:val="-52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цінена)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тість</w:t>
            </w:r>
          </w:p>
        </w:tc>
        <w:tc>
          <w:tcPr>
            <w:tcW w:w="66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9"/>
              <w:rPr>
                <w:rFonts w:ascii="Arial"/>
                <w:i/>
                <w:sz w:val="28"/>
              </w:rPr>
            </w:pPr>
          </w:p>
          <w:p w:rsidR="00614845" w:rsidRDefault="00614845" w:rsidP="00030D2F">
            <w:pPr>
              <w:pStyle w:val="TableParagraph"/>
              <w:ind w:left="211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</w:t>
            </w:r>
          </w:p>
        </w:tc>
        <w:tc>
          <w:tcPr>
            <w:tcW w:w="6533" w:type="dxa"/>
          </w:tcPr>
          <w:p w:rsidR="00614845" w:rsidRDefault="00614845" w:rsidP="00030D2F">
            <w:pPr>
              <w:pStyle w:val="TableParagraph"/>
              <w:spacing w:before="5"/>
              <w:rPr>
                <w:rFonts w:ascii="Arial"/>
                <w:i/>
                <w:sz w:val="19"/>
              </w:rPr>
            </w:pPr>
          </w:p>
          <w:p w:rsidR="00614845" w:rsidRDefault="00614845" w:rsidP="00030D2F">
            <w:pPr>
              <w:pStyle w:val="TableParagraph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105"/>
                <w:sz w:val="20"/>
              </w:rPr>
              <w:t>Зазначають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сальдо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31.12.20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р.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121,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122,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123,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124,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125,</w:t>
            </w:r>
          </w:p>
          <w:p w:rsidR="00614845" w:rsidRDefault="00614845" w:rsidP="00030D2F">
            <w:pPr>
              <w:pStyle w:val="TableParagraph"/>
              <w:spacing w:before="8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127.</w:t>
            </w:r>
          </w:p>
          <w:p w:rsidR="00614845" w:rsidRDefault="00614845" w:rsidP="00030D2F">
            <w:pPr>
              <w:pStyle w:val="TableParagraph"/>
              <w:spacing w:before="10" w:line="247" w:lineRule="auto"/>
              <w:ind w:left="40" w:right="372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Її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підсумковий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080)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дорівнює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значенню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1001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«Баланс».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Тут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показують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19</w:t>
            </w:r>
          </w:p>
        </w:tc>
      </w:tr>
      <w:tr w:rsidR="00614845" w:rsidTr="00030D2F">
        <w:trPr>
          <w:trHeight w:val="916"/>
        </w:trPr>
        <w:tc>
          <w:tcPr>
            <w:tcW w:w="1194" w:type="dxa"/>
          </w:tcPr>
          <w:p w:rsidR="00614845" w:rsidRDefault="00614845" w:rsidP="00030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</w:tcPr>
          <w:p w:rsidR="00614845" w:rsidRDefault="00614845" w:rsidP="00030D2F">
            <w:pPr>
              <w:pStyle w:val="TableParagraph"/>
              <w:spacing w:line="207" w:lineRule="exact"/>
              <w:ind w:left="158"/>
              <w:rPr>
                <w:sz w:val="20"/>
              </w:rPr>
            </w:pPr>
            <w:r>
              <w:rPr>
                <w:color w:val="231F20"/>
                <w:sz w:val="20"/>
              </w:rPr>
              <w:t>нако-</w:t>
            </w:r>
          </w:p>
          <w:p w:rsidR="00614845" w:rsidRDefault="00614845" w:rsidP="00030D2F">
            <w:pPr>
              <w:pStyle w:val="TableParagraph"/>
              <w:spacing w:line="240" w:lineRule="atLeast"/>
              <w:ind w:left="45" w:right="32" w:firstLine="2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пичена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аморти-</w:t>
            </w:r>
            <w:r>
              <w:rPr>
                <w:color w:val="231F20"/>
                <w:spacing w:val="-52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зація</w:t>
            </w:r>
          </w:p>
        </w:tc>
        <w:tc>
          <w:tcPr>
            <w:tcW w:w="66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5"/>
              <w:rPr>
                <w:rFonts w:ascii="Arial"/>
                <w:i/>
                <w:sz w:val="17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15</w:t>
            </w:r>
          </w:p>
        </w:tc>
        <w:tc>
          <w:tcPr>
            <w:tcW w:w="6533" w:type="dxa"/>
          </w:tcPr>
          <w:p w:rsidR="00614845" w:rsidRDefault="00614845" w:rsidP="00030D2F">
            <w:pPr>
              <w:pStyle w:val="TableParagraph"/>
              <w:spacing w:line="207" w:lineRule="exact"/>
              <w:ind w:left="40"/>
              <w:rPr>
                <w:sz w:val="20"/>
              </w:rPr>
            </w:pPr>
            <w:r>
              <w:rPr>
                <w:color w:val="231F20"/>
                <w:sz w:val="20"/>
              </w:rPr>
              <w:t>Записують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31.12.20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133,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розподілене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групами</w:t>
            </w:r>
          </w:p>
          <w:p w:rsidR="00614845" w:rsidRDefault="00614845" w:rsidP="00030D2F">
            <w:pPr>
              <w:pStyle w:val="TableParagraph"/>
              <w:spacing w:line="240" w:lineRule="atLeast"/>
              <w:ind w:left="40" w:right="2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(відповідно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субрахунків).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Показники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цього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мають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бути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круглих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дужках,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підсумкове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значення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рядка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080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дорівнює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значенню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1002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«Баланс»</w:t>
            </w:r>
          </w:p>
        </w:tc>
      </w:tr>
      <w:tr w:rsidR="00614845" w:rsidTr="00030D2F">
        <w:trPr>
          <w:trHeight w:val="4756"/>
        </w:trPr>
        <w:tc>
          <w:tcPr>
            <w:tcW w:w="9173" w:type="dxa"/>
            <w:gridSpan w:val="4"/>
          </w:tcPr>
          <w:p w:rsidR="00614845" w:rsidRDefault="00614845" w:rsidP="00030D2F">
            <w:pPr>
              <w:pStyle w:val="TableParagraph"/>
              <w:spacing w:line="205" w:lineRule="exact"/>
              <w:ind w:left="209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Перевірочна</w:t>
            </w:r>
            <w:r>
              <w:rPr>
                <w:rFonts w:ascii="Arial" w:hAnsi="Arial"/>
                <w:b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формула:</w:t>
            </w:r>
          </w:p>
          <w:p w:rsidR="00614845" w:rsidRDefault="00614845" w:rsidP="00030D2F">
            <w:pPr>
              <w:pStyle w:val="TableParagraph"/>
              <w:spacing w:before="10"/>
              <w:ind w:left="2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14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=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(графа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4)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5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(графа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7)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(графа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8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гра-</w:t>
            </w:r>
          </w:p>
          <w:p w:rsidR="00614845" w:rsidRDefault="00614845" w:rsidP="00030D2F">
            <w:pPr>
              <w:pStyle w:val="TableParagraph"/>
              <w:spacing w:before="10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фа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9)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-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(графа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13).</w:t>
            </w:r>
          </w:p>
          <w:p w:rsidR="00614845" w:rsidRDefault="00614845" w:rsidP="00030D2F">
            <w:pPr>
              <w:pStyle w:val="TableParagraph"/>
              <w:spacing w:before="10"/>
              <w:ind w:left="20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розділі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таблицею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зазначають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деякі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6"/>
              </w:numPr>
              <w:tabs>
                <w:tab w:val="left" w:pos="366"/>
              </w:tabs>
              <w:spacing w:before="7" w:line="247" w:lineRule="auto"/>
              <w:ind w:right="25" w:firstLine="17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у ряд.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081 </w:t>
            </w:r>
            <w:r>
              <w:rPr>
                <w:color w:val="231F20"/>
                <w:w w:val="95"/>
                <w:sz w:val="20"/>
              </w:rPr>
              <w:t>фіксують вартість НА, щодо яких обмежено права власності. Цей показник формують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підставі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договорів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бухгалтерських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080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6"/>
              </w:numPr>
              <w:tabs>
                <w:tab w:val="left" w:pos="374"/>
              </w:tabs>
              <w:spacing w:before="2" w:line="247" w:lineRule="auto"/>
              <w:ind w:right="25" w:firstLine="17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082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показують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оформлених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заставу.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Сюди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відомості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переносять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позаба-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лансового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рахунку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05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Гарантії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надані»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080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14).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речі,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тут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вам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допоможе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80;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6"/>
              </w:numPr>
              <w:tabs>
                <w:tab w:val="left" w:pos="366"/>
              </w:tabs>
              <w:spacing w:before="2" w:line="247" w:lineRule="auto"/>
              <w:ind w:right="26" w:firstLine="17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у ряд.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083 </w:t>
            </w:r>
            <w:r>
              <w:rPr>
                <w:color w:val="231F20"/>
                <w:w w:val="95"/>
                <w:sz w:val="20"/>
              </w:rPr>
              <w:t>записують інформацію про вартість НА, створених самим підприємством. Його запов-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нюють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виходячи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аналітичного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урахуванням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рахунків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154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13,</w:t>
            </w:r>
            <w:r>
              <w:rPr>
                <w:rFonts w:ascii="Arial" w:hAnsi="Arial"/>
                <w:b/>
                <w:color w:val="231F20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20,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22,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63,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65,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66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потім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154;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6"/>
              </w:numPr>
              <w:tabs>
                <w:tab w:val="left" w:pos="376"/>
              </w:tabs>
              <w:spacing w:before="3" w:line="247" w:lineRule="auto"/>
              <w:ind w:right="25" w:firstLine="17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ряд.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084 </w:t>
            </w:r>
            <w:r>
              <w:rPr>
                <w:color w:val="231F20"/>
                <w:w w:val="95"/>
                <w:sz w:val="20"/>
              </w:rPr>
              <w:t>призначено для НА, отриманих за рахунок цільових асигнувань. Тут інформацію фіксу-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ють з урахуванням річних оборотів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Дт 12 Кт 154 </w:t>
            </w:r>
            <w:r>
              <w:rPr>
                <w:color w:val="231F20"/>
                <w:sz w:val="20"/>
              </w:rPr>
              <w:t>або при одержанні фінансування безпосередньо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НА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Дт 12 Кт 48. </w:t>
            </w:r>
            <w:r>
              <w:rPr>
                <w:color w:val="231F20"/>
                <w:w w:val="95"/>
                <w:sz w:val="20"/>
              </w:rPr>
              <w:t xml:space="preserve">При цьому одночасно на суму цільового фінансування (вартість НА) роблять запис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48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69.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потім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міру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нарахування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амортизації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саму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зменшують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рахунок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69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провод-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69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745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080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: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одержаних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рахунок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цільових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асигнувань);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6"/>
              </w:numPr>
              <w:tabs>
                <w:tab w:val="left" w:pos="364"/>
              </w:tabs>
              <w:spacing w:line="240" w:lineRule="exact"/>
              <w:ind w:right="26" w:firstLine="17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у ряд.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085 </w:t>
            </w:r>
            <w:r>
              <w:rPr>
                <w:color w:val="231F20"/>
                <w:w w:val="95"/>
                <w:sz w:val="20"/>
              </w:rPr>
              <w:t>фіксують суму накопиченої амортизації НА, щодо яких існує обмеження права власно-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сті. Його формують на підставі договорів і бухгалтерських даних аналогічно до показника рядка 081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(із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80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15).</w:t>
            </w:r>
          </w:p>
        </w:tc>
      </w:tr>
    </w:tbl>
    <w:p w:rsidR="00614845" w:rsidRDefault="00614845" w:rsidP="00614845">
      <w:pPr>
        <w:spacing w:before="114"/>
        <w:ind w:left="500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[10–11].</w:t>
      </w:r>
    </w:p>
    <w:p w:rsidR="00614845" w:rsidRDefault="00614845" w:rsidP="00614845">
      <w:pPr>
        <w:spacing w:before="11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6.2</w:t>
      </w:r>
    </w:p>
    <w:p w:rsidR="00614845" w:rsidRDefault="00614845" w:rsidP="00614845">
      <w:pPr>
        <w:pStyle w:val="4"/>
        <w:spacing w:before="9" w:after="34"/>
        <w:ind w:left="232"/>
      </w:pPr>
      <w:r>
        <w:rPr>
          <w:color w:val="231F20"/>
          <w:w w:val="90"/>
        </w:rPr>
        <w:t>Методика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ІІ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«Основні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засоби»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річної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фінансової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звітності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794"/>
        <w:gridCol w:w="643"/>
        <w:gridCol w:w="6553"/>
      </w:tblGrid>
      <w:tr w:rsidR="00614845" w:rsidTr="00030D2F">
        <w:trPr>
          <w:trHeight w:val="446"/>
        </w:trPr>
        <w:tc>
          <w:tcPr>
            <w:tcW w:w="1980" w:type="dxa"/>
            <w:gridSpan w:val="2"/>
          </w:tcPr>
          <w:p w:rsidR="00614845" w:rsidRDefault="00614845" w:rsidP="00030D2F">
            <w:pPr>
              <w:pStyle w:val="TableParagraph"/>
              <w:spacing w:before="104"/>
              <w:ind w:left="3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</w:p>
        </w:tc>
        <w:tc>
          <w:tcPr>
            <w:tcW w:w="643" w:type="dxa"/>
          </w:tcPr>
          <w:p w:rsidR="00614845" w:rsidRDefault="00614845" w:rsidP="00030D2F">
            <w:pPr>
              <w:pStyle w:val="TableParagraph"/>
              <w:spacing w:line="214" w:lineRule="exact"/>
              <w:ind w:lef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1"/>
                <w:sz w:val="20"/>
              </w:rPr>
              <w:t>№</w:t>
            </w:r>
          </w:p>
          <w:p w:rsidR="00614845" w:rsidRDefault="00614845" w:rsidP="00030D2F">
            <w:pPr>
              <w:pStyle w:val="TableParagraph"/>
              <w:spacing w:before="10" w:line="202" w:lineRule="exact"/>
              <w:ind w:left="8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</w:p>
        </w:tc>
        <w:tc>
          <w:tcPr>
            <w:tcW w:w="6553" w:type="dxa"/>
          </w:tcPr>
          <w:p w:rsidR="00614845" w:rsidRDefault="00614845" w:rsidP="00030D2F">
            <w:pPr>
              <w:pStyle w:val="TableParagraph"/>
              <w:spacing w:before="104"/>
              <w:ind w:left="17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графи</w:t>
            </w:r>
          </w:p>
        </w:tc>
      </w:tr>
      <w:tr w:rsidR="00614845" w:rsidTr="00030D2F">
        <w:trPr>
          <w:trHeight w:val="3810"/>
        </w:trPr>
        <w:tc>
          <w:tcPr>
            <w:tcW w:w="1186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93" w:right="82" w:hanging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Залишок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на </w:t>
            </w:r>
            <w:r>
              <w:rPr>
                <w:color w:val="231F20"/>
                <w:sz w:val="20"/>
              </w:rPr>
              <w:t>початок</w:t>
            </w:r>
            <w:r>
              <w:rPr>
                <w:color w:val="231F20"/>
                <w:spacing w:val="-5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</w:p>
        </w:tc>
        <w:tc>
          <w:tcPr>
            <w:tcW w:w="794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spacing w:before="174" w:line="247" w:lineRule="auto"/>
              <w:ind w:left="72" w:right="6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пер-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вісна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(перео-</w:t>
            </w:r>
            <w:r>
              <w:rPr>
                <w:color w:val="231F20"/>
                <w:spacing w:val="-52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цінена)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тість</w:t>
            </w:r>
          </w:p>
        </w:tc>
        <w:tc>
          <w:tcPr>
            <w:tcW w:w="643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614845" w:rsidRDefault="00614845" w:rsidP="00030D2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3</w:t>
            </w:r>
          </w:p>
        </w:tc>
        <w:tc>
          <w:tcPr>
            <w:tcW w:w="6553" w:type="dxa"/>
          </w:tcPr>
          <w:p w:rsidR="00614845" w:rsidRDefault="00614845" w:rsidP="00030D2F">
            <w:pPr>
              <w:pStyle w:val="TableParagraph"/>
              <w:spacing w:before="106" w:line="247" w:lineRule="auto"/>
              <w:ind w:left="38" w:right="2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Фіксують сальдо на 31.12.19 р. за </w:t>
            </w:r>
            <w:r>
              <w:rPr>
                <w:rFonts w:ascii="Arial" w:hAnsi="Arial"/>
                <w:b/>
                <w:color w:val="231F20"/>
                <w:sz w:val="20"/>
              </w:rPr>
              <w:t>Дт 101 «</w:t>
            </w:r>
            <w:r>
              <w:rPr>
                <w:color w:val="231F20"/>
                <w:sz w:val="20"/>
              </w:rPr>
              <w:t>Земельні ділянки» (ряд.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100), </w:t>
            </w:r>
            <w:r>
              <w:rPr>
                <w:rFonts w:ascii="Arial" w:hAnsi="Arial"/>
                <w:b/>
                <w:color w:val="231F20"/>
                <w:sz w:val="20"/>
              </w:rPr>
              <w:t>100 «</w:t>
            </w:r>
            <w:r>
              <w:rPr>
                <w:color w:val="231F20"/>
                <w:sz w:val="20"/>
              </w:rPr>
              <w:t xml:space="preserve">Інвестиційна нерухомість» (ряд. 105), </w:t>
            </w:r>
            <w:r>
              <w:rPr>
                <w:rFonts w:ascii="Arial" w:hAnsi="Arial"/>
                <w:b/>
                <w:color w:val="231F20"/>
                <w:sz w:val="20"/>
              </w:rPr>
              <w:t>102 «</w:t>
            </w:r>
            <w:r>
              <w:rPr>
                <w:color w:val="231F20"/>
                <w:sz w:val="20"/>
              </w:rPr>
              <w:t>Капітальні ви-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трати на поліпшення земель» (ряд. 110),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103 «</w:t>
            </w:r>
            <w:r>
              <w:rPr>
                <w:color w:val="231F20"/>
                <w:w w:val="95"/>
                <w:sz w:val="20"/>
              </w:rPr>
              <w:t>Будівлі та споруди» (ряд.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120),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104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Машини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обладнання»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130),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105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Транспортні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засо-</w:t>
            </w:r>
          </w:p>
          <w:p w:rsidR="00614845" w:rsidRDefault="00614845" w:rsidP="00030D2F">
            <w:pPr>
              <w:pStyle w:val="TableParagraph"/>
              <w:spacing w:before="3"/>
              <w:ind w:left="3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би»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140),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106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Інструменти,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прилади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інвентар»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150),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107</w:t>
            </w:r>
          </w:p>
          <w:p w:rsidR="00614845" w:rsidRDefault="00614845" w:rsidP="00030D2F">
            <w:pPr>
              <w:pStyle w:val="TableParagraph"/>
              <w:spacing w:before="8"/>
              <w:ind w:left="3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Тварини»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160),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108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Багаторічні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насадження»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170),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109</w:t>
            </w:r>
          </w:p>
          <w:p w:rsidR="00614845" w:rsidRDefault="00614845" w:rsidP="00030D2F">
            <w:pPr>
              <w:pStyle w:val="TableParagraph"/>
              <w:spacing w:before="7" w:line="247" w:lineRule="auto"/>
              <w:ind w:left="38" w:right="28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засоби»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180),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111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Бібліотечні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фонди»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190),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112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«</w:t>
            </w:r>
            <w:r>
              <w:rPr>
                <w:color w:val="231F20"/>
                <w:spacing w:val="-1"/>
                <w:sz w:val="20"/>
              </w:rPr>
              <w:t>Малоцінні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матеріальні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активи»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200),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113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Тим-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часові (нетитульні) споруди» (ряд. 210),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114 «</w:t>
            </w:r>
            <w:r>
              <w:rPr>
                <w:color w:val="231F20"/>
                <w:w w:val="95"/>
                <w:sz w:val="20"/>
              </w:rPr>
              <w:t>Природні ресурси» (ряд.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220),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115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Інвентарна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тара»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230),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116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Предмети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прокату»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</w:p>
          <w:p w:rsidR="00614845" w:rsidRDefault="00614845" w:rsidP="00030D2F">
            <w:pPr>
              <w:pStyle w:val="TableParagraph"/>
              <w:spacing w:before="4"/>
              <w:ind w:left="3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240),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117</w:t>
            </w:r>
            <w:r>
              <w:rPr>
                <w:rFonts w:ascii="Arial" w:hAnsi="Arial"/>
                <w:b/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необоротні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матеріальні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активи»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(ряд.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250).</w:t>
            </w:r>
          </w:p>
          <w:p w:rsidR="00614845" w:rsidRDefault="00614845" w:rsidP="00030D2F">
            <w:pPr>
              <w:pStyle w:val="TableParagraph"/>
              <w:spacing w:before="8" w:line="249" w:lineRule="auto"/>
              <w:ind w:left="38" w:right="29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 xml:space="preserve">Зверніть увагу: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до цього розділу потрапляють відомості про тварин і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багаторічні насадження, не пов’язані із сільгоспдіяльністю (субрахунки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 xml:space="preserve">107 </w:t>
            </w:r>
            <w:r>
              <w:rPr>
                <w:rFonts w:ascii="Arial" w:hAnsi="Arial"/>
                <w:i/>
                <w:color w:val="231F20"/>
                <w:sz w:val="20"/>
              </w:rPr>
              <w:t xml:space="preserve">і </w:t>
            </w:r>
            <w:r>
              <w:rPr>
                <w:rFonts w:ascii="Arial" w:hAnsi="Arial"/>
                <w:b/>
                <w:i/>
                <w:color w:val="231F20"/>
                <w:sz w:val="20"/>
              </w:rPr>
              <w:t>108</w:t>
            </w:r>
            <w:r>
              <w:rPr>
                <w:rFonts w:ascii="Arial" w:hAnsi="Arial"/>
                <w:i/>
                <w:color w:val="231F20"/>
                <w:sz w:val="20"/>
              </w:rPr>
              <w:t>). Підсумковий показник цієї графи (ряд. 260) дорівнює зна-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ченню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рядків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1011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плюс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1015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(1016)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графи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1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«Баланс»</w:t>
            </w:r>
          </w:p>
        </w:tc>
      </w:tr>
    </w:tbl>
    <w:p w:rsidR="00614845" w:rsidRDefault="00614845" w:rsidP="00614845">
      <w:pPr>
        <w:spacing w:line="249" w:lineRule="auto"/>
        <w:jc w:val="both"/>
        <w:rPr>
          <w:rFonts w:ascii="Arial" w:hAnsi="Arial"/>
          <w:sz w:val="20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pStyle w:val="a3"/>
        <w:spacing w:before="3"/>
        <w:rPr>
          <w:rFonts w:ascii="Arial"/>
          <w:i/>
          <w:sz w:val="20"/>
        </w:rPr>
      </w:pPr>
    </w:p>
    <w:p w:rsidR="00614845" w:rsidRDefault="00614845" w:rsidP="00614845">
      <w:pPr>
        <w:spacing w:before="95" w:after="30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6.2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794"/>
        <w:gridCol w:w="643"/>
        <w:gridCol w:w="6553"/>
      </w:tblGrid>
      <w:tr w:rsidR="00614845" w:rsidTr="00030D2F">
        <w:trPr>
          <w:trHeight w:val="446"/>
        </w:trPr>
        <w:tc>
          <w:tcPr>
            <w:tcW w:w="1980" w:type="dxa"/>
            <w:gridSpan w:val="2"/>
          </w:tcPr>
          <w:p w:rsidR="00614845" w:rsidRDefault="00614845" w:rsidP="00030D2F">
            <w:pPr>
              <w:pStyle w:val="TableParagraph"/>
              <w:spacing w:before="104"/>
              <w:ind w:left="3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</w:p>
        </w:tc>
        <w:tc>
          <w:tcPr>
            <w:tcW w:w="643" w:type="dxa"/>
          </w:tcPr>
          <w:p w:rsidR="00614845" w:rsidRDefault="00614845" w:rsidP="00030D2F">
            <w:pPr>
              <w:pStyle w:val="TableParagraph"/>
              <w:spacing w:line="214" w:lineRule="exact"/>
              <w:ind w:left="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1"/>
                <w:sz w:val="20"/>
              </w:rPr>
              <w:t>№</w:t>
            </w:r>
          </w:p>
          <w:p w:rsidR="00614845" w:rsidRDefault="00614845" w:rsidP="00030D2F">
            <w:pPr>
              <w:pStyle w:val="TableParagraph"/>
              <w:spacing w:before="10" w:line="202" w:lineRule="exact"/>
              <w:ind w:left="8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</w:p>
        </w:tc>
        <w:tc>
          <w:tcPr>
            <w:tcW w:w="6553" w:type="dxa"/>
          </w:tcPr>
          <w:p w:rsidR="00614845" w:rsidRDefault="00614845" w:rsidP="00030D2F">
            <w:pPr>
              <w:pStyle w:val="TableParagraph"/>
              <w:spacing w:before="104"/>
              <w:ind w:left="17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графи</w:t>
            </w:r>
          </w:p>
        </w:tc>
      </w:tr>
      <w:tr w:rsidR="00614845" w:rsidTr="00030D2F">
        <w:trPr>
          <w:trHeight w:val="1794"/>
        </w:trPr>
        <w:tc>
          <w:tcPr>
            <w:tcW w:w="1186" w:type="dxa"/>
            <w:tcBorders>
              <w:bottom w:val="single" w:sz="4" w:space="0" w:color="18171C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4" w:type="dxa"/>
            <w:tcBorders>
              <w:bottom w:val="single" w:sz="4" w:space="0" w:color="18171C"/>
            </w:tcBorders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7"/>
              <w:rPr>
                <w:rFonts w:ascii="Arial"/>
                <w:i/>
                <w:sz w:val="23"/>
              </w:rPr>
            </w:pPr>
          </w:p>
          <w:p w:rsidR="00614845" w:rsidRDefault="00614845" w:rsidP="00030D2F">
            <w:pPr>
              <w:pStyle w:val="TableParagraph"/>
              <w:ind w:left="69" w:right="6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знос</w:t>
            </w:r>
          </w:p>
        </w:tc>
        <w:tc>
          <w:tcPr>
            <w:tcW w:w="643" w:type="dxa"/>
            <w:tcBorders>
              <w:bottom w:val="single" w:sz="4" w:space="0" w:color="18171C"/>
            </w:tcBorders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7"/>
              <w:rPr>
                <w:rFonts w:ascii="Arial"/>
                <w:i/>
                <w:sz w:val="23"/>
              </w:rPr>
            </w:pPr>
          </w:p>
          <w:p w:rsidR="00614845" w:rsidRDefault="00614845" w:rsidP="00030D2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4</w:t>
            </w:r>
          </w:p>
        </w:tc>
        <w:tc>
          <w:tcPr>
            <w:tcW w:w="6553" w:type="dxa"/>
          </w:tcPr>
          <w:p w:rsidR="00614845" w:rsidRDefault="00614845" w:rsidP="00030D2F">
            <w:pPr>
              <w:pStyle w:val="TableParagraph"/>
              <w:spacing w:before="58" w:line="247" w:lineRule="auto"/>
              <w:ind w:left="38" w:right="2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Записують сальдо на 31.12.19 р. за </w:t>
            </w:r>
            <w:r>
              <w:rPr>
                <w:rFonts w:ascii="Arial" w:hAnsi="Arial"/>
                <w:b/>
                <w:color w:val="231F20"/>
                <w:sz w:val="20"/>
              </w:rPr>
              <w:t>Кт 131 «</w:t>
            </w:r>
            <w:r>
              <w:rPr>
                <w:color w:val="231F20"/>
                <w:sz w:val="20"/>
              </w:rPr>
              <w:t>Знос основних засобів»,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132 «</w:t>
            </w:r>
            <w:r>
              <w:rPr>
                <w:color w:val="231F20"/>
                <w:w w:val="95"/>
                <w:sz w:val="20"/>
              </w:rPr>
              <w:t>Знос інших необоротних матеріальних активів», розподілене між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групами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основних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засобів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(відповідно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додаткових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субрахунків).</w:t>
            </w:r>
          </w:p>
          <w:p w:rsidR="00614845" w:rsidRDefault="00614845" w:rsidP="00030D2F">
            <w:pPr>
              <w:pStyle w:val="TableParagraph"/>
              <w:spacing w:before="2" w:line="247" w:lineRule="auto"/>
              <w:ind w:left="38" w:right="29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Дані цього рядка мають бути в круглих дужках. Рядок 100 названої гра-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фи прокреслюють, оскільки згідно з п. 22 П(С)БО 7 вартість землі не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амортизують.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показників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цієї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260)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дорівнює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ню рядків 1012 плюс 1017 графи 3 форми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 1 «Баланс»</w:t>
            </w:r>
          </w:p>
        </w:tc>
      </w:tr>
      <w:tr w:rsidR="00614845" w:rsidTr="00030D2F">
        <w:trPr>
          <w:trHeight w:val="5434"/>
        </w:trPr>
        <w:tc>
          <w:tcPr>
            <w:tcW w:w="1980" w:type="dxa"/>
            <w:gridSpan w:val="2"/>
            <w:tcBorders>
              <w:top w:val="single" w:sz="4" w:space="0" w:color="18171C"/>
              <w:left w:val="single" w:sz="4" w:space="0" w:color="18171C"/>
              <w:bottom w:val="single" w:sz="4" w:space="0" w:color="18171C"/>
              <w:right w:val="single" w:sz="4" w:space="0" w:color="18171C"/>
            </w:tcBorders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0"/>
              <w:rPr>
                <w:rFonts w:ascii="Arial"/>
                <w:i/>
                <w:sz w:val="27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267"/>
              <w:rPr>
                <w:sz w:val="20"/>
              </w:rPr>
            </w:pPr>
            <w:r>
              <w:rPr>
                <w:color w:val="231F20"/>
                <w:sz w:val="20"/>
              </w:rPr>
              <w:t>Надійшло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рік</w:t>
            </w:r>
          </w:p>
        </w:tc>
        <w:tc>
          <w:tcPr>
            <w:tcW w:w="643" w:type="dxa"/>
            <w:tcBorders>
              <w:top w:val="single" w:sz="4" w:space="0" w:color="18171C"/>
              <w:left w:val="single" w:sz="4" w:space="0" w:color="18171C"/>
              <w:bottom w:val="single" w:sz="4" w:space="0" w:color="18171C"/>
              <w:right w:val="single" w:sz="4" w:space="0" w:color="18171C"/>
            </w:tcBorders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0"/>
              <w:rPr>
                <w:rFonts w:ascii="Arial"/>
                <w:i/>
                <w:sz w:val="27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5</w:t>
            </w:r>
          </w:p>
        </w:tc>
        <w:tc>
          <w:tcPr>
            <w:tcW w:w="6553" w:type="dxa"/>
            <w:tcBorders>
              <w:left w:val="single" w:sz="4" w:space="0" w:color="18171C"/>
              <w:bottom w:val="single" w:sz="4" w:space="0" w:color="18171C"/>
            </w:tcBorders>
          </w:tcPr>
          <w:p w:rsidR="00614845" w:rsidRDefault="00614845" w:rsidP="00030D2F">
            <w:pPr>
              <w:pStyle w:val="TableParagraph"/>
              <w:spacing w:before="78" w:line="247" w:lineRule="auto"/>
              <w:ind w:left="38" w:right="2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Показують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надходження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основних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засобів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</w:t>
            </w:r>
            <w:r>
              <w:rPr>
                <w:rFonts w:ascii="Arial" w:hAnsi="Arial"/>
                <w:i/>
                <w:color w:val="231F20"/>
                <w:sz w:val="20"/>
              </w:rPr>
              <w:t>далі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–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ОЗ</w:t>
            </w:r>
            <w:r>
              <w:rPr>
                <w:color w:val="231F20"/>
                <w:sz w:val="20"/>
              </w:rPr>
              <w:t>)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капітальних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вкладеннях за рахунок власних коштів, цільового фінансування, внесків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до статутного фонду тощо. Тобто обороти за рік за </w:t>
            </w:r>
            <w:r>
              <w:rPr>
                <w:rFonts w:ascii="Arial" w:hAnsi="Arial"/>
                <w:b/>
                <w:color w:val="231F20"/>
                <w:sz w:val="20"/>
              </w:rPr>
              <w:t>Дт 100, 101, 102,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103,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104,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105,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106,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107,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108,</w:t>
            </w:r>
            <w:r>
              <w:rPr>
                <w:rFonts w:ascii="Arial" w:hAnsi="Arial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109,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111,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112,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113,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114,</w:t>
            </w:r>
            <w:r>
              <w:rPr>
                <w:rFonts w:ascii="Arial" w:hAnsi="Arial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115,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116,</w:t>
            </w:r>
            <w:r>
              <w:rPr>
                <w:rFonts w:ascii="Arial" w:hAnsi="Arial"/>
                <w:b/>
                <w:color w:val="231F20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117</w:t>
            </w:r>
          </w:p>
          <w:p w:rsidR="00614845" w:rsidRDefault="00614845" w:rsidP="00030D2F">
            <w:pPr>
              <w:pStyle w:val="TableParagraph"/>
              <w:spacing w:before="5" w:line="247" w:lineRule="auto"/>
              <w:ind w:left="38" w:right="28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у кореспонденції із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 151 «</w:t>
            </w:r>
            <w:r>
              <w:rPr>
                <w:color w:val="231F20"/>
                <w:w w:val="95"/>
                <w:sz w:val="20"/>
              </w:rPr>
              <w:t xml:space="preserve">Капітальне будівництво»,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152 «</w:t>
            </w:r>
            <w:r>
              <w:rPr>
                <w:color w:val="231F20"/>
                <w:w w:val="95"/>
                <w:sz w:val="20"/>
              </w:rPr>
              <w:t>Придбання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(виготовлення) основних засобів»,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153 «</w:t>
            </w:r>
            <w:r>
              <w:rPr>
                <w:color w:val="231F20"/>
                <w:w w:val="95"/>
                <w:sz w:val="20"/>
              </w:rPr>
              <w:t>Придбання (виготовлення) ін-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ших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матеріальних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активів».</w:t>
            </w:r>
          </w:p>
          <w:p w:rsidR="00614845" w:rsidRDefault="00614845" w:rsidP="00030D2F">
            <w:pPr>
              <w:pStyle w:val="TableParagraph"/>
              <w:spacing w:before="3" w:line="247" w:lineRule="auto"/>
              <w:ind w:left="38" w:right="2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Як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говорилося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вище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щодо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будьяке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придбання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спочатку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фіксу-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15,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потім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роблять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запис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10,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15.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Водночас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засоби, внесені до статутного фонду, отримані за цільовим фінансу-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ванням або безкоштовно, на думку Мінфіну, на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рахунку 15 </w:t>
            </w:r>
            <w:r>
              <w:rPr>
                <w:color w:val="231F20"/>
                <w:w w:val="95"/>
                <w:sz w:val="20"/>
              </w:rPr>
              <w:t>не відобра-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жають. Тому потрібно також перевірити обороти за </w:t>
            </w:r>
            <w:r>
              <w:rPr>
                <w:rFonts w:ascii="Arial" w:hAnsi="Arial"/>
                <w:b/>
                <w:color w:val="231F20"/>
                <w:sz w:val="20"/>
              </w:rPr>
              <w:t>Дт 100, 101, 102,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103,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104,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105,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106,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107,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108,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109,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111,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112,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113,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114,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115,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116,</w:t>
            </w:r>
          </w:p>
          <w:p w:rsidR="00614845" w:rsidRDefault="00614845" w:rsidP="00030D2F">
            <w:pPr>
              <w:pStyle w:val="TableParagraph"/>
              <w:spacing w:before="7" w:line="247" w:lineRule="auto"/>
              <w:ind w:left="38" w:right="2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117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40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Зареєстрований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(пайовий)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капітал»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46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Неоплачений капітал» (при надходженні як внеску до статутного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пайового фонду тощо),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424 «</w:t>
            </w:r>
            <w:r>
              <w:rPr>
                <w:color w:val="231F20"/>
                <w:w w:val="95"/>
                <w:sz w:val="20"/>
              </w:rPr>
              <w:t>Безоплатно одержані необоротні активи»,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48 «</w:t>
            </w:r>
            <w:r>
              <w:rPr>
                <w:color w:val="231F20"/>
                <w:w w:val="95"/>
                <w:sz w:val="20"/>
              </w:rPr>
              <w:t>Цільове фінансування і цільові надходження» (безпосередньо отри-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мані за програмою цільового фінансування),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 18 «</w:t>
            </w:r>
            <w:r>
              <w:rPr>
                <w:color w:val="231F20"/>
                <w:w w:val="95"/>
                <w:sz w:val="20"/>
              </w:rPr>
              <w:t>Довгострокова де-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біторська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заборгованість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активи».</w:t>
            </w:r>
          </w:p>
          <w:p w:rsidR="00614845" w:rsidRDefault="00614845" w:rsidP="00030D2F">
            <w:pPr>
              <w:pStyle w:val="TableParagraph"/>
              <w:spacing w:before="5" w:line="249" w:lineRule="auto"/>
              <w:ind w:left="38" w:right="29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 xml:space="preserve">Зверніть увагу: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 xml:space="preserve">обороти за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 xml:space="preserve">Дт 100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 xml:space="preserve">і кредитом інших субрахунків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рахун­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sz w:val="20"/>
              </w:rPr>
              <w:t>ку</w:t>
            </w:r>
            <w:r>
              <w:rPr>
                <w:rFonts w:ascii="Arial" w:hAnsi="Arial"/>
                <w:b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sz w:val="20"/>
              </w:rPr>
              <w:t>10,</w:t>
            </w:r>
            <w:r>
              <w:rPr>
                <w:rFonts w:ascii="Arial" w:hAnsi="Arial"/>
                <w:b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пов’язані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віднесенням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нерухомості,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у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тому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числі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придбаної</w:t>
            </w:r>
            <w:r>
              <w:rPr>
                <w:rFonts w:ascii="Arial" w:hAnsi="Arial"/>
                <w:i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в</w:t>
            </w:r>
            <w:r>
              <w:rPr>
                <w:rFonts w:ascii="Arial" w:hAnsi="Arial"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попередні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роки,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інвестиційних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активів,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тут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показують</w:t>
            </w:r>
          </w:p>
        </w:tc>
      </w:tr>
      <w:tr w:rsidR="00614845" w:rsidTr="00030D2F">
        <w:trPr>
          <w:trHeight w:val="3948"/>
        </w:trPr>
        <w:tc>
          <w:tcPr>
            <w:tcW w:w="1186" w:type="dxa"/>
            <w:vMerge w:val="restart"/>
            <w:tcBorders>
              <w:top w:val="single" w:sz="4" w:space="0" w:color="18171C"/>
              <w:right w:val="single" w:sz="4" w:space="0" w:color="18171C"/>
            </w:tcBorders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  <w:sz w:val="30"/>
              </w:rPr>
            </w:pPr>
          </w:p>
          <w:p w:rsidR="00614845" w:rsidRDefault="00614845" w:rsidP="00030D2F">
            <w:pPr>
              <w:pStyle w:val="TableParagraph"/>
              <w:spacing w:before="1" w:line="247" w:lineRule="auto"/>
              <w:ind w:left="46" w:right="3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Переоцінка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(дооцінка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+,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уцінка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–)</w:t>
            </w:r>
          </w:p>
        </w:tc>
        <w:tc>
          <w:tcPr>
            <w:tcW w:w="794" w:type="dxa"/>
            <w:tcBorders>
              <w:top w:val="single" w:sz="4" w:space="0" w:color="18171C"/>
              <w:left w:val="single" w:sz="4" w:space="0" w:color="18171C"/>
              <w:bottom w:val="single" w:sz="4" w:space="0" w:color="18171C"/>
              <w:right w:val="single" w:sz="4" w:space="0" w:color="18171C"/>
            </w:tcBorders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  <w:sz w:val="21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48" w:right="3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пер-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вісної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(перео-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ціненої)</w:t>
            </w:r>
            <w:r>
              <w:rPr>
                <w:color w:val="231F20"/>
                <w:spacing w:val="-52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сті</w:t>
            </w:r>
          </w:p>
        </w:tc>
        <w:tc>
          <w:tcPr>
            <w:tcW w:w="643" w:type="dxa"/>
            <w:tcBorders>
              <w:top w:val="single" w:sz="4" w:space="0" w:color="18171C"/>
              <w:left w:val="single" w:sz="4" w:space="0" w:color="18171C"/>
              <w:bottom w:val="single" w:sz="4" w:space="0" w:color="18171C"/>
              <w:right w:val="single" w:sz="4" w:space="0" w:color="18171C"/>
            </w:tcBorders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  <w:sz w:val="29"/>
              </w:rPr>
            </w:pPr>
          </w:p>
          <w:p w:rsidR="00614845" w:rsidRDefault="00614845" w:rsidP="00030D2F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6</w:t>
            </w:r>
          </w:p>
        </w:tc>
        <w:tc>
          <w:tcPr>
            <w:tcW w:w="6553" w:type="dxa"/>
            <w:tcBorders>
              <w:top w:val="single" w:sz="4" w:space="0" w:color="18171C"/>
              <w:left w:val="single" w:sz="4" w:space="0" w:color="18171C"/>
              <w:bottom w:val="single" w:sz="4" w:space="0" w:color="18171C"/>
              <w:right w:val="single" w:sz="4" w:space="0" w:color="18171C"/>
            </w:tcBorders>
          </w:tcPr>
          <w:p w:rsidR="00614845" w:rsidRDefault="00614845" w:rsidP="00030D2F">
            <w:pPr>
              <w:pStyle w:val="TableParagraph"/>
              <w:spacing w:before="55" w:line="247" w:lineRule="auto"/>
              <w:ind w:left="38" w:right="2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Зазначають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дані,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якщо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впродовж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проводили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дооцінку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уцінку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ОЗ.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дооцінці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100,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101,</w:t>
            </w:r>
            <w:r>
              <w:rPr>
                <w:rFonts w:ascii="Arial" w:hAnsi="Arial"/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103,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104,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105,</w:t>
            </w:r>
            <w:r>
              <w:rPr>
                <w:rFonts w:ascii="Arial" w:hAnsi="Arial"/>
                <w:b/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106,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107,</w:t>
            </w:r>
          </w:p>
          <w:p w:rsidR="00614845" w:rsidRDefault="00614845" w:rsidP="00030D2F">
            <w:pPr>
              <w:pStyle w:val="TableParagraph"/>
              <w:spacing w:before="1" w:line="247" w:lineRule="auto"/>
              <w:ind w:left="38" w:right="2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 xml:space="preserve">108, 109, 113, 114, 115, 116, 117 </w:t>
            </w:r>
            <w:r>
              <w:rPr>
                <w:color w:val="231F20"/>
                <w:sz w:val="20"/>
              </w:rPr>
              <w:t xml:space="preserve">у кореспонденції із </w:t>
            </w:r>
            <w:r>
              <w:rPr>
                <w:rFonts w:ascii="Arial" w:hAnsi="Arial"/>
                <w:b/>
                <w:color w:val="231F20"/>
                <w:sz w:val="20"/>
              </w:rPr>
              <w:t>Кт 411 «</w:t>
            </w:r>
            <w:r>
              <w:rPr>
                <w:color w:val="231F20"/>
                <w:sz w:val="20"/>
              </w:rPr>
              <w:t>Дооцін-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(уцінка)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основних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засобів»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414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Інший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дооцінках</w:t>
            </w:r>
            <w:r>
              <w:rPr>
                <w:rFonts w:ascii="Arial" w:hAnsi="Arial"/>
                <w:b/>
                <w:color w:val="231F20"/>
                <w:sz w:val="20"/>
              </w:rPr>
              <w:t>»,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уцінці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411,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414, 975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Уцінка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фінансових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інвестицій»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100,</w:t>
            </w:r>
            <w:r>
              <w:rPr>
                <w:rFonts w:ascii="Arial" w:hAnsi="Arial"/>
                <w:b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101,</w:t>
            </w:r>
            <w:r>
              <w:rPr>
                <w:rFonts w:ascii="Arial" w:hAnsi="Arial"/>
                <w:b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103,</w:t>
            </w:r>
            <w:r>
              <w:rPr>
                <w:rFonts w:ascii="Arial" w:hAnsi="Arial"/>
                <w:b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104,</w:t>
            </w:r>
            <w:r>
              <w:rPr>
                <w:rFonts w:ascii="Arial" w:hAnsi="Arial"/>
                <w:b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105,</w:t>
            </w:r>
            <w:r>
              <w:rPr>
                <w:rFonts w:ascii="Arial" w:hAnsi="Arial"/>
                <w:b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106,</w:t>
            </w:r>
            <w:r>
              <w:rPr>
                <w:rFonts w:ascii="Arial" w:hAnsi="Arial"/>
                <w:b/>
                <w:color w:val="231F20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107,</w:t>
            </w:r>
            <w:r>
              <w:rPr>
                <w:rFonts w:ascii="Arial" w:hAnsi="Arial"/>
                <w:b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108,</w:t>
            </w:r>
            <w:r>
              <w:rPr>
                <w:rFonts w:ascii="Arial" w:hAnsi="Arial"/>
                <w:b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109,</w:t>
            </w:r>
            <w:r>
              <w:rPr>
                <w:rFonts w:ascii="Arial" w:hAnsi="Arial"/>
                <w:b/>
                <w:color w:val="231F20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113,</w:t>
            </w:r>
          </w:p>
          <w:p w:rsidR="00614845" w:rsidRDefault="00614845" w:rsidP="00030D2F">
            <w:pPr>
              <w:pStyle w:val="TableParagraph"/>
              <w:spacing w:before="3" w:line="247" w:lineRule="auto"/>
              <w:ind w:left="38" w:right="2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 xml:space="preserve">114, 115, 116, 117. </w:t>
            </w:r>
            <w:r>
              <w:rPr>
                <w:color w:val="231F20"/>
                <w:sz w:val="20"/>
              </w:rPr>
              <w:t>Якщо сума уцінки перевищує суму дооцінки, то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різницю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записують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дужках.</w:t>
            </w:r>
          </w:p>
          <w:p w:rsidR="00614845" w:rsidRDefault="00614845" w:rsidP="00030D2F">
            <w:pPr>
              <w:pStyle w:val="TableParagraph"/>
              <w:spacing w:before="2" w:line="247" w:lineRule="auto"/>
              <w:ind w:left="38" w:right="2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Якщо на вартість малоцінних необоротних матеріальних активів і бі-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бліотечних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фондів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амортизацію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нараховують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розмірі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50%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першому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 останньому місяці їх використання або відразу 100%, то рядки 190,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200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цієї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прокреслюють.</w:t>
            </w:r>
          </w:p>
          <w:p w:rsidR="00614845" w:rsidRDefault="00614845" w:rsidP="00030D2F">
            <w:pPr>
              <w:pStyle w:val="TableParagraph"/>
              <w:spacing w:before="3"/>
              <w:ind w:left="3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Адже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тоді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переоцінюють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16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П(С)БО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7).</w:t>
            </w:r>
          </w:p>
          <w:p w:rsidR="00614845" w:rsidRDefault="00614845" w:rsidP="00030D2F">
            <w:pPr>
              <w:pStyle w:val="TableParagraph"/>
              <w:spacing w:before="8" w:line="249" w:lineRule="auto"/>
              <w:ind w:left="38" w:right="11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Зверніть</w:t>
            </w:r>
            <w:r>
              <w:rPr>
                <w:rFonts w:ascii="Arial" w:hAnsi="Arial"/>
                <w:b/>
                <w:i/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увагу:</w:t>
            </w:r>
            <w:r>
              <w:rPr>
                <w:rFonts w:ascii="Arial" w:hAnsi="Arial"/>
                <w:b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проводять</w:t>
            </w:r>
            <w:r>
              <w:rPr>
                <w:rFonts w:ascii="Arial" w:hAnsi="Arial"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дооцінки</w:t>
            </w:r>
            <w:r>
              <w:rPr>
                <w:rFonts w:ascii="Arial" w:hAnsi="Arial"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(уцінки)</w:t>
            </w:r>
            <w:r>
              <w:rPr>
                <w:rFonts w:ascii="Arial" w:hAnsi="Arial"/>
                <w:i/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капітальних</w:t>
            </w:r>
            <w:r>
              <w:rPr>
                <w:rFonts w:ascii="Arial" w:hAnsi="Arial"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витрат</w:t>
            </w:r>
            <w:r>
              <w:rPr>
                <w:rFonts w:ascii="Arial" w:hAnsi="Arial"/>
                <w:i/>
                <w:color w:val="231F20"/>
                <w:spacing w:val="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на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поліпшення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земель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(субрахунок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102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),</w:t>
            </w:r>
            <w:r>
              <w:rPr>
                <w:rFonts w:ascii="Arial" w:hAnsi="Arial"/>
                <w:i/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а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також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інвестиційної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нерухомо-</w:t>
            </w:r>
            <w:r>
              <w:rPr>
                <w:rFonts w:ascii="Arial" w:hAnsi="Arial"/>
                <w:i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сті,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яку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обліковують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за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первинною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вартістю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(субрахунок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20"/>
              </w:rPr>
              <w:t>100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)</w:t>
            </w:r>
          </w:p>
        </w:tc>
      </w:tr>
      <w:tr w:rsidR="00614845" w:rsidTr="00030D2F">
        <w:trPr>
          <w:trHeight w:val="1515"/>
        </w:trPr>
        <w:tc>
          <w:tcPr>
            <w:tcW w:w="1186" w:type="dxa"/>
            <w:vMerge/>
            <w:tcBorders>
              <w:top w:val="nil"/>
              <w:right w:val="single" w:sz="4" w:space="0" w:color="18171C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single" w:sz="4" w:space="0" w:color="18171C"/>
              <w:left w:val="single" w:sz="4" w:space="0" w:color="18171C"/>
              <w:bottom w:val="single" w:sz="4" w:space="0" w:color="18171C"/>
              <w:right w:val="single" w:sz="4" w:space="0" w:color="18171C"/>
            </w:tcBorders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32"/>
              <w:ind w:left="70" w:right="6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зносу</w:t>
            </w:r>
          </w:p>
        </w:tc>
        <w:tc>
          <w:tcPr>
            <w:tcW w:w="643" w:type="dxa"/>
            <w:tcBorders>
              <w:top w:val="single" w:sz="4" w:space="0" w:color="18171C"/>
              <w:left w:val="single" w:sz="4" w:space="0" w:color="18171C"/>
              <w:bottom w:val="single" w:sz="4" w:space="0" w:color="18171C"/>
              <w:right w:val="single" w:sz="4" w:space="0" w:color="18171C"/>
            </w:tcBorders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32"/>
              <w:ind w:left="8"/>
              <w:jc w:val="center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7</w:t>
            </w:r>
          </w:p>
        </w:tc>
        <w:tc>
          <w:tcPr>
            <w:tcW w:w="6553" w:type="dxa"/>
            <w:tcBorders>
              <w:top w:val="single" w:sz="4" w:space="0" w:color="18171C"/>
              <w:left w:val="single" w:sz="4" w:space="0" w:color="18171C"/>
              <w:bottom w:val="single" w:sz="4" w:space="0" w:color="18171C"/>
              <w:right w:val="single" w:sz="4" w:space="0" w:color="18171C"/>
            </w:tcBorders>
          </w:tcPr>
          <w:p w:rsidR="00614845" w:rsidRDefault="00614845" w:rsidP="00030D2F">
            <w:pPr>
              <w:pStyle w:val="TableParagraph"/>
              <w:spacing w:before="38" w:line="247" w:lineRule="auto"/>
              <w:ind w:left="38" w:right="162"/>
              <w:rPr>
                <w:sz w:val="20"/>
              </w:rPr>
            </w:pPr>
            <w:r>
              <w:rPr>
                <w:color w:val="231F20"/>
                <w:sz w:val="20"/>
              </w:rPr>
              <w:t>Фіксують зміни суми накопиченої амортизації у зв’язку з дооцінкою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уцінкою ОЗ. При дооцінці це обороти за рік за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100,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102,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103,</w:t>
            </w:r>
            <w:r>
              <w:rPr>
                <w:rFonts w:ascii="Arial" w:hAnsi="Arial"/>
                <w:b/>
                <w:color w:val="231F20"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104,</w:t>
            </w:r>
            <w:r>
              <w:rPr>
                <w:rFonts w:ascii="Arial" w:hAnsi="Arial"/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105,</w:t>
            </w:r>
            <w:r>
              <w:rPr>
                <w:rFonts w:ascii="Arial" w:hAnsi="Arial"/>
                <w:b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106,</w:t>
            </w:r>
            <w:r>
              <w:rPr>
                <w:rFonts w:ascii="Arial" w:hAnsi="Arial"/>
                <w:b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107,</w:t>
            </w:r>
            <w:r>
              <w:rPr>
                <w:rFonts w:ascii="Arial" w:hAnsi="Arial"/>
                <w:b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108,</w:t>
            </w:r>
            <w:r>
              <w:rPr>
                <w:rFonts w:ascii="Arial" w:hAnsi="Arial"/>
                <w:b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109,</w:t>
            </w:r>
            <w:r>
              <w:rPr>
                <w:rFonts w:ascii="Arial" w:hAnsi="Arial"/>
                <w:b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113,</w:t>
            </w:r>
            <w:r>
              <w:rPr>
                <w:rFonts w:ascii="Arial" w:hAnsi="Arial"/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114,</w:t>
            </w:r>
            <w:r>
              <w:rPr>
                <w:rFonts w:ascii="Arial" w:hAnsi="Arial"/>
                <w:b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115,</w:t>
            </w:r>
            <w:r>
              <w:rPr>
                <w:rFonts w:ascii="Arial" w:hAnsi="Arial"/>
                <w:b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116,</w:t>
            </w:r>
            <w:r>
              <w:rPr>
                <w:rFonts w:ascii="Arial" w:hAnsi="Arial"/>
                <w:b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117,</w:t>
            </w:r>
            <w:r>
              <w:rPr>
                <w:rFonts w:ascii="Arial" w:hAnsi="Arial"/>
                <w:b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411,</w:t>
            </w:r>
            <w:r>
              <w:rPr>
                <w:rFonts w:ascii="Arial" w:hAnsi="Arial"/>
                <w:b/>
                <w:color w:val="231F20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414</w:t>
            </w:r>
            <w:r>
              <w:rPr>
                <w:rFonts w:ascii="Arial" w:hAnsi="Arial"/>
                <w:b/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</w:p>
          <w:p w:rsidR="00614845" w:rsidRDefault="00614845" w:rsidP="00030D2F">
            <w:pPr>
              <w:pStyle w:val="TableParagraph"/>
              <w:spacing w:before="3"/>
              <w:ind w:left="38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131,132,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уцінці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беруть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аналітичні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дані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оборотів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рік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</w:p>
          <w:p w:rsidR="00614845" w:rsidRDefault="00614845" w:rsidP="00030D2F">
            <w:pPr>
              <w:pStyle w:val="TableParagraph"/>
              <w:spacing w:before="8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131,</w:t>
            </w:r>
            <w:r>
              <w:rPr>
                <w:rFonts w:ascii="Arial" w:hAnsi="Arial"/>
                <w:b/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132</w:t>
            </w:r>
            <w:r>
              <w:rPr>
                <w:rFonts w:ascii="Arial" w:hAnsi="Arial"/>
                <w:b/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із</w:t>
            </w:r>
            <w:r>
              <w:rPr>
                <w:color w:val="231F20"/>
                <w:spacing w:val="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100,</w:t>
            </w:r>
            <w:r>
              <w:rPr>
                <w:rFonts w:ascii="Arial" w:hAnsi="Arial"/>
                <w:b/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102,</w:t>
            </w:r>
            <w:r>
              <w:rPr>
                <w:rFonts w:ascii="Arial" w:hAnsi="Arial"/>
                <w:b/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103,</w:t>
            </w:r>
            <w:r>
              <w:rPr>
                <w:rFonts w:ascii="Arial" w:hAnsi="Arial"/>
                <w:b/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104,</w:t>
            </w:r>
            <w:r>
              <w:rPr>
                <w:rFonts w:ascii="Arial" w:hAnsi="Arial"/>
                <w:b/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105,</w:t>
            </w:r>
            <w:r>
              <w:rPr>
                <w:rFonts w:ascii="Arial" w:hAnsi="Arial"/>
                <w:b/>
                <w:color w:val="231F20"/>
                <w:spacing w:val="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106,</w:t>
            </w:r>
            <w:r>
              <w:rPr>
                <w:rFonts w:ascii="Arial" w:hAnsi="Arial"/>
                <w:b/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107,</w:t>
            </w:r>
            <w:r>
              <w:rPr>
                <w:rFonts w:ascii="Arial" w:hAnsi="Arial"/>
                <w:b/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108,</w:t>
            </w:r>
            <w:r>
              <w:rPr>
                <w:rFonts w:ascii="Arial" w:hAnsi="Arial"/>
                <w:b/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109,</w:t>
            </w:r>
            <w:r>
              <w:rPr>
                <w:rFonts w:ascii="Arial" w:hAnsi="Arial"/>
                <w:b/>
                <w:color w:val="231F20"/>
                <w:spacing w:val="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113,</w:t>
            </w:r>
          </w:p>
          <w:p w:rsidR="00614845" w:rsidRDefault="00614845" w:rsidP="00030D2F">
            <w:pPr>
              <w:pStyle w:val="TableParagraph"/>
              <w:spacing w:before="7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114,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115,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116,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117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(окрім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вибуття),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411,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414,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975</w:t>
            </w:r>
          </w:p>
        </w:tc>
      </w:tr>
    </w:tbl>
    <w:p w:rsidR="00614845" w:rsidRDefault="00614845" w:rsidP="00614845">
      <w:pPr>
        <w:rPr>
          <w:rFonts w:ascii="Arial" w:hAnsi="Arial"/>
          <w:sz w:val="20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pStyle w:val="a3"/>
        <w:spacing w:before="7"/>
        <w:rPr>
          <w:rFonts w:ascii="Comic Sans MS"/>
          <w:i/>
          <w:sz w:val="23"/>
        </w:rPr>
      </w:pPr>
    </w:p>
    <w:p w:rsidR="00614845" w:rsidRDefault="00614845" w:rsidP="00614845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6.2</w:t>
      </w:r>
    </w:p>
    <w:tbl>
      <w:tblPr>
        <w:tblStyle w:val="TableNormal"/>
        <w:tblW w:w="0" w:type="auto"/>
        <w:tblInd w:w="227" w:type="dxa"/>
        <w:tblBorders>
          <w:top w:val="single" w:sz="4" w:space="0" w:color="18171C"/>
          <w:left w:val="single" w:sz="4" w:space="0" w:color="18171C"/>
          <w:bottom w:val="single" w:sz="4" w:space="0" w:color="18171C"/>
          <w:right w:val="single" w:sz="4" w:space="0" w:color="18171C"/>
          <w:insideH w:val="single" w:sz="4" w:space="0" w:color="18171C"/>
          <w:insideV w:val="single" w:sz="4" w:space="0" w:color="18171C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662"/>
        <w:gridCol w:w="794"/>
        <w:gridCol w:w="681"/>
        <w:gridCol w:w="6515"/>
      </w:tblGrid>
      <w:tr w:rsidR="00614845" w:rsidTr="00030D2F">
        <w:trPr>
          <w:trHeight w:val="435"/>
        </w:trPr>
        <w:tc>
          <w:tcPr>
            <w:tcW w:w="1980" w:type="dxa"/>
            <w:gridSpan w:val="3"/>
          </w:tcPr>
          <w:p w:rsidR="00614845" w:rsidRDefault="00614845" w:rsidP="00030D2F">
            <w:pPr>
              <w:pStyle w:val="TableParagraph"/>
              <w:spacing w:before="98"/>
              <w:ind w:left="3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spacing w:line="211" w:lineRule="exact"/>
              <w:ind w:left="8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№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гра-</w:t>
            </w:r>
          </w:p>
          <w:p w:rsidR="00614845" w:rsidRDefault="00614845" w:rsidP="00030D2F">
            <w:pPr>
              <w:pStyle w:val="TableParagraph"/>
              <w:spacing w:before="6" w:line="199" w:lineRule="exact"/>
              <w:ind w:left="8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фи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before="98"/>
              <w:ind w:left="17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графи</w:t>
            </w:r>
          </w:p>
        </w:tc>
      </w:tr>
      <w:tr w:rsidR="00614845" w:rsidTr="00030D2F">
        <w:trPr>
          <w:trHeight w:val="1560"/>
        </w:trPr>
        <w:tc>
          <w:tcPr>
            <w:tcW w:w="1186" w:type="dxa"/>
            <w:gridSpan w:val="2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30" w:line="244" w:lineRule="auto"/>
              <w:ind w:left="464" w:right="102" w:hanging="31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Вибуло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рік</w:t>
            </w:r>
          </w:p>
        </w:tc>
        <w:tc>
          <w:tcPr>
            <w:tcW w:w="794" w:type="dxa"/>
          </w:tcPr>
          <w:p w:rsidR="00614845" w:rsidRDefault="00614845" w:rsidP="00030D2F">
            <w:pPr>
              <w:pStyle w:val="TableParagraph"/>
              <w:spacing w:before="71" w:line="244" w:lineRule="auto"/>
              <w:ind w:left="72" w:right="6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пер-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вісна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(перео-</w:t>
            </w:r>
            <w:r>
              <w:rPr>
                <w:color w:val="231F20"/>
                <w:spacing w:val="-52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цінена)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тість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55"/>
              <w:ind w:right="269"/>
              <w:jc w:val="right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8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before="71"/>
              <w:ind w:left="32"/>
              <w:rPr>
                <w:sz w:val="20"/>
              </w:rPr>
            </w:pPr>
            <w:r>
              <w:rPr>
                <w:color w:val="231F20"/>
                <w:sz w:val="20"/>
              </w:rPr>
              <w:t>Потрапляє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вибулих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рік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</w:p>
          <w:p w:rsidR="00614845" w:rsidRDefault="00614845" w:rsidP="00030D2F">
            <w:pPr>
              <w:pStyle w:val="TableParagraph"/>
              <w:spacing w:before="4"/>
              <w:ind w:left="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286,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976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Списання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необоротних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активів»,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977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витрати»,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377</w:t>
            </w:r>
          </w:p>
          <w:p w:rsidR="00614845" w:rsidRDefault="00614845" w:rsidP="00030D2F">
            <w:pPr>
              <w:pStyle w:val="TableParagraph"/>
              <w:spacing w:before="4" w:line="244" w:lineRule="auto"/>
              <w:ind w:left="32" w:right="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«</w:t>
            </w:r>
            <w:r>
              <w:rPr>
                <w:color w:val="231F20"/>
                <w:spacing w:val="-1"/>
                <w:w w:val="95"/>
                <w:sz w:val="20"/>
              </w:rPr>
              <w:t>Розрахунки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іншими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дебіторами»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(субрахунок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«Спільна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діяльність»)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100,</w:t>
            </w:r>
            <w:r>
              <w:rPr>
                <w:rFonts w:ascii="Arial" w:hAns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101,</w:t>
            </w:r>
            <w:r>
              <w:rPr>
                <w:rFonts w:ascii="Arial" w:hAnsi="Arial"/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102,</w:t>
            </w:r>
            <w:r>
              <w:rPr>
                <w:rFonts w:ascii="Arial" w:hAnsi="Arial"/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103,</w:t>
            </w:r>
            <w:r>
              <w:rPr>
                <w:rFonts w:ascii="Arial" w:hAns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104,</w:t>
            </w:r>
            <w:r>
              <w:rPr>
                <w:rFonts w:ascii="Arial" w:hAnsi="Arial"/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105,</w:t>
            </w:r>
            <w:r>
              <w:rPr>
                <w:rFonts w:ascii="Arial" w:hAnsi="Arial"/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106,</w:t>
            </w:r>
            <w:r>
              <w:rPr>
                <w:rFonts w:ascii="Arial" w:hAns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107,</w:t>
            </w:r>
            <w:r>
              <w:rPr>
                <w:rFonts w:ascii="Arial" w:hAnsi="Arial"/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108,</w:t>
            </w:r>
            <w:r>
              <w:rPr>
                <w:rFonts w:ascii="Arial" w:hAnsi="Arial"/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109,</w:t>
            </w:r>
            <w:r>
              <w:rPr>
                <w:rFonts w:ascii="Arial" w:hAns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111,</w:t>
            </w:r>
            <w:r>
              <w:rPr>
                <w:rFonts w:ascii="Arial" w:hAnsi="Arial"/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112,</w:t>
            </w:r>
            <w:r>
              <w:rPr>
                <w:rFonts w:ascii="Arial" w:hAnsi="Arial"/>
                <w:b/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113,</w:t>
            </w:r>
            <w:r>
              <w:rPr>
                <w:rFonts w:ascii="Arial" w:hAns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114,</w:t>
            </w:r>
          </w:p>
          <w:p w:rsidR="00614845" w:rsidRDefault="00614845" w:rsidP="00030D2F">
            <w:pPr>
              <w:pStyle w:val="TableParagraph"/>
              <w:ind w:left="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>115,</w:t>
            </w:r>
            <w:r>
              <w:rPr>
                <w:rFonts w:ascii="Arial" w:hAnsi="Arial"/>
                <w:b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>116,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>117,</w:t>
            </w:r>
            <w:r>
              <w:rPr>
                <w:rFonts w:ascii="Arial" w:hAnsi="Arial"/>
                <w:b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також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обороти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за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20"/>
              </w:rPr>
              <w:t>131,132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>101,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>102,</w:t>
            </w:r>
            <w:r>
              <w:rPr>
                <w:rFonts w:ascii="Arial" w:hAnsi="Arial"/>
                <w:b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>103,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20"/>
              </w:rPr>
              <w:t>104,</w:t>
            </w:r>
          </w:p>
          <w:p w:rsidR="00614845" w:rsidRDefault="00614845" w:rsidP="00030D2F">
            <w:pPr>
              <w:pStyle w:val="TableParagraph"/>
              <w:spacing w:before="4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spacing w:val="-2"/>
                <w:w w:val="110"/>
                <w:sz w:val="20"/>
              </w:rPr>
              <w:t>105,</w:t>
            </w:r>
            <w:r>
              <w:rPr>
                <w:rFonts w:ascii="Arial"/>
                <w:b/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10"/>
                <w:sz w:val="20"/>
              </w:rPr>
              <w:t>106,</w:t>
            </w:r>
            <w:r>
              <w:rPr>
                <w:rFonts w:ascii="Arial"/>
                <w:b/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10"/>
                <w:sz w:val="20"/>
              </w:rPr>
              <w:t>107,</w:t>
            </w:r>
            <w:r>
              <w:rPr>
                <w:rFonts w:ascii="Arial"/>
                <w:b/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10"/>
                <w:sz w:val="20"/>
              </w:rPr>
              <w:t>108,</w:t>
            </w:r>
            <w:r>
              <w:rPr>
                <w:rFonts w:ascii="Arial"/>
                <w:b/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10"/>
                <w:sz w:val="20"/>
              </w:rPr>
              <w:t>109,</w:t>
            </w:r>
            <w:r>
              <w:rPr>
                <w:rFonts w:ascii="Arial"/>
                <w:b/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10"/>
                <w:sz w:val="20"/>
              </w:rPr>
              <w:t>111,</w:t>
            </w:r>
            <w:r>
              <w:rPr>
                <w:rFonts w:ascii="Arial"/>
                <w:b/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110"/>
                <w:sz w:val="20"/>
              </w:rPr>
              <w:t>112,</w:t>
            </w:r>
            <w:r>
              <w:rPr>
                <w:rFonts w:ascii="Arial"/>
                <w:b/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w w:val="110"/>
                <w:sz w:val="20"/>
              </w:rPr>
              <w:t>113,</w:t>
            </w:r>
            <w:r>
              <w:rPr>
                <w:rFonts w:ascii="Arial"/>
                <w:b/>
                <w:color w:val="231F20"/>
                <w:spacing w:val="-14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w w:val="110"/>
                <w:sz w:val="20"/>
              </w:rPr>
              <w:t>114,</w:t>
            </w:r>
            <w:r>
              <w:rPr>
                <w:rFonts w:ascii="Arial"/>
                <w:b/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w w:val="110"/>
                <w:sz w:val="20"/>
              </w:rPr>
              <w:t>115,</w:t>
            </w:r>
            <w:r>
              <w:rPr>
                <w:rFonts w:ascii="Arial"/>
                <w:b/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w w:val="110"/>
                <w:sz w:val="20"/>
              </w:rPr>
              <w:t>116,</w:t>
            </w:r>
            <w:r>
              <w:rPr>
                <w:rFonts w:ascii="Arial"/>
                <w:b/>
                <w:color w:val="231F20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w w:val="110"/>
                <w:sz w:val="20"/>
              </w:rPr>
              <w:t>117</w:t>
            </w:r>
          </w:p>
        </w:tc>
      </w:tr>
      <w:tr w:rsidR="00614845" w:rsidTr="00030D2F">
        <w:trPr>
          <w:trHeight w:val="680"/>
        </w:trPr>
        <w:tc>
          <w:tcPr>
            <w:tcW w:w="1186" w:type="dxa"/>
            <w:gridSpan w:val="2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614845" w:rsidRDefault="00614845" w:rsidP="00030D2F">
            <w:pPr>
              <w:pStyle w:val="TableParagraph"/>
              <w:spacing w:before="2"/>
              <w:rPr>
                <w:rFonts w:ascii="Arial"/>
                <w:i/>
                <w:sz w:val="19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190"/>
              <w:rPr>
                <w:sz w:val="20"/>
              </w:rPr>
            </w:pPr>
            <w:r>
              <w:rPr>
                <w:color w:val="231F20"/>
                <w:sz w:val="20"/>
              </w:rPr>
              <w:t>знос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spacing w:before="2"/>
              <w:rPr>
                <w:rFonts w:ascii="Arial"/>
                <w:i/>
                <w:sz w:val="19"/>
              </w:rPr>
            </w:pPr>
          </w:p>
          <w:p w:rsidR="00614845" w:rsidRDefault="00614845" w:rsidP="00030D2F">
            <w:pPr>
              <w:pStyle w:val="TableParagraph"/>
              <w:spacing w:before="1"/>
              <w:ind w:right="269"/>
              <w:jc w:val="right"/>
              <w:rPr>
                <w:sz w:val="20"/>
              </w:rPr>
            </w:pPr>
            <w:r>
              <w:rPr>
                <w:color w:val="231F20"/>
                <w:w w:val="114"/>
                <w:sz w:val="20"/>
              </w:rPr>
              <w:t>9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line="218" w:lineRule="exact"/>
              <w:ind w:left="32"/>
              <w:rPr>
                <w:sz w:val="20"/>
              </w:rPr>
            </w:pPr>
            <w:r>
              <w:rPr>
                <w:color w:val="231F20"/>
                <w:sz w:val="20"/>
              </w:rPr>
              <w:t>Вносять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амортизацію,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списують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вибутті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ОЗ.</w:t>
            </w:r>
          </w:p>
          <w:p w:rsidR="00614845" w:rsidRDefault="00614845" w:rsidP="00030D2F">
            <w:pPr>
              <w:pStyle w:val="TableParagraph"/>
              <w:spacing w:before="3"/>
              <w:ind w:left="32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105"/>
                <w:sz w:val="20"/>
              </w:rPr>
              <w:t>Тобто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обороти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131,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132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і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100,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102,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103,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104,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105,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106,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107,</w:t>
            </w:r>
          </w:p>
          <w:p w:rsidR="00614845" w:rsidRDefault="00614845" w:rsidP="00030D2F">
            <w:pPr>
              <w:pStyle w:val="TableParagraph"/>
              <w:spacing w:before="4" w:line="203" w:lineRule="exact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108,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109,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111,</w:t>
            </w:r>
            <w:r>
              <w:rPr>
                <w:rFonts w:ascii="Arial"/>
                <w:b/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112,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113,</w:t>
            </w:r>
            <w:r>
              <w:rPr>
                <w:rFonts w:ascii="Arial"/>
                <w:b/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114,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115,</w:t>
            </w:r>
            <w:r>
              <w:rPr>
                <w:rFonts w:ascii="Arial"/>
                <w:b/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116,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117</w:t>
            </w:r>
          </w:p>
        </w:tc>
      </w:tr>
      <w:tr w:rsidR="00614845" w:rsidTr="00030D2F">
        <w:trPr>
          <w:trHeight w:val="1809"/>
        </w:trPr>
        <w:tc>
          <w:tcPr>
            <w:tcW w:w="1980" w:type="dxa"/>
            <w:gridSpan w:val="3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61" w:line="244" w:lineRule="auto"/>
              <w:ind w:left="166" w:right="149" w:firstLine="280"/>
              <w:rPr>
                <w:sz w:val="20"/>
              </w:rPr>
            </w:pPr>
            <w:r>
              <w:rPr>
                <w:color w:val="231F20"/>
                <w:sz w:val="20"/>
              </w:rPr>
              <w:t>Нараховано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амортизації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рік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  <w:sz w:val="24"/>
              </w:rPr>
            </w:pPr>
          </w:p>
          <w:p w:rsidR="00614845" w:rsidRDefault="00614845" w:rsidP="00030D2F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10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before="77" w:line="244" w:lineRule="auto"/>
              <w:ind w:left="32" w:right="2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Показують суму амортизації, відображену в бухобліку записами: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 15,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23 «</w:t>
            </w:r>
            <w:r>
              <w:rPr>
                <w:color w:val="231F20"/>
                <w:w w:val="95"/>
                <w:sz w:val="20"/>
              </w:rPr>
              <w:t xml:space="preserve">Виробництво»,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91 «</w:t>
            </w:r>
            <w:r>
              <w:rPr>
                <w:color w:val="231F20"/>
                <w:w w:val="95"/>
                <w:sz w:val="20"/>
              </w:rPr>
              <w:t xml:space="preserve">Загальновиробничі витрати»,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92 «</w:t>
            </w:r>
            <w:r>
              <w:rPr>
                <w:color w:val="231F20"/>
                <w:w w:val="95"/>
                <w:sz w:val="20"/>
              </w:rPr>
              <w:t>Адміністратив-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ні витрати»,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93 «</w:t>
            </w:r>
            <w:r>
              <w:rPr>
                <w:color w:val="231F20"/>
                <w:w w:val="95"/>
                <w:sz w:val="20"/>
              </w:rPr>
              <w:t xml:space="preserve">Витрати на збут»,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941 «</w:t>
            </w:r>
            <w:r>
              <w:rPr>
                <w:color w:val="231F20"/>
                <w:w w:val="95"/>
                <w:sz w:val="20"/>
              </w:rPr>
              <w:t>Витрати на дослідження та роз-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робки»,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949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операційної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діяльності»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131,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132.</w:t>
            </w:r>
          </w:p>
          <w:p w:rsidR="00614845" w:rsidRDefault="00614845" w:rsidP="00030D2F">
            <w:pPr>
              <w:pStyle w:val="TableParagraph"/>
              <w:spacing w:line="247" w:lineRule="auto"/>
              <w:ind w:left="32" w:right="24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 xml:space="preserve">Зверніть увагу: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амортизації на інвестиційну нерухомість, що облікову-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20"/>
              </w:rPr>
              <w:t>ють за справедливою вартістю, а також землю й незавершені капіталь-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ні інвестиції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не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нараховують</w:t>
            </w:r>
          </w:p>
        </w:tc>
      </w:tr>
      <w:tr w:rsidR="00614845" w:rsidTr="00030D2F">
        <w:trPr>
          <w:trHeight w:val="675"/>
        </w:trPr>
        <w:tc>
          <w:tcPr>
            <w:tcW w:w="1980" w:type="dxa"/>
            <w:gridSpan w:val="3"/>
          </w:tcPr>
          <w:p w:rsidR="00614845" w:rsidRDefault="00614845" w:rsidP="00030D2F">
            <w:pPr>
              <w:pStyle w:val="TableParagraph"/>
              <w:spacing w:before="100" w:line="244" w:lineRule="auto"/>
              <w:ind w:left="78" w:hanging="2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Втрати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зменшен-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корисності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рік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19"/>
              </w:rPr>
            </w:pPr>
          </w:p>
          <w:p w:rsidR="00614845" w:rsidRDefault="00614845" w:rsidP="00030D2F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11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line="215" w:lineRule="exact"/>
              <w:ind w:left="32"/>
              <w:rPr>
                <w:sz w:val="20"/>
              </w:rPr>
            </w:pP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річні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972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131,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132.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Нагадаємо: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змен-</w:t>
            </w:r>
          </w:p>
          <w:p w:rsidR="00614845" w:rsidRDefault="00614845" w:rsidP="00030D2F">
            <w:pPr>
              <w:pStyle w:val="TableParagraph"/>
              <w:spacing w:line="230" w:lineRule="atLeast"/>
              <w:ind w:left="32" w:right="18"/>
              <w:rPr>
                <w:sz w:val="20"/>
              </w:rPr>
            </w:pPr>
            <w:r>
              <w:rPr>
                <w:color w:val="231F20"/>
                <w:sz w:val="20"/>
              </w:rPr>
              <w:t>шення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корисності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показують,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коли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залишкова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перевищує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очікуваного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відшкодування</w:t>
            </w:r>
          </w:p>
        </w:tc>
      </w:tr>
      <w:tr w:rsidR="00614845" w:rsidTr="00030D2F">
        <w:trPr>
          <w:trHeight w:val="1151"/>
        </w:trPr>
        <w:tc>
          <w:tcPr>
            <w:tcW w:w="1186" w:type="dxa"/>
            <w:gridSpan w:val="2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80" w:line="244" w:lineRule="auto"/>
              <w:ind w:left="330" w:right="102" w:hanging="20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Інші зміни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рік</w:t>
            </w:r>
          </w:p>
        </w:tc>
        <w:tc>
          <w:tcPr>
            <w:tcW w:w="794" w:type="dxa"/>
          </w:tcPr>
          <w:p w:rsidR="00614845" w:rsidRDefault="00614845" w:rsidP="00030D2F">
            <w:pPr>
              <w:pStyle w:val="TableParagraph"/>
              <w:spacing w:line="215" w:lineRule="exact"/>
              <w:ind w:left="221"/>
              <w:rPr>
                <w:sz w:val="20"/>
              </w:rPr>
            </w:pPr>
            <w:r>
              <w:rPr>
                <w:color w:val="231F20"/>
                <w:sz w:val="20"/>
              </w:rPr>
              <w:t>пер-</w:t>
            </w:r>
          </w:p>
          <w:p w:rsidR="00614845" w:rsidRDefault="00614845" w:rsidP="00030D2F">
            <w:pPr>
              <w:pStyle w:val="TableParagraph"/>
              <w:spacing w:line="230" w:lineRule="atLeast"/>
              <w:ind w:left="43" w:right="38" w:firstLine="74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винної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(перео-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ціненої)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вартості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6"/>
              <w:rPr>
                <w:rFonts w:ascii="Arial"/>
                <w:i/>
                <w:sz w:val="17"/>
              </w:rPr>
            </w:pPr>
          </w:p>
          <w:p w:rsidR="00614845" w:rsidRDefault="00614845" w:rsidP="00030D2F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12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before="100" w:line="244" w:lineRule="auto"/>
              <w:ind w:left="32" w:right="15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Тут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зазначають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зміни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вартості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ОЗ,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відбулися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інших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причин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(не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передбачених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графах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5–11).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Тобто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Дт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 100, 101, 102,</w:t>
            </w:r>
          </w:p>
          <w:p w:rsidR="00614845" w:rsidRDefault="00614845" w:rsidP="00030D2F">
            <w:pPr>
              <w:pStyle w:val="TableParagraph"/>
              <w:spacing w:line="228" w:lineRule="exact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103,</w:t>
            </w:r>
            <w:r>
              <w:rPr>
                <w:rFonts w:ascii="Arial"/>
                <w:b/>
                <w:color w:val="231F20"/>
                <w:spacing w:val="11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104,</w:t>
            </w:r>
            <w:r>
              <w:rPr>
                <w:rFonts w:ascii="Arial"/>
                <w:b/>
                <w:color w:val="231F20"/>
                <w:spacing w:val="12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105,</w:t>
            </w:r>
            <w:r>
              <w:rPr>
                <w:rFonts w:ascii="Arial"/>
                <w:b/>
                <w:color w:val="231F20"/>
                <w:spacing w:val="11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106,</w:t>
            </w:r>
            <w:r>
              <w:rPr>
                <w:rFonts w:ascii="Arial"/>
                <w:b/>
                <w:color w:val="231F20"/>
                <w:spacing w:val="12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107,</w:t>
            </w:r>
            <w:r>
              <w:rPr>
                <w:rFonts w:ascii="Arial"/>
                <w:b/>
                <w:color w:val="231F20"/>
                <w:spacing w:val="11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108,</w:t>
            </w:r>
            <w:r>
              <w:rPr>
                <w:rFonts w:ascii="Arial"/>
                <w:b/>
                <w:color w:val="231F20"/>
                <w:spacing w:val="12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109,</w:t>
            </w:r>
            <w:r>
              <w:rPr>
                <w:rFonts w:ascii="Arial"/>
                <w:b/>
                <w:color w:val="231F20"/>
                <w:spacing w:val="12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111,</w:t>
            </w:r>
            <w:r>
              <w:rPr>
                <w:rFonts w:ascii="Arial"/>
                <w:b/>
                <w:color w:val="231F20"/>
                <w:spacing w:val="11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112,</w:t>
            </w:r>
            <w:r>
              <w:rPr>
                <w:rFonts w:ascii="Arial"/>
                <w:b/>
                <w:color w:val="231F20"/>
                <w:spacing w:val="12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113,</w:t>
            </w:r>
            <w:r>
              <w:rPr>
                <w:rFonts w:ascii="Arial"/>
                <w:b/>
                <w:color w:val="231F20"/>
                <w:spacing w:val="11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114,</w:t>
            </w:r>
            <w:r>
              <w:rPr>
                <w:rFonts w:ascii="Arial"/>
                <w:b/>
                <w:color w:val="231F20"/>
                <w:spacing w:val="12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115,</w:t>
            </w:r>
            <w:r>
              <w:rPr>
                <w:rFonts w:ascii="Arial"/>
                <w:b/>
                <w:color w:val="231F20"/>
                <w:spacing w:val="11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116,</w:t>
            </w:r>
          </w:p>
          <w:p w:rsidR="00614845" w:rsidRDefault="00614845" w:rsidP="00030D2F">
            <w:pPr>
              <w:pStyle w:val="TableParagraph"/>
              <w:spacing w:before="6"/>
              <w:ind w:left="32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117,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опинилися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попередніх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графах</w:t>
            </w:r>
          </w:p>
        </w:tc>
      </w:tr>
      <w:tr w:rsidR="00614845" w:rsidTr="00030D2F">
        <w:trPr>
          <w:trHeight w:val="688"/>
        </w:trPr>
        <w:tc>
          <w:tcPr>
            <w:tcW w:w="1186" w:type="dxa"/>
            <w:gridSpan w:val="2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614845" w:rsidRDefault="00614845" w:rsidP="00030D2F">
            <w:pPr>
              <w:pStyle w:val="TableParagraph"/>
              <w:spacing w:before="7"/>
              <w:rPr>
                <w:rFonts w:ascii="Arial"/>
                <w:i/>
                <w:sz w:val="19"/>
              </w:rPr>
            </w:pPr>
          </w:p>
          <w:p w:rsidR="00614845" w:rsidRDefault="00614845" w:rsidP="00030D2F">
            <w:pPr>
              <w:pStyle w:val="TableParagraph"/>
              <w:ind w:left="148"/>
              <w:rPr>
                <w:sz w:val="20"/>
              </w:rPr>
            </w:pPr>
            <w:r>
              <w:rPr>
                <w:color w:val="231F20"/>
                <w:sz w:val="20"/>
              </w:rPr>
              <w:t>зносу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spacing w:before="7"/>
              <w:rPr>
                <w:rFonts w:ascii="Arial"/>
                <w:i/>
                <w:sz w:val="19"/>
              </w:rPr>
            </w:pPr>
          </w:p>
          <w:p w:rsidR="00614845" w:rsidRDefault="00614845" w:rsidP="00030D2F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13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line="222" w:lineRule="exact"/>
              <w:ind w:left="32"/>
              <w:rPr>
                <w:sz w:val="20"/>
              </w:rPr>
            </w:pPr>
            <w:r>
              <w:rPr>
                <w:color w:val="231F20"/>
                <w:sz w:val="20"/>
              </w:rPr>
              <w:t>Потраплять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річні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131,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132,</w:t>
            </w:r>
            <w:r>
              <w:rPr>
                <w:rFonts w:ascii="Arial" w:hAnsi="Arial"/>
                <w:b/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зафіксовані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попе-</w:t>
            </w:r>
          </w:p>
          <w:p w:rsidR="00614845" w:rsidRDefault="00614845" w:rsidP="00030D2F">
            <w:pPr>
              <w:pStyle w:val="TableParagraph"/>
              <w:spacing w:line="230" w:lineRule="atLeast"/>
              <w:ind w:left="3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редніх</w:t>
            </w:r>
            <w:r>
              <w:rPr>
                <w:color w:val="231F20"/>
                <w:spacing w:val="3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графах,</w:t>
            </w:r>
            <w:r>
              <w:rPr>
                <w:color w:val="231F20"/>
                <w:spacing w:val="3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наприклад,</w:t>
            </w:r>
            <w:r>
              <w:rPr>
                <w:color w:val="231F20"/>
                <w:spacing w:val="3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зміни,</w:t>
            </w:r>
            <w:r>
              <w:rPr>
                <w:color w:val="231F20"/>
                <w:spacing w:val="3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пов’язані</w:t>
            </w:r>
            <w:r>
              <w:rPr>
                <w:color w:val="231F20"/>
                <w:spacing w:val="3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3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виправленням</w:t>
            </w:r>
            <w:r>
              <w:rPr>
                <w:color w:val="231F20"/>
                <w:spacing w:val="3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помилки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минулого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</w:p>
        </w:tc>
      </w:tr>
      <w:tr w:rsidR="00614845" w:rsidTr="00030D2F">
        <w:trPr>
          <w:trHeight w:val="1155"/>
        </w:trPr>
        <w:tc>
          <w:tcPr>
            <w:tcW w:w="1186" w:type="dxa"/>
            <w:gridSpan w:val="2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4"/>
              <w:rPr>
                <w:rFonts w:ascii="Arial"/>
                <w:i/>
                <w:sz w:val="26"/>
              </w:rPr>
            </w:pPr>
          </w:p>
          <w:p w:rsidR="00614845" w:rsidRDefault="00614845" w:rsidP="00030D2F">
            <w:pPr>
              <w:pStyle w:val="TableParagraph"/>
              <w:spacing w:line="244" w:lineRule="auto"/>
              <w:ind w:left="77" w:right="28" w:hanging="21"/>
              <w:rPr>
                <w:sz w:val="20"/>
              </w:rPr>
            </w:pPr>
            <w:r>
              <w:rPr>
                <w:color w:val="231F20"/>
                <w:sz w:val="20"/>
              </w:rPr>
              <w:t>Залишок на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кінець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року</w:t>
            </w:r>
          </w:p>
        </w:tc>
        <w:tc>
          <w:tcPr>
            <w:tcW w:w="794" w:type="dxa"/>
          </w:tcPr>
          <w:p w:rsidR="00614845" w:rsidRDefault="00614845" w:rsidP="00030D2F">
            <w:pPr>
              <w:pStyle w:val="TableParagraph"/>
              <w:spacing w:line="219" w:lineRule="exact"/>
              <w:ind w:left="218"/>
              <w:rPr>
                <w:sz w:val="20"/>
              </w:rPr>
            </w:pPr>
            <w:r>
              <w:rPr>
                <w:color w:val="231F20"/>
                <w:sz w:val="20"/>
              </w:rPr>
              <w:t>пер-</w:t>
            </w:r>
          </w:p>
          <w:p w:rsidR="00614845" w:rsidRDefault="00614845" w:rsidP="00030D2F">
            <w:pPr>
              <w:pStyle w:val="TableParagraph"/>
              <w:spacing w:line="230" w:lineRule="atLeast"/>
              <w:ind w:left="41" w:right="34" w:firstLine="9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винна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(перео-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цінена)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вартість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0"/>
              <w:rPr>
                <w:rFonts w:ascii="Arial"/>
                <w:i/>
                <w:sz w:val="17"/>
              </w:rPr>
            </w:pPr>
          </w:p>
          <w:p w:rsidR="00614845" w:rsidRDefault="00614845" w:rsidP="00030D2F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14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before="105"/>
              <w:ind w:left="32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105"/>
                <w:sz w:val="20"/>
              </w:rPr>
              <w:t>Фіксують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сальдо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31.12.20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р.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100,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101,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102,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103,</w:t>
            </w:r>
          </w:p>
          <w:p w:rsidR="00614845" w:rsidRDefault="00614845" w:rsidP="00030D2F">
            <w:pPr>
              <w:pStyle w:val="TableParagraph"/>
              <w:spacing w:before="4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104,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105,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106,</w:t>
            </w:r>
            <w:r>
              <w:rPr>
                <w:rFonts w:ascii="Arial"/>
                <w:b/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107,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108,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109,</w:t>
            </w:r>
            <w:r>
              <w:rPr>
                <w:rFonts w:ascii="Arial"/>
                <w:b/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111,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112,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113,</w:t>
            </w:r>
            <w:r>
              <w:rPr>
                <w:rFonts w:ascii="Arial"/>
                <w:b/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114,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115,</w:t>
            </w:r>
            <w:r>
              <w:rPr>
                <w:rFonts w:ascii="Arial"/>
                <w:b/>
                <w:color w:val="231F20"/>
                <w:spacing w:val="-10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116,</w:t>
            </w:r>
            <w:r>
              <w:rPr>
                <w:rFonts w:ascii="Arial"/>
                <w:b/>
                <w:color w:val="231F20"/>
                <w:spacing w:val="-9"/>
                <w:w w:val="110"/>
                <w:sz w:val="20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20"/>
              </w:rPr>
              <w:t>117.</w:t>
            </w:r>
          </w:p>
          <w:p w:rsidR="00614845" w:rsidRDefault="00614845" w:rsidP="00030D2F">
            <w:pPr>
              <w:pStyle w:val="TableParagraph"/>
              <w:spacing w:before="5" w:line="244" w:lineRule="auto"/>
              <w:ind w:left="32" w:right="1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Показник</w:t>
            </w:r>
            <w:r>
              <w:rPr>
                <w:color w:val="231F20"/>
                <w:spacing w:val="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рядка</w:t>
            </w:r>
            <w:r>
              <w:rPr>
                <w:color w:val="231F20"/>
                <w:spacing w:val="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260</w:t>
            </w:r>
            <w:r>
              <w:rPr>
                <w:color w:val="231F20"/>
                <w:spacing w:val="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цієї</w:t>
            </w:r>
            <w:r>
              <w:rPr>
                <w:color w:val="231F20"/>
                <w:spacing w:val="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графи</w:t>
            </w:r>
            <w:r>
              <w:rPr>
                <w:color w:val="231F20"/>
                <w:spacing w:val="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дорівнює</w:t>
            </w:r>
            <w:r>
              <w:rPr>
                <w:color w:val="231F20"/>
                <w:spacing w:val="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сумі</w:t>
            </w:r>
            <w:r>
              <w:rPr>
                <w:color w:val="231F20"/>
                <w:spacing w:val="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рядків</w:t>
            </w:r>
            <w:r>
              <w:rPr>
                <w:color w:val="231F20"/>
                <w:spacing w:val="19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1011</w:t>
            </w:r>
            <w:r>
              <w:rPr>
                <w:color w:val="231F20"/>
                <w:spacing w:val="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і</w:t>
            </w:r>
            <w:r>
              <w:rPr>
                <w:color w:val="231F20"/>
                <w:spacing w:val="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1015</w:t>
            </w:r>
            <w:r>
              <w:rPr>
                <w:color w:val="231F20"/>
                <w:spacing w:val="-6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(1016)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графи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«Баланс»</w:t>
            </w:r>
          </w:p>
        </w:tc>
      </w:tr>
      <w:tr w:rsidR="00614845" w:rsidTr="00030D2F">
        <w:trPr>
          <w:trHeight w:val="926"/>
        </w:trPr>
        <w:tc>
          <w:tcPr>
            <w:tcW w:w="1186" w:type="dxa"/>
            <w:gridSpan w:val="2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614845" w:rsidRDefault="00614845" w:rsidP="00030D2F">
            <w:pPr>
              <w:pStyle w:val="TableParagraph"/>
              <w:spacing w:before="11"/>
              <w:rPr>
                <w:rFonts w:ascii="Arial"/>
                <w:i/>
                <w:sz w:val="29"/>
              </w:rPr>
            </w:pPr>
          </w:p>
          <w:p w:rsidR="00614845" w:rsidRDefault="00614845" w:rsidP="00030D2F">
            <w:pPr>
              <w:pStyle w:val="TableParagraph"/>
              <w:ind w:left="190"/>
              <w:rPr>
                <w:sz w:val="20"/>
              </w:rPr>
            </w:pPr>
            <w:r>
              <w:rPr>
                <w:color w:val="231F20"/>
                <w:sz w:val="20"/>
              </w:rPr>
              <w:t>знос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spacing w:before="11"/>
              <w:rPr>
                <w:rFonts w:ascii="Arial"/>
                <w:i/>
                <w:sz w:val="29"/>
              </w:rPr>
            </w:pPr>
          </w:p>
          <w:p w:rsidR="00614845" w:rsidRDefault="00614845" w:rsidP="00030D2F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15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line="244" w:lineRule="auto"/>
              <w:ind w:left="32" w:right="2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Записують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31.12.20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131,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132,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розподілене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гру-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пами ОЗ (відповідно до субрахунків). Необхідно, щоб показники цього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рядка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були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круглих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дужках.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Підсумковий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показник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такої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графи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дорів-</w:t>
            </w:r>
          </w:p>
          <w:p w:rsidR="00614845" w:rsidRDefault="00614845" w:rsidP="00030D2F">
            <w:pPr>
              <w:pStyle w:val="TableParagraph"/>
              <w:spacing w:line="205" w:lineRule="exact"/>
              <w:ind w:left="3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нює сумі рядків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1012 і 1017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 4 форми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 1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«Баланс»</w:t>
            </w:r>
          </w:p>
        </w:tc>
      </w:tr>
      <w:tr w:rsidR="00614845" w:rsidTr="00030D2F">
        <w:trPr>
          <w:trHeight w:val="1999"/>
        </w:trPr>
        <w:tc>
          <w:tcPr>
            <w:tcW w:w="524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9"/>
              <w:rPr>
                <w:rFonts w:ascii="Arial"/>
                <w:i/>
                <w:sz w:val="32"/>
              </w:rPr>
            </w:pPr>
          </w:p>
          <w:p w:rsidR="00614845" w:rsidRDefault="00614845" w:rsidP="00030D2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color w:val="231F20"/>
                <w:w w:val="94"/>
                <w:sz w:val="20"/>
              </w:rPr>
              <w:t>У</w:t>
            </w:r>
          </w:p>
          <w:p w:rsidR="00614845" w:rsidRDefault="00614845" w:rsidP="00030D2F">
            <w:pPr>
              <w:pStyle w:val="TableParagraph"/>
              <w:spacing w:before="4" w:line="244" w:lineRule="auto"/>
              <w:ind w:left="108" w:right="44" w:hanging="52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w w:val="9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чис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лі</w:t>
            </w:r>
          </w:p>
        </w:tc>
        <w:tc>
          <w:tcPr>
            <w:tcW w:w="662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48" w:line="244" w:lineRule="auto"/>
              <w:ind w:left="37"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отри-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мано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нансо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вою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орен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дою</w:t>
            </w:r>
          </w:p>
        </w:tc>
        <w:tc>
          <w:tcPr>
            <w:tcW w:w="794" w:type="dxa"/>
          </w:tcPr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  <w:sz w:val="25"/>
              </w:rPr>
            </w:pPr>
          </w:p>
          <w:p w:rsidR="00614845" w:rsidRDefault="00614845" w:rsidP="00030D2F">
            <w:pPr>
              <w:pStyle w:val="TableParagraph"/>
              <w:spacing w:line="244" w:lineRule="auto"/>
              <w:ind w:left="72" w:right="6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пер-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вісна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(перео-</w:t>
            </w:r>
            <w:r>
              <w:rPr>
                <w:color w:val="231F20"/>
                <w:spacing w:val="-52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цінена)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тість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16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before="55"/>
              <w:ind w:left="3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105"/>
                <w:sz w:val="20"/>
              </w:rPr>
              <w:t>Відображають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сальдо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на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31.12.20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р.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за</w:t>
            </w:r>
            <w:r>
              <w:rPr>
                <w:color w:val="231F20"/>
                <w:spacing w:val="-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100,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103,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104,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105,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20"/>
              </w:rPr>
              <w:t>106,</w:t>
            </w:r>
          </w:p>
          <w:p w:rsidR="00614845" w:rsidRDefault="00614845" w:rsidP="00030D2F">
            <w:pPr>
              <w:pStyle w:val="TableParagraph"/>
              <w:spacing w:before="3" w:line="244" w:lineRule="auto"/>
              <w:ind w:left="32" w:right="23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 xml:space="preserve">107, 108, 109, 113, 117 </w:t>
            </w:r>
            <w:r>
              <w:rPr>
                <w:color w:val="231F20"/>
                <w:sz w:val="20"/>
              </w:rPr>
              <w:t>у частині засобів, одержаних за договором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фінансової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оренди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даними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аналітичного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обліку).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Згідно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Закону України «Про фінансовий лізинг» у редакції від 11.12.03 р. 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1381IV «не можуть бути предметом лізингу земельні ділянки та інші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природні об’єкти, єдині майнові комплекси підприємств та їх відокрем-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лені структурні підрозділи (філії, цехи, ділянки)». Звідси висновок: рядки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100, 110,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220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цієї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заповнювати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треба</w:t>
            </w:r>
          </w:p>
        </w:tc>
      </w:tr>
      <w:tr w:rsidR="00614845" w:rsidTr="00030D2F">
        <w:trPr>
          <w:trHeight w:val="446"/>
        </w:trPr>
        <w:tc>
          <w:tcPr>
            <w:tcW w:w="52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614845" w:rsidRDefault="00614845" w:rsidP="00030D2F">
            <w:pPr>
              <w:pStyle w:val="TableParagraph"/>
              <w:spacing w:before="104"/>
              <w:ind w:left="190"/>
              <w:rPr>
                <w:sz w:val="20"/>
              </w:rPr>
            </w:pPr>
            <w:r>
              <w:rPr>
                <w:color w:val="231F20"/>
                <w:sz w:val="20"/>
              </w:rPr>
              <w:t>знос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spacing w:before="104"/>
              <w:ind w:right="20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17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line="219" w:lineRule="exact"/>
              <w:ind w:left="32"/>
              <w:rPr>
                <w:sz w:val="20"/>
              </w:rPr>
            </w:pPr>
            <w:r>
              <w:rPr>
                <w:color w:val="231F20"/>
                <w:sz w:val="20"/>
              </w:rPr>
              <w:t>Заносять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31.12.20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131,</w:t>
            </w:r>
            <w:r>
              <w:rPr>
                <w:rFonts w:ascii="Arial" w:hAnsi="Arial"/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132</w:t>
            </w:r>
            <w:r>
              <w:rPr>
                <w:rFonts w:ascii="Arial" w:hAnsi="Arial"/>
                <w:b/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(за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даними</w:t>
            </w:r>
          </w:p>
          <w:p w:rsidR="00614845" w:rsidRDefault="00614845" w:rsidP="00030D2F">
            <w:pPr>
              <w:pStyle w:val="TableParagraph"/>
              <w:spacing w:before="3" w:line="204" w:lineRule="exact"/>
              <w:ind w:left="3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аналітичного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обліку)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частині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ОЗ,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одержаних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фінлізингом</w:t>
            </w:r>
          </w:p>
        </w:tc>
      </w:tr>
      <w:tr w:rsidR="00614845" w:rsidTr="00030D2F">
        <w:trPr>
          <w:trHeight w:val="1150"/>
        </w:trPr>
        <w:tc>
          <w:tcPr>
            <w:tcW w:w="52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 w:val="restart"/>
          </w:tcPr>
          <w:p w:rsidR="00614845" w:rsidRDefault="00614845" w:rsidP="00030D2F">
            <w:pPr>
              <w:pStyle w:val="TableParagraph"/>
              <w:spacing w:before="89" w:line="244" w:lineRule="auto"/>
              <w:ind w:left="37" w:right="26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пере-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дано </w:t>
            </w:r>
            <w:r>
              <w:rPr>
                <w:color w:val="231F20"/>
                <w:spacing w:val="-3"/>
                <w:sz w:val="20"/>
              </w:rPr>
              <w:t>в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тивну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орен-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ду</w:t>
            </w:r>
          </w:p>
        </w:tc>
        <w:tc>
          <w:tcPr>
            <w:tcW w:w="794" w:type="dxa"/>
          </w:tcPr>
          <w:p w:rsidR="00614845" w:rsidRDefault="00614845" w:rsidP="00030D2F">
            <w:pPr>
              <w:pStyle w:val="TableParagraph"/>
              <w:spacing w:line="217" w:lineRule="exact"/>
              <w:ind w:left="215"/>
              <w:rPr>
                <w:sz w:val="20"/>
              </w:rPr>
            </w:pPr>
            <w:r>
              <w:rPr>
                <w:color w:val="231F20"/>
                <w:sz w:val="20"/>
              </w:rPr>
              <w:t>пер-</w:t>
            </w:r>
          </w:p>
          <w:p w:rsidR="00614845" w:rsidRDefault="00614845" w:rsidP="00030D2F">
            <w:pPr>
              <w:pStyle w:val="TableParagraph"/>
              <w:spacing w:line="230" w:lineRule="atLeast"/>
              <w:ind w:left="34" w:right="25" w:firstLine="9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винна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(перео-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цінена)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  <w:sz w:val="17"/>
              </w:rPr>
            </w:pPr>
          </w:p>
          <w:p w:rsidR="00614845" w:rsidRDefault="00614845" w:rsidP="00030D2F">
            <w:pPr>
              <w:pStyle w:val="TableParagraph"/>
              <w:ind w:right="20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18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before="2"/>
              <w:rPr>
                <w:rFonts w:ascii="Arial"/>
                <w:i/>
                <w:sz w:val="19"/>
              </w:rPr>
            </w:pPr>
          </w:p>
          <w:p w:rsidR="00614845" w:rsidRDefault="00614845" w:rsidP="00030D2F">
            <w:pPr>
              <w:pStyle w:val="TableParagraph"/>
              <w:ind w:left="32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Записують</w:t>
            </w:r>
            <w:r>
              <w:rPr>
                <w:color w:val="231F20"/>
                <w:spacing w:val="3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3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3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31.12.20</w:t>
            </w:r>
            <w:r>
              <w:rPr>
                <w:color w:val="231F20"/>
                <w:spacing w:val="3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3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субрахунків</w:t>
            </w:r>
            <w:r>
              <w:rPr>
                <w:color w:val="231F20"/>
                <w:spacing w:val="3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100,</w:t>
            </w:r>
            <w:r>
              <w:rPr>
                <w:rFonts w:ascii="Arial" w:hAnsi="Arial"/>
                <w:b/>
                <w:color w:val="231F20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104,</w:t>
            </w:r>
            <w:r>
              <w:rPr>
                <w:rFonts w:ascii="Arial" w:hAnsi="Arial"/>
                <w:b/>
                <w:color w:val="231F20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105,</w:t>
            </w:r>
          </w:p>
          <w:p w:rsidR="00614845" w:rsidRDefault="00614845" w:rsidP="00030D2F">
            <w:pPr>
              <w:pStyle w:val="TableParagraph"/>
              <w:spacing w:before="4" w:line="244" w:lineRule="auto"/>
              <w:ind w:left="32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106,</w:t>
            </w:r>
            <w:r>
              <w:rPr>
                <w:rFonts w:ascii="Arial" w:hAnsi="Arial"/>
                <w:b/>
                <w:color w:val="231F20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107,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108,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109,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113,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114,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115,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116,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117</w:t>
            </w:r>
            <w:r>
              <w:rPr>
                <w:rFonts w:ascii="Arial" w:hAnsi="Arial"/>
                <w:b/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(у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частині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ОЗ,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переданих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оперативну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оренду)</w:t>
            </w:r>
          </w:p>
        </w:tc>
      </w:tr>
      <w:tr w:rsidR="00614845" w:rsidTr="00030D2F">
        <w:trPr>
          <w:trHeight w:val="435"/>
        </w:trPr>
        <w:tc>
          <w:tcPr>
            <w:tcW w:w="52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614845" w:rsidRDefault="00614845" w:rsidP="00030D2F">
            <w:pPr>
              <w:pStyle w:val="TableParagraph"/>
              <w:spacing w:before="99"/>
              <w:ind w:left="190"/>
              <w:rPr>
                <w:sz w:val="20"/>
              </w:rPr>
            </w:pPr>
            <w:r>
              <w:rPr>
                <w:color w:val="231F20"/>
                <w:sz w:val="20"/>
              </w:rPr>
              <w:t>знос</w:t>
            </w:r>
          </w:p>
        </w:tc>
        <w:tc>
          <w:tcPr>
            <w:tcW w:w="681" w:type="dxa"/>
          </w:tcPr>
          <w:p w:rsidR="00614845" w:rsidRDefault="00614845" w:rsidP="00030D2F">
            <w:pPr>
              <w:pStyle w:val="TableParagraph"/>
              <w:spacing w:before="99"/>
              <w:ind w:right="20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19</w:t>
            </w:r>
          </w:p>
        </w:tc>
        <w:tc>
          <w:tcPr>
            <w:tcW w:w="6515" w:type="dxa"/>
          </w:tcPr>
          <w:p w:rsidR="00614845" w:rsidRDefault="00614845" w:rsidP="00030D2F">
            <w:pPr>
              <w:pStyle w:val="TableParagraph"/>
              <w:spacing w:line="213" w:lineRule="exact"/>
              <w:ind w:left="32"/>
              <w:rPr>
                <w:sz w:val="20"/>
              </w:rPr>
            </w:pPr>
            <w:r>
              <w:rPr>
                <w:color w:val="231F20"/>
                <w:sz w:val="20"/>
              </w:rPr>
              <w:t>Фіксують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31.12.20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131,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132</w:t>
            </w:r>
            <w:r>
              <w:rPr>
                <w:rFonts w:ascii="Arial" w:hAnsi="Arial"/>
                <w:b/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(за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даними</w:t>
            </w:r>
          </w:p>
          <w:p w:rsidR="00614845" w:rsidRDefault="00614845" w:rsidP="00030D2F">
            <w:pPr>
              <w:pStyle w:val="TableParagraph"/>
              <w:spacing w:before="3" w:line="198" w:lineRule="exact"/>
              <w:ind w:left="3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аналітичного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обліку)</w:t>
            </w:r>
          </w:p>
        </w:tc>
      </w:tr>
    </w:tbl>
    <w:p w:rsidR="00614845" w:rsidRDefault="00614845" w:rsidP="00614845">
      <w:pPr>
        <w:spacing w:line="198" w:lineRule="exact"/>
        <w:rPr>
          <w:sz w:val="20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pStyle w:val="a3"/>
        <w:spacing w:before="6"/>
        <w:rPr>
          <w:rFonts w:ascii="Arial"/>
          <w:i/>
          <w:sz w:val="28"/>
        </w:rPr>
      </w:pPr>
    </w:p>
    <w:p w:rsidR="00614845" w:rsidRDefault="00614845" w:rsidP="00614845">
      <w:pPr>
        <w:spacing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6.2</w:t>
      </w:r>
    </w:p>
    <w:tbl>
      <w:tblPr>
        <w:tblStyle w:val="TableNormal"/>
        <w:tblW w:w="0" w:type="auto"/>
        <w:tblInd w:w="113" w:type="dxa"/>
        <w:tblBorders>
          <w:top w:val="single" w:sz="4" w:space="0" w:color="18171C"/>
          <w:left w:val="single" w:sz="4" w:space="0" w:color="18171C"/>
          <w:bottom w:val="single" w:sz="4" w:space="0" w:color="18171C"/>
          <w:right w:val="single" w:sz="4" w:space="0" w:color="18171C"/>
          <w:insideH w:val="single" w:sz="4" w:space="0" w:color="18171C"/>
          <w:insideV w:val="single" w:sz="4" w:space="0" w:color="18171C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134"/>
        <w:gridCol w:w="4780"/>
      </w:tblGrid>
      <w:tr w:rsidR="00614845" w:rsidTr="00030D2F">
        <w:trPr>
          <w:trHeight w:val="240"/>
        </w:trPr>
        <w:tc>
          <w:tcPr>
            <w:tcW w:w="3260" w:type="dxa"/>
          </w:tcPr>
          <w:p w:rsidR="00614845" w:rsidRDefault="00614845" w:rsidP="00030D2F">
            <w:pPr>
              <w:pStyle w:val="TableParagraph"/>
              <w:spacing w:before="1" w:line="219" w:lineRule="exact"/>
              <w:ind w:left="10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</w:p>
        </w:tc>
        <w:tc>
          <w:tcPr>
            <w:tcW w:w="1134" w:type="dxa"/>
          </w:tcPr>
          <w:p w:rsidR="00614845" w:rsidRDefault="00614845" w:rsidP="00030D2F">
            <w:pPr>
              <w:pStyle w:val="TableParagraph"/>
              <w:spacing w:before="1" w:line="219" w:lineRule="exact"/>
              <w:ind w:left="1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№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</w:p>
        </w:tc>
        <w:tc>
          <w:tcPr>
            <w:tcW w:w="4780" w:type="dxa"/>
          </w:tcPr>
          <w:p w:rsidR="00614845" w:rsidRDefault="00614845" w:rsidP="00030D2F">
            <w:pPr>
              <w:pStyle w:val="TableParagraph"/>
              <w:spacing w:before="1" w:line="219" w:lineRule="exact"/>
              <w:ind w:left="8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</w:t>
            </w:r>
            <w:r>
              <w:rPr>
                <w:rFonts w:ascii="Arial" w:hAnsi="Arial"/>
                <w:b/>
                <w:color w:val="231F20"/>
                <w:spacing w:val="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графи</w:t>
            </w:r>
          </w:p>
        </w:tc>
      </w:tr>
      <w:tr w:rsidR="00614845" w:rsidTr="00030D2F">
        <w:trPr>
          <w:trHeight w:val="7670"/>
        </w:trPr>
        <w:tc>
          <w:tcPr>
            <w:tcW w:w="9174" w:type="dxa"/>
            <w:gridSpan w:val="3"/>
          </w:tcPr>
          <w:p w:rsidR="00614845" w:rsidRDefault="00614845" w:rsidP="00030D2F">
            <w:pPr>
              <w:pStyle w:val="TableParagraph"/>
              <w:spacing w:line="214" w:lineRule="exact"/>
              <w:ind w:left="209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Перевірочна</w:t>
            </w:r>
            <w:r>
              <w:rPr>
                <w:rFonts w:ascii="Arial" w:hAnsi="Arial"/>
                <w:b/>
                <w:i/>
                <w:color w:val="231F20"/>
                <w:spacing w:val="1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20"/>
              </w:rPr>
              <w:t>формула:</w:t>
            </w:r>
          </w:p>
          <w:p w:rsidR="00614845" w:rsidRDefault="00614845" w:rsidP="00030D2F">
            <w:pPr>
              <w:pStyle w:val="TableParagraph"/>
              <w:spacing w:before="10"/>
              <w:ind w:left="2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14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=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(графа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4)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5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(графа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7)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(графа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8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гра-</w:t>
            </w:r>
          </w:p>
          <w:p w:rsidR="00614845" w:rsidRDefault="00614845" w:rsidP="00030D2F">
            <w:pPr>
              <w:pStyle w:val="TableParagraph"/>
              <w:spacing w:before="10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фа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9)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</w:p>
          <w:p w:rsidR="00614845" w:rsidRDefault="00614845" w:rsidP="00030D2F">
            <w:pPr>
              <w:pStyle w:val="TableParagraph"/>
              <w:spacing w:before="10"/>
              <w:ind w:left="20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(графа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12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–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13).</w:t>
            </w:r>
          </w:p>
          <w:p w:rsidR="00614845" w:rsidRDefault="00614845" w:rsidP="00030D2F">
            <w:pPr>
              <w:pStyle w:val="TableParagraph"/>
              <w:spacing w:before="10"/>
              <w:ind w:left="209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Під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таблицею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розділі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II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зазначають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ще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додаткові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дані: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spacing w:before="13" w:line="242" w:lineRule="auto"/>
              <w:ind w:right="26" w:firstLine="17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261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підставі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260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аналітичного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щодо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чинним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законодавством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обмежено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власності;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5"/>
              </w:numPr>
              <w:tabs>
                <w:tab w:val="left" w:pos="388"/>
              </w:tabs>
              <w:spacing w:before="11" w:line="242" w:lineRule="auto"/>
              <w:ind w:right="27" w:firstLine="17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262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підставі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відомостей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позабалансового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рахунку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05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Гарантії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забезпечення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дані»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переданих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заставу;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5"/>
              </w:numPr>
              <w:tabs>
                <w:tab w:val="left" w:pos="385"/>
              </w:tabs>
              <w:spacing w:before="12" w:line="244" w:lineRule="auto"/>
              <w:ind w:right="26" w:firstLine="17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263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розраховуючи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різницю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даними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фіксують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залишкову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ОЗ,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що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тимчасово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не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використовуються,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тобто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аналітичними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даними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показники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кінець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року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мінус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131,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132;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5"/>
              </w:numPr>
              <w:tabs>
                <w:tab w:val="left" w:pos="398"/>
              </w:tabs>
              <w:spacing w:before="9" w:line="242" w:lineRule="auto"/>
              <w:ind w:right="27" w:firstLine="17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264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первинну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(переоцінену)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повністю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амортизованих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знаходять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графі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5"/>
              </w:numPr>
              <w:tabs>
                <w:tab w:val="left" w:pos="386"/>
              </w:tabs>
              <w:spacing w:before="12"/>
              <w:ind w:left="385" w:hanging="17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2641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зазначають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цілісних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майнових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комплексів.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беруть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before="8" w:line="242" w:lineRule="auto"/>
              <w:ind w:right="27" w:firstLine="17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у ряд.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265 </w:t>
            </w:r>
            <w:r>
              <w:rPr>
                <w:color w:val="231F20"/>
                <w:w w:val="95"/>
                <w:sz w:val="20"/>
              </w:rPr>
              <w:t>фіксують вартість ОЗ, призначених для продажу. Її беруть із графи 8. Їх вартість облі-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ковують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286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разом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необоротними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активами;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5"/>
              </w:numPr>
              <w:tabs>
                <w:tab w:val="left" w:pos="393"/>
              </w:tabs>
              <w:spacing w:before="12" w:line="242" w:lineRule="auto"/>
              <w:ind w:right="28" w:firstLine="17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2651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записують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дані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залишкову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утрачених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внаслідок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надзви-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чайних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подій.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99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</w:t>
            </w:r>
            <w:r>
              <w:rPr>
                <w:color w:val="231F20"/>
                <w:sz w:val="20"/>
              </w:rPr>
              <w:t>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5"/>
              </w:numPr>
              <w:tabs>
                <w:tab w:val="left" w:pos="389"/>
              </w:tabs>
              <w:spacing w:before="11" w:line="247" w:lineRule="auto"/>
              <w:ind w:right="26" w:firstLine="17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до ряд.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266 </w:t>
            </w:r>
            <w:r>
              <w:rPr>
                <w:color w:val="231F20"/>
                <w:w w:val="95"/>
                <w:sz w:val="20"/>
              </w:rPr>
              <w:t>переносять із графи 5 на підставі аналітичних даних вартість ОЗ, придбаних протя-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гом року за рахунок цільового фінансування. Зазвичай в бухобліку при їх придбанні на суму цільово-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фінансування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роблять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запис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48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69,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потім,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міру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нарахування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амортизації,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69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745.</w:t>
            </w:r>
            <w:r>
              <w:rPr>
                <w:rFonts w:ascii="Arial" w:hAnsi="Arial"/>
                <w:b/>
                <w:color w:val="231F20"/>
                <w:spacing w:val="-5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Одержання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фінансування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безпосередньо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оформлюють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проводкою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10,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48;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5"/>
              </w:numPr>
              <w:tabs>
                <w:tab w:val="left" w:pos="393"/>
              </w:tabs>
              <w:spacing w:before="3" w:line="242" w:lineRule="auto"/>
              <w:ind w:right="27" w:firstLine="169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у ряд.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267 </w:t>
            </w:r>
            <w:r>
              <w:rPr>
                <w:color w:val="231F20"/>
                <w:w w:val="95"/>
                <w:sz w:val="20"/>
              </w:rPr>
              <w:t xml:space="preserve">на підставі даних позабалансового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рахунку 01 «</w:t>
            </w:r>
            <w:r>
              <w:rPr>
                <w:color w:val="231F20"/>
                <w:w w:val="95"/>
                <w:sz w:val="20"/>
              </w:rPr>
              <w:t>Орендовані необоротні активи» фік-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сують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узятих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операційну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оренду;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spacing w:before="12" w:line="242" w:lineRule="auto"/>
              <w:ind w:right="26" w:firstLine="17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268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показують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знос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ОЗ,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щодо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яких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обмежено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права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власності.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Його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визначають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15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аналітичного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обліку;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5"/>
              </w:numPr>
              <w:tabs>
                <w:tab w:val="left" w:pos="386"/>
              </w:tabs>
              <w:spacing w:line="240" w:lineRule="exact"/>
              <w:ind w:right="27" w:firstLine="17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269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105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14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переносять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інвестиційної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нерухомості,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оціне-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ної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справедливою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вартістю.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Вони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обліковуються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</w:t>
            </w:r>
            <w:r>
              <w:rPr>
                <w:rFonts w:ascii="Arial" w:hAnsi="Arial"/>
                <w:b/>
                <w:color w:val="231F20"/>
                <w:sz w:val="20"/>
              </w:rPr>
              <w:t>т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100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(разом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інвестиційною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нерухомістю,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облікованою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первинною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вартістю).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відповідає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рядків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4: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1015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1016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+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1017.</w:t>
            </w:r>
          </w:p>
        </w:tc>
      </w:tr>
    </w:tbl>
    <w:p w:rsidR="00614845" w:rsidRDefault="00614845" w:rsidP="00614845">
      <w:pPr>
        <w:pStyle w:val="a3"/>
        <w:spacing w:before="1"/>
        <w:rPr>
          <w:rFonts w:ascii="Arial"/>
          <w:i/>
          <w:sz w:val="6"/>
        </w:rPr>
      </w:pPr>
    </w:p>
    <w:p w:rsidR="00614845" w:rsidRDefault="00614845" w:rsidP="00614845">
      <w:pPr>
        <w:rPr>
          <w:rFonts w:ascii="Arial"/>
          <w:sz w:val="6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spacing w:before="44"/>
        <w:ind w:left="387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[10–11].</w:t>
      </w:r>
    </w:p>
    <w:p w:rsidR="00614845" w:rsidRDefault="00614845" w:rsidP="00614845">
      <w:pPr>
        <w:pStyle w:val="a3"/>
        <w:spacing w:before="6"/>
        <w:rPr>
          <w:sz w:val="23"/>
        </w:rPr>
      </w:pPr>
    </w:p>
    <w:p w:rsidR="00614845" w:rsidRDefault="00614845" w:rsidP="00614845">
      <w:pPr>
        <w:pStyle w:val="4"/>
        <w:spacing w:line="249" w:lineRule="auto"/>
        <w:ind w:left="3169" w:hanging="1797"/>
      </w:pPr>
      <w:r>
        <w:rPr>
          <w:color w:val="231F20"/>
          <w:w w:val="90"/>
        </w:rPr>
        <w:t>Методика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ІІІ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«Капітальні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інвестиції»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звітності</w:t>
      </w:r>
    </w:p>
    <w:p w:rsidR="00614845" w:rsidRDefault="00614845" w:rsidP="00614845">
      <w:pPr>
        <w:pStyle w:val="a3"/>
        <w:rPr>
          <w:rFonts w:ascii="Arial"/>
          <w:b/>
          <w:sz w:val="25"/>
        </w:rPr>
      </w:pPr>
      <w:r>
        <w:br w:type="column"/>
      </w:r>
    </w:p>
    <w:p w:rsidR="00614845" w:rsidRDefault="00614845" w:rsidP="00614845">
      <w:pPr>
        <w:ind w:left="34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6.3</w:t>
      </w:r>
    </w:p>
    <w:p w:rsidR="00614845" w:rsidRDefault="00614845" w:rsidP="00614845">
      <w:pPr>
        <w:rPr>
          <w:rFonts w:ascii="Arial" w:hAnsi="Arial"/>
        </w:rPr>
        <w:sectPr w:rsidR="00614845">
          <w:type w:val="continuous"/>
          <w:pgSz w:w="11910" w:h="16840"/>
          <w:pgMar w:top="1560" w:right="1140" w:bottom="280" w:left="1200" w:header="720" w:footer="720" w:gutter="0"/>
          <w:cols w:num="2" w:space="720" w:equalWidth="0">
            <w:col w:w="8020" w:space="40"/>
            <w:col w:w="1510"/>
          </w:cols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652"/>
        <w:gridCol w:w="5187"/>
        <w:gridCol w:w="1419"/>
      </w:tblGrid>
      <w:tr w:rsidR="00614845" w:rsidTr="00030D2F">
        <w:trPr>
          <w:trHeight w:val="446"/>
        </w:trPr>
        <w:tc>
          <w:tcPr>
            <w:tcW w:w="1923" w:type="dxa"/>
          </w:tcPr>
          <w:p w:rsidR="00614845" w:rsidRDefault="00614845" w:rsidP="00030D2F">
            <w:pPr>
              <w:pStyle w:val="TableParagraph"/>
              <w:spacing w:line="214" w:lineRule="exact"/>
              <w:ind w:left="30" w:right="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Найменування</w:t>
            </w:r>
          </w:p>
          <w:p w:rsidR="00614845" w:rsidRDefault="00614845" w:rsidP="00030D2F">
            <w:pPr>
              <w:pStyle w:val="TableParagraph"/>
              <w:spacing w:before="10" w:line="202" w:lineRule="exact"/>
              <w:ind w:left="30" w:right="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показника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spacing w:line="214" w:lineRule="exact"/>
              <w:ind w:left="1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</w:p>
          <w:p w:rsidR="00614845" w:rsidRDefault="00614845" w:rsidP="00030D2F">
            <w:pPr>
              <w:pStyle w:val="TableParagraph"/>
              <w:spacing w:before="10" w:line="202" w:lineRule="exact"/>
              <w:ind w:left="5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5187" w:type="dxa"/>
          </w:tcPr>
          <w:p w:rsidR="00614845" w:rsidRDefault="00614845" w:rsidP="00030D2F">
            <w:pPr>
              <w:pStyle w:val="TableParagraph"/>
              <w:spacing w:before="104"/>
              <w:ind w:left="2289" w:right="228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рік</w:t>
            </w:r>
          </w:p>
        </w:tc>
        <w:tc>
          <w:tcPr>
            <w:tcW w:w="1419" w:type="dxa"/>
          </w:tcPr>
          <w:p w:rsidR="00614845" w:rsidRDefault="00614845" w:rsidP="00030D2F">
            <w:pPr>
              <w:pStyle w:val="TableParagraph"/>
              <w:spacing w:line="214" w:lineRule="exact"/>
              <w:ind w:left="241" w:right="2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кінець</w:t>
            </w:r>
          </w:p>
          <w:p w:rsidR="00614845" w:rsidRDefault="00614845" w:rsidP="00030D2F">
            <w:pPr>
              <w:pStyle w:val="TableParagraph"/>
              <w:spacing w:before="10" w:line="202" w:lineRule="exact"/>
              <w:ind w:left="241" w:right="23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року</w:t>
            </w:r>
          </w:p>
        </w:tc>
      </w:tr>
      <w:tr w:rsidR="00614845" w:rsidTr="00030D2F">
        <w:trPr>
          <w:trHeight w:val="446"/>
        </w:trPr>
        <w:tc>
          <w:tcPr>
            <w:tcW w:w="1923" w:type="dxa"/>
          </w:tcPr>
          <w:p w:rsidR="00614845" w:rsidRDefault="00614845" w:rsidP="00030D2F">
            <w:pPr>
              <w:pStyle w:val="TableParagraph"/>
              <w:spacing w:line="216" w:lineRule="exact"/>
              <w:ind w:left="468"/>
              <w:rPr>
                <w:sz w:val="20"/>
              </w:rPr>
            </w:pPr>
            <w:r>
              <w:rPr>
                <w:color w:val="231F20"/>
                <w:sz w:val="20"/>
              </w:rPr>
              <w:t>Капітальне</w:t>
            </w:r>
          </w:p>
          <w:p w:rsidR="00614845" w:rsidRDefault="00614845" w:rsidP="00030D2F">
            <w:pPr>
              <w:pStyle w:val="TableParagraph"/>
              <w:spacing w:before="7" w:line="202" w:lineRule="exact"/>
              <w:ind w:left="422"/>
              <w:rPr>
                <w:sz w:val="20"/>
              </w:rPr>
            </w:pPr>
            <w:r>
              <w:rPr>
                <w:color w:val="231F20"/>
                <w:sz w:val="20"/>
              </w:rPr>
              <w:t>будівництво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spacing w:before="104"/>
              <w:ind w:left="27" w:right="1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280</w:t>
            </w:r>
          </w:p>
        </w:tc>
        <w:tc>
          <w:tcPr>
            <w:tcW w:w="5187" w:type="dxa"/>
            <w:vMerge w:val="restart"/>
          </w:tcPr>
          <w:p w:rsidR="00614845" w:rsidRDefault="00614845" w:rsidP="00030D2F">
            <w:pPr>
              <w:pStyle w:val="TableParagraph"/>
              <w:spacing w:line="216" w:lineRule="exact"/>
              <w:ind w:left="3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Незавершеними</w:t>
            </w:r>
            <w:r>
              <w:rPr>
                <w:color w:val="231F20"/>
                <w:spacing w:val="3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капітальними</w:t>
            </w:r>
            <w:r>
              <w:rPr>
                <w:color w:val="231F20"/>
                <w:spacing w:val="3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інвестиціями</w:t>
            </w:r>
            <w:r>
              <w:rPr>
                <w:color w:val="231F20"/>
                <w:spacing w:val="3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визнають</w:t>
            </w:r>
          </w:p>
          <w:p w:rsidR="00614845" w:rsidRDefault="00614845" w:rsidP="00030D2F">
            <w:pPr>
              <w:pStyle w:val="TableParagraph"/>
              <w:spacing w:before="7" w:line="247" w:lineRule="auto"/>
              <w:ind w:left="39" w:right="27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витрати з будівництва (виготовлення), придбання, поліп-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шення необоротних матеріальних активів (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далі – НМА</w:t>
            </w:r>
            <w:r>
              <w:rPr>
                <w:color w:val="231F20"/>
                <w:w w:val="95"/>
                <w:sz w:val="20"/>
              </w:rPr>
              <w:t>) і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 з початку й до закінчення зазначених робіт і введен-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ня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об’єктів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експлуатацію.</w:t>
            </w:r>
          </w:p>
          <w:p w:rsidR="00614845" w:rsidRDefault="00614845" w:rsidP="00030D2F">
            <w:pPr>
              <w:pStyle w:val="TableParagraph"/>
              <w:spacing w:before="4" w:line="247" w:lineRule="auto"/>
              <w:ind w:left="39" w:right="27"/>
              <w:jc w:val="bot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цій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графі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відображають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саме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витрати,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здійснені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протя-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гом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року.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Причому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їх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класифікують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за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видами</w:t>
            </w:r>
            <w:r>
              <w:rPr>
                <w:color w:val="231F20"/>
                <w:spacing w:val="-1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створюваних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необоротних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активів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записують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відповідного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рядка: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4"/>
              </w:numPr>
              <w:tabs>
                <w:tab w:val="left" w:pos="178"/>
              </w:tabs>
              <w:spacing w:before="2"/>
              <w:ind w:left="177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капітальне</w:t>
            </w:r>
            <w:r>
              <w:rPr>
                <w:color w:val="231F20"/>
                <w:spacing w:val="-1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95"/>
                <w:sz w:val="20"/>
              </w:rPr>
              <w:t>будівництво</w:t>
            </w:r>
            <w:r>
              <w:rPr>
                <w:color w:val="231F20"/>
                <w:spacing w:val="-1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(його</w:t>
            </w:r>
            <w:r>
              <w:rPr>
                <w:color w:val="231F20"/>
                <w:spacing w:val="-1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фіксують</w:t>
            </w:r>
            <w:r>
              <w:rPr>
                <w:color w:val="231F20"/>
                <w:spacing w:val="-1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на</w:t>
            </w:r>
            <w:r>
              <w:rPr>
                <w:color w:val="231F20"/>
                <w:spacing w:val="-1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субрахунку</w:t>
            </w:r>
            <w:r>
              <w:rPr>
                <w:color w:val="231F20"/>
                <w:spacing w:val="-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>151</w:t>
            </w:r>
            <w:r>
              <w:rPr>
                <w:color w:val="231F20"/>
                <w:spacing w:val="-4"/>
                <w:w w:val="95"/>
                <w:sz w:val="20"/>
              </w:rPr>
              <w:t>);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4"/>
              </w:numPr>
              <w:tabs>
                <w:tab w:val="left" w:pos="196"/>
              </w:tabs>
              <w:spacing w:before="8"/>
              <w:ind w:left="196" w:hanging="15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придбання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(виготовлення)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ОЗ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(субрахунок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152</w:t>
            </w:r>
            <w:r>
              <w:rPr>
                <w:color w:val="231F20"/>
                <w:w w:val="95"/>
                <w:sz w:val="20"/>
              </w:rPr>
              <w:t>);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4"/>
              </w:numPr>
              <w:tabs>
                <w:tab w:val="left" w:pos="191"/>
              </w:tabs>
              <w:spacing w:before="8"/>
              <w:ind w:left="190" w:hanging="15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придбання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(виготовлення)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НМА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(субрахунок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153</w:t>
            </w:r>
            <w:r>
              <w:rPr>
                <w:color w:val="231F20"/>
                <w:w w:val="95"/>
                <w:sz w:val="20"/>
              </w:rPr>
              <w:t>);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4"/>
              </w:numPr>
              <w:tabs>
                <w:tab w:val="left" w:pos="196"/>
              </w:tabs>
              <w:spacing w:before="7"/>
              <w:ind w:left="196" w:hanging="157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придбання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(створення)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(субрахунок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154</w:t>
            </w:r>
            <w:r>
              <w:rPr>
                <w:color w:val="231F20"/>
                <w:w w:val="95"/>
                <w:sz w:val="20"/>
              </w:rPr>
              <w:t>);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4"/>
              </w:numPr>
              <w:tabs>
                <w:tab w:val="left" w:pos="210"/>
              </w:tabs>
              <w:spacing w:before="8" w:line="247" w:lineRule="auto"/>
              <w:ind w:right="27" w:hanging="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придбання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(вирощування)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довгострокових</w:t>
            </w:r>
            <w:r>
              <w:rPr>
                <w:color w:val="231F20"/>
                <w:spacing w:val="3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біологічних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(субрахунок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155</w:t>
            </w:r>
            <w:r>
              <w:rPr>
                <w:color w:val="231F20"/>
                <w:sz w:val="20"/>
              </w:rPr>
              <w:t>);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4"/>
              </w:numPr>
              <w:tabs>
                <w:tab w:val="left" w:pos="196"/>
              </w:tabs>
              <w:spacing w:before="2"/>
              <w:ind w:left="196" w:hanging="157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інші,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обліковані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субрахунку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155</w:t>
            </w:r>
          </w:p>
          <w:p w:rsidR="00614845" w:rsidRDefault="00614845" w:rsidP="00030D2F">
            <w:pPr>
              <w:pStyle w:val="TableParagraph"/>
              <w:spacing w:before="8" w:line="202" w:lineRule="exact"/>
              <w:ind w:left="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(за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винятком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відображених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попередньому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рядку).</w:t>
            </w:r>
          </w:p>
        </w:tc>
        <w:tc>
          <w:tcPr>
            <w:tcW w:w="1419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2"/>
              <w:rPr>
                <w:rFonts w:ascii="Arial"/>
                <w:i/>
                <w:sz w:val="17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269" w:right="248" w:firstLine="29"/>
              <w:rPr>
                <w:sz w:val="20"/>
              </w:rPr>
            </w:pPr>
            <w:r>
              <w:rPr>
                <w:color w:val="231F20"/>
                <w:sz w:val="20"/>
              </w:rPr>
              <w:t>Фіксують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сальдо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</w:p>
          <w:p w:rsidR="00614845" w:rsidRDefault="00614845" w:rsidP="00030D2F">
            <w:pPr>
              <w:pStyle w:val="TableParagraph"/>
              <w:spacing w:before="2" w:line="247" w:lineRule="auto"/>
              <w:ind w:left="79" w:hanging="38"/>
              <w:rPr>
                <w:sz w:val="20"/>
              </w:rPr>
            </w:pPr>
            <w:r>
              <w:rPr>
                <w:color w:val="231F20"/>
                <w:sz w:val="20"/>
              </w:rPr>
              <w:t>31.12.20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Дт 15 </w:t>
            </w:r>
            <w:r>
              <w:rPr>
                <w:color w:val="231F20"/>
                <w:sz w:val="20"/>
              </w:rPr>
              <w:t>(субра-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хунки якого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(за деякими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винятками)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відповідають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рядкам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табли-</w:t>
            </w:r>
          </w:p>
          <w:p w:rsidR="00614845" w:rsidRDefault="00614845" w:rsidP="00030D2F">
            <w:pPr>
              <w:pStyle w:val="TableParagraph"/>
              <w:spacing w:before="6"/>
              <w:ind w:left="601"/>
              <w:rPr>
                <w:sz w:val="20"/>
              </w:rPr>
            </w:pPr>
            <w:r>
              <w:rPr>
                <w:color w:val="231F20"/>
                <w:sz w:val="20"/>
              </w:rPr>
              <w:t>ці)</w:t>
            </w:r>
          </w:p>
        </w:tc>
      </w:tr>
      <w:tr w:rsidR="00614845" w:rsidTr="00030D2F">
        <w:trPr>
          <w:trHeight w:val="730"/>
        </w:trPr>
        <w:tc>
          <w:tcPr>
            <w:tcW w:w="1923" w:type="dxa"/>
          </w:tcPr>
          <w:p w:rsidR="00614845" w:rsidRDefault="00614845" w:rsidP="00030D2F">
            <w:pPr>
              <w:pStyle w:val="TableParagraph"/>
              <w:spacing w:line="240" w:lineRule="exact"/>
              <w:ind w:left="30" w:right="18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Придбання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(виго-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товлення)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основних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засобів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spacing w:before="9"/>
              <w:rPr>
                <w:rFonts w:ascii="Arial"/>
                <w:i/>
                <w:sz w:val="31"/>
              </w:rPr>
            </w:pPr>
          </w:p>
          <w:p w:rsidR="00614845" w:rsidRDefault="00614845" w:rsidP="00030D2F">
            <w:pPr>
              <w:pStyle w:val="TableParagraph"/>
              <w:ind w:left="27" w:right="1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290</w:t>
            </w:r>
          </w:p>
        </w:tc>
        <w:tc>
          <w:tcPr>
            <w:tcW w:w="518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958"/>
        </w:trPr>
        <w:tc>
          <w:tcPr>
            <w:tcW w:w="1923" w:type="dxa"/>
          </w:tcPr>
          <w:p w:rsidR="00614845" w:rsidRDefault="00614845" w:rsidP="00030D2F">
            <w:pPr>
              <w:pStyle w:val="TableParagraph"/>
              <w:spacing w:line="247" w:lineRule="auto"/>
              <w:ind w:left="48" w:right="38" w:firstLine="1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>Придбання (виготов-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лення) інших необо-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ротних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матеріальних</w:t>
            </w:r>
          </w:p>
          <w:p w:rsidR="00614845" w:rsidRDefault="00614845" w:rsidP="00030D2F">
            <w:pPr>
              <w:pStyle w:val="TableParagraph"/>
              <w:spacing w:before="2" w:line="218" w:lineRule="exact"/>
              <w:ind w:left="634"/>
              <w:rPr>
                <w:sz w:val="20"/>
              </w:rPr>
            </w:pPr>
            <w:r>
              <w:rPr>
                <w:color w:val="231F20"/>
                <w:sz w:val="20"/>
              </w:rPr>
              <w:t>активів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  <w:sz w:val="30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27" w:right="1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300</w:t>
            </w:r>
          </w:p>
        </w:tc>
        <w:tc>
          <w:tcPr>
            <w:tcW w:w="518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704"/>
        </w:trPr>
        <w:tc>
          <w:tcPr>
            <w:tcW w:w="1923" w:type="dxa"/>
          </w:tcPr>
          <w:p w:rsidR="00614845" w:rsidRDefault="00614845" w:rsidP="00030D2F">
            <w:pPr>
              <w:pStyle w:val="TableParagraph"/>
              <w:spacing w:line="225" w:lineRule="exact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Придбання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(ство-</w:t>
            </w:r>
          </w:p>
          <w:p w:rsidR="00614845" w:rsidRDefault="00614845" w:rsidP="00030D2F">
            <w:pPr>
              <w:pStyle w:val="TableParagraph"/>
              <w:spacing w:line="240" w:lineRule="atLeast"/>
              <w:ind w:left="30" w:right="19"/>
              <w:jc w:val="center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 xml:space="preserve">рення) </w:t>
            </w:r>
            <w:r>
              <w:rPr>
                <w:color w:val="231F20"/>
                <w:w w:val="95"/>
                <w:sz w:val="20"/>
              </w:rPr>
              <w:t>нематеріаль-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  <w:sz w:val="30"/>
              </w:rPr>
            </w:pPr>
          </w:p>
          <w:p w:rsidR="00614845" w:rsidRDefault="00614845" w:rsidP="00030D2F">
            <w:pPr>
              <w:pStyle w:val="TableParagraph"/>
              <w:ind w:left="28" w:right="1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310</w:t>
            </w:r>
          </w:p>
        </w:tc>
        <w:tc>
          <w:tcPr>
            <w:tcW w:w="518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925"/>
        </w:trPr>
        <w:tc>
          <w:tcPr>
            <w:tcW w:w="1923" w:type="dxa"/>
          </w:tcPr>
          <w:p w:rsidR="00614845" w:rsidRDefault="00614845" w:rsidP="00030D2F">
            <w:pPr>
              <w:pStyle w:val="TableParagraph"/>
              <w:spacing w:line="215" w:lineRule="exact"/>
              <w:ind w:left="30" w:right="21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Придбання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(вирощу-</w:t>
            </w:r>
          </w:p>
          <w:p w:rsidR="00614845" w:rsidRDefault="00614845" w:rsidP="00030D2F">
            <w:pPr>
              <w:pStyle w:val="TableParagraph"/>
              <w:spacing w:line="240" w:lineRule="atLeast"/>
              <w:ind w:left="30" w:right="18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вання)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довгостро-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кових біологічних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left="28" w:right="19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320</w:t>
            </w:r>
          </w:p>
        </w:tc>
        <w:tc>
          <w:tcPr>
            <w:tcW w:w="518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</w:tbl>
    <w:p w:rsidR="00614845" w:rsidRDefault="00614845" w:rsidP="00614845">
      <w:pPr>
        <w:rPr>
          <w:sz w:val="2"/>
          <w:szCs w:val="2"/>
        </w:rPr>
        <w:sectPr w:rsidR="00614845">
          <w:type w:val="continuous"/>
          <w:pgSz w:w="11910" w:h="16840"/>
          <w:pgMar w:top="1560" w:right="1140" w:bottom="280" w:left="1200" w:header="720" w:footer="720" w:gutter="0"/>
          <w:cols w:space="720"/>
        </w:sectPr>
      </w:pPr>
    </w:p>
    <w:p w:rsidR="00614845" w:rsidRDefault="00614845" w:rsidP="00614845">
      <w:pPr>
        <w:pStyle w:val="a3"/>
        <w:spacing w:before="7"/>
        <w:rPr>
          <w:rFonts w:ascii="Comic Sans MS"/>
          <w:i/>
          <w:sz w:val="23"/>
        </w:rPr>
      </w:pPr>
    </w:p>
    <w:p w:rsidR="00614845" w:rsidRDefault="00614845" w:rsidP="00614845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6.3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642"/>
        <w:gridCol w:w="5244"/>
        <w:gridCol w:w="1384"/>
      </w:tblGrid>
      <w:tr w:rsidR="00614845" w:rsidTr="00030D2F">
        <w:trPr>
          <w:trHeight w:val="446"/>
        </w:trPr>
        <w:tc>
          <w:tcPr>
            <w:tcW w:w="1960" w:type="dxa"/>
          </w:tcPr>
          <w:p w:rsidR="00614845" w:rsidRDefault="00614845" w:rsidP="00030D2F">
            <w:pPr>
              <w:pStyle w:val="TableParagraph"/>
              <w:spacing w:line="214" w:lineRule="exact"/>
              <w:ind w:left="228" w:right="2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Найменування</w:t>
            </w:r>
          </w:p>
          <w:p w:rsidR="00614845" w:rsidRDefault="00614845" w:rsidP="00030D2F">
            <w:pPr>
              <w:pStyle w:val="TableParagraph"/>
              <w:spacing w:before="10" w:line="202" w:lineRule="exact"/>
              <w:ind w:left="228" w:right="21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показника</w:t>
            </w:r>
          </w:p>
        </w:tc>
        <w:tc>
          <w:tcPr>
            <w:tcW w:w="642" w:type="dxa"/>
          </w:tcPr>
          <w:p w:rsidR="00614845" w:rsidRDefault="00614845" w:rsidP="00030D2F">
            <w:pPr>
              <w:pStyle w:val="TableParagraph"/>
              <w:spacing w:line="214" w:lineRule="exact"/>
              <w:ind w:left="1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</w:p>
          <w:p w:rsidR="00614845" w:rsidRDefault="00614845" w:rsidP="00030D2F">
            <w:pPr>
              <w:pStyle w:val="TableParagraph"/>
              <w:spacing w:before="10" w:line="202" w:lineRule="exact"/>
              <w:ind w:left="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5244" w:type="dxa"/>
          </w:tcPr>
          <w:p w:rsidR="00614845" w:rsidRDefault="00614845" w:rsidP="00030D2F">
            <w:pPr>
              <w:pStyle w:val="TableParagraph"/>
              <w:spacing w:before="104"/>
              <w:ind w:left="2319" w:right="230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рік</w:t>
            </w:r>
          </w:p>
        </w:tc>
        <w:tc>
          <w:tcPr>
            <w:tcW w:w="1384" w:type="dxa"/>
          </w:tcPr>
          <w:p w:rsidR="00614845" w:rsidRDefault="00614845" w:rsidP="00030D2F">
            <w:pPr>
              <w:pStyle w:val="TableParagraph"/>
              <w:spacing w:line="214" w:lineRule="exact"/>
              <w:ind w:left="165" w:right="1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кінець</w:t>
            </w:r>
          </w:p>
          <w:p w:rsidR="00614845" w:rsidRDefault="00614845" w:rsidP="00030D2F">
            <w:pPr>
              <w:pStyle w:val="TableParagraph"/>
              <w:spacing w:before="10" w:line="202" w:lineRule="exact"/>
              <w:ind w:left="165" w:right="1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року</w:t>
            </w:r>
          </w:p>
        </w:tc>
      </w:tr>
      <w:tr w:rsidR="00614845" w:rsidTr="00030D2F">
        <w:trPr>
          <w:trHeight w:val="3806"/>
        </w:trPr>
        <w:tc>
          <w:tcPr>
            <w:tcW w:w="1960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  <w:sz w:val="23"/>
              </w:rPr>
            </w:pPr>
          </w:p>
          <w:p w:rsidR="00614845" w:rsidRDefault="00614845" w:rsidP="00030D2F">
            <w:pPr>
              <w:pStyle w:val="TableParagraph"/>
              <w:ind w:left="228" w:right="21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Інші</w:t>
            </w:r>
          </w:p>
        </w:tc>
        <w:tc>
          <w:tcPr>
            <w:tcW w:w="642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  <w:sz w:val="23"/>
              </w:rPr>
            </w:pPr>
          </w:p>
          <w:p w:rsidR="00614845" w:rsidRDefault="00614845" w:rsidP="00030D2F">
            <w:pPr>
              <w:pStyle w:val="TableParagraph"/>
              <w:ind w:right="128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330</w:t>
            </w:r>
          </w:p>
        </w:tc>
        <w:tc>
          <w:tcPr>
            <w:tcW w:w="5244" w:type="dxa"/>
          </w:tcPr>
          <w:p w:rsidR="00614845" w:rsidRDefault="00614845" w:rsidP="00030D2F">
            <w:pPr>
              <w:pStyle w:val="TableParagraph"/>
              <w:spacing w:line="216" w:lineRule="exact"/>
              <w:ind w:lef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обліку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таких</w:t>
            </w:r>
            <w:r>
              <w:rPr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може</w:t>
            </w:r>
            <w:r>
              <w:rPr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відкриватися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додатковий</w:t>
            </w:r>
          </w:p>
          <w:p w:rsidR="00614845" w:rsidRDefault="00614845" w:rsidP="00030D2F">
            <w:pPr>
              <w:pStyle w:val="TableParagraph"/>
              <w:spacing w:before="7" w:line="247" w:lineRule="auto"/>
              <w:ind w:lef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субрахунок.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Його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дані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й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зазначають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відповідному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рядку.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7"/>
                <w:w w:val="95"/>
                <w:sz w:val="20"/>
              </w:rPr>
              <w:t>Показник</w:t>
            </w:r>
            <w:r>
              <w:rPr>
                <w:color w:val="231F20"/>
                <w:spacing w:val="-2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необхідного</w:t>
            </w:r>
            <w:r>
              <w:rPr>
                <w:color w:val="231F20"/>
                <w:spacing w:val="-2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рядка</w:t>
            </w:r>
            <w:r>
              <w:rPr>
                <w:color w:val="231F20"/>
                <w:spacing w:val="-2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визначають</w:t>
            </w:r>
            <w:r>
              <w:rPr>
                <w:color w:val="231F20"/>
                <w:spacing w:val="-2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виходячи</w:t>
            </w:r>
            <w:r>
              <w:rPr>
                <w:color w:val="231F20"/>
                <w:spacing w:val="-2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з</w:t>
            </w:r>
            <w:r>
              <w:rPr>
                <w:color w:val="231F20"/>
                <w:spacing w:val="-2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річних</w:t>
            </w:r>
            <w:r>
              <w:rPr>
                <w:color w:val="231F20"/>
                <w:spacing w:val="-2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обо-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7"/>
                <w:w w:val="95"/>
                <w:sz w:val="20"/>
              </w:rPr>
              <w:t>ротів</w:t>
            </w:r>
            <w:r>
              <w:rPr>
                <w:color w:val="231F20"/>
                <w:spacing w:val="-1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7"/>
                <w:w w:val="95"/>
                <w:sz w:val="20"/>
              </w:rPr>
              <w:t>за</w:t>
            </w:r>
            <w:r>
              <w:rPr>
                <w:color w:val="231F20"/>
                <w:spacing w:val="-1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>15</w:t>
            </w:r>
            <w:r>
              <w:rPr>
                <w:rFonts w:ascii="Arial" w:hAnsi="Arial"/>
                <w:b/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7"/>
                <w:w w:val="95"/>
                <w:sz w:val="20"/>
              </w:rPr>
              <w:t>(відповідний</w:t>
            </w:r>
            <w:r>
              <w:rPr>
                <w:color w:val="231F20"/>
                <w:spacing w:val="-1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7"/>
                <w:w w:val="95"/>
                <w:sz w:val="20"/>
              </w:rPr>
              <w:t>субрахунок)</w:t>
            </w:r>
            <w:r>
              <w:rPr>
                <w:color w:val="231F20"/>
                <w:spacing w:val="-1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7"/>
                <w:w w:val="95"/>
                <w:sz w:val="20"/>
              </w:rPr>
              <w:t>у</w:t>
            </w:r>
            <w:r>
              <w:rPr>
                <w:color w:val="231F20"/>
                <w:spacing w:val="-1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7"/>
                <w:w w:val="95"/>
                <w:sz w:val="20"/>
              </w:rPr>
              <w:t>кореспонденції</w:t>
            </w:r>
            <w:r>
              <w:rPr>
                <w:color w:val="231F20"/>
                <w:spacing w:val="-17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6"/>
                <w:w w:val="95"/>
                <w:sz w:val="20"/>
              </w:rPr>
              <w:t>із</w:t>
            </w:r>
            <w:r>
              <w:rPr>
                <w:color w:val="231F20"/>
                <w:spacing w:val="-1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>Кт: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13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Знос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(амортизація)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активів»,</w:t>
            </w:r>
          </w:p>
          <w:p w:rsidR="00614845" w:rsidRDefault="00614845" w:rsidP="00030D2F">
            <w:pPr>
              <w:pStyle w:val="TableParagraph"/>
              <w:spacing w:before="4" w:line="247" w:lineRule="auto"/>
              <w:ind w:left="40" w:right="2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20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 xml:space="preserve">Виробничі запаси»,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21</w:t>
            </w:r>
            <w:r>
              <w:rPr>
                <w:rFonts w:ascii="Arial" w:hAnsi="Arial"/>
                <w:b/>
                <w:color w:val="231F20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Поточні біологічні активи»,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22 </w:t>
            </w:r>
            <w:r>
              <w:rPr>
                <w:color w:val="231F20"/>
                <w:sz w:val="20"/>
              </w:rPr>
              <w:t xml:space="preserve">«Малоцінні та швидкозношувані предмети»,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23 </w:t>
            </w:r>
            <w:r>
              <w:rPr>
                <w:color w:val="231F20"/>
                <w:sz w:val="20"/>
              </w:rPr>
              <w:t>«Ви-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робництво»,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377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Розрахунки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іншими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дебіторами»,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41</w:t>
            </w:r>
          </w:p>
          <w:p w:rsidR="00614845" w:rsidRDefault="00614845" w:rsidP="00030D2F">
            <w:pPr>
              <w:pStyle w:val="TableParagraph"/>
              <w:spacing w:before="2" w:line="247" w:lineRule="auto"/>
              <w:ind w:left="40" w:right="2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 xml:space="preserve">Капітал у дооцінках», </w:t>
            </w:r>
            <w:r>
              <w:rPr>
                <w:rFonts w:ascii="Arial" w:hAnsi="Arial"/>
                <w:b/>
                <w:color w:val="231F20"/>
                <w:sz w:val="20"/>
              </w:rPr>
              <w:t>531 «</w:t>
            </w:r>
            <w:r>
              <w:rPr>
                <w:color w:val="231F20"/>
                <w:sz w:val="20"/>
              </w:rPr>
              <w:t>Зобов’язання з фінансової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оренди»,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532 «</w:t>
            </w:r>
            <w:r>
              <w:rPr>
                <w:color w:val="231F20"/>
                <w:w w:val="95"/>
                <w:sz w:val="20"/>
              </w:rPr>
              <w:t>Зобов’язання з оренди цілісних майнових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комплексів»,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63 «</w:t>
            </w:r>
            <w:r>
              <w:rPr>
                <w:color w:val="231F20"/>
                <w:w w:val="95"/>
                <w:sz w:val="20"/>
              </w:rPr>
              <w:t>Розрахунки з постачальниками та під-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рядниками»,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641 «</w:t>
            </w:r>
            <w:r>
              <w:rPr>
                <w:color w:val="231F20"/>
                <w:w w:val="95"/>
                <w:sz w:val="20"/>
              </w:rPr>
              <w:t xml:space="preserve">Розрахунки за податками»,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642 «</w:t>
            </w:r>
            <w:r>
              <w:rPr>
                <w:color w:val="231F20"/>
                <w:w w:val="95"/>
                <w:sz w:val="20"/>
              </w:rPr>
              <w:t>Роз-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рахунки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обов’язковими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платежами»,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65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Розрахунки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страхування»,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66</w:t>
            </w:r>
            <w:r>
              <w:rPr>
                <w:rFonts w:ascii="Arial" w:hAnsi="Arial"/>
                <w:b/>
                <w:color w:val="231F20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Розрахунки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оплати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праці»,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685</w:t>
            </w:r>
          </w:p>
          <w:p w:rsidR="00614845" w:rsidRDefault="00614845" w:rsidP="00030D2F">
            <w:pPr>
              <w:pStyle w:val="TableParagraph"/>
              <w:spacing w:before="5"/>
              <w:ind w:left="4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Розрахунки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іншими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кредиторами»,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91</w:t>
            </w:r>
          </w:p>
          <w:p w:rsidR="00614845" w:rsidRDefault="00614845" w:rsidP="00030D2F">
            <w:pPr>
              <w:pStyle w:val="TableParagraph"/>
              <w:spacing w:before="8" w:line="202" w:lineRule="exact"/>
              <w:ind w:left="94"/>
              <w:jc w:val="both"/>
              <w:rPr>
                <w:sz w:val="20"/>
              </w:rPr>
            </w:pPr>
            <w:r>
              <w:rPr>
                <w:color w:val="231F20"/>
                <w:spacing w:val="-5"/>
                <w:w w:val="95"/>
                <w:sz w:val="20"/>
              </w:rPr>
              <w:t>«Загальновиробничі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витрати»,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>95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>«</w:t>
            </w:r>
            <w:r>
              <w:rPr>
                <w:color w:val="231F20"/>
                <w:spacing w:val="-4"/>
                <w:w w:val="95"/>
                <w:sz w:val="20"/>
              </w:rPr>
              <w:t>Фінансові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витрати»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та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95"/>
                <w:sz w:val="20"/>
              </w:rPr>
              <w:t>ін.</w:t>
            </w:r>
          </w:p>
        </w:tc>
        <w:tc>
          <w:tcPr>
            <w:tcW w:w="1384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2"/>
              <w:rPr>
                <w:rFonts w:ascii="Arial"/>
                <w:i/>
                <w:sz w:val="17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252" w:right="230" w:firstLine="29"/>
              <w:rPr>
                <w:sz w:val="20"/>
              </w:rPr>
            </w:pPr>
            <w:r>
              <w:rPr>
                <w:color w:val="231F20"/>
                <w:sz w:val="20"/>
              </w:rPr>
              <w:t>Фіксують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сальдо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</w:p>
          <w:p w:rsidR="00614845" w:rsidRDefault="00614845" w:rsidP="00030D2F">
            <w:pPr>
              <w:pStyle w:val="TableParagraph"/>
              <w:spacing w:before="2" w:line="247" w:lineRule="auto"/>
              <w:ind w:left="59" w:right="41" w:firstLine="99"/>
              <w:rPr>
                <w:sz w:val="20"/>
              </w:rPr>
            </w:pPr>
            <w:r>
              <w:rPr>
                <w:color w:val="231F20"/>
                <w:sz w:val="20"/>
              </w:rPr>
              <w:t>31.12.20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15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(суб-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рахунки якого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(за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деякими</w:t>
            </w:r>
          </w:p>
          <w:p w:rsidR="00614845" w:rsidRDefault="00614845" w:rsidP="00030D2F">
            <w:pPr>
              <w:pStyle w:val="TableParagraph"/>
              <w:spacing w:before="3" w:line="247" w:lineRule="auto"/>
              <w:ind w:left="168" w:right="154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винятками)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відповіда-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ють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рядкам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таблиці)</w:t>
            </w:r>
          </w:p>
        </w:tc>
      </w:tr>
      <w:tr w:rsidR="00614845" w:rsidTr="00030D2F">
        <w:trPr>
          <w:trHeight w:val="2846"/>
        </w:trPr>
        <w:tc>
          <w:tcPr>
            <w:tcW w:w="1960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46"/>
              <w:ind w:left="228" w:right="218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Разом</w:t>
            </w:r>
          </w:p>
        </w:tc>
        <w:tc>
          <w:tcPr>
            <w:tcW w:w="642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46"/>
              <w:ind w:right="128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340</w:t>
            </w:r>
          </w:p>
        </w:tc>
        <w:tc>
          <w:tcPr>
            <w:tcW w:w="5244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46"/>
              <w:ind w:left="40"/>
              <w:rPr>
                <w:sz w:val="20"/>
              </w:rPr>
            </w:pPr>
            <w:r>
              <w:rPr>
                <w:color w:val="231F20"/>
                <w:sz w:val="20"/>
              </w:rPr>
              <w:t>Вносять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суму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рядків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280–330</w:t>
            </w:r>
          </w:p>
        </w:tc>
        <w:tc>
          <w:tcPr>
            <w:tcW w:w="1384" w:type="dxa"/>
          </w:tcPr>
          <w:p w:rsidR="00614845" w:rsidRDefault="00614845" w:rsidP="00030D2F">
            <w:pPr>
              <w:pStyle w:val="TableParagraph"/>
              <w:spacing w:line="216" w:lineRule="exact"/>
              <w:ind w:left="163" w:right="15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Показник</w:t>
            </w:r>
          </w:p>
          <w:p w:rsidR="00614845" w:rsidRDefault="00614845" w:rsidP="00030D2F">
            <w:pPr>
              <w:pStyle w:val="TableParagraph"/>
              <w:spacing w:line="240" w:lineRule="atLeast"/>
              <w:ind w:left="49" w:right="36" w:hanging="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цього рядка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дорівнює зна-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ченню рядка</w:t>
            </w:r>
            <w:r>
              <w:rPr>
                <w:color w:val="231F20"/>
                <w:sz w:val="20"/>
              </w:rPr>
              <w:t xml:space="preserve"> 1005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 № 1 (з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урахуванням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розбіжностей,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викликаних су-</w:t>
            </w:r>
            <w:r>
              <w:rPr>
                <w:color w:val="231F20"/>
                <w:spacing w:val="-52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мами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авансо-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вих платежів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підрядникам)</w:t>
            </w:r>
          </w:p>
        </w:tc>
      </w:tr>
      <w:tr w:rsidR="00614845" w:rsidTr="00030D2F">
        <w:trPr>
          <w:trHeight w:val="1757"/>
        </w:trPr>
        <w:tc>
          <w:tcPr>
            <w:tcW w:w="9230" w:type="dxa"/>
            <w:gridSpan w:val="4"/>
          </w:tcPr>
          <w:p w:rsidR="00614845" w:rsidRDefault="00614845" w:rsidP="00030D2F">
            <w:pPr>
              <w:pStyle w:val="TableParagraph"/>
              <w:spacing w:before="35"/>
              <w:ind w:left="3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Під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таблицею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підставі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ряд.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340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обирають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додаткові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дані,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переносять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spacing w:before="7" w:line="247" w:lineRule="auto"/>
              <w:ind w:right="26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ряд.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341 </w:t>
            </w:r>
            <w:r>
              <w:rPr>
                <w:color w:val="231F20"/>
                <w:sz w:val="20"/>
              </w:rPr>
              <w:t>– вартість капітальних інвестицій в інвестиційну нерухомість, тобто сюди потрапляють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спрямовані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купівлю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(створення)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нерухомості,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використовують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планують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використовувати при виробництві та поставці товарів, наданні послуг, з адміністративною метою або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продажу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процесі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звичайної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нерухомість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потім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обліковують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100</w:t>
            </w:r>
            <w:r>
              <w:rPr>
                <w:color w:val="231F20"/>
                <w:sz w:val="20"/>
              </w:rPr>
              <w:t>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3"/>
              </w:numPr>
              <w:tabs>
                <w:tab w:val="left" w:pos="194"/>
              </w:tabs>
              <w:spacing w:before="4"/>
              <w:ind w:left="193" w:hanging="15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342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величину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фінансових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витрат,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віднесених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капітальних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інвестицій.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Це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обороти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15</w:t>
            </w:r>
          </w:p>
          <w:p w:rsidR="00614845" w:rsidRDefault="00614845" w:rsidP="00030D2F">
            <w:pPr>
              <w:pStyle w:val="TableParagraph"/>
              <w:spacing w:before="7"/>
              <w:ind w:left="3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95</w:t>
            </w:r>
            <w:r>
              <w:rPr>
                <w:color w:val="231F20"/>
                <w:sz w:val="20"/>
              </w:rPr>
              <w:t>.</w:t>
            </w:r>
          </w:p>
        </w:tc>
      </w:tr>
    </w:tbl>
    <w:p w:rsidR="00614845" w:rsidRDefault="00614845" w:rsidP="00614845">
      <w:pPr>
        <w:jc w:val="both"/>
        <w:rPr>
          <w:sz w:val="20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spacing w:before="92"/>
        <w:ind w:left="217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[10–11].</w:t>
      </w:r>
    </w:p>
    <w:p w:rsidR="00614845" w:rsidRDefault="00614845" w:rsidP="00614845">
      <w:pPr>
        <w:pStyle w:val="a3"/>
        <w:spacing w:before="6"/>
        <w:rPr>
          <w:sz w:val="23"/>
        </w:rPr>
      </w:pPr>
    </w:p>
    <w:p w:rsidR="00614845" w:rsidRDefault="00614845" w:rsidP="00614845">
      <w:pPr>
        <w:pStyle w:val="4"/>
        <w:spacing w:line="249" w:lineRule="auto"/>
        <w:ind w:left="3282" w:hanging="1773"/>
      </w:pPr>
      <w:r>
        <w:rPr>
          <w:color w:val="231F20"/>
          <w:w w:val="90"/>
        </w:rPr>
        <w:t>Методика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ІV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«Фінансові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інвестиції»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звітності</w:t>
      </w:r>
    </w:p>
    <w:p w:rsidR="00614845" w:rsidRDefault="00614845" w:rsidP="00614845">
      <w:pPr>
        <w:pStyle w:val="a3"/>
        <w:spacing w:before="2"/>
        <w:rPr>
          <w:rFonts w:ascii="Arial"/>
          <w:b/>
          <w:sz w:val="29"/>
        </w:rPr>
      </w:pPr>
      <w:r>
        <w:br w:type="column"/>
      </w:r>
    </w:p>
    <w:p w:rsidR="00614845" w:rsidRDefault="00614845" w:rsidP="00614845">
      <w:pPr>
        <w:ind w:left="58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6.4</w:t>
      </w:r>
    </w:p>
    <w:p w:rsidR="00614845" w:rsidRDefault="00614845" w:rsidP="00614845">
      <w:pPr>
        <w:rPr>
          <w:rFonts w:ascii="Arial" w:hAnsi="Arial"/>
        </w:rPr>
        <w:sectPr w:rsidR="00614845">
          <w:type w:val="continuous"/>
          <w:pgSz w:w="11910" w:h="16840"/>
          <w:pgMar w:top="1560" w:right="1140" w:bottom="280" w:left="1200" w:header="720" w:footer="720" w:gutter="0"/>
          <w:cols w:num="2" w:space="720" w:equalWidth="0">
            <w:col w:w="8109" w:space="40"/>
            <w:col w:w="1421"/>
          </w:cols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642"/>
        <w:gridCol w:w="3401"/>
        <w:gridCol w:w="1941"/>
        <w:gridCol w:w="1434"/>
      </w:tblGrid>
      <w:tr w:rsidR="00614845" w:rsidTr="00030D2F">
        <w:trPr>
          <w:trHeight w:val="206"/>
        </w:trPr>
        <w:tc>
          <w:tcPr>
            <w:tcW w:w="1752" w:type="dxa"/>
            <w:vMerge w:val="restart"/>
          </w:tcPr>
          <w:p w:rsidR="00614845" w:rsidRDefault="00614845" w:rsidP="00030D2F">
            <w:pPr>
              <w:pStyle w:val="TableParagraph"/>
              <w:spacing w:line="214" w:lineRule="exact"/>
              <w:ind w:left="96" w:right="8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Найменування</w:t>
            </w:r>
          </w:p>
          <w:p w:rsidR="00614845" w:rsidRDefault="00614845" w:rsidP="00030D2F">
            <w:pPr>
              <w:pStyle w:val="TableParagraph"/>
              <w:spacing w:before="10" w:line="202" w:lineRule="exact"/>
              <w:ind w:left="96" w:right="8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показника</w:t>
            </w:r>
          </w:p>
        </w:tc>
        <w:tc>
          <w:tcPr>
            <w:tcW w:w="642" w:type="dxa"/>
            <w:vMerge w:val="restart"/>
          </w:tcPr>
          <w:p w:rsidR="00614845" w:rsidRDefault="00614845" w:rsidP="00030D2F">
            <w:pPr>
              <w:pStyle w:val="TableParagraph"/>
              <w:spacing w:line="214" w:lineRule="exact"/>
              <w:ind w:left="1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</w:p>
          <w:p w:rsidR="00614845" w:rsidRDefault="00614845" w:rsidP="00030D2F">
            <w:pPr>
              <w:pStyle w:val="TableParagraph"/>
              <w:spacing w:before="10" w:line="202" w:lineRule="exact"/>
              <w:ind w:left="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3401" w:type="dxa"/>
            <w:vMerge w:val="restart"/>
          </w:tcPr>
          <w:p w:rsidR="00614845" w:rsidRDefault="00614845" w:rsidP="00030D2F">
            <w:pPr>
              <w:pStyle w:val="TableParagraph"/>
              <w:spacing w:before="104"/>
              <w:ind w:left="1398" w:right="138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рік</w:t>
            </w:r>
          </w:p>
        </w:tc>
        <w:tc>
          <w:tcPr>
            <w:tcW w:w="3375" w:type="dxa"/>
            <w:gridSpan w:val="2"/>
          </w:tcPr>
          <w:p w:rsidR="00614845" w:rsidRDefault="00614845" w:rsidP="00030D2F">
            <w:pPr>
              <w:pStyle w:val="TableParagraph"/>
              <w:spacing w:line="187" w:lineRule="exact"/>
              <w:ind w:left="10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кінець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року</w:t>
            </w:r>
          </w:p>
        </w:tc>
      </w:tr>
      <w:tr w:rsidR="00614845" w:rsidTr="00030D2F">
        <w:trPr>
          <w:trHeight w:val="230"/>
        </w:trPr>
        <w:tc>
          <w:tcPr>
            <w:tcW w:w="1752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</w:tcPr>
          <w:p w:rsidR="00614845" w:rsidRDefault="00614845" w:rsidP="00030D2F">
            <w:pPr>
              <w:pStyle w:val="TableParagraph"/>
              <w:spacing w:line="210" w:lineRule="exact"/>
              <w:ind w:left="3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довгострокові</w:t>
            </w:r>
          </w:p>
        </w:tc>
        <w:tc>
          <w:tcPr>
            <w:tcW w:w="1434" w:type="dxa"/>
          </w:tcPr>
          <w:p w:rsidR="00614845" w:rsidRDefault="00614845" w:rsidP="00030D2F">
            <w:pPr>
              <w:pStyle w:val="TableParagraph"/>
              <w:spacing w:line="210" w:lineRule="exact"/>
              <w:ind w:left="37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поточні</w:t>
            </w:r>
          </w:p>
        </w:tc>
      </w:tr>
      <w:tr w:rsidR="00614845" w:rsidTr="00030D2F">
        <w:trPr>
          <w:trHeight w:val="214"/>
        </w:trPr>
        <w:tc>
          <w:tcPr>
            <w:tcW w:w="1752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spacing w:line="194" w:lineRule="exact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А.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Фінансові</w:t>
            </w:r>
          </w:p>
        </w:tc>
        <w:tc>
          <w:tcPr>
            <w:tcW w:w="642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spacing w:line="194" w:lineRule="exact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річні</w:t>
            </w:r>
            <w:r>
              <w:rPr>
                <w:color w:val="231F20"/>
                <w:spacing w:val="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3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</w:p>
        </w:tc>
        <w:tc>
          <w:tcPr>
            <w:tcW w:w="1941" w:type="dxa"/>
            <w:vMerge w:val="restart"/>
          </w:tcPr>
          <w:p w:rsidR="00614845" w:rsidRDefault="00614845" w:rsidP="00030D2F">
            <w:pPr>
              <w:pStyle w:val="TableParagraph"/>
              <w:spacing w:line="216" w:lineRule="exact"/>
              <w:ind w:left="4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Потрапляє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сальдо</w:t>
            </w:r>
          </w:p>
          <w:p w:rsidR="00614845" w:rsidRDefault="00614845" w:rsidP="00030D2F">
            <w:pPr>
              <w:pStyle w:val="TableParagraph"/>
              <w:spacing w:before="7" w:line="247" w:lineRule="auto"/>
              <w:ind w:left="41"/>
              <w:rPr>
                <w:sz w:val="20"/>
              </w:rPr>
            </w:pP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31.12.20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субрахунком </w:t>
            </w:r>
            <w:r>
              <w:rPr>
                <w:rFonts w:ascii="Arial" w:hAnsi="Arial"/>
                <w:b/>
                <w:color w:val="231F20"/>
                <w:sz w:val="20"/>
              </w:rPr>
              <w:t>141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(розподілене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між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рядками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350,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360,</w:t>
            </w:r>
          </w:p>
          <w:p w:rsidR="00614845" w:rsidRDefault="00614845" w:rsidP="00030D2F">
            <w:pPr>
              <w:pStyle w:val="TableParagraph"/>
              <w:spacing w:before="4" w:line="247" w:lineRule="auto"/>
              <w:ind w:left="41"/>
              <w:rPr>
                <w:sz w:val="20"/>
              </w:rPr>
            </w:pPr>
            <w:r>
              <w:rPr>
                <w:color w:val="231F20"/>
                <w:sz w:val="20"/>
              </w:rPr>
              <w:t>370 відповідно до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виду фінінвестиції).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Сума показників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рядків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350–370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дорівнює значенню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1030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</w:p>
          <w:p w:rsidR="00614845" w:rsidRDefault="00614845" w:rsidP="00030D2F">
            <w:pPr>
              <w:pStyle w:val="TableParagraph"/>
              <w:spacing w:before="5" w:line="203" w:lineRule="exact"/>
              <w:ind w:left="4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форми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</w:t>
            </w:r>
          </w:p>
        </w:tc>
        <w:tc>
          <w:tcPr>
            <w:tcW w:w="1434" w:type="dxa"/>
            <w:vMerge w:val="restart"/>
          </w:tcPr>
          <w:p w:rsidR="00614845" w:rsidRDefault="00614845" w:rsidP="00030D2F">
            <w:pPr>
              <w:pStyle w:val="TableParagraph"/>
              <w:spacing w:before="10"/>
              <w:rPr>
                <w:rFonts w:ascii="Arial"/>
                <w:i/>
                <w:sz w:val="29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42" w:right="16"/>
              <w:rPr>
                <w:sz w:val="20"/>
              </w:rPr>
            </w:pPr>
            <w:r>
              <w:rPr>
                <w:color w:val="231F20"/>
                <w:sz w:val="20"/>
              </w:rPr>
              <w:t>Фінінвестиції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 методом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участі в капіта-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лі можуть бути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лише довго-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строковими,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отже, усі ряд-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ки цієї графи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прокреслюють</w:t>
            </w:r>
          </w:p>
        </w:tc>
      </w:tr>
      <w:tr w:rsidR="00614845" w:rsidTr="00030D2F">
        <w:trPr>
          <w:trHeight w:val="230"/>
        </w:trPr>
        <w:tc>
          <w:tcPr>
            <w:tcW w:w="1752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line="210" w:lineRule="exact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інвестиції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за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>141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>«</w:t>
            </w:r>
            <w:r>
              <w:rPr>
                <w:color w:val="231F20"/>
                <w:spacing w:val="-3"/>
                <w:sz w:val="20"/>
              </w:rPr>
              <w:t>Інвестиції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пов’язаним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сторонам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470"/>
        </w:trPr>
        <w:tc>
          <w:tcPr>
            <w:tcW w:w="1752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методом</w:t>
            </w:r>
            <w:r>
              <w:rPr>
                <w:rFonts w:ascii="Arial" w:hAnsi="Arial"/>
                <w:b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участі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</w:t>
            </w:r>
          </w:p>
          <w:p w:rsidR="00614845" w:rsidRDefault="00614845" w:rsidP="00030D2F">
            <w:pPr>
              <w:pStyle w:val="TableParagraph"/>
              <w:spacing w:before="10" w:line="210" w:lineRule="exact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капіталі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в: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before="119"/>
              <w:ind w:left="141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350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line="232" w:lineRule="exact"/>
              <w:ind w:left="40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за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методом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обліку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участі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в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капіталі»</w:t>
            </w:r>
          </w:p>
          <w:p w:rsidR="00614845" w:rsidRDefault="00614845" w:rsidP="00030D2F">
            <w:pPr>
              <w:pStyle w:val="TableParagraph"/>
              <w:spacing w:before="7" w:line="210" w:lineRule="exact"/>
              <w:ind w:left="4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у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кореспонденції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із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31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«</w:t>
            </w:r>
            <w:r>
              <w:rPr>
                <w:color w:val="231F20"/>
                <w:spacing w:val="-1"/>
                <w:sz w:val="20"/>
              </w:rPr>
              <w:t>Рахунки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30"/>
        </w:trPr>
        <w:tc>
          <w:tcPr>
            <w:tcW w:w="1752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line="210" w:lineRule="exact"/>
              <w:ind w:left="3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асоційовані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line="210" w:lineRule="exact"/>
              <w:ind w:left="40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банках»,</w:t>
            </w:r>
            <w:r>
              <w:rPr>
                <w:color w:val="231F20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>143</w:t>
            </w:r>
            <w:r>
              <w:rPr>
                <w:rFonts w:ascii="Arial" w:hAnsi="Arial"/>
                <w:b/>
                <w:color w:val="231F20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>«</w:t>
            </w:r>
            <w:r>
              <w:rPr>
                <w:color w:val="231F20"/>
                <w:spacing w:val="-3"/>
                <w:sz w:val="20"/>
              </w:rPr>
              <w:t>Інвестиції</w:t>
            </w:r>
            <w:r>
              <w:rPr>
                <w:color w:val="231F20"/>
                <w:spacing w:val="3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непов’яза-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22"/>
        </w:trPr>
        <w:tc>
          <w:tcPr>
            <w:tcW w:w="1752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color w:val="231F20"/>
                <w:sz w:val="20"/>
              </w:rPr>
              <w:t>підприємства</w:t>
            </w:r>
          </w:p>
        </w:tc>
        <w:tc>
          <w:tcPr>
            <w:tcW w:w="642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line="202" w:lineRule="exact"/>
              <w:ind w:lef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ним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сторонам»,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46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Неоплачений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ка-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25"/>
        </w:trPr>
        <w:tc>
          <w:tcPr>
            <w:tcW w:w="1752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spacing w:line="206" w:lineRule="exact"/>
              <w:ind w:left="39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дочірні</w:t>
            </w:r>
          </w:p>
        </w:tc>
        <w:tc>
          <w:tcPr>
            <w:tcW w:w="642" w:type="dxa"/>
            <w:vMerge w:val="restart"/>
          </w:tcPr>
          <w:p w:rsidR="00614845" w:rsidRDefault="00614845" w:rsidP="00030D2F">
            <w:pPr>
              <w:pStyle w:val="TableParagraph"/>
              <w:spacing w:before="104"/>
              <w:ind w:left="141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360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before="7" w:line="199" w:lineRule="exact"/>
              <w:ind w:left="40"/>
              <w:rPr>
                <w:sz w:val="20"/>
              </w:rPr>
            </w:pPr>
            <w:r>
              <w:rPr>
                <w:color w:val="231F20"/>
                <w:spacing w:val="-4"/>
                <w:w w:val="95"/>
                <w:sz w:val="20"/>
              </w:rPr>
              <w:t>пітал»,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>421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>«</w:t>
            </w:r>
            <w:r>
              <w:rPr>
                <w:color w:val="231F20"/>
                <w:spacing w:val="-4"/>
                <w:w w:val="95"/>
                <w:sz w:val="20"/>
              </w:rPr>
              <w:t>Емісійний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дохід»,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20"/>
              </w:rPr>
              <w:t>422 «</w:t>
            </w:r>
            <w:r>
              <w:rPr>
                <w:color w:val="231F20"/>
                <w:spacing w:val="-3"/>
                <w:w w:val="95"/>
                <w:sz w:val="20"/>
              </w:rPr>
              <w:t>Ін-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10"/>
        </w:trPr>
        <w:tc>
          <w:tcPr>
            <w:tcW w:w="1752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spacing w:line="191" w:lineRule="exact"/>
              <w:ind w:left="39"/>
              <w:rPr>
                <w:sz w:val="20"/>
              </w:rPr>
            </w:pPr>
            <w:r>
              <w:rPr>
                <w:color w:val="231F20"/>
                <w:sz w:val="20"/>
              </w:rPr>
              <w:t>підприємства</w:t>
            </w:r>
          </w:p>
        </w:tc>
        <w:tc>
          <w:tcPr>
            <w:tcW w:w="642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before="11" w:line="179" w:lineRule="exact"/>
              <w:ind w:left="40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ший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вкладений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капітал»,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>425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>«</w:t>
            </w:r>
            <w:r>
              <w:rPr>
                <w:color w:val="231F20"/>
                <w:spacing w:val="-3"/>
                <w:sz w:val="20"/>
              </w:rPr>
              <w:t>Інший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1"/>
        </w:trPr>
        <w:tc>
          <w:tcPr>
            <w:tcW w:w="1752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2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01" w:type="dxa"/>
            <w:vMerge w:val="restart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before="3" w:line="240" w:lineRule="atLeast"/>
              <w:ind w:left="40" w:right="26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w w:val="95"/>
                <w:sz w:val="20"/>
              </w:rPr>
              <w:t xml:space="preserve">додатковий </w:t>
            </w:r>
            <w:r>
              <w:rPr>
                <w:color w:val="231F20"/>
                <w:w w:val="95"/>
                <w:sz w:val="20"/>
              </w:rPr>
              <w:t xml:space="preserve">капітал»,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63 «</w:t>
            </w:r>
            <w:r>
              <w:rPr>
                <w:color w:val="231F20"/>
                <w:w w:val="95"/>
                <w:sz w:val="20"/>
              </w:rPr>
              <w:t>Розрахунки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з постачальниками </w:t>
            </w:r>
            <w:r>
              <w:rPr>
                <w:color w:val="231F20"/>
                <w:spacing w:val="-1"/>
                <w:w w:val="95"/>
                <w:sz w:val="20"/>
              </w:rPr>
              <w:t>та підрядниками»,</w:t>
            </w:r>
            <w:r>
              <w:rPr>
                <w:color w:val="231F20"/>
                <w:spacing w:val="-5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685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«</w:t>
            </w:r>
            <w:r>
              <w:rPr>
                <w:color w:val="231F20"/>
                <w:spacing w:val="-1"/>
                <w:w w:val="95"/>
                <w:sz w:val="20"/>
              </w:rPr>
              <w:t>Розрахунки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іншими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кредитора-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708"/>
        </w:trPr>
        <w:tc>
          <w:tcPr>
            <w:tcW w:w="1752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before="11"/>
              <w:rPr>
                <w:rFonts w:ascii="Arial"/>
                <w:i/>
                <w:sz w:val="17"/>
              </w:rPr>
            </w:pPr>
          </w:p>
          <w:p w:rsidR="00614845" w:rsidRDefault="00614845" w:rsidP="00030D2F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–</w:t>
            </w:r>
            <w:r>
              <w:rPr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спільну</w:t>
            </w:r>
            <w:r>
              <w:rPr>
                <w:color w:val="231F20"/>
                <w:spacing w:val="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діяль-</w:t>
            </w:r>
            <w:r>
              <w:rPr>
                <w:color w:val="231F20"/>
                <w:spacing w:val="-51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ність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9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370</w:t>
            </w:r>
          </w:p>
        </w:tc>
        <w:tc>
          <w:tcPr>
            <w:tcW w:w="3401" w:type="dxa"/>
            <w:vMerge/>
            <w:tcBorders>
              <w:top w:val="nil"/>
              <w:bottom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22"/>
        </w:trPr>
        <w:tc>
          <w:tcPr>
            <w:tcW w:w="1752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spacing w:line="202" w:lineRule="exact"/>
              <w:ind w:left="40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ми»,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72</w:t>
            </w:r>
            <w:r>
              <w:rPr>
                <w:rFonts w:ascii="Arial" w:hAnsi="Arial"/>
                <w:b/>
                <w:color w:val="231F20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«</w:t>
            </w:r>
            <w:r>
              <w:rPr>
                <w:color w:val="231F20"/>
                <w:w w:val="90"/>
                <w:sz w:val="20"/>
              </w:rPr>
              <w:t>Дохід</w:t>
            </w:r>
            <w:r>
              <w:rPr>
                <w:color w:val="231F20"/>
                <w:spacing w:val="-4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від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участі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в</w:t>
            </w:r>
            <w:r>
              <w:rPr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капіталі».</w:t>
            </w: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43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</w:tbl>
    <w:p w:rsidR="00614845" w:rsidRDefault="00614845" w:rsidP="00614845">
      <w:pPr>
        <w:rPr>
          <w:sz w:val="2"/>
          <w:szCs w:val="2"/>
        </w:rPr>
        <w:sectPr w:rsidR="00614845">
          <w:type w:val="continuous"/>
          <w:pgSz w:w="11910" w:h="16840"/>
          <w:pgMar w:top="1560" w:right="1140" w:bottom="280" w:left="1200" w:header="720" w:footer="720" w:gutter="0"/>
          <w:cols w:space="720"/>
        </w:sectPr>
      </w:pPr>
    </w:p>
    <w:p w:rsidR="00614845" w:rsidRDefault="00614845" w:rsidP="00614845">
      <w:pPr>
        <w:pStyle w:val="a3"/>
        <w:spacing w:before="6"/>
        <w:rPr>
          <w:rFonts w:ascii="Arial"/>
          <w:i/>
          <w:sz w:val="28"/>
        </w:rPr>
      </w:pPr>
    </w:p>
    <w:p w:rsidR="00614845" w:rsidRDefault="00614845" w:rsidP="00614845">
      <w:pPr>
        <w:spacing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6.4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623"/>
        <w:gridCol w:w="3401"/>
        <w:gridCol w:w="1941"/>
        <w:gridCol w:w="1396"/>
      </w:tblGrid>
      <w:tr w:rsidR="00614845" w:rsidTr="00030D2F">
        <w:trPr>
          <w:trHeight w:val="206"/>
        </w:trPr>
        <w:tc>
          <w:tcPr>
            <w:tcW w:w="1809" w:type="dxa"/>
            <w:vMerge w:val="restart"/>
          </w:tcPr>
          <w:p w:rsidR="00614845" w:rsidRDefault="00614845" w:rsidP="00030D2F">
            <w:pPr>
              <w:pStyle w:val="TableParagraph"/>
              <w:spacing w:line="214" w:lineRule="exact"/>
              <w:ind w:left="153" w:right="14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Найменування</w:t>
            </w:r>
          </w:p>
          <w:p w:rsidR="00614845" w:rsidRDefault="00614845" w:rsidP="00030D2F">
            <w:pPr>
              <w:pStyle w:val="TableParagraph"/>
              <w:spacing w:before="10" w:line="202" w:lineRule="exact"/>
              <w:ind w:left="153" w:right="14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показника</w:t>
            </w:r>
          </w:p>
        </w:tc>
        <w:tc>
          <w:tcPr>
            <w:tcW w:w="623" w:type="dxa"/>
            <w:vMerge w:val="restart"/>
          </w:tcPr>
          <w:p w:rsidR="00614845" w:rsidRDefault="00614845" w:rsidP="00030D2F">
            <w:pPr>
              <w:pStyle w:val="TableParagraph"/>
              <w:spacing w:line="214" w:lineRule="exact"/>
              <w:ind w:left="1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</w:p>
          <w:p w:rsidR="00614845" w:rsidRDefault="00614845" w:rsidP="00030D2F">
            <w:pPr>
              <w:pStyle w:val="TableParagraph"/>
              <w:spacing w:before="10" w:line="202" w:lineRule="exact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3401" w:type="dxa"/>
            <w:vMerge w:val="restart"/>
          </w:tcPr>
          <w:p w:rsidR="00614845" w:rsidRDefault="00614845" w:rsidP="00030D2F">
            <w:pPr>
              <w:pStyle w:val="TableParagraph"/>
              <w:spacing w:before="104"/>
              <w:ind w:left="1398" w:right="138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За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рік</w:t>
            </w:r>
          </w:p>
        </w:tc>
        <w:tc>
          <w:tcPr>
            <w:tcW w:w="3337" w:type="dxa"/>
            <w:gridSpan w:val="2"/>
          </w:tcPr>
          <w:p w:rsidR="00614845" w:rsidRDefault="00614845" w:rsidP="00030D2F">
            <w:pPr>
              <w:pStyle w:val="TableParagraph"/>
              <w:spacing w:line="187" w:lineRule="exact"/>
              <w:ind w:left="9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кінець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року</w:t>
            </w:r>
          </w:p>
        </w:tc>
      </w:tr>
      <w:tr w:rsidR="00614845" w:rsidTr="00030D2F">
        <w:trPr>
          <w:trHeight w:val="230"/>
        </w:trPr>
        <w:tc>
          <w:tcPr>
            <w:tcW w:w="180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623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</w:tcPr>
          <w:p w:rsidR="00614845" w:rsidRDefault="00614845" w:rsidP="00030D2F">
            <w:pPr>
              <w:pStyle w:val="TableParagraph"/>
              <w:spacing w:line="210" w:lineRule="exact"/>
              <w:ind w:left="31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довгострокові</w:t>
            </w:r>
          </w:p>
        </w:tc>
        <w:tc>
          <w:tcPr>
            <w:tcW w:w="1396" w:type="dxa"/>
          </w:tcPr>
          <w:p w:rsidR="00614845" w:rsidRDefault="00614845" w:rsidP="00030D2F">
            <w:pPr>
              <w:pStyle w:val="TableParagraph"/>
              <w:spacing w:line="210" w:lineRule="exact"/>
              <w:ind w:left="74" w:right="5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поточні</w:t>
            </w:r>
          </w:p>
        </w:tc>
      </w:tr>
      <w:tr w:rsidR="00614845" w:rsidTr="00030D2F">
        <w:trPr>
          <w:trHeight w:val="213"/>
        </w:trPr>
        <w:tc>
          <w:tcPr>
            <w:tcW w:w="1809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spacing w:line="193" w:lineRule="exact"/>
              <w:ind w:left="153" w:right="14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Б.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Інші</w:t>
            </w:r>
          </w:p>
        </w:tc>
        <w:tc>
          <w:tcPr>
            <w:tcW w:w="623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1" w:type="dxa"/>
            <w:vMerge w:val="restart"/>
          </w:tcPr>
          <w:p w:rsidR="00614845" w:rsidRDefault="00614845" w:rsidP="00030D2F">
            <w:pPr>
              <w:pStyle w:val="TableParagraph"/>
              <w:spacing w:before="68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Показують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річні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142</w:t>
            </w:r>
          </w:p>
          <w:p w:rsidR="00614845" w:rsidRDefault="00614845" w:rsidP="00030D2F">
            <w:pPr>
              <w:pStyle w:val="TableParagraph"/>
              <w:spacing w:before="8" w:line="247" w:lineRule="auto"/>
              <w:ind w:left="40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інвестиції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пов’язаним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сторо-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нам»,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143</w:t>
            </w:r>
            <w:r>
              <w:rPr>
                <w:rFonts w:ascii="Arial" w:hAnsi="Arial"/>
                <w:b/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Інвестиції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непов’язаним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сторонам»,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352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поточні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сові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інвестиції»</w:t>
            </w:r>
          </w:p>
          <w:p w:rsidR="00614845" w:rsidRDefault="00614845" w:rsidP="00030D2F">
            <w:pPr>
              <w:pStyle w:val="TableParagraph"/>
              <w:spacing w:before="3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31,</w:t>
            </w:r>
            <w:r>
              <w:rPr>
                <w:rFonts w:ascii="Arial" w:hAnsi="Arial"/>
                <w:b/>
                <w:color w:val="231F20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377</w:t>
            </w:r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40</w:t>
            </w:r>
          </w:p>
          <w:p w:rsidR="00614845" w:rsidRDefault="00614845" w:rsidP="00030D2F">
            <w:pPr>
              <w:pStyle w:val="TableParagraph"/>
              <w:spacing w:before="8" w:line="247" w:lineRule="auto"/>
              <w:ind w:left="40" w:right="14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«Зареєстрований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(пайовий)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тал»,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46,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685,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733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доходи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операцій»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тощо</w:t>
            </w:r>
          </w:p>
        </w:tc>
        <w:tc>
          <w:tcPr>
            <w:tcW w:w="1941" w:type="dxa"/>
            <w:vMerge w:val="restart"/>
          </w:tcPr>
          <w:p w:rsidR="00614845" w:rsidRDefault="00614845" w:rsidP="00030D2F">
            <w:pPr>
              <w:pStyle w:val="TableParagraph"/>
              <w:spacing w:before="68" w:line="247" w:lineRule="auto"/>
              <w:ind w:left="41" w:right="154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Фіксують сальдо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31.12.20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субрахунками</w:t>
            </w:r>
            <w:r>
              <w:rPr>
                <w:color w:val="231F20"/>
                <w:spacing w:val="3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142,</w:t>
            </w:r>
          </w:p>
          <w:p w:rsidR="00614845" w:rsidRDefault="00614845" w:rsidP="00030D2F">
            <w:pPr>
              <w:pStyle w:val="TableParagraph"/>
              <w:spacing w:before="3" w:line="247" w:lineRule="auto"/>
              <w:ind w:left="41" w:right="22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105"/>
                <w:sz w:val="20"/>
              </w:rPr>
              <w:t xml:space="preserve">143. </w:t>
            </w:r>
            <w:r>
              <w:rPr>
                <w:color w:val="231F20"/>
                <w:w w:val="105"/>
                <w:sz w:val="20"/>
              </w:rPr>
              <w:t>Сума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показників рядків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380–410 цієї графи</w:t>
            </w:r>
            <w:r>
              <w:rPr>
                <w:color w:val="231F20"/>
                <w:spacing w:val="-6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дорівнює значенню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рядка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1035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графи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</w:t>
            </w:r>
            <w:r>
              <w:rPr>
                <w:color w:val="231F20"/>
                <w:spacing w:val="-6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</w:t>
            </w:r>
          </w:p>
        </w:tc>
        <w:tc>
          <w:tcPr>
            <w:tcW w:w="1396" w:type="dxa"/>
            <w:vMerge w:val="restart"/>
          </w:tcPr>
          <w:p w:rsidR="00614845" w:rsidRDefault="00614845" w:rsidP="00030D2F">
            <w:pPr>
              <w:pStyle w:val="TableParagraph"/>
              <w:spacing w:before="188" w:line="247" w:lineRule="auto"/>
              <w:ind w:left="261" w:right="84" w:hanging="3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Записують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сальдо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</w:p>
          <w:p w:rsidR="00614845" w:rsidRDefault="00614845" w:rsidP="00030D2F">
            <w:pPr>
              <w:pStyle w:val="TableParagraph"/>
              <w:spacing w:before="2" w:line="247" w:lineRule="auto"/>
              <w:ind w:left="104" w:right="84" w:firstLine="63"/>
              <w:rPr>
                <w:sz w:val="20"/>
              </w:rPr>
            </w:pPr>
            <w:r>
              <w:rPr>
                <w:color w:val="231F20"/>
                <w:sz w:val="20"/>
              </w:rPr>
              <w:t>31.12.20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р.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 субрахун-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ком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352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розрізі видів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</w:p>
          <w:p w:rsidR="00614845" w:rsidRDefault="00614845" w:rsidP="00030D2F">
            <w:pPr>
              <w:pStyle w:val="TableParagraph"/>
              <w:spacing w:before="4"/>
              <w:ind w:left="288"/>
              <w:rPr>
                <w:sz w:val="20"/>
              </w:rPr>
            </w:pPr>
            <w:r>
              <w:rPr>
                <w:color w:val="231F20"/>
                <w:sz w:val="20"/>
              </w:rPr>
              <w:t>рядками)</w:t>
            </w:r>
          </w:p>
        </w:tc>
      </w:tr>
      <w:tr w:rsidR="00614845" w:rsidTr="00030D2F">
        <w:trPr>
          <w:trHeight w:val="230"/>
        </w:trPr>
        <w:tc>
          <w:tcPr>
            <w:tcW w:w="1809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before="1" w:line="209" w:lineRule="exact"/>
              <w:ind w:left="153" w:right="14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фінансові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30"/>
        </w:trPr>
        <w:tc>
          <w:tcPr>
            <w:tcW w:w="1809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before="1" w:line="209" w:lineRule="exact"/>
              <w:ind w:left="153" w:right="14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інвестиції</w:t>
            </w:r>
            <w:r>
              <w:rPr>
                <w:rFonts w:ascii="Arial" w:hAnsi="Arial"/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в: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30"/>
        </w:trPr>
        <w:tc>
          <w:tcPr>
            <w:tcW w:w="1809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line="210" w:lineRule="exact"/>
              <w:ind w:left="153" w:right="1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частки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паї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line="210" w:lineRule="exact"/>
              <w:ind w:left="107" w:right="9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380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30"/>
        </w:trPr>
        <w:tc>
          <w:tcPr>
            <w:tcW w:w="1809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line="210" w:lineRule="exact"/>
              <w:ind w:left="152" w:right="143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статутному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30"/>
        </w:trPr>
        <w:tc>
          <w:tcPr>
            <w:tcW w:w="1809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line="210" w:lineRule="exact"/>
              <w:ind w:left="152" w:right="143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капіталі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22"/>
        </w:trPr>
        <w:tc>
          <w:tcPr>
            <w:tcW w:w="1809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spacing w:line="202" w:lineRule="exact"/>
              <w:ind w:left="152" w:right="1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підприємств</w:t>
            </w:r>
          </w:p>
        </w:tc>
        <w:tc>
          <w:tcPr>
            <w:tcW w:w="623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06"/>
        </w:trPr>
        <w:tc>
          <w:tcPr>
            <w:tcW w:w="1809" w:type="dxa"/>
          </w:tcPr>
          <w:p w:rsidR="00614845" w:rsidRDefault="00614845" w:rsidP="00030D2F">
            <w:pPr>
              <w:pStyle w:val="TableParagraph"/>
              <w:spacing w:line="187" w:lineRule="exact"/>
              <w:ind w:left="152" w:right="143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акції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spacing w:line="187" w:lineRule="exact"/>
              <w:ind w:left="107" w:right="9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390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06"/>
        </w:trPr>
        <w:tc>
          <w:tcPr>
            <w:tcW w:w="1809" w:type="dxa"/>
          </w:tcPr>
          <w:p w:rsidR="00614845" w:rsidRDefault="00614845" w:rsidP="00030D2F">
            <w:pPr>
              <w:pStyle w:val="TableParagraph"/>
              <w:spacing w:line="187" w:lineRule="exact"/>
              <w:ind w:left="152" w:right="14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облігації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spacing w:line="187" w:lineRule="exact"/>
              <w:ind w:left="107" w:right="9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400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06"/>
        </w:trPr>
        <w:tc>
          <w:tcPr>
            <w:tcW w:w="1809" w:type="dxa"/>
          </w:tcPr>
          <w:p w:rsidR="00614845" w:rsidRDefault="00614845" w:rsidP="00030D2F">
            <w:pPr>
              <w:pStyle w:val="TableParagraph"/>
              <w:spacing w:line="187" w:lineRule="exact"/>
              <w:ind w:left="152" w:right="143"/>
              <w:jc w:val="center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інші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spacing w:line="187" w:lineRule="exact"/>
              <w:ind w:left="107" w:right="97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410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18"/>
        </w:trPr>
        <w:tc>
          <w:tcPr>
            <w:tcW w:w="1809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3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1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6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spacing w:line="198" w:lineRule="exact"/>
              <w:ind w:left="72" w:right="5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Показники</w:t>
            </w:r>
          </w:p>
        </w:tc>
      </w:tr>
      <w:tr w:rsidR="00614845" w:rsidTr="00030D2F">
        <w:trPr>
          <w:trHeight w:val="960"/>
        </w:trPr>
        <w:tc>
          <w:tcPr>
            <w:tcW w:w="1809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before="4"/>
              <w:rPr>
                <w:rFonts w:ascii="Arial"/>
                <w:i/>
                <w:sz w:val="21"/>
              </w:rPr>
            </w:pPr>
          </w:p>
          <w:p w:rsidR="00614845" w:rsidRDefault="00614845" w:rsidP="00030D2F">
            <w:pPr>
              <w:pStyle w:val="TableParagraph"/>
              <w:spacing w:line="249" w:lineRule="auto"/>
              <w:ind w:left="39" w:right="9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Разом</w:t>
            </w:r>
            <w:r>
              <w:rPr>
                <w:rFonts w:ascii="Arial" w:hAnsi="Arial"/>
                <w:b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(розділ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А</w:t>
            </w:r>
            <w:r>
              <w:rPr>
                <w:rFonts w:ascii="Arial" w:hAnsi="Arial"/>
                <w:b/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+</w:t>
            </w:r>
            <w:r>
              <w:rPr>
                <w:rFonts w:ascii="Arial" w:hAnsi="Arial"/>
                <w:b/>
                <w:color w:val="231F20"/>
                <w:spacing w:val="-4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розділ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Б)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107" w:right="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31F20"/>
                <w:w w:val="110"/>
                <w:sz w:val="20"/>
              </w:rPr>
              <w:t>420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before="9"/>
              <w:rPr>
                <w:rFonts w:ascii="Arial"/>
                <w:i/>
                <w:sz w:val="31"/>
              </w:rPr>
            </w:pPr>
          </w:p>
          <w:p w:rsidR="00614845" w:rsidRDefault="00614845" w:rsidP="00030D2F">
            <w:pPr>
              <w:pStyle w:val="TableParagraph"/>
              <w:spacing w:line="249" w:lineRule="auto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Сума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показників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рядків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350–410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графи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before="126" w:line="249" w:lineRule="auto"/>
              <w:ind w:left="40" w:right="3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Сума показників</w:t>
            </w:r>
            <w:r>
              <w:rPr>
                <w:rFonts w:ascii="Arial" w:hAnsi="Arial"/>
                <w:b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рядків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350–410</w:t>
            </w:r>
          </w:p>
          <w:p w:rsidR="00614845" w:rsidRDefault="00614845" w:rsidP="00030D2F">
            <w:pPr>
              <w:pStyle w:val="TableParagraph"/>
              <w:spacing w:before="1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</w:t>
            </w:r>
          </w:p>
        </w:tc>
        <w:tc>
          <w:tcPr>
            <w:tcW w:w="1396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before="6" w:line="249" w:lineRule="auto"/>
              <w:ind w:left="74" w:right="5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даного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й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рядка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1160</w:t>
            </w:r>
          </w:p>
          <w:p w:rsidR="00614845" w:rsidRDefault="00614845" w:rsidP="00030D2F">
            <w:pPr>
              <w:pStyle w:val="TableParagraph"/>
              <w:spacing w:before="1"/>
              <w:ind w:left="72" w:right="5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графи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4</w:t>
            </w:r>
          </w:p>
          <w:p w:rsidR="00614845" w:rsidRDefault="00614845" w:rsidP="00030D2F">
            <w:pPr>
              <w:pStyle w:val="TableParagraph"/>
              <w:spacing w:before="10" w:line="214" w:lineRule="exact"/>
              <w:ind w:left="72" w:right="5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форми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№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1</w:t>
            </w:r>
          </w:p>
        </w:tc>
      </w:tr>
      <w:tr w:rsidR="00614845" w:rsidTr="00030D2F">
        <w:trPr>
          <w:trHeight w:val="228"/>
        </w:trPr>
        <w:tc>
          <w:tcPr>
            <w:tcW w:w="1809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1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6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spacing w:before="6" w:line="202" w:lineRule="exact"/>
              <w:ind w:left="72" w:right="5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однакові</w:t>
            </w:r>
          </w:p>
        </w:tc>
      </w:tr>
      <w:tr w:rsidR="00614845" w:rsidTr="00030D2F">
        <w:trPr>
          <w:trHeight w:val="4810"/>
        </w:trPr>
        <w:tc>
          <w:tcPr>
            <w:tcW w:w="9170" w:type="dxa"/>
            <w:gridSpan w:val="5"/>
          </w:tcPr>
          <w:p w:rsidR="00614845" w:rsidRDefault="00614845" w:rsidP="00030D2F">
            <w:pPr>
              <w:pStyle w:val="TableParagraph"/>
              <w:spacing w:before="6" w:line="247" w:lineRule="auto"/>
              <w:ind w:left="39" w:right="11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Під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таблицею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421–426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записують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фінінвестицій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(довгострокових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1035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поточних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1160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№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1)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залежно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того,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оціню-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ють: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собівартістю,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справедливою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амортизованою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собівартістю.</w:t>
            </w:r>
          </w:p>
          <w:p w:rsidR="00614845" w:rsidRDefault="00614845" w:rsidP="00030D2F">
            <w:pPr>
              <w:pStyle w:val="TableParagraph"/>
              <w:spacing w:before="2"/>
              <w:ind w:left="39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При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цьому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фінінвестиції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відображають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бухобліку: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spacing w:before="8" w:line="247" w:lineRule="auto"/>
              <w:ind w:right="29" w:firstLine="0"/>
              <w:rPr>
                <w:sz w:val="20"/>
              </w:rPr>
            </w:pPr>
            <w:r>
              <w:rPr>
                <w:color w:val="231F20"/>
                <w:spacing w:val="-3"/>
                <w:w w:val="95"/>
                <w:sz w:val="20"/>
              </w:rPr>
              <w:t>за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собівартістю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–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ті,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що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оцінюють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і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фіксують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уперше.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Вона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складається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із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ціни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придбання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фінінвестиції,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комісійної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винагороди,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мита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та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інших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витрат,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безпосередньо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пов’язаних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із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придбанням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(п.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4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П(С)БО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12);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before="2" w:line="247" w:lineRule="auto"/>
              <w:ind w:right="25" w:firstLine="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справедливою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вартістю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ті,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фіксують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дату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балансу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(крім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утримуваних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ємством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їх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погашення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облікованих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методом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участі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капіталі)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П(С)БО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12);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2"/>
              </w:numPr>
              <w:tabs>
                <w:tab w:val="left" w:pos="296"/>
              </w:tabs>
              <w:spacing w:before="1" w:line="247" w:lineRule="auto"/>
              <w:ind w:right="52" w:firstLine="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собівартістю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урахуванням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зменшення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корисності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ті,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справедливу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вартість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яких</w:t>
            </w:r>
            <w:r>
              <w:rPr>
                <w:color w:val="231F20"/>
                <w:spacing w:val="2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достовірно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визначити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неможливо.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Втрати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зменшення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корисності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фінінвестицій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показують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складі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одночасно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зменшуючи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балансову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фінінвестицій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9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П(С)БО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12);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2"/>
              </w:numPr>
              <w:tabs>
                <w:tab w:val="left" w:pos="294"/>
              </w:tabs>
              <w:spacing w:before="3" w:line="247" w:lineRule="auto"/>
              <w:ind w:right="24" w:firstLine="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амортизованою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собівартістю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ті,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підприємство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утримує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їх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погашення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(на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дату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балансу).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Різницю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між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собівартістю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вартістю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погашення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фінінвестицій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(дисконт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премія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</w:t>
            </w:r>
            <w:r>
              <w:rPr>
                <w:color w:val="231F20"/>
                <w:spacing w:val="2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придбанні)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інвестор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амортизує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протягом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періоду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дати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придбання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дати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погашення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методом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ефективної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ставки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відсотка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(п.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10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П(С)БО</w:t>
            </w:r>
            <w:r>
              <w:rPr>
                <w:color w:val="231F20"/>
                <w:spacing w:val="-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12);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before="3" w:line="247" w:lineRule="auto"/>
              <w:ind w:right="23" w:firstLine="0"/>
              <w:rPr>
                <w:sz w:val="20"/>
              </w:rPr>
            </w:pP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собівартістю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справедливою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здійснених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асоційовані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дочірні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приємства,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якщо:</w:t>
            </w:r>
          </w:p>
          <w:p w:rsidR="00614845" w:rsidRDefault="00614845" w:rsidP="00030D2F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а)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їх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придбали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й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утримують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суто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для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продажу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впродовж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12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місяців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із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дати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придбання;</w:t>
            </w:r>
          </w:p>
          <w:p w:rsidR="00614845" w:rsidRDefault="00614845" w:rsidP="00030D2F">
            <w:pPr>
              <w:pStyle w:val="TableParagraph"/>
              <w:spacing w:line="240" w:lineRule="atLeast"/>
              <w:ind w:left="39" w:right="20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б)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асоційоване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дочірнє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підприємство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проводить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діяльність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умовах,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обмежують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його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здат-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ність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передавати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засоби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інвесторові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протягом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періоду,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перевищує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місяців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17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П(С)БО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12).</w:t>
            </w:r>
          </w:p>
        </w:tc>
      </w:tr>
    </w:tbl>
    <w:p w:rsidR="00614845" w:rsidRDefault="00614845" w:rsidP="00614845">
      <w:pPr>
        <w:pStyle w:val="a3"/>
        <w:spacing w:before="1"/>
        <w:rPr>
          <w:rFonts w:ascii="Arial"/>
          <w:i/>
          <w:sz w:val="6"/>
        </w:rPr>
      </w:pPr>
    </w:p>
    <w:p w:rsidR="00614845" w:rsidRDefault="00614845" w:rsidP="00614845">
      <w:pPr>
        <w:rPr>
          <w:rFonts w:ascii="Arial"/>
          <w:sz w:val="6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spacing w:before="44"/>
        <w:ind w:left="386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[10–11].</w:t>
      </w:r>
    </w:p>
    <w:p w:rsidR="00614845" w:rsidRDefault="00614845" w:rsidP="00614845">
      <w:pPr>
        <w:pStyle w:val="a3"/>
        <w:spacing w:before="6"/>
        <w:rPr>
          <w:sz w:val="23"/>
        </w:rPr>
      </w:pPr>
    </w:p>
    <w:p w:rsidR="00614845" w:rsidRDefault="00614845" w:rsidP="00614845">
      <w:pPr>
        <w:pStyle w:val="4"/>
        <w:spacing w:line="249" w:lineRule="auto"/>
        <w:ind w:left="3169" w:hanging="1573"/>
      </w:pPr>
      <w:r>
        <w:rPr>
          <w:color w:val="231F20"/>
          <w:w w:val="90"/>
        </w:rPr>
        <w:t>Методика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V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«Доходи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і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витрати»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звітності</w:t>
      </w:r>
    </w:p>
    <w:p w:rsidR="00614845" w:rsidRDefault="00614845" w:rsidP="00614845">
      <w:pPr>
        <w:pStyle w:val="a3"/>
        <w:rPr>
          <w:rFonts w:ascii="Arial"/>
          <w:b/>
          <w:sz w:val="25"/>
        </w:rPr>
      </w:pPr>
      <w:r>
        <w:br w:type="column"/>
      </w:r>
    </w:p>
    <w:p w:rsidR="00614845" w:rsidRDefault="00614845" w:rsidP="00614845">
      <w:pPr>
        <w:ind w:left="257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6.5</w:t>
      </w:r>
    </w:p>
    <w:p w:rsidR="00614845" w:rsidRDefault="00614845" w:rsidP="00614845">
      <w:pPr>
        <w:rPr>
          <w:rFonts w:ascii="Arial" w:hAnsi="Arial"/>
        </w:rPr>
        <w:sectPr w:rsidR="00614845">
          <w:type w:val="continuous"/>
          <w:pgSz w:w="11910" w:h="16840"/>
          <w:pgMar w:top="1560" w:right="1140" w:bottom="280" w:left="1200" w:header="720" w:footer="720" w:gutter="0"/>
          <w:cols w:num="2" w:space="720" w:equalWidth="0">
            <w:col w:w="7796" w:space="40"/>
            <w:col w:w="1734"/>
          </w:cols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18171C"/>
          <w:left w:val="single" w:sz="4" w:space="0" w:color="18171C"/>
          <w:bottom w:val="single" w:sz="4" w:space="0" w:color="18171C"/>
          <w:right w:val="single" w:sz="4" w:space="0" w:color="18171C"/>
          <w:insideH w:val="single" w:sz="4" w:space="0" w:color="18171C"/>
          <w:insideV w:val="single" w:sz="4" w:space="0" w:color="18171C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631"/>
        <w:gridCol w:w="3304"/>
        <w:gridCol w:w="3078"/>
      </w:tblGrid>
      <w:tr w:rsidR="00614845" w:rsidTr="00030D2F">
        <w:trPr>
          <w:trHeight w:val="525"/>
        </w:trPr>
        <w:tc>
          <w:tcPr>
            <w:tcW w:w="2161" w:type="dxa"/>
          </w:tcPr>
          <w:p w:rsidR="00614845" w:rsidRDefault="00614845" w:rsidP="00030D2F">
            <w:pPr>
              <w:pStyle w:val="TableParagraph"/>
              <w:spacing w:before="23" w:line="249" w:lineRule="auto"/>
              <w:ind w:left="594" w:hanging="1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Найменування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показника</w:t>
            </w:r>
          </w:p>
        </w:tc>
        <w:tc>
          <w:tcPr>
            <w:tcW w:w="631" w:type="dxa"/>
          </w:tcPr>
          <w:p w:rsidR="00614845" w:rsidRDefault="00614845" w:rsidP="00030D2F">
            <w:pPr>
              <w:pStyle w:val="TableParagraph"/>
              <w:spacing w:before="23" w:line="249" w:lineRule="auto"/>
              <w:ind w:left="43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</w:p>
        </w:tc>
        <w:tc>
          <w:tcPr>
            <w:tcW w:w="3304" w:type="dxa"/>
          </w:tcPr>
          <w:p w:rsidR="00614845" w:rsidRDefault="00614845" w:rsidP="00030D2F">
            <w:pPr>
              <w:pStyle w:val="TableParagraph"/>
              <w:spacing w:before="143"/>
              <w:ind w:left="1257" w:right="12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Доходи</w:t>
            </w:r>
          </w:p>
        </w:tc>
        <w:tc>
          <w:tcPr>
            <w:tcW w:w="3078" w:type="dxa"/>
          </w:tcPr>
          <w:p w:rsidR="00614845" w:rsidRDefault="00614845" w:rsidP="00030D2F">
            <w:pPr>
              <w:pStyle w:val="TableParagraph"/>
              <w:spacing w:before="143"/>
              <w:ind w:left="1109" w:right="109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Витрати</w:t>
            </w:r>
          </w:p>
        </w:tc>
      </w:tr>
      <w:tr w:rsidR="00614845" w:rsidTr="00030D2F">
        <w:trPr>
          <w:trHeight w:val="1067"/>
        </w:trPr>
        <w:tc>
          <w:tcPr>
            <w:tcW w:w="2161" w:type="dxa"/>
          </w:tcPr>
          <w:p w:rsidR="00614845" w:rsidRDefault="00614845" w:rsidP="00030D2F">
            <w:pPr>
              <w:pStyle w:val="TableParagraph"/>
              <w:spacing w:before="54" w:line="249" w:lineRule="auto"/>
              <w:ind w:left="206" w:right="194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А. Інші операційні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доходи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та</w:t>
            </w:r>
            <w:r>
              <w:rPr>
                <w:rFonts w:ascii="Arial" w:hAnsi="Arial"/>
                <w:b/>
                <w:color w:val="231F20"/>
                <w:spacing w:val="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витрати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Операційна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оренда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</w:p>
        </w:tc>
        <w:tc>
          <w:tcPr>
            <w:tcW w:w="63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61"/>
              <w:ind w:right="123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440</w:t>
            </w:r>
          </w:p>
        </w:tc>
        <w:tc>
          <w:tcPr>
            <w:tcW w:w="3304" w:type="dxa"/>
          </w:tcPr>
          <w:p w:rsidR="00614845" w:rsidRDefault="00614845" w:rsidP="00030D2F">
            <w:pPr>
              <w:pStyle w:val="TableParagraph"/>
              <w:spacing w:before="54" w:line="247" w:lineRule="auto"/>
              <w:ind w:left="39" w:right="2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Річний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оборот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713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Дохід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операційної оренди активів» 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кореспонденції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791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Резуль-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тат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операційної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діяльності»</w:t>
            </w:r>
          </w:p>
        </w:tc>
        <w:tc>
          <w:tcPr>
            <w:tcW w:w="3078" w:type="dxa"/>
          </w:tcPr>
          <w:p w:rsidR="00614845" w:rsidRDefault="00614845" w:rsidP="00030D2F">
            <w:pPr>
              <w:pStyle w:val="TableParagraph"/>
              <w:spacing w:before="54" w:line="247" w:lineRule="auto"/>
              <w:ind w:left="39" w:right="26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Річний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оборот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понденції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949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операційної діяльності» (за дани-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ми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аналітичного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обліку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вибірково)</w:t>
            </w:r>
          </w:p>
        </w:tc>
      </w:tr>
      <w:tr w:rsidR="00614845" w:rsidTr="00030D2F">
        <w:trPr>
          <w:trHeight w:val="777"/>
        </w:trPr>
        <w:tc>
          <w:tcPr>
            <w:tcW w:w="2161" w:type="dxa"/>
          </w:tcPr>
          <w:p w:rsidR="00614845" w:rsidRDefault="00614845" w:rsidP="00030D2F">
            <w:pPr>
              <w:pStyle w:val="TableParagraph"/>
              <w:spacing w:before="149" w:line="247" w:lineRule="auto"/>
              <w:ind w:left="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Операційна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курсова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різниця</w:t>
            </w:r>
          </w:p>
        </w:tc>
        <w:tc>
          <w:tcPr>
            <w:tcW w:w="631" w:type="dxa"/>
          </w:tcPr>
          <w:p w:rsidR="00614845" w:rsidRDefault="00614845" w:rsidP="00030D2F">
            <w:pPr>
              <w:pStyle w:val="TableParagraph"/>
              <w:spacing w:before="5"/>
              <w:rPr>
                <w:rFonts w:ascii="Arial"/>
                <w:i/>
                <w:sz w:val="23"/>
              </w:rPr>
            </w:pPr>
          </w:p>
          <w:p w:rsidR="00614845" w:rsidRDefault="00614845" w:rsidP="00030D2F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450</w:t>
            </w:r>
          </w:p>
        </w:tc>
        <w:tc>
          <w:tcPr>
            <w:tcW w:w="3304" w:type="dxa"/>
          </w:tcPr>
          <w:p w:rsidR="00614845" w:rsidRDefault="00614845" w:rsidP="00030D2F">
            <w:pPr>
              <w:pStyle w:val="TableParagraph"/>
              <w:spacing w:before="29" w:line="247" w:lineRule="auto"/>
              <w:ind w:left="39" w:right="74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Річний оборот за </w:t>
            </w:r>
            <w:r>
              <w:rPr>
                <w:rFonts w:ascii="Arial" w:hAnsi="Arial"/>
                <w:b/>
                <w:color w:val="231F20"/>
                <w:sz w:val="20"/>
              </w:rPr>
              <w:t>Дт 714 «</w:t>
            </w:r>
            <w:r>
              <w:rPr>
                <w:color w:val="231F20"/>
                <w:sz w:val="20"/>
              </w:rPr>
              <w:t>Дохід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операційної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курсової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різниці»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</w:p>
        </w:tc>
        <w:tc>
          <w:tcPr>
            <w:tcW w:w="3078" w:type="dxa"/>
          </w:tcPr>
          <w:p w:rsidR="00614845" w:rsidRDefault="00614845" w:rsidP="00030D2F">
            <w:pPr>
              <w:pStyle w:val="TableParagraph"/>
              <w:spacing w:before="29" w:line="247" w:lineRule="auto"/>
              <w:ind w:left="39" w:right="26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Річний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оборот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понденції з </w:t>
            </w:r>
            <w:r>
              <w:rPr>
                <w:rFonts w:ascii="Arial" w:hAnsi="Arial"/>
                <w:b/>
                <w:color w:val="231F20"/>
                <w:sz w:val="20"/>
              </w:rPr>
              <w:t>Кт 945 «</w:t>
            </w:r>
            <w:r>
              <w:rPr>
                <w:color w:val="231F20"/>
                <w:sz w:val="20"/>
              </w:rPr>
              <w:t>Втрати від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операційної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курсової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різниці»</w:t>
            </w:r>
          </w:p>
        </w:tc>
      </w:tr>
      <w:tr w:rsidR="00614845" w:rsidTr="00030D2F">
        <w:trPr>
          <w:trHeight w:val="777"/>
        </w:trPr>
        <w:tc>
          <w:tcPr>
            <w:tcW w:w="2161" w:type="dxa"/>
          </w:tcPr>
          <w:p w:rsidR="00614845" w:rsidRDefault="00614845" w:rsidP="00030D2F">
            <w:pPr>
              <w:pStyle w:val="TableParagraph"/>
              <w:spacing w:before="5"/>
              <w:rPr>
                <w:rFonts w:ascii="Arial"/>
                <w:i/>
                <w:sz w:val="23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Реалізація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ротних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</w:p>
        </w:tc>
        <w:tc>
          <w:tcPr>
            <w:tcW w:w="631" w:type="dxa"/>
          </w:tcPr>
          <w:p w:rsidR="00614845" w:rsidRDefault="00614845" w:rsidP="00030D2F">
            <w:pPr>
              <w:pStyle w:val="TableParagraph"/>
              <w:spacing w:before="5"/>
              <w:rPr>
                <w:rFonts w:ascii="Arial"/>
                <w:i/>
                <w:sz w:val="23"/>
              </w:rPr>
            </w:pPr>
          </w:p>
          <w:p w:rsidR="00614845" w:rsidRDefault="00614845" w:rsidP="00030D2F"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460</w:t>
            </w:r>
          </w:p>
        </w:tc>
        <w:tc>
          <w:tcPr>
            <w:tcW w:w="3304" w:type="dxa"/>
          </w:tcPr>
          <w:p w:rsidR="00614845" w:rsidRDefault="00614845" w:rsidP="00030D2F">
            <w:pPr>
              <w:pStyle w:val="TableParagraph"/>
              <w:spacing w:before="29" w:line="247" w:lineRule="auto"/>
              <w:ind w:left="40" w:right="2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Річний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712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Дохід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реалізації інших оборотних активів»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</w:p>
        </w:tc>
        <w:tc>
          <w:tcPr>
            <w:tcW w:w="3078" w:type="dxa"/>
          </w:tcPr>
          <w:p w:rsidR="00614845" w:rsidRDefault="00614845" w:rsidP="00030D2F">
            <w:pPr>
              <w:pStyle w:val="TableParagraph"/>
              <w:spacing w:before="29" w:line="247" w:lineRule="auto"/>
              <w:ind w:left="40" w:right="27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Річний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оборот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понденції </w:t>
            </w:r>
            <w:r>
              <w:rPr>
                <w:color w:val="231F20"/>
                <w:spacing w:val="-1"/>
                <w:sz w:val="20"/>
              </w:rPr>
              <w:t xml:space="preserve">з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Кт 943 «</w:t>
            </w:r>
            <w:r>
              <w:rPr>
                <w:color w:val="231F20"/>
                <w:spacing w:val="-1"/>
                <w:sz w:val="20"/>
              </w:rPr>
              <w:t>Собівартість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реалізованих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виробничих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запасів»</w:t>
            </w:r>
          </w:p>
        </w:tc>
      </w:tr>
    </w:tbl>
    <w:p w:rsidR="00614845" w:rsidRDefault="00614845" w:rsidP="00614845">
      <w:pPr>
        <w:spacing w:line="247" w:lineRule="auto"/>
        <w:jc w:val="both"/>
        <w:rPr>
          <w:sz w:val="20"/>
        </w:rPr>
        <w:sectPr w:rsidR="00614845">
          <w:type w:val="continuous"/>
          <w:pgSz w:w="11910" w:h="16840"/>
          <w:pgMar w:top="1560" w:right="1140" w:bottom="280" w:left="1200" w:header="720" w:footer="720" w:gutter="0"/>
          <w:cols w:space="720"/>
        </w:sectPr>
      </w:pPr>
    </w:p>
    <w:p w:rsidR="00614845" w:rsidRDefault="00614845" w:rsidP="00614845">
      <w:pPr>
        <w:pStyle w:val="a3"/>
        <w:spacing w:before="7"/>
        <w:rPr>
          <w:rFonts w:ascii="Comic Sans MS"/>
          <w:i/>
          <w:sz w:val="23"/>
        </w:rPr>
      </w:pPr>
    </w:p>
    <w:p w:rsidR="00614845" w:rsidRDefault="00614845" w:rsidP="00614845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6.5</w:t>
      </w:r>
    </w:p>
    <w:tbl>
      <w:tblPr>
        <w:tblStyle w:val="TableNormal"/>
        <w:tblW w:w="0" w:type="auto"/>
        <w:tblInd w:w="227" w:type="dxa"/>
        <w:tblBorders>
          <w:top w:val="single" w:sz="4" w:space="0" w:color="18171C"/>
          <w:left w:val="single" w:sz="4" w:space="0" w:color="18171C"/>
          <w:bottom w:val="single" w:sz="4" w:space="0" w:color="18171C"/>
          <w:right w:val="single" w:sz="4" w:space="0" w:color="18171C"/>
          <w:insideH w:val="single" w:sz="4" w:space="0" w:color="18171C"/>
          <w:insideV w:val="single" w:sz="4" w:space="0" w:color="18171C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631"/>
        <w:gridCol w:w="3304"/>
        <w:gridCol w:w="3078"/>
      </w:tblGrid>
      <w:tr w:rsidR="00614845" w:rsidTr="00030D2F">
        <w:trPr>
          <w:trHeight w:val="462"/>
        </w:trPr>
        <w:tc>
          <w:tcPr>
            <w:tcW w:w="2161" w:type="dxa"/>
          </w:tcPr>
          <w:p w:rsidR="00614845" w:rsidRDefault="00614845" w:rsidP="00030D2F">
            <w:pPr>
              <w:pStyle w:val="TableParagraph"/>
              <w:spacing w:line="222" w:lineRule="exact"/>
              <w:ind w:left="204" w:right="1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Найменування</w:t>
            </w:r>
          </w:p>
          <w:p w:rsidR="00614845" w:rsidRDefault="00614845" w:rsidP="00030D2F">
            <w:pPr>
              <w:pStyle w:val="TableParagraph"/>
              <w:spacing w:before="10" w:line="210" w:lineRule="exact"/>
              <w:ind w:left="204" w:right="1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показника</w:t>
            </w:r>
          </w:p>
        </w:tc>
        <w:tc>
          <w:tcPr>
            <w:tcW w:w="631" w:type="dxa"/>
          </w:tcPr>
          <w:p w:rsidR="00614845" w:rsidRDefault="00614845" w:rsidP="00030D2F">
            <w:pPr>
              <w:pStyle w:val="TableParagraph"/>
              <w:spacing w:line="222" w:lineRule="exact"/>
              <w:ind w:left="1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</w:p>
          <w:p w:rsidR="00614845" w:rsidRDefault="00614845" w:rsidP="00030D2F">
            <w:pPr>
              <w:pStyle w:val="TableParagraph"/>
              <w:spacing w:before="10" w:line="210" w:lineRule="exact"/>
              <w:ind w:left="4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рядка</w:t>
            </w:r>
          </w:p>
        </w:tc>
        <w:tc>
          <w:tcPr>
            <w:tcW w:w="3304" w:type="dxa"/>
          </w:tcPr>
          <w:p w:rsidR="00614845" w:rsidRDefault="00614845" w:rsidP="00030D2F">
            <w:pPr>
              <w:pStyle w:val="TableParagraph"/>
              <w:spacing w:before="112"/>
              <w:ind w:left="1257" w:right="124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Доходи</w:t>
            </w:r>
          </w:p>
        </w:tc>
        <w:tc>
          <w:tcPr>
            <w:tcW w:w="3078" w:type="dxa"/>
          </w:tcPr>
          <w:p w:rsidR="00614845" w:rsidRDefault="00614845" w:rsidP="00030D2F">
            <w:pPr>
              <w:pStyle w:val="TableParagraph"/>
              <w:spacing w:before="112"/>
              <w:ind w:left="1109" w:right="109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Витрати</w:t>
            </w:r>
          </w:p>
        </w:tc>
      </w:tr>
      <w:tr w:rsidR="00614845" w:rsidTr="00030D2F">
        <w:trPr>
          <w:trHeight w:val="718"/>
        </w:trPr>
        <w:tc>
          <w:tcPr>
            <w:tcW w:w="2161" w:type="dxa"/>
          </w:tcPr>
          <w:p w:rsidR="00614845" w:rsidRDefault="00614845" w:rsidP="00030D2F">
            <w:pPr>
              <w:pStyle w:val="TableParagraph"/>
              <w:spacing w:before="11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spacing w:line="240" w:lineRule="atLeast"/>
              <w:ind w:left="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Штрафи, пені,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устойки</w:t>
            </w:r>
          </w:p>
        </w:tc>
        <w:tc>
          <w:tcPr>
            <w:tcW w:w="631" w:type="dxa"/>
          </w:tcPr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  <w:sz w:val="31"/>
              </w:rPr>
            </w:pPr>
          </w:p>
          <w:p w:rsidR="00614845" w:rsidRDefault="00614845" w:rsidP="00030D2F">
            <w:pPr>
              <w:pStyle w:val="TableParagraph"/>
              <w:ind w:left="135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470</w:t>
            </w:r>
          </w:p>
        </w:tc>
        <w:tc>
          <w:tcPr>
            <w:tcW w:w="3304" w:type="dxa"/>
          </w:tcPr>
          <w:p w:rsidR="00614845" w:rsidRDefault="00614845" w:rsidP="00030D2F">
            <w:pPr>
              <w:pStyle w:val="TableParagraph"/>
              <w:spacing w:line="247" w:lineRule="auto"/>
              <w:ind w:left="39" w:right="2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Річний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оборот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715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Одержані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штрафи,</w:t>
            </w:r>
            <w:r>
              <w:rPr>
                <w:color w:val="231F20"/>
                <w:spacing w:val="2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пені,</w:t>
            </w:r>
            <w:r>
              <w:rPr>
                <w:color w:val="231F20"/>
                <w:spacing w:val="2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неустойки»</w:t>
            </w:r>
            <w:r>
              <w:rPr>
                <w:color w:val="231F20"/>
                <w:spacing w:val="2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корес-</w:t>
            </w:r>
          </w:p>
          <w:p w:rsidR="00614845" w:rsidRDefault="00614845" w:rsidP="00030D2F">
            <w:pPr>
              <w:pStyle w:val="TableParagraph"/>
              <w:spacing w:before="1" w:line="218" w:lineRule="exact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понденції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</w:p>
        </w:tc>
        <w:tc>
          <w:tcPr>
            <w:tcW w:w="3078" w:type="dxa"/>
          </w:tcPr>
          <w:p w:rsidR="00614845" w:rsidRDefault="00614845" w:rsidP="00030D2F">
            <w:pPr>
              <w:pStyle w:val="TableParagraph"/>
              <w:spacing w:line="247" w:lineRule="auto"/>
              <w:ind w:left="39" w:right="24"/>
              <w:rPr>
                <w:sz w:val="20"/>
              </w:rPr>
            </w:pPr>
            <w:r>
              <w:rPr>
                <w:color w:val="231F20"/>
                <w:sz w:val="20"/>
              </w:rPr>
              <w:t>Річний</w:t>
            </w:r>
            <w:r>
              <w:rPr>
                <w:color w:val="231F20"/>
                <w:spacing w:val="3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</w:t>
            </w:r>
            <w:r>
              <w:rPr>
                <w:color w:val="231F20"/>
                <w:spacing w:val="3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  <w:r>
              <w:rPr>
                <w:rFonts w:ascii="Arial" w:hAnsi="Arial"/>
                <w:b/>
                <w:color w:val="231F20"/>
                <w:spacing w:val="4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3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респонденції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948</w:t>
            </w:r>
            <w:r>
              <w:rPr>
                <w:rFonts w:ascii="Arial" w:hAnsi="Arial"/>
                <w:b/>
                <w:color w:val="231F20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Визнані</w:t>
            </w:r>
          </w:p>
          <w:p w:rsidR="00614845" w:rsidRDefault="00614845" w:rsidP="00030D2F">
            <w:pPr>
              <w:pStyle w:val="TableParagraph"/>
              <w:spacing w:before="1" w:line="218" w:lineRule="exact"/>
              <w:ind w:left="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штрафи,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пені,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неустойки»</w:t>
            </w:r>
          </w:p>
        </w:tc>
      </w:tr>
      <w:tr w:rsidR="00614845" w:rsidTr="00030D2F">
        <w:trPr>
          <w:trHeight w:val="1029"/>
        </w:trPr>
        <w:tc>
          <w:tcPr>
            <w:tcW w:w="2161" w:type="dxa"/>
          </w:tcPr>
          <w:p w:rsidR="00614845" w:rsidRDefault="00614845" w:rsidP="00030D2F">
            <w:pPr>
              <w:pStyle w:val="TableParagraph"/>
              <w:spacing w:before="35" w:line="247" w:lineRule="auto"/>
              <w:ind w:left="53" w:right="40" w:hanging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Утримання об’єктів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житлово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комунального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 соціального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призначення</w:t>
            </w:r>
          </w:p>
        </w:tc>
        <w:tc>
          <w:tcPr>
            <w:tcW w:w="63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9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ind w:left="135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480</w:t>
            </w:r>
          </w:p>
        </w:tc>
        <w:tc>
          <w:tcPr>
            <w:tcW w:w="3304" w:type="dxa"/>
          </w:tcPr>
          <w:p w:rsidR="00614845" w:rsidRDefault="00614845" w:rsidP="00030D2F">
            <w:pPr>
              <w:pStyle w:val="TableParagraph"/>
              <w:spacing w:before="35" w:line="247" w:lineRule="auto"/>
              <w:ind w:left="39" w:right="2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Річний оборот за </w:t>
            </w:r>
            <w:r>
              <w:rPr>
                <w:rFonts w:ascii="Arial" w:hAnsi="Arial"/>
                <w:b/>
                <w:color w:val="231F20"/>
                <w:sz w:val="20"/>
              </w:rPr>
              <w:t>Дт 719 «</w:t>
            </w:r>
            <w:r>
              <w:rPr>
                <w:color w:val="231F20"/>
                <w:sz w:val="20"/>
              </w:rPr>
              <w:t>Інші до-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ходи від операційної діяльності» 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кореспонденції з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Кт 791 </w:t>
            </w:r>
            <w:r>
              <w:rPr>
                <w:color w:val="231F20"/>
                <w:w w:val="95"/>
                <w:sz w:val="20"/>
              </w:rPr>
              <w:t>(вибірково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даними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аналітичного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обліку)</w:t>
            </w:r>
          </w:p>
        </w:tc>
        <w:tc>
          <w:tcPr>
            <w:tcW w:w="3078" w:type="dxa"/>
          </w:tcPr>
          <w:p w:rsidR="00614845" w:rsidRDefault="00614845" w:rsidP="00030D2F">
            <w:pPr>
              <w:pStyle w:val="TableParagraph"/>
              <w:spacing w:before="35" w:line="247" w:lineRule="auto"/>
              <w:ind w:left="39" w:right="26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Річний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оборот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понденції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949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операційної діяльності» (за дани-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ми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аналітичного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обліку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вибірково)</w:t>
            </w:r>
          </w:p>
        </w:tc>
      </w:tr>
      <w:tr w:rsidR="00614845" w:rsidTr="00030D2F">
        <w:trPr>
          <w:trHeight w:val="3440"/>
        </w:trPr>
        <w:tc>
          <w:tcPr>
            <w:tcW w:w="216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7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операційні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доходи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</w:p>
        </w:tc>
        <w:tc>
          <w:tcPr>
            <w:tcW w:w="63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77"/>
              <w:ind w:left="135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490</w:t>
            </w:r>
          </w:p>
        </w:tc>
        <w:tc>
          <w:tcPr>
            <w:tcW w:w="3304" w:type="dxa"/>
          </w:tcPr>
          <w:p w:rsidR="00614845" w:rsidRDefault="00614845" w:rsidP="00030D2F">
            <w:pPr>
              <w:pStyle w:val="TableParagraph"/>
              <w:spacing w:before="161" w:line="247" w:lineRule="auto"/>
              <w:ind w:left="40" w:right="2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Річний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710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Дохід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первісного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визнання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</w:p>
          <w:p w:rsidR="00614845" w:rsidRDefault="00614845" w:rsidP="00030D2F">
            <w:pPr>
              <w:pStyle w:val="TableParagraph"/>
              <w:spacing w:before="2" w:line="247" w:lineRule="auto"/>
              <w:ind w:left="39" w:right="2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від зміни вартості активів, які облі-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ковуються за справедливою вартіс-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тю»,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711 «</w:t>
            </w:r>
            <w:r>
              <w:rPr>
                <w:color w:val="231F20"/>
                <w:w w:val="95"/>
                <w:sz w:val="20"/>
              </w:rPr>
              <w:t>Дохід від купівлі продажу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іноземної валюти»,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716 «</w:t>
            </w:r>
            <w:r>
              <w:rPr>
                <w:color w:val="231F20"/>
                <w:w w:val="95"/>
                <w:sz w:val="20"/>
              </w:rPr>
              <w:t>Відшкоду-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вання раніше списаних активів»,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717 «</w:t>
            </w:r>
            <w:r>
              <w:rPr>
                <w:color w:val="231F20"/>
                <w:w w:val="95"/>
                <w:sz w:val="20"/>
              </w:rPr>
              <w:t>Дохід від списання кредитор-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ської </w:t>
            </w:r>
            <w:r>
              <w:rPr>
                <w:color w:val="231F20"/>
                <w:sz w:val="20"/>
              </w:rPr>
              <w:t xml:space="preserve">заборгованості», </w:t>
            </w:r>
            <w:r>
              <w:rPr>
                <w:rFonts w:ascii="Arial" w:hAnsi="Arial"/>
                <w:b/>
                <w:color w:val="231F20"/>
                <w:sz w:val="20"/>
              </w:rPr>
              <w:t>718 «</w:t>
            </w:r>
            <w:r>
              <w:rPr>
                <w:color w:val="231F20"/>
                <w:sz w:val="20"/>
              </w:rPr>
              <w:t>Дохід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від безоплатно одержаних </w:t>
            </w:r>
            <w:r>
              <w:rPr>
                <w:color w:val="231F20"/>
                <w:sz w:val="20"/>
              </w:rPr>
              <w:t>оборот-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них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активів»,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>719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95"/>
                <w:sz w:val="20"/>
              </w:rPr>
              <w:t>(крім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даних,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вклю-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чених до ряд. 480) у кореспонденції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</w:p>
        </w:tc>
        <w:tc>
          <w:tcPr>
            <w:tcW w:w="3078" w:type="dxa"/>
          </w:tcPr>
          <w:p w:rsidR="00614845" w:rsidRDefault="00614845" w:rsidP="00030D2F">
            <w:pPr>
              <w:pStyle w:val="TableParagraph"/>
              <w:spacing w:before="41" w:line="247" w:lineRule="auto"/>
              <w:ind w:left="39" w:right="26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Річний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оборот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понденції з </w:t>
            </w:r>
            <w:r>
              <w:rPr>
                <w:rFonts w:ascii="Arial" w:hAnsi="Arial"/>
                <w:b/>
                <w:color w:val="231F20"/>
                <w:sz w:val="20"/>
              </w:rPr>
              <w:t>Кт 940 «</w:t>
            </w:r>
            <w:r>
              <w:rPr>
                <w:color w:val="231F20"/>
                <w:sz w:val="20"/>
              </w:rPr>
              <w:t>Витрати від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первісного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визнання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та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від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зміни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вартості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активів,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обліковують-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ся за справедливою вартістю»,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941   «</w:t>
            </w:r>
            <w:r>
              <w:rPr>
                <w:color w:val="231F20"/>
                <w:sz w:val="20"/>
              </w:rPr>
              <w:t>Витрати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дослідження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розробки»,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942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Витрати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купівлюпродаж іноземної валю-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ти»,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944 «</w:t>
            </w:r>
            <w:r>
              <w:rPr>
                <w:color w:val="231F20"/>
                <w:spacing w:val="-2"/>
                <w:sz w:val="20"/>
              </w:rPr>
              <w:t xml:space="preserve">Сумнівні </w:t>
            </w:r>
            <w:r>
              <w:rPr>
                <w:color w:val="231F20"/>
                <w:spacing w:val="-1"/>
                <w:sz w:val="20"/>
              </w:rPr>
              <w:t>та безнадійні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борги»,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946 «</w:t>
            </w:r>
            <w:r>
              <w:rPr>
                <w:color w:val="231F20"/>
                <w:w w:val="95"/>
                <w:sz w:val="20"/>
              </w:rPr>
              <w:t>Втрати від знесення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запасів»,</w:t>
            </w:r>
            <w:r>
              <w:rPr>
                <w:color w:val="231F20"/>
                <w:spacing w:val="-1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947</w:t>
            </w:r>
            <w:r>
              <w:rPr>
                <w:rFonts w:ascii="Arial" w:hAnsi="Arial"/>
                <w:b/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Нестачі</w:t>
            </w:r>
            <w:r>
              <w:rPr>
                <w:color w:val="231F20"/>
                <w:spacing w:val="-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-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втрати</w:t>
            </w:r>
            <w:r>
              <w:rPr>
                <w:color w:val="231F20"/>
                <w:spacing w:val="-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псування цінностей», </w:t>
            </w:r>
            <w:r>
              <w:rPr>
                <w:rFonts w:ascii="Arial" w:hAnsi="Arial"/>
                <w:b/>
                <w:color w:val="231F20"/>
                <w:sz w:val="20"/>
              </w:rPr>
              <w:t>949 «</w:t>
            </w: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операційної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діяльності»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(крім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уключених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ряд.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480)</w:t>
            </w:r>
          </w:p>
        </w:tc>
      </w:tr>
      <w:tr w:rsidR="00614845" w:rsidTr="00030D2F">
        <w:trPr>
          <w:trHeight w:val="2199"/>
        </w:trPr>
        <w:tc>
          <w:tcPr>
            <w:tcW w:w="216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-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тому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числі:</w:t>
            </w:r>
          </w:p>
          <w:p w:rsidR="00614845" w:rsidRDefault="00614845" w:rsidP="00030D2F">
            <w:pPr>
              <w:pStyle w:val="TableParagraph"/>
              <w:spacing w:before="7" w:line="247" w:lineRule="auto"/>
              <w:ind w:left="40" w:right="270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–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відрахування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ре-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зерв сумнівних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боргів</w:t>
            </w:r>
          </w:p>
        </w:tc>
        <w:tc>
          <w:tcPr>
            <w:tcW w:w="63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left="135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491</w:t>
            </w:r>
          </w:p>
        </w:tc>
        <w:tc>
          <w:tcPr>
            <w:tcW w:w="3304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w w:val="88"/>
                <w:sz w:val="20"/>
              </w:rPr>
              <w:t>х</w:t>
            </w:r>
          </w:p>
        </w:tc>
        <w:tc>
          <w:tcPr>
            <w:tcW w:w="3078" w:type="dxa"/>
          </w:tcPr>
          <w:p w:rsidR="00614845" w:rsidRDefault="00614845" w:rsidP="00030D2F">
            <w:pPr>
              <w:pStyle w:val="TableParagraph"/>
              <w:spacing w:before="21" w:line="247" w:lineRule="auto"/>
              <w:ind w:left="40" w:right="86"/>
              <w:rPr>
                <w:sz w:val="20"/>
              </w:rPr>
            </w:pPr>
            <w:r>
              <w:rPr>
                <w:color w:val="231F20"/>
                <w:sz w:val="20"/>
              </w:rPr>
              <w:t>Записують суму нарахованого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рік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резерву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сумнівних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боргів</w:t>
            </w:r>
          </w:p>
          <w:p w:rsidR="00614845" w:rsidRDefault="00614845" w:rsidP="00030D2F">
            <w:pPr>
              <w:pStyle w:val="TableParagraph"/>
              <w:spacing w:before="1" w:line="247" w:lineRule="auto"/>
              <w:ind w:left="40" w:right="2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 xml:space="preserve">– </w:t>
            </w:r>
            <w:r>
              <w:rPr>
                <w:color w:val="231F20"/>
                <w:sz w:val="20"/>
              </w:rPr>
              <w:t xml:space="preserve">оборот за </w:t>
            </w:r>
            <w:r>
              <w:rPr>
                <w:rFonts w:ascii="Arial" w:hAnsi="Arial"/>
                <w:b/>
                <w:color w:val="231F20"/>
                <w:sz w:val="20"/>
              </w:rPr>
              <w:t>Дт 944 «</w:t>
            </w:r>
            <w:r>
              <w:rPr>
                <w:color w:val="231F20"/>
                <w:sz w:val="20"/>
              </w:rPr>
              <w:t>Сумнівні та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безнадійні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борги»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кореспон-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денції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38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Резерв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сумнівних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боргів». При цьому показник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 491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дорівнює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значенню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 775 графи 4 розділу VII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Приміток</w:t>
            </w:r>
          </w:p>
        </w:tc>
      </w:tr>
      <w:tr w:rsidR="00614845" w:rsidTr="00030D2F">
        <w:trPr>
          <w:trHeight w:val="958"/>
        </w:trPr>
        <w:tc>
          <w:tcPr>
            <w:tcW w:w="2161" w:type="dxa"/>
          </w:tcPr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  <w:sz w:val="31"/>
              </w:rPr>
            </w:pPr>
          </w:p>
          <w:p w:rsidR="00614845" w:rsidRDefault="00614845" w:rsidP="00030D2F">
            <w:pPr>
              <w:pStyle w:val="TableParagraph"/>
              <w:spacing w:before="1" w:line="247" w:lineRule="auto"/>
              <w:ind w:lef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непродуктивні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ти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втрати</w:t>
            </w:r>
          </w:p>
        </w:tc>
        <w:tc>
          <w:tcPr>
            <w:tcW w:w="63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  <w:sz w:val="19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492</w:t>
            </w:r>
          </w:p>
        </w:tc>
        <w:tc>
          <w:tcPr>
            <w:tcW w:w="3304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  <w:sz w:val="19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color w:val="231F20"/>
                <w:w w:val="88"/>
                <w:sz w:val="20"/>
              </w:rPr>
              <w:t>х</w:t>
            </w:r>
          </w:p>
        </w:tc>
        <w:tc>
          <w:tcPr>
            <w:tcW w:w="3078" w:type="dxa"/>
          </w:tcPr>
          <w:p w:rsidR="00614845" w:rsidRDefault="00614845" w:rsidP="00030D2F">
            <w:pPr>
              <w:pStyle w:val="TableParagraph"/>
              <w:spacing w:line="247" w:lineRule="auto"/>
              <w:ind w:left="40" w:right="24"/>
              <w:rPr>
                <w:sz w:val="20"/>
              </w:rPr>
            </w:pPr>
            <w:r>
              <w:rPr>
                <w:color w:val="231F20"/>
                <w:sz w:val="20"/>
              </w:rPr>
              <w:t>Записують витрати, що прово-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дять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946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Втрати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зне-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цінення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запасів»,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947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Нестачі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</w:p>
          <w:p w:rsidR="00614845" w:rsidRDefault="00614845" w:rsidP="00030D2F">
            <w:pPr>
              <w:pStyle w:val="TableParagraph"/>
              <w:spacing w:before="2" w:line="218" w:lineRule="exact"/>
              <w:ind w:lef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втрати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псування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цінностей»</w:t>
            </w:r>
          </w:p>
        </w:tc>
      </w:tr>
      <w:tr w:rsidR="00614845" w:rsidTr="00030D2F">
        <w:trPr>
          <w:trHeight w:val="749"/>
        </w:trPr>
        <w:tc>
          <w:tcPr>
            <w:tcW w:w="2792" w:type="dxa"/>
            <w:gridSpan w:val="2"/>
          </w:tcPr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ind w:left="4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Примітка</w:t>
            </w:r>
          </w:p>
        </w:tc>
        <w:tc>
          <w:tcPr>
            <w:tcW w:w="3304" w:type="dxa"/>
          </w:tcPr>
          <w:p w:rsidR="00614845" w:rsidRDefault="00614845" w:rsidP="00030D2F">
            <w:pPr>
              <w:pStyle w:val="TableParagraph"/>
              <w:spacing w:before="6" w:line="240" w:lineRule="atLeast"/>
              <w:ind w:left="40" w:right="27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Сума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показників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рядків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440–490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цієї</w:t>
            </w:r>
            <w:r>
              <w:rPr>
                <w:rFonts w:ascii="Arial" w:hAnsi="Arial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графи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дорівнює</w:t>
            </w:r>
            <w:r>
              <w:rPr>
                <w:rFonts w:ascii="Arial" w:hAnsi="Arial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значенню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ряд-</w:t>
            </w:r>
            <w:r>
              <w:rPr>
                <w:rFonts w:ascii="Arial" w:hAnsi="Arial"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ка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2120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графи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</w:t>
            </w:r>
          </w:p>
        </w:tc>
        <w:tc>
          <w:tcPr>
            <w:tcW w:w="3078" w:type="dxa"/>
          </w:tcPr>
          <w:p w:rsidR="00614845" w:rsidRDefault="00614845" w:rsidP="00030D2F">
            <w:pPr>
              <w:pStyle w:val="TableParagraph"/>
              <w:spacing w:before="6" w:line="240" w:lineRule="atLeast"/>
              <w:ind w:left="40" w:right="26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Сума показників рядків 440–490</w:t>
            </w:r>
            <w:r>
              <w:rPr>
                <w:rFonts w:ascii="Arial" w:hAnsi="Arial"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цієї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графи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дорівнює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значенню</w:t>
            </w:r>
            <w:r>
              <w:rPr>
                <w:rFonts w:ascii="Arial" w:hAnsi="Arial"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рядка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2180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графи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</w:t>
            </w:r>
          </w:p>
        </w:tc>
      </w:tr>
      <w:tr w:rsidR="00614845" w:rsidTr="00030D2F">
        <w:trPr>
          <w:trHeight w:val="1206"/>
        </w:trPr>
        <w:tc>
          <w:tcPr>
            <w:tcW w:w="2161" w:type="dxa"/>
          </w:tcPr>
          <w:p w:rsidR="00614845" w:rsidRDefault="00614845" w:rsidP="00030D2F">
            <w:pPr>
              <w:pStyle w:val="TableParagraph"/>
              <w:spacing w:before="4" w:line="249" w:lineRule="auto"/>
              <w:ind w:left="40" w:right="2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Б. Доходи та </w:t>
            </w:r>
            <w:r>
              <w:rPr>
                <w:rFonts w:ascii="Arial" w:hAnsi="Arial"/>
                <w:b/>
                <w:color w:val="231F20"/>
                <w:sz w:val="20"/>
              </w:rPr>
              <w:t>втрати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від участі в капіталі за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інвестиціями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в:</w:t>
            </w:r>
          </w:p>
          <w:p w:rsidR="00614845" w:rsidRDefault="00614845" w:rsidP="00030D2F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асоційовані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підпри-</w:t>
            </w:r>
          </w:p>
          <w:p w:rsidR="00614845" w:rsidRDefault="00614845" w:rsidP="00030D2F">
            <w:pPr>
              <w:pStyle w:val="TableParagraph"/>
              <w:spacing w:before="7" w:line="222" w:lineRule="exact"/>
              <w:ind w:left="40"/>
              <w:rPr>
                <w:sz w:val="20"/>
              </w:rPr>
            </w:pPr>
            <w:r>
              <w:rPr>
                <w:color w:val="231F20"/>
                <w:sz w:val="20"/>
              </w:rPr>
              <w:t>ємства</w:t>
            </w:r>
          </w:p>
        </w:tc>
        <w:tc>
          <w:tcPr>
            <w:tcW w:w="63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6"/>
              <w:rPr>
                <w:rFonts w:ascii="Arial"/>
                <w:i/>
                <w:sz w:val="30"/>
              </w:rPr>
            </w:pPr>
          </w:p>
          <w:p w:rsidR="00614845" w:rsidRDefault="00614845" w:rsidP="00030D2F">
            <w:pPr>
              <w:pStyle w:val="TableParagraph"/>
              <w:ind w:left="13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500</w:t>
            </w:r>
          </w:p>
        </w:tc>
        <w:tc>
          <w:tcPr>
            <w:tcW w:w="3304" w:type="dxa"/>
          </w:tcPr>
          <w:p w:rsidR="00614845" w:rsidRDefault="00614845" w:rsidP="00030D2F">
            <w:pPr>
              <w:pStyle w:val="TableParagraph"/>
              <w:spacing w:before="124" w:line="247" w:lineRule="auto"/>
              <w:ind w:left="40" w:right="2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Річний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721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Дохід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 в асоційовані підприєм-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ства»</w:t>
            </w:r>
            <w:r>
              <w:rPr>
                <w:color w:val="231F20"/>
                <w:spacing w:val="4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4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792</w:t>
            </w:r>
          </w:p>
          <w:p w:rsidR="00614845" w:rsidRDefault="00614845" w:rsidP="00030D2F">
            <w:pPr>
              <w:pStyle w:val="TableParagraph"/>
              <w:spacing w:before="3"/>
              <w:ind w:left="40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Результат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фінансових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операцій»</w:t>
            </w:r>
          </w:p>
        </w:tc>
        <w:tc>
          <w:tcPr>
            <w:tcW w:w="3078" w:type="dxa"/>
          </w:tcPr>
          <w:p w:rsidR="00614845" w:rsidRDefault="00614845" w:rsidP="00030D2F">
            <w:pPr>
              <w:pStyle w:val="TableParagraph"/>
              <w:spacing w:before="124" w:line="247" w:lineRule="auto"/>
              <w:ind w:left="40" w:right="26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Річний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оборот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792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понденції з </w:t>
            </w:r>
            <w:r>
              <w:rPr>
                <w:rFonts w:ascii="Arial" w:hAnsi="Arial"/>
                <w:b/>
                <w:color w:val="231F20"/>
                <w:sz w:val="20"/>
              </w:rPr>
              <w:t>Кт 961 «</w:t>
            </w:r>
            <w:r>
              <w:rPr>
                <w:color w:val="231F20"/>
                <w:sz w:val="20"/>
              </w:rPr>
              <w:t>Втрати від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 в асоційовані підпри-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ємства»</w:t>
            </w:r>
          </w:p>
        </w:tc>
      </w:tr>
      <w:tr w:rsidR="00614845" w:rsidTr="00030D2F">
        <w:trPr>
          <w:trHeight w:val="739"/>
        </w:trPr>
        <w:tc>
          <w:tcPr>
            <w:tcW w:w="2161" w:type="dxa"/>
          </w:tcPr>
          <w:p w:rsidR="00614845" w:rsidRDefault="00614845" w:rsidP="00030D2F">
            <w:pPr>
              <w:pStyle w:val="TableParagraph"/>
              <w:spacing w:before="9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" w:line="240" w:lineRule="atLeast"/>
              <w:ind w:left="40" w:right="335" w:firstLine="6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 дочірні підприєм-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ства</w:t>
            </w:r>
          </w:p>
        </w:tc>
        <w:tc>
          <w:tcPr>
            <w:tcW w:w="631" w:type="dxa"/>
          </w:tcPr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  <w:sz w:val="32"/>
              </w:rPr>
            </w:pPr>
          </w:p>
          <w:p w:rsidR="00614845" w:rsidRDefault="00614845" w:rsidP="00030D2F">
            <w:pPr>
              <w:pStyle w:val="TableParagraph"/>
              <w:ind w:left="13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510</w:t>
            </w:r>
          </w:p>
        </w:tc>
        <w:tc>
          <w:tcPr>
            <w:tcW w:w="3304" w:type="dxa"/>
          </w:tcPr>
          <w:p w:rsidR="00614845" w:rsidRDefault="00614845" w:rsidP="00030D2F">
            <w:pPr>
              <w:pStyle w:val="TableParagraph"/>
              <w:spacing w:line="240" w:lineRule="atLeast"/>
              <w:ind w:left="40" w:right="26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Річний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723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Дохід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інвестицій</w:t>
            </w:r>
            <w:r>
              <w:rPr>
                <w:color w:val="231F20"/>
                <w:spacing w:val="3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3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дочірні</w:t>
            </w:r>
            <w:r>
              <w:rPr>
                <w:color w:val="231F20"/>
                <w:spacing w:val="3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підприємства»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792</w:t>
            </w:r>
          </w:p>
        </w:tc>
        <w:tc>
          <w:tcPr>
            <w:tcW w:w="3078" w:type="dxa"/>
          </w:tcPr>
          <w:p w:rsidR="00614845" w:rsidRDefault="00614845" w:rsidP="00030D2F">
            <w:pPr>
              <w:pStyle w:val="TableParagraph"/>
              <w:spacing w:line="240" w:lineRule="atLeast"/>
              <w:ind w:left="40" w:right="26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Річний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оборот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792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понденції з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 963 «</w:t>
            </w:r>
            <w:r>
              <w:rPr>
                <w:color w:val="231F20"/>
                <w:w w:val="95"/>
                <w:sz w:val="20"/>
              </w:rPr>
              <w:t>Втрати від ін-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вестицій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дочірні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підприємства»</w:t>
            </w:r>
          </w:p>
        </w:tc>
      </w:tr>
      <w:tr w:rsidR="00614845" w:rsidTr="00030D2F">
        <w:trPr>
          <w:trHeight w:val="1455"/>
        </w:trPr>
        <w:tc>
          <w:tcPr>
            <w:tcW w:w="216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0"/>
              <w:rPr>
                <w:rFonts w:ascii="Arial"/>
                <w:i/>
                <w:sz w:val="30"/>
              </w:rPr>
            </w:pPr>
          </w:p>
          <w:p w:rsidR="00614845" w:rsidRDefault="00614845" w:rsidP="00030D2F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–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спільну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діяльність</w:t>
            </w:r>
          </w:p>
        </w:tc>
        <w:tc>
          <w:tcPr>
            <w:tcW w:w="631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0"/>
              <w:rPr>
                <w:rFonts w:ascii="Arial"/>
                <w:i/>
                <w:sz w:val="30"/>
              </w:rPr>
            </w:pPr>
          </w:p>
          <w:p w:rsidR="00614845" w:rsidRDefault="00614845" w:rsidP="00030D2F">
            <w:pPr>
              <w:pStyle w:val="TableParagraph"/>
              <w:ind w:left="136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520</w:t>
            </w:r>
          </w:p>
        </w:tc>
        <w:tc>
          <w:tcPr>
            <w:tcW w:w="6382" w:type="dxa"/>
            <w:gridSpan w:val="2"/>
          </w:tcPr>
          <w:p w:rsidR="00614845" w:rsidRDefault="00614845" w:rsidP="00030D2F">
            <w:pPr>
              <w:pStyle w:val="TableParagraph"/>
              <w:spacing w:line="240" w:lineRule="atLeast"/>
              <w:ind w:left="40" w:right="25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Повторимо: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спільної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зі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створенням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юридичної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особи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ЦКУ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 передбачено, а без створення жодного відношення до фінансових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інвестицій немає. Однак Планом рахунків до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рахунків 72 «</w:t>
            </w:r>
            <w:r>
              <w:rPr>
                <w:color w:val="231F20"/>
                <w:w w:val="95"/>
                <w:sz w:val="20"/>
              </w:rPr>
              <w:t>Дохід від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капіталі»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96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Втрати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участі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капіталі»</w:t>
            </w:r>
            <w:r>
              <w:rPr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встановлено</w:t>
            </w:r>
            <w:r>
              <w:rPr>
                <w:color w:val="231F20"/>
                <w:spacing w:val="-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субра-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 xml:space="preserve">хунки для обліку інвестицій у спільну діяльність: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 xml:space="preserve">722 </w:t>
            </w:r>
            <w:r>
              <w:rPr>
                <w:color w:val="231F20"/>
                <w:w w:val="90"/>
                <w:sz w:val="20"/>
              </w:rPr>
              <w:t>«Дохід від спільної</w:t>
            </w:r>
            <w:r>
              <w:rPr>
                <w:color w:val="231F20"/>
                <w:spacing w:val="1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діяльності»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962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Втрати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спільної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діяльності»</w:t>
            </w:r>
          </w:p>
        </w:tc>
      </w:tr>
    </w:tbl>
    <w:p w:rsidR="00614845" w:rsidRDefault="00614845" w:rsidP="00614845">
      <w:pPr>
        <w:spacing w:line="240" w:lineRule="atLeast"/>
        <w:jc w:val="both"/>
        <w:rPr>
          <w:sz w:val="20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pStyle w:val="a3"/>
        <w:spacing w:before="6"/>
        <w:rPr>
          <w:rFonts w:ascii="Arial"/>
          <w:i/>
          <w:sz w:val="28"/>
        </w:rPr>
      </w:pPr>
    </w:p>
    <w:p w:rsidR="00614845" w:rsidRDefault="00614845" w:rsidP="00614845">
      <w:pPr>
        <w:spacing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6.5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623"/>
        <w:gridCol w:w="3306"/>
        <w:gridCol w:w="3074"/>
      </w:tblGrid>
      <w:tr w:rsidR="00614845" w:rsidTr="00030D2F">
        <w:trPr>
          <w:trHeight w:val="607"/>
        </w:trPr>
        <w:tc>
          <w:tcPr>
            <w:tcW w:w="2168" w:type="dxa"/>
          </w:tcPr>
          <w:p w:rsidR="00614845" w:rsidRDefault="00614845" w:rsidP="00030D2F">
            <w:pPr>
              <w:pStyle w:val="TableParagraph"/>
              <w:spacing w:before="64" w:line="249" w:lineRule="auto"/>
              <w:ind w:left="598" w:hanging="1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Найменування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показника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spacing w:before="64" w:line="249" w:lineRule="auto"/>
              <w:ind w:left="40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</w:p>
        </w:tc>
        <w:tc>
          <w:tcPr>
            <w:tcW w:w="3306" w:type="dxa"/>
          </w:tcPr>
          <w:p w:rsidR="00614845" w:rsidRDefault="00614845" w:rsidP="00030D2F">
            <w:pPr>
              <w:pStyle w:val="TableParagraph"/>
              <w:spacing w:before="184"/>
              <w:ind w:left="1260" w:right="124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Доходи</w:t>
            </w:r>
          </w:p>
        </w:tc>
        <w:tc>
          <w:tcPr>
            <w:tcW w:w="3074" w:type="dxa"/>
          </w:tcPr>
          <w:p w:rsidR="00614845" w:rsidRDefault="00614845" w:rsidP="00030D2F">
            <w:pPr>
              <w:pStyle w:val="TableParagraph"/>
              <w:spacing w:before="184"/>
              <w:ind w:left="1109" w:right="109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Витрати</w:t>
            </w:r>
          </w:p>
        </w:tc>
      </w:tr>
      <w:tr w:rsidR="00614845" w:rsidTr="00030D2F">
        <w:trPr>
          <w:trHeight w:val="751"/>
        </w:trPr>
        <w:tc>
          <w:tcPr>
            <w:tcW w:w="2791" w:type="dxa"/>
            <w:gridSpan w:val="2"/>
          </w:tcPr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ind w:left="914" w:right="90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Примітка</w:t>
            </w:r>
          </w:p>
        </w:tc>
        <w:tc>
          <w:tcPr>
            <w:tcW w:w="3306" w:type="dxa"/>
          </w:tcPr>
          <w:p w:rsidR="00614845" w:rsidRDefault="00614845" w:rsidP="00030D2F">
            <w:pPr>
              <w:pStyle w:val="TableParagraph"/>
              <w:spacing w:before="6" w:line="240" w:lineRule="atLeast"/>
              <w:ind w:left="4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Сума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показників</w:t>
            </w:r>
            <w:r>
              <w:rPr>
                <w:rFonts w:ascii="Arial" w:hAnsi="Arial"/>
                <w:i/>
                <w:color w:val="231F20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рядків</w:t>
            </w:r>
            <w:r>
              <w:rPr>
                <w:rFonts w:ascii="Arial" w:hAnsi="Arial"/>
                <w:i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500–520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цієї</w:t>
            </w:r>
            <w:r>
              <w:rPr>
                <w:rFonts w:ascii="Arial" w:hAnsi="Arial"/>
                <w:i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графи</w:t>
            </w:r>
            <w:r>
              <w:rPr>
                <w:rFonts w:ascii="Arial" w:hAnsi="Arial"/>
                <w:i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дорівнює</w:t>
            </w:r>
            <w:r>
              <w:rPr>
                <w:rFonts w:ascii="Arial" w:hAnsi="Arial"/>
                <w:i/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значенню</w:t>
            </w:r>
            <w:r>
              <w:rPr>
                <w:rFonts w:ascii="Arial" w:hAnsi="Arial"/>
                <w:i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ряд-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ка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2200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графи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</w:t>
            </w:r>
          </w:p>
        </w:tc>
        <w:tc>
          <w:tcPr>
            <w:tcW w:w="3074" w:type="dxa"/>
          </w:tcPr>
          <w:p w:rsidR="00614845" w:rsidRDefault="00614845" w:rsidP="00030D2F">
            <w:pPr>
              <w:pStyle w:val="TableParagraph"/>
              <w:spacing w:before="6" w:line="240" w:lineRule="atLeast"/>
              <w:ind w:left="41" w:right="24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Сума показників рядків 500–520</w:t>
            </w:r>
            <w:r>
              <w:rPr>
                <w:rFonts w:ascii="Arial" w:hAnsi="Arial"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цієї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графи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дорівнює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значенню</w:t>
            </w:r>
            <w:r>
              <w:rPr>
                <w:rFonts w:ascii="Arial" w:hAnsi="Arial"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рядка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2255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графи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</w:t>
            </w:r>
          </w:p>
        </w:tc>
      </w:tr>
      <w:tr w:rsidR="00614845" w:rsidTr="00030D2F">
        <w:trPr>
          <w:trHeight w:val="730"/>
        </w:trPr>
        <w:tc>
          <w:tcPr>
            <w:tcW w:w="2168" w:type="dxa"/>
          </w:tcPr>
          <w:p w:rsidR="00614845" w:rsidRDefault="00614845" w:rsidP="00030D2F">
            <w:pPr>
              <w:pStyle w:val="TableParagraph"/>
              <w:spacing w:line="240" w:lineRule="exact"/>
              <w:ind w:left="69" w:right="56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В. Інші фінансові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доходи</w:t>
            </w:r>
            <w:r>
              <w:rPr>
                <w:rFonts w:ascii="Arial" w:hAnsi="Arial"/>
                <w:b/>
                <w:color w:val="231F20"/>
                <w:spacing w:val="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та</w:t>
            </w:r>
            <w:r>
              <w:rPr>
                <w:rFonts w:ascii="Arial" w:hAnsi="Arial"/>
                <w:b/>
                <w:color w:val="231F20"/>
                <w:spacing w:val="1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витрати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Дивіденди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spacing w:before="4"/>
              <w:rPr>
                <w:rFonts w:ascii="Arial"/>
                <w:i/>
                <w:sz w:val="21"/>
              </w:rPr>
            </w:pPr>
          </w:p>
          <w:p w:rsidR="00614845" w:rsidRDefault="00614845" w:rsidP="00030D2F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530</w:t>
            </w:r>
          </w:p>
        </w:tc>
        <w:tc>
          <w:tcPr>
            <w:tcW w:w="3306" w:type="dxa"/>
          </w:tcPr>
          <w:p w:rsidR="00614845" w:rsidRDefault="00614845" w:rsidP="00030D2F">
            <w:pPr>
              <w:pStyle w:val="TableParagraph"/>
              <w:spacing w:before="6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Річний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731</w:t>
            </w:r>
          </w:p>
          <w:p w:rsidR="00614845" w:rsidRDefault="00614845" w:rsidP="00030D2F">
            <w:pPr>
              <w:pStyle w:val="TableParagraph"/>
              <w:spacing w:before="7"/>
              <w:ind w:left="40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«Дивіденди</w:t>
            </w:r>
            <w:r>
              <w:rPr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одержані»</w:t>
            </w:r>
          </w:p>
          <w:p w:rsidR="00614845" w:rsidRDefault="00614845" w:rsidP="00030D2F">
            <w:pPr>
              <w:pStyle w:val="TableParagraph"/>
              <w:spacing w:before="8" w:line="224" w:lineRule="exact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792</w:t>
            </w:r>
          </w:p>
        </w:tc>
        <w:tc>
          <w:tcPr>
            <w:tcW w:w="3074" w:type="dxa"/>
          </w:tcPr>
          <w:p w:rsidR="00614845" w:rsidRDefault="00614845" w:rsidP="00030D2F">
            <w:pPr>
              <w:pStyle w:val="TableParagraph"/>
              <w:spacing w:before="4"/>
              <w:rPr>
                <w:rFonts w:ascii="Arial"/>
                <w:i/>
                <w:sz w:val="21"/>
              </w:rPr>
            </w:pPr>
          </w:p>
          <w:p w:rsidR="00614845" w:rsidRDefault="00614845" w:rsidP="00030D2F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color w:val="231F20"/>
                <w:w w:val="88"/>
                <w:sz w:val="20"/>
              </w:rPr>
              <w:t>х</w:t>
            </w:r>
          </w:p>
        </w:tc>
      </w:tr>
      <w:tr w:rsidR="00614845" w:rsidTr="00030D2F">
        <w:trPr>
          <w:trHeight w:val="1924"/>
        </w:trPr>
        <w:tc>
          <w:tcPr>
            <w:tcW w:w="2168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  <w:sz w:val="29"/>
              </w:rPr>
            </w:pPr>
          </w:p>
          <w:p w:rsidR="00614845" w:rsidRDefault="00614845" w:rsidP="00030D2F">
            <w:pPr>
              <w:pStyle w:val="TableParagraph"/>
              <w:ind w:left="697"/>
              <w:rPr>
                <w:sz w:val="20"/>
              </w:rPr>
            </w:pPr>
            <w:r>
              <w:rPr>
                <w:color w:val="231F20"/>
                <w:sz w:val="20"/>
              </w:rPr>
              <w:t>Відсотки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  <w:sz w:val="29"/>
              </w:rPr>
            </w:pPr>
          </w:p>
          <w:p w:rsidR="00614845" w:rsidRDefault="00614845" w:rsidP="00030D2F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540</w:t>
            </w:r>
          </w:p>
        </w:tc>
        <w:tc>
          <w:tcPr>
            <w:tcW w:w="3306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  <w:sz w:val="29"/>
              </w:rPr>
            </w:pPr>
          </w:p>
          <w:p w:rsidR="00614845" w:rsidRDefault="00614845" w:rsidP="00030D2F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231F20"/>
                <w:w w:val="88"/>
                <w:sz w:val="20"/>
              </w:rPr>
              <w:t>х</w:t>
            </w:r>
          </w:p>
        </w:tc>
        <w:tc>
          <w:tcPr>
            <w:tcW w:w="3074" w:type="dxa"/>
          </w:tcPr>
          <w:p w:rsidR="00614845" w:rsidRDefault="00614845" w:rsidP="00030D2F">
            <w:pPr>
              <w:pStyle w:val="TableParagraph"/>
              <w:spacing w:before="3" w:line="247" w:lineRule="auto"/>
              <w:ind w:left="41" w:right="2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Річний оборот за </w:t>
            </w:r>
            <w:r>
              <w:rPr>
                <w:rFonts w:ascii="Arial" w:hAnsi="Arial"/>
                <w:b/>
                <w:color w:val="231F20"/>
                <w:sz w:val="20"/>
              </w:rPr>
              <w:t>Дт 15, 23, 792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в кореспонденції з </w:t>
            </w:r>
            <w:r>
              <w:rPr>
                <w:rFonts w:ascii="Arial" w:hAnsi="Arial"/>
                <w:b/>
                <w:color w:val="231F20"/>
                <w:sz w:val="20"/>
              </w:rPr>
              <w:t>Кт 951 «</w:t>
            </w:r>
            <w:r>
              <w:rPr>
                <w:color w:val="231F20"/>
                <w:sz w:val="20"/>
              </w:rPr>
              <w:t>Від-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сотки за кредит», </w:t>
            </w:r>
            <w:r>
              <w:rPr>
                <w:rFonts w:ascii="Arial" w:hAnsi="Arial"/>
                <w:b/>
                <w:color w:val="231F20"/>
                <w:sz w:val="20"/>
              </w:rPr>
              <w:t>952 «</w:t>
            </w:r>
            <w:r>
              <w:rPr>
                <w:color w:val="231F20"/>
                <w:sz w:val="20"/>
              </w:rPr>
              <w:t>Інші фі-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нансові витрати» (вибірково 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даними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аналітичного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відсотків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договора-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кредитування,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відсотками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</w:p>
          <w:p w:rsidR="00614845" w:rsidRDefault="00614845" w:rsidP="00030D2F">
            <w:pPr>
              <w:pStyle w:val="TableParagraph"/>
              <w:spacing w:before="5" w:line="221" w:lineRule="exact"/>
              <w:ind w:left="41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власними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векселями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тощо)</w:t>
            </w:r>
          </w:p>
        </w:tc>
      </w:tr>
      <w:tr w:rsidR="00614845" w:rsidTr="00030D2F">
        <w:trPr>
          <w:trHeight w:val="950"/>
        </w:trPr>
        <w:tc>
          <w:tcPr>
            <w:tcW w:w="2168" w:type="dxa"/>
          </w:tcPr>
          <w:p w:rsidR="00614845" w:rsidRDefault="00614845" w:rsidP="00030D2F">
            <w:pPr>
              <w:pStyle w:val="TableParagraph"/>
              <w:spacing w:before="6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39" w:right="447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 xml:space="preserve">Фінансова </w:t>
            </w:r>
            <w:r>
              <w:rPr>
                <w:color w:val="231F20"/>
                <w:sz w:val="20"/>
              </w:rPr>
              <w:t>оренда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spacing w:before="11"/>
              <w:rPr>
                <w:rFonts w:ascii="Arial"/>
                <w:i/>
                <w:sz w:val="30"/>
              </w:rPr>
            </w:pPr>
          </w:p>
          <w:p w:rsidR="00614845" w:rsidRDefault="00614845" w:rsidP="00030D2F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550</w:t>
            </w:r>
          </w:p>
        </w:tc>
        <w:tc>
          <w:tcPr>
            <w:tcW w:w="3306" w:type="dxa"/>
          </w:tcPr>
          <w:p w:rsidR="00614845" w:rsidRDefault="00614845" w:rsidP="00030D2F">
            <w:pPr>
              <w:pStyle w:val="TableParagraph"/>
              <w:spacing w:line="247" w:lineRule="auto"/>
              <w:ind w:left="40" w:right="80"/>
              <w:rPr>
                <w:sz w:val="20"/>
              </w:rPr>
            </w:pPr>
            <w:r>
              <w:rPr>
                <w:color w:val="231F20"/>
                <w:sz w:val="20"/>
              </w:rPr>
              <w:t>Річний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732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«Відсотки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одержані»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(вибірково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аналітич-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ними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даними)</w:t>
            </w:r>
          </w:p>
          <w:p w:rsidR="00614845" w:rsidRDefault="00614845" w:rsidP="00030D2F">
            <w:pPr>
              <w:pStyle w:val="TableParagraph"/>
              <w:spacing w:line="215" w:lineRule="exact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792</w:t>
            </w:r>
          </w:p>
        </w:tc>
        <w:tc>
          <w:tcPr>
            <w:tcW w:w="3074" w:type="dxa"/>
          </w:tcPr>
          <w:p w:rsidR="00614845" w:rsidRDefault="00614845" w:rsidP="00030D2F">
            <w:pPr>
              <w:pStyle w:val="TableParagraph"/>
              <w:spacing w:line="228" w:lineRule="exact"/>
              <w:ind w:left="41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Річний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792</w:t>
            </w:r>
          </w:p>
          <w:p w:rsidR="00614845" w:rsidRDefault="00614845" w:rsidP="00030D2F">
            <w:pPr>
              <w:pStyle w:val="TableParagraph"/>
              <w:spacing w:line="240" w:lineRule="atLeast"/>
              <w:ind w:left="41" w:right="2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у кореспонденції із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Кт 952 </w:t>
            </w:r>
            <w:r>
              <w:rPr>
                <w:color w:val="231F20"/>
                <w:sz w:val="20"/>
              </w:rPr>
              <w:t>(ви-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бірково за даними аналітичного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обліку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фіноренди)</w:t>
            </w:r>
          </w:p>
        </w:tc>
      </w:tr>
      <w:tr w:rsidR="00614845" w:rsidTr="00030D2F">
        <w:trPr>
          <w:trHeight w:val="1679"/>
        </w:trPr>
        <w:tc>
          <w:tcPr>
            <w:tcW w:w="2168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2"/>
              <w:rPr>
                <w:rFonts w:ascii="Arial"/>
                <w:i/>
                <w:sz w:val="30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фінансові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доходи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560</w:t>
            </w:r>
          </w:p>
        </w:tc>
        <w:tc>
          <w:tcPr>
            <w:tcW w:w="3306" w:type="dxa"/>
          </w:tcPr>
          <w:p w:rsidR="00614845" w:rsidRDefault="00614845" w:rsidP="00030D2F">
            <w:pPr>
              <w:pStyle w:val="TableParagraph"/>
              <w:spacing w:line="247" w:lineRule="auto"/>
              <w:ind w:left="4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Річний оборот за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Дт 732 </w:t>
            </w:r>
            <w:r>
              <w:rPr>
                <w:color w:val="231F20"/>
                <w:sz w:val="20"/>
              </w:rPr>
              <w:t>(вибір-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ково за аналітичним даними: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відсотки,</w:t>
            </w:r>
            <w:r>
              <w:rPr>
                <w:color w:val="231F20"/>
                <w:spacing w:val="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одержані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облігаціями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або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іншими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цінними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паперами,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обліковують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субрахунку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732,</w:t>
            </w:r>
            <w:r>
              <w:rPr>
                <w:rFonts w:ascii="Arial" w:hAnsi="Arial"/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винятком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фіноренди),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733</w:t>
            </w:r>
            <w:r>
              <w:rPr>
                <w:rFonts w:ascii="Arial" w:hAnsi="Arial"/>
                <w:b/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корес-</w:t>
            </w:r>
          </w:p>
          <w:p w:rsidR="00614845" w:rsidRDefault="00614845" w:rsidP="00030D2F">
            <w:pPr>
              <w:pStyle w:val="TableParagraph"/>
              <w:spacing w:before="5" w:line="219" w:lineRule="exact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понденції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792</w:t>
            </w:r>
          </w:p>
        </w:tc>
        <w:tc>
          <w:tcPr>
            <w:tcW w:w="3074" w:type="dxa"/>
          </w:tcPr>
          <w:p w:rsidR="00614845" w:rsidRDefault="00614845" w:rsidP="00030D2F">
            <w:pPr>
              <w:pStyle w:val="TableParagraph"/>
              <w:spacing w:before="10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ind w:left="41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Річний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792</w:t>
            </w:r>
          </w:p>
          <w:p w:rsidR="00614845" w:rsidRDefault="00614845" w:rsidP="00030D2F">
            <w:pPr>
              <w:pStyle w:val="TableParagraph"/>
              <w:spacing w:before="8" w:line="247" w:lineRule="auto"/>
              <w:ind w:left="41" w:right="2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кореспонденції з </w:t>
            </w:r>
            <w:r>
              <w:rPr>
                <w:rFonts w:ascii="Arial" w:hAnsi="Arial"/>
                <w:b/>
                <w:color w:val="231F20"/>
                <w:sz w:val="20"/>
              </w:rPr>
              <w:t>Кт 951, 952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(вибірково за даними аналітично-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го обліку в частині операцій, не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включених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рядків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540–560)</w:t>
            </w:r>
          </w:p>
        </w:tc>
      </w:tr>
      <w:tr w:rsidR="00614845" w:rsidTr="00030D2F">
        <w:trPr>
          <w:trHeight w:val="1005"/>
        </w:trPr>
        <w:tc>
          <w:tcPr>
            <w:tcW w:w="2791" w:type="dxa"/>
            <w:gridSpan w:val="2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30"/>
              <w:ind w:left="914" w:right="904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Примітка</w:t>
            </w:r>
          </w:p>
        </w:tc>
        <w:tc>
          <w:tcPr>
            <w:tcW w:w="3306" w:type="dxa"/>
          </w:tcPr>
          <w:p w:rsidR="00614845" w:rsidRDefault="00614845" w:rsidP="00030D2F">
            <w:pPr>
              <w:pStyle w:val="TableParagraph"/>
              <w:spacing w:before="143" w:line="249" w:lineRule="auto"/>
              <w:ind w:left="40" w:right="2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Сума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показників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рядків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530–560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цієї</w:t>
            </w:r>
            <w:r>
              <w:rPr>
                <w:rFonts w:ascii="Arial" w:hAnsi="Arial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>графи</w:t>
            </w:r>
            <w:r>
              <w:rPr>
                <w:rFonts w:ascii="Arial" w:hAnsi="Arial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дорівнює</w:t>
            </w:r>
            <w:r>
              <w:rPr>
                <w:rFonts w:ascii="Arial" w:hAnsi="Arial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значенню</w:t>
            </w:r>
            <w:r>
              <w:rPr>
                <w:rFonts w:ascii="Arial" w:hAnsi="Arial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ряд-</w:t>
            </w:r>
            <w:r>
              <w:rPr>
                <w:rFonts w:ascii="Arial" w:hAnsi="Arial"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ка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2220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графи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</w:t>
            </w:r>
          </w:p>
        </w:tc>
        <w:tc>
          <w:tcPr>
            <w:tcW w:w="3074" w:type="dxa"/>
          </w:tcPr>
          <w:p w:rsidR="00614845" w:rsidRDefault="00614845" w:rsidP="00030D2F">
            <w:pPr>
              <w:pStyle w:val="TableParagraph"/>
              <w:spacing w:before="23" w:line="249" w:lineRule="auto"/>
              <w:ind w:left="41" w:right="24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Сума показників рядків 540–560</w:t>
            </w:r>
            <w:r>
              <w:rPr>
                <w:rFonts w:ascii="Arial" w:hAnsi="Arial"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цієї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графи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дорівнює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значенню</w:t>
            </w:r>
            <w:r>
              <w:rPr>
                <w:rFonts w:ascii="Arial" w:hAnsi="Arial"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рядка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2250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графи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</w:t>
            </w:r>
          </w:p>
          <w:p w:rsidR="00614845" w:rsidRDefault="00614845" w:rsidP="00030D2F">
            <w:pPr>
              <w:pStyle w:val="TableParagraph"/>
              <w:spacing w:before="3"/>
              <w:ind w:left="41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+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рядки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342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та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633</w:t>
            </w:r>
            <w:r>
              <w:rPr>
                <w:rFonts w:ascii="Arial" w:hAnsi="Arial"/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5</w:t>
            </w:r>
          </w:p>
        </w:tc>
      </w:tr>
      <w:tr w:rsidR="00614845" w:rsidTr="00030D2F">
        <w:trPr>
          <w:trHeight w:val="1159"/>
        </w:trPr>
        <w:tc>
          <w:tcPr>
            <w:tcW w:w="2168" w:type="dxa"/>
          </w:tcPr>
          <w:p w:rsidR="00614845" w:rsidRDefault="00614845" w:rsidP="00030D2F">
            <w:pPr>
              <w:pStyle w:val="TableParagraph"/>
              <w:spacing w:before="100" w:line="249" w:lineRule="auto"/>
              <w:ind w:left="429" w:right="41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Г.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Інші</w:t>
            </w:r>
            <w:r>
              <w:rPr>
                <w:rFonts w:ascii="Arial" w:hAnsi="Arial"/>
                <w:b/>
                <w:color w:val="231F20"/>
                <w:spacing w:val="1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доходи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та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витрати</w:t>
            </w:r>
          </w:p>
          <w:p w:rsidR="00614845" w:rsidRDefault="00614845" w:rsidP="00030D2F">
            <w:pPr>
              <w:pStyle w:val="TableParagraph"/>
              <w:spacing w:before="2" w:line="247" w:lineRule="auto"/>
              <w:ind w:left="69" w:right="56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Реалізація</w:t>
            </w:r>
            <w:r>
              <w:rPr>
                <w:color w:val="231F20"/>
                <w:spacing w:val="2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фінансових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інвестицій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right="118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570</w:t>
            </w:r>
          </w:p>
        </w:tc>
        <w:tc>
          <w:tcPr>
            <w:tcW w:w="3306" w:type="dxa"/>
          </w:tcPr>
          <w:p w:rsidR="00614845" w:rsidRDefault="00614845" w:rsidP="00030D2F">
            <w:pPr>
              <w:pStyle w:val="TableParagraph"/>
              <w:spacing w:before="100" w:line="247" w:lineRule="auto"/>
              <w:ind w:left="40" w:right="2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Річний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741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Дохід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реалізації фінансових інвестицій» у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кореспонденції з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Кт 793 </w:t>
            </w:r>
            <w:r>
              <w:rPr>
                <w:color w:val="231F20"/>
                <w:w w:val="95"/>
                <w:sz w:val="20"/>
              </w:rPr>
              <w:t>«Результат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іншої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звичайної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діяльності»</w:t>
            </w:r>
          </w:p>
        </w:tc>
        <w:tc>
          <w:tcPr>
            <w:tcW w:w="3074" w:type="dxa"/>
          </w:tcPr>
          <w:p w:rsidR="00614845" w:rsidRDefault="00614845" w:rsidP="00030D2F">
            <w:pPr>
              <w:pStyle w:val="TableParagraph"/>
              <w:spacing w:before="100" w:line="247" w:lineRule="auto"/>
              <w:ind w:left="41" w:right="24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Річний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оборот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793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понденції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971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Собівартість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реалізованих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фінансових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інвес-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тицій»</w:t>
            </w:r>
          </w:p>
        </w:tc>
      </w:tr>
      <w:tr w:rsidR="00614845" w:rsidTr="00030D2F">
        <w:trPr>
          <w:trHeight w:val="1679"/>
        </w:trPr>
        <w:tc>
          <w:tcPr>
            <w:tcW w:w="2168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2"/>
              <w:rPr>
                <w:rFonts w:ascii="Arial"/>
                <w:i/>
                <w:sz w:val="30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39" w:right="2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Доходи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об’єднання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580</w:t>
            </w:r>
          </w:p>
        </w:tc>
        <w:tc>
          <w:tcPr>
            <w:tcW w:w="3306" w:type="dxa"/>
          </w:tcPr>
          <w:p w:rsidR="00614845" w:rsidRDefault="00614845" w:rsidP="00030D2F">
            <w:pPr>
              <w:pStyle w:val="TableParagraph"/>
              <w:spacing w:line="247" w:lineRule="auto"/>
              <w:ind w:left="40" w:right="2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Річний оборот за </w:t>
            </w:r>
            <w:r>
              <w:rPr>
                <w:rFonts w:ascii="Arial" w:hAnsi="Arial"/>
                <w:b/>
                <w:color w:val="231F20"/>
                <w:sz w:val="20"/>
              </w:rPr>
              <w:t>Дт рахунків ак-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тивів</w:t>
            </w:r>
            <w:r>
              <w:rPr>
                <w:rFonts w:ascii="Arial" w:hAnsi="Arial"/>
                <w:b/>
                <w:color w:val="231F20"/>
                <w:spacing w:val="4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4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4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746</w:t>
            </w:r>
          </w:p>
          <w:p w:rsidR="00614845" w:rsidRDefault="00614845" w:rsidP="00030D2F">
            <w:pPr>
              <w:pStyle w:val="TableParagraph"/>
              <w:spacing w:before="2" w:line="247" w:lineRule="auto"/>
              <w:ind w:left="40" w:right="2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Інші доходи» (на суму перевищен-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ня справедливої </w:t>
            </w:r>
            <w:r>
              <w:rPr>
                <w:color w:val="231F20"/>
                <w:sz w:val="20"/>
              </w:rPr>
              <w:t>(ринкової) варто-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сті купленого підприємства (чистих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активів)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сукупністю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</w:p>
          <w:p w:rsidR="00614845" w:rsidRDefault="00614845" w:rsidP="00030D2F">
            <w:pPr>
              <w:pStyle w:val="TableParagraph"/>
              <w:spacing w:before="3" w:line="219" w:lineRule="exact"/>
              <w:ind w:left="4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об’єднання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</w:t>
            </w:r>
            <w:r>
              <w:rPr>
                <w:color w:val="231F20"/>
                <w:spacing w:val="1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тощо)</w:t>
            </w:r>
          </w:p>
        </w:tc>
        <w:tc>
          <w:tcPr>
            <w:tcW w:w="3074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7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231F20"/>
                <w:w w:val="88"/>
                <w:sz w:val="20"/>
              </w:rPr>
              <w:t>х</w:t>
            </w:r>
          </w:p>
        </w:tc>
      </w:tr>
      <w:tr w:rsidR="00614845" w:rsidTr="00030D2F">
        <w:trPr>
          <w:trHeight w:val="875"/>
        </w:trPr>
        <w:tc>
          <w:tcPr>
            <w:tcW w:w="2168" w:type="dxa"/>
          </w:tcPr>
          <w:p w:rsidR="00614845" w:rsidRDefault="00614845" w:rsidP="00030D2F">
            <w:pPr>
              <w:pStyle w:val="TableParagraph"/>
              <w:spacing w:before="2"/>
              <w:rPr>
                <w:rFonts w:ascii="Arial"/>
                <w:i/>
                <w:sz w:val="17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Результати оцінки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корисності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spacing w:before="7"/>
              <w:rPr>
                <w:rFonts w:ascii="Arial"/>
                <w:i/>
                <w:sz w:val="27"/>
              </w:rPr>
            </w:pPr>
          </w:p>
          <w:p w:rsidR="00614845" w:rsidRDefault="00614845" w:rsidP="00030D2F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590</w:t>
            </w:r>
          </w:p>
        </w:tc>
        <w:tc>
          <w:tcPr>
            <w:tcW w:w="3306" w:type="dxa"/>
          </w:tcPr>
          <w:p w:rsidR="00614845" w:rsidRDefault="00614845" w:rsidP="00030D2F">
            <w:pPr>
              <w:pStyle w:val="TableParagraph"/>
              <w:spacing w:before="78" w:line="247" w:lineRule="auto"/>
              <w:ind w:left="40" w:right="20"/>
              <w:rPr>
                <w:sz w:val="20"/>
              </w:rPr>
            </w:pPr>
            <w:r>
              <w:rPr>
                <w:color w:val="231F20"/>
                <w:sz w:val="20"/>
              </w:rPr>
              <w:t>Річний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742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Дохід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відновлення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корисності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активів»</w:t>
            </w:r>
          </w:p>
          <w:p w:rsidR="00614845" w:rsidRDefault="00614845" w:rsidP="00030D2F">
            <w:pPr>
              <w:pStyle w:val="TableParagraph"/>
              <w:spacing w:before="1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і </w:t>
            </w:r>
            <w:r>
              <w:rPr>
                <w:rFonts w:ascii="Arial" w:hAnsi="Arial"/>
                <w:b/>
                <w:color w:val="231F20"/>
                <w:sz w:val="20"/>
              </w:rPr>
              <w:t>746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</w:t>
            </w:r>
          </w:p>
        </w:tc>
        <w:tc>
          <w:tcPr>
            <w:tcW w:w="3074" w:type="dxa"/>
          </w:tcPr>
          <w:p w:rsidR="00614845" w:rsidRDefault="00614845" w:rsidP="00030D2F">
            <w:pPr>
              <w:pStyle w:val="TableParagraph"/>
              <w:spacing w:before="78" w:line="247" w:lineRule="auto"/>
              <w:ind w:left="41" w:right="24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Річний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оборот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791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корес-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понденції з </w:t>
            </w:r>
            <w:r>
              <w:rPr>
                <w:rFonts w:ascii="Arial" w:hAnsi="Arial"/>
                <w:b/>
                <w:color w:val="231F20"/>
                <w:sz w:val="20"/>
              </w:rPr>
              <w:t>Кт 972 «</w:t>
            </w:r>
            <w:r>
              <w:rPr>
                <w:color w:val="231F20"/>
                <w:sz w:val="20"/>
              </w:rPr>
              <w:t>Втрати від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зменшення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корисності</w:t>
            </w:r>
            <w:r>
              <w:rPr>
                <w:color w:val="231F20"/>
                <w:spacing w:val="2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активів»</w:t>
            </w:r>
          </w:p>
        </w:tc>
      </w:tr>
      <w:tr w:rsidR="00614845" w:rsidTr="00030D2F">
        <w:trPr>
          <w:trHeight w:val="802"/>
        </w:trPr>
        <w:tc>
          <w:tcPr>
            <w:tcW w:w="2168" w:type="dxa"/>
          </w:tcPr>
          <w:p w:rsidR="00614845" w:rsidRDefault="00614845" w:rsidP="00030D2F">
            <w:pPr>
              <w:pStyle w:val="TableParagraph"/>
              <w:spacing w:before="162" w:line="247" w:lineRule="auto"/>
              <w:ind w:left="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Неопераційна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курсова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різниця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spacing w:before="5"/>
              <w:rPr>
                <w:rFonts w:ascii="Arial"/>
                <w:i/>
                <w:sz w:val="24"/>
              </w:rPr>
            </w:pPr>
          </w:p>
          <w:p w:rsidR="00614845" w:rsidRDefault="00614845" w:rsidP="00030D2F">
            <w:pPr>
              <w:pStyle w:val="TableParagraph"/>
              <w:spacing w:before="1"/>
              <w:ind w:right="11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600</w:t>
            </w:r>
          </w:p>
        </w:tc>
        <w:tc>
          <w:tcPr>
            <w:tcW w:w="3306" w:type="dxa"/>
          </w:tcPr>
          <w:p w:rsidR="00614845" w:rsidRDefault="00614845" w:rsidP="00030D2F">
            <w:pPr>
              <w:pStyle w:val="TableParagraph"/>
              <w:spacing w:before="42" w:line="247" w:lineRule="auto"/>
              <w:ind w:left="40" w:right="21"/>
              <w:rPr>
                <w:sz w:val="20"/>
              </w:rPr>
            </w:pPr>
            <w:r>
              <w:rPr>
                <w:color w:val="231F20"/>
                <w:sz w:val="20"/>
              </w:rPr>
              <w:t>Річний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744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Дохід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неопераційної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курсової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різниці»</w:t>
            </w:r>
          </w:p>
          <w:p w:rsidR="00614845" w:rsidRDefault="00614845" w:rsidP="00030D2F">
            <w:pPr>
              <w:pStyle w:val="TableParagraph"/>
              <w:spacing w:before="1"/>
              <w:ind w:left="40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793</w:t>
            </w:r>
          </w:p>
        </w:tc>
        <w:tc>
          <w:tcPr>
            <w:tcW w:w="3074" w:type="dxa"/>
          </w:tcPr>
          <w:p w:rsidR="00614845" w:rsidRDefault="00614845" w:rsidP="00030D2F">
            <w:pPr>
              <w:pStyle w:val="TableParagraph"/>
              <w:spacing w:before="42" w:line="247" w:lineRule="auto"/>
              <w:ind w:left="41" w:right="24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Річний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оборот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за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>793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корес-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понденції з </w:t>
            </w:r>
            <w:r>
              <w:rPr>
                <w:rFonts w:ascii="Arial" w:hAnsi="Arial"/>
                <w:b/>
                <w:color w:val="231F20"/>
                <w:sz w:val="20"/>
              </w:rPr>
              <w:t>Кт 974 «</w:t>
            </w:r>
            <w:r>
              <w:rPr>
                <w:color w:val="231F20"/>
                <w:sz w:val="20"/>
              </w:rPr>
              <w:t>Втрати від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неопераційних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курсових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різниць»</w:t>
            </w:r>
          </w:p>
        </w:tc>
      </w:tr>
      <w:tr w:rsidR="00614845" w:rsidTr="00030D2F">
        <w:trPr>
          <w:trHeight w:val="757"/>
        </w:trPr>
        <w:tc>
          <w:tcPr>
            <w:tcW w:w="2168" w:type="dxa"/>
          </w:tcPr>
          <w:p w:rsidR="00614845" w:rsidRDefault="00614845" w:rsidP="00030D2F">
            <w:pPr>
              <w:pStyle w:val="TableParagraph"/>
              <w:spacing w:before="139" w:line="247" w:lineRule="auto"/>
              <w:ind w:left="39" w:right="15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Безоплатно </w:t>
            </w:r>
            <w:r>
              <w:rPr>
                <w:color w:val="231F20"/>
                <w:spacing w:val="-1"/>
                <w:sz w:val="20"/>
              </w:rPr>
              <w:t>одержані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активи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ind w:right="119"/>
              <w:jc w:val="right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610</w:t>
            </w:r>
          </w:p>
        </w:tc>
        <w:tc>
          <w:tcPr>
            <w:tcW w:w="3306" w:type="dxa"/>
          </w:tcPr>
          <w:p w:rsidR="00614845" w:rsidRDefault="00614845" w:rsidP="00030D2F">
            <w:pPr>
              <w:pStyle w:val="TableParagraph"/>
              <w:spacing w:before="19" w:line="247" w:lineRule="auto"/>
              <w:ind w:left="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Річний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оборот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745</w:t>
            </w:r>
            <w:r>
              <w:rPr>
                <w:rFonts w:ascii="Arial" w:hAnsi="Arial"/>
                <w:b/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«</w:t>
            </w:r>
            <w:r>
              <w:rPr>
                <w:color w:val="231F20"/>
                <w:w w:val="95"/>
                <w:sz w:val="20"/>
              </w:rPr>
              <w:t>Дохід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безоплатно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одержаних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активів»</w:t>
            </w:r>
          </w:p>
          <w:p w:rsidR="00614845" w:rsidRDefault="00614845" w:rsidP="00030D2F">
            <w:pPr>
              <w:pStyle w:val="TableParagraph"/>
              <w:spacing w:before="2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793</w:t>
            </w:r>
          </w:p>
        </w:tc>
        <w:tc>
          <w:tcPr>
            <w:tcW w:w="3074" w:type="dxa"/>
          </w:tcPr>
          <w:p w:rsidR="00614845" w:rsidRDefault="00614845" w:rsidP="00030D2F">
            <w:pPr>
              <w:pStyle w:val="TableParagraph"/>
              <w:spacing w:before="6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231F20"/>
                <w:w w:val="88"/>
                <w:sz w:val="20"/>
              </w:rPr>
              <w:t>х</w:t>
            </w:r>
          </w:p>
        </w:tc>
      </w:tr>
    </w:tbl>
    <w:p w:rsidR="00614845" w:rsidRDefault="00614845" w:rsidP="00614845">
      <w:pPr>
        <w:jc w:val="center"/>
        <w:rPr>
          <w:sz w:val="20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pStyle w:val="a3"/>
        <w:spacing w:before="7"/>
        <w:rPr>
          <w:rFonts w:ascii="Comic Sans MS"/>
          <w:i/>
          <w:sz w:val="23"/>
        </w:rPr>
      </w:pPr>
    </w:p>
    <w:p w:rsidR="00614845" w:rsidRDefault="00614845" w:rsidP="00614845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6.5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623"/>
        <w:gridCol w:w="3382"/>
        <w:gridCol w:w="2999"/>
      </w:tblGrid>
      <w:tr w:rsidR="00614845" w:rsidTr="00030D2F">
        <w:trPr>
          <w:trHeight w:val="519"/>
        </w:trPr>
        <w:tc>
          <w:tcPr>
            <w:tcW w:w="2168" w:type="dxa"/>
          </w:tcPr>
          <w:p w:rsidR="00614845" w:rsidRDefault="00614845" w:rsidP="00030D2F">
            <w:pPr>
              <w:pStyle w:val="TableParagraph"/>
              <w:spacing w:before="20" w:line="249" w:lineRule="auto"/>
              <w:ind w:left="598" w:hanging="18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Найменування</w:t>
            </w:r>
            <w:r>
              <w:rPr>
                <w:rFonts w:ascii="Arial" w:hAnsi="Arial"/>
                <w:b/>
                <w:color w:val="231F20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показника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spacing w:before="20" w:line="249" w:lineRule="auto"/>
              <w:ind w:left="40" w:firstLine="1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рядка</w:t>
            </w:r>
          </w:p>
        </w:tc>
        <w:tc>
          <w:tcPr>
            <w:tcW w:w="3382" w:type="dxa"/>
          </w:tcPr>
          <w:p w:rsidR="00614845" w:rsidRDefault="00614845" w:rsidP="00030D2F">
            <w:pPr>
              <w:pStyle w:val="TableParagraph"/>
              <w:spacing w:before="140"/>
              <w:ind w:left="1298" w:right="128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Доходи</w:t>
            </w:r>
          </w:p>
        </w:tc>
        <w:tc>
          <w:tcPr>
            <w:tcW w:w="2999" w:type="dxa"/>
          </w:tcPr>
          <w:p w:rsidR="00614845" w:rsidRDefault="00614845" w:rsidP="00030D2F">
            <w:pPr>
              <w:pStyle w:val="TableParagraph"/>
              <w:spacing w:before="140"/>
              <w:ind w:left="1071" w:right="105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Витрати</w:t>
            </w:r>
          </w:p>
        </w:tc>
      </w:tr>
      <w:tr w:rsidR="00614845" w:rsidTr="00030D2F">
        <w:trPr>
          <w:trHeight w:val="830"/>
        </w:trPr>
        <w:tc>
          <w:tcPr>
            <w:tcW w:w="2168" w:type="dxa"/>
          </w:tcPr>
          <w:p w:rsidR="00614845" w:rsidRDefault="00614845" w:rsidP="00030D2F">
            <w:pPr>
              <w:pStyle w:val="TableParagraph"/>
              <w:spacing w:before="176" w:line="247" w:lineRule="auto"/>
              <w:ind w:left="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Списання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необоротних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163"/>
              <w:ind w:left="107" w:right="9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620</w:t>
            </w:r>
          </w:p>
        </w:tc>
        <w:tc>
          <w:tcPr>
            <w:tcW w:w="3382" w:type="dxa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  <w:sz w:val="25"/>
              </w:rPr>
            </w:pPr>
          </w:p>
          <w:p w:rsidR="00614845" w:rsidRDefault="00614845" w:rsidP="00030D2F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color w:val="231F20"/>
                <w:w w:val="88"/>
                <w:sz w:val="20"/>
              </w:rPr>
              <w:t>х</w:t>
            </w:r>
          </w:p>
        </w:tc>
        <w:tc>
          <w:tcPr>
            <w:tcW w:w="2999" w:type="dxa"/>
          </w:tcPr>
          <w:p w:rsidR="00614845" w:rsidRDefault="00614845" w:rsidP="00030D2F">
            <w:pPr>
              <w:pStyle w:val="TableParagraph"/>
              <w:spacing w:before="56" w:line="247" w:lineRule="auto"/>
              <w:ind w:left="41" w:right="2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Річний оборот за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Дт 793 </w:t>
            </w:r>
            <w:r>
              <w:rPr>
                <w:color w:val="231F20"/>
                <w:sz w:val="20"/>
              </w:rPr>
              <w:t>у ко-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респонденції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976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«</w:t>
            </w:r>
            <w:r>
              <w:rPr>
                <w:color w:val="231F20"/>
                <w:sz w:val="20"/>
              </w:rPr>
              <w:t>Списан-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ня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необоротних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активів»</w:t>
            </w:r>
          </w:p>
        </w:tc>
      </w:tr>
      <w:tr w:rsidR="00614845" w:rsidTr="00030D2F">
        <w:trPr>
          <w:trHeight w:val="1166"/>
        </w:trPr>
        <w:tc>
          <w:tcPr>
            <w:tcW w:w="2168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4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left="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доходи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витрати</w:t>
            </w:r>
          </w:p>
        </w:tc>
        <w:tc>
          <w:tcPr>
            <w:tcW w:w="623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</w:rPr>
            </w:pPr>
          </w:p>
          <w:p w:rsidR="00614845" w:rsidRDefault="00614845" w:rsidP="00030D2F">
            <w:pPr>
              <w:pStyle w:val="TableParagraph"/>
              <w:spacing w:before="4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left="107" w:right="96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630</w:t>
            </w:r>
          </w:p>
        </w:tc>
        <w:tc>
          <w:tcPr>
            <w:tcW w:w="3382" w:type="dxa"/>
          </w:tcPr>
          <w:p w:rsidR="00614845" w:rsidRDefault="00614845" w:rsidP="00030D2F">
            <w:pPr>
              <w:pStyle w:val="TableParagraph"/>
              <w:spacing w:before="5"/>
              <w:rPr>
                <w:rFonts w:ascii="Arial"/>
                <w:i/>
                <w:sz w:val="19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40" w:right="224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 xml:space="preserve">Річний оборот за </w:t>
            </w:r>
            <w:r>
              <w:rPr>
                <w:rFonts w:ascii="Arial" w:hAnsi="Arial"/>
                <w:b/>
                <w:color w:val="231F20"/>
                <w:sz w:val="20"/>
              </w:rPr>
              <w:t>Дт 746 «</w:t>
            </w:r>
            <w:r>
              <w:rPr>
                <w:color w:val="231F20"/>
                <w:sz w:val="20"/>
              </w:rPr>
              <w:t>Інші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доходи від звичайної діяльності» в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кореспонденції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793</w:t>
            </w:r>
          </w:p>
        </w:tc>
        <w:tc>
          <w:tcPr>
            <w:tcW w:w="2999" w:type="dxa"/>
          </w:tcPr>
          <w:p w:rsidR="00614845" w:rsidRDefault="00614845" w:rsidP="00030D2F">
            <w:pPr>
              <w:pStyle w:val="TableParagraph"/>
              <w:spacing w:line="216" w:lineRule="exact"/>
              <w:ind w:left="4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Річний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793</w:t>
            </w:r>
            <w:r>
              <w:rPr>
                <w:rFonts w:ascii="Arial" w:hAnsi="Arial"/>
                <w:b/>
                <w:color w:val="231F20"/>
                <w:spacing w:val="3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2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ко-</w:t>
            </w:r>
          </w:p>
          <w:p w:rsidR="00614845" w:rsidRDefault="00614845" w:rsidP="00030D2F">
            <w:pPr>
              <w:pStyle w:val="TableParagraph"/>
              <w:spacing w:line="240" w:lineRule="atLeast"/>
              <w:ind w:left="41" w:right="2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респонденції з </w:t>
            </w:r>
            <w:r>
              <w:rPr>
                <w:rFonts w:ascii="Arial" w:hAnsi="Arial"/>
                <w:b/>
                <w:color w:val="231F20"/>
                <w:sz w:val="20"/>
              </w:rPr>
              <w:t>Кт 975 «</w:t>
            </w:r>
            <w:r>
              <w:rPr>
                <w:color w:val="231F20"/>
                <w:sz w:val="20"/>
              </w:rPr>
              <w:t>Уцінка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необоротних </w:t>
            </w:r>
            <w:r>
              <w:rPr>
                <w:color w:val="231F20"/>
                <w:sz w:val="20"/>
              </w:rPr>
              <w:t>активів і фінансо-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вих інвестицій», </w:t>
            </w:r>
            <w:r>
              <w:rPr>
                <w:rFonts w:ascii="Arial" w:hAnsi="Arial"/>
                <w:b/>
                <w:color w:val="231F20"/>
                <w:sz w:val="20"/>
              </w:rPr>
              <w:t>977 «</w:t>
            </w:r>
            <w:r>
              <w:rPr>
                <w:color w:val="231F20"/>
                <w:sz w:val="20"/>
              </w:rPr>
              <w:t>Інші ви-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трати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звичайної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діяльності»</w:t>
            </w:r>
          </w:p>
        </w:tc>
      </w:tr>
      <w:tr w:rsidR="00614845" w:rsidTr="00030D2F">
        <w:trPr>
          <w:trHeight w:val="916"/>
        </w:trPr>
        <w:tc>
          <w:tcPr>
            <w:tcW w:w="2791" w:type="dxa"/>
            <w:gridSpan w:val="2"/>
          </w:tcPr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  <w:sz w:val="29"/>
              </w:rPr>
            </w:pPr>
          </w:p>
          <w:p w:rsidR="00614845" w:rsidRDefault="00614845" w:rsidP="00030D2F">
            <w:pPr>
              <w:pStyle w:val="TableParagraph"/>
              <w:ind w:left="914" w:right="904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Примітка</w:t>
            </w:r>
          </w:p>
        </w:tc>
        <w:tc>
          <w:tcPr>
            <w:tcW w:w="3382" w:type="dxa"/>
          </w:tcPr>
          <w:p w:rsidR="00614845" w:rsidRDefault="00614845" w:rsidP="00030D2F">
            <w:pPr>
              <w:pStyle w:val="TableParagraph"/>
              <w:spacing w:before="94" w:line="249" w:lineRule="auto"/>
              <w:ind w:left="40" w:right="151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Сума показників рядків 570–610 і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630</w:t>
            </w:r>
            <w:r>
              <w:rPr>
                <w:rFonts w:ascii="Arial" w:hAnsi="Arial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цієї</w:t>
            </w:r>
            <w:r>
              <w:rPr>
                <w:rFonts w:ascii="Arial" w:hAnsi="Arial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графи</w:t>
            </w:r>
            <w:r>
              <w:rPr>
                <w:rFonts w:ascii="Arial" w:hAnsi="Arial"/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дорівнює</w:t>
            </w:r>
            <w:r>
              <w:rPr>
                <w:rFonts w:ascii="Arial" w:hAnsi="Arial"/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значенню</w:t>
            </w:r>
            <w:r>
              <w:rPr>
                <w:rFonts w:ascii="Arial" w:hAnsi="Arial"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рядка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2240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графи 3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 №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</w:t>
            </w:r>
          </w:p>
        </w:tc>
        <w:tc>
          <w:tcPr>
            <w:tcW w:w="2999" w:type="dxa"/>
          </w:tcPr>
          <w:p w:rsidR="00614845" w:rsidRDefault="00614845" w:rsidP="00030D2F">
            <w:pPr>
              <w:pStyle w:val="TableParagraph"/>
              <w:spacing w:line="205" w:lineRule="exact"/>
              <w:ind w:left="41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Сума</w:t>
            </w:r>
            <w:r>
              <w:rPr>
                <w:rFonts w:ascii="Arial" w:hAnsi="Arial"/>
                <w:i/>
                <w:color w:val="231F20"/>
                <w:spacing w:val="8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показників</w:t>
            </w:r>
            <w:r>
              <w:rPr>
                <w:rFonts w:ascii="Arial" w:hAnsi="Arial"/>
                <w:i/>
                <w:color w:val="231F20"/>
                <w:spacing w:val="8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рядків</w:t>
            </w:r>
            <w:r>
              <w:rPr>
                <w:rFonts w:ascii="Arial" w:hAnsi="Arial"/>
                <w:i/>
                <w:color w:val="231F20"/>
                <w:spacing w:val="8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570–</w:t>
            </w:r>
          </w:p>
          <w:p w:rsidR="00614845" w:rsidRDefault="00614845" w:rsidP="00030D2F">
            <w:pPr>
              <w:pStyle w:val="TableParagraph"/>
              <w:spacing w:line="240" w:lineRule="atLeast"/>
              <w:ind w:left="41" w:right="25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231F20"/>
                <w:sz w:val="20"/>
              </w:rPr>
              <w:t>600, 620 і 630 цієї графи дорів-</w:t>
            </w:r>
            <w:r>
              <w:rPr>
                <w:rFonts w:ascii="Arial" w:hAnsi="Arial"/>
                <w:i/>
                <w:color w:val="231F20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нює значенню рядка 2270 гра-</w:t>
            </w:r>
            <w:r>
              <w:rPr>
                <w:rFonts w:ascii="Arial" w:hAnsi="Arial"/>
                <w:i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фи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3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форми</w:t>
            </w:r>
            <w:r>
              <w:rPr>
                <w:rFonts w:ascii="Arial" w:hAnsi="Arial"/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№</w:t>
            </w:r>
            <w:r>
              <w:rPr>
                <w:rFonts w:ascii="Arial" w:hAnsi="Arial"/>
                <w:i/>
                <w:color w:val="231F20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2</w:t>
            </w:r>
          </w:p>
        </w:tc>
      </w:tr>
      <w:tr w:rsidR="00614845" w:rsidTr="00030D2F">
        <w:trPr>
          <w:trHeight w:val="5574"/>
        </w:trPr>
        <w:tc>
          <w:tcPr>
            <w:tcW w:w="9172" w:type="dxa"/>
            <w:gridSpan w:val="4"/>
          </w:tcPr>
          <w:p w:rsidR="00614845" w:rsidRDefault="00614845" w:rsidP="00030D2F">
            <w:pPr>
              <w:pStyle w:val="TableParagraph"/>
              <w:spacing w:line="209" w:lineRule="exact"/>
              <w:ind w:left="20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текстовій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частині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розділу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рядку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631</w:t>
            </w: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відображають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вартість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проданої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бартером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продукції</w:t>
            </w:r>
          </w:p>
          <w:p w:rsidR="00614845" w:rsidRDefault="00614845" w:rsidP="00030D2F">
            <w:pPr>
              <w:pStyle w:val="TableParagraph"/>
              <w:spacing w:before="7"/>
              <w:ind w:left="3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(товарів,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робіт,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послуг),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тобто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вибіркові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дані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річних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оборотів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70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791.</w:t>
            </w:r>
          </w:p>
          <w:p w:rsidR="00614845" w:rsidRDefault="00614845" w:rsidP="00030D2F">
            <w:pPr>
              <w:pStyle w:val="TableParagraph"/>
              <w:spacing w:before="8" w:line="247" w:lineRule="auto"/>
              <w:ind w:left="39" w:right="25" w:firstLine="17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Щодо рядка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632: </w:t>
            </w:r>
            <w:r>
              <w:rPr>
                <w:color w:val="231F20"/>
                <w:sz w:val="20"/>
              </w:rPr>
              <w:t xml:space="preserve">його показник розраховують визначаючи вибірково за рядком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631 </w:t>
            </w:r>
            <w:r>
              <w:rPr>
                <w:color w:val="231F20"/>
                <w:sz w:val="20"/>
              </w:rPr>
              <w:t>обсяг бар-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терних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операцій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пов’язаними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сторонами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ділячи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названий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показник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значення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ряд-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631,</w:t>
            </w:r>
            <w:r>
              <w:rPr>
                <w:rFonts w:ascii="Arial" w:hAnsi="Arial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потім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одержаний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результат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множать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100%.</w:t>
            </w:r>
          </w:p>
          <w:p w:rsidR="00614845" w:rsidRDefault="00614845" w:rsidP="00030D2F">
            <w:pPr>
              <w:pStyle w:val="TableParagraph"/>
              <w:spacing w:before="3"/>
              <w:ind w:left="20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Нагадаємо: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п.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П(С)БО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встановлено,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що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пов’язаними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сторонами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вважаються: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1"/>
              </w:numPr>
              <w:tabs>
                <w:tab w:val="left" w:pos="402"/>
              </w:tabs>
              <w:spacing w:before="18"/>
              <w:ind w:left="401" w:hanging="193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підприємства,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що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перебувають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контролем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суттєвим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впливом</w:t>
            </w:r>
            <w:r>
              <w:rPr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інших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осіб;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1"/>
              </w:numPr>
              <w:tabs>
                <w:tab w:val="left" w:pos="412"/>
              </w:tabs>
              <w:spacing w:before="9" w:line="247" w:lineRule="auto"/>
              <w:ind w:right="24" w:firstLine="170"/>
              <w:jc w:val="right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підприємства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фізичні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особи,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прямо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чи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опосередковано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здійснюють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контроль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над</w:t>
            </w:r>
            <w:r>
              <w:rPr>
                <w:color w:val="231F20"/>
                <w:spacing w:val="2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підпри-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ємством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суттєво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впливають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його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діяльність,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також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близькі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члени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сім’ї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такої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фізичної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особи.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Перелік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пов’язаних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сторін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визначається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підприємством,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ураховуючи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сутність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відносин,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лише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юридичну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форму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(превалювання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суті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над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формою).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Відносини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між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пов’язаними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сторонами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6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це,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зокрема, відносини: материнського (холдингового) підприємства та його дочірніх підприємств; спіль-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ного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контрольних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учасників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спільної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діяльності;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підприємства-інвестора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його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асо-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ційованих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підприємств;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фізичних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осіб,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які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здійснюють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контроль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або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суттєво</w:t>
            </w:r>
            <w:r>
              <w:rPr>
                <w:color w:val="231F20"/>
                <w:spacing w:val="10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вплива-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ють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це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підприємство,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також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відносини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цього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близькими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членами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сім’ї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кожної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такої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фізичної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особи;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підприємства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та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його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керівника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й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інших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осіб,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які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належать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провідного</w:t>
            </w:r>
          </w:p>
          <w:p w:rsidR="00614845" w:rsidRDefault="00614845" w:rsidP="00030D2F">
            <w:pPr>
              <w:pStyle w:val="TableParagraph"/>
              <w:spacing w:line="229" w:lineRule="exact"/>
              <w:ind w:left="39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управлінського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персоналу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підприємства,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а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також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близьких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членів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сім’ї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таких</w:t>
            </w:r>
            <w:r>
              <w:rPr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осіб.</w:t>
            </w:r>
          </w:p>
          <w:p w:rsidR="00614845" w:rsidRDefault="00614845" w:rsidP="00030D2F">
            <w:pPr>
              <w:pStyle w:val="TableParagraph"/>
              <w:spacing w:before="8" w:line="249" w:lineRule="auto"/>
              <w:ind w:left="39" w:right="24" w:firstLine="170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А ось близькими членами сім’ї вважаються «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чоловік або дружина та родичі (визнані такими згідно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із законодавством) фізичної особи, яка є пов’язаною стороною, що можуть впливати або знаходи-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20"/>
              </w:rPr>
              <w:t>тися під впливом такої фізичної особи щодо прийняття рішень стосовно фінансової, господарської</w:t>
            </w:r>
            <w:r>
              <w:rPr>
                <w:rFonts w:ascii="Arial" w:hAnsi="Arial"/>
                <w:i/>
                <w:color w:val="231F20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та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комерційної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політики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20"/>
              </w:rPr>
              <w:t>підприємства»</w:t>
            </w:r>
            <w:r>
              <w:rPr>
                <w:rFonts w:ascii="Arial" w:hAnsi="Arial"/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(п.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П(С)БО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23).</w:t>
            </w:r>
          </w:p>
          <w:p w:rsidR="00614845" w:rsidRDefault="00614845" w:rsidP="00030D2F">
            <w:pPr>
              <w:pStyle w:val="TableParagraph"/>
              <w:spacing w:line="231" w:lineRule="exact"/>
              <w:ind w:left="20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У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рядку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633</w:t>
            </w:r>
            <w:r>
              <w:rPr>
                <w:rFonts w:ascii="Arial" w:hAnsi="Arial"/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підставі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даних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із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рядків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540–560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графи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показують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фінансові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витрати,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включені</w:t>
            </w:r>
          </w:p>
          <w:p w:rsidR="00614845" w:rsidRDefault="00614845" w:rsidP="00030D2F">
            <w:pPr>
              <w:pStyle w:val="TableParagraph"/>
              <w:spacing w:before="8" w:line="202" w:lineRule="exact"/>
              <w:ind w:left="39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w w:val="95"/>
                <w:sz w:val="20"/>
              </w:rPr>
              <w:t>до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собівартості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продукції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основної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діяльності.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Їх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проводять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за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23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кореспонденції</w:t>
            </w:r>
            <w:r>
              <w:rPr>
                <w:color w:val="231F20"/>
                <w:spacing w:val="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з</w:t>
            </w:r>
            <w:r>
              <w:rPr>
                <w:color w:val="231F20"/>
                <w:spacing w:val="1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Кт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95.</w:t>
            </w:r>
          </w:p>
        </w:tc>
      </w:tr>
    </w:tbl>
    <w:p w:rsidR="00614845" w:rsidRDefault="00614845" w:rsidP="00614845">
      <w:pPr>
        <w:spacing w:before="114"/>
        <w:ind w:left="500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[10–11].</w:t>
      </w:r>
    </w:p>
    <w:p w:rsidR="00614845" w:rsidRDefault="00614845" w:rsidP="00614845">
      <w:pPr>
        <w:spacing w:before="11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6.6</w:t>
      </w:r>
    </w:p>
    <w:p w:rsidR="00614845" w:rsidRDefault="00614845" w:rsidP="00614845">
      <w:pPr>
        <w:pStyle w:val="4"/>
        <w:spacing w:before="9" w:after="34"/>
        <w:ind w:left="218"/>
      </w:pPr>
      <w:r>
        <w:rPr>
          <w:color w:val="231F20"/>
          <w:w w:val="90"/>
        </w:rPr>
        <w:t>Методика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VІ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«Грошові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кошти»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річної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фінансової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звітності</w:t>
      </w:r>
    </w:p>
    <w:tbl>
      <w:tblPr>
        <w:tblStyle w:val="TableNormal"/>
        <w:tblW w:w="0" w:type="auto"/>
        <w:tblInd w:w="227" w:type="dxa"/>
        <w:tblBorders>
          <w:top w:val="single" w:sz="4" w:space="0" w:color="18171C"/>
          <w:left w:val="single" w:sz="4" w:space="0" w:color="18171C"/>
          <w:bottom w:val="single" w:sz="4" w:space="0" w:color="18171C"/>
          <w:right w:val="single" w:sz="4" w:space="0" w:color="18171C"/>
          <w:insideH w:val="single" w:sz="4" w:space="0" w:color="18171C"/>
          <w:insideV w:val="single" w:sz="4" w:space="0" w:color="18171C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1001"/>
        <w:gridCol w:w="5607"/>
      </w:tblGrid>
      <w:tr w:rsidR="00614845" w:rsidTr="00030D2F">
        <w:trPr>
          <w:trHeight w:val="241"/>
        </w:trPr>
        <w:tc>
          <w:tcPr>
            <w:tcW w:w="2565" w:type="dxa"/>
          </w:tcPr>
          <w:p w:rsidR="00614845" w:rsidRDefault="00614845" w:rsidP="00030D2F">
            <w:pPr>
              <w:pStyle w:val="TableParagraph"/>
              <w:spacing w:before="1" w:line="219" w:lineRule="exact"/>
              <w:ind w:left="97" w:right="8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Найменування</w:t>
            </w:r>
            <w:r>
              <w:rPr>
                <w:rFonts w:ascii="Arial" w:hAnsi="Arial"/>
                <w:b/>
                <w:color w:val="231F20"/>
                <w:spacing w:val="4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20"/>
              </w:rPr>
              <w:t>показника</w:t>
            </w:r>
          </w:p>
        </w:tc>
        <w:tc>
          <w:tcPr>
            <w:tcW w:w="1001" w:type="dxa"/>
          </w:tcPr>
          <w:p w:rsidR="00614845" w:rsidRDefault="00614845" w:rsidP="00030D2F">
            <w:pPr>
              <w:pStyle w:val="TableParagraph"/>
              <w:spacing w:before="1" w:line="219" w:lineRule="exact"/>
              <w:ind w:left="20" w:right="1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>Код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20"/>
              </w:rPr>
              <w:t>рядка</w:t>
            </w:r>
          </w:p>
        </w:tc>
        <w:tc>
          <w:tcPr>
            <w:tcW w:w="5607" w:type="dxa"/>
          </w:tcPr>
          <w:p w:rsidR="00614845" w:rsidRDefault="00614845" w:rsidP="00030D2F">
            <w:pPr>
              <w:pStyle w:val="TableParagraph"/>
              <w:spacing w:before="1" w:line="219" w:lineRule="exact"/>
              <w:ind w:left="2094" w:right="208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На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кінець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року</w:t>
            </w:r>
          </w:p>
        </w:tc>
      </w:tr>
      <w:tr w:rsidR="00614845" w:rsidTr="00030D2F">
        <w:trPr>
          <w:trHeight w:val="240"/>
        </w:trPr>
        <w:tc>
          <w:tcPr>
            <w:tcW w:w="2565" w:type="dxa"/>
          </w:tcPr>
          <w:p w:rsidR="00614845" w:rsidRDefault="00614845" w:rsidP="00030D2F">
            <w:pPr>
              <w:pStyle w:val="TableParagraph"/>
              <w:spacing w:before="1" w:line="220" w:lineRule="exact"/>
              <w:ind w:left="97" w:right="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Каса</w:t>
            </w:r>
          </w:p>
        </w:tc>
        <w:tc>
          <w:tcPr>
            <w:tcW w:w="1001" w:type="dxa"/>
          </w:tcPr>
          <w:p w:rsidR="00614845" w:rsidRDefault="00614845" w:rsidP="00030D2F">
            <w:pPr>
              <w:pStyle w:val="TableParagraph"/>
              <w:spacing w:before="1" w:line="220" w:lineRule="exact"/>
              <w:ind w:left="20" w:right="1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640</w:t>
            </w:r>
          </w:p>
        </w:tc>
        <w:tc>
          <w:tcPr>
            <w:tcW w:w="5607" w:type="dxa"/>
            <w:vMerge w:val="restart"/>
          </w:tcPr>
          <w:p w:rsidR="00614845" w:rsidRDefault="00614845" w:rsidP="00030D2F">
            <w:pPr>
              <w:pStyle w:val="TableParagraph"/>
              <w:spacing w:line="240" w:lineRule="atLeast"/>
              <w:ind w:left="40" w:right="26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Сальдо на 31.12.20 р. за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Дт 30 </w:t>
            </w:r>
            <w:r>
              <w:rPr>
                <w:color w:val="231F20"/>
                <w:sz w:val="20"/>
              </w:rPr>
              <w:t xml:space="preserve">«Каса» (ряд. 640),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311 </w:t>
            </w:r>
            <w:r>
              <w:rPr>
                <w:color w:val="231F20"/>
                <w:sz w:val="20"/>
              </w:rPr>
              <w:t>«По-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точні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рахунки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національній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валюті»,</w:t>
            </w:r>
            <w:r>
              <w:rPr>
                <w:color w:val="231F20"/>
                <w:spacing w:val="2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312</w:t>
            </w:r>
            <w:r>
              <w:rPr>
                <w:rFonts w:ascii="Arial" w:hAnsi="Arial"/>
                <w:b/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«Поточні</w:t>
            </w:r>
            <w:r>
              <w:rPr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рахунки</w:t>
            </w:r>
            <w:r>
              <w:rPr>
                <w:color w:val="231F20"/>
                <w:spacing w:val="-55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іноземній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валюті»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650),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313</w:t>
            </w:r>
            <w:r>
              <w:rPr>
                <w:rFonts w:ascii="Arial" w:hAnsi="Arial"/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«Інші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рахунки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банку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національній валюті»,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314 «</w:t>
            </w:r>
            <w:r>
              <w:rPr>
                <w:color w:val="231F20"/>
                <w:w w:val="95"/>
                <w:sz w:val="20"/>
              </w:rPr>
              <w:t>Інші рахунки в банку в іноземній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валюті» (ряд. 660),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>333 «</w:t>
            </w:r>
            <w:r>
              <w:rPr>
                <w:color w:val="231F20"/>
                <w:w w:val="95"/>
                <w:sz w:val="20"/>
              </w:rPr>
              <w:t>Грошові кошти в дорозі в національ-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 xml:space="preserve">ній валюті», </w:t>
            </w:r>
            <w:r>
              <w:rPr>
                <w:rFonts w:ascii="Arial" w:hAnsi="Arial"/>
                <w:b/>
                <w:color w:val="231F20"/>
                <w:w w:val="95"/>
                <w:sz w:val="20"/>
              </w:rPr>
              <w:t xml:space="preserve">334 </w:t>
            </w:r>
            <w:r>
              <w:rPr>
                <w:color w:val="231F20"/>
                <w:w w:val="95"/>
                <w:sz w:val="20"/>
              </w:rPr>
              <w:t>«Грошові кошти в дорозі в іноземній валюті»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670),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351</w:t>
            </w: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«Еквіваленти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грошових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коштів»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(ряд.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680)</w:t>
            </w:r>
          </w:p>
        </w:tc>
      </w:tr>
      <w:tr w:rsidR="00614845" w:rsidTr="00030D2F">
        <w:trPr>
          <w:trHeight w:val="241"/>
        </w:trPr>
        <w:tc>
          <w:tcPr>
            <w:tcW w:w="2565" w:type="dxa"/>
          </w:tcPr>
          <w:p w:rsidR="00614845" w:rsidRDefault="00614845" w:rsidP="00030D2F">
            <w:pPr>
              <w:pStyle w:val="TableParagraph"/>
              <w:spacing w:before="1" w:line="220" w:lineRule="exact"/>
              <w:ind w:left="97" w:right="87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Поточний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рахунок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у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банку</w:t>
            </w:r>
          </w:p>
        </w:tc>
        <w:tc>
          <w:tcPr>
            <w:tcW w:w="1001" w:type="dxa"/>
          </w:tcPr>
          <w:p w:rsidR="00614845" w:rsidRDefault="00614845" w:rsidP="00030D2F">
            <w:pPr>
              <w:pStyle w:val="TableParagraph"/>
              <w:spacing w:before="1" w:line="220" w:lineRule="exact"/>
              <w:ind w:left="20" w:right="1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650</w:t>
            </w:r>
          </w:p>
        </w:tc>
        <w:tc>
          <w:tcPr>
            <w:tcW w:w="560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465"/>
        </w:trPr>
        <w:tc>
          <w:tcPr>
            <w:tcW w:w="2565" w:type="dxa"/>
          </w:tcPr>
          <w:p w:rsidR="00614845" w:rsidRDefault="00614845" w:rsidP="00030D2F">
            <w:pPr>
              <w:pStyle w:val="TableParagraph"/>
              <w:spacing w:line="226" w:lineRule="exact"/>
              <w:ind w:left="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Інші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рахунки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</w:t>
            </w:r>
            <w:r>
              <w:rPr>
                <w:color w:val="231F20"/>
                <w:spacing w:val="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банку</w:t>
            </w:r>
            <w:r>
              <w:rPr>
                <w:color w:val="231F20"/>
                <w:spacing w:val="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(акре-</w:t>
            </w:r>
          </w:p>
          <w:p w:rsidR="00614845" w:rsidRDefault="00614845" w:rsidP="00030D2F">
            <w:pPr>
              <w:pStyle w:val="TableParagraph"/>
              <w:spacing w:before="7" w:line="212" w:lineRule="exact"/>
              <w:ind w:left="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дитиви,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чекові</w:t>
            </w:r>
            <w:r>
              <w:rPr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книжки)</w:t>
            </w:r>
          </w:p>
        </w:tc>
        <w:tc>
          <w:tcPr>
            <w:tcW w:w="1001" w:type="dxa"/>
          </w:tcPr>
          <w:p w:rsidR="00614845" w:rsidRDefault="00614845" w:rsidP="00030D2F">
            <w:pPr>
              <w:pStyle w:val="TableParagraph"/>
              <w:spacing w:before="113"/>
              <w:ind w:left="20" w:right="1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660</w:t>
            </w:r>
          </w:p>
        </w:tc>
        <w:tc>
          <w:tcPr>
            <w:tcW w:w="560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40"/>
        </w:trPr>
        <w:tc>
          <w:tcPr>
            <w:tcW w:w="2565" w:type="dxa"/>
          </w:tcPr>
          <w:p w:rsidR="00614845" w:rsidRDefault="00614845" w:rsidP="00030D2F">
            <w:pPr>
              <w:pStyle w:val="TableParagraph"/>
              <w:spacing w:before="1" w:line="220" w:lineRule="exact"/>
              <w:ind w:left="97" w:right="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Кошти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дорозі</w:t>
            </w:r>
          </w:p>
        </w:tc>
        <w:tc>
          <w:tcPr>
            <w:tcW w:w="1001" w:type="dxa"/>
          </w:tcPr>
          <w:p w:rsidR="00614845" w:rsidRDefault="00614845" w:rsidP="00030D2F">
            <w:pPr>
              <w:pStyle w:val="TableParagraph"/>
              <w:spacing w:before="1" w:line="220" w:lineRule="exact"/>
              <w:ind w:left="20" w:right="1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670</w:t>
            </w:r>
          </w:p>
        </w:tc>
        <w:tc>
          <w:tcPr>
            <w:tcW w:w="560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465"/>
        </w:trPr>
        <w:tc>
          <w:tcPr>
            <w:tcW w:w="2565" w:type="dxa"/>
          </w:tcPr>
          <w:p w:rsidR="00614845" w:rsidRDefault="00614845" w:rsidP="00030D2F">
            <w:pPr>
              <w:pStyle w:val="TableParagraph"/>
              <w:spacing w:before="113"/>
              <w:ind w:left="97" w:right="87"/>
              <w:jc w:val="center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Еквіваленти</w:t>
            </w:r>
            <w:r>
              <w:rPr>
                <w:color w:val="231F20"/>
                <w:spacing w:val="27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коштів</w:t>
            </w:r>
          </w:p>
        </w:tc>
        <w:tc>
          <w:tcPr>
            <w:tcW w:w="1001" w:type="dxa"/>
          </w:tcPr>
          <w:p w:rsidR="00614845" w:rsidRDefault="00614845" w:rsidP="00030D2F">
            <w:pPr>
              <w:pStyle w:val="TableParagraph"/>
              <w:spacing w:before="113"/>
              <w:ind w:left="20" w:right="1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680</w:t>
            </w:r>
          </w:p>
        </w:tc>
        <w:tc>
          <w:tcPr>
            <w:tcW w:w="560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689"/>
        </w:trPr>
        <w:tc>
          <w:tcPr>
            <w:tcW w:w="2565" w:type="dxa"/>
          </w:tcPr>
          <w:p w:rsidR="00614845" w:rsidRDefault="00614845" w:rsidP="00030D2F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97" w:right="8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Разом</w:t>
            </w:r>
          </w:p>
        </w:tc>
        <w:tc>
          <w:tcPr>
            <w:tcW w:w="1001" w:type="dxa"/>
          </w:tcPr>
          <w:p w:rsidR="00614845" w:rsidRDefault="00614845" w:rsidP="00030D2F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20" w:right="10"/>
              <w:jc w:val="center"/>
              <w:rPr>
                <w:sz w:val="20"/>
              </w:rPr>
            </w:pPr>
            <w:r>
              <w:rPr>
                <w:color w:val="231F20"/>
                <w:w w:val="115"/>
                <w:sz w:val="20"/>
              </w:rPr>
              <w:t>690</w:t>
            </w:r>
          </w:p>
        </w:tc>
        <w:tc>
          <w:tcPr>
            <w:tcW w:w="5607" w:type="dxa"/>
          </w:tcPr>
          <w:p w:rsidR="00614845" w:rsidRDefault="00614845" w:rsidP="00030D2F">
            <w:pPr>
              <w:pStyle w:val="TableParagraph"/>
              <w:spacing w:line="218" w:lineRule="exact"/>
              <w:ind w:left="40"/>
              <w:rPr>
                <w:sz w:val="20"/>
              </w:rPr>
            </w:pPr>
            <w:r>
              <w:rPr>
                <w:color w:val="231F20"/>
                <w:sz w:val="20"/>
              </w:rPr>
              <w:t>Показник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зазначеного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дорівнює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значенню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рядка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1165</w:t>
            </w:r>
          </w:p>
          <w:p w:rsidR="00614845" w:rsidRDefault="00614845" w:rsidP="00030D2F">
            <w:pPr>
              <w:pStyle w:val="TableParagraph"/>
              <w:spacing w:line="240" w:lineRule="atLeast"/>
              <w:ind w:left="40" w:right="1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графи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4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1,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також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показнику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рядка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3415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графи</w:t>
            </w:r>
            <w:r>
              <w:rPr>
                <w:color w:val="231F20"/>
                <w:spacing w:val="-6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форми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№</w:t>
            </w:r>
            <w:r>
              <w:rPr>
                <w:color w:val="231F20"/>
                <w:spacing w:val="-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3</w:t>
            </w:r>
          </w:p>
        </w:tc>
      </w:tr>
      <w:tr w:rsidR="00614845" w:rsidTr="00030D2F">
        <w:trPr>
          <w:trHeight w:val="484"/>
        </w:trPr>
        <w:tc>
          <w:tcPr>
            <w:tcW w:w="9173" w:type="dxa"/>
            <w:gridSpan w:val="3"/>
          </w:tcPr>
          <w:p w:rsidR="00614845" w:rsidRDefault="00614845" w:rsidP="00030D2F">
            <w:pPr>
              <w:pStyle w:val="TableParagraph"/>
              <w:spacing w:line="231" w:lineRule="exact"/>
              <w:ind w:left="39"/>
              <w:rPr>
                <w:sz w:val="20"/>
              </w:rPr>
            </w:pPr>
            <w:r>
              <w:rPr>
                <w:color w:val="231F20"/>
                <w:sz w:val="20"/>
              </w:rPr>
              <w:t>У рядку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691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 підставі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аналітичних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даних показують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сальдо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31.12.20 р.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за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Дт</w:t>
            </w:r>
            <w:r>
              <w:rPr>
                <w:rFonts w:ascii="Arial" w:hAnsi="Arial"/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18</w:t>
            </w:r>
            <w:r>
              <w:rPr>
                <w:rFonts w:ascii="Arial" w:hAnsi="Arial"/>
                <w:b/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(вибірково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в</w:t>
            </w:r>
          </w:p>
          <w:p w:rsidR="00614845" w:rsidRDefault="00614845" w:rsidP="00030D2F">
            <w:pPr>
              <w:pStyle w:val="TableParagraph"/>
              <w:spacing w:before="7" w:line="226" w:lineRule="exact"/>
              <w:ind w:left="39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частині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коштів,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використання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яких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неможливе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впродовж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12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місяців</w:t>
            </w:r>
            <w:r>
              <w:rPr>
                <w:color w:val="231F20"/>
                <w:spacing w:val="18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із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дати</w:t>
            </w:r>
            <w:r>
              <w:rPr>
                <w:color w:val="231F20"/>
                <w:spacing w:val="1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балансу).</w:t>
            </w:r>
          </w:p>
        </w:tc>
      </w:tr>
    </w:tbl>
    <w:p w:rsidR="00614845" w:rsidRDefault="00614845" w:rsidP="00614845">
      <w:pPr>
        <w:spacing w:before="114"/>
        <w:ind w:left="500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[10–11].</w:t>
      </w:r>
    </w:p>
    <w:p w:rsidR="00614845" w:rsidRDefault="00614845" w:rsidP="00614845">
      <w:pPr>
        <w:rPr>
          <w:sz w:val="20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ind w:left="8093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lastRenderedPageBreak/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6.7</w:t>
      </w:r>
    </w:p>
    <w:p w:rsidR="00614845" w:rsidRDefault="00614845" w:rsidP="00614845">
      <w:pPr>
        <w:pStyle w:val="4"/>
        <w:spacing w:before="9" w:after="23" w:line="249" w:lineRule="auto"/>
        <w:ind w:left="1048" w:right="1219"/>
        <w:jc w:val="center"/>
      </w:pPr>
      <w:r>
        <w:rPr>
          <w:color w:val="231F20"/>
          <w:w w:val="90"/>
        </w:rPr>
        <w:t>Методика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VІІ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«Забезпечення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й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резерви»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річної фінансової звітності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52"/>
        <w:gridCol w:w="890"/>
        <w:gridCol w:w="811"/>
        <w:gridCol w:w="973"/>
        <w:gridCol w:w="1110"/>
        <w:gridCol w:w="1285"/>
        <w:gridCol w:w="1545"/>
        <w:gridCol w:w="902"/>
      </w:tblGrid>
      <w:tr w:rsidR="00614845" w:rsidTr="00030D2F">
        <w:trPr>
          <w:trHeight w:val="408"/>
        </w:trPr>
        <w:tc>
          <w:tcPr>
            <w:tcW w:w="1106" w:type="dxa"/>
            <w:vMerge w:val="restart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614845" w:rsidRDefault="00614845" w:rsidP="00030D2F">
            <w:pPr>
              <w:pStyle w:val="TableParagraph"/>
              <w:spacing w:before="1" w:line="249" w:lineRule="auto"/>
              <w:ind w:left="39" w:right="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Види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забез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печень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і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ре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зервів</w:t>
            </w:r>
          </w:p>
        </w:tc>
        <w:tc>
          <w:tcPr>
            <w:tcW w:w="552" w:type="dxa"/>
            <w:vMerge w:val="restart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614845" w:rsidRDefault="00614845" w:rsidP="00030D2F">
            <w:pPr>
              <w:pStyle w:val="TableParagraph"/>
              <w:spacing w:before="1" w:line="249" w:lineRule="auto"/>
              <w:ind w:left="108" w:right="96" w:firstLine="1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Код</w:t>
            </w:r>
            <w:r>
              <w:rPr>
                <w:rFonts w:ascii="Arial" w:hAnsi="Arial"/>
                <w:b/>
                <w:color w:val="231F20"/>
                <w:spacing w:val="-4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ряд-</w:t>
            </w:r>
            <w:r>
              <w:rPr>
                <w:rFonts w:ascii="Arial" w:hAnsi="Arial"/>
                <w:b/>
                <w:color w:val="231F20"/>
                <w:spacing w:val="-4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ка</w:t>
            </w:r>
          </w:p>
        </w:tc>
        <w:tc>
          <w:tcPr>
            <w:tcW w:w="890" w:type="dxa"/>
            <w:vMerge w:val="restart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614845" w:rsidRDefault="00614845" w:rsidP="00030D2F">
            <w:pPr>
              <w:pStyle w:val="TableParagraph"/>
              <w:spacing w:before="1" w:line="249" w:lineRule="auto"/>
              <w:ind w:left="85" w:right="64" w:hanging="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Залишок</w:t>
            </w:r>
            <w:r>
              <w:rPr>
                <w:rFonts w:ascii="Arial" w:hAnsi="Arial"/>
                <w:b/>
                <w:color w:val="231F20"/>
                <w:spacing w:val="-4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на поча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ток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року</w:t>
            </w:r>
          </w:p>
        </w:tc>
        <w:tc>
          <w:tcPr>
            <w:tcW w:w="1784" w:type="dxa"/>
            <w:gridSpan w:val="2"/>
          </w:tcPr>
          <w:p w:rsidR="00614845" w:rsidRDefault="00614845" w:rsidP="00030D2F">
            <w:pPr>
              <w:pStyle w:val="TableParagraph"/>
              <w:spacing w:line="196" w:lineRule="exact"/>
              <w:ind w:left="4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Збільшення</w:t>
            </w:r>
          </w:p>
          <w:p w:rsidR="00614845" w:rsidRDefault="00614845" w:rsidP="00030D2F">
            <w:pPr>
              <w:pStyle w:val="TableParagraph"/>
              <w:spacing w:before="9" w:line="184" w:lineRule="exact"/>
              <w:ind w:left="3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за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звітний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рік</w:t>
            </w:r>
          </w:p>
        </w:tc>
        <w:tc>
          <w:tcPr>
            <w:tcW w:w="1110" w:type="dxa"/>
            <w:vMerge w:val="restart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614845" w:rsidRDefault="00614845" w:rsidP="00030D2F">
            <w:pPr>
              <w:pStyle w:val="TableParagraph"/>
              <w:spacing w:before="1" w:line="249" w:lineRule="auto"/>
              <w:ind w:left="108" w:right="9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Викорис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тано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у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звіт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ному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році</w:t>
            </w:r>
          </w:p>
        </w:tc>
        <w:tc>
          <w:tcPr>
            <w:tcW w:w="1285" w:type="dxa"/>
            <w:vMerge w:val="restart"/>
          </w:tcPr>
          <w:p w:rsidR="00614845" w:rsidRDefault="00614845" w:rsidP="00030D2F">
            <w:pPr>
              <w:pStyle w:val="TableParagraph"/>
              <w:spacing w:before="165" w:line="249" w:lineRule="auto"/>
              <w:ind w:left="85" w:right="7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Сторновано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невико ри-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стану суму у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звітному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році</w:t>
            </w:r>
          </w:p>
        </w:tc>
        <w:tc>
          <w:tcPr>
            <w:tcW w:w="1545" w:type="dxa"/>
            <w:vMerge w:val="restart"/>
          </w:tcPr>
          <w:p w:rsidR="00614845" w:rsidRDefault="00614845" w:rsidP="00030D2F">
            <w:pPr>
              <w:pStyle w:val="TableParagraph"/>
              <w:spacing w:line="232" w:lineRule="auto"/>
              <w:ind w:left="41" w:right="2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Сума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очікуваного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від шкодування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витрат другою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стороною,</w:t>
            </w:r>
            <w:r>
              <w:rPr>
                <w:rFonts w:ascii="Arial" w:hAnsi="Arial"/>
                <w:b/>
                <w:color w:val="231F20"/>
                <w:spacing w:val="2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врахо-</w:t>
            </w:r>
          </w:p>
          <w:p w:rsidR="00614845" w:rsidRDefault="00614845" w:rsidP="00030D2F">
            <w:pPr>
              <w:pStyle w:val="TableParagraph"/>
              <w:spacing w:line="200" w:lineRule="exact"/>
              <w:ind w:left="41" w:right="2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вана</w:t>
            </w:r>
            <w:r>
              <w:rPr>
                <w:rFonts w:ascii="Arial" w:hAnsi="Arial"/>
                <w:b/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при</w:t>
            </w:r>
            <w:r>
              <w:rPr>
                <w:rFonts w:ascii="Arial" w:hAnsi="Arial"/>
                <w:b/>
                <w:color w:val="231F20"/>
                <w:spacing w:val="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оцінці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забезпечення</w:t>
            </w:r>
          </w:p>
        </w:tc>
        <w:tc>
          <w:tcPr>
            <w:tcW w:w="902" w:type="dxa"/>
            <w:vMerge w:val="restart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614845" w:rsidRDefault="00614845" w:rsidP="00030D2F">
            <w:pPr>
              <w:pStyle w:val="TableParagraph"/>
              <w:spacing w:line="249" w:lineRule="auto"/>
              <w:ind w:left="62" w:right="4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Залишок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>на кінець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року</w:t>
            </w:r>
          </w:p>
        </w:tc>
      </w:tr>
      <w:tr w:rsidR="00614845" w:rsidTr="00030D2F">
        <w:trPr>
          <w:trHeight w:val="774"/>
        </w:trPr>
        <w:tc>
          <w:tcPr>
            <w:tcW w:w="1106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:rsidR="00614845" w:rsidRDefault="00614845" w:rsidP="00030D2F">
            <w:pPr>
              <w:pStyle w:val="TableParagraph"/>
              <w:spacing w:before="63" w:line="249" w:lineRule="auto"/>
              <w:ind w:left="45" w:right="3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0"/>
                <w:w w:val="90"/>
                <w:sz w:val="18"/>
              </w:rPr>
              <w:t>нарахова-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9"/>
                <w:w w:val="90"/>
                <w:sz w:val="18"/>
              </w:rPr>
              <w:t>но (ство-</w:t>
            </w:r>
            <w:r>
              <w:rPr>
                <w:rFonts w:ascii="Arial" w:hAnsi="Arial"/>
                <w:b/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рено)</w:t>
            </w:r>
          </w:p>
        </w:tc>
        <w:tc>
          <w:tcPr>
            <w:tcW w:w="973" w:type="dxa"/>
          </w:tcPr>
          <w:p w:rsidR="00614845" w:rsidRDefault="00614845" w:rsidP="00030D2F">
            <w:pPr>
              <w:pStyle w:val="TableParagraph"/>
              <w:spacing w:before="63" w:line="249" w:lineRule="auto"/>
              <w:ind w:left="78" w:right="6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додаткові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відраху-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вання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28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182"/>
        </w:trPr>
        <w:tc>
          <w:tcPr>
            <w:tcW w:w="1106" w:type="dxa"/>
          </w:tcPr>
          <w:p w:rsidR="00614845" w:rsidRDefault="00614845" w:rsidP="00030D2F">
            <w:pPr>
              <w:pStyle w:val="TableParagraph"/>
              <w:spacing w:line="16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1</w:t>
            </w:r>
          </w:p>
        </w:tc>
        <w:tc>
          <w:tcPr>
            <w:tcW w:w="552" w:type="dxa"/>
          </w:tcPr>
          <w:p w:rsidR="00614845" w:rsidRDefault="00614845" w:rsidP="00030D2F">
            <w:pPr>
              <w:pStyle w:val="TableParagraph"/>
              <w:spacing w:line="16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2</w:t>
            </w:r>
          </w:p>
        </w:tc>
        <w:tc>
          <w:tcPr>
            <w:tcW w:w="890" w:type="dxa"/>
          </w:tcPr>
          <w:p w:rsidR="00614845" w:rsidRDefault="00614845" w:rsidP="00030D2F">
            <w:pPr>
              <w:pStyle w:val="TableParagraph"/>
              <w:spacing w:line="16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3</w:t>
            </w:r>
          </w:p>
        </w:tc>
        <w:tc>
          <w:tcPr>
            <w:tcW w:w="811" w:type="dxa"/>
          </w:tcPr>
          <w:p w:rsidR="00614845" w:rsidRDefault="00614845" w:rsidP="00030D2F">
            <w:pPr>
              <w:pStyle w:val="TableParagraph"/>
              <w:spacing w:line="16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4</w:t>
            </w:r>
          </w:p>
        </w:tc>
        <w:tc>
          <w:tcPr>
            <w:tcW w:w="973" w:type="dxa"/>
          </w:tcPr>
          <w:p w:rsidR="00614845" w:rsidRDefault="00614845" w:rsidP="00030D2F">
            <w:pPr>
              <w:pStyle w:val="TableParagraph"/>
              <w:spacing w:line="16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5</w:t>
            </w:r>
          </w:p>
        </w:tc>
        <w:tc>
          <w:tcPr>
            <w:tcW w:w="1110" w:type="dxa"/>
          </w:tcPr>
          <w:p w:rsidR="00614845" w:rsidRDefault="00614845" w:rsidP="00030D2F">
            <w:pPr>
              <w:pStyle w:val="TableParagraph"/>
              <w:spacing w:line="16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6</w:t>
            </w:r>
          </w:p>
        </w:tc>
        <w:tc>
          <w:tcPr>
            <w:tcW w:w="1285" w:type="dxa"/>
          </w:tcPr>
          <w:p w:rsidR="00614845" w:rsidRDefault="00614845" w:rsidP="00030D2F">
            <w:pPr>
              <w:pStyle w:val="TableParagraph"/>
              <w:spacing w:line="16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7</w:t>
            </w:r>
          </w:p>
        </w:tc>
        <w:tc>
          <w:tcPr>
            <w:tcW w:w="1545" w:type="dxa"/>
          </w:tcPr>
          <w:p w:rsidR="00614845" w:rsidRDefault="00614845" w:rsidP="00030D2F">
            <w:pPr>
              <w:pStyle w:val="TableParagraph"/>
              <w:spacing w:line="16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8</w:t>
            </w:r>
          </w:p>
        </w:tc>
        <w:tc>
          <w:tcPr>
            <w:tcW w:w="902" w:type="dxa"/>
          </w:tcPr>
          <w:p w:rsidR="00614845" w:rsidRDefault="00614845" w:rsidP="00030D2F">
            <w:pPr>
              <w:pStyle w:val="TableParagraph"/>
              <w:spacing w:line="16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9</w:t>
            </w:r>
          </w:p>
        </w:tc>
      </w:tr>
      <w:tr w:rsidR="00614845" w:rsidTr="00030D2F">
        <w:trPr>
          <w:trHeight w:val="2784"/>
        </w:trPr>
        <w:tc>
          <w:tcPr>
            <w:tcW w:w="1106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35" w:line="247" w:lineRule="auto"/>
              <w:ind w:left="39" w:right="2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Забезпе-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чення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виплати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відпустками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працівникам</w:t>
            </w:r>
          </w:p>
        </w:tc>
        <w:tc>
          <w:tcPr>
            <w:tcW w:w="552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614845" w:rsidRDefault="00614845" w:rsidP="00030D2F">
            <w:pPr>
              <w:pStyle w:val="TableParagraph"/>
              <w:ind w:left="92" w:right="82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710</w:t>
            </w:r>
          </w:p>
        </w:tc>
        <w:tc>
          <w:tcPr>
            <w:tcW w:w="7516" w:type="dxa"/>
            <w:gridSpan w:val="7"/>
          </w:tcPr>
          <w:p w:rsidR="00614845" w:rsidRDefault="00614845" w:rsidP="00030D2F">
            <w:pPr>
              <w:pStyle w:val="TableParagraph"/>
              <w:spacing w:line="247" w:lineRule="auto"/>
              <w:ind w:left="40" w:right="27" w:firstLine="169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зазначають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31.12.19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471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Забезпечення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виплат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відпусток».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 графі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4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–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річні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обороти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15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Капітальні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інвестиції»,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23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Виробництво»,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39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Витрати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майбутніх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періодів»,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91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Загальновиробничі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витрати»,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92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Адміністративні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витрати»,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93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Ви-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трати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збут»,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941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Витрати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дослідження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розробки»,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949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Інші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витрати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операційної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діяльності»</w:t>
            </w:r>
            <w:r>
              <w:rPr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</w:t>
            </w:r>
            <w:r>
              <w:rPr>
                <w:color w:val="231F20"/>
                <w:spacing w:val="2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створенні</w:t>
            </w:r>
            <w:r>
              <w:rPr>
                <w:color w:val="231F20"/>
                <w:spacing w:val="2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резерву.</w:t>
            </w:r>
            <w:r>
              <w:rPr>
                <w:color w:val="231F20"/>
                <w:spacing w:val="2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Якщо</w:t>
            </w:r>
            <w:r>
              <w:rPr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здійснюють</w:t>
            </w:r>
            <w:r>
              <w:rPr>
                <w:color w:val="231F20"/>
                <w:spacing w:val="2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додаткові</w:t>
            </w:r>
            <w:r>
              <w:rPr>
                <w:color w:val="231F20"/>
                <w:spacing w:val="2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відрахування,</w:t>
            </w:r>
            <w:r>
              <w:rPr>
                <w:color w:val="231F20"/>
                <w:spacing w:val="2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заповнюють</w:t>
            </w:r>
          </w:p>
          <w:p w:rsidR="00614845" w:rsidRDefault="00614845" w:rsidP="00030D2F">
            <w:pPr>
              <w:pStyle w:val="TableParagraph"/>
              <w:ind w:left="40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105"/>
                <w:sz w:val="18"/>
              </w:rPr>
              <w:t>графу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5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обороти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Дт 23, 39, 91, 92, 93, 941, 949.</w:t>
            </w:r>
          </w:p>
          <w:p w:rsidR="00614845" w:rsidRDefault="00614845" w:rsidP="00030D2F">
            <w:pPr>
              <w:pStyle w:val="TableParagraph"/>
              <w:ind w:right="31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графу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6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записують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пов’язані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нарахуванням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виплатою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відпускних: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471</w:t>
            </w:r>
          </w:p>
          <w:p w:rsidR="00614845" w:rsidRDefault="00614845" w:rsidP="00030D2F">
            <w:pPr>
              <w:pStyle w:val="TableParagraph"/>
              <w:spacing w:before="6" w:line="247" w:lineRule="auto"/>
              <w:ind w:right="27"/>
              <w:jc w:val="right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 xml:space="preserve">Забезпечення виплат відпусток»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Кт 651 «</w:t>
            </w:r>
            <w:r>
              <w:rPr>
                <w:color w:val="231F20"/>
                <w:w w:val="95"/>
                <w:sz w:val="18"/>
              </w:rPr>
              <w:t>За розрахунками за загальнообов’язковим держав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ним соціальним страхуванням»,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661 «</w:t>
            </w:r>
            <w:r>
              <w:rPr>
                <w:color w:val="231F20"/>
                <w:w w:val="95"/>
                <w:sz w:val="18"/>
              </w:rPr>
              <w:t>Розрахунки за виплатами працівникам». У графі 7 фік-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сують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річні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15,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23,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39,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91,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92,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93,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941,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949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471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(сторно)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коригуванні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дату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балансу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створеного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забезпечення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бік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зменшення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(п.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18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П(С)БО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11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«Зобов’язання»).</w:t>
            </w:r>
          </w:p>
          <w:p w:rsidR="00614845" w:rsidRDefault="00614845" w:rsidP="00030D2F">
            <w:pPr>
              <w:pStyle w:val="TableParagraph"/>
              <w:spacing w:before="3"/>
              <w:ind w:right="2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Графу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заповнюють.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останній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графі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фіксують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31.12.20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471</w:t>
            </w:r>
          </w:p>
          <w:p w:rsidR="00614845" w:rsidRDefault="00614845" w:rsidP="00030D2F">
            <w:pPr>
              <w:pStyle w:val="TableParagraph"/>
              <w:spacing w:before="7" w:line="184" w:lineRule="exact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(дебетового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сальдо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названого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субрахунку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буває)</w:t>
            </w:r>
          </w:p>
        </w:tc>
      </w:tr>
      <w:tr w:rsidR="00614845" w:rsidTr="00030D2F">
        <w:trPr>
          <w:trHeight w:val="2568"/>
        </w:trPr>
        <w:tc>
          <w:tcPr>
            <w:tcW w:w="1106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77" w:line="247" w:lineRule="auto"/>
              <w:ind w:left="39" w:right="27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Забезпечен-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ня майбутніх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додаткове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пенсійне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за-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безпечення</w:t>
            </w:r>
          </w:p>
        </w:tc>
        <w:tc>
          <w:tcPr>
            <w:tcW w:w="552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614845" w:rsidRDefault="00614845" w:rsidP="00030D2F">
            <w:pPr>
              <w:pStyle w:val="TableParagraph"/>
              <w:ind w:left="92" w:right="82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720</w:t>
            </w:r>
          </w:p>
        </w:tc>
        <w:tc>
          <w:tcPr>
            <w:tcW w:w="7516" w:type="dxa"/>
            <w:gridSpan w:val="7"/>
          </w:tcPr>
          <w:p w:rsidR="00614845" w:rsidRDefault="00614845" w:rsidP="00030D2F">
            <w:pPr>
              <w:pStyle w:val="TableParagraph"/>
              <w:spacing w:line="247" w:lineRule="auto"/>
              <w:ind w:left="39" w:right="27" w:firstLine="17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Підприємство може самостійно резервувати кошти для майбутніх виплат своїм працівни-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кам, коли колдоговором передбачено доплату пенсіонерам. Окрім того, Закон України «Про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недержавне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пенсійне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забезпечення»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09.07.03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1057IV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дозволяє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підприємству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або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створити спільно з іншими підприємствами недержавний пенсійний фонд і стати його учас-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ником і вкладником, або сплачувати страхові внески за працівника до будьякого існуючого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недержавного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пенсійного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фонду.</w:t>
            </w:r>
          </w:p>
          <w:p w:rsidR="00614845" w:rsidRDefault="00614845" w:rsidP="00030D2F">
            <w:pPr>
              <w:pStyle w:val="TableParagraph"/>
              <w:spacing w:line="247" w:lineRule="auto"/>
              <w:ind w:left="39" w:right="27" w:firstLine="17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У графі 3 показують сальдо за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Кт 472 </w:t>
            </w:r>
            <w:r>
              <w:rPr>
                <w:color w:val="231F20"/>
                <w:sz w:val="18"/>
              </w:rPr>
              <w:t xml:space="preserve">на 31.12.19 р. У графах 4 і 5 – обороти за </w:t>
            </w:r>
            <w:r>
              <w:rPr>
                <w:rFonts w:ascii="Arial" w:hAnsi="Arial"/>
                <w:b/>
                <w:color w:val="231F20"/>
                <w:sz w:val="18"/>
              </w:rPr>
              <w:t>Дт 949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472.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Причому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останній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фіксують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додаткові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нарахування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виплатами.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реносять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суми,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перераховані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недержавного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пенсійного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фонду,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тобто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обороти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472</w:t>
            </w:r>
            <w:r>
              <w:rPr>
                <w:rFonts w:ascii="Arial" w:hAnsi="Arial"/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31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Рахунки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банках».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графі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записують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сторновану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суму.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графі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буде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</w:p>
          <w:p w:rsidR="00614845" w:rsidRDefault="00614845" w:rsidP="00030D2F">
            <w:pPr>
              <w:pStyle w:val="TableParagraph"/>
              <w:ind w:left="3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31.12.20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472.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Але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практики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зазначають,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що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створювати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забезпечення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є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сенс,</w:t>
            </w:r>
          </w:p>
          <w:p w:rsidR="00614845" w:rsidRDefault="00614845" w:rsidP="00030D2F">
            <w:pPr>
              <w:pStyle w:val="TableParagraph"/>
              <w:spacing w:before="3" w:line="184" w:lineRule="exact"/>
              <w:ind w:left="39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коли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витрати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нараховують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рік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або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рік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розраховуються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пенсійним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фондом</w:t>
            </w:r>
          </w:p>
        </w:tc>
      </w:tr>
      <w:tr w:rsidR="00614845" w:rsidTr="00030D2F">
        <w:trPr>
          <w:trHeight w:val="3000"/>
        </w:trPr>
        <w:tc>
          <w:tcPr>
            <w:tcW w:w="1106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63" w:line="247" w:lineRule="auto"/>
              <w:ind w:left="39" w:right="27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Забезпечен-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ня майбутніх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 конання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гарантійних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зобов’язань</w:t>
            </w:r>
          </w:p>
        </w:tc>
        <w:tc>
          <w:tcPr>
            <w:tcW w:w="552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614845" w:rsidRDefault="00614845" w:rsidP="00030D2F">
            <w:pPr>
              <w:pStyle w:val="TableParagraph"/>
              <w:ind w:left="92" w:right="83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730</w:t>
            </w:r>
          </w:p>
        </w:tc>
        <w:tc>
          <w:tcPr>
            <w:tcW w:w="7516" w:type="dxa"/>
            <w:gridSpan w:val="7"/>
          </w:tcPr>
          <w:p w:rsidR="00614845" w:rsidRDefault="00614845" w:rsidP="00030D2F">
            <w:pPr>
              <w:pStyle w:val="TableParagraph"/>
              <w:spacing w:line="247" w:lineRule="auto"/>
              <w:ind w:left="39" w:right="27" w:firstLine="17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Підприємства, що випускають і продають продукцію, на яку встановлено гарантію, ство-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рюють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забезпечення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гарантійних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зобов’язань.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Його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розмір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визначають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обліковою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оцін-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кою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ресурсів,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необхідних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погашення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відповідного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зобов’язання,</w:t>
            </w:r>
          </w:p>
          <w:p w:rsidR="00614845" w:rsidRDefault="00614845" w:rsidP="00030D2F">
            <w:pPr>
              <w:pStyle w:val="TableParagraph"/>
              <w:spacing w:line="247" w:lineRule="auto"/>
              <w:ind w:left="39" w:right="27" w:firstLine="17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і відображають у бухобліку </w:t>
            </w:r>
            <w:r>
              <w:rPr>
                <w:color w:val="231F20"/>
                <w:w w:val="105"/>
                <w:sz w:val="18"/>
              </w:rPr>
              <w:t xml:space="preserve">– </w:t>
            </w:r>
            <w:r>
              <w:rPr>
                <w:rFonts w:ascii="Arial" w:hAnsi="Arial"/>
                <w:b/>
                <w:color w:val="231F20"/>
                <w:sz w:val="18"/>
              </w:rPr>
              <w:t>Дт 93 Кт 473 «</w:t>
            </w:r>
            <w:r>
              <w:rPr>
                <w:color w:val="231F20"/>
                <w:sz w:val="18"/>
              </w:rPr>
              <w:t>Забезпечення гарантійних зобов’язань».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субрахунками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фіксують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графі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4.</w:t>
            </w:r>
          </w:p>
          <w:p w:rsidR="00614845" w:rsidRDefault="00614845" w:rsidP="00030D2F">
            <w:pPr>
              <w:pStyle w:val="TableParagraph"/>
              <w:spacing w:line="247" w:lineRule="auto"/>
              <w:ind w:left="39" w:right="27" w:firstLine="17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 додаткових відрахуваннях протягом року роблять аналогічні записи, і ці суми потра-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пляють до графи 5. Вартість товарів, робіт, послуг, спрямованих на виконання гарантійних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ремонтів,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записами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 473 Кт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20, 22, 685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тощо.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названими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хунками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заносять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графи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6.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Залишок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забезпечення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переглядають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кожну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дату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балансу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й за необхідності коригують. Якщо резерв гарантійних зобов’язань зменшили, у бухобліку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записують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93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473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(сторно)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рахунками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потраплять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7.</w:t>
            </w:r>
          </w:p>
          <w:p w:rsidR="00614845" w:rsidRDefault="00614845" w:rsidP="00030D2F">
            <w:pPr>
              <w:pStyle w:val="TableParagraph"/>
              <w:spacing w:line="247" w:lineRule="auto"/>
              <w:ind w:left="39" w:right="27" w:firstLine="17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 графі 8 показують суму очікуваного відшкодування, на яку зменшують створене забез-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печення.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забезпечення,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її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встановлюють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виходячи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облікової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оцінки.</w:t>
            </w:r>
          </w:p>
          <w:p w:rsidR="00614845" w:rsidRDefault="00614845" w:rsidP="00030D2F">
            <w:pPr>
              <w:pStyle w:val="TableParagraph"/>
              <w:spacing w:line="184" w:lineRule="exact"/>
              <w:ind w:left="20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графах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473</w:t>
            </w:r>
            <w:r>
              <w:rPr>
                <w:rFonts w:ascii="Arial" w:hAnsi="Arial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31.12.19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31.12.20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відповідно</w:t>
            </w:r>
          </w:p>
        </w:tc>
      </w:tr>
      <w:tr w:rsidR="00614845" w:rsidTr="00030D2F">
        <w:trPr>
          <w:trHeight w:val="3216"/>
        </w:trPr>
        <w:tc>
          <w:tcPr>
            <w:tcW w:w="1106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49" w:line="247" w:lineRule="auto"/>
              <w:ind w:left="39" w:right="27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Забезпечен-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ня майбутніх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реструктури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зацію</w:t>
            </w:r>
          </w:p>
        </w:tc>
        <w:tc>
          <w:tcPr>
            <w:tcW w:w="552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21"/>
              <w:ind w:left="92" w:right="83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740</w:t>
            </w:r>
          </w:p>
        </w:tc>
        <w:tc>
          <w:tcPr>
            <w:tcW w:w="7516" w:type="dxa"/>
            <w:gridSpan w:val="7"/>
          </w:tcPr>
          <w:p w:rsidR="00614845" w:rsidRDefault="00614845" w:rsidP="00030D2F">
            <w:pPr>
              <w:pStyle w:val="TableParagraph"/>
              <w:spacing w:line="247" w:lineRule="auto"/>
              <w:ind w:left="39" w:right="27" w:firstLine="11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Забезпечення можуть створювати для відшкодування майбутніх операційних витрат на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реструктуризацію.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Тут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мається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увазі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реструктуризація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підприємства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проведення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ор-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ганізаційно-економічних, правових, технічних заходів, щоб змінити його структуру, форму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власності, організаційно-правову форму для його фінансового оздоровлення, підвищення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ефективності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виробництва.</w:t>
            </w:r>
          </w:p>
          <w:p w:rsidR="00614845" w:rsidRDefault="00614845" w:rsidP="00030D2F">
            <w:pPr>
              <w:pStyle w:val="TableParagraph"/>
              <w:spacing w:line="249" w:lineRule="auto"/>
              <w:ind w:left="39" w:right="29" w:firstLine="113"/>
              <w:jc w:val="both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w w:val="90"/>
                <w:sz w:val="18"/>
              </w:rPr>
              <w:t>«Забезпечення для відшкодування витрат на реструктуризацію створюється за наявності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затвердженого керівництвом підприємства плану реструктуризації з конкретними заходами,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строками їх виконання та сумою здійснених у майбутньому витрат, і після початку реалізації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цього плану. Забезпечення для відшкодування витрат на реструктуризацію визначається за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 xml:space="preserve">сумою прямих витрат, не пов’язаних із триваючою діяльністю підприємства» </w:t>
            </w:r>
            <w:r>
              <w:rPr>
                <w:color w:val="231F20"/>
                <w:w w:val="90"/>
                <w:sz w:val="18"/>
              </w:rPr>
              <w:t>(п.п. 15, 16 П(С)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БО 11). Створення забезпечення відображають записами </w:t>
            </w:r>
            <w:r>
              <w:rPr>
                <w:rFonts w:ascii="Arial" w:hAnsi="Arial"/>
                <w:b/>
                <w:color w:val="231F20"/>
                <w:sz w:val="18"/>
              </w:rPr>
              <w:t>Дт 949 Кт 4741 «</w:t>
            </w:r>
            <w:r>
              <w:rPr>
                <w:color w:val="231F20"/>
                <w:sz w:val="18"/>
              </w:rPr>
              <w:t>Забезпечення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інших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платежів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(реструктуризація)»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ці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зазначають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4.</w:t>
            </w:r>
          </w:p>
          <w:p w:rsidR="00614845" w:rsidRDefault="00614845" w:rsidP="00030D2F">
            <w:pPr>
              <w:pStyle w:val="TableParagraph"/>
              <w:spacing w:line="247" w:lineRule="auto"/>
              <w:ind w:left="39" w:right="27" w:firstLine="113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Додаткові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відрахування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потраплять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бухобліку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їх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показують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таким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самим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записом.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Якщо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виникають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витрати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проведення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заходів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із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реструктуризації,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їх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запису-</w:t>
            </w:r>
          </w:p>
          <w:p w:rsidR="00614845" w:rsidRDefault="00614845" w:rsidP="00030D2F">
            <w:pPr>
              <w:pStyle w:val="TableParagraph"/>
              <w:spacing w:line="184" w:lineRule="exact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ють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474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і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відповідних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субрахунків.</w:t>
            </w:r>
            <w:r>
              <w:rPr>
                <w:rFonts w:ascii="Arial" w:hAnsi="Arial"/>
                <w:b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цьому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річні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обороти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потраплять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графи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6.</w:t>
            </w:r>
          </w:p>
        </w:tc>
      </w:tr>
    </w:tbl>
    <w:p w:rsidR="00614845" w:rsidRDefault="00614845" w:rsidP="00614845">
      <w:pPr>
        <w:spacing w:line="184" w:lineRule="exact"/>
        <w:rPr>
          <w:sz w:val="18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pStyle w:val="a3"/>
        <w:spacing w:before="7"/>
        <w:rPr>
          <w:rFonts w:ascii="Comic Sans MS"/>
          <w:i/>
          <w:sz w:val="23"/>
        </w:rPr>
      </w:pPr>
    </w:p>
    <w:p w:rsidR="00614845" w:rsidRDefault="00614845" w:rsidP="00614845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6.7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544"/>
        <w:gridCol w:w="888"/>
        <w:gridCol w:w="801"/>
        <w:gridCol w:w="1020"/>
        <w:gridCol w:w="1090"/>
        <w:gridCol w:w="1277"/>
        <w:gridCol w:w="1602"/>
        <w:gridCol w:w="846"/>
      </w:tblGrid>
      <w:tr w:rsidR="00614845" w:rsidTr="00030D2F">
        <w:trPr>
          <w:trHeight w:val="408"/>
        </w:trPr>
        <w:tc>
          <w:tcPr>
            <w:tcW w:w="1106" w:type="dxa"/>
            <w:vMerge w:val="restart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  <w:sz w:val="23"/>
              </w:rPr>
            </w:pPr>
          </w:p>
          <w:p w:rsidR="00614845" w:rsidRDefault="00614845" w:rsidP="00030D2F">
            <w:pPr>
              <w:pStyle w:val="TableParagraph"/>
              <w:spacing w:before="1" w:line="249" w:lineRule="auto"/>
              <w:ind w:left="39" w:right="2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Види</w:t>
            </w:r>
            <w:r>
              <w:rPr>
                <w:rFonts w:ascii="Arial" w:hAnsi="Arial"/>
                <w:b/>
                <w:color w:val="231F20"/>
                <w:spacing w:val="1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забез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печень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і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ре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зервів</w:t>
            </w:r>
          </w:p>
        </w:tc>
        <w:tc>
          <w:tcPr>
            <w:tcW w:w="544" w:type="dxa"/>
            <w:vMerge w:val="restart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  <w:sz w:val="23"/>
              </w:rPr>
            </w:pPr>
          </w:p>
          <w:p w:rsidR="00614845" w:rsidRDefault="00614845" w:rsidP="00030D2F">
            <w:pPr>
              <w:pStyle w:val="TableParagraph"/>
              <w:spacing w:before="1" w:line="249" w:lineRule="auto"/>
              <w:ind w:left="104" w:right="92" w:firstLine="12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Код</w:t>
            </w:r>
            <w:r>
              <w:rPr>
                <w:rFonts w:ascii="Arial" w:hAnsi="Arial"/>
                <w:b/>
                <w:color w:val="231F20"/>
                <w:spacing w:val="-4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5"/>
                <w:sz w:val="18"/>
              </w:rPr>
              <w:t>ряд-</w:t>
            </w:r>
            <w:r>
              <w:rPr>
                <w:rFonts w:ascii="Arial" w:hAnsi="Arial"/>
                <w:b/>
                <w:color w:val="231F20"/>
                <w:spacing w:val="-4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ка</w:t>
            </w:r>
          </w:p>
        </w:tc>
        <w:tc>
          <w:tcPr>
            <w:tcW w:w="888" w:type="dxa"/>
            <w:vMerge w:val="restart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  <w:sz w:val="23"/>
              </w:rPr>
            </w:pPr>
          </w:p>
          <w:p w:rsidR="00614845" w:rsidRDefault="00614845" w:rsidP="00030D2F">
            <w:pPr>
              <w:pStyle w:val="TableParagraph"/>
              <w:spacing w:before="1" w:line="249" w:lineRule="auto"/>
              <w:ind w:left="84" w:right="63" w:hanging="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Залишок</w:t>
            </w:r>
            <w:r>
              <w:rPr>
                <w:rFonts w:ascii="Arial" w:hAnsi="Arial"/>
                <w:b/>
                <w:color w:val="231F20"/>
                <w:spacing w:val="-4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на поча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ток</w:t>
            </w:r>
            <w:r>
              <w:rPr>
                <w:rFonts w:ascii="Arial" w:hAnsi="Arial"/>
                <w:b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року</w:t>
            </w:r>
          </w:p>
        </w:tc>
        <w:tc>
          <w:tcPr>
            <w:tcW w:w="1821" w:type="dxa"/>
            <w:gridSpan w:val="2"/>
          </w:tcPr>
          <w:p w:rsidR="00614845" w:rsidRDefault="00614845" w:rsidP="00030D2F">
            <w:pPr>
              <w:pStyle w:val="TableParagraph"/>
              <w:spacing w:line="196" w:lineRule="exact"/>
              <w:ind w:left="4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Збільшення</w:t>
            </w:r>
          </w:p>
          <w:p w:rsidR="00614845" w:rsidRDefault="00614845" w:rsidP="00030D2F">
            <w:pPr>
              <w:pStyle w:val="TableParagraph"/>
              <w:spacing w:before="9" w:line="184" w:lineRule="exact"/>
              <w:ind w:left="3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за</w:t>
            </w:r>
            <w:r>
              <w:rPr>
                <w:rFonts w:ascii="Arial" w:hAnsi="Arial"/>
                <w:b/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звітний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рік</w:t>
            </w:r>
          </w:p>
        </w:tc>
        <w:tc>
          <w:tcPr>
            <w:tcW w:w="1090" w:type="dxa"/>
            <w:vMerge w:val="restart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  <w:sz w:val="23"/>
              </w:rPr>
            </w:pPr>
          </w:p>
          <w:p w:rsidR="00614845" w:rsidRDefault="00614845" w:rsidP="00030D2F">
            <w:pPr>
              <w:pStyle w:val="TableParagraph"/>
              <w:spacing w:before="1" w:line="249" w:lineRule="auto"/>
              <w:ind w:left="100" w:right="8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Викорис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тано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у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звіт</w:t>
            </w:r>
            <w:r>
              <w:rPr>
                <w:rFonts w:ascii="Arial" w:hAnsi="Arial"/>
                <w:b/>
                <w:color w:val="231F20"/>
                <w:spacing w:val="-4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ному</w:t>
            </w:r>
            <w:r>
              <w:rPr>
                <w:rFonts w:ascii="Arial" w:hAnsi="Arial"/>
                <w:b/>
                <w:color w:val="231F20"/>
                <w:spacing w:val="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році</w:t>
            </w:r>
          </w:p>
        </w:tc>
        <w:tc>
          <w:tcPr>
            <w:tcW w:w="1277" w:type="dxa"/>
            <w:vMerge w:val="restart"/>
          </w:tcPr>
          <w:p w:rsidR="00614845" w:rsidRDefault="00614845" w:rsidP="00030D2F">
            <w:pPr>
              <w:pStyle w:val="TableParagraph"/>
              <w:spacing w:before="165" w:line="249" w:lineRule="auto"/>
              <w:ind w:left="82" w:right="6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Сторновано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невико ри-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стану суму у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звітному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році</w:t>
            </w:r>
          </w:p>
        </w:tc>
        <w:tc>
          <w:tcPr>
            <w:tcW w:w="1602" w:type="dxa"/>
            <w:vMerge w:val="restart"/>
          </w:tcPr>
          <w:p w:rsidR="00614845" w:rsidRDefault="00614845" w:rsidP="00030D2F">
            <w:pPr>
              <w:pStyle w:val="TableParagraph"/>
              <w:spacing w:line="232" w:lineRule="auto"/>
              <w:ind w:left="70" w:right="5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Сума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очікуваного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від шкодування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витрат другою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стороною,</w:t>
            </w:r>
            <w:r>
              <w:rPr>
                <w:rFonts w:ascii="Arial" w:hAnsi="Arial"/>
                <w:b/>
                <w:color w:val="231F20"/>
                <w:spacing w:val="25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врахо-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вана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при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оцінці</w:t>
            </w:r>
          </w:p>
          <w:p w:rsidR="00614845" w:rsidRDefault="00614845" w:rsidP="00030D2F">
            <w:pPr>
              <w:pStyle w:val="TableParagraph"/>
              <w:spacing w:line="175" w:lineRule="exact"/>
              <w:ind w:left="68" w:right="5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забезпечення</w:t>
            </w:r>
          </w:p>
        </w:tc>
        <w:tc>
          <w:tcPr>
            <w:tcW w:w="846" w:type="dxa"/>
            <w:vMerge w:val="restart"/>
          </w:tcPr>
          <w:p w:rsidR="00614845" w:rsidRDefault="00614845" w:rsidP="00030D2F">
            <w:pPr>
              <w:pStyle w:val="TableParagraph"/>
              <w:spacing w:before="165" w:line="249" w:lineRule="auto"/>
              <w:ind w:left="127" w:right="1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Зали-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шок 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>на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кінець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року</w:t>
            </w:r>
          </w:p>
        </w:tc>
      </w:tr>
      <w:tr w:rsidR="00614845" w:rsidTr="00030D2F">
        <w:trPr>
          <w:trHeight w:val="774"/>
        </w:trPr>
        <w:tc>
          <w:tcPr>
            <w:tcW w:w="1106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</w:tcPr>
          <w:p w:rsidR="00614845" w:rsidRDefault="00614845" w:rsidP="00030D2F">
            <w:pPr>
              <w:pStyle w:val="TableParagraph"/>
              <w:spacing w:before="63" w:line="249" w:lineRule="auto"/>
              <w:ind w:left="41" w:right="2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0"/>
                <w:w w:val="90"/>
                <w:sz w:val="18"/>
              </w:rPr>
              <w:t>нарахова-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9"/>
                <w:w w:val="90"/>
                <w:sz w:val="18"/>
              </w:rPr>
              <w:t>но (ство-</w:t>
            </w:r>
            <w:r>
              <w:rPr>
                <w:rFonts w:ascii="Arial" w:hAnsi="Arial"/>
                <w:b/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рено)</w:t>
            </w:r>
          </w:p>
        </w:tc>
        <w:tc>
          <w:tcPr>
            <w:tcW w:w="1020" w:type="dxa"/>
          </w:tcPr>
          <w:p w:rsidR="00614845" w:rsidRDefault="00614845" w:rsidP="00030D2F">
            <w:pPr>
              <w:pStyle w:val="TableParagraph"/>
              <w:spacing w:before="63" w:line="249" w:lineRule="auto"/>
              <w:ind w:left="102" w:right="8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додаткові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відраху-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вання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37"/>
        </w:trPr>
        <w:tc>
          <w:tcPr>
            <w:tcW w:w="1106" w:type="dxa"/>
          </w:tcPr>
          <w:p w:rsidR="00614845" w:rsidRDefault="00614845" w:rsidP="00030D2F">
            <w:pPr>
              <w:pStyle w:val="TableParagraph"/>
              <w:spacing w:before="11" w:line="206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1</w:t>
            </w:r>
          </w:p>
        </w:tc>
        <w:tc>
          <w:tcPr>
            <w:tcW w:w="544" w:type="dxa"/>
          </w:tcPr>
          <w:p w:rsidR="00614845" w:rsidRDefault="00614845" w:rsidP="00030D2F">
            <w:pPr>
              <w:pStyle w:val="TableParagraph"/>
              <w:spacing w:before="11" w:line="206" w:lineRule="exact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2</w:t>
            </w:r>
          </w:p>
        </w:tc>
        <w:tc>
          <w:tcPr>
            <w:tcW w:w="888" w:type="dxa"/>
          </w:tcPr>
          <w:p w:rsidR="00614845" w:rsidRDefault="00614845" w:rsidP="00030D2F">
            <w:pPr>
              <w:pStyle w:val="TableParagraph"/>
              <w:spacing w:before="11" w:line="206" w:lineRule="exact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3</w:t>
            </w:r>
          </w:p>
        </w:tc>
        <w:tc>
          <w:tcPr>
            <w:tcW w:w="801" w:type="dxa"/>
          </w:tcPr>
          <w:p w:rsidR="00614845" w:rsidRDefault="00614845" w:rsidP="00030D2F">
            <w:pPr>
              <w:pStyle w:val="TableParagraph"/>
              <w:spacing w:before="11" w:line="206" w:lineRule="exact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4</w:t>
            </w:r>
          </w:p>
        </w:tc>
        <w:tc>
          <w:tcPr>
            <w:tcW w:w="1020" w:type="dxa"/>
          </w:tcPr>
          <w:p w:rsidR="00614845" w:rsidRDefault="00614845" w:rsidP="00030D2F">
            <w:pPr>
              <w:pStyle w:val="TableParagraph"/>
              <w:spacing w:before="11" w:line="206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5</w:t>
            </w:r>
          </w:p>
        </w:tc>
        <w:tc>
          <w:tcPr>
            <w:tcW w:w="1090" w:type="dxa"/>
          </w:tcPr>
          <w:p w:rsidR="00614845" w:rsidRDefault="00614845" w:rsidP="00030D2F">
            <w:pPr>
              <w:pStyle w:val="TableParagraph"/>
              <w:spacing w:before="11" w:line="206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6</w:t>
            </w:r>
          </w:p>
        </w:tc>
        <w:tc>
          <w:tcPr>
            <w:tcW w:w="1277" w:type="dxa"/>
          </w:tcPr>
          <w:p w:rsidR="00614845" w:rsidRDefault="00614845" w:rsidP="00030D2F">
            <w:pPr>
              <w:pStyle w:val="TableParagraph"/>
              <w:spacing w:before="11" w:line="206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7</w:t>
            </w:r>
          </w:p>
        </w:tc>
        <w:tc>
          <w:tcPr>
            <w:tcW w:w="1602" w:type="dxa"/>
          </w:tcPr>
          <w:p w:rsidR="00614845" w:rsidRDefault="00614845" w:rsidP="00030D2F">
            <w:pPr>
              <w:pStyle w:val="TableParagraph"/>
              <w:spacing w:before="11" w:line="206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8</w:t>
            </w:r>
          </w:p>
        </w:tc>
        <w:tc>
          <w:tcPr>
            <w:tcW w:w="846" w:type="dxa"/>
          </w:tcPr>
          <w:p w:rsidR="00614845" w:rsidRDefault="00614845" w:rsidP="00030D2F">
            <w:pPr>
              <w:pStyle w:val="TableParagraph"/>
              <w:spacing w:before="11" w:line="206" w:lineRule="exact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9</w:t>
            </w:r>
          </w:p>
        </w:tc>
      </w:tr>
      <w:tr w:rsidR="00614845" w:rsidTr="00030D2F">
        <w:trPr>
          <w:trHeight w:val="926"/>
        </w:trPr>
        <w:tc>
          <w:tcPr>
            <w:tcW w:w="1106" w:type="dxa"/>
          </w:tcPr>
          <w:p w:rsidR="00614845" w:rsidRDefault="00614845" w:rsidP="00030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" w:type="dxa"/>
          </w:tcPr>
          <w:p w:rsidR="00614845" w:rsidRDefault="00614845" w:rsidP="00030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4" w:type="dxa"/>
            <w:gridSpan w:val="7"/>
          </w:tcPr>
          <w:p w:rsidR="00614845" w:rsidRDefault="00614845" w:rsidP="00030D2F">
            <w:pPr>
              <w:pStyle w:val="TableParagraph"/>
              <w:spacing w:before="31" w:line="247" w:lineRule="auto"/>
              <w:ind w:left="40" w:right="129"/>
              <w:rPr>
                <w:sz w:val="18"/>
              </w:rPr>
            </w:pP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використану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кінець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резерву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сторнують,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роблячи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949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4741,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7.</w:t>
            </w:r>
          </w:p>
          <w:p w:rsidR="00614845" w:rsidRDefault="00614845" w:rsidP="00030D2F">
            <w:pPr>
              <w:pStyle w:val="TableParagraph"/>
              <w:spacing w:before="2"/>
              <w:ind w:left="40"/>
              <w:rPr>
                <w:sz w:val="18"/>
              </w:rPr>
            </w:pPr>
            <w:r>
              <w:rPr>
                <w:color w:val="231F20"/>
                <w:sz w:val="18"/>
              </w:rPr>
              <w:t>Графу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заповнюють.</w:t>
            </w:r>
          </w:p>
          <w:p w:rsidR="00614845" w:rsidRDefault="00614845" w:rsidP="00030D2F">
            <w:pPr>
              <w:pStyle w:val="TableParagraph"/>
              <w:spacing w:before="7"/>
              <w:ind w:left="40"/>
              <w:rPr>
                <w:sz w:val="18"/>
              </w:rPr>
            </w:pPr>
            <w:r>
              <w:rPr>
                <w:color w:val="231F20"/>
                <w:sz w:val="18"/>
              </w:rPr>
              <w:t>У графах 3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 9 фіксують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сальдо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4741</w:t>
            </w:r>
            <w:r>
              <w:rPr>
                <w:rFonts w:ascii="Arial" w:hAnsi="Arial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31.12.19 р.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 31.12.20 р.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відповідно</w:t>
            </w:r>
          </w:p>
        </w:tc>
      </w:tr>
      <w:tr w:rsidR="00614845" w:rsidTr="00030D2F">
        <w:trPr>
          <w:trHeight w:val="2352"/>
        </w:trPr>
        <w:tc>
          <w:tcPr>
            <w:tcW w:w="1106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78" w:line="247" w:lineRule="auto"/>
              <w:ind w:left="39" w:right="27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Забезпечен-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ня майбутніх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виконання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зобов’язань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обтяж-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ливими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контракта-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</w:p>
        </w:tc>
        <w:tc>
          <w:tcPr>
            <w:tcW w:w="544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21"/>
              <w:ind w:left="88" w:right="7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750</w:t>
            </w:r>
          </w:p>
        </w:tc>
        <w:tc>
          <w:tcPr>
            <w:tcW w:w="7524" w:type="dxa"/>
            <w:gridSpan w:val="7"/>
          </w:tcPr>
          <w:p w:rsidR="00614845" w:rsidRDefault="00614845" w:rsidP="00030D2F">
            <w:pPr>
              <w:pStyle w:val="TableParagraph"/>
              <w:spacing w:line="247" w:lineRule="auto"/>
              <w:ind w:left="40" w:right="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Якщо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є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контракти,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якими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заздалегідь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відомо,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їх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виконання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перевищать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 xml:space="preserve">очікувані </w:t>
            </w:r>
            <w:r>
              <w:rPr>
                <w:color w:val="231F20"/>
                <w:w w:val="95"/>
                <w:sz w:val="18"/>
              </w:rPr>
              <w:t>економічні вигоди від них, підприємство створює забезпечення майбутніх витрат.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 бухобліку їх фіксують записами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Дт 15, 23, 91, 92, 93, 94 </w:t>
            </w:r>
            <w:r>
              <w:rPr>
                <w:color w:val="231F20"/>
                <w:sz w:val="18"/>
              </w:rPr>
              <w:t xml:space="preserve">тощо </w:t>
            </w:r>
            <w:r>
              <w:rPr>
                <w:rFonts w:ascii="Arial" w:hAnsi="Arial"/>
                <w:b/>
                <w:color w:val="231F20"/>
                <w:sz w:val="18"/>
              </w:rPr>
              <w:t>Кт 4742 «</w:t>
            </w:r>
            <w:r>
              <w:rPr>
                <w:color w:val="231F20"/>
                <w:sz w:val="18"/>
              </w:rPr>
              <w:t>Забезпечення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інших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платежів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(виконання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зобов’язань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обтяжливими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контрактами)».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Викори-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стані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4742</w:t>
            </w:r>
            <w:r>
              <w:rPr>
                <w:rFonts w:ascii="Arial" w:hAnsi="Arial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31,</w:t>
            </w:r>
            <w:r>
              <w:rPr>
                <w:rFonts w:ascii="Arial" w:hAnsi="Arial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63</w:t>
            </w:r>
            <w:r>
              <w:rPr>
                <w:rFonts w:ascii="Arial" w:hAnsi="Arial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Розрахунки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постачальниками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підрядниками»,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685</w:t>
            </w:r>
          </w:p>
          <w:p w:rsidR="00614845" w:rsidRDefault="00614845" w:rsidP="00030D2F">
            <w:pPr>
              <w:pStyle w:val="TableParagraph"/>
              <w:spacing w:line="247" w:lineRule="auto"/>
              <w:ind w:left="40" w:right="26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Розрахунки з іншими кредиторами» та ін. – і річні обороти опиняються в графі 6. Створене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забезпечення при інвентаризації наприкінці року коригують: зайво нараховану (невико-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ристану)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суму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сторнують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4742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15,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23,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91,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92,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93,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94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тощо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вносять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графи</w:t>
            </w:r>
          </w:p>
          <w:p w:rsidR="00614845" w:rsidRDefault="00614845" w:rsidP="00030D2F">
            <w:pPr>
              <w:pStyle w:val="TableParagraph"/>
              <w:spacing w:line="247" w:lineRule="auto"/>
              <w:ind w:left="40" w:right="2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7.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графі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очікуваного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відшкодування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обтяжливими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контрактами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згідно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обліковою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оцінкою.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4742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31.12.19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31.12.20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переносять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</w:p>
          <w:p w:rsidR="00614845" w:rsidRDefault="00614845" w:rsidP="00030D2F">
            <w:pPr>
              <w:pStyle w:val="TableParagraph"/>
              <w:spacing w:line="184" w:lineRule="exact"/>
              <w:ind w:left="4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граф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відповідно</w:t>
            </w:r>
          </w:p>
        </w:tc>
      </w:tr>
      <w:tr w:rsidR="00614845" w:rsidTr="00030D2F">
        <w:trPr>
          <w:trHeight w:val="192"/>
        </w:trPr>
        <w:tc>
          <w:tcPr>
            <w:tcW w:w="1106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614845" w:rsidRDefault="00614845" w:rsidP="00030D2F">
            <w:pPr>
              <w:pStyle w:val="TableParagraph"/>
              <w:spacing w:line="173" w:lineRule="exact"/>
              <w:ind w:left="88" w:right="7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760</w:t>
            </w:r>
          </w:p>
        </w:tc>
        <w:tc>
          <w:tcPr>
            <w:tcW w:w="7524" w:type="dxa"/>
            <w:gridSpan w:val="7"/>
            <w:vMerge w:val="restart"/>
          </w:tcPr>
          <w:p w:rsidR="00614845" w:rsidRDefault="00614845" w:rsidP="00030D2F">
            <w:pPr>
              <w:pStyle w:val="TableParagraph"/>
              <w:spacing w:before="90"/>
              <w:ind w:left="4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Сюди</w:t>
            </w:r>
            <w:r>
              <w:rPr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записують</w:t>
            </w:r>
            <w:r>
              <w:rPr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інші</w:t>
            </w:r>
            <w:r>
              <w:rPr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види</w:t>
            </w:r>
            <w:r>
              <w:rPr>
                <w:color w:val="231F20"/>
                <w:spacing w:val="2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забезпечень,</w:t>
            </w:r>
            <w:r>
              <w:rPr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які</w:t>
            </w:r>
            <w:r>
              <w:rPr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створює</w:t>
            </w:r>
            <w:r>
              <w:rPr>
                <w:color w:val="231F20"/>
                <w:spacing w:val="2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підприємство</w:t>
            </w:r>
          </w:p>
        </w:tc>
      </w:tr>
      <w:tr w:rsidR="00614845" w:rsidTr="00030D2F">
        <w:trPr>
          <w:trHeight w:val="192"/>
        </w:trPr>
        <w:tc>
          <w:tcPr>
            <w:tcW w:w="1106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</w:tcPr>
          <w:p w:rsidR="00614845" w:rsidRDefault="00614845" w:rsidP="00030D2F">
            <w:pPr>
              <w:pStyle w:val="TableParagraph"/>
              <w:spacing w:line="173" w:lineRule="exact"/>
              <w:ind w:left="88" w:right="7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770</w:t>
            </w:r>
          </w:p>
        </w:tc>
        <w:tc>
          <w:tcPr>
            <w:tcW w:w="7524" w:type="dxa"/>
            <w:gridSpan w:val="7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568"/>
        </w:trPr>
        <w:tc>
          <w:tcPr>
            <w:tcW w:w="1106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21" w:line="247" w:lineRule="auto"/>
              <w:ind w:left="39" w:right="2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Резерв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сумнівних</w:t>
            </w:r>
            <w:r>
              <w:rPr>
                <w:color w:val="231F20"/>
                <w:spacing w:val="-46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боргів</w:t>
            </w:r>
          </w:p>
        </w:tc>
        <w:tc>
          <w:tcPr>
            <w:tcW w:w="544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  <w:sz w:val="29"/>
              </w:rPr>
            </w:pPr>
          </w:p>
          <w:p w:rsidR="00614845" w:rsidRDefault="00614845" w:rsidP="00030D2F">
            <w:pPr>
              <w:pStyle w:val="TableParagraph"/>
              <w:ind w:left="88" w:right="7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775</w:t>
            </w:r>
          </w:p>
        </w:tc>
        <w:tc>
          <w:tcPr>
            <w:tcW w:w="7524" w:type="dxa"/>
            <w:gridSpan w:val="7"/>
          </w:tcPr>
          <w:p w:rsidR="00614845" w:rsidRDefault="00614845" w:rsidP="00030D2F">
            <w:pPr>
              <w:pStyle w:val="TableParagraph"/>
              <w:spacing w:line="198" w:lineRule="exact"/>
              <w:ind w:left="21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Цей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рядок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пов’язаний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із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рядком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491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(таблиця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Приміток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фінансової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звітності).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Тут</w:t>
            </w:r>
          </w:p>
          <w:p w:rsidR="00614845" w:rsidRDefault="00614845" w:rsidP="00030D2F">
            <w:pPr>
              <w:pStyle w:val="TableParagraph"/>
              <w:spacing w:before="7"/>
              <w:ind w:left="4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будуть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суми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формування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резерву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його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використання.</w:t>
            </w:r>
          </w:p>
          <w:p w:rsidR="00614845" w:rsidRDefault="00614845" w:rsidP="00030D2F">
            <w:pPr>
              <w:pStyle w:val="TableParagraph"/>
              <w:spacing w:before="7" w:line="247" w:lineRule="auto"/>
              <w:ind w:left="40" w:right="27" w:firstLine="16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цього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показують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 38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Резерв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сумнівних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боргів»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початок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775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дорівнюватиме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своєму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«побратимові»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зі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згаданого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491.</w:t>
            </w:r>
          </w:p>
          <w:p w:rsidR="00614845" w:rsidRDefault="00614845" w:rsidP="00030D2F">
            <w:pPr>
              <w:pStyle w:val="TableParagraph"/>
              <w:spacing w:before="1" w:line="247" w:lineRule="auto"/>
              <w:ind w:left="40" w:right="26" w:firstLine="17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 графі 6 – обороти за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 xml:space="preserve">Дт 38 </w:t>
            </w:r>
            <w:r>
              <w:rPr>
                <w:color w:val="231F20"/>
                <w:w w:val="95"/>
                <w:sz w:val="18"/>
              </w:rPr>
              <w:t xml:space="preserve">у кореспонденції з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Кт 36 «</w:t>
            </w:r>
            <w:r>
              <w:rPr>
                <w:color w:val="231F20"/>
                <w:w w:val="95"/>
                <w:sz w:val="18"/>
              </w:rPr>
              <w:t>Розрахунки з вітчизняними покуп-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цями»,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377 «</w:t>
            </w:r>
            <w:r>
              <w:rPr>
                <w:color w:val="231F20"/>
                <w:w w:val="95"/>
                <w:sz w:val="18"/>
              </w:rPr>
              <w:t>Розрахунки з іншими дебіторами» та ін. рахунками, якщо за ними створювали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резерв сумнівних боргів. Коли сума резерву останнього розрахунку на кінець року стає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менше, ніж сальдо за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рахунком 38 </w:t>
            </w:r>
            <w:r>
              <w:rPr>
                <w:color w:val="231F20"/>
                <w:sz w:val="18"/>
              </w:rPr>
              <w:t>на дату такого перерахунку (у результаті погашення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безнадійної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заборгованості),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різницю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бухгалтерському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обліку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роблять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38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719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Інші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доходи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операційної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діяльності»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цю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спрямовують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(не-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зважаючи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те,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що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її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назві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фігурує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слово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«сторнування»).</w:t>
            </w:r>
          </w:p>
          <w:p w:rsidR="00614845" w:rsidRDefault="00614845" w:rsidP="00030D2F">
            <w:pPr>
              <w:pStyle w:val="TableParagraph"/>
              <w:spacing w:before="5" w:line="184" w:lineRule="exact"/>
              <w:ind w:left="21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нашу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думку,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заповнюють.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графі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31.12.20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38</w:t>
            </w:r>
          </w:p>
        </w:tc>
      </w:tr>
      <w:tr w:rsidR="00614845" w:rsidTr="00030D2F">
        <w:trPr>
          <w:trHeight w:val="250"/>
        </w:trPr>
        <w:tc>
          <w:tcPr>
            <w:tcW w:w="1106" w:type="dxa"/>
          </w:tcPr>
          <w:p w:rsidR="00614845" w:rsidRDefault="00614845" w:rsidP="00030D2F">
            <w:pPr>
              <w:pStyle w:val="TableParagraph"/>
              <w:spacing w:before="18"/>
              <w:ind w:left="37" w:right="2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Разом</w:t>
            </w:r>
          </w:p>
        </w:tc>
        <w:tc>
          <w:tcPr>
            <w:tcW w:w="544" w:type="dxa"/>
          </w:tcPr>
          <w:p w:rsidR="00614845" w:rsidRDefault="00614845" w:rsidP="00030D2F">
            <w:pPr>
              <w:pStyle w:val="TableParagraph"/>
              <w:spacing w:before="18"/>
              <w:ind w:left="89" w:right="7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780</w:t>
            </w:r>
          </w:p>
        </w:tc>
        <w:tc>
          <w:tcPr>
            <w:tcW w:w="7524" w:type="dxa"/>
            <w:gridSpan w:val="7"/>
          </w:tcPr>
          <w:p w:rsidR="00614845" w:rsidRDefault="00614845" w:rsidP="00030D2F">
            <w:pPr>
              <w:pStyle w:val="TableParagraph"/>
              <w:spacing w:before="18"/>
              <w:ind w:left="40"/>
              <w:rPr>
                <w:sz w:val="18"/>
              </w:rPr>
            </w:pPr>
            <w:r>
              <w:rPr>
                <w:color w:val="231F20"/>
                <w:sz w:val="18"/>
              </w:rPr>
              <w:t>Тут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фіксують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рядків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710–775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розрізі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кожної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</w:p>
        </w:tc>
      </w:tr>
      <w:tr w:rsidR="00614845" w:rsidTr="00030D2F">
        <w:trPr>
          <w:trHeight w:val="408"/>
        </w:trPr>
        <w:tc>
          <w:tcPr>
            <w:tcW w:w="9174" w:type="dxa"/>
            <w:gridSpan w:val="9"/>
          </w:tcPr>
          <w:p w:rsidR="00614845" w:rsidRDefault="00614845" w:rsidP="00030D2F">
            <w:pPr>
              <w:pStyle w:val="TableParagraph"/>
              <w:spacing w:line="198" w:lineRule="exact"/>
              <w:ind w:left="9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Перевірочна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формула:</w:t>
            </w:r>
          </w:p>
          <w:p w:rsidR="00614845" w:rsidRDefault="00614845" w:rsidP="00030D2F">
            <w:pPr>
              <w:pStyle w:val="TableParagraph"/>
              <w:spacing w:before="7" w:line="184" w:lineRule="exact"/>
              <w:ind w:left="39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=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+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+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5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–</w:t>
            </w:r>
            <w:r>
              <w:rPr>
                <w:rFonts w:ascii="Arial" w:hAnsi="Arial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6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–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графа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7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(показник</w:t>
            </w:r>
            <w:r>
              <w:rPr>
                <w:rFonts w:ascii="Arial" w:hAnsi="Arial"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графи</w:t>
            </w:r>
            <w:r>
              <w:rPr>
                <w:rFonts w:ascii="Arial" w:hAnsi="Arial"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8</w:t>
            </w:r>
            <w:r>
              <w:rPr>
                <w:rFonts w:ascii="Arial" w:hAnsi="Arial"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наводять</w:t>
            </w:r>
            <w:r>
              <w:rPr>
                <w:rFonts w:ascii="Arial" w:hAnsi="Arial"/>
                <w:i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довідково).</w:t>
            </w:r>
          </w:p>
        </w:tc>
      </w:tr>
    </w:tbl>
    <w:p w:rsidR="00614845" w:rsidRDefault="00614845" w:rsidP="00614845">
      <w:pPr>
        <w:spacing w:before="114"/>
        <w:ind w:left="500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[10–11].</w:t>
      </w:r>
    </w:p>
    <w:p w:rsidR="00614845" w:rsidRDefault="00614845" w:rsidP="00614845">
      <w:pPr>
        <w:spacing w:before="11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6.8</w:t>
      </w:r>
    </w:p>
    <w:p w:rsidR="00614845" w:rsidRDefault="00614845" w:rsidP="00614845">
      <w:pPr>
        <w:pStyle w:val="4"/>
        <w:spacing w:before="9" w:after="34"/>
        <w:ind w:left="553"/>
      </w:pPr>
      <w:r>
        <w:rPr>
          <w:color w:val="231F20"/>
          <w:w w:val="90"/>
        </w:rPr>
        <w:t>Методика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VІІІ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«Запаси»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річної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фінансової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звітності</w:t>
      </w:r>
    </w:p>
    <w:tbl>
      <w:tblPr>
        <w:tblStyle w:val="TableNormal"/>
        <w:tblW w:w="0" w:type="auto"/>
        <w:tblInd w:w="227" w:type="dxa"/>
        <w:tblBorders>
          <w:top w:val="single" w:sz="4" w:space="0" w:color="18171C"/>
          <w:left w:val="single" w:sz="4" w:space="0" w:color="18171C"/>
          <w:bottom w:val="single" w:sz="4" w:space="0" w:color="18171C"/>
          <w:right w:val="single" w:sz="4" w:space="0" w:color="18171C"/>
          <w:insideH w:val="single" w:sz="4" w:space="0" w:color="18171C"/>
          <w:insideV w:val="single" w:sz="4" w:space="0" w:color="18171C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654"/>
        <w:gridCol w:w="3427"/>
        <w:gridCol w:w="1898"/>
        <w:gridCol w:w="1560"/>
      </w:tblGrid>
      <w:tr w:rsidR="00614845" w:rsidTr="00030D2F">
        <w:trPr>
          <w:trHeight w:val="207"/>
        </w:trPr>
        <w:tc>
          <w:tcPr>
            <w:tcW w:w="1634" w:type="dxa"/>
            <w:vMerge w:val="restart"/>
          </w:tcPr>
          <w:p w:rsidR="00614845" w:rsidRDefault="00614845" w:rsidP="00030D2F">
            <w:pPr>
              <w:pStyle w:val="TableParagraph"/>
              <w:spacing w:before="113" w:line="249" w:lineRule="auto"/>
              <w:ind w:left="379" w:right="203" w:hanging="1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Найменування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показника</w:t>
            </w:r>
          </w:p>
        </w:tc>
        <w:tc>
          <w:tcPr>
            <w:tcW w:w="654" w:type="dxa"/>
            <w:vMerge w:val="restart"/>
          </w:tcPr>
          <w:p w:rsidR="00614845" w:rsidRDefault="00614845" w:rsidP="00030D2F">
            <w:pPr>
              <w:pStyle w:val="TableParagraph"/>
              <w:spacing w:before="113" w:line="249" w:lineRule="auto"/>
              <w:ind w:left="82" w:firstLin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рядка</w:t>
            </w:r>
          </w:p>
        </w:tc>
        <w:tc>
          <w:tcPr>
            <w:tcW w:w="3427" w:type="dxa"/>
            <w:vMerge w:val="restart"/>
          </w:tcPr>
          <w:p w:rsidR="00614845" w:rsidRDefault="00614845" w:rsidP="00030D2F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:rsidR="00614845" w:rsidRDefault="00614845" w:rsidP="00030D2F">
            <w:pPr>
              <w:pStyle w:val="TableParagraph"/>
              <w:ind w:left="2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Балансова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вартість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кінець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року</w:t>
            </w:r>
          </w:p>
        </w:tc>
        <w:tc>
          <w:tcPr>
            <w:tcW w:w="3458" w:type="dxa"/>
            <w:gridSpan w:val="2"/>
          </w:tcPr>
          <w:p w:rsidR="00614845" w:rsidRDefault="00614845" w:rsidP="00030D2F">
            <w:pPr>
              <w:pStyle w:val="TableParagraph"/>
              <w:spacing w:line="188" w:lineRule="exact"/>
              <w:ind w:left="9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Переоцінка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рік</w:t>
            </w:r>
          </w:p>
        </w:tc>
      </w:tr>
      <w:tr w:rsidR="00614845" w:rsidTr="00030D2F">
        <w:trPr>
          <w:trHeight w:val="439"/>
        </w:trPr>
        <w:tc>
          <w:tcPr>
            <w:tcW w:w="163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6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</w:tcPr>
          <w:p w:rsidR="00614845" w:rsidRDefault="00614845" w:rsidP="00030D2F">
            <w:pPr>
              <w:pStyle w:val="TableParagraph"/>
              <w:spacing w:line="216" w:lineRule="exact"/>
              <w:ind w:left="167" w:firstLine="2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збільшення</w:t>
            </w:r>
            <w:r>
              <w:rPr>
                <w:rFonts w:ascii="Arial" w:hAnsi="Arial"/>
                <w:b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чистої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вартості</w:t>
            </w:r>
            <w:r>
              <w:rPr>
                <w:rFonts w:ascii="Arial" w:hAnsi="Arial"/>
                <w:b/>
                <w:color w:val="231F20"/>
                <w:spacing w:val="27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реалізації</w:t>
            </w:r>
          </w:p>
        </w:tc>
        <w:tc>
          <w:tcPr>
            <w:tcW w:w="1560" w:type="dxa"/>
          </w:tcPr>
          <w:p w:rsidR="00614845" w:rsidRDefault="00614845" w:rsidP="00030D2F">
            <w:pPr>
              <w:pStyle w:val="TableParagraph"/>
              <w:spacing w:before="112"/>
              <w:ind w:left="481" w:right="46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уцінка</w:t>
            </w:r>
          </w:p>
        </w:tc>
      </w:tr>
      <w:tr w:rsidR="00614845" w:rsidTr="00030D2F">
        <w:trPr>
          <w:trHeight w:val="207"/>
        </w:trPr>
        <w:tc>
          <w:tcPr>
            <w:tcW w:w="1634" w:type="dxa"/>
          </w:tcPr>
          <w:p w:rsidR="00614845" w:rsidRDefault="00614845" w:rsidP="00030D2F">
            <w:pPr>
              <w:pStyle w:val="TableParagraph"/>
              <w:spacing w:line="188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1</w:t>
            </w:r>
          </w:p>
        </w:tc>
        <w:tc>
          <w:tcPr>
            <w:tcW w:w="654" w:type="dxa"/>
          </w:tcPr>
          <w:p w:rsidR="00614845" w:rsidRDefault="00614845" w:rsidP="00030D2F">
            <w:pPr>
              <w:pStyle w:val="TableParagraph"/>
              <w:spacing w:line="188" w:lineRule="exact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2</w:t>
            </w:r>
          </w:p>
        </w:tc>
        <w:tc>
          <w:tcPr>
            <w:tcW w:w="3427" w:type="dxa"/>
          </w:tcPr>
          <w:p w:rsidR="00614845" w:rsidRDefault="00614845" w:rsidP="00030D2F">
            <w:pPr>
              <w:pStyle w:val="TableParagraph"/>
              <w:spacing w:line="188" w:lineRule="exact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3</w:t>
            </w:r>
          </w:p>
        </w:tc>
        <w:tc>
          <w:tcPr>
            <w:tcW w:w="1898" w:type="dxa"/>
          </w:tcPr>
          <w:p w:rsidR="00614845" w:rsidRDefault="00614845" w:rsidP="00030D2F">
            <w:pPr>
              <w:pStyle w:val="TableParagraph"/>
              <w:spacing w:line="188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4</w:t>
            </w:r>
          </w:p>
        </w:tc>
        <w:tc>
          <w:tcPr>
            <w:tcW w:w="1560" w:type="dxa"/>
          </w:tcPr>
          <w:p w:rsidR="00614845" w:rsidRDefault="00614845" w:rsidP="00030D2F">
            <w:pPr>
              <w:pStyle w:val="TableParagraph"/>
              <w:spacing w:line="188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5</w:t>
            </w:r>
          </w:p>
        </w:tc>
      </w:tr>
      <w:tr w:rsidR="00614845" w:rsidTr="00030D2F">
        <w:trPr>
          <w:trHeight w:val="210"/>
        </w:trPr>
        <w:tc>
          <w:tcPr>
            <w:tcW w:w="1634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spacing w:before="4" w:line="187" w:lineRule="exact"/>
              <w:ind w:left="114" w:right="1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Сировина</w:t>
            </w:r>
          </w:p>
        </w:tc>
        <w:tc>
          <w:tcPr>
            <w:tcW w:w="654" w:type="dxa"/>
            <w:vMerge w:val="restart"/>
          </w:tcPr>
          <w:p w:rsidR="00614845" w:rsidRDefault="00614845" w:rsidP="00030D2F">
            <w:pPr>
              <w:pStyle w:val="TableParagraph"/>
              <w:spacing w:before="112"/>
              <w:ind w:lef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800</w:t>
            </w:r>
          </w:p>
        </w:tc>
        <w:tc>
          <w:tcPr>
            <w:tcW w:w="3427" w:type="dxa"/>
            <w:vMerge w:val="restart"/>
          </w:tcPr>
          <w:p w:rsidR="00614845" w:rsidRDefault="00614845" w:rsidP="00030D2F">
            <w:pPr>
              <w:pStyle w:val="TableParagraph"/>
              <w:spacing w:before="97" w:line="247" w:lineRule="auto"/>
              <w:ind w:left="40" w:right="2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Відносять сальдо на 31.12.20 р. за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201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«</w:t>
            </w:r>
            <w:r>
              <w:rPr>
                <w:color w:val="231F20"/>
                <w:spacing w:val="-1"/>
                <w:sz w:val="18"/>
              </w:rPr>
              <w:t>Сировина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матеріали»,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202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Купі-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вельні напівфабрикати та комплектуючі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вироби»,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203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Паливо»,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204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Тара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й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тарні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матеріали»,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205 «</w:t>
            </w:r>
            <w:r>
              <w:rPr>
                <w:color w:val="231F20"/>
                <w:w w:val="95"/>
                <w:sz w:val="18"/>
              </w:rPr>
              <w:t>Будівельні матеріали»,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207 «</w:t>
            </w:r>
            <w:r>
              <w:rPr>
                <w:color w:val="231F20"/>
                <w:sz w:val="18"/>
              </w:rPr>
              <w:t xml:space="preserve">Запасні частини», </w:t>
            </w:r>
            <w:r>
              <w:rPr>
                <w:rFonts w:ascii="Arial" w:hAnsi="Arial"/>
                <w:b/>
                <w:color w:val="231F20"/>
                <w:sz w:val="18"/>
              </w:rPr>
              <w:t>208 «</w:t>
            </w:r>
            <w:r>
              <w:rPr>
                <w:color w:val="231F20"/>
                <w:sz w:val="18"/>
              </w:rPr>
              <w:t>Матеріали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сільськогосподарського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призначення»,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211 «</w:t>
            </w:r>
            <w:r>
              <w:rPr>
                <w:color w:val="231F20"/>
                <w:w w:val="95"/>
                <w:sz w:val="18"/>
              </w:rPr>
              <w:t>Поточні біологічні активи рослинни-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цтва, які оцінені за справедливою вартіс-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тю»,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212 «</w:t>
            </w:r>
            <w:r>
              <w:rPr>
                <w:color w:val="231F20"/>
                <w:w w:val="95"/>
                <w:sz w:val="18"/>
              </w:rPr>
              <w:t>Поточні біологічні активи тва-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ринництва,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які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оцінені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справедливою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вартістю»,</w:t>
            </w:r>
          </w:p>
        </w:tc>
        <w:tc>
          <w:tcPr>
            <w:tcW w:w="1898" w:type="dxa"/>
            <w:vMerge w:val="restart"/>
          </w:tcPr>
          <w:p w:rsidR="00614845" w:rsidRDefault="00614845" w:rsidP="00030D2F">
            <w:pPr>
              <w:pStyle w:val="TableParagraph"/>
              <w:spacing w:line="247" w:lineRule="auto"/>
              <w:ind w:left="40" w:right="21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Дооцінюють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лише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ті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запаси, щодо яких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раніше про водили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уцінку.</w:t>
            </w:r>
          </w:p>
          <w:p w:rsidR="00614845" w:rsidRDefault="00614845" w:rsidP="00030D2F">
            <w:pPr>
              <w:pStyle w:val="TableParagraph"/>
              <w:spacing w:line="247" w:lineRule="auto"/>
              <w:ind w:left="40" w:right="21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Роблять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це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межах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раніше здійсненої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уцінки й відобра-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жають сторновано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записом</w:t>
            </w:r>
          </w:p>
          <w:p w:rsidR="00614845" w:rsidRDefault="00614845" w:rsidP="00030D2F">
            <w:pPr>
              <w:pStyle w:val="TableParagraph"/>
              <w:ind w:left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946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201,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202,</w:t>
            </w:r>
          </w:p>
          <w:p w:rsidR="00614845" w:rsidRDefault="00614845" w:rsidP="00030D2F">
            <w:pPr>
              <w:pStyle w:val="TableParagraph"/>
              <w:spacing w:before="4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10"/>
                <w:sz w:val="18"/>
              </w:rPr>
              <w:t>203,</w:t>
            </w:r>
            <w:r>
              <w:rPr>
                <w:rFonts w:ascii="Arial"/>
                <w:b/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18"/>
              </w:rPr>
              <w:t>204,</w:t>
            </w:r>
            <w:r>
              <w:rPr>
                <w:rFonts w:ascii="Arial"/>
                <w:b/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18"/>
              </w:rPr>
              <w:t>205,</w:t>
            </w:r>
            <w:r>
              <w:rPr>
                <w:rFonts w:ascii="Arial"/>
                <w:b/>
                <w:color w:val="231F20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18"/>
              </w:rPr>
              <w:t>207,</w:t>
            </w:r>
          </w:p>
          <w:p w:rsidR="00614845" w:rsidRDefault="00614845" w:rsidP="00030D2F">
            <w:pPr>
              <w:pStyle w:val="TableParagraph"/>
              <w:spacing w:before="9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10"/>
                <w:sz w:val="18"/>
              </w:rPr>
              <w:t>208,</w:t>
            </w:r>
            <w:r>
              <w:rPr>
                <w:rFonts w:ascii="Arial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18"/>
              </w:rPr>
              <w:t>213,</w:t>
            </w:r>
            <w:r>
              <w:rPr>
                <w:rFonts w:ascii="Arial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18"/>
              </w:rPr>
              <w:t>22,</w:t>
            </w:r>
            <w:r>
              <w:rPr>
                <w:rFonts w:ascii="Arial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18"/>
              </w:rPr>
              <w:t>23,</w:t>
            </w:r>
            <w:r>
              <w:rPr>
                <w:rFonts w:ascii="Arial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18"/>
              </w:rPr>
              <w:t>26,</w:t>
            </w:r>
          </w:p>
          <w:p w:rsidR="00614845" w:rsidRDefault="00614845" w:rsidP="00030D2F">
            <w:pPr>
              <w:pStyle w:val="TableParagraph"/>
              <w:spacing w:before="9" w:line="184" w:lineRule="exact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10"/>
                <w:sz w:val="18"/>
              </w:rPr>
              <w:t>28.</w:t>
            </w:r>
          </w:p>
        </w:tc>
        <w:tc>
          <w:tcPr>
            <w:tcW w:w="1560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 w:rsidR="00614845" w:rsidRDefault="00614845" w:rsidP="00030D2F">
            <w:pPr>
              <w:pStyle w:val="TableParagraph"/>
              <w:spacing w:before="1" w:line="247" w:lineRule="auto"/>
              <w:ind w:left="41" w:right="10"/>
              <w:rPr>
                <w:sz w:val="18"/>
              </w:rPr>
            </w:pPr>
            <w:r>
              <w:rPr>
                <w:color w:val="231F20"/>
                <w:sz w:val="18"/>
              </w:rPr>
              <w:t>Запаси показують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у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бухгалтерському</w:t>
            </w:r>
            <w:r>
              <w:rPr>
                <w:color w:val="231F20"/>
                <w:spacing w:val="-46"/>
                <w:w w:val="9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обліку та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звітності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найменшою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двох оцінок: пер-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винної вар тості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або чистої варто-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сті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реалізації.</w:t>
            </w:r>
          </w:p>
        </w:tc>
      </w:tr>
      <w:tr w:rsidR="00614845" w:rsidTr="00030D2F">
        <w:trPr>
          <w:trHeight w:val="218"/>
        </w:trPr>
        <w:tc>
          <w:tcPr>
            <w:tcW w:w="1634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spacing w:line="199" w:lineRule="exact"/>
              <w:ind w:left="114" w:right="104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та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матеріали</w:t>
            </w:r>
          </w:p>
        </w:tc>
        <w:tc>
          <w:tcPr>
            <w:tcW w:w="6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07"/>
        </w:trPr>
        <w:tc>
          <w:tcPr>
            <w:tcW w:w="1634" w:type="dxa"/>
          </w:tcPr>
          <w:p w:rsidR="00614845" w:rsidRDefault="00614845" w:rsidP="00030D2F">
            <w:pPr>
              <w:pStyle w:val="TableParagraph"/>
              <w:spacing w:line="188" w:lineRule="exact"/>
              <w:ind w:left="114" w:right="104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Купівельні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</w:p>
        </w:tc>
        <w:tc>
          <w:tcPr>
            <w:tcW w:w="654" w:type="dxa"/>
          </w:tcPr>
          <w:p w:rsidR="00614845" w:rsidRDefault="00614845" w:rsidP="00030D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11"/>
        </w:trPr>
        <w:tc>
          <w:tcPr>
            <w:tcW w:w="1634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spacing w:before="4" w:line="187" w:lineRule="exact"/>
              <w:ind w:left="114" w:right="1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півфабрикати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</w:t>
            </w:r>
          </w:p>
        </w:tc>
        <w:tc>
          <w:tcPr>
            <w:tcW w:w="654" w:type="dxa"/>
            <w:vMerge w:val="restart"/>
          </w:tcPr>
          <w:p w:rsidR="00614845" w:rsidRDefault="00614845" w:rsidP="00030D2F">
            <w:pPr>
              <w:pStyle w:val="TableParagraph"/>
              <w:spacing w:before="112"/>
              <w:ind w:lef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810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18"/>
        </w:trPr>
        <w:tc>
          <w:tcPr>
            <w:tcW w:w="1634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spacing w:line="198" w:lineRule="exact"/>
              <w:ind w:left="114" w:right="1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комплектуючі</w:t>
            </w:r>
          </w:p>
        </w:tc>
        <w:tc>
          <w:tcPr>
            <w:tcW w:w="6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07"/>
        </w:trPr>
        <w:tc>
          <w:tcPr>
            <w:tcW w:w="1634" w:type="dxa"/>
          </w:tcPr>
          <w:p w:rsidR="00614845" w:rsidRDefault="00614845" w:rsidP="00030D2F">
            <w:pPr>
              <w:pStyle w:val="TableParagraph"/>
              <w:spacing w:line="188" w:lineRule="exact"/>
              <w:ind w:left="114" w:right="1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вироби</w:t>
            </w:r>
          </w:p>
        </w:tc>
        <w:tc>
          <w:tcPr>
            <w:tcW w:w="654" w:type="dxa"/>
          </w:tcPr>
          <w:p w:rsidR="00614845" w:rsidRDefault="00614845" w:rsidP="00030D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07"/>
        </w:trPr>
        <w:tc>
          <w:tcPr>
            <w:tcW w:w="1634" w:type="dxa"/>
          </w:tcPr>
          <w:p w:rsidR="00614845" w:rsidRDefault="00614845" w:rsidP="00030D2F">
            <w:pPr>
              <w:pStyle w:val="TableParagraph"/>
              <w:spacing w:line="188" w:lineRule="exact"/>
              <w:ind w:left="114" w:right="1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Паливо</w:t>
            </w:r>
          </w:p>
        </w:tc>
        <w:tc>
          <w:tcPr>
            <w:tcW w:w="654" w:type="dxa"/>
          </w:tcPr>
          <w:p w:rsidR="00614845" w:rsidRDefault="00614845" w:rsidP="00030D2F">
            <w:pPr>
              <w:pStyle w:val="TableParagraph"/>
              <w:spacing w:line="188" w:lineRule="exact"/>
              <w:ind w:left="61" w:right="50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820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10"/>
        </w:trPr>
        <w:tc>
          <w:tcPr>
            <w:tcW w:w="1634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spacing w:before="4" w:line="187" w:lineRule="exact"/>
              <w:ind w:left="114" w:right="1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Тара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тарні</w:t>
            </w:r>
          </w:p>
        </w:tc>
        <w:tc>
          <w:tcPr>
            <w:tcW w:w="654" w:type="dxa"/>
            <w:vMerge w:val="restart"/>
          </w:tcPr>
          <w:p w:rsidR="00614845" w:rsidRDefault="00614845" w:rsidP="00030D2F">
            <w:pPr>
              <w:pStyle w:val="TableParagraph"/>
              <w:spacing w:before="112"/>
              <w:ind w:lef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830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18"/>
        </w:trPr>
        <w:tc>
          <w:tcPr>
            <w:tcW w:w="1634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spacing w:line="199" w:lineRule="exact"/>
              <w:ind w:left="114" w:right="1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матеріали</w:t>
            </w:r>
          </w:p>
        </w:tc>
        <w:tc>
          <w:tcPr>
            <w:tcW w:w="6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10"/>
        </w:trPr>
        <w:tc>
          <w:tcPr>
            <w:tcW w:w="1634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spacing w:before="4" w:line="187" w:lineRule="exact"/>
              <w:ind w:left="114" w:right="1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Будівельні</w:t>
            </w:r>
          </w:p>
        </w:tc>
        <w:tc>
          <w:tcPr>
            <w:tcW w:w="654" w:type="dxa"/>
            <w:vMerge w:val="restart"/>
          </w:tcPr>
          <w:p w:rsidR="00614845" w:rsidRDefault="00614845" w:rsidP="00030D2F">
            <w:pPr>
              <w:pStyle w:val="TableParagraph"/>
              <w:spacing w:before="112"/>
              <w:ind w:left="1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840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18"/>
        </w:trPr>
        <w:tc>
          <w:tcPr>
            <w:tcW w:w="1634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spacing w:line="199" w:lineRule="exact"/>
              <w:ind w:left="113" w:right="1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матеріали</w:t>
            </w:r>
          </w:p>
        </w:tc>
        <w:tc>
          <w:tcPr>
            <w:tcW w:w="6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333"/>
        </w:trPr>
        <w:tc>
          <w:tcPr>
            <w:tcW w:w="1634" w:type="dxa"/>
          </w:tcPr>
          <w:p w:rsidR="00614845" w:rsidRDefault="00614845" w:rsidP="00030D2F">
            <w:pPr>
              <w:pStyle w:val="TableParagraph"/>
              <w:spacing w:before="59"/>
              <w:ind w:left="113" w:right="10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Запасні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частини</w:t>
            </w:r>
          </w:p>
        </w:tc>
        <w:tc>
          <w:tcPr>
            <w:tcW w:w="654" w:type="dxa"/>
          </w:tcPr>
          <w:p w:rsidR="00614845" w:rsidRDefault="00614845" w:rsidP="00030D2F">
            <w:pPr>
              <w:pStyle w:val="TableParagraph"/>
              <w:spacing w:before="59"/>
              <w:ind w:left="61" w:right="5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850</w:t>
            </w:r>
          </w:p>
        </w:tc>
        <w:tc>
          <w:tcPr>
            <w:tcW w:w="342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</w:tbl>
    <w:p w:rsidR="00614845" w:rsidRDefault="00614845" w:rsidP="00614845">
      <w:pPr>
        <w:rPr>
          <w:sz w:val="2"/>
          <w:szCs w:val="2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pStyle w:val="a3"/>
        <w:spacing w:before="6"/>
        <w:rPr>
          <w:rFonts w:ascii="Arial"/>
          <w:i/>
          <w:sz w:val="28"/>
        </w:rPr>
      </w:pPr>
    </w:p>
    <w:p w:rsidR="00614845" w:rsidRDefault="00614845" w:rsidP="00614845">
      <w:pPr>
        <w:spacing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6.8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39"/>
        <w:gridCol w:w="677"/>
        <w:gridCol w:w="3405"/>
        <w:gridCol w:w="1899"/>
        <w:gridCol w:w="1554"/>
      </w:tblGrid>
      <w:tr w:rsidR="00614845" w:rsidTr="00030D2F">
        <w:trPr>
          <w:trHeight w:val="192"/>
        </w:trPr>
        <w:tc>
          <w:tcPr>
            <w:tcW w:w="1639" w:type="dxa"/>
            <w:vMerge w:val="restart"/>
          </w:tcPr>
          <w:p w:rsidR="00614845" w:rsidRDefault="00614845" w:rsidP="00030D2F">
            <w:pPr>
              <w:pStyle w:val="TableParagraph"/>
              <w:spacing w:before="90" w:line="249" w:lineRule="auto"/>
              <w:ind w:left="382" w:right="205" w:hanging="1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Найменування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показника</w:t>
            </w:r>
          </w:p>
        </w:tc>
        <w:tc>
          <w:tcPr>
            <w:tcW w:w="677" w:type="dxa"/>
            <w:vMerge w:val="restart"/>
          </w:tcPr>
          <w:p w:rsidR="00614845" w:rsidRDefault="00614845" w:rsidP="00030D2F">
            <w:pPr>
              <w:pStyle w:val="TableParagraph"/>
              <w:spacing w:before="90" w:line="249" w:lineRule="auto"/>
              <w:ind w:left="93" w:firstLin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рядка</w:t>
            </w:r>
          </w:p>
        </w:tc>
        <w:tc>
          <w:tcPr>
            <w:tcW w:w="3405" w:type="dxa"/>
            <w:vMerge w:val="restart"/>
          </w:tcPr>
          <w:p w:rsidR="00614845" w:rsidRDefault="00614845" w:rsidP="00030D2F">
            <w:pPr>
              <w:pStyle w:val="TableParagraph"/>
              <w:spacing w:before="7"/>
              <w:rPr>
                <w:rFonts w:ascii="Arial"/>
                <w:i/>
                <w:sz w:val="26"/>
              </w:rPr>
            </w:pPr>
          </w:p>
          <w:p w:rsidR="00614845" w:rsidRDefault="00614845" w:rsidP="00030D2F">
            <w:pPr>
              <w:pStyle w:val="TableParagraph"/>
              <w:ind w:left="2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Балансова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вартість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на</w:t>
            </w:r>
            <w:r>
              <w:rPr>
                <w:rFonts w:ascii="Arial" w:hAnsi="Arial"/>
                <w:b/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кінець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року</w:t>
            </w:r>
          </w:p>
        </w:tc>
        <w:tc>
          <w:tcPr>
            <w:tcW w:w="3453" w:type="dxa"/>
            <w:gridSpan w:val="2"/>
          </w:tcPr>
          <w:p w:rsidR="00614845" w:rsidRDefault="00614845" w:rsidP="00030D2F">
            <w:pPr>
              <w:pStyle w:val="TableParagraph"/>
              <w:spacing w:line="173" w:lineRule="exact"/>
              <w:ind w:left="9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Переоцінка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за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рік</w:t>
            </w:r>
          </w:p>
        </w:tc>
      </w:tr>
      <w:tr w:rsidR="00614845" w:rsidTr="00030D2F">
        <w:trPr>
          <w:trHeight w:val="408"/>
        </w:trPr>
        <w:tc>
          <w:tcPr>
            <w:tcW w:w="163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</w:tcPr>
          <w:p w:rsidR="00614845" w:rsidRDefault="00614845" w:rsidP="00030D2F">
            <w:pPr>
              <w:pStyle w:val="TableParagraph"/>
              <w:spacing w:line="196" w:lineRule="exact"/>
              <w:ind w:left="1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збільшення</w:t>
            </w:r>
            <w:r>
              <w:rPr>
                <w:rFonts w:ascii="Arial" w:hAnsi="Arial"/>
                <w:b/>
                <w:color w:val="231F20"/>
                <w:spacing w:val="2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чистої</w:t>
            </w:r>
          </w:p>
          <w:p w:rsidR="00614845" w:rsidRDefault="00614845" w:rsidP="00030D2F">
            <w:pPr>
              <w:pStyle w:val="TableParagraph"/>
              <w:spacing w:before="9" w:line="183" w:lineRule="exact"/>
              <w:ind w:left="1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вартості</w:t>
            </w:r>
            <w:r>
              <w:rPr>
                <w:rFonts w:ascii="Arial" w:hAnsi="Arial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реалізації</w:t>
            </w:r>
          </w:p>
        </w:tc>
        <w:tc>
          <w:tcPr>
            <w:tcW w:w="1554" w:type="dxa"/>
          </w:tcPr>
          <w:p w:rsidR="00614845" w:rsidRDefault="00614845" w:rsidP="00030D2F">
            <w:pPr>
              <w:pStyle w:val="TableParagraph"/>
              <w:spacing w:before="97"/>
              <w:ind w:left="477" w:right="46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уцінка</w:t>
            </w:r>
          </w:p>
        </w:tc>
      </w:tr>
      <w:tr w:rsidR="00614845" w:rsidTr="00030D2F">
        <w:trPr>
          <w:trHeight w:val="192"/>
        </w:trPr>
        <w:tc>
          <w:tcPr>
            <w:tcW w:w="1639" w:type="dxa"/>
          </w:tcPr>
          <w:p w:rsidR="00614845" w:rsidRDefault="00614845" w:rsidP="00030D2F">
            <w:pPr>
              <w:pStyle w:val="TableParagraph"/>
              <w:spacing w:line="17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1</w:t>
            </w:r>
          </w:p>
        </w:tc>
        <w:tc>
          <w:tcPr>
            <w:tcW w:w="677" w:type="dxa"/>
          </w:tcPr>
          <w:p w:rsidR="00614845" w:rsidRDefault="00614845" w:rsidP="00030D2F">
            <w:pPr>
              <w:pStyle w:val="TableParagraph"/>
              <w:spacing w:line="17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2</w:t>
            </w:r>
          </w:p>
        </w:tc>
        <w:tc>
          <w:tcPr>
            <w:tcW w:w="3405" w:type="dxa"/>
          </w:tcPr>
          <w:p w:rsidR="00614845" w:rsidRDefault="00614845" w:rsidP="00030D2F">
            <w:pPr>
              <w:pStyle w:val="TableParagraph"/>
              <w:spacing w:line="17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3</w:t>
            </w:r>
          </w:p>
        </w:tc>
        <w:tc>
          <w:tcPr>
            <w:tcW w:w="1899" w:type="dxa"/>
          </w:tcPr>
          <w:p w:rsidR="00614845" w:rsidRDefault="00614845" w:rsidP="00030D2F">
            <w:pPr>
              <w:pStyle w:val="TableParagraph"/>
              <w:spacing w:line="17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4</w:t>
            </w:r>
          </w:p>
        </w:tc>
        <w:tc>
          <w:tcPr>
            <w:tcW w:w="1554" w:type="dxa"/>
          </w:tcPr>
          <w:p w:rsidR="00614845" w:rsidRDefault="00614845" w:rsidP="00030D2F">
            <w:pPr>
              <w:pStyle w:val="TableParagraph"/>
              <w:spacing w:line="17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5</w:t>
            </w:r>
          </w:p>
        </w:tc>
      </w:tr>
      <w:tr w:rsidR="00614845" w:rsidTr="00030D2F">
        <w:trPr>
          <w:trHeight w:val="192"/>
        </w:trPr>
        <w:tc>
          <w:tcPr>
            <w:tcW w:w="1639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spacing w:line="173" w:lineRule="exact"/>
              <w:ind w:left="79" w:right="6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Матеріали</w:t>
            </w:r>
          </w:p>
        </w:tc>
        <w:tc>
          <w:tcPr>
            <w:tcW w:w="677" w:type="dxa"/>
          </w:tcPr>
          <w:p w:rsidR="00614845" w:rsidRDefault="00614845" w:rsidP="00030D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5" w:type="dxa"/>
            <w:vMerge w:val="restart"/>
          </w:tcPr>
          <w:p w:rsidR="00614845" w:rsidRDefault="00614845" w:rsidP="00030D2F">
            <w:pPr>
              <w:pStyle w:val="TableParagraph"/>
              <w:spacing w:line="247" w:lineRule="auto"/>
              <w:ind w:left="40" w:right="27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213 «</w:t>
            </w:r>
            <w:r>
              <w:rPr>
                <w:color w:val="231F20"/>
                <w:w w:val="95"/>
                <w:sz w:val="18"/>
              </w:rPr>
              <w:t>Поточні біологічні активи тваринни-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цтва, які оцінені за первісною вартістю»,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22 «</w:t>
            </w:r>
            <w:r>
              <w:rPr>
                <w:color w:val="231F20"/>
                <w:w w:val="95"/>
                <w:sz w:val="18"/>
              </w:rPr>
              <w:t>Малоцінні та швидкозношувані пред-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мети»,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>23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95"/>
                <w:sz w:val="18"/>
              </w:rPr>
              <w:t>«</w:t>
            </w:r>
            <w:r>
              <w:rPr>
                <w:color w:val="231F20"/>
                <w:spacing w:val="-2"/>
                <w:w w:val="95"/>
                <w:sz w:val="18"/>
              </w:rPr>
              <w:t>Виробництво»,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>26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>«</w:t>
            </w:r>
            <w:r>
              <w:rPr>
                <w:color w:val="231F20"/>
                <w:spacing w:val="-1"/>
                <w:w w:val="95"/>
                <w:sz w:val="18"/>
              </w:rPr>
              <w:t>Готова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про-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дукція»,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28 «</w:t>
            </w:r>
            <w:r>
              <w:rPr>
                <w:color w:val="231F20"/>
                <w:w w:val="95"/>
                <w:sz w:val="18"/>
              </w:rPr>
              <w:t xml:space="preserve">Товари». Щодо сальдо за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206 «</w:t>
            </w:r>
            <w:r>
              <w:rPr>
                <w:color w:val="231F20"/>
                <w:w w:val="95"/>
                <w:sz w:val="18"/>
              </w:rPr>
              <w:t>Матеріали, передані в переробку»,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 його значення відображають у тому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рядку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цієї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графи,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що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відповідає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їх</w:t>
            </w:r>
            <w:r>
              <w:rPr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виду: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0"/>
              </w:numPr>
              <w:tabs>
                <w:tab w:val="left" w:pos="189"/>
              </w:tabs>
              <w:spacing w:line="247" w:lineRule="auto"/>
              <w:ind w:right="27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сировина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800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купівельні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півфабрикати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810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тощо.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0"/>
              </w:numPr>
              <w:tabs>
                <w:tab w:val="left" w:pos="181"/>
              </w:tabs>
              <w:ind w:left="180" w:hanging="142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цьому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показник: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0"/>
              </w:numPr>
              <w:tabs>
                <w:tab w:val="left" w:pos="206"/>
              </w:tabs>
              <w:spacing w:before="3" w:line="247" w:lineRule="auto"/>
              <w:ind w:right="27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рядка 870 дорівнює показнику рядка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1110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графи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4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форми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№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0"/>
              </w:numPr>
              <w:tabs>
                <w:tab w:val="left" w:pos="206"/>
              </w:tabs>
              <w:spacing w:before="2" w:line="247" w:lineRule="auto"/>
              <w:ind w:right="27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рядка 890 дорівнює показнику рядка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1102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графи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4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форми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№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10"/>
              </w:numPr>
              <w:tabs>
                <w:tab w:val="left" w:pos="206"/>
              </w:tabs>
              <w:spacing w:before="1" w:line="247" w:lineRule="auto"/>
              <w:ind w:right="27" w:firstLine="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рядка 900 дорівнює показнику рядка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1103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графи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4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форми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№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1;</w:t>
            </w:r>
          </w:p>
          <w:p w:rsidR="00614845" w:rsidRDefault="00614845" w:rsidP="00030D2F">
            <w:pPr>
              <w:pStyle w:val="TableParagraph"/>
              <w:spacing w:before="1" w:line="247" w:lineRule="auto"/>
              <w:ind w:left="39" w:right="2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910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дорівнює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значенню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1104 графи 4 форми № 1. А сума зна-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чень рядків 800–860 і 880 дорівнює по-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казнику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1100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Однак це справедливо тоді, коли не буде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залишку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субрахунку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209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Інші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матері-</w:t>
            </w:r>
          </w:p>
          <w:p w:rsidR="00614845" w:rsidRDefault="00614845" w:rsidP="00030D2F">
            <w:pPr>
              <w:pStyle w:val="TableParagraph"/>
              <w:spacing w:before="5" w:line="184" w:lineRule="exact"/>
              <w:ind w:left="39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али»,</w:t>
            </w:r>
            <w:r>
              <w:rPr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оскільки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форма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№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5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його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згадує</w:t>
            </w:r>
          </w:p>
        </w:tc>
        <w:tc>
          <w:tcPr>
            <w:tcW w:w="1899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63" w:line="247" w:lineRule="auto"/>
              <w:ind w:left="39" w:right="4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Річні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обороти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цими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рахунками (субрахун-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ками) записують до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 повідних рядків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цієї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Виняток</w:t>
            </w:r>
          </w:p>
          <w:p w:rsidR="00614845" w:rsidRDefault="00614845" w:rsidP="00030D2F">
            <w:pPr>
              <w:pStyle w:val="TableParagraph"/>
              <w:spacing w:before="4" w:line="247" w:lineRule="auto"/>
              <w:ind w:left="39" w:right="65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– </w:t>
            </w:r>
            <w:r>
              <w:rPr>
                <w:color w:val="231F20"/>
                <w:sz w:val="18"/>
              </w:rPr>
              <w:t>поточні біологічні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активи. Їх облікову-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ють за справедливою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вартістю на кожну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дату балансу. Підпри-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ємство має довести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балансову вартість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біологічних</w:t>
            </w:r>
            <w:r>
              <w:rPr>
                <w:color w:val="231F20"/>
                <w:spacing w:val="4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активів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 справедливої. Тоді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беруть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211,</w:t>
            </w:r>
            <w:r>
              <w:rPr>
                <w:rFonts w:ascii="Arial" w:hAnsi="Arial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212,</w:t>
            </w:r>
            <w:r>
              <w:rPr>
                <w:rFonts w:ascii="Arial" w:hAnsi="Arial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710</w:t>
            </w:r>
          </w:p>
        </w:tc>
        <w:tc>
          <w:tcPr>
            <w:tcW w:w="1554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6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39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95"/>
                <w:sz w:val="18"/>
              </w:rPr>
              <w:t>Суму, на яку пер-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винна вартість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запасів переви-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щує їх чисту вар-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тість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реалізації,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 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бухобліку так: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946</w:t>
            </w:r>
            <w:r>
              <w:rPr>
                <w:rFonts w:ascii="Arial" w:hAnsi="Arial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201,</w:t>
            </w:r>
            <w:r>
              <w:rPr>
                <w:rFonts w:ascii="Arial" w:hAnsi="Arial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202,</w:t>
            </w:r>
          </w:p>
          <w:p w:rsidR="00614845" w:rsidRDefault="00614845" w:rsidP="00030D2F">
            <w:pPr>
              <w:pStyle w:val="TableParagraph"/>
              <w:spacing w:before="8"/>
              <w:ind w:left="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10"/>
                <w:sz w:val="18"/>
              </w:rPr>
              <w:t>203,</w:t>
            </w:r>
            <w:r>
              <w:rPr>
                <w:rFonts w:ascii="Arial"/>
                <w:b/>
                <w:color w:val="231F20"/>
                <w:spacing w:val="-9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18"/>
              </w:rPr>
              <w:t>204,</w:t>
            </w:r>
            <w:r>
              <w:rPr>
                <w:rFonts w:ascii="Arial"/>
                <w:b/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18"/>
              </w:rPr>
              <w:t>205,</w:t>
            </w:r>
          </w:p>
          <w:p w:rsidR="00614845" w:rsidRDefault="00614845" w:rsidP="00030D2F">
            <w:pPr>
              <w:pStyle w:val="TableParagraph"/>
              <w:spacing w:before="9"/>
              <w:ind w:left="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10"/>
                <w:sz w:val="18"/>
              </w:rPr>
              <w:t>207,</w:t>
            </w:r>
            <w:r>
              <w:rPr>
                <w:rFonts w:ascii="Arial"/>
                <w:b/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18"/>
              </w:rPr>
              <w:t>208,</w:t>
            </w:r>
            <w:r>
              <w:rPr>
                <w:rFonts w:ascii="Arial"/>
                <w:b/>
                <w:color w:val="231F20"/>
                <w:spacing w:val="-8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18"/>
              </w:rPr>
              <w:t>22,</w:t>
            </w:r>
            <w:r>
              <w:rPr>
                <w:rFonts w:ascii="Arial"/>
                <w:b/>
                <w:color w:val="231F20"/>
                <w:spacing w:val="-7"/>
                <w:w w:val="110"/>
                <w:sz w:val="18"/>
              </w:rPr>
              <w:t xml:space="preserve"> </w:t>
            </w:r>
            <w:r>
              <w:rPr>
                <w:rFonts w:ascii="Arial"/>
                <w:b/>
                <w:color w:val="231F20"/>
                <w:w w:val="110"/>
                <w:sz w:val="18"/>
              </w:rPr>
              <w:t>23,</w:t>
            </w:r>
          </w:p>
          <w:p w:rsidR="00614845" w:rsidRDefault="00614845" w:rsidP="00030D2F">
            <w:pPr>
              <w:pStyle w:val="TableParagraph"/>
              <w:spacing w:before="9"/>
              <w:ind w:left="39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26,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 xml:space="preserve">28, </w:t>
            </w:r>
            <w:r>
              <w:rPr>
                <w:color w:val="231F20"/>
                <w:w w:val="105"/>
                <w:sz w:val="18"/>
              </w:rPr>
              <w:t>а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також</w:t>
            </w:r>
          </w:p>
          <w:p w:rsidR="00614845" w:rsidRDefault="00614845" w:rsidP="00030D2F">
            <w:pPr>
              <w:pStyle w:val="TableParagraph"/>
              <w:spacing w:before="7"/>
              <w:ind w:left="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940 Кт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212,</w:t>
            </w:r>
          </w:p>
          <w:p w:rsidR="00614845" w:rsidRDefault="00614845" w:rsidP="00030D2F">
            <w:pPr>
              <w:pStyle w:val="TableParagraph"/>
              <w:spacing w:before="9"/>
              <w:ind w:left="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10"/>
                <w:sz w:val="18"/>
              </w:rPr>
              <w:t>213.</w:t>
            </w:r>
          </w:p>
          <w:p w:rsidR="00614845" w:rsidRDefault="00614845" w:rsidP="00030D2F">
            <w:pPr>
              <w:pStyle w:val="TableParagraph"/>
              <w:spacing w:before="9" w:line="247" w:lineRule="auto"/>
              <w:ind w:left="39" w:right="36"/>
              <w:rPr>
                <w:sz w:val="18"/>
              </w:rPr>
            </w:pPr>
            <w:r>
              <w:rPr>
                <w:color w:val="231F20"/>
                <w:sz w:val="18"/>
              </w:rPr>
              <w:t>Річні обороти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переліченими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рахунками (субра-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хунками) фіксу-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ють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відповідних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рядках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цієї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графи</w:t>
            </w:r>
          </w:p>
        </w:tc>
      </w:tr>
      <w:tr w:rsidR="00614845" w:rsidTr="00030D2F">
        <w:trPr>
          <w:trHeight w:val="192"/>
        </w:trPr>
        <w:tc>
          <w:tcPr>
            <w:tcW w:w="1639" w:type="dxa"/>
            <w:vMerge w:val="restart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before="2" w:line="187" w:lineRule="exact"/>
              <w:ind w:left="264"/>
              <w:rPr>
                <w:sz w:val="18"/>
              </w:rPr>
            </w:pPr>
            <w:r>
              <w:rPr>
                <w:color w:val="231F20"/>
                <w:sz w:val="18"/>
              </w:rPr>
              <w:t>сільськогоспо</w:t>
            </w:r>
          </w:p>
        </w:tc>
        <w:tc>
          <w:tcPr>
            <w:tcW w:w="677" w:type="dxa"/>
          </w:tcPr>
          <w:p w:rsidR="00614845" w:rsidRDefault="00614845" w:rsidP="00030D2F">
            <w:pPr>
              <w:pStyle w:val="TableParagraph"/>
              <w:spacing w:line="173" w:lineRule="exact"/>
              <w:ind w:left="155" w:right="145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860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3"/>
        </w:trPr>
        <w:tc>
          <w:tcPr>
            <w:tcW w:w="1639" w:type="dxa"/>
            <w:vMerge/>
            <w:tcBorders>
              <w:top w:val="nil"/>
              <w:bottom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05"/>
        </w:trPr>
        <w:tc>
          <w:tcPr>
            <w:tcW w:w="1639" w:type="dxa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line="186" w:lineRule="exact"/>
              <w:ind w:left="79" w:right="69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дарського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02"/>
        </w:trPr>
        <w:tc>
          <w:tcPr>
            <w:tcW w:w="1639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spacing w:line="183" w:lineRule="exact"/>
              <w:ind w:left="79" w:right="6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значення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195"/>
        </w:trPr>
        <w:tc>
          <w:tcPr>
            <w:tcW w:w="1639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spacing w:line="176" w:lineRule="exact"/>
              <w:ind w:left="79" w:right="70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Поточні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біологічні</w:t>
            </w:r>
          </w:p>
        </w:tc>
        <w:tc>
          <w:tcPr>
            <w:tcW w:w="677" w:type="dxa"/>
            <w:vMerge w:val="restart"/>
          </w:tcPr>
          <w:p w:rsidR="00614845" w:rsidRDefault="00614845" w:rsidP="00030D2F">
            <w:pPr>
              <w:pStyle w:val="TableParagraph"/>
              <w:spacing w:before="97"/>
              <w:ind w:left="1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870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02"/>
        </w:trPr>
        <w:tc>
          <w:tcPr>
            <w:tcW w:w="1639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spacing w:line="183" w:lineRule="exact"/>
              <w:ind w:left="79" w:right="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активи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192"/>
        </w:trPr>
        <w:tc>
          <w:tcPr>
            <w:tcW w:w="1639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spacing w:line="173" w:lineRule="exact"/>
              <w:ind w:left="79" w:right="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Малоцінні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</w:t>
            </w:r>
          </w:p>
        </w:tc>
        <w:tc>
          <w:tcPr>
            <w:tcW w:w="677" w:type="dxa"/>
          </w:tcPr>
          <w:p w:rsidR="00614845" w:rsidRDefault="00614845" w:rsidP="00030D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192"/>
        </w:trPr>
        <w:tc>
          <w:tcPr>
            <w:tcW w:w="1639" w:type="dxa"/>
            <w:vMerge w:val="restart"/>
            <w:tcBorders>
              <w:top w:val="nil"/>
              <w:bottom w:val="nil"/>
            </w:tcBorders>
          </w:tcPr>
          <w:p w:rsidR="00614845" w:rsidRDefault="00614845" w:rsidP="00030D2F">
            <w:pPr>
              <w:pStyle w:val="TableParagraph"/>
              <w:spacing w:before="2" w:line="187" w:lineRule="exact"/>
              <w:ind w:left="88"/>
              <w:rPr>
                <w:sz w:val="18"/>
              </w:rPr>
            </w:pPr>
            <w:r>
              <w:rPr>
                <w:color w:val="231F20"/>
                <w:sz w:val="18"/>
              </w:rPr>
              <w:t>швидкозношувані</w:t>
            </w:r>
          </w:p>
        </w:tc>
        <w:tc>
          <w:tcPr>
            <w:tcW w:w="677" w:type="dxa"/>
          </w:tcPr>
          <w:p w:rsidR="00614845" w:rsidRDefault="00614845" w:rsidP="00030D2F">
            <w:pPr>
              <w:pStyle w:val="TableParagraph"/>
              <w:spacing w:line="173" w:lineRule="exact"/>
              <w:ind w:left="154" w:right="145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880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3"/>
        </w:trPr>
        <w:tc>
          <w:tcPr>
            <w:tcW w:w="1639" w:type="dxa"/>
            <w:vMerge/>
            <w:tcBorders>
              <w:top w:val="nil"/>
              <w:bottom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02"/>
        </w:trPr>
        <w:tc>
          <w:tcPr>
            <w:tcW w:w="1639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spacing w:line="183" w:lineRule="exact"/>
              <w:ind w:left="79" w:right="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предмети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195"/>
        </w:trPr>
        <w:tc>
          <w:tcPr>
            <w:tcW w:w="1639" w:type="dxa"/>
            <w:tcBorders>
              <w:bottom w:val="nil"/>
            </w:tcBorders>
          </w:tcPr>
          <w:p w:rsidR="00614845" w:rsidRDefault="00614845" w:rsidP="00030D2F">
            <w:pPr>
              <w:pStyle w:val="TableParagraph"/>
              <w:spacing w:line="176" w:lineRule="exact"/>
              <w:ind w:left="79" w:right="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Незавершене</w:t>
            </w:r>
          </w:p>
        </w:tc>
        <w:tc>
          <w:tcPr>
            <w:tcW w:w="677" w:type="dxa"/>
            <w:vMerge w:val="restart"/>
          </w:tcPr>
          <w:p w:rsidR="00614845" w:rsidRDefault="00614845" w:rsidP="00030D2F">
            <w:pPr>
              <w:pStyle w:val="TableParagraph"/>
              <w:spacing w:before="97"/>
              <w:ind w:left="17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890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02"/>
        </w:trPr>
        <w:tc>
          <w:tcPr>
            <w:tcW w:w="1639" w:type="dxa"/>
            <w:tcBorders>
              <w:top w:val="nil"/>
            </w:tcBorders>
          </w:tcPr>
          <w:p w:rsidR="00614845" w:rsidRDefault="00614845" w:rsidP="00030D2F">
            <w:pPr>
              <w:pStyle w:val="TableParagraph"/>
              <w:spacing w:line="183" w:lineRule="exact"/>
              <w:ind w:left="79" w:right="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виробництво</w:t>
            </w:r>
          </w:p>
        </w:tc>
        <w:tc>
          <w:tcPr>
            <w:tcW w:w="677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192"/>
        </w:trPr>
        <w:tc>
          <w:tcPr>
            <w:tcW w:w="1639" w:type="dxa"/>
          </w:tcPr>
          <w:p w:rsidR="00614845" w:rsidRDefault="00614845" w:rsidP="00030D2F">
            <w:pPr>
              <w:pStyle w:val="TableParagraph"/>
              <w:spacing w:line="173" w:lineRule="exact"/>
              <w:ind w:left="79" w:right="70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Готова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продукція</w:t>
            </w:r>
          </w:p>
        </w:tc>
        <w:tc>
          <w:tcPr>
            <w:tcW w:w="677" w:type="dxa"/>
          </w:tcPr>
          <w:p w:rsidR="00614845" w:rsidRDefault="00614845" w:rsidP="00030D2F">
            <w:pPr>
              <w:pStyle w:val="TableParagraph"/>
              <w:spacing w:line="173" w:lineRule="exact"/>
              <w:ind w:left="154" w:right="145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900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634"/>
        </w:trPr>
        <w:tc>
          <w:tcPr>
            <w:tcW w:w="1639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614845" w:rsidRDefault="00614845" w:rsidP="00030D2F">
            <w:pPr>
              <w:pStyle w:val="TableParagraph"/>
              <w:ind w:left="79" w:right="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Товари</w:t>
            </w:r>
          </w:p>
        </w:tc>
        <w:tc>
          <w:tcPr>
            <w:tcW w:w="677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614845" w:rsidRDefault="00614845" w:rsidP="00030D2F">
            <w:pPr>
              <w:pStyle w:val="TableParagraph"/>
              <w:ind w:left="154" w:right="145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910</w:t>
            </w:r>
          </w:p>
        </w:tc>
        <w:tc>
          <w:tcPr>
            <w:tcW w:w="3405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89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207"/>
        </w:trPr>
        <w:tc>
          <w:tcPr>
            <w:tcW w:w="1639" w:type="dxa"/>
          </w:tcPr>
          <w:p w:rsidR="00614845" w:rsidRDefault="00614845" w:rsidP="00030D2F">
            <w:pPr>
              <w:pStyle w:val="TableParagraph"/>
              <w:spacing w:line="188" w:lineRule="exact"/>
              <w:ind w:left="79" w:right="70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Разом</w:t>
            </w:r>
          </w:p>
        </w:tc>
        <w:tc>
          <w:tcPr>
            <w:tcW w:w="677" w:type="dxa"/>
          </w:tcPr>
          <w:p w:rsidR="00614845" w:rsidRDefault="00614845" w:rsidP="00030D2F">
            <w:pPr>
              <w:pStyle w:val="TableParagraph"/>
              <w:spacing w:line="188" w:lineRule="exact"/>
              <w:ind w:left="154" w:right="145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920</w:t>
            </w:r>
          </w:p>
        </w:tc>
        <w:tc>
          <w:tcPr>
            <w:tcW w:w="6858" w:type="dxa"/>
            <w:gridSpan w:val="3"/>
          </w:tcPr>
          <w:p w:rsidR="00614845" w:rsidRDefault="00614845" w:rsidP="00030D2F">
            <w:pPr>
              <w:pStyle w:val="TableParagraph"/>
              <w:spacing w:line="188" w:lineRule="exact"/>
              <w:ind w:left="39"/>
              <w:rPr>
                <w:sz w:val="18"/>
              </w:rPr>
            </w:pPr>
            <w:r>
              <w:rPr>
                <w:color w:val="231F20"/>
                <w:sz w:val="18"/>
              </w:rPr>
              <w:t>Сума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значень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рядків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800–910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відповідних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</w:t>
            </w:r>
          </w:p>
        </w:tc>
      </w:tr>
      <w:tr w:rsidR="00614845" w:rsidTr="00030D2F">
        <w:trPr>
          <w:trHeight w:val="2136"/>
        </w:trPr>
        <w:tc>
          <w:tcPr>
            <w:tcW w:w="9174" w:type="dxa"/>
            <w:gridSpan w:val="5"/>
          </w:tcPr>
          <w:p w:rsidR="00614845" w:rsidRDefault="00614845" w:rsidP="00030D2F">
            <w:pPr>
              <w:pStyle w:val="TableParagraph"/>
              <w:spacing w:line="198" w:lineRule="exact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Під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таблицею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розділі VIII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показують: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9"/>
              </w:numPr>
              <w:tabs>
                <w:tab w:val="left" w:pos="192"/>
              </w:tabs>
              <w:spacing w:before="7" w:line="247" w:lineRule="auto"/>
              <w:ind w:right="2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921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підставі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аналітичного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обліку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балансову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уцінених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запасів,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залишилися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кінець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9"/>
              </w:numPr>
              <w:tabs>
                <w:tab w:val="left" w:pos="184"/>
              </w:tabs>
              <w:spacing w:before="1"/>
              <w:ind w:left="183" w:hanging="145"/>
              <w:rPr>
                <w:sz w:val="18"/>
              </w:rPr>
            </w:pP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рядку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922</w:t>
            </w:r>
            <w:r>
              <w:rPr>
                <w:rFonts w:ascii="Arial" w:hAnsi="Arial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31.12.20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206</w:t>
            </w:r>
            <w:r>
              <w:rPr>
                <w:color w:val="231F20"/>
                <w:sz w:val="18"/>
              </w:rPr>
              <w:t>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spacing w:before="7" w:line="247" w:lineRule="auto"/>
              <w:ind w:right="27" w:firstLine="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рядку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923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–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вартість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запасів,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переданих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заставу,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що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визначають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виходячи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аналітичних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даних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позаба-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лансовим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рахунком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05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«</w:t>
            </w:r>
            <w:r>
              <w:rPr>
                <w:color w:val="231F20"/>
                <w:w w:val="105"/>
                <w:sz w:val="18"/>
              </w:rPr>
              <w:t>Гарантії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забезпечення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надані»;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9"/>
              </w:numPr>
              <w:tabs>
                <w:tab w:val="left" w:pos="184"/>
              </w:tabs>
              <w:spacing w:before="2"/>
              <w:ind w:left="183" w:hanging="145"/>
              <w:rPr>
                <w:sz w:val="18"/>
              </w:rPr>
            </w:pP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924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283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Товари,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передані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комісію»;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9"/>
              </w:numPr>
              <w:tabs>
                <w:tab w:val="left" w:pos="184"/>
              </w:tabs>
              <w:spacing w:before="7"/>
              <w:ind w:left="183" w:hanging="14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рядку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925</w:t>
            </w:r>
            <w:r>
              <w:rPr>
                <w:rFonts w:ascii="Arial" w:hAnsi="Arial"/>
                <w:b/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–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дані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позабалансового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рахунку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023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Матеріальні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цінності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відповідальному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зберіганні»;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line="210" w:lineRule="atLeast"/>
              <w:ind w:right="2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926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переносять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запаси,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призначені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продажу,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враховують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286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фіксують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1200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«Баланс»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попередній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формі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балансу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вписуваний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рядок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275).</w:t>
            </w:r>
          </w:p>
        </w:tc>
      </w:tr>
    </w:tbl>
    <w:p w:rsidR="00614845" w:rsidRDefault="00614845" w:rsidP="00614845">
      <w:pPr>
        <w:spacing w:before="114"/>
        <w:ind w:left="387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[10–11].</w:t>
      </w:r>
    </w:p>
    <w:p w:rsidR="00614845" w:rsidRDefault="00614845" w:rsidP="00614845">
      <w:pPr>
        <w:spacing w:before="11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6.9</w:t>
      </w:r>
    </w:p>
    <w:p w:rsidR="00614845" w:rsidRDefault="00614845" w:rsidP="00614845">
      <w:pPr>
        <w:pStyle w:val="4"/>
        <w:spacing w:before="9" w:after="23" w:line="249" w:lineRule="auto"/>
        <w:ind w:left="3169" w:right="1109" w:hanging="2178"/>
      </w:pPr>
      <w:r>
        <w:rPr>
          <w:color w:val="231F20"/>
          <w:w w:val="90"/>
        </w:rPr>
        <w:t>Методика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IX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«Дебіторська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заборгованість»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звітності</w:t>
      </w:r>
    </w:p>
    <w:tbl>
      <w:tblPr>
        <w:tblStyle w:val="TableNormal"/>
        <w:tblW w:w="0" w:type="auto"/>
        <w:tblInd w:w="113" w:type="dxa"/>
        <w:tblBorders>
          <w:top w:val="single" w:sz="4" w:space="0" w:color="18171C"/>
          <w:left w:val="single" w:sz="4" w:space="0" w:color="18171C"/>
          <w:bottom w:val="single" w:sz="4" w:space="0" w:color="18171C"/>
          <w:right w:val="single" w:sz="4" w:space="0" w:color="18171C"/>
          <w:insideH w:val="single" w:sz="4" w:space="0" w:color="18171C"/>
          <w:insideV w:val="single" w:sz="4" w:space="0" w:color="18171C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992"/>
        <w:gridCol w:w="3444"/>
        <w:gridCol w:w="751"/>
        <w:gridCol w:w="1190"/>
        <w:gridCol w:w="1057"/>
      </w:tblGrid>
      <w:tr w:rsidR="00614845" w:rsidTr="00030D2F">
        <w:trPr>
          <w:trHeight w:val="226"/>
        </w:trPr>
        <w:tc>
          <w:tcPr>
            <w:tcW w:w="1738" w:type="dxa"/>
            <w:vMerge w:val="restart"/>
          </w:tcPr>
          <w:p w:rsidR="00614845" w:rsidRDefault="00614845" w:rsidP="00030D2F">
            <w:pPr>
              <w:pStyle w:val="TableParagraph"/>
              <w:spacing w:before="130" w:line="249" w:lineRule="auto"/>
              <w:ind w:left="431" w:right="255" w:hanging="1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Найменування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показника</w:t>
            </w:r>
          </w:p>
        </w:tc>
        <w:tc>
          <w:tcPr>
            <w:tcW w:w="992" w:type="dxa"/>
            <w:vMerge w:val="restart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ind w:left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Код рядка</w:t>
            </w:r>
          </w:p>
        </w:tc>
        <w:tc>
          <w:tcPr>
            <w:tcW w:w="3444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16"/>
              <w:ind w:left="8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Усього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на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кінець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року</w:t>
            </w:r>
          </w:p>
        </w:tc>
        <w:tc>
          <w:tcPr>
            <w:tcW w:w="2998" w:type="dxa"/>
            <w:gridSpan w:val="3"/>
          </w:tcPr>
          <w:p w:rsidR="00614845" w:rsidRDefault="00614845" w:rsidP="00030D2F">
            <w:pPr>
              <w:pStyle w:val="TableParagraph"/>
              <w:spacing w:before="6" w:line="200" w:lineRule="exact"/>
              <w:ind w:left="1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У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т.ч.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за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строками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непогашення</w:t>
            </w:r>
          </w:p>
        </w:tc>
      </w:tr>
      <w:tr w:rsidR="00614845" w:rsidTr="00030D2F">
        <w:trPr>
          <w:trHeight w:val="453"/>
        </w:trPr>
        <w:tc>
          <w:tcPr>
            <w:tcW w:w="1738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4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</w:tcPr>
          <w:p w:rsidR="00614845" w:rsidRDefault="00614845" w:rsidP="00030D2F">
            <w:pPr>
              <w:pStyle w:val="TableParagraph"/>
              <w:spacing w:before="8" w:line="210" w:lineRule="atLeast"/>
              <w:ind w:left="74" w:right="53" w:firstLine="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до 12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місяців</w:t>
            </w:r>
          </w:p>
        </w:tc>
        <w:tc>
          <w:tcPr>
            <w:tcW w:w="1190" w:type="dxa"/>
          </w:tcPr>
          <w:p w:rsidR="00614845" w:rsidRDefault="00614845" w:rsidP="00030D2F">
            <w:pPr>
              <w:pStyle w:val="TableParagraph"/>
              <w:spacing w:before="8" w:line="210" w:lineRule="atLeast"/>
              <w:ind w:left="294" w:right="61" w:hanging="21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від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12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до</w:t>
            </w:r>
            <w:r>
              <w:rPr>
                <w:rFonts w:ascii="Arial" w:hAnsi="Arial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18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місяців</w:t>
            </w:r>
          </w:p>
        </w:tc>
        <w:tc>
          <w:tcPr>
            <w:tcW w:w="1057" w:type="dxa"/>
          </w:tcPr>
          <w:p w:rsidR="00614845" w:rsidRDefault="00614845" w:rsidP="00030D2F">
            <w:pPr>
              <w:pStyle w:val="TableParagraph"/>
              <w:spacing w:before="11"/>
              <w:ind w:left="1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від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18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до</w:t>
            </w:r>
          </w:p>
          <w:p w:rsidR="00614845" w:rsidRDefault="00614845" w:rsidP="00030D2F">
            <w:pPr>
              <w:pStyle w:val="TableParagraph"/>
              <w:spacing w:before="9" w:line="206" w:lineRule="exact"/>
              <w:ind w:left="9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36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місяців</w:t>
            </w:r>
          </w:p>
        </w:tc>
      </w:tr>
      <w:tr w:rsidR="00614845" w:rsidTr="00030D2F">
        <w:trPr>
          <w:trHeight w:val="226"/>
        </w:trPr>
        <w:tc>
          <w:tcPr>
            <w:tcW w:w="1738" w:type="dxa"/>
          </w:tcPr>
          <w:p w:rsidR="00614845" w:rsidRDefault="00614845" w:rsidP="00030D2F">
            <w:pPr>
              <w:pStyle w:val="TableParagraph"/>
              <w:spacing w:before="6" w:line="201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1</w:t>
            </w:r>
          </w:p>
        </w:tc>
        <w:tc>
          <w:tcPr>
            <w:tcW w:w="992" w:type="dxa"/>
          </w:tcPr>
          <w:p w:rsidR="00614845" w:rsidRDefault="00614845" w:rsidP="00030D2F">
            <w:pPr>
              <w:pStyle w:val="TableParagraph"/>
              <w:spacing w:before="6" w:line="201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2</w:t>
            </w:r>
          </w:p>
        </w:tc>
        <w:tc>
          <w:tcPr>
            <w:tcW w:w="3444" w:type="dxa"/>
          </w:tcPr>
          <w:p w:rsidR="00614845" w:rsidRDefault="00614845" w:rsidP="00030D2F">
            <w:pPr>
              <w:pStyle w:val="TableParagraph"/>
              <w:spacing w:before="6" w:line="201" w:lineRule="exact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3</w:t>
            </w:r>
          </w:p>
        </w:tc>
        <w:tc>
          <w:tcPr>
            <w:tcW w:w="751" w:type="dxa"/>
          </w:tcPr>
          <w:p w:rsidR="00614845" w:rsidRDefault="00614845" w:rsidP="00030D2F">
            <w:pPr>
              <w:pStyle w:val="TableParagraph"/>
              <w:spacing w:before="6" w:line="201" w:lineRule="exact"/>
              <w:ind w:left="1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4</w:t>
            </w:r>
          </w:p>
        </w:tc>
        <w:tc>
          <w:tcPr>
            <w:tcW w:w="1190" w:type="dxa"/>
          </w:tcPr>
          <w:p w:rsidR="00614845" w:rsidRDefault="00614845" w:rsidP="00030D2F">
            <w:pPr>
              <w:pStyle w:val="TableParagraph"/>
              <w:spacing w:before="6" w:line="201" w:lineRule="exact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5</w:t>
            </w:r>
          </w:p>
        </w:tc>
        <w:tc>
          <w:tcPr>
            <w:tcW w:w="1057" w:type="dxa"/>
          </w:tcPr>
          <w:p w:rsidR="00614845" w:rsidRDefault="00614845" w:rsidP="00030D2F">
            <w:pPr>
              <w:pStyle w:val="TableParagraph"/>
              <w:spacing w:before="6" w:line="201" w:lineRule="exact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6</w:t>
            </w:r>
          </w:p>
        </w:tc>
      </w:tr>
      <w:tr w:rsidR="00614845" w:rsidTr="00030D2F">
        <w:trPr>
          <w:trHeight w:val="874"/>
        </w:trPr>
        <w:tc>
          <w:tcPr>
            <w:tcW w:w="1738" w:type="dxa"/>
          </w:tcPr>
          <w:p w:rsidR="00614845" w:rsidRDefault="00614845" w:rsidP="00030D2F">
            <w:pPr>
              <w:pStyle w:val="TableParagraph"/>
              <w:spacing w:line="216" w:lineRule="exact"/>
              <w:ind w:left="131" w:right="11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Дебіторська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заборгованість за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товари, роботи,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послуги</w:t>
            </w:r>
          </w:p>
        </w:tc>
        <w:tc>
          <w:tcPr>
            <w:tcW w:w="992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614845" w:rsidRDefault="00614845" w:rsidP="00030D2F">
            <w:pPr>
              <w:pStyle w:val="TableParagraph"/>
              <w:ind w:left="313" w:right="302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940</w:t>
            </w:r>
          </w:p>
        </w:tc>
        <w:tc>
          <w:tcPr>
            <w:tcW w:w="3444" w:type="dxa"/>
          </w:tcPr>
          <w:p w:rsidR="00614845" w:rsidRDefault="00614845" w:rsidP="00030D2F">
            <w:pPr>
              <w:pStyle w:val="TableParagraph"/>
              <w:spacing w:before="6"/>
              <w:ind w:left="5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Фіксують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31.12.20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36</w:t>
            </w:r>
          </w:p>
          <w:p w:rsidR="00614845" w:rsidRDefault="00614845" w:rsidP="00030D2F">
            <w:pPr>
              <w:pStyle w:val="TableParagraph"/>
              <w:spacing w:before="6" w:line="210" w:lineRule="atLeast"/>
              <w:ind w:left="57" w:right="43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«</w:t>
            </w:r>
            <w:r>
              <w:rPr>
                <w:color w:val="231F20"/>
                <w:spacing w:val="-1"/>
                <w:sz w:val="18"/>
              </w:rPr>
              <w:t>Розрахунки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покупцями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замовника-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ми».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Показник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цього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рядка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дорівнює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казнику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1125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2998" w:type="dxa"/>
            <w:gridSpan w:val="3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b/>
                <w:sz w:val="28"/>
              </w:rPr>
            </w:pPr>
          </w:p>
          <w:p w:rsidR="00614845" w:rsidRDefault="00614845" w:rsidP="00030D2F">
            <w:pPr>
              <w:pStyle w:val="TableParagraph"/>
              <w:ind w:left="214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95"/>
                <w:sz w:val="18"/>
              </w:rPr>
              <w:t>Аналітичні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дані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рахунком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36</w:t>
            </w:r>
          </w:p>
        </w:tc>
      </w:tr>
    </w:tbl>
    <w:p w:rsidR="00614845" w:rsidRDefault="00614845" w:rsidP="00614845">
      <w:pPr>
        <w:rPr>
          <w:rFonts w:ascii="Arial" w:hAnsi="Arial"/>
          <w:sz w:val="18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pStyle w:val="a3"/>
        <w:spacing w:before="7"/>
        <w:rPr>
          <w:rFonts w:ascii="Comic Sans MS"/>
          <w:i/>
          <w:sz w:val="23"/>
        </w:rPr>
      </w:pPr>
    </w:p>
    <w:p w:rsidR="00614845" w:rsidRDefault="00614845" w:rsidP="00614845">
      <w:pPr>
        <w:spacing w:before="1" w:after="33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7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8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6.9</w:t>
      </w:r>
    </w:p>
    <w:tbl>
      <w:tblPr>
        <w:tblStyle w:val="TableNormal"/>
        <w:tblW w:w="0" w:type="auto"/>
        <w:tblInd w:w="227" w:type="dxa"/>
        <w:tblBorders>
          <w:top w:val="single" w:sz="4" w:space="0" w:color="18171C"/>
          <w:left w:val="single" w:sz="4" w:space="0" w:color="18171C"/>
          <w:bottom w:val="single" w:sz="4" w:space="0" w:color="18171C"/>
          <w:right w:val="single" w:sz="4" w:space="0" w:color="18171C"/>
          <w:insideH w:val="single" w:sz="4" w:space="0" w:color="18171C"/>
          <w:insideV w:val="single" w:sz="4" w:space="0" w:color="18171C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963"/>
        <w:gridCol w:w="3454"/>
        <w:gridCol w:w="725"/>
        <w:gridCol w:w="1218"/>
        <w:gridCol w:w="1057"/>
      </w:tblGrid>
      <w:tr w:rsidR="00614845" w:rsidTr="00030D2F">
        <w:trPr>
          <w:trHeight w:val="210"/>
        </w:trPr>
        <w:tc>
          <w:tcPr>
            <w:tcW w:w="1752" w:type="dxa"/>
            <w:vMerge w:val="restart"/>
          </w:tcPr>
          <w:p w:rsidR="00614845" w:rsidRDefault="00614845" w:rsidP="00030D2F">
            <w:pPr>
              <w:pStyle w:val="TableParagraph"/>
              <w:spacing w:before="110" w:line="249" w:lineRule="auto"/>
              <w:ind w:left="438" w:right="262" w:hanging="1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Найменування</w:t>
            </w:r>
            <w:r>
              <w:rPr>
                <w:rFonts w:ascii="Arial" w:hAnsi="Arial"/>
                <w:b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показника</w:t>
            </w:r>
          </w:p>
        </w:tc>
        <w:tc>
          <w:tcPr>
            <w:tcW w:w="963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19"/>
              </w:rPr>
            </w:pPr>
          </w:p>
          <w:p w:rsidR="00614845" w:rsidRDefault="00614845" w:rsidP="00030D2F">
            <w:pPr>
              <w:pStyle w:val="TableParagraph"/>
              <w:ind w:left="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Код рядка</w:t>
            </w:r>
          </w:p>
        </w:tc>
        <w:tc>
          <w:tcPr>
            <w:tcW w:w="3454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19"/>
              </w:rPr>
            </w:pPr>
          </w:p>
          <w:p w:rsidR="00614845" w:rsidRDefault="00614845" w:rsidP="00030D2F">
            <w:pPr>
              <w:pStyle w:val="TableParagraph"/>
              <w:ind w:left="8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Усього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на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кінець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року</w:t>
            </w:r>
          </w:p>
        </w:tc>
        <w:tc>
          <w:tcPr>
            <w:tcW w:w="3000" w:type="dxa"/>
            <w:gridSpan w:val="3"/>
          </w:tcPr>
          <w:p w:rsidR="00614845" w:rsidRDefault="00614845" w:rsidP="00030D2F">
            <w:pPr>
              <w:pStyle w:val="TableParagraph"/>
              <w:spacing w:line="191" w:lineRule="exact"/>
              <w:ind w:left="15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У</w:t>
            </w:r>
            <w:r>
              <w:rPr>
                <w:rFonts w:ascii="Arial" w:hAnsi="Arial"/>
                <w:b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т.ч.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за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строками</w:t>
            </w:r>
            <w:r>
              <w:rPr>
                <w:rFonts w:ascii="Arial" w:hAnsi="Arial"/>
                <w:b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непогашення</w:t>
            </w:r>
          </w:p>
        </w:tc>
      </w:tr>
      <w:tr w:rsidR="00614845" w:rsidTr="00030D2F">
        <w:trPr>
          <w:trHeight w:val="430"/>
        </w:trPr>
        <w:tc>
          <w:tcPr>
            <w:tcW w:w="1752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345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:rsidR="00614845" w:rsidRDefault="00614845" w:rsidP="00030D2F">
            <w:pPr>
              <w:pStyle w:val="TableParagraph"/>
              <w:ind w:left="1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до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12</w:t>
            </w:r>
          </w:p>
          <w:p w:rsidR="00614845" w:rsidRDefault="00614845" w:rsidP="00030D2F">
            <w:pPr>
              <w:pStyle w:val="TableParagraph"/>
              <w:spacing w:before="9" w:line="194" w:lineRule="exact"/>
              <w:ind w:left="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місяців</w:t>
            </w:r>
          </w:p>
        </w:tc>
        <w:tc>
          <w:tcPr>
            <w:tcW w:w="1218" w:type="dxa"/>
          </w:tcPr>
          <w:p w:rsidR="00614845" w:rsidRDefault="00614845" w:rsidP="00030D2F">
            <w:pPr>
              <w:pStyle w:val="TableParagraph"/>
              <w:ind w:left="29" w:righ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від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12</w:t>
            </w:r>
          </w:p>
          <w:p w:rsidR="00614845" w:rsidRDefault="00614845" w:rsidP="00030D2F">
            <w:pPr>
              <w:pStyle w:val="TableParagraph"/>
              <w:spacing w:before="9" w:line="194" w:lineRule="exact"/>
              <w:ind w:left="29" w:right="1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до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18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місяців</w:t>
            </w:r>
          </w:p>
        </w:tc>
        <w:tc>
          <w:tcPr>
            <w:tcW w:w="1057" w:type="dxa"/>
          </w:tcPr>
          <w:p w:rsidR="00614845" w:rsidRDefault="00614845" w:rsidP="00030D2F">
            <w:pPr>
              <w:pStyle w:val="TableParagraph"/>
              <w:ind w:left="15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від</w:t>
            </w:r>
            <w:r>
              <w:rPr>
                <w:rFonts w:ascii="Arial" w:hAnsi="Arial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18</w:t>
            </w:r>
            <w:r>
              <w:rPr>
                <w:rFonts w:ascii="Arial" w:hAnsi="Arial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до</w:t>
            </w:r>
          </w:p>
          <w:p w:rsidR="00614845" w:rsidRDefault="00614845" w:rsidP="00030D2F">
            <w:pPr>
              <w:pStyle w:val="TableParagraph"/>
              <w:spacing w:before="9" w:line="194" w:lineRule="exact"/>
              <w:ind w:left="9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36</w:t>
            </w:r>
            <w:r>
              <w:rPr>
                <w:rFonts w:ascii="Arial" w:hAnsi="Arial"/>
                <w:b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місяців</w:t>
            </w:r>
          </w:p>
        </w:tc>
      </w:tr>
      <w:tr w:rsidR="00614845" w:rsidTr="00030D2F">
        <w:trPr>
          <w:trHeight w:val="211"/>
        </w:trPr>
        <w:tc>
          <w:tcPr>
            <w:tcW w:w="1752" w:type="dxa"/>
          </w:tcPr>
          <w:p w:rsidR="00614845" w:rsidRDefault="00614845" w:rsidP="00030D2F">
            <w:pPr>
              <w:pStyle w:val="TableParagraph"/>
              <w:spacing w:line="191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1</w:t>
            </w:r>
          </w:p>
        </w:tc>
        <w:tc>
          <w:tcPr>
            <w:tcW w:w="963" w:type="dxa"/>
          </w:tcPr>
          <w:p w:rsidR="00614845" w:rsidRDefault="00614845" w:rsidP="00030D2F">
            <w:pPr>
              <w:pStyle w:val="TableParagraph"/>
              <w:spacing w:line="191" w:lineRule="exact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2</w:t>
            </w:r>
          </w:p>
        </w:tc>
        <w:tc>
          <w:tcPr>
            <w:tcW w:w="3454" w:type="dxa"/>
          </w:tcPr>
          <w:p w:rsidR="00614845" w:rsidRDefault="00614845" w:rsidP="00030D2F">
            <w:pPr>
              <w:pStyle w:val="TableParagraph"/>
              <w:spacing w:line="191" w:lineRule="exact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3</w:t>
            </w:r>
          </w:p>
        </w:tc>
        <w:tc>
          <w:tcPr>
            <w:tcW w:w="725" w:type="dxa"/>
          </w:tcPr>
          <w:p w:rsidR="00614845" w:rsidRDefault="00614845" w:rsidP="00030D2F">
            <w:pPr>
              <w:pStyle w:val="TableParagraph"/>
              <w:spacing w:line="191" w:lineRule="exact"/>
              <w:ind w:left="1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4</w:t>
            </w:r>
          </w:p>
        </w:tc>
        <w:tc>
          <w:tcPr>
            <w:tcW w:w="1218" w:type="dxa"/>
          </w:tcPr>
          <w:p w:rsidR="00614845" w:rsidRDefault="00614845" w:rsidP="00030D2F">
            <w:pPr>
              <w:pStyle w:val="TableParagraph"/>
              <w:spacing w:line="191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5</w:t>
            </w:r>
          </w:p>
        </w:tc>
        <w:tc>
          <w:tcPr>
            <w:tcW w:w="1057" w:type="dxa"/>
          </w:tcPr>
          <w:p w:rsidR="00614845" w:rsidRDefault="00614845" w:rsidP="00030D2F">
            <w:pPr>
              <w:pStyle w:val="TableParagraph"/>
              <w:spacing w:line="191" w:lineRule="exact"/>
              <w:ind w:left="1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6</w:t>
            </w:r>
          </w:p>
        </w:tc>
      </w:tr>
      <w:tr w:rsidR="00614845" w:rsidTr="00030D2F">
        <w:trPr>
          <w:trHeight w:val="2617"/>
        </w:trPr>
        <w:tc>
          <w:tcPr>
            <w:tcW w:w="1752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  <w:sz w:val="25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99" w:right="86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Інша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поточна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дебі-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торська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заборгова-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ність</w:t>
            </w:r>
          </w:p>
        </w:tc>
        <w:tc>
          <w:tcPr>
            <w:tcW w:w="963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5"/>
              <w:rPr>
                <w:rFonts w:ascii="Arial"/>
                <w:i/>
                <w:sz w:val="24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299" w:right="28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950</w:t>
            </w:r>
          </w:p>
        </w:tc>
        <w:tc>
          <w:tcPr>
            <w:tcW w:w="3454" w:type="dxa"/>
          </w:tcPr>
          <w:p w:rsidR="00614845" w:rsidRDefault="00614845" w:rsidP="00030D2F">
            <w:pPr>
              <w:pStyle w:val="TableParagraph"/>
              <w:spacing w:before="13" w:line="247" w:lineRule="auto"/>
              <w:ind w:left="40" w:right="2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31.12.20</w:t>
            </w:r>
            <w:r>
              <w:rPr>
                <w:color w:val="231F20"/>
                <w:spacing w:val="5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 </w:t>
            </w:r>
            <w:r>
              <w:rPr>
                <w:rFonts w:ascii="Arial" w:hAnsi="Arial"/>
                <w:b/>
                <w:color w:val="231F20"/>
                <w:sz w:val="18"/>
              </w:rPr>
              <w:t>Дт 37 «</w:t>
            </w:r>
            <w:r>
              <w:rPr>
                <w:color w:val="231F20"/>
                <w:sz w:val="18"/>
              </w:rPr>
              <w:t>Розрахунки з різними дебі-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торами».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Відповідно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П(С)БО</w:t>
            </w:r>
            <w:r>
              <w:rPr>
                <w:color w:val="231F20"/>
                <w:spacing w:val="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</w:p>
          <w:p w:rsidR="00614845" w:rsidRDefault="00614845" w:rsidP="00030D2F">
            <w:pPr>
              <w:pStyle w:val="TableParagraph"/>
              <w:spacing w:before="3" w:line="249" w:lineRule="auto"/>
              <w:ind w:left="40" w:right="25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«Дебіторська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заборгованість»:</w:t>
            </w:r>
            <w:r>
              <w:rPr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rFonts w:ascii="Arial" w:hAnsi="Arial"/>
                <w:b/>
                <w:i/>
                <w:color w:val="231F20"/>
                <w:w w:val="90"/>
                <w:sz w:val="18"/>
              </w:rPr>
              <w:t>Поточна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18"/>
              </w:rPr>
              <w:t>дебіторська заборгованість – сума де­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18"/>
              </w:rPr>
              <w:t>біторської заборгованості, що виникає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18"/>
              </w:rPr>
              <w:t>в ході нормального операційного циклу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85"/>
                <w:sz w:val="18"/>
              </w:rPr>
              <w:t>або буде погашена протягом дванадцяти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18"/>
              </w:rPr>
              <w:t xml:space="preserve">місяців </w:t>
            </w:r>
            <w:r>
              <w:rPr>
                <w:rFonts w:ascii="Arial" w:hAnsi="Arial"/>
                <w:b/>
                <w:i/>
                <w:color w:val="231F20"/>
                <w:w w:val="95"/>
                <w:sz w:val="18"/>
              </w:rPr>
              <w:t xml:space="preserve">з дати балансу». </w:t>
            </w:r>
            <w:r>
              <w:rPr>
                <w:color w:val="231F20"/>
                <w:w w:val="95"/>
                <w:sz w:val="18"/>
              </w:rPr>
              <w:t>Якщо дебітор-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ська заборгованість значиться за інши-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ми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рахунками, то їх показники також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вно-</w:t>
            </w:r>
          </w:p>
          <w:p w:rsidR="00614845" w:rsidRDefault="00614845" w:rsidP="00030D2F">
            <w:pPr>
              <w:pStyle w:val="TableParagraph"/>
              <w:spacing w:line="206" w:lineRule="exact"/>
              <w:ind w:left="4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сять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950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(наприклад,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685</w:t>
            </w:r>
            <w:r>
              <w:rPr>
                <w:color w:val="231F20"/>
                <w:sz w:val="18"/>
              </w:rPr>
              <w:t>)</w:t>
            </w:r>
          </w:p>
        </w:tc>
        <w:tc>
          <w:tcPr>
            <w:tcW w:w="3000" w:type="dxa"/>
            <w:gridSpan w:val="3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5"/>
              <w:rPr>
                <w:rFonts w:ascii="Arial"/>
                <w:i/>
                <w:sz w:val="24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41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95"/>
                <w:sz w:val="18"/>
              </w:rPr>
              <w:t>Аналітичні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дані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рахунком</w:t>
            </w:r>
            <w:r>
              <w:rPr>
                <w:rFonts w:ascii="Arial" w:hAnsi="Arial"/>
                <w:b/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37</w:t>
            </w:r>
          </w:p>
        </w:tc>
      </w:tr>
      <w:tr w:rsidR="00614845" w:rsidTr="00030D2F">
        <w:trPr>
          <w:trHeight w:val="1156"/>
        </w:trPr>
        <w:tc>
          <w:tcPr>
            <w:tcW w:w="9169" w:type="dxa"/>
            <w:gridSpan w:val="6"/>
          </w:tcPr>
          <w:p w:rsidR="00614845" w:rsidRDefault="00614845" w:rsidP="00030D2F">
            <w:pPr>
              <w:pStyle w:val="TableParagraph"/>
              <w:spacing w:before="39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Додатково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розділі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IX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фіксують: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8"/>
              </w:numPr>
              <w:tabs>
                <w:tab w:val="left" w:pos="181"/>
              </w:tabs>
              <w:spacing w:before="7"/>
              <w:ind w:left="18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рядку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951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–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списаної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безнадійної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дебіторської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заборгованості,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яку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бухобліку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відображають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записами</w:t>
            </w:r>
          </w:p>
          <w:p w:rsidR="00614845" w:rsidRDefault="00614845" w:rsidP="00030D2F">
            <w:pPr>
              <w:pStyle w:val="TableParagraph"/>
              <w:spacing w:before="7"/>
              <w:ind w:left="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38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36,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37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(списання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рахунок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резерву),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його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бракує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944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36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37;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8"/>
              </w:numPr>
              <w:tabs>
                <w:tab w:val="left" w:pos="180"/>
              </w:tabs>
              <w:spacing w:before="7" w:line="247" w:lineRule="auto"/>
              <w:ind w:right="22" w:firstLine="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рядку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952</w:t>
            </w:r>
            <w:r>
              <w:rPr>
                <w:rFonts w:ascii="Arial" w:hAnsi="Arial"/>
                <w:b/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–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дебіторської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заборгованості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пов’язаних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осіб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станом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кінець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року.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речі,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термін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«пов’я-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зані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особи»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роз’яснює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П(С)БО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23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«Розкриття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інформації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пов’язані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сторони».</w:t>
            </w:r>
          </w:p>
        </w:tc>
      </w:tr>
    </w:tbl>
    <w:p w:rsidR="00614845" w:rsidRDefault="00614845" w:rsidP="00614845">
      <w:pPr>
        <w:spacing w:before="114"/>
        <w:ind w:left="500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[10–11].</w:t>
      </w:r>
    </w:p>
    <w:p w:rsidR="00614845" w:rsidRDefault="00614845" w:rsidP="00614845">
      <w:pPr>
        <w:spacing w:before="11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</w:rPr>
        <w:t>Таблиця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6.10</w:t>
      </w:r>
    </w:p>
    <w:p w:rsidR="00614845" w:rsidRDefault="00614845" w:rsidP="00614845">
      <w:pPr>
        <w:pStyle w:val="4"/>
        <w:spacing w:before="9" w:after="23" w:line="249" w:lineRule="auto"/>
        <w:ind w:left="3282" w:right="159" w:hanging="2836"/>
      </w:pPr>
      <w:r>
        <w:rPr>
          <w:color w:val="231F20"/>
          <w:w w:val="90"/>
        </w:rPr>
        <w:t>Методика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X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«Нестачі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втрати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від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псування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цінностей»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звітності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628"/>
        <w:gridCol w:w="5551"/>
      </w:tblGrid>
      <w:tr w:rsidR="00614845" w:rsidTr="00030D2F">
        <w:trPr>
          <w:trHeight w:val="465"/>
        </w:trPr>
        <w:tc>
          <w:tcPr>
            <w:tcW w:w="2996" w:type="dxa"/>
          </w:tcPr>
          <w:p w:rsidR="00614845" w:rsidRDefault="00614845" w:rsidP="00030D2F">
            <w:pPr>
              <w:pStyle w:val="TableParagraph"/>
              <w:spacing w:before="125"/>
              <w:ind w:left="4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Найменування</w:t>
            </w:r>
            <w:r>
              <w:rPr>
                <w:rFonts w:ascii="Arial" w:hAnsi="Arial"/>
                <w:b/>
                <w:color w:val="231F20"/>
                <w:spacing w:val="4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показника</w:t>
            </w:r>
          </w:p>
        </w:tc>
        <w:tc>
          <w:tcPr>
            <w:tcW w:w="628" w:type="dxa"/>
          </w:tcPr>
          <w:p w:rsidR="00614845" w:rsidRDefault="00614845" w:rsidP="00030D2F">
            <w:pPr>
              <w:pStyle w:val="TableParagraph"/>
              <w:spacing w:before="14" w:line="210" w:lineRule="atLeast"/>
              <w:ind w:left="68" w:firstLin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рядка</w:t>
            </w:r>
          </w:p>
        </w:tc>
        <w:tc>
          <w:tcPr>
            <w:tcW w:w="5551" w:type="dxa"/>
          </w:tcPr>
          <w:p w:rsidR="00614845" w:rsidRDefault="00614845" w:rsidP="00030D2F">
            <w:pPr>
              <w:pStyle w:val="TableParagraph"/>
              <w:spacing w:before="125"/>
              <w:ind w:left="2522" w:right="25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Сума</w:t>
            </w:r>
          </w:p>
        </w:tc>
      </w:tr>
      <w:tr w:rsidR="00614845" w:rsidTr="00030D2F">
        <w:trPr>
          <w:trHeight w:val="1635"/>
        </w:trPr>
        <w:tc>
          <w:tcPr>
            <w:tcW w:w="2996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42" w:line="247" w:lineRule="auto"/>
              <w:ind w:left="39" w:right="21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Виявлено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(списано)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рік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нестач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втрат</w:t>
            </w:r>
          </w:p>
        </w:tc>
        <w:tc>
          <w:tcPr>
            <w:tcW w:w="628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130" w:right="12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960</w:t>
            </w:r>
          </w:p>
        </w:tc>
        <w:tc>
          <w:tcPr>
            <w:tcW w:w="5551" w:type="dxa"/>
          </w:tcPr>
          <w:p w:rsidR="00614845" w:rsidRDefault="00614845" w:rsidP="00030D2F">
            <w:pPr>
              <w:pStyle w:val="TableParagraph"/>
              <w:spacing w:before="62" w:line="247" w:lineRule="auto"/>
              <w:ind w:left="39" w:right="2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Фіксують обороти за </w:t>
            </w:r>
            <w:r>
              <w:rPr>
                <w:rFonts w:ascii="Arial" w:hAnsi="Arial"/>
                <w:b/>
                <w:color w:val="231F20"/>
                <w:sz w:val="18"/>
              </w:rPr>
              <w:t>Дт 947 «</w:t>
            </w:r>
            <w:r>
              <w:rPr>
                <w:color w:val="231F20"/>
                <w:sz w:val="18"/>
              </w:rPr>
              <w:t>Нестачі та втрати від псування цін-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ностей»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із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20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Виробничі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запаси»,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21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Поточні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біологічні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ви»,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22 «</w:t>
            </w:r>
            <w:r>
              <w:rPr>
                <w:color w:val="231F20"/>
                <w:w w:val="95"/>
                <w:sz w:val="18"/>
              </w:rPr>
              <w:t xml:space="preserve">Малоцінні та швидкозношувані предмети»,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26 «</w:t>
            </w:r>
            <w:r>
              <w:rPr>
                <w:color w:val="231F20"/>
                <w:w w:val="95"/>
                <w:sz w:val="18"/>
              </w:rPr>
              <w:t>Готова про-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дукція»,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28 «</w:t>
            </w:r>
            <w:r>
              <w:rPr>
                <w:color w:val="231F20"/>
                <w:w w:val="95"/>
                <w:sz w:val="18"/>
              </w:rPr>
              <w:t xml:space="preserve">Товари»,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30 «</w:t>
            </w:r>
            <w:r>
              <w:rPr>
                <w:color w:val="231F20"/>
                <w:w w:val="95"/>
                <w:sz w:val="18"/>
              </w:rPr>
              <w:t xml:space="preserve">Каса»,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31 «</w:t>
            </w:r>
            <w:r>
              <w:rPr>
                <w:color w:val="231F20"/>
                <w:w w:val="95"/>
                <w:sz w:val="18"/>
              </w:rPr>
              <w:t xml:space="preserve">Рахунки в банках»,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33 «</w:t>
            </w:r>
            <w:r>
              <w:rPr>
                <w:color w:val="231F20"/>
                <w:w w:val="95"/>
                <w:sz w:val="18"/>
              </w:rPr>
              <w:t>Інші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кошти» тощо (коли при виявленні нестачі винних осіб не встановле-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но. А якщо так, то сумі нестачі місце на позабалансовому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рахунку</w:t>
            </w:r>
            <w:r>
              <w:rPr>
                <w:rFonts w:ascii="Arial" w:hAnsi="Arial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072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Невідшкодовані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нестачі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втрати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псування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цінностей»)</w:t>
            </w:r>
          </w:p>
        </w:tc>
      </w:tr>
      <w:tr w:rsidR="00614845" w:rsidTr="00030D2F">
        <w:trPr>
          <w:trHeight w:val="465"/>
        </w:trPr>
        <w:tc>
          <w:tcPr>
            <w:tcW w:w="2996" w:type="dxa"/>
          </w:tcPr>
          <w:p w:rsidR="00614845" w:rsidRDefault="00614845" w:rsidP="00030D2F">
            <w:pPr>
              <w:pStyle w:val="TableParagraph"/>
              <w:spacing w:before="16" w:line="210" w:lineRule="atLeast"/>
              <w:ind w:left="40" w:right="29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Визнано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заборгованістю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винних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осіб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звітному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році</w:t>
            </w:r>
          </w:p>
        </w:tc>
        <w:tc>
          <w:tcPr>
            <w:tcW w:w="628" w:type="dxa"/>
          </w:tcPr>
          <w:p w:rsidR="00614845" w:rsidRDefault="00614845" w:rsidP="00030D2F">
            <w:pPr>
              <w:pStyle w:val="TableParagraph"/>
              <w:spacing w:before="125"/>
              <w:ind w:left="130" w:right="12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970</w:t>
            </w:r>
          </w:p>
        </w:tc>
        <w:tc>
          <w:tcPr>
            <w:tcW w:w="5551" w:type="dxa"/>
          </w:tcPr>
          <w:p w:rsidR="00614845" w:rsidRDefault="00614845" w:rsidP="00030D2F">
            <w:pPr>
              <w:pStyle w:val="TableParagraph"/>
              <w:spacing w:before="16" w:line="210" w:lineRule="atLeast"/>
              <w:ind w:left="39" w:right="380"/>
              <w:rPr>
                <w:sz w:val="18"/>
              </w:rPr>
            </w:pPr>
            <w:r>
              <w:rPr>
                <w:color w:val="231F20"/>
                <w:sz w:val="18"/>
              </w:rPr>
              <w:t>Сюди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потрапляють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375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716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Відшкодування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раніше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списаних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активів»</w:t>
            </w:r>
          </w:p>
        </w:tc>
      </w:tr>
      <w:tr w:rsidR="00614845" w:rsidTr="00030D2F">
        <w:trPr>
          <w:trHeight w:val="840"/>
        </w:trPr>
        <w:tc>
          <w:tcPr>
            <w:tcW w:w="2996" w:type="dxa"/>
          </w:tcPr>
          <w:p w:rsidR="00614845" w:rsidRDefault="00614845" w:rsidP="00030D2F">
            <w:pPr>
              <w:pStyle w:val="TableParagraph"/>
              <w:spacing w:line="247" w:lineRule="auto"/>
              <w:ind w:left="87" w:right="74" w:hanging="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Сума нестач і втрат, остаточне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рішення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щодо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винних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якими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кінець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прийнято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(позабалансо-</w:t>
            </w:r>
          </w:p>
          <w:p w:rsidR="00614845" w:rsidRDefault="00614845" w:rsidP="00030D2F">
            <w:pPr>
              <w:pStyle w:val="TableParagraph"/>
              <w:spacing w:line="184" w:lineRule="exact"/>
              <w:ind w:left="758" w:right="748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вий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рахунок</w:t>
            </w:r>
            <w:r>
              <w:rPr>
                <w:rFonts w:ascii="Arial" w:hAnsi="Arial"/>
                <w:b/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072</w:t>
            </w:r>
            <w:r>
              <w:rPr>
                <w:color w:val="231F20"/>
                <w:w w:val="95"/>
                <w:sz w:val="18"/>
              </w:rPr>
              <w:t>)</w:t>
            </w:r>
          </w:p>
        </w:tc>
        <w:tc>
          <w:tcPr>
            <w:tcW w:w="628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 w:rsidR="00614845" w:rsidRDefault="00614845" w:rsidP="00030D2F">
            <w:pPr>
              <w:pStyle w:val="TableParagraph"/>
              <w:ind w:left="130" w:right="120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980</w:t>
            </w:r>
          </w:p>
        </w:tc>
        <w:tc>
          <w:tcPr>
            <w:tcW w:w="5551" w:type="dxa"/>
          </w:tcPr>
          <w:p w:rsidR="00614845" w:rsidRDefault="00614845" w:rsidP="00030D2F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39" w:right="260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Сюди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переносять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суму,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значиться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31.12.20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позаба-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лансовому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рахунку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072</w:t>
            </w:r>
          </w:p>
        </w:tc>
      </w:tr>
    </w:tbl>
    <w:p w:rsidR="00614845" w:rsidRDefault="00614845" w:rsidP="00614845">
      <w:pPr>
        <w:spacing w:before="114"/>
        <w:ind w:left="500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[10–11].</w:t>
      </w:r>
    </w:p>
    <w:p w:rsidR="00614845" w:rsidRDefault="00614845" w:rsidP="00614845">
      <w:pPr>
        <w:spacing w:before="11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</w:rPr>
        <w:t>Таблиця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6.11</w:t>
      </w:r>
    </w:p>
    <w:p w:rsidR="00614845" w:rsidRDefault="00614845" w:rsidP="00614845">
      <w:pPr>
        <w:pStyle w:val="4"/>
        <w:spacing w:before="9" w:line="249" w:lineRule="auto"/>
        <w:ind w:left="1165" w:right="1109" w:firstLine="290"/>
      </w:pPr>
      <w:r>
        <w:rPr>
          <w:color w:val="231F20"/>
          <w:w w:val="90"/>
        </w:rPr>
        <w:t>Методика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48"/>
        </w:rPr>
        <w:t xml:space="preserve"> </w:t>
      </w:r>
      <w:r>
        <w:rPr>
          <w:color w:val="231F20"/>
          <w:w w:val="90"/>
        </w:rPr>
        <w:t>XІ</w:t>
      </w:r>
      <w:r>
        <w:rPr>
          <w:color w:val="231F20"/>
          <w:spacing w:val="49"/>
        </w:rPr>
        <w:t xml:space="preserve"> </w:t>
      </w:r>
      <w:r>
        <w:rPr>
          <w:color w:val="231F20"/>
          <w:w w:val="90"/>
        </w:rPr>
        <w:t>«Будівельні</w:t>
      </w:r>
      <w:r>
        <w:rPr>
          <w:color w:val="231F20"/>
          <w:spacing w:val="49"/>
        </w:rPr>
        <w:t xml:space="preserve"> </w:t>
      </w:r>
      <w:r>
        <w:rPr>
          <w:color w:val="231F20"/>
          <w:w w:val="90"/>
        </w:rPr>
        <w:t>контракти»</w:t>
      </w:r>
      <w:r>
        <w:rPr>
          <w:color w:val="231F20"/>
          <w:spacing w:val="49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до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річної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фінансової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звітності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(цю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таблицю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заповнюють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підприємства,</w:t>
      </w:r>
    </w:p>
    <w:p w:rsidR="00614845" w:rsidRDefault="00614845" w:rsidP="00614845">
      <w:pPr>
        <w:spacing w:after="34" w:line="251" w:lineRule="exact"/>
        <w:ind w:left="2664"/>
        <w:rPr>
          <w:rFonts w:ascii="Arial" w:hAnsi="Arial"/>
          <w:b/>
        </w:rPr>
      </w:pPr>
      <w:r>
        <w:rPr>
          <w:rFonts w:ascii="Arial" w:hAnsi="Arial"/>
          <w:b/>
          <w:color w:val="231F20"/>
          <w:w w:val="90"/>
        </w:rPr>
        <w:t>що</w:t>
      </w:r>
      <w:r>
        <w:rPr>
          <w:rFonts w:ascii="Arial" w:hAnsi="Arial"/>
          <w:b/>
          <w:color w:val="231F20"/>
          <w:spacing w:val="6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виконують</w:t>
      </w:r>
      <w:r>
        <w:rPr>
          <w:rFonts w:ascii="Arial" w:hAnsi="Arial"/>
          <w:b/>
          <w:color w:val="231F20"/>
          <w:spacing w:val="6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підрядні</w:t>
      </w:r>
      <w:r>
        <w:rPr>
          <w:rFonts w:ascii="Arial" w:hAnsi="Arial"/>
          <w:b/>
          <w:color w:val="231F20"/>
          <w:spacing w:val="7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будівельні</w:t>
      </w:r>
      <w:r>
        <w:rPr>
          <w:rFonts w:ascii="Arial" w:hAnsi="Arial"/>
          <w:b/>
          <w:color w:val="231F20"/>
          <w:spacing w:val="6"/>
          <w:w w:val="90"/>
        </w:rPr>
        <w:t xml:space="preserve"> </w:t>
      </w:r>
      <w:r>
        <w:rPr>
          <w:rFonts w:ascii="Arial" w:hAnsi="Arial"/>
          <w:b/>
          <w:color w:val="231F20"/>
          <w:w w:val="90"/>
        </w:rPr>
        <w:t>роботи)</w:t>
      </w:r>
    </w:p>
    <w:tbl>
      <w:tblPr>
        <w:tblStyle w:val="TableNormal"/>
        <w:tblW w:w="0" w:type="auto"/>
        <w:tblInd w:w="227" w:type="dxa"/>
        <w:tblBorders>
          <w:top w:val="single" w:sz="4" w:space="0" w:color="18171C"/>
          <w:left w:val="single" w:sz="4" w:space="0" w:color="18171C"/>
          <w:bottom w:val="single" w:sz="4" w:space="0" w:color="18171C"/>
          <w:right w:val="single" w:sz="4" w:space="0" w:color="18171C"/>
          <w:insideH w:val="single" w:sz="4" w:space="0" w:color="18171C"/>
          <w:insideV w:val="single" w:sz="4" w:space="0" w:color="18171C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598"/>
        <w:gridCol w:w="6231"/>
      </w:tblGrid>
      <w:tr w:rsidR="00614845" w:rsidTr="00030D2F">
        <w:trPr>
          <w:trHeight w:val="465"/>
        </w:trPr>
        <w:tc>
          <w:tcPr>
            <w:tcW w:w="2345" w:type="dxa"/>
          </w:tcPr>
          <w:p w:rsidR="00614845" w:rsidRDefault="00614845" w:rsidP="00030D2F">
            <w:pPr>
              <w:pStyle w:val="TableParagraph"/>
              <w:spacing w:before="125"/>
              <w:ind w:left="40" w:right="16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Найменування</w:t>
            </w:r>
            <w:r>
              <w:rPr>
                <w:rFonts w:ascii="Arial" w:hAnsi="Arial"/>
                <w:b/>
                <w:color w:val="231F20"/>
                <w:spacing w:val="4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показника</w:t>
            </w:r>
          </w:p>
        </w:tc>
        <w:tc>
          <w:tcPr>
            <w:tcW w:w="598" w:type="dxa"/>
          </w:tcPr>
          <w:p w:rsidR="00614845" w:rsidRDefault="00614845" w:rsidP="00030D2F">
            <w:pPr>
              <w:pStyle w:val="TableParagraph"/>
              <w:spacing w:before="14" w:line="210" w:lineRule="atLeast"/>
              <w:ind w:left="54" w:firstLin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рядка</w:t>
            </w:r>
          </w:p>
        </w:tc>
        <w:tc>
          <w:tcPr>
            <w:tcW w:w="6231" w:type="dxa"/>
          </w:tcPr>
          <w:p w:rsidR="00614845" w:rsidRDefault="00614845" w:rsidP="00030D2F">
            <w:pPr>
              <w:pStyle w:val="TableParagraph"/>
              <w:spacing w:before="125"/>
              <w:ind w:left="2863" w:right="28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Сума</w:t>
            </w:r>
          </w:p>
        </w:tc>
      </w:tr>
      <w:tr w:rsidR="00614845" w:rsidTr="00030D2F">
        <w:trPr>
          <w:trHeight w:val="240"/>
        </w:trPr>
        <w:tc>
          <w:tcPr>
            <w:tcW w:w="2345" w:type="dxa"/>
          </w:tcPr>
          <w:p w:rsidR="00614845" w:rsidRDefault="00614845" w:rsidP="00030D2F">
            <w:pPr>
              <w:pStyle w:val="TableParagraph"/>
              <w:spacing w:before="13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1</w:t>
            </w:r>
          </w:p>
        </w:tc>
        <w:tc>
          <w:tcPr>
            <w:tcW w:w="598" w:type="dxa"/>
          </w:tcPr>
          <w:p w:rsidR="00614845" w:rsidRDefault="00614845" w:rsidP="00030D2F">
            <w:pPr>
              <w:pStyle w:val="TableParagraph"/>
              <w:spacing w:before="13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2</w:t>
            </w:r>
          </w:p>
        </w:tc>
        <w:tc>
          <w:tcPr>
            <w:tcW w:w="6231" w:type="dxa"/>
          </w:tcPr>
          <w:p w:rsidR="00614845" w:rsidRDefault="00614845" w:rsidP="00030D2F">
            <w:pPr>
              <w:pStyle w:val="TableParagraph"/>
              <w:spacing w:before="13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3</w:t>
            </w:r>
          </w:p>
        </w:tc>
      </w:tr>
      <w:tr w:rsidR="00614845" w:rsidTr="00030D2F">
        <w:trPr>
          <w:trHeight w:val="867"/>
        </w:trPr>
        <w:tc>
          <w:tcPr>
            <w:tcW w:w="2345" w:type="dxa"/>
          </w:tcPr>
          <w:p w:rsidR="00614845" w:rsidRDefault="00614845" w:rsidP="00030D2F">
            <w:pPr>
              <w:pStyle w:val="TableParagraph"/>
              <w:spacing w:before="11"/>
              <w:rPr>
                <w:rFonts w:ascii="Arial"/>
                <w:b/>
                <w:sz w:val="18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64" w:right="47" w:firstLine="20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Дохід за будівельними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контрактами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звітний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рік</w:t>
            </w:r>
          </w:p>
        </w:tc>
        <w:tc>
          <w:tcPr>
            <w:tcW w:w="598" w:type="dxa"/>
          </w:tcPr>
          <w:p w:rsidR="00614845" w:rsidRDefault="00614845" w:rsidP="00030D2F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:rsidR="00614845" w:rsidRDefault="00614845" w:rsidP="00030D2F">
            <w:pPr>
              <w:pStyle w:val="TableParagraph"/>
              <w:ind w:left="61" w:right="5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1110</w:t>
            </w:r>
          </w:p>
        </w:tc>
        <w:tc>
          <w:tcPr>
            <w:tcW w:w="6231" w:type="dxa"/>
          </w:tcPr>
          <w:p w:rsidR="00614845" w:rsidRDefault="00614845" w:rsidP="00030D2F">
            <w:pPr>
              <w:pStyle w:val="TableParagraph"/>
              <w:spacing w:before="2" w:line="247" w:lineRule="auto"/>
              <w:ind w:left="40" w:right="26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Аналітичні дані щодо оборотів за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Кт 703 «</w:t>
            </w:r>
            <w:r>
              <w:rPr>
                <w:color w:val="231F20"/>
                <w:w w:val="95"/>
                <w:sz w:val="18"/>
              </w:rPr>
              <w:t>Дохід від реалізації робіт, послуг»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(сума визнаного доходу за будівельними контрактами без урахування ПДВ).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Тобто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це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річні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обороти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238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>«</w:t>
            </w:r>
            <w:r>
              <w:rPr>
                <w:color w:val="231F20"/>
                <w:spacing w:val="-1"/>
                <w:sz w:val="18"/>
              </w:rPr>
              <w:t>Завершені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етапи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незакінченими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буді-</w:t>
            </w:r>
          </w:p>
          <w:p w:rsidR="00614845" w:rsidRDefault="00614845" w:rsidP="00030D2F">
            <w:pPr>
              <w:pStyle w:val="TableParagraph"/>
              <w:spacing w:before="2" w:line="197" w:lineRule="exact"/>
              <w:ind w:left="4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вельними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контрактами»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кореспонденції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239</w:t>
            </w:r>
            <w:r>
              <w:rPr>
                <w:rFonts w:ascii="Arial" w:hAnsi="Arial"/>
                <w:b/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Проміжні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рахунки»</w:t>
            </w:r>
          </w:p>
        </w:tc>
      </w:tr>
    </w:tbl>
    <w:p w:rsidR="00614845" w:rsidRDefault="00614845" w:rsidP="00614845">
      <w:pPr>
        <w:spacing w:line="197" w:lineRule="exact"/>
        <w:jc w:val="both"/>
        <w:rPr>
          <w:sz w:val="18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BAE06" id="Полилиния 6" o:spid="_x0000_s1026" style="position:absolute;margin-left:65.2pt;margin-top:19.2pt;width:459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1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6.</w:t>
      </w:r>
      <w:r>
        <w:rPr>
          <w:rFonts w:ascii="Arial" w:hAnsi="Arial"/>
          <w:i/>
          <w:color w:val="231F20"/>
          <w:spacing w:val="12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ПРИМІТКИ</w:t>
      </w:r>
      <w:r>
        <w:rPr>
          <w:rFonts w:ascii="Arial" w:hAnsi="Arial"/>
          <w:i/>
          <w:color w:val="231F20"/>
          <w:spacing w:val="12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ДО</w:t>
      </w:r>
      <w:r>
        <w:rPr>
          <w:rFonts w:ascii="Arial" w:hAnsi="Arial"/>
          <w:i/>
          <w:color w:val="231F20"/>
          <w:spacing w:val="12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РІЧНОЇ</w:t>
      </w:r>
      <w:r>
        <w:rPr>
          <w:rFonts w:ascii="Arial" w:hAnsi="Arial"/>
          <w:i/>
          <w:color w:val="231F20"/>
          <w:spacing w:val="12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ФІНАНСОВОЇ</w:t>
      </w:r>
      <w:r>
        <w:rPr>
          <w:rFonts w:ascii="Arial" w:hAnsi="Arial"/>
          <w:i/>
          <w:color w:val="231F20"/>
          <w:spacing w:val="12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ЗВІТНОСТІ</w:t>
      </w:r>
    </w:p>
    <w:p w:rsidR="00614845" w:rsidRDefault="00614845" w:rsidP="00614845">
      <w:pPr>
        <w:pStyle w:val="a3"/>
        <w:spacing w:before="6"/>
        <w:rPr>
          <w:rFonts w:ascii="Arial"/>
          <w:i/>
          <w:sz w:val="28"/>
        </w:rPr>
      </w:pPr>
    </w:p>
    <w:p w:rsidR="00614845" w:rsidRDefault="00614845" w:rsidP="00614845">
      <w:pPr>
        <w:spacing w:after="34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1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6.11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598"/>
        <w:gridCol w:w="6231"/>
      </w:tblGrid>
      <w:tr w:rsidR="00614845" w:rsidTr="00030D2F">
        <w:trPr>
          <w:trHeight w:val="513"/>
        </w:trPr>
        <w:tc>
          <w:tcPr>
            <w:tcW w:w="2345" w:type="dxa"/>
          </w:tcPr>
          <w:p w:rsidR="00614845" w:rsidRDefault="00614845" w:rsidP="00030D2F">
            <w:pPr>
              <w:pStyle w:val="TableParagraph"/>
              <w:spacing w:before="150"/>
              <w:ind w:left="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Найменування</w:t>
            </w:r>
            <w:r>
              <w:rPr>
                <w:rFonts w:ascii="Arial" w:hAnsi="Arial"/>
                <w:b/>
                <w:color w:val="231F20"/>
                <w:spacing w:val="4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показника</w:t>
            </w:r>
          </w:p>
        </w:tc>
        <w:tc>
          <w:tcPr>
            <w:tcW w:w="598" w:type="dxa"/>
          </w:tcPr>
          <w:p w:rsidR="00614845" w:rsidRDefault="00614845" w:rsidP="00030D2F">
            <w:pPr>
              <w:pStyle w:val="TableParagraph"/>
              <w:spacing w:before="42" w:line="249" w:lineRule="auto"/>
              <w:ind w:left="54" w:firstLine="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Код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рядка</w:t>
            </w:r>
          </w:p>
        </w:tc>
        <w:tc>
          <w:tcPr>
            <w:tcW w:w="6231" w:type="dxa"/>
          </w:tcPr>
          <w:p w:rsidR="00614845" w:rsidRDefault="00614845" w:rsidP="00030D2F">
            <w:pPr>
              <w:pStyle w:val="TableParagraph"/>
              <w:spacing w:before="150"/>
              <w:ind w:left="2863" w:right="28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Сума</w:t>
            </w:r>
          </w:p>
        </w:tc>
      </w:tr>
      <w:tr w:rsidR="00614845" w:rsidTr="00030D2F">
        <w:trPr>
          <w:trHeight w:val="264"/>
        </w:trPr>
        <w:tc>
          <w:tcPr>
            <w:tcW w:w="2345" w:type="dxa"/>
          </w:tcPr>
          <w:p w:rsidR="00614845" w:rsidRDefault="00614845" w:rsidP="00030D2F">
            <w:pPr>
              <w:pStyle w:val="TableParagraph"/>
              <w:spacing w:before="25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1</w:t>
            </w:r>
          </w:p>
        </w:tc>
        <w:tc>
          <w:tcPr>
            <w:tcW w:w="598" w:type="dxa"/>
          </w:tcPr>
          <w:p w:rsidR="00614845" w:rsidRDefault="00614845" w:rsidP="00030D2F">
            <w:pPr>
              <w:pStyle w:val="TableParagraph"/>
              <w:spacing w:before="25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2</w:t>
            </w:r>
          </w:p>
        </w:tc>
        <w:tc>
          <w:tcPr>
            <w:tcW w:w="6231" w:type="dxa"/>
          </w:tcPr>
          <w:p w:rsidR="00614845" w:rsidRDefault="00614845" w:rsidP="00030D2F">
            <w:pPr>
              <w:pStyle w:val="TableParagraph"/>
              <w:spacing w:before="25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3</w:t>
            </w:r>
          </w:p>
        </w:tc>
      </w:tr>
      <w:tr w:rsidR="00614845" w:rsidTr="00030D2F">
        <w:trPr>
          <w:trHeight w:val="413"/>
        </w:trPr>
        <w:tc>
          <w:tcPr>
            <w:tcW w:w="2345" w:type="dxa"/>
          </w:tcPr>
          <w:p w:rsidR="00614845" w:rsidRDefault="00614845" w:rsidP="00030D2F">
            <w:pPr>
              <w:pStyle w:val="TableParagraph"/>
              <w:spacing w:line="201" w:lineRule="exact"/>
              <w:ind w:left="39"/>
              <w:rPr>
                <w:sz w:val="18"/>
              </w:rPr>
            </w:pPr>
            <w:r>
              <w:rPr>
                <w:color w:val="231F20"/>
                <w:sz w:val="18"/>
              </w:rPr>
              <w:t>Заборгованість</w:t>
            </w:r>
            <w:r>
              <w:rPr>
                <w:color w:val="231F20"/>
                <w:spacing w:val="8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8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кінець</w:t>
            </w:r>
          </w:p>
          <w:p w:rsidR="00614845" w:rsidRDefault="00614845" w:rsidP="00030D2F">
            <w:pPr>
              <w:pStyle w:val="TableParagraph"/>
              <w:spacing w:before="7" w:line="186" w:lineRule="exact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звітного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року:</w:t>
            </w:r>
          </w:p>
        </w:tc>
        <w:tc>
          <w:tcPr>
            <w:tcW w:w="598" w:type="dxa"/>
          </w:tcPr>
          <w:p w:rsidR="00614845" w:rsidRDefault="00614845" w:rsidP="00030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1" w:type="dxa"/>
          </w:tcPr>
          <w:p w:rsidR="00614845" w:rsidRDefault="00614845" w:rsidP="00030D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4845" w:rsidTr="00030D2F">
        <w:trPr>
          <w:trHeight w:val="2161"/>
        </w:trPr>
        <w:tc>
          <w:tcPr>
            <w:tcW w:w="2345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7"/>
              <w:rPr>
                <w:rFonts w:ascii="Arial"/>
                <w:i/>
                <w:sz w:val="24"/>
              </w:rPr>
            </w:pPr>
          </w:p>
          <w:p w:rsidR="00614845" w:rsidRDefault="00614845" w:rsidP="00030D2F">
            <w:pPr>
              <w:pStyle w:val="TableParagraph"/>
              <w:ind w:left="398"/>
              <w:rPr>
                <w:sz w:val="18"/>
              </w:rPr>
            </w:pPr>
            <w:r>
              <w:rPr>
                <w:color w:val="231F20"/>
                <w:sz w:val="18"/>
              </w:rPr>
              <w:t>валова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замовників</w:t>
            </w:r>
          </w:p>
        </w:tc>
        <w:tc>
          <w:tcPr>
            <w:tcW w:w="598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7"/>
              <w:rPr>
                <w:rFonts w:ascii="Arial"/>
                <w:i/>
                <w:sz w:val="24"/>
              </w:rPr>
            </w:pPr>
          </w:p>
          <w:p w:rsidR="00614845" w:rsidRDefault="00614845" w:rsidP="00030D2F">
            <w:pPr>
              <w:pStyle w:val="TableParagraph"/>
              <w:ind w:left="61" w:right="5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1120</w:t>
            </w:r>
          </w:p>
        </w:tc>
        <w:tc>
          <w:tcPr>
            <w:tcW w:w="6231" w:type="dxa"/>
          </w:tcPr>
          <w:p w:rsidR="00614845" w:rsidRDefault="00614845" w:rsidP="00030D2F">
            <w:pPr>
              <w:pStyle w:val="TableParagraph"/>
              <w:spacing w:before="1" w:line="247" w:lineRule="auto"/>
              <w:ind w:left="39" w:right="26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Якщо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вас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сума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проміжних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рахунків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збігається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сумою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визнаного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доходу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(без урахування ПДВ), то цей рядок для вас неактуальний – його прокреслю-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ють.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Інакше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слід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знати,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згідно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П(С)БО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«Будівельні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контракти»:</w:t>
            </w:r>
          </w:p>
          <w:p w:rsidR="00614845" w:rsidRDefault="00614845" w:rsidP="00030D2F">
            <w:pPr>
              <w:pStyle w:val="TableParagraph"/>
              <w:spacing w:before="2"/>
              <w:ind w:left="39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color w:val="231F20"/>
                <w:w w:val="90"/>
                <w:sz w:val="18"/>
              </w:rPr>
              <w:t>«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Валова</w:t>
            </w:r>
            <w:r>
              <w:rPr>
                <w:rFonts w:ascii="Arial" w:hAnsi="Arial"/>
                <w:i/>
                <w:color w:val="231F20"/>
                <w:spacing w:val="3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заборгованість</w:t>
            </w:r>
            <w:r>
              <w:rPr>
                <w:rFonts w:ascii="Arial" w:hAnsi="Arial"/>
                <w:i/>
                <w:color w:val="231F20"/>
                <w:spacing w:val="3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замовників</w:t>
            </w:r>
            <w:r>
              <w:rPr>
                <w:rFonts w:ascii="Arial" w:hAnsi="Arial"/>
                <w:i/>
                <w:color w:val="231F20"/>
                <w:spacing w:val="3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щодо</w:t>
            </w:r>
            <w:r>
              <w:rPr>
                <w:rFonts w:ascii="Arial" w:hAnsi="Arial"/>
                <w:i/>
                <w:color w:val="231F20"/>
                <w:spacing w:val="3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робіт</w:t>
            </w:r>
            <w:r>
              <w:rPr>
                <w:rFonts w:ascii="Arial" w:hAnsi="Arial"/>
                <w:i/>
                <w:color w:val="231F20"/>
                <w:spacing w:val="3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за</w:t>
            </w:r>
            <w:r>
              <w:rPr>
                <w:rFonts w:ascii="Arial" w:hAnsi="Arial"/>
                <w:i/>
                <w:color w:val="231F20"/>
                <w:spacing w:val="3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будівельним</w:t>
            </w:r>
            <w:r>
              <w:rPr>
                <w:rFonts w:ascii="Arial" w:hAnsi="Arial"/>
                <w:i/>
                <w:color w:val="231F20"/>
                <w:spacing w:val="3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контрактом</w:t>
            </w:r>
          </w:p>
          <w:p w:rsidR="00614845" w:rsidRDefault="00614845" w:rsidP="00030D2F">
            <w:pPr>
              <w:pStyle w:val="TableParagraph"/>
              <w:spacing w:before="8" w:line="249" w:lineRule="auto"/>
              <w:ind w:left="39" w:right="26"/>
              <w:jc w:val="both"/>
              <w:rPr>
                <w:sz w:val="18"/>
              </w:rPr>
            </w:pPr>
            <w:r>
              <w:rPr>
                <w:rFonts w:ascii="Arial" w:hAnsi="Arial"/>
                <w:i/>
                <w:color w:val="231F20"/>
                <w:w w:val="95"/>
                <w:sz w:val="18"/>
              </w:rPr>
              <w:t>–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сума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перевищення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витрат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підрядника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й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визнаного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ним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прибутку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(за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вира-</w:t>
            </w:r>
            <w:r>
              <w:rPr>
                <w:rFonts w:ascii="Arial" w:hAnsi="Arial"/>
                <w:i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хуванням визнаних збитків) над сумою проміжних рахунків (без непрямих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податків)</w:t>
            </w:r>
            <w:r>
              <w:rPr>
                <w:rFonts w:ascii="Arial" w:hAnsi="Arial"/>
                <w:i/>
                <w:color w:val="231F20"/>
                <w:spacing w:val="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на</w:t>
            </w:r>
            <w:r>
              <w:rPr>
                <w:rFonts w:ascii="Arial" w:hAnsi="Arial"/>
                <w:i/>
                <w:color w:val="231F20"/>
                <w:spacing w:val="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дату</w:t>
            </w:r>
            <w:r>
              <w:rPr>
                <w:rFonts w:ascii="Arial" w:hAnsi="Arial"/>
                <w:i/>
                <w:color w:val="231F20"/>
                <w:spacing w:val="4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балансу</w:t>
            </w:r>
            <w:r>
              <w:rPr>
                <w:rFonts w:ascii="Arial" w:hAnsi="Arial"/>
                <w:i/>
                <w:color w:val="231F20"/>
                <w:spacing w:val="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з</w:t>
            </w:r>
            <w:r>
              <w:rPr>
                <w:rFonts w:ascii="Arial" w:hAnsi="Arial"/>
                <w:i/>
                <w:color w:val="231F20"/>
                <w:spacing w:val="4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початку</w:t>
            </w:r>
            <w:r>
              <w:rPr>
                <w:rFonts w:ascii="Arial" w:hAnsi="Arial"/>
                <w:i/>
                <w:color w:val="231F20"/>
                <w:spacing w:val="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виконання</w:t>
            </w:r>
            <w:r>
              <w:rPr>
                <w:rFonts w:ascii="Arial" w:hAnsi="Arial"/>
                <w:i/>
                <w:color w:val="231F20"/>
                <w:spacing w:val="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будівельного</w:t>
            </w:r>
            <w:r>
              <w:rPr>
                <w:rFonts w:ascii="Arial" w:hAnsi="Arial"/>
                <w:i/>
                <w:color w:val="231F20"/>
                <w:spacing w:val="4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контракту».</w:t>
            </w:r>
            <w:r>
              <w:rPr>
                <w:rFonts w:ascii="Arial" w:hAnsi="Arial"/>
                <w:i/>
                <w:color w:val="231F20"/>
                <w:spacing w:val="-43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Якщо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є,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різницю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між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сумою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при-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бутком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сумою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проміжних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рахунків.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бухобліку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різницю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роблять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запис</w:t>
            </w:r>
          </w:p>
          <w:p w:rsidR="00614845" w:rsidRDefault="00614845" w:rsidP="00030D2F">
            <w:pPr>
              <w:pStyle w:val="TableParagraph"/>
              <w:spacing w:line="195" w:lineRule="exact"/>
              <w:ind w:left="3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«сторно»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36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Розрахунки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покупцями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замовниками»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239</w:t>
            </w:r>
          </w:p>
        </w:tc>
      </w:tr>
      <w:tr w:rsidR="00614845" w:rsidTr="00030D2F">
        <w:trPr>
          <w:trHeight w:val="1724"/>
        </w:trPr>
        <w:tc>
          <w:tcPr>
            <w:tcW w:w="2345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7"/>
              <w:rPr>
                <w:rFonts w:ascii="Arial"/>
                <w:i/>
                <w:sz w:val="25"/>
              </w:rPr>
            </w:pPr>
          </w:p>
          <w:p w:rsidR="00614845" w:rsidRDefault="00614845" w:rsidP="00030D2F">
            <w:pPr>
              <w:pStyle w:val="TableParagraph"/>
              <w:ind w:left="360"/>
              <w:rPr>
                <w:sz w:val="18"/>
              </w:rPr>
            </w:pPr>
            <w:r>
              <w:rPr>
                <w:color w:val="231F20"/>
                <w:sz w:val="18"/>
              </w:rPr>
              <w:t>валова замовникам</w:t>
            </w:r>
          </w:p>
        </w:tc>
        <w:tc>
          <w:tcPr>
            <w:tcW w:w="598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7"/>
              <w:rPr>
                <w:rFonts w:ascii="Arial"/>
                <w:i/>
                <w:sz w:val="25"/>
              </w:rPr>
            </w:pPr>
          </w:p>
          <w:p w:rsidR="00614845" w:rsidRDefault="00614845" w:rsidP="00030D2F">
            <w:pPr>
              <w:pStyle w:val="TableParagraph"/>
              <w:ind w:left="61" w:right="5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1130</w:t>
            </w:r>
          </w:p>
        </w:tc>
        <w:tc>
          <w:tcPr>
            <w:tcW w:w="6231" w:type="dxa"/>
          </w:tcPr>
          <w:p w:rsidR="00614845" w:rsidRDefault="00614845" w:rsidP="00030D2F">
            <w:pPr>
              <w:pStyle w:val="TableParagraph"/>
              <w:spacing w:line="249" w:lineRule="auto"/>
              <w:ind w:left="39" w:right="2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Знову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якщо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визнаного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доходу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відповідає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сумі,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виставленій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проміжних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рахунках,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рядок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прокреслюють.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якщо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ні,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зауважте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П(С)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БО 18 установлює: «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Валова заборгованість замовників щодо робіт за буді-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вельним контрактом – сума перевищення витрат підрядника й визнаного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ним прибутку (за вирахуванням визнаних збитків) над сумою проміжних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рахунків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(без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непрямих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податків)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на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дату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балансу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з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початку</w:t>
            </w:r>
            <w:r>
              <w:rPr>
                <w:rFonts w:ascii="Arial" w:hAnsi="Arial"/>
                <w:i/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виконання</w:t>
            </w:r>
            <w:r>
              <w:rPr>
                <w:rFonts w:ascii="Arial" w:hAnsi="Arial"/>
                <w:i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буді-</w:t>
            </w:r>
            <w:r>
              <w:rPr>
                <w:rFonts w:ascii="Arial" w:hAnsi="Arial"/>
                <w:i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вельного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контракту».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Сума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такого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перевищення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й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потрапляє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цього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ряд-</w:t>
            </w:r>
          </w:p>
          <w:p w:rsidR="00614845" w:rsidRDefault="00614845" w:rsidP="00030D2F">
            <w:pPr>
              <w:pStyle w:val="TableParagraph"/>
              <w:spacing w:line="190" w:lineRule="exact"/>
              <w:ind w:left="3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ка.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бухобліку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з’являється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36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239</w:t>
            </w:r>
          </w:p>
        </w:tc>
      </w:tr>
      <w:tr w:rsidR="00614845" w:rsidTr="00030D2F">
        <w:trPr>
          <w:trHeight w:val="413"/>
        </w:trPr>
        <w:tc>
          <w:tcPr>
            <w:tcW w:w="2345" w:type="dxa"/>
          </w:tcPr>
          <w:p w:rsidR="00614845" w:rsidRDefault="00614845" w:rsidP="00030D2F">
            <w:pPr>
              <w:pStyle w:val="TableParagraph"/>
              <w:spacing w:before="99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авансами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одержаними</w:t>
            </w:r>
          </w:p>
        </w:tc>
        <w:tc>
          <w:tcPr>
            <w:tcW w:w="598" w:type="dxa"/>
          </w:tcPr>
          <w:p w:rsidR="00614845" w:rsidRDefault="00614845" w:rsidP="00030D2F">
            <w:pPr>
              <w:pStyle w:val="TableParagraph"/>
              <w:spacing w:before="99"/>
              <w:ind w:left="61" w:right="5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1140</w:t>
            </w:r>
          </w:p>
        </w:tc>
        <w:tc>
          <w:tcPr>
            <w:tcW w:w="6231" w:type="dxa"/>
          </w:tcPr>
          <w:p w:rsidR="00614845" w:rsidRDefault="00614845" w:rsidP="00030D2F">
            <w:pPr>
              <w:pStyle w:val="TableParagraph"/>
              <w:spacing w:line="201" w:lineRule="exact"/>
              <w:ind w:left="39"/>
              <w:rPr>
                <w:sz w:val="18"/>
              </w:rPr>
            </w:pPr>
            <w:r>
              <w:rPr>
                <w:color w:val="231F20"/>
                <w:sz w:val="18"/>
              </w:rPr>
              <w:t>Тут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фіксують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681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Розрахунки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авансами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одержаними»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</w:p>
          <w:p w:rsidR="00614845" w:rsidRDefault="00614845" w:rsidP="00030D2F">
            <w:pPr>
              <w:pStyle w:val="TableParagraph"/>
              <w:spacing w:before="7" w:line="186" w:lineRule="exact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розрахунками</w:t>
            </w:r>
            <w:r>
              <w:rPr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із</w:t>
            </w:r>
            <w:r>
              <w:rPr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замовниками</w:t>
            </w:r>
            <w:r>
              <w:rPr>
                <w:color w:val="231F20"/>
                <w:spacing w:val="2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будівельних</w:t>
            </w:r>
            <w:r>
              <w:rPr>
                <w:color w:val="231F20"/>
                <w:spacing w:val="2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контрактів</w:t>
            </w:r>
          </w:p>
        </w:tc>
      </w:tr>
      <w:tr w:rsidR="00614845" w:rsidTr="00030D2F">
        <w:trPr>
          <w:trHeight w:val="1505"/>
        </w:trPr>
        <w:tc>
          <w:tcPr>
            <w:tcW w:w="2345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8"/>
              <w:rPr>
                <w:rFonts w:ascii="Arial"/>
                <w:i/>
                <w:sz w:val="26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709" w:right="24" w:hanging="668"/>
              <w:rPr>
                <w:sz w:val="18"/>
              </w:rPr>
            </w:pPr>
            <w:r>
              <w:rPr>
                <w:color w:val="231F20"/>
                <w:sz w:val="18"/>
              </w:rPr>
              <w:t>Сума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затриманих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коштів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кінець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</w:t>
            </w:r>
          </w:p>
        </w:tc>
        <w:tc>
          <w:tcPr>
            <w:tcW w:w="598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  <w:sz w:val="16"/>
              </w:rPr>
            </w:pPr>
          </w:p>
          <w:p w:rsidR="00614845" w:rsidRDefault="00614845" w:rsidP="00030D2F">
            <w:pPr>
              <w:pStyle w:val="TableParagraph"/>
              <w:ind w:left="61" w:right="5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1150</w:t>
            </w:r>
          </w:p>
        </w:tc>
        <w:tc>
          <w:tcPr>
            <w:tcW w:w="6231" w:type="dxa"/>
          </w:tcPr>
          <w:p w:rsidR="00614845" w:rsidRDefault="00614845" w:rsidP="00030D2F">
            <w:pPr>
              <w:pStyle w:val="TableParagraph"/>
              <w:spacing w:line="249" w:lineRule="auto"/>
              <w:ind w:left="39" w:right="26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Сюди включають суму «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проміжних рахунків, що не виплачується підрядни-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ку до виконання передбачених будівельним контрактом умов для виплати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таких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сум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або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до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усунення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дефектів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(сума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затриманих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коштів)»</w:t>
            </w:r>
            <w:r>
              <w:rPr>
                <w:rFonts w:ascii="Arial" w:hAnsi="Arial"/>
                <w:i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(пп.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20.3.7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П(С)БО 18). Цей рядок лише на підставі даних бух обліку заповнити не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вдасться,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потрібен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аналіз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аналітичних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даних.</w:t>
            </w:r>
          </w:p>
          <w:p w:rsidR="00614845" w:rsidRDefault="00614845" w:rsidP="00030D2F">
            <w:pPr>
              <w:pStyle w:val="TableParagraph"/>
              <w:spacing w:line="204" w:lineRule="exact"/>
              <w:ind w:left="3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Причому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важливо,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необов’язково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дебетове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рахунком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36:</w:t>
            </w:r>
          </w:p>
          <w:p w:rsidR="00614845" w:rsidRDefault="00614845" w:rsidP="00030D2F">
            <w:pPr>
              <w:pStyle w:val="TableParagraph"/>
              <w:spacing w:before="4" w:line="192" w:lineRule="exact"/>
              <w:ind w:left="39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усе залежить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 порядку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бухобліку будівельних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контрактів</w:t>
            </w:r>
          </w:p>
        </w:tc>
      </w:tr>
      <w:tr w:rsidR="00614845" w:rsidTr="00030D2F">
        <w:trPr>
          <w:trHeight w:val="973"/>
        </w:trPr>
        <w:tc>
          <w:tcPr>
            <w:tcW w:w="2345" w:type="dxa"/>
          </w:tcPr>
          <w:p w:rsidR="00614845" w:rsidRDefault="00614845" w:rsidP="00030D2F">
            <w:pPr>
              <w:pStyle w:val="TableParagraph"/>
              <w:spacing w:before="55" w:line="247" w:lineRule="auto"/>
              <w:ind w:left="40" w:right="27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Вартість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виконаних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субпі-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дрядниками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робіт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неза-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вершеними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будівельними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контрактами</w:t>
            </w:r>
          </w:p>
        </w:tc>
        <w:tc>
          <w:tcPr>
            <w:tcW w:w="598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50"/>
              <w:ind w:left="61" w:right="5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1160</w:t>
            </w:r>
          </w:p>
        </w:tc>
        <w:tc>
          <w:tcPr>
            <w:tcW w:w="6231" w:type="dxa"/>
          </w:tcPr>
          <w:p w:rsidR="00614845" w:rsidRDefault="00614845" w:rsidP="00030D2F">
            <w:pPr>
              <w:pStyle w:val="TableParagraph"/>
              <w:spacing w:before="55" w:line="247" w:lineRule="auto"/>
              <w:ind w:left="39" w:right="2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Тут показують вартість робіт, виконаних субпідрядником, яку впродовж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було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віднесено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23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Виробництво»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незавершеними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кінець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року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будівельними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контрактами.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Отже,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необхідно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проаналізувати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23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й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стосуються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незавершених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контрактів</w:t>
            </w:r>
          </w:p>
        </w:tc>
      </w:tr>
    </w:tbl>
    <w:p w:rsidR="00614845" w:rsidRDefault="00614845" w:rsidP="00614845">
      <w:pPr>
        <w:spacing w:before="114"/>
        <w:ind w:left="387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[10–11].</w:t>
      </w:r>
    </w:p>
    <w:p w:rsidR="00614845" w:rsidRDefault="00614845" w:rsidP="00614845">
      <w:pPr>
        <w:spacing w:before="11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</w:rPr>
        <w:t>Таблиця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6.12</w:t>
      </w:r>
    </w:p>
    <w:p w:rsidR="00614845" w:rsidRDefault="00614845" w:rsidP="00614845">
      <w:pPr>
        <w:pStyle w:val="4"/>
        <w:spacing w:before="9" w:after="23" w:line="249" w:lineRule="auto"/>
        <w:ind w:left="3169" w:right="1271" w:hanging="1852"/>
      </w:pPr>
      <w:r>
        <w:rPr>
          <w:color w:val="231F20"/>
          <w:w w:val="90"/>
        </w:rPr>
        <w:t>Методика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XІІ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«Податок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прибуток»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звітності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581"/>
        <w:gridCol w:w="6245"/>
      </w:tblGrid>
      <w:tr w:rsidR="00614845" w:rsidTr="00030D2F">
        <w:trPr>
          <w:trHeight w:val="408"/>
        </w:trPr>
        <w:tc>
          <w:tcPr>
            <w:tcW w:w="2348" w:type="dxa"/>
          </w:tcPr>
          <w:p w:rsidR="00614845" w:rsidRDefault="00614845" w:rsidP="00030D2F">
            <w:pPr>
              <w:pStyle w:val="TableParagraph"/>
              <w:spacing w:line="196" w:lineRule="exact"/>
              <w:ind w:left="495" w:right="48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Найменування</w:t>
            </w:r>
          </w:p>
          <w:p w:rsidR="00614845" w:rsidRDefault="00614845" w:rsidP="00030D2F">
            <w:pPr>
              <w:pStyle w:val="TableParagraph"/>
              <w:spacing w:before="9" w:line="184" w:lineRule="exact"/>
              <w:ind w:left="495" w:right="48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показника</w:t>
            </w:r>
          </w:p>
        </w:tc>
        <w:tc>
          <w:tcPr>
            <w:tcW w:w="581" w:type="dxa"/>
          </w:tcPr>
          <w:p w:rsidR="00614845" w:rsidRDefault="00614845" w:rsidP="00030D2F">
            <w:pPr>
              <w:pStyle w:val="TableParagraph"/>
              <w:spacing w:line="196" w:lineRule="exact"/>
              <w:ind w:left="1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Код</w:t>
            </w:r>
          </w:p>
          <w:p w:rsidR="00614845" w:rsidRDefault="00614845" w:rsidP="00030D2F">
            <w:pPr>
              <w:pStyle w:val="TableParagraph"/>
              <w:spacing w:before="9" w:line="184" w:lineRule="exact"/>
              <w:ind w:left="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рядка</w:t>
            </w:r>
          </w:p>
        </w:tc>
        <w:tc>
          <w:tcPr>
            <w:tcW w:w="6245" w:type="dxa"/>
          </w:tcPr>
          <w:p w:rsidR="00614845" w:rsidRDefault="00614845" w:rsidP="00030D2F">
            <w:pPr>
              <w:pStyle w:val="TableParagraph"/>
              <w:spacing w:before="97"/>
              <w:ind w:left="2870" w:right="28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Сума</w:t>
            </w:r>
          </w:p>
        </w:tc>
      </w:tr>
      <w:tr w:rsidR="00614845" w:rsidTr="00030D2F">
        <w:trPr>
          <w:trHeight w:val="192"/>
        </w:trPr>
        <w:tc>
          <w:tcPr>
            <w:tcW w:w="2348" w:type="dxa"/>
          </w:tcPr>
          <w:p w:rsidR="00614845" w:rsidRDefault="00614845" w:rsidP="00030D2F">
            <w:pPr>
              <w:pStyle w:val="TableParagraph"/>
              <w:spacing w:line="173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1</w:t>
            </w:r>
          </w:p>
        </w:tc>
        <w:tc>
          <w:tcPr>
            <w:tcW w:w="581" w:type="dxa"/>
          </w:tcPr>
          <w:p w:rsidR="00614845" w:rsidRDefault="00614845" w:rsidP="00030D2F">
            <w:pPr>
              <w:pStyle w:val="TableParagraph"/>
              <w:spacing w:line="173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2</w:t>
            </w:r>
          </w:p>
        </w:tc>
        <w:tc>
          <w:tcPr>
            <w:tcW w:w="6245" w:type="dxa"/>
          </w:tcPr>
          <w:p w:rsidR="00614845" w:rsidRDefault="00614845" w:rsidP="00030D2F">
            <w:pPr>
              <w:pStyle w:val="TableParagraph"/>
              <w:spacing w:line="17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3</w:t>
            </w:r>
          </w:p>
        </w:tc>
      </w:tr>
      <w:tr w:rsidR="00614845" w:rsidTr="00030D2F">
        <w:trPr>
          <w:trHeight w:val="3000"/>
        </w:trPr>
        <w:tc>
          <w:tcPr>
            <w:tcW w:w="2348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35" w:line="247" w:lineRule="auto"/>
              <w:ind w:left="39" w:right="56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Поточний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податок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прибуток</w:t>
            </w:r>
          </w:p>
        </w:tc>
        <w:tc>
          <w:tcPr>
            <w:tcW w:w="581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614845" w:rsidRDefault="00614845" w:rsidP="00030D2F">
            <w:pPr>
              <w:pStyle w:val="TableParagraph"/>
              <w:ind w:left="52" w:right="43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1210</w:t>
            </w:r>
          </w:p>
        </w:tc>
        <w:tc>
          <w:tcPr>
            <w:tcW w:w="6245" w:type="dxa"/>
          </w:tcPr>
          <w:p w:rsidR="00614845" w:rsidRDefault="00614845" w:rsidP="00030D2F">
            <w:pPr>
              <w:pStyle w:val="TableParagraph"/>
              <w:spacing w:line="249" w:lineRule="auto"/>
              <w:ind w:left="39" w:right="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Зазначають суму нарахованого за даними податкового обліку податку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прибуток,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відображено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рядку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19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декларації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податку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прибуток.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п.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3 П(С)БО 17 « Податок на прибуток»: «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Поточний податок на прибуток – сума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податку на прибуток, визначена у звітному періоді відповідно до податко-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вого</w:t>
            </w:r>
            <w:r>
              <w:rPr>
                <w:rFonts w:ascii="Arial" w:hAnsi="Arial"/>
                <w:i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законодавства».</w:t>
            </w:r>
            <w:r>
              <w:rPr>
                <w:rFonts w:ascii="Arial" w:hAnsi="Arial"/>
                <w:i/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Його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бухобліку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можна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показати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записами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98</w:t>
            </w:r>
          </w:p>
          <w:p w:rsidR="00614845" w:rsidRDefault="00614845" w:rsidP="00030D2F">
            <w:pPr>
              <w:pStyle w:val="TableParagraph"/>
              <w:spacing w:line="247" w:lineRule="auto"/>
              <w:ind w:left="39" w:right="27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 xml:space="preserve">Податок на прибуток»,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17 «</w:t>
            </w:r>
            <w:r>
              <w:rPr>
                <w:color w:val="231F20"/>
                <w:w w:val="95"/>
                <w:sz w:val="18"/>
              </w:rPr>
              <w:t xml:space="preserve">Відстрочені податкові активи»,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54 «</w:t>
            </w:r>
            <w:r>
              <w:rPr>
                <w:color w:val="231F20"/>
                <w:w w:val="95"/>
                <w:sz w:val="18"/>
              </w:rPr>
              <w:t>Відстрочені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податкові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зобов’язання»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641</w:t>
            </w:r>
            <w:r>
              <w:rPr>
                <w:rFonts w:ascii="Arial" w:hAnsi="Arial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Розрахунки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податку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прибуток».</w:t>
            </w:r>
          </w:p>
          <w:p w:rsidR="00614845" w:rsidRDefault="00614845" w:rsidP="00030D2F">
            <w:pPr>
              <w:pStyle w:val="TableParagraph"/>
              <w:spacing w:line="247" w:lineRule="auto"/>
              <w:ind w:left="39" w:right="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Зверніть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увагу: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Методрекомендації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порівнянності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(наказ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МФУ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11.04.13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 № 476) пропонують, щоб цей показник дорівнював не лише сумі з Де-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кларації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податку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прибуток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підприємств,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сумі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рядків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18"/>
                <w:u w:val="single" w:color="231F20"/>
              </w:rPr>
              <w:t>1241</w:t>
            </w:r>
            <w:r>
              <w:rPr>
                <w:rFonts w:ascii="Arial" w:hAnsi="Arial"/>
                <w:b/>
                <w:i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18"/>
                <w:u w:val="single" w:color="231F20"/>
              </w:rPr>
              <w:t>і</w:t>
            </w:r>
            <w:r>
              <w:rPr>
                <w:rFonts w:ascii="Arial" w:hAnsi="Arial"/>
                <w:b/>
                <w:i/>
                <w:color w:val="231F20"/>
                <w:spacing w:val="-3"/>
                <w:sz w:val="18"/>
                <w:u w:val="single" w:color="231F20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z w:val="18"/>
                <w:u w:val="single" w:color="231F20"/>
              </w:rPr>
              <w:t>1251</w:t>
            </w:r>
            <w:r>
              <w:rPr>
                <w:rFonts w:ascii="Arial" w:hAnsi="Arial"/>
                <w:b/>
                <w:i/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Однак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практиці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буде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завжди,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адже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звіту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фін-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результати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(форма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№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2)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включають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лише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оборот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дебетом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або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кредитом</w:t>
            </w:r>
          </w:p>
          <w:p w:rsidR="00614845" w:rsidRDefault="00614845" w:rsidP="00030D2F">
            <w:pPr>
              <w:pStyle w:val="TableParagraph"/>
              <w:spacing w:line="216" w:lineRule="exact"/>
              <w:ind w:left="39" w:right="27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рахунку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98</w:t>
            </w:r>
            <w:r>
              <w:rPr>
                <w:color w:val="231F20"/>
                <w:w w:val="95"/>
                <w:sz w:val="18"/>
              </w:rPr>
              <w:t>. А поточний податок на прибуток у бухобліку, як ми щойно з’ясу-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вали,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можна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показати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допомоги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згаданого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рахунку</w:t>
            </w:r>
          </w:p>
        </w:tc>
      </w:tr>
    </w:tbl>
    <w:p w:rsidR="00614845" w:rsidRDefault="00614845" w:rsidP="00614845">
      <w:pPr>
        <w:spacing w:line="216" w:lineRule="exact"/>
        <w:jc w:val="both"/>
        <w:rPr>
          <w:sz w:val="18"/>
        </w:rPr>
        <w:sectPr w:rsidR="00614845">
          <w:pgSz w:w="11910" w:h="16840"/>
          <w:pgMar w:top="880" w:right="1140" w:bottom="1260" w:left="1200" w:header="0" w:footer="1065" w:gutter="0"/>
          <w:cols w:space="720"/>
        </w:sectPr>
      </w:pPr>
    </w:p>
    <w:p w:rsidR="00614845" w:rsidRDefault="00614845" w:rsidP="00614845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031B7" id="Полилиния 5" o:spid="_x0000_s1026" style="position:absolute;margin-left:70.85pt;margin-top:19.25pt;width:459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614845" w:rsidRDefault="00614845" w:rsidP="00614845">
      <w:pPr>
        <w:pStyle w:val="a3"/>
        <w:spacing w:before="10"/>
        <w:rPr>
          <w:rFonts w:ascii="Comic Sans MS"/>
          <w:i/>
          <w:sz w:val="16"/>
        </w:rPr>
      </w:pPr>
    </w:p>
    <w:p w:rsidR="00614845" w:rsidRDefault="00614845" w:rsidP="00614845">
      <w:pPr>
        <w:spacing w:before="95" w:after="34"/>
        <w:ind w:left="33" w:right="161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15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16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6.12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902"/>
        <w:gridCol w:w="5939"/>
      </w:tblGrid>
      <w:tr w:rsidR="00614845" w:rsidTr="00030D2F">
        <w:trPr>
          <w:trHeight w:val="413"/>
        </w:trPr>
        <w:tc>
          <w:tcPr>
            <w:tcW w:w="2334" w:type="dxa"/>
          </w:tcPr>
          <w:p w:rsidR="00614845" w:rsidRDefault="00614845" w:rsidP="00030D2F">
            <w:pPr>
              <w:pStyle w:val="TableParagraph"/>
              <w:spacing w:line="199" w:lineRule="exact"/>
              <w:ind w:left="56" w:right="4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Найменування</w:t>
            </w:r>
          </w:p>
          <w:p w:rsidR="00614845" w:rsidRDefault="00614845" w:rsidP="00030D2F">
            <w:pPr>
              <w:pStyle w:val="TableParagraph"/>
              <w:spacing w:before="9" w:line="186" w:lineRule="exact"/>
              <w:ind w:left="56" w:right="4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показника</w:t>
            </w:r>
          </w:p>
        </w:tc>
        <w:tc>
          <w:tcPr>
            <w:tcW w:w="902" w:type="dxa"/>
          </w:tcPr>
          <w:p w:rsidR="00614845" w:rsidRDefault="00614845" w:rsidP="00030D2F">
            <w:pPr>
              <w:pStyle w:val="TableParagraph"/>
              <w:spacing w:line="199" w:lineRule="exact"/>
              <w:ind w:left="2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Код</w:t>
            </w:r>
          </w:p>
          <w:p w:rsidR="00614845" w:rsidRDefault="00614845" w:rsidP="00030D2F">
            <w:pPr>
              <w:pStyle w:val="TableParagraph"/>
              <w:spacing w:before="9" w:line="186" w:lineRule="exact"/>
              <w:ind w:left="20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рядка</w:t>
            </w:r>
          </w:p>
        </w:tc>
        <w:tc>
          <w:tcPr>
            <w:tcW w:w="5939" w:type="dxa"/>
          </w:tcPr>
          <w:p w:rsidR="00614845" w:rsidRDefault="00614845" w:rsidP="00030D2F">
            <w:pPr>
              <w:pStyle w:val="TableParagraph"/>
              <w:spacing w:before="99"/>
              <w:ind w:left="2717" w:right="270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Сума</w:t>
            </w:r>
          </w:p>
        </w:tc>
      </w:tr>
      <w:tr w:rsidR="00614845" w:rsidTr="00030D2F">
        <w:trPr>
          <w:trHeight w:val="195"/>
        </w:trPr>
        <w:tc>
          <w:tcPr>
            <w:tcW w:w="2334" w:type="dxa"/>
          </w:tcPr>
          <w:p w:rsidR="00614845" w:rsidRDefault="00614845" w:rsidP="00030D2F">
            <w:pPr>
              <w:pStyle w:val="TableParagraph"/>
              <w:spacing w:line="175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1</w:t>
            </w:r>
          </w:p>
        </w:tc>
        <w:tc>
          <w:tcPr>
            <w:tcW w:w="902" w:type="dxa"/>
          </w:tcPr>
          <w:p w:rsidR="00614845" w:rsidRDefault="00614845" w:rsidP="00030D2F">
            <w:pPr>
              <w:pStyle w:val="TableParagraph"/>
              <w:spacing w:line="175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2</w:t>
            </w:r>
          </w:p>
        </w:tc>
        <w:tc>
          <w:tcPr>
            <w:tcW w:w="5939" w:type="dxa"/>
          </w:tcPr>
          <w:p w:rsidR="00614845" w:rsidRDefault="00614845" w:rsidP="00030D2F">
            <w:pPr>
              <w:pStyle w:val="TableParagraph"/>
              <w:spacing w:line="175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3</w:t>
            </w:r>
          </w:p>
        </w:tc>
      </w:tr>
      <w:tr w:rsidR="00614845" w:rsidTr="00030D2F">
        <w:trPr>
          <w:trHeight w:val="631"/>
        </w:trPr>
        <w:tc>
          <w:tcPr>
            <w:tcW w:w="2334" w:type="dxa"/>
          </w:tcPr>
          <w:p w:rsidR="00614845" w:rsidRDefault="00614845" w:rsidP="00030D2F">
            <w:pPr>
              <w:pStyle w:val="TableParagraph"/>
              <w:spacing w:line="247" w:lineRule="auto"/>
              <w:ind w:left="56" w:right="45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Відстрочені</w:t>
            </w:r>
            <w:r>
              <w:rPr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податкові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активи:</w:t>
            </w:r>
          </w:p>
          <w:p w:rsidR="00614845" w:rsidRDefault="00614845" w:rsidP="00030D2F">
            <w:pPr>
              <w:pStyle w:val="TableParagraph"/>
              <w:spacing w:line="187" w:lineRule="exact"/>
              <w:ind w:left="56" w:right="4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початок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звітного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</w:t>
            </w:r>
          </w:p>
        </w:tc>
        <w:tc>
          <w:tcPr>
            <w:tcW w:w="902" w:type="dxa"/>
          </w:tcPr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left="58" w:right="4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1220</w:t>
            </w:r>
          </w:p>
        </w:tc>
        <w:tc>
          <w:tcPr>
            <w:tcW w:w="5939" w:type="dxa"/>
          </w:tcPr>
          <w:p w:rsidR="00614845" w:rsidRDefault="00614845" w:rsidP="00030D2F">
            <w:pPr>
              <w:pStyle w:val="TableParagraph"/>
              <w:spacing w:line="247" w:lineRule="auto"/>
              <w:ind w:left="39" w:right="2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Записують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відстрочених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податкових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активів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(ВПА</w:t>
            </w:r>
            <w:r>
              <w:rPr>
                <w:color w:val="231F20"/>
                <w:w w:val="95"/>
                <w:sz w:val="18"/>
              </w:rPr>
              <w:t>)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початок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звіт-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зафіксовану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1045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</w:p>
          <w:p w:rsidR="00614845" w:rsidRDefault="00614845" w:rsidP="00030D2F">
            <w:pPr>
              <w:pStyle w:val="TableParagraph"/>
              <w:spacing w:line="187" w:lineRule="exact"/>
              <w:ind w:left="39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105"/>
                <w:sz w:val="18"/>
              </w:rPr>
              <w:t>31.12.19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р.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Дт 17</w:t>
            </w:r>
          </w:p>
        </w:tc>
      </w:tr>
      <w:tr w:rsidR="00614845" w:rsidTr="00030D2F">
        <w:trPr>
          <w:trHeight w:val="631"/>
        </w:trPr>
        <w:tc>
          <w:tcPr>
            <w:tcW w:w="2334" w:type="dxa"/>
          </w:tcPr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left="56" w:right="4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кінець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звітного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</w:t>
            </w:r>
          </w:p>
        </w:tc>
        <w:tc>
          <w:tcPr>
            <w:tcW w:w="902" w:type="dxa"/>
          </w:tcPr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left="58" w:right="4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1225</w:t>
            </w:r>
          </w:p>
        </w:tc>
        <w:tc>
          <w:tcPr>
            <w:tcW w:w="5939" w:type="dxa"/>
          </w:tcPr>
          <w:p w:rsidR="00614845" w:rsidRDefault="00614845" w:rsidP="00030D2F">
            <w:pPr>
              <w:pStyle w:val="TableParagraph"/>
              <w:spacing w:line="202" w:lineRule="exact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Фіксують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ВПА,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обчислену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кінець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року,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що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відповідає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рядку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1045</w:t>
            </w:r>
          </w:p>
          <w:p w:rsidR="00614845" w:rsidRDefault="00614845" w:rsidP="00030D2F">
            <w:pPr>
              <w:pStyle w:val="TableParagraph"/>
              <w:spacing w:line="210" w:lineRule="atLeast"/>
              <w:ind w:left="39" w:right="1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графи 4 форми № 1. Це сальдо на 31.12.20 р. за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Дт 17. </w:t>
            </w:r>
            <w:r>
              <w:rPr>
                <w:color w:val="231F20"/>
                <w:sz w:val="18"/>
              </w:rPr>
              <w:t>Показник наз-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ваного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рядка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дорівнює: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рядок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1220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±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рядок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1242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±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рядок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1252</w:t>
            </w:r>
          </w:p>
        </w:tc>
      </w:tr>
      <w:tr w:rsidR="00614845" w:rsidTr="00030D2F">
        <w:trPr>
          <w:trHeight w:val="631"/>
        </w:trPr>
        <w:tc>
          <w:tcPr>
            <w:tcW w:w="2334" w:type="dxa"/>
          </w:tcPr>
          <w:p w:rsidR="00614845" w:rsidRDefault="00614845" w:rsidP="00030D2F">
            <w:pPr>
              <w:pStyle w:val="TableParagraph"/>
              <w:spacing w:line="247" w:lineRule="auto"/>
              <w:ind w:left="56" w:right="45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Відстрочені</w:t>
            </w:r>
            <w:r>
              <w:rPr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податкові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зобов’язання:</w:t>
            </w:r>
          </w:p>
          <w:p w:rsidR="00614845" w:rsidRDefault="00614845" w:rsidP="00030D2F">
            <w:pPr>
              <w:pStyle w:val="TableParagraph"/>
              <w:spacing w:line="187" w:lineRule="exact"/>
              <w:ind w:left="56" w:right="4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початок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звітного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</w:t>
            </w:r>
          </w:p>
        </w:tc>
        <w:tc>
          <w:tcPr>
            <w:tcW w:w="902" w:type="dxa"/>
          </w:tcPr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left="58" w:right="4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1230</w:t>
            </w:r>
          </w:p>
        </w:tc>
        <w:tc>
          <w:tcPr>
            <w:tcW w:w="5939" w:type="dxa"/>
          </w:tcPr>
          <w:p w:rsidR="00614845" w:rsidRDefault="00614845" w:rsidP="00030D2F">
            <w:pPr>
              <w:pStyle w:val="TableParagraph"/>
              <w:spacing w:line="247" w:lineRule="auto"/>
              <w:ind w:left="39" w:right="23"/>
              <w:rPr>
                <w:sz w:val="18"/>
              </w:rPr>
            </w:pP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суму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відстрочених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податкових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зобов’язань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(ВПЗ),</w:t>
            </w:r>
            <w:r>
              <w:rPr>
                <w:rFonts w:ascii="Arial" w:hAnsi="Arial"/>
                <w:i/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відповідає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значенню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1500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</w:p>
          <w:p w:rsidR="00614845" w:rsidRDefault="00614845" w:rsidP="00030D2F">
            <w:pPr>
              <w:pStyle w:val="TableParagraph"/>
              <w:spacing w:line="187" w:lineRule="exact"/>
              <w:ind w:left="39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105"/>
                <w:sz w:val="18"/>
              </w:rPr>
              <w:t>31.12.19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р.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54</w:t>
            </w:r>
          </w:p>
        </w:tc>
      </w:tr>
      <w:tr w:rsidR="00614845" w:rsidTr="00030D2F">
        <w:trPr>
          <w:trHeight w:val="2160"/>
        </w:trPr>
        <w:tc>
          <w:tcPr>
            <w:tcW w:w="2334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7"/>
              <w:rPr>
                <w:rFonts w:ascii="Arial"/>
                <w:i/>
                <w:sz w:val="24"/>
              </w:rPr>
            </w:pPr>
          </w:p>
          <w:p w:rsidR="00614845" w:rsidRDefault="00614845" w:rsidP="00030D2F">
            <w:pPr>
              <w:pStyle w:val="TableParagraph"/>
              <w:ind w:left="56" w:right="4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кінець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звітного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</w:t>
            </w:r>
          </w:p>
        </w:tc>
        <w:tc>
          <w:tcPr>
            <w:tcW w:w="902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7"/>
              <w:rPr>
                <w:rFonts w:ascii="Arial"/>
                <w:i/>
                <w:sz w:val="24"/>
              </w:rPr>
            </w:pPr>
          </w:p>
          <w:p w:rsidR="00614845" w:rsidRDefault="00614845" w:rsidP="00030D2F">
            <w:pPr>
              <w:pStyle w:val="TableParagraph"/>
              <w:ind w:left="58" w:right="4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1235</w:t>
            </w:r>
          </w:p>
        </w:tc>
        <w:tc>
          <w:tcPr>
            <w:tcW w:w="5939" w:type="dxa"/>
          </w:tcPr>
          <w:p w:rsidR="00614845" w:rsidRDefault="00614845" w:rsidP="00030D2F">
            <w:pPr>
              <w:pStyle w:val="TableParagraph"/>
              <w:spacing w:before="1" w:line="247" w:lineRule="auto"/>
              <w:ind w:left="39" w:right="21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95"/>
                <w:sz w:val="18"/>
              </w:rPr>
              <w:t>Фіксують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розраховану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ВПЗ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станом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кінець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року,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яку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також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включа-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1500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31.12.20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</w:p>
          <w:p w:rsidR="00614845" w:rsidRDefault="00614845" w:rsidP="00030D2F">
            <w:pPr>
              <w:pStyle w:val="TableParagraph"/>
              <w:spacing w:before="1" w:line="249" w:lineRule="auto"/>
              <w:ind w:left="39" w:right="27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>54.</w:t>
            </w:r>
            <w:r>
              <w:rPr>
                <w:rFonts w:ascii="Arial" w:hAnsi="Arial"/>
                <w:b/>
                <w:color w:val="231F20"/>
                <w:spacing w:val="-16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Показник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цього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рядка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дорівнює: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рядок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1230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±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рядок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1243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±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рядок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1253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18"/>
              </w:rPr>
              <w:t xml:space="preserve">Зверніть увагу: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рядки 1220 і 1230 або 1225 і 1235 не можна заповню-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вати</w:t>
            </w:r>
            <w:r>
              <w:rPr>
                <w:rFonts w:ascii="Arial" w:hAnsi="Arial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одночасно,</w:t>
            </w:r>
            <w:r>
              <w:rPr>
                <w:rFonts w:ascii="Arial" w:hAnsi="Arial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як</w:t>
            </w:r>
            <w:r>
              <w:rPr>
                <w:rFonts w:ascii="Arial" w:hAnsi="Arial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і</w:t>
            </w:r>
            <w:r>
              <w:rPr>
                <w:rFonts w:ascii="Arial" w:hAnsi="Arial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рядки</w:t>
            </w:r>
            <w:r>
              <w:rPr>
                <w:rFonts w:ascii="Arial" w:hAnsi="Arial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балансу</w:t>
            </w:r>
            <w:r>
              <w:rPr>
                <w:rFonts w:ascii="Arial" w:hAnsi="Arial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1045</w:t>
            </w:r>
            <w:r>
              <w:rPr>
                <w:rFonts w:ascii="Arial" w:hAnsi="Arial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і</w:t>
            </w:r>
            <w:r>
              <w:rPr>
                <w:rFonts w:ascii="Arial" w:hAnsi="Arial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1500</w:t>
            </w:r>
            <w:r>
              <w:rPr>
                <w:rFonts w:ascii="Arial" w:hAnsi="Arial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відповідних</w:t>
            </w:r>
            <w:r>
              <w:rPr>
                <w:rFonts w:ascii="Arial" w:hAnsi="Arial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його</w:t>
            </w:r>
            <w:r>
              <w:rPr>
                <w:rFonts w:ascii="Arial" w:hAnsi="Arial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граф.</w:t>
            </w:r>
            <w:r>
              <w:rPr>
                <w:rFonts w:ascii="Arial" w:hAnsi="Arial"/>
                <w:i/>
                <w:color w:val="231F20"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Щоправда, наведене правило не поширюється на консолідовану звіт-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ність, у якій ВПА і ВПЗ відображають розгорнуто</w:t>
            </w:r>
            <w:r>
              <w:rPr>
                <w:color w:val="231F20"/>
                <w:w w:val="95"/>
                <w:sz w:val="18"/>
              </w:rPr>
              <w:t>. Імовірно, саме тому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Методрекомендації зіставності вимагають порівнювати позитивний ре-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зультат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рядків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1220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1230,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також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рядків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1225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1235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зі</w:t>
            </w:r>
          </w:p>
          <w:p w:rsidR="00614845" w:rsidRDefault="00614845" w:rsidP="00030D2F">
            <w:pPr>
              <w:pStyle w:val="TableParagraph"/>
              <w:spacing w:line="193" w:lineRule="exact"/>
              <w:ind w:left="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значенням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рядку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1045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або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1500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форми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№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1.</w:t>
            </w:r>
          </w:p>
        </w:tc>
      </w:tr>
      <w:tr w:rsidR="00614845" w:rsidTr="00030D2F">
        <w:trPr>
          <w:trHeight w:val="2217"/>
        </w:trPr>
        <w:tc>
          <w:tcPr>
            <w:tcW w:w="2334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  <w:sz w:val="28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56" w:right="4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Включено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Звіту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фінансові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результати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–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усього</w:t>
            </w:r>
          </w:p>
        </w:tc>
        <w:tc>
          <w:tcPr>
            <w:tcW w:w="902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7"/>
              </w:rPr>
            </w:pPr>
          </w:p>
          <w:p w:rsidR="00614845" w:rsidRDefault="00614845" w:rsidP="00030D2F">
            <w:pPr>
              <w:pStyle w:val="TableParagraph"/>
              <w:ind w:left="58" w:right="4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1240</w:t>
            </w:r>
          </w:p>
        </w:tc>
        <w:tc>
          <w:tcPr>
            <w:tcW w:w="5939" w:type="dxa"/>
          </w:tcPr>
          <w:p w:rsidR="00614845" w:rsidRDefault="00614845" w:rsidP="00030D2F">
            <w:pPr>
              <w:pStyle w:val="TableParagraph"/>
              <w:spacing w:before="29" w:line="247" w:lineRule="auto"/>
              <w:ind w:left="39" w:right="172"/>
              <w:rPr>
                <w:sz w:val="18"/>
              </w:rPr>
            </w:pPr>
            <w:r>
              <w:rPr>
                <w:color w:val="231F20"/>
                <w:sz w:val="18"/>
              </w:rPr>
              <w:t>Переносять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показника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2300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98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641,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17,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54.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Якщо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підприємства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є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дохід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податку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 прибуток, то сюди потрапить оборот за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Дт 17, 54 </w:t>
            </w:r>
            <w:r>
              <w:rPr>
                <w:color w:val="231F20"/>
                <w:sz w:val="18"/>
              </w:rPr>
              <w:t xml:space="preserve">із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Кт 98. </w:t>
            </w:r>
            <w:r>
              <w:rPr>
                <w:color w:val="231F20"/>
                <w:sz w:val="18"/>
              </w:rPr>
              <w:t>Показ-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ник цього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дорівнює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значень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рядків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1241,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1242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 1243.</w:t>
            </w:r>
          </w:p>
          <w:p w:rsidR="00614845" w:rsidRDefault="00614845" w:rsidP="00030D2F">
            <w:pPr>
              <w:pStyle w:val="TableParagraph"/>
              <w:spacing w:before="3" w:line="249" w:lineRule="auto"/>
              <w:ind w:left="39" w:right="96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i/>
                <w:color w:val="231F20"/>
                <w:w w:val="90"/>
                <w:sz w:val="18"/>
              </w:rPr>
              <w:t>Зверніть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0"/>
                <w:sz w:val="18"/>
              </w:rPr>
              <w:t>увагу:</w:t>
            </w:r>
            <w:r>
              <w:rPr>
                <w:rFonts w:ascii="Arial" w:hAnsi="Arial"/>
                <w:b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у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згаданих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Методрекомендаціях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порівнянності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наве-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дено</w:t>
            </w:r>
            <w:r>
              <w:rPr>
                <w:rFonts w:ascii="Arial" w:hAnsi="Arial"/>
                <w:i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іншу</w:t>
            </w:r>
            <w:r>
              <w:rPr>
                <w:rFonts w:ascii="Arial" w:hAnsi="Arial"/>
                <w:i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формулу,</w:t>
            </w:r>
            <w:r>
              <w:rPr>
                <w:rFonts w:ascii="Arial" w:hAnsi="Arial"/>
                <w:i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а</w:t>
            </w:r>
            <w:r>
              <w:rPr>
                <w:rFonts w:ascii="Arial" w:hAnsi="Arial"/>
                <w:i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саме:</w:t>
            </w:r>
            <w:r>
              <w:rPr>
                <w:rFonts w:ascii="Arial" w:hAnsi="Arial"/>
                <w:i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рядок</w:t>
            </w:r>
            <w:r>
              <w:rPr>
                <w:rFonts w:ascii="Arial" w:hAnsi="Arial"/>
                <w:i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1240</w:t>
            </w:r>
            <w:r>
              <w:rPr>
                <w:rFonts w:ascii="Arial" w:hAnsi="Arial"/>
                <w:i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=</w:t>
            </w:r>
            <w:r>
              <w:rPr>
                <w:rFonts w:ascii="Arial" w:hAnsi="Arial"/>
                <w:i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рядок</w:t>
            </w:r>
            <w:r>
              <w:rPr>
                <w:rFonts w:ascii="Arial" w:hAnsi="Arial"/>
                <w:i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1241</w:t>
            </w:r>
            <w:r>
              <w:rPr>
                <w:rFonts w:ascii="Arial" w:hAnsi="Arial"/>
                <w:i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±</w:t>
            </w:r>
            <w:r>
              <w:rPr>
                <w:rFonts w:ascii="Arial" w:hAnsi="Arial"/>
                <w:i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рядок</w:t>
            </w:r>
            <w:r>
              <w:rPr>
                <w:rFonts w:ascii="Arial" w:hAnsi="Arial"/>
                <w:i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1242</w:t>
            </w:r>
            <w:r>
              <w:rPr>
                <w:rFonts w:ascii="Arial" w:hAnsi="Arial"/>
                <w:i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±</w:t>
            </w:r>
            <w:r>
              <w:rPr>
                <w:rFonts w:ascii="Arial" w:hAnsi="Arial"/>
                <w:i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рядок 1243. Ми вважаємо, що тут недоцільно застосовувати вираху-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вання,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адже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в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рядках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1241–1243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фактично</w:t>
            </w:r>
            <w:r>
              <w:rPr>
                <w:rFonts w:ascii="Arial" w:hAnsi="Arial"/>
                <w:i/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«розкладається»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сума,</w:t>
            </w:r>
            <w:r>
              <w:rPr>
                <w:rFonts w:ascii="Arial" w:hAnsi="Arial"/>
                <w:i/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що</w:t>
            </w:r>
            <w:r>
              <w:rPr>
                <w:rFonts w:ascii="Arial" w:hAnsi="Arial"/>
                <w:i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відображена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формі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№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2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і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складається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із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частини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поточного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податку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на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прибуток,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а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також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ВПА та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ВПЗ</w:t>
            </w:r>
          </w:p>
        </w:tc>
      </w:tr>
      <w:tr w:rsidR="00614845" w:rsidTr="00030D2F">
        <w:trPr>
          <w:trHeight w:val="631"/>
        </w:trPr>
        <w:tc>
          <w:tcPr>
            <w:tcW w:w="2334" w:type="dxa"/>
          </w:tcPr>
          <w:p w:rsidR="00614845" w:rsidRDefault="00614845" w:rsidP="00030D2F">
            <w:pPr>
              <w:pStyle w:val="TableParagraph"/>
              <w:spacing w:line="202" w:lineRule="exact"/>
              <w:ind w:left="56" w:right="47"/>
              <w:jc w:val="center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у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тому</w:t>
            </w:r>
            <w:r>
              <w:rPr>
                <w:color w:val="231F20"/>
                <w:spacing w:val="11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числі:</w:t>
            </w:r>
          </w:p>
          <w:p w:rsidR="00614845" w:rsidRDefault="00614845" w:rsidP="00030D2F">
            <w:pPr>
              <w:pStyle w:val="TableParagraph"/>
              <w:spacing w:line="210" w:lineRule="atLeast"/>
              <w:ind w:left="365" w:right="3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поточний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податок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прибуток</w:t>
            </w:r>
          </w:p>
        </w:tc>
        <w:tc>
          <w:tcPr>
            <w:tcW w:w="902" w:type="dxa"/>
          </w:tcPr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left="58" w:right="4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1241</w:t>
            </w:r>
          </w:p>
        </w:tc>
        <w:tc>
          <w:tcPr>
            <w:tcW w:w="5939" w:type="dxa"/>
          </w:tcPr>
          <w:p w:rsidR="00614845" w:rsidRDefault="00614845" w:rsidP="00030D2F">
            <w:pPr>
              <w:pStyle w:val="TableParagraph"/>
              <w:spacing w:line="202" w:lineRule="exact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Відображають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ту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частину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суми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поточного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податку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прибуток,</w:t>
            </w:r>
          </w:p>
          <w:p w:rsidR="00614845" w:rsidRDefault="00614845" w:rsidP="00030D2F">
            <w:pPr>
              <w:pStyle w:val="TableParagraph"/>
              <w:spacing w:line="210" w:lineRule="atLeast"/>
              <w:ind w:left="39" w:right="21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95"/>
                <w:sz w:val="18"/>
              </w:rPr>
              <w:t>що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значиться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складі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витрат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із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податку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прибуток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формі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№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2.</w:t>
            </w:r>
            <w:r>
              <w:rPr>
                <w:color w:val="231F20"/>
                <w:spacing w:val="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Отже,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списана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98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641</w:t>
            </w:r>
          </w:p>
        </w:tc>
      </w:tr>
      <w:tr w:rsidR="00614845" w:rsidTr="00030D2F">
        <w:trPr>
          <w:trHeight w:val="631"/>
        </w:trPr>
        <w:tc>
          <w:tcPr>
            <w:tcW w:w="2334" w:type="dxa"/>
          </w:tcPr>
          <w:p w:rsidR="00614845" w:rsidRDefault="00614845" w:rsidP="00030D2F">
            <w:pPr>
              <w:pStyle w:val="TableParagraph"/>
              <w:spacing w:line="247" w:lineRule="auto"/>
              <w:ind w:left="56" w:right="44"/>
              <w:jc w:val="center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– зменшення (збільшення)</w:t>
            </w:r>
            <w:r>
              <w:rPr>
                <w:color w:val="231F20"/>
                <w:spacing w:val="-5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відстрочених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податкових</w:t>
            </w:r>
          </w:p>
          <w:p w:rsidR="00614845" w:rsidRDefault="00614845" w:rsidP="00030D2F">
            <w:pPr>
              <w:pStyle w:val="TableParagraph"/>
              <w:spacing w:line="187" w:lineRule="exact"/>
              <w:ind w:left="56" w:right="4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активів</w:t>
            </w:r>
          </w:p>
        </w:tc>
        <w:tc>
          <w:tcPr>
            <w:tcW w:w="902" w:type="dxa"/>
          </w:tcPr>
          <w:p w:rsidR="00614845" w:rsidRDefault="00614845" w:rsidP="00030D2F">
            <w:pPr>
              <w:pStyle w:val="TableParagraph"/>
              <w:spacing w:before="6"/>
              <w:rPr>
                <w:rFonts w:ascii="Arial"/>
                <w:i/>
                <w:sz w:val="27"/>
              </w:rPr>
            </w:pPr>
          </w:p>
          <w:p w:rsidR="00614845" w:rsidRDefault="00614845" w:rsidP="00030D2F">
            <w:pPr>
              <w:pStyle w:val="TableParagraph"/>
              <w:ind w:left="58" w:right="4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1242</w:t>
            </w:r>
          </w:p>
        </w:tc>
        <w:tc>
          <w:tcPr>
            <w:tcW w:w="5939" w:type="dxa"/>
          </w:tcPr>
          <w:p w:rsidR="00614845" w:rsidRDefault="00614845" w:rsidP="00030D2F">
            <w:pPr>
              <w:pStyle w:val="TableParagraph"/>
              <w:spacing w:line="247" w:lineRule="auto"/>
              <w:ind w:left="39" w:right="16"/>
              <w:rPr>
                <w:sz w:val="18"/>
              </w:rPr>
            </w:pPr>
            <w:r>
              <w:rPr>
                <w:color w:val="231F20"/>
                <w:sz w:val="18"/>
              </w:rPr>
              <w:t>Фіксують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суму,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проведену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бухобліку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записом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98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17.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наявно-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сті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доходу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податку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прибуток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даному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рядку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опиниться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сума,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запи-</w:t>
            </w:r>
          </w:p>
          <w:p w:rsidR="00614845" w:rsidRDefault="00614845" w:rsidP="00030D2F">
            <w:pPr>
              <w:pStyle w:val="TableParagraph"/>
              <w:spacing w:line="187" w:lineRule="exact"/>
              <w:ind w:left="39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105"/>
                <w:sz w:val="18"/>
              </w:rPr>
              <w:t>сана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17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98</w:t>
            </w:r>
          </w:p>
        </w:tc>
      </w:tr>
      <w:tr w:rsidR="00614845" w:rsidTr="00030D2F">
        <w:trPr>
          <w:trHeight w:val="631"/>
        </w:trPr>
        <w:tc>
          <w:tcPr>
            <w:tcW w:w="2334" w:type="dxa"/>
          </w:tcPr>
          <w:p w:rsidR="00614845" w:rsidRDefault="00614845" w:rsidP="00030D2F">
            <w:pPr>
              <w:pStyle w:val="TableParagraph"/>
              <w:spacing w:line="201" w:lineRule="exact"/>
              <w:ind w:left="147" w:hanging="67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збільшення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(зменшення)</w:t>
            </w:r>
          </w:p>
          <w:p w:rsidR="00614845" w:rsidRDefault="00614845" w:rsidP="00030D2F">
            <w:pPr>
              <w:pStyle w:val="TableParagraph"/>
              <w:spacing w:line="210" w:lineRule="atLeast"/>
              <w:ind w:left="667" w:hanging="52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відстрочених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податкових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зобов’язань</w:t>
            </w:r>
          </w:p>
        </w:tc>
        <w:tc>
          <w:tcPr>
            <w:tcW w:w="902" w:type="dxa"/>
          </w:tcPr>
          <w:p w:rsidR="00614845" w:rsidRDefault="00614845" w:rsidP="00030D2F">
            <w:pPr>
              <w:pStyle w:val="TableParagraph"/>
              <w:spacing w:before="6"/>
              <w:rPr>
                <w:rFonts w:ascii="Arial"/>
                <w:i/>
                <w:sz w:val="27"/>
              </w:rPr>
            </w:pPr>
          </w:p>
          <w:p w:rsidR="00614845" w:rsidRDefault="00614845" w:rsidP="00030D2F">
            <w:pPr>
              <w:pStyle w:val="TableParagraph"/>
              <w:ind w:left="58" w:right="4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1243</w:t>
            </w:r>
          </w:p>
        </w:tc>
        <w:tc>
          <w:tcPr>
            <w:tcW w:w="5939" w:type="dxa"/>
          </w:tcPr>
          <w:p w:rsidR="00614845" w:rsidRDefault="00614845" w:rsidP="00030D2F">
            <w:pPr>
              <w:pStyle w:val="TableParagraph"/>
              <w:spacing w:before="100" w:line="247" w:lineRule="auto"/>
              <w:ind w:left="39" w:right="28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Зазначають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98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54.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Якщо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підприємства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дохід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із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подат-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прибуток,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тут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54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98</w:t>
            </w:r>
          </w:p>
        </w:tc>
      </w:tr>
      <w:tr w:rsidR="00614845" w:rsidTr="00030D2F">
        <w:trPr>
          <w:trHeight w:val="631"/>
        </w:trPr>
        <w:tc>
          <w:tcPr>
            <w:tcW w:w="2334" w:type="dxa"/>
          </w:tcPr>
          <w:p w:rsidR="00614845" w:rsidRDefault="00614845" w:rsidP="00030D2F">
            <w:pPr>
              <w:pStyle w:val="TableParagraph"/>
              <w:spacing w:line="201" w:lineRule="exact"/>
              <w:ind w:left="375" w:hanging="9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Відображено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1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складі</w:t>
            </w:r>
          </w:p>
          <w:p w:rsidR="00614845" w:rsidRDefault="00614845" w:rsidP="00030D2F">
            <w:pPr>
              <w:pStyle w:val="TableParagraph"/>
              <w:spacing w:line="210" w:lineRule="atLeast"/>
              <w:ind w:left="908" w:hanging="53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власного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капіталу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–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усього</w:t>
            </w:r>
          </w:p>
        </w:tc>
        <w:tc>
          <w:tcPr>
            <w:tcW w:w="902" w:type="dxa"/>
          </w:tcPr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left="58" w:right="4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1250</w:t>
            </w:r>
          </w:p>
        </w:tc>
        <w:tc>
          <w:tcPr>
            <w:tcW w:w="5939" w:type="dxa"/>
            <w:vMerge w:val="restart"/>
          </w:tcPr>
          <w:p w:rsidR="00614845" w:rsidRDefault="00614845" w:rsidP="00030D2F">
            <w:pPr>
              <w:pStyle w:val="TableParagraph"/>
              <w:spacing w:before="2" w:line="247" w:lineRule="auto"/>
              <w:ind w:left="39" w:right="2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На рядках 1250–1253 зупинимося окремо. У п. 4 П(С)БО 17 «Податок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 прибуток» сказано: поточний і відстрочений податок на прибуток не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визнають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витратами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звіті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фінансові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результа-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якщо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його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нараховують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зв’язку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7"/>
              </w:numPr>
              <w:tabs>
                <w:tab w:val="left" w:pos="181"/>
              </w:tabs>
              <w:spacing w:before="3"/>
              <w:ind w:left="18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дооцінкою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активів,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яку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показують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збільшення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власного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капіталу;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spacing w:line="216" w:lineRule="exact"/>
              <w:ind w:right="27" w:hanging="1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color w:val="231F20"/>
                <w:w w:val="95"/>
                <w:sz w:val="18"/>
              </w:rPr>
              <w:t>об’єднанням підприємств шляхом придбання. До того ж у другому аб-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заці п. 4.2 П(С)БО 17 говориться: «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Поточний податок на прибуток і від-</w:t>
            </w:r>
            <w:r>
              <w:rPr>
                <w:rFonts w:ascii="Arial" w:hAnsi="Arial"/>
                <w:i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строчений податок на прибуток визнаються змінами власного капіталу,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якщо податки виникають за операціями, відображеними на рахунках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власного</w:t>
            </w:r>
            <w:r>
              <w:rPr>
                <w:rFonts w:ascii="Arial" w:hAnsi="Arial"/>
                <w:i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капіталу.</w:t>
            </w:r>
          </w:p>
        </w:tc>
      </w:tr>
      <w:tr w:rsidR="00614845" w:rsidTr="00030D2F">
        <w:trPr>
          <w:trHeight w:val="631"/>
        </w:trPr>
        <w:tc>
          <w:tcPr>
            <w:tcW w:w="2334" w:type="dxa"/>
          </w:tcPr>
          <w:p w:rsidR="00614845" w:rsidRDefault="00614845" w:rsidP="00030D2F">
            <w:pPr>
              <w:pStyle w:val="TableParagraph"/>
              <w:spacing w:line="202" w:lineRule="exact"/>
              <w:ind w:left="56" w:right="47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–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 тому</w:t>
            </w:r>
            <w:r>
              <w:rPr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числі:</w:t>
            </w:r>
          </w:p>
          <w:p w:rsidR="00614845" w:rsidRDefault="00614845" w:rsidP="00030D2F">
            <w:pPr>
              <w:pStyle w:val="TableParagraph"/>
              <w:spacing w:line="210" w:lineRule="atLeast"/>
              <w:ind w:left="365" w:right="3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поточний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податок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прибуток</w:t>
            </w:r>
          </w:p>
        </w:tc>
        <w:tc>
          <w:tcPr>
            <w:tcW w:w="902" w:type="dxa"/>
          </w:tcPr>
          <w:p w:rsidR="00614845" w:rsidRDefault="00614845" w:rsidP="00030D2F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left="58" w:right="4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1251</w:t>
            </w:r>
          </w:p>
        </w:tc>
        <w:tc>
          <w:tcPr>
            <w:tcW w:w="593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879"/>
        </w:trPr>
        <w:tc>
          <w:tcPr>
            <w:tcW w:w="2334" w:type="dxa"/>
          </w:tcPr>
          <w:p w:rsidR="00614845" w:rsidRDefault="00614845" w:rsidP="00030D2F">
            <w:pPr>
              <w:pStyle w:val="TableParagraph"/>
              <w:spacing w:before="116" w:line="247" w:lineRule="auto"/>
              <w:ind w:left="56" w:right="44"/>
              <w:jc w:val="center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– зменшення (збільшення)</w:t>
            </w:r>
            <w:r>
              <w:rPr>
                <w:color w:val="231F20"/>
                <w:spacing w:val="-53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відстрочених</w:t>
            </w:r>
          </w:p>
          <w:p w:rsidR="00614845" w:rsidRDefault="00614845" w:rsidP="00030D2F">
            <w:pPr>
              <w:pStyle w:val="TableParagraph"/>
              <w:spacing w:before="1"/>
              <w:ind w:left="56" w:right="46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податкових</w:t>
            </w:r>
            <w:r>
              <w:rPr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активів</w:t>
            </w:r>
          </w:p>
        </w:tc>
        <w:tc>
          <w:tcPr>
            <w:tcW w:w="902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ind w:left="58" w:right="4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1252</w:t>
            </w:r>
          </w:p>
        </w:tc>
        <w:tc>
          <w:tcPr>
            <w:tcW w:w="5939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  <w:tr w:rsidR="00614845" w:rsidTr="00030D2F">
        <w:trPr>
          <w:trHeight w:val="1992"/>
        </w:trPr>
        <w:tc>
          <w:tcPr>
            <w:tcW w:w="2334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5"/>
              <w:rPr>
                <w:rFonts w:ascii="Arial"/>
                <w:i/>
                <w:sz w:val="18"/>
              </w:rPr>
            </w:pPr>
          </w:p>
          <w:p w:rsidR="00614845" w:rsidRDefault="00614845" w:rsidP="00030D2F">
            <w:pPr>
              <w:pStyle w:val="TableParagraph"/>
              <w:spacing w:before="1" w:line="247" w:lineRule="auto"/>
              <w:ind w:left="56" w:right="44"/>
              <w:jc w:val="center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– збільшення (зменшення)</w:t>
            </w:r>
            <w:r>
              <w:rPr>
                <w:color w:val="231F20"/>
                <w:spacing w:val="-5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відстрочених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податкових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зобов’язань</w:t>
            </w:r>
          </w:p>
        </w:tc>
        <w:tc>
          <w:tcPr>
            <w:tcW w:w="902" w:type="dxa"/>
          </w:tcPr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3"/>
              <w:rPr>
                <w:rFonts w:ascii="Arial"/>
                <w:i/>
                <w:sz w:val="17"/>
              </w:rPr>
            </w:pPr>
          </w:p>
          <w:p w:rsidR="00614845" w:rsidRDefault="00614845" w:rsidP="00030D2F">
            <w:pPr>
              <w:pStyle w:val="TableParagraph"/>
              <w:ind w:left="58" w:right="4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1253</w:t>
            </w:r>
          </w:p>
        </w:tc>
        <w:tc>
          <w:tcPr>
            <w:tcW w:w="5939" w:type="dxa"/>
          </w:tcPr>
          <w:p w:rsidR="00614845" w:rsidRDefault="00614845" w:rsidP="00030D2F">
            <w:pPr>
              <w:pStyle w:val="TableParagraph"/>
              <w:spacing w:before="25" w:line="249" w:lineRule="auto"/>
              <w:ind w:left="39" w:right="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Сума зміни власного капіталу відображається в кореспонденції з ра-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хунками обліку необоротних активів і одночасно з рахунками обліку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відстрочених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податкових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зобов’язань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або</w:t>
            </w:r>
            <w:r>
              <w:rPr>
                <w:rFonts w:ascii="Arial" w:hAnsi="Arial"/>
                <w:i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відстрочених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податкових</w:t>
            </w:r>
            <w:r>
              <w:rPr>
                <w:rFonts w:ascii="Arial" w:hAnsi="Arial"/>
                <w:i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ак-</w:t>
            </w:r>
            <w:r>
              <w:rPr>
                <w:rFonts w:ascii="Arial" w:hAnsi="Arial"/>
                <w:i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тивів (на розраховану щодо цієї операції суму податку на прибуток)».</w:t>
            </w:r>
            <w:r>
              <w:rPr>
                <w:rFonts w:ascii="Arial" w:hAnsi="Arial"/>
                <w:i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Отже, якщо ви, припустимо, дооцінювали основні засоби, такі операції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впливають на зміну власного капіталу. Тому, виходячи із суми дооцінки,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 відображаєте поточний податок на прибуток і відстрочені податки в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кореспонденції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рахунком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власного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капіталу,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тобто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41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«Капітал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в</w:t>
            </w:r>
            <w:r>
              <w:rPr>
                <w:rFonts w:ascii="Arial" w:hAnsi="Arial"/>
                <w:b/>
                <w:color w:val="231F20"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дооцінках»,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17,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54,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641</w:t>
            </w:r>
          </w:p>
        </w:tc>
      </w:tr>
    </w:tbl>
    <w:p w:rsidR="00614845" w:rsidRDefault="00614845" w:rsidP="00614845">
      <w:pPr>
        <w:spacing w:line="249" w:lineRule="auto"/>
        <w:jc w:val="both"/>
        <w:rPr>
          <w:rFonts w:ascii="Arial" w:hAnsi="Arial"/>
          <w:sz w:val="18"/>
        </w:rPr>
        <w:sectPr w:rsidR="00614845">
          <w:footerReference w:type="default" r:id="rId5"/>
          <w:pgSz w:w="11910" w:h="16840"/>
          <w:pgMar w:top="880" w:right="1140" w:bottom="1640" w:left="1200" w:header="0" w:footer="1441" w:gutter="0"/>
          <w:cols w:space="720"/>
        </w:sectPr>
      </w:pPr>
    </w:p>
    <w:p w:rsidR="00614845" w:rsidRDefault="00614845" w:rsidP="00614845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501AC" id="Полилиния 4" o:spid="_x0000_s1026" style="position:absolute;margin-left:65.2pt;margin-top:19.2pt;width:459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1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6.</w:t>
      </w:r>
      <w:r>
        <w:rPr>
          <w:rFonts w:ascii="Arial" w:hAnsi="Arial"/>
          <w:i/>
          <w:color w:val="231F20"/>
          <w:spacing w:val="12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ПРИМІТКИ</w:t>
      </w:r>
      <w:r>
        <w:rPr>
          <w:rFonts w:ascii="Arial" w:hAnsi="Arial"/>
          <w:i/>
          <w:color w:val="231F20"/>
          <w:spacing w:val="12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ДО</w:t>
      </w:r>
      <w:r>
        <w:rPr>
          <w:rFonts w:ascii="Arial" w:hAnsi="Arial"/>
          <w:i/>
          <w:color w:val="231F20"/>
          <w:spacing w:val="12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РІЧНОЇ</w:t>
      </w:r>
      <w:r>
        <w:rPr>
          <w:rFonts w:ascii="Arial" w:hAnsi="Arial"/>
          <w:i/>
          <w:color w:val="231F20"/>
          <w:spacing w:val="12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ФІНАНСОВОЇ</w:t>
      </w:r>
      <w:r>
        <w:rPr>
          <w:rFonts w:ascii="Arial" w:hAnsi="Arial"/>
          <w:i/>
          <w:color w:val="231F20"/>
          <w:spacing w:val="12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ЗВІТНОСТІ</w:t>
      </w:r>
    </w:p>
    <w:p w:rsidR="00614845" w:rsidRDefault="00614845" w:rsidP="00614845">
      <w:pPr>
        <w:pStyle w:val="a3"/>
        <w:spacing w:before="6"/>
        <w:rPr>
          <w:rFonts w:ascii="Arial"/>
          <w:i/>
          <w:sz w:val="28"/>
        </w:rPr>
      </w:pPr>
    </w:p>
    <w:p w:rsidR="00614845" w:rsidRDefault="00614845" w:rsidP="00614845">
      <w:pPr>
        <w:ind w:left="7961"/>
        <w:rPr>
          <w:rFonts w:ascii="Arial" w:hAnsi="Arial"/>
          <w:i/>
        </w:rPr>
      </w:pPr>
      <w:r>
        <w:rPr>
          <w:rFonts w:ascii="Arial" w:hAnsi="Arial"/>
          <w:i/>
          <w:color w:val="231F20"/>
        </w:rPr>
        <w:t>Таблиця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6.13</w:t>
      </w:r>
    </w:p>
    <w:p w:rsidR="00614845" w:rsidRDefault="00614845" w:rsidP="00614845">
      <w:pPr>
        <w:pStyle w:val="4"/>
        <w:spacing w:before="9" w:after="23" w:line="249" w:lineRule="auto"/>
        <w:ind w:left="53" w:right="225"/>
        <w:jc w:val="center"/>
      </w:pPr>
      <w:r>
        <w:rPr>
          <w:color w:val="231F20"/>
          <w:w w:val="90"/>
        </w:rPr>
        <w:t>Методика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XІІІ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«Використання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амортизаційних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w w:val="90"/>
        </w:rPr>
        <w:t>відрахувань»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звітності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893"/>
        <w:gridCol w:w="6671"/>
      </w:tblGrid>
      <w:tr w:rsidR="00614845" w:rsidTr="00030D2F">
        <w:trPr>
          <w:trHeight w:val="408"/>
        </w:trPr>
        <w:tc>
          <w:tcPr>
            <w:tcW w:w="1611" w:type="dxa"/>
          </w:tcPr>
          <w:p w:rsidR="00614845" w:rsidRDefault="00614845" w:rsidP="00030D2F">
            <w:pPr>
              <w:pStyle w:val="TableParagraph"/>
              <w:spacing w:line="196" w:lineRule="exact"/>
              <w:ind w:left="126" w:right="11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Найменування</w:t>
            </w:r>
          </w:p>
          <w:p w:rsidR="00614845" w:rsidRDefault="00614845" w:rsidP="00030D2F">
            <w:pPr>
              <w:pStyle w:val="TableParagraph"/>
              <w:spacing w:before="9" w:line="184" w:lineRule="exact"/>
              <w:ind w:left="126" w:right="11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показника</w:t>
            </w: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spacing w:line="196" w:lineRule="exact"/>
              <w:ind w:left="29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Код</w:t>
            </w:r>
          </w:p>
          <w:p w:rsidR="00614845" w:rsidRDefault="00614845" w:rsidP="00030D2F">
            <w:pPr>
              <w:pStyle w:val="TableParagraph"/>
              <w:spacing w:before="9" w:line="184" w:lineRule="exact"/>
              <w:ind w:left="2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рядка</w:t>
            </w:r>
          </w:p>
        </w:tc>
        <w:tc>
          <w:tcPr>
            <w:tcW w:w="6671" w:type="dxa"/>
          </w:tcPr>
          <w:p w:rsidR="00614845" w:rsidRDefault="00614845" w:rsidP="00030D2F">
            <w:pPr>
              <w:pStyle w:val="TableParagraph"/>
              <w:spacing w:before="97"/>
              <w:ind w:left="3083" w:right="307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Сума</w:t>
            </w:r>
          </w:p>
        </w:tc>
      </w:tr>
      <w:tr w:rsidR="00614845" w:rsidTr="00030D2F">
        <w:trPr>
          <w:trHeight w:val="192"/>
        </w:trPr>
        <w:tc>
          <w:tcPr>
            <w:tcW w:w="1611" w:type="dxa"/>
          </w:tcPr>
          <w:p w:rsidR="00614845" w:rsidRDefault="00614845" w:rsidP="00030D2F">
            <w:pPr>
              <w:pStyle w:val="TableParagraph"/>
              <w:spacing w:line="173" w:lineRule="exact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1</w:t>
            </w: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spacing w:line="173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2</w:t>
            </w:r>
          </w:p>
        </w:tc>
        <w:tc>
          <w:tcPr>
            <w:tcW w:w="6671" w:type="dxa"/>
          </w:tcPr>
          <w:p w:rsidR="00614845" w:rsidRDefault="00614845" w:rsidP="00030D2F">
            <w:pPr>
              <w:pStyle w:val="TableParagraph"/>
              <w:spacing w:line="173" w:lineRule="exact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31F20"/>
                <w:w w:val="107"/>
                <w:sz w:val="18"/>
              </w:rPr>
              <w:t>3</w:t>
            </w:r>
          </w:p>
        </w:tc>
      </w:tr>
      <w:tr w:rsidR="00614845" w:rsidTr="00030D2F">
        <w:trPr>
          <w:trHeight w:val="408"/>
        </w:trPr>
        <w:tc>
          <w:tcPr>
            <w:tcW w:w="1611" w:type="dxa"/>
          </w:tcPr>
          <w:p w:rsidR="00614845" w:rsidRDefault="00614845" w:rsidP="00030D2F">
            <w:pPr>
              <w:pStyle w:val="TableParagraph"/>
              <w:spacing w:line="198" w:lineRule="exact"/>
              <w:ind w:left="40"/>
              <w:rPr>
                <w:sz w:val="18"/>
              </w:rPr>
            </w:pPr>
            <w:r>
              <w:rPr>
                <w:color w:val="231F20"/>
                <w:sz w:val="18"/>
              </w:rPr>
              <w:t>Нараховано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</w:p>
          <w:p w:rsidR="00614845" w:rsidRDefault="00614845" w:rsidP="00030D2F">
            <w:pPr>
              <w:pStyle w:val="TableParagraph"/>
              <w:spacing w:before="7" w:line="184" w:lineRule="exact"/>
              <w:ind w:left="4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звітний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рік</w:t>
            </w: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spacing w:before="97"/>
              <w:ind w:left="40" w:right="3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1300</w:t>
            </w:r>
          </w:p>
        </w:tc>
        <w:tc>
          <w:tcPr>
            <w:tcW w:w="6671" w:type="dxa"/>
          </w:tcPr>
          <w:p w:rsidR="00614845" w:rsidRDefault="00614845" w:rsidP="00030D2F">
            <w:pPr>
              <w:pStyle w:val="TableParagraph"/>
              <w:spacing w:line="198" w:lineRule="exact"/>
              <w:ind w:left="39"/>
              <w:rPr>
                <w:sz w:val="18"/>
              </w:rPr>
            </w:pPr>
            <w:r>
              <w:rPr>
                <w:color w:val="231F20"/>
                <w:sz w:val="18"/>
              </w:rPr>
              <w:t>Переносять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суму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значень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рядків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080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(розділ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I)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260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(розділ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II)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10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1430</w:t>
            </w:r>
          </w:p>
          <w:p w:rsidR="00614845" w:rsidRDefault="00614845" w:rsidP="00030D2F">
            <w:pPr>
              <w:pStyle w:val="TableParagraph"/>
              <w:spacing w:before="7" w:line="184" w:lineRule="exact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(розділ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XIV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графи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8)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Приміток</w:t>
            </w:r>
          </w:p>
        </w:tc>
      </w:tr>
      <w:tr w:rsidR="00614845" w:rsidTr="00030D2F">
        <w:trPr>
          <w:trHeight w:val="3864"/>
        </w:trPr>
        <w:tc>
          <w:tcPr>
            <w:tcW w:w="1611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3"/>
              <w:rPr>
                <w:rFonts w:ascii="Arial"/>
                <w:b/>
                <w:sz w:val="29"/>
              </w:rPr>
            </w:pPr>
          </w:p>
          <w:p w:rsidR="00614845" w:rsidRDefault="00614845" w:rsidP="00030D2F">
            <w:pPr>
              <w:pStyle w:val="TableParagraph"/>
              <w:spacing w:before="1" w:line="247" w:lineRule="auto"/>
              <w:ind w:left="40" w:right="254"/>
              <w:rPr>
                <w:sz w:val="18"/>
              </w:rPr>
            </w:pPr>
            <w:r>
              <w:rPr>
                <w:color w:val="231F20"/>
                <w:sz w:val="18"/>
              </w:rPr>
              <w:t>Використано за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рік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усього</w:t>
            </w: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614845" w:rsidRDefault="00614845" w:rsidP="00030D2F">
            <w:pPr>
              <w:pStyle w:val="TableParagraph"/>
              <w:ind w:left="40" w:right="3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1310</w:t>
            </w:r>
          </w:p>
        </w:tc>
        <w:tc>
          <w:tcPr>
            <w:tcW w:w="6671" w:type="dxa"/>
          </w:tcPr>
          <w:p w:rsidR="00614845" w:rsidRDefault="00614845" w:rsidP="00030D2F">
            <w:pPr>
              <w:pStyle w:val="TableParagraph"/>
              <w:spacing w:line="249" w:lineRule="auto"/>
              <w:ind w:left="39" w:right="27"/>
              <w:jc w:val="both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Сума «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визначається виходячи з вартості капітальних інвестицій, які в бухгалтер-</w:t>
            </w:r>
            <w:r>
              <w:rPr>
                <w:rFonts w:ascii="Arial" w:hAnsi="Arial"/>
                <w:i/>
                <w:color w:val="231F20"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18"/>
              </w:rPr>
              <w:t>ському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18"/>
              </w:rPr>
              <w:t>обліку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відображено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звітному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році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на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18"/>
              </w:rPr>
              <w:t>рахунку</w:t>
            </w:r>
            <w:r>
              <w:rPr>
                <w:rFonts w:ascii="Arial" w:hAnsi="Arial"/>
                <w:b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18"/>
              </w:rPr>
              <w:t>15</w:t>
            </w:r>
            <w:r>
              <w:rPr>
                <w:rFonts w:ascii="Arial" w:hAnsi="Arial"/>
                <w:b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95"/>
                <w:sz w:val="18"/>
              </w:rPr>
              <w:t>«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Капітальні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інвестиції»,</w:t>
            </w:r>
            <w:r>
              <w:rPr>
                <w:rFonts w:ascii="Arial" w:hAnsi="Arial"/>
                <w:i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з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урахуванням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залишку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18"/>
              </w:rPr>
              <w:t>на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18"/>
              </w:rPr>
              <w:t>субрахунку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18"/>
              </w:rPr>
              <w:t>205</w:t>
            </w:r>
            <w:r>
              <w:rPr>
                <w:rFonts w:ascii="Arial" w:hAnsi="Arial"/>
                <w:b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18"/>
              </w:rPr>
              <w:t>«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18"/>
              </w:rPr>
              <w:t>Будівельні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18"/>
              </w:rPr>
              <w:t>матеріали»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18"/>
              </w:rPr>
              <w:t>рахунку</w:t>
            </w:r>
            <w:r>
              <w:rPr>
                <w:rFonts w:ascii="Arial" w:hAnsi="Arial"/>
                <w:b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18"/>
              </w:rPr>
              <w:t>20</w:t>
            </w:r>
            <w:r>
              <w:rPr>
                <w:rFonts w:ascii="Arial" w:hAnsi="Arial"/>
                <w:b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95"/>
                <w:sz w:val="18"/>
              </w:rPr>
              <w:t>«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18"/>
              </w:rPr>
              <w:t>Ви-</w:t>
            </w:r>
            <w:r>
              <w:rPr>
                <w:rFonts w:ascii="Arial" w:hAnsi="Arial"/>
                <w:i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робничі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запаси»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на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кінець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звітного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року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18"/>
              </w:rPr>
              <w:t>вартості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18"/>
              </w:rPr>
              <w:t>непереданого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18"/>
              </w:rPr>
              <w:t>в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18"/>
              </w:rPr>
              <w:t>монтаж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18"/>
              </w:rPr>
              <w:t>придба-</w:t>
            </w:r>
            <w:r>
              <w:rPr>
                <w:rFonts w:ascii="Arial" w:hAnsi="Arial"/>
                <w:i/>
                <w:color w:val="231F20"/>
                <w:spacing w:val="-4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ного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обладнання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та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будівельних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матеріалів</w:t>
            </w:r>
            <w:r>
              <w:rPr>
                <w:rFonts w:ascii="Arial" w:hAnsi="Arial"/>
                <w:i/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і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w w:val="95"/>
                <w:sz w:val="18"/>
              </w:rPr>
              <w:t>конструкцій,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18"/>
              </w:rPr>
              <w:t>призначених</w:t>
            </w:r>
            <w:r>
              <w:rPr>
                <w:rFonts w:ascii="Arial" w:hAnsi="Arial"/>
                <w:i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w w:val="95"/>
                <w:sz w:val="18"/>
              </w:rPr>
              <w:t>забудовни-</w:t>
            </w:r>
            <w:r>
              <w:rPr>
                <w:rFonts w:ascii="Arial" w:hAnsi="Arial"/>
                <w:i/>
                <w:color w:val="231F20"/>
                <w:spacing w:val="-4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ком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для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будівництва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2"/>
                <w:sz w:val="18"/>
              </w:rPr>
              <w:t>об’єктів основних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pacing w:val="-1"/>
                <w:sz w:val="18"/>
              </w:rPr>
              <w:t>засобів»</w:t>
            </w:r>
            <w:r>
              <w:rPr>
                <w:rFonts w:ascii="Arial" w:hAnsi="Arial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(</w:t>
            </w:r>
            <w:r>
              <w:rPr>
                <w:rFonts w:ascii="Arial" w:hAnsi="Arial"/>
                <w:b/>
                <w:i/>
                <w:color w:val="231F20"/>
                <w:spacing w:val="-1"/>
                <w:sz w:val="18"/>
              </w:rPr>
              <w:t>див.</w:t>
            </w:r>
            <w:r>
              <w:rPr>
                <w:rFonts w:ascii="Arial" w:hAnsi="Arial"/>
                <w:b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лист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МФУ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від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17.11.03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р.</w:t>
            </w:r>
          </w:p>
          <w:p w:rsidR="00614845" w:rsidRDefault="00614845" w:rsidP="00030D2F">
            <w:pPr>
              <w:pStyle w:val="TableParagraph"/>
              <w:spacing w:line="247" w:lineRule="auto"/>
              <w:ind w:left="39" w:right="28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3104200045/5570,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далі</w:t>
            </w:r>
            <w:r>
              <w:rPr>
                <w:rFonts w:ascii="Arial" w:hAnsi="Arial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–</w:t>
            </w:r>
            <w:r>
              <w:rPr>
                <w:rFonts w:ascii="Arial" w:hAnsi="Arial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лист</w:t>
            </w:r>
            <w:r>
              <w:rPr>
                <w:rFonts w:ascii="Arial" w:hAnsi="Arial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№</w:t>
            </w:r>
            <w:r>
              <w:rPr>
                <w:rFonts w:ascii="Arial" w:hAnsi="Arial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sz w:val="18"/>
              </w:rPr>
              <w:t>31</w:t>
            </w:r>
            <w:r>
              <w:rPr>
                <w:color w:val="231F20"/>
                <w:sz w:val="18"/>
              </w:rPr>
              <w:t>).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Сюди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входять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капітальні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інвестиції,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здійснені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бюджетні,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цільові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кошти,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тобто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які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обліковують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48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Цільове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фінансування і цільові надходження». Крім того, не потрапить туди й вартість ос-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новних коштів і нематеріальних активів, внесених до статутного фонду підприєм-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ства або одержаних </w:t>
            </w:r>
            <w:r>
              <w:rPr>
                <w:color w:val="231F20"/>
                <w:sz w:val="18"/>
              </w:rPr>
              <w:t>безкоштовно, сум переоцінок необоротних активів. Отже,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вміст рядка 1310 дорівнює сумі річного обороту за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Дт 15 </w:t>
            </w:r>
            <w:r>
              <w:rPr>
                <w:color w:val="231F20"/>
                <w:sz w:val="18"/>
              </w:rPr>
              <w:t>(без вартості безко-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штовно отриманих або внесених до статутного фонду необоротних активів і суми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переоцінки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необоротних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активів)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кінець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205.</w:t>
            </w:r>
          </w:p>
          <w:p w:rsidR="00614845" w:rsidRDefault="00614845" w:rsidP="00030D2F">
            <w:pPr>
              <w:pStyle w:val="TableParagraph"/>
              <w:spacing w:line="216" w:lineRule="exact"/>
              <w:ind w:left="39" w:right="2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Зауважте: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1310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повинна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перебільшувати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значення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1300.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Словом,</w:t>
            </w:r>
            <w:r>
              <w:rPr>
                <w:color w:val="231F20"/>
                <w:spacing w:val="1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якщо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витрати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будівництво,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придбання,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поліпшення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основних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засобів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 придбання нематеріальних активів перевищують показник рядка 1310, то до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нього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записують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1300</w:t>
            </w:r>
          </w:p>
        </w:tc>
      </w:tr>
      <w:tr w:rsidR="00614845" w:rsidTr="00030D2F">
        <w:trPr>
          <w:trHeight w:val="823"/>
        </w:trPr>
        <w:tc>
          <w:tcPr>
            <w:tcW w:w="1611" w:type="dxa"/>
          </w:tcPr>
          <w:p w:rsidR="00614845" w:rsidRDefault="00614845" w:rsidP="00030D2F">
            <w:pPr>
              <w:pStyle w:val="TableParagraph"/>
              <w:spacing w:before="80"/>
              <w:ind w:left="4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тому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числі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на:</w:t>
            </w:r>
          </w:p>
          <w:p w:rsidR="00614845" w:rsidRDefault="00614845" w:rsidP="00030D2F">
            <w:pPr>
              <w:pStyle w:val="TableParagraph"/>
              <w:spacing w:before="7" w:line="247" w:lineRule="auto"/>
              <w:ind w:left="40" w:right="43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– будівництво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об’єктів</w:t>
            </w: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614845" w:rsidRDefault="00614845" w:rsidP="00030D2F">
            <w:pPr>
              <w:pStyle w:val="TableParagraph"/>
              <w:ind w:left="40" w:right="3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1311</w:t>
            </w:r>
          </w:p>
        </w:tc>
        <w:tc>
          <w:tcPr>
            <w:tcW w:w="6671" w:type="dxa"/>
          </w:tcPr>
          <w:p w:rsidR="00614845" w:rsidRDefault="00614845" w:rsidP="00030D2F">
            <w:pPr>
              <w:pStyle w:val="TableParagraph"/>
              <w:spacing w:line="181" w:lineRule="exact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Показник</w:t>
            </w:r>
            <w:r>
              <w:rPr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рядка</w:t>
            </w:r>
            <w:r>
              <w:rPr>
                <w:color w:val="231F20"/>
                <w:spacing w:val="2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дорівнює: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6"/>
              </w:numPr>
              <w:tabs>
                <w:tab w:val="left" w:pos="181"/>
              </w:tabs>
              <w:spacing w:before="7"/>
              <w:ind w:left="18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річному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обороту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151</w:t>
            </w:r>
            <w:r>
              <w:rPr>
                <w:rFonts w:ascii="Arial" w:hAnsi="Arial"/>
                <w:b/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Капітальне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будівництво»;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6"/>
              </w:numPr>
              <w:tabs>
                <w:tab w:val="left" w:pos="181"/>
              </w:tabs>
              <w:spacing w:line="210" w:lineRule="atLeast"/>
              <w:ind w:right="138" w:firstLine="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сальдо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205</w:t>
            </w:r>
            <w:r>
              <w:rPr>
                <w:rFonts w:ascii="Arial" w:hAnsi="Arial"/>
                <w:b/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Будівельні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матеріали»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частині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матеріалів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для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будівництва</w:t>
            </w:r>
            <w:r>
              <w:rPr>
                <w:color w:val="231F20"/>
                <w:spacing w:val="-48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об’єкта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засобів</w:t>
            </w:r>
          </w:p>
        </w:tc>
      </w:tr>
      <w:tr w:rsidR="00614845" w:rsidTr="00030D2F">
        <w:trPr>
          <w:trHeight w:val="1056"/>
        </w:trPr>
        <w:tc>
          <w:tcPr>
            <w:tcW w:w="1611" w:type="dxa"/>
          </w:tcPr>
          <w:p w:rsidR="00614845" w:rsidRDefault="00614845" w:rsidP="00030D2F">
            <w:pPr>
              <w:pStyle w:val="TableParagraph"/>
              <w:spacing w:before="97" w:line="247" w:lineRule="auto"/>
              <w:ind w:left="39" w:right="27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– придбання (виго-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товлення)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поліп-</w:t>
            </w:r>
            <w:r>
              <w:rPr>
                <w:color w:val="231F20"/>
                <w:spacing w:val="-50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шення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основних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засобів</w:t>
            </w: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7"/>
              <w:rPr>
                <w:rFonts w:ascii="Arial"/>
                <w:b/>
                <w:sz w:val="16"/>
              </w:rPr>
            </w:pPr>
          </w:p>
          <w:p w:rsidR="00614845" w:rsidRDefault="00614845" w:rsidP="00030D2F">
            <w:pPr>
              <w:pStyle w:val="TableParagraph"/>
              <w:ind w:left="40" w:right="3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1312</w:t>
            </w:r>
          </w:p>
        </w:tc>
        <w:tc>
          <w:tcPr>
            <w:tcW w:w="6671" w:type="dxa"/>
          </w:tcPr>
          <w:p w:rsidR="00614845" w:rsidRDefault="00614845" w:rsidP="00030D2F">
            <w:pPr>
              <w:pStyle w:val="TableParagraph"/>
              <w:spacing w:line="198" w:lineRule="exact"/>
              <w:ind w:left="39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Цей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рядок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відповідає: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5"/>
              </w:numPr>
              <w:tabs>
                <w:tab w:val="left" w:pos="174"/>
              </w:tabs>
              <w:spacing w:before="7"/>
              <w:ind w:left="173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річному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обороту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за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>152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>«</w:t>
            </w:r>
            <w:r>
              <w:rPr>
                <w:color w:val="231F20"/>
                <w:spacing w:val="-1"/>
                <w:w w:val="95"/>
                <w:sz w:val="18"/>
              </w:rPr>
              <w:t>Придбання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(виготовлення)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основних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засобів»;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5"/>
              </w:numPr>
              <w:tabs>
                <w:tab w:val="left" w:pos="196"/>
              </w:tabs>
              <w:spacing w:line="210" w:lineRule="atLeast"/>
              <w:ind w:right="28" w:hanging="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сальдо за </w:t>
            </w:r>
            <w:r>
              <w:rPr>
                <w:rFonts w:ascii="Arial" w:hAnsi="Arial"/>
                <w:b/>
                <w:color w:val="231F20"/>
                <w:sz w:val="18"/>
              </w:rPr>
              <w:t>Дт 205 «</w:t>
            </w:r>
            <w:r>
              <w:rPr>
                <w:color w:val="231F20"/>
                <w:sz w:val="18"/>
              </w:rPr>
              <w:t xml:space="preserve">Будівельні матеріали», а також за </w:t>
            </w:r>
            <w:r>
              <w:rPr>
                <w:rFonts w:ascii="Arial" w:hAnsi="Arial"/>
                <w:b/>
                <w:color w:val="231F20"/>
                <w:sz w:val="18"/>
              </w:rPr>
              <w:t>Дт 207 «</w:t>
            </w:r>
            <w:r>
              <w:rPr>
                <w:color w:val="231F20"/>
                <w:sz w:val="18"/>
              </w:rPr>
              <w:t>Запасні части-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ни» стосовно матеріалів (запчастин), призначених для виготовлення або ремонту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об’єктів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засобів</w:t>
            </w:r>
          </w:p>
        </w:tc>
      </w:tr>
      <w:tr w:rsidR="00614845" w:rsidTr="00030D2F">
        <w:trPr>
          <w:trHeight w:val="408"/>
        </w:trPr>
        <w:tc>
          <w:tcPr>
            <w:tcW w:w="1611" w:type="dxa"/>
          </w:tcPr>
          <w:p w:rsidR="00614845" w:rsidRDefault="00614845" w:rsidP="00030D2F">
            <w:pPr>
              <w:pStyle w:val="TableParagraph"/>
              <w:spacing w:line="198" w:lineRule="exact"/>
              <w:ind w:left="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–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із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них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машин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</w:t>
            </w:r>
          </w:p>
          <w:p w:rsidR="00614845" w:rsidRDefault="00614845" w:rsidP="00030D2F">
            <w:pPr>
              <w:pStyle w:val="TableParagraph"/>
              <w:spacing w:before="7" w:line="184" w:lineRule="exact"/>
              <w:ind w:left="39"/>
              <w:rPr>
                <w:sz w:val="18"/>
              </w:rPr>
            </w:pPr>
            <w:r>
              <w:rPr>
                <w:color w:val="231F20"/>
                <w:sz w:val="18"/>
              </w:rPr>
              <w:t>обладнання</w:t>
            </w: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spacing w:before="97"/>
              <w:ind w:left="40" w:right="3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1313</w:t>
            </w:r>
          </w:p>
        </w:tc>
        <w:tc>
          <w:tcPr>
            <w:tcW w:w="6671" w:type="dxa"/>
          </w:tcPr>
          <w:p w:rsidR="00614845" w:rsidRDefault="00614845" w:rsidP="00030D2F">
            <w:pPr>
              <w:pStyle w:val="TableParagraph"/>
              <w:spacing w:line="198" w:lineRule="exact"/>
              <w:ind w:left="39"/>
              <w:rPr>
                <w:sz w:val="18"/>
              </w:rPr>
            </w:pPr>
            <w:r>
              <w:rPr>
                <w:color w:val="231F20"/>
                <w:sz w:val="18"/>
              </w:rPr>
              <w:t>Аналітична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вибірка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оборотів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152</w:t>
            </w:r>
            <w:r>
              <w:rPr>
                <w:rFonts w:ascii="Arial" w:hAnsi="Arial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витрат,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які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сформували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показник</w:t>
            </w:r>
          </w:p>
          <w:p w:rsidR="00614845" w:rsidRDefault="00614845" w:rsidP="00030D2F">
            <w:pPr>
              <w:pStyle w:val="TableParagraph"/>
              <w:spacing w:before="7" w:line="184" w:lineRule="exact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субрахунку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104</w:t>
            </w:r>
            <w:r>
              <w:rPr>
                <w:rFonts w:ascii="Arial" w:hAnsi="Arial"/>
                <w:b/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Машини</w:t>
            </w:r>
            <w:r>
              <w:rPr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</w:t>
            </w:r>
            <w:r>
              <w:rPr>
                <w:color w:val="231F20"/>
                <w:spacing w:val="1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обладнання»</w:t>
            </w:r>
          </w:p>
        </w:tc>
      </w:tr>
      <w:tr w:rsidR="00614845" w:rsidTr="00030D2F">
        <w:trPr>
          <w:trHeight w:val="624"/>
        </w:trPr>
        <w:tc>
          <w:tcPr>
            <w:tcW w:w="1611" w:type="dxa"/>
          </w:tcPr>
          <w:p w:rsidR="00614845" w:rsidRDefault="00614845" w:rsidP="00030D2F">
            <w:pPr>
              <w:pStyle w:val="TableParagraph"/>
              <w:tabs>
                <w:tab w:val="left" w:pos="805"/>
              </w:tabs>
              <w:spacing w:line="247" w:lineRule="auto"/>
              <w:ind w:left="39" w:right="2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–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придбання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(ство-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рення)</w:t>
            </w:r>
            <w:r>
              <w:rPr>
                <w:color w:val="231F20"/>
                <w:w w:val="105"/>
                <w:sz w:val="18"/>
              </w:rPr>
              <w:tab/>
            </w:r>
            <w:r>
              <w:rPr>
                <w:color w:val="231F20"/>
                <w:spacing w:val="-1"/>
                <w:w w:val="95"/>
                <w:sz w:val="18"/>
              </w:rPr>
              <w:t>нематері-</w:t>
            </w:r>
          </w:p>
          <w:p w:rsidR="00614845" w:rsidRDefault="00614845" w:rsidP="00030D2F">
            <w:pPr>
              <w:pStyle w:val="TableParagraph"/>
              <w:spacing w:line="184" w:lineRule="exact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альних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активів</w:t>
            </w: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614845" w:rsidRDefault="00614845" w:rsidP="00030D2F">
            <w:pPr>
              <w:pStyle w:val="TableParagraph"/>
              <w:ind w:left="40" w:right="3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1314</w:t>
            </w:r>
          </w:p>
        </w:tc>
        <w:tc>
          <w:tcPr>
            <w:tcW w:w="6671" w:type="dxa"/>
          </w:tcPr>
          <w:p w:rsidR="00614845" w:rsidRDefault="00614845" w:rsidP="00030D2F">
            <w:pPr>
              <w:pStyle w:val="TableParagraph"/>
              <w:spacing w:before="97" w:line="247" w:lineRule="auto"/>
              <w:ind w:left="39" w:right="24"/>
              <w:rPr>
                <w:sz w:val="18"/>
              </w:rPr>
            </w:pPr>
            <w:r>
              <w:rPr>
                <w:color w:val="231F20"/>
                <w:sz w:val="18"/>
              </w:rPr>
              <w:t>Показник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дорівнює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річним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оборотам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154</w:t>
            </w:r>
            <w:r>
              <w:rPr>
                <w:rFonts w:ascii="Arial" w:hAnsi="Arial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Придбання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(створення)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нематеріальних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активів»</w:t>
            </w:r>
          </w:p>
        </w:tc>
      </w:tr>
      <w:tr w:rsidR="00614845" w:rsidTr="00030D2F">
        <w:trPr>
          <w:trHeight w:val="3000"/>
        </w:trPr>
        <w:tc>
          <w:tcPr>
            <w:tcW w:w="1611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0"/>
              <w:rPr>
                <w:rFonts w:ascii="Arial"/>
                <w:b/>
                <w:sz w:val="16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39" w:right="3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погашення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одер-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жаних на капіталь-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ні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інвестиції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позик</w:t>
            </w: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40" w:right="3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1315</w:t>
            </w:r>
          </w:p>
        </w:tc>
        <w:tc>
          <w:tcPr>
            <w:tcW w:w="6671" w:type="dxa"/>
          </w:tcPr>
          <w:p w:rsidR="00614845" w:rsidRDefault="00614845" w:rsidP="00030D2F">
            <w:pPr>
              <w:pStyle w:val="TableParagraph"/>
              <w:spacing w:line="247" w:lineRule="auto"/>
              <w:ind w:left="39" w:right="27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Рядок заповнюють, коли для будівництва (виготовлення), поліпшення або при-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дбання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об’єкта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засобів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нематеріального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протягом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за-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лучали позикові кошти, погашені наприкінці року. Подібну інформацію можна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одержати, проаналізувавши обороти за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Кт </w:t>
            </w:r>
            <w:r>
              <w:rPr>
                <w:color w:val="231F20"/>
                <w:sz w:val="18"/>
              </w:rPr>
              <w:t xml:space="preserve">і </w:t>
            </w:r>
            <w:r>
              <w:rPr>
                <w:rFonts w:ascii="Arial" w:hAnsi="Arial"/>
                <w:b/>
                <w:color w:val="231F20"/>
                <w:sz w:val="18"/>
              </w:rPr>
              <w:t>Дт 60 «</w:t>
            </w:r>
            <w:r>
              <w:rPr>
                <w:color w:val="231F20"/>
                <w:sz w:val="18"/>
              </w:rPr>
              <w:t>Короткострокові позики».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 того ж необхідно на значення рядка 1315 зменшити показники відповід-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них рядків (1311–1314, залежно від того, з якою метою витрачено позику). На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перший погляд рядок 1310 являє собою суму показників рядків 1311, 1312,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1314 і 1315, тобто число, записане в рядку 1310, розподіляють між рядками.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ґрунтовніше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вивчивши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розділ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XIII,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дійшли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висновку,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так.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Воче-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видь, дані субрахунків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153 «</w:t>
            </w:r>
            <w:r>
              <w:rPr>
                <w:color w:val="231F20"/>
                <w:w w:val="95"/>
                <w:sz w:val="18"/>
              </w:rPr>
              <w:t>Придбання (виготовлення) інших необоротних мате-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ріальних активів» і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155 «</w:t>
            </w:r>
            <w:r>
              <w:rPr>
                <w:color w:val="231F20"/>
                <w:w w:val="95"/>
                <w:sz w:val="18"/>
              </w:rPr>
              <w:t>Придбання (вирощування) довгострокових біологічних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активів»,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беруть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участь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оформленні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1310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(згідно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листом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31),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рядках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1311–1315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відображають,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сума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показників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названих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рядків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може</w:t>
            </w:r>
          </w:p>
          <w:p w:rsidR="00614845" w:rsidRDefault="00614845" w:rsidP="00030D2F">
            <w:pPr>
              <w:pStyle w:val="TableParagraph"/>
              <w:spacing w:line="184" w:lineRule="exact"/>
              <w:ind w:left="3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бути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меншою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значення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1310</w:t>
            </w:r>
          </w:p>
        </w:tc>
      </w:tr>
      <w:tr w:rsidR="00614845" w:rsidTr="00030D2F">
        <w:trPr>
          <w:trHeight w:val="192"/>
        </w:trPr>
        <w:tc>
          <w:tcPr>
            <w:tcW w:w="161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spacing w:line="173" w:lineRule="exact"/>
              <w:ind w:left="40" w:right="3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1316</w:t>
            </w:r>
          </w:p>
        </w:tc>
        <w:tc>
          <w:tcPr>
            <w:tcW w:w="6671" w:type="dxa"/>
            <w:vMerge w:val="restart"/>
          </w:tcPr>
          <w:p w:rsidR="00614845" w:rsidRDefault="00614845" w:rsidP="00030D2F">
            <w:pPr>
              <w:pStyle w:val="TableParagraph"/>
              <w:spacing w:line="247" w:lineRule="auto"/>
              <w:ind w:left="39" w:right="28"/>
              <w:rPr>
                <w:sz w:val="18"/>
              </w:rPr>
            </w:pP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навіщо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залишено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останніх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порожніх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рядки?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вважають,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саме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них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можна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показати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153,</w:t>
            </w:r>
            <w:r>
              <w:rPr>
                <w:rFonts w:ascii="Arial" w:hAnsi="Arial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155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вписавши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туди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рядків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1316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1317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назви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субрахунків.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Тоді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показник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1310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збігатиметься</w:t>
            </w:r>
          </w:p>
          <w:p w:rsidR="00614845" w:rsidRDefault="00614845" w:rsidP="00030D2F">
            <w:pPr>
              <w:pStyle w:val="TableParagraph"/>
              <w:spacing w:line="247" w:lineRule="auto"/>
              <w:ind w:left="39" w:right="23"/>
              <w:rPr>
                <w:sz w:val="18"/>
              </w:rPr>
            </w:pPr>
            <w:r>
              <w:rPr>
                <w:color w:val="231F20"/>
                <w:sz w:val="18"/>
              </w:rPr>
              <w:t>із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сумою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значень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рядків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1311,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1312,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1314–1317.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Однак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забувайте: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показників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перелічених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рядків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повинна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перевищувати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значення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1300.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Якщо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обороти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субрахунками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рахунку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15</w:t>
            </w:r>
            <w:r>
              <w:rPr>
                <w:rFonts w:ascii="Arial" w:hAnsi="Arial"/>
                <w:b/>
                <w:color w:val="231F20"/>
                <w:spacing w:val="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перебільшили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нарахованої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амортизації,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різницю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зменшують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показник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лише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1310,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будь-</w:t>
            </w:r>
          </w:p>
          <w:p w:rsidR="00614845" w:rsidRDefault="00614845" w:rsidP="00030D2F">
            <w:pPr>
              <w:pStyle w:val="TableParagraph"/>
              <w:spacing w:line="184" w:lineRule="exact"/>
              <w:ind w:left="39"/>
              <w:rPr>
                <w:sz w:val="18"/>
              </w:rPr>
            </w:pPr>
            <w:r>
              <w:rPr>
                <w:color w:val="231F20"/>
                <w:sz w:val="18"/>
              </w:rPr>
              <w:t>якого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іншого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(одного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декількох: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1311–1317)</w:t>
            </w:r>
          </w:p>
        </w:tc>
      </w:tr>
      <w:tr w:rsidR="00614845" w:rsidTr="00030D2F">
        <w:trPr>
          <w:trHeight w:val="1502"/>
        </w:trPr>
        <w:tc>
          <w:tcPr>
            <w:tcW w:w="161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1"/>
              <w:rPr>
                <w:rFonts w:ascii="Arial"/>
                <w:b/>
                <w:sz w:val="15"/>
              </w:rPr>
            </w:pPr>
          </w:p>
          <w:p w:rsidR="00614845" w:rsidRDefault="00614845" w:rsidP="00030D2F">
            <w:pPr>
              <w:pStyle w:val="TableParagraph"/>
              <w:ind w:left="40" w:right="3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1317</w:t>
            </w:r>
          </w:p>
        </w:tc>
        <w:tc>
          <w:tcPr>
            <w:tcW w:w="667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</w:tr>
    </w:tbl>
    <w:p w:rsidR="00614845" w:rsidRDefault="00614845" w:rsidP="00614845">
      <w:pPr>
        <w:rPr>
          <w:sz w:val="2"/>
          <w:szCs w:val="2"/>
        </w:rPr>
        <w:sectPr w:rsidR="00614845">
          <w:pgSz w:w="11910" w:h="16840"/>
          <w:pgMar w:top="880" w:right="1140" w:bottom="1640" w:left="1200" w:header="0" w:footer="1441" w:gutter="0"/>
          <w:cols w:space="720"/>
        </w:sectPr>
      </w:pPr>
    </w:p>
    <w:p w:rsidR="00614845" w:rsidRDefault="00614845" w:rsidP="00614845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411C2" id="Полилиния 3" o:spid="_x0000_s1026" style="position:absolute;margin-left:70.85pt;margin-top:19.25pt;width:459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614845" w:rsidRDefault="00614845" w:rsidP="00614845">
      <w:pPr>
        <w:pStyle w:val="a3"/>
        <w:spacing w:before="10"/>
        <w:rPr>
          <w:rFonts w:ascii="Comic Sans MS"/>
          <w:i/>
          <w:sz w:val="16"/>
        </w:rPr>
      </w:pPr>
    </w:p>
    <w:p w:rsidR="00614845" w:rsidRDefault="00614845" w:rsidP="00614845">
      <w:pPr>
        <w:spacing w:before="95"/>
        <w:ind w:left="8074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Таблиця</w:t>
      </w:r>
      <w:r>
        <w:rPr>
          <w:rFonts w:ascii="Arial" w:hAnsi="Arial"/>
          <w:i/>
          <w:color w:val="231F20"/>
          <w:spacing w:val="34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6.14</w:t>
      </w:r>
    </w:p>
    <w:p w:rsidR="00614845" w:rsidRDefault="00614845" w:rsidP="00614845">
      <w:pPr>
        <w:pStyle w:val="4"/>
        <w:spacing w:before="9" w:after="23" w:line="249" w:lineRule="auto"/>
        <w:ind w:left="3282" w:right="1536" w:hanging="1689"/>
      </w:pPr>
      <w:r>
        <w:rPr>
          <w:color w:val="231F20"/>
          <w:w w:val="90"/>
        </w:rPr>
        <w:t>Методика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XІV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«Біологічні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активи»</w:t>
      </w:r>
      <w:r>
        <w:rPr>
          <w:color w:val="231F20"/>
          <w:spacing w:val="24"/>
          <w:w w:val="90"/>
        </w:rPr>
        <w:t xml:space="preserve"> </w:t>
      </w:r>
      <w:r>
        <w:rPr>
          <w:color w:val="231F20"/>
          <w:w w:val="90"/>
        </w:rPr>
        <w:t>приміток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звітності</w:t>
      </w:r>
    </w:p>
    <w:tbl>
      <w:tblPr>
        <w:tblStyle w:val="TableNormal"/>
        <w:tblW w:w="0" w:type="auto"/>
        <w:tblInd w:w="2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680"/>
        <w:gridCol w:w="893"/>
        <w:gridCol w:w="610"/>
        <w:gridCol w:w="5991"/>
      </w:tblGrid>
      <w:tr w:rsidR="00614845" w:rsidTr="00030D2F">
        <w:trPr>
          <w:trHeight w:val="408"/>
        </w:trPr>
        <w:tc>
          <w:tcPr>
            <w:tcW w:w="2574" w:type="dxa"/>
            <w:gridSpan w:val="3"/>
          </w:tcPr>
          <w:p w:rsidR="00614845" w:rsidRDefault="00614845" w:rsidP="00030D2F">
            <w:pPr>
              <w:pStyle w:val="TableParagraph"/>
              <w:spacing w:before="97"/>
              <w:ind w:left="7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графи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spacing w:line="196" w:lineRule="exact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1"/>
                <w:sz w:val="18"/>
              </w:rPr>
              <w:t>№</w:t>
            </w:r>
          </w:p>
          <w:p w:rsidR="00614845" w:rsidRDefault="00614845" w:rsidP="00030D2F">
            <w:pPr>
              <w:pStyle w:val="TableParagraph"/>
              <w:spacing w:before="9" w:line="184" w:lineRule="exact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графи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before="97"/>
              <w:ind w:left="163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до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графи</w:t>
            </w:r>
          </w:p>
        </w:tc>
      </w:tr>
      <w:tr w:rsidR="00614845" w:rsidTr="00030D2F">
        <w:trPr>
          <w:trHeight w:val="1920"/>
        </w:trPr>
        <w:tc>
          <w:tcPr>
            <w:tcW w:w="1001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56" w:line="247" w:lineRule="auto"/>
              <w:ind w:left="20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Облікову-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ються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первісною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вартістю</w:t>
            </w:r>
          </w:p>
        </w:tc>
        <w:tc>
          <w:tcPr>
            <w:tcW w:w="680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48" w:right="3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зали-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шок на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ток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</w:t>
            </w: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114" w:right="69" w:hanging="2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первісна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вартість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63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4"/>
                <w:sz w:val="18"/>
              </w:rPr>
              <w:t>3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line="247" w:lineRule="auto"/>
              <w:ind w:left="39" w:right="28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рядках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1410–1415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вартість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які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обліковували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первинною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вартістю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162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Довгострокові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біологічні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активи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рослинни-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цтва,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які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оцінені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за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первісною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вартістю»,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164</w:t>
            </w:r>
            <w:r>
              <w:rPr>
                <w:rFonts w:ascii="Arial" w:hAnsi="Arial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«</w:t>
            </w:r>
            <w:r>
              <w:rPr>
                <w:color w:val="231F20"/>
                <w:w w:val="95"/>
                <w:sz w:val="18"/>
              </w:rPr>
              <w:t>Довгострокові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біологічні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тиви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тваринництва,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які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оцінені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за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первісною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вартістю»,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>166</w:t>
            </w:r>
            <w:r>
              <w:rPr>
                <w:rFonts w:ascii="Arial" w:hAnsi="Arial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95"/>
                <w:sz w:val="18"/>
              </w:rPr>
              <w:t>«</w:t>
            </w:r>
            <w:r>
              <w:rPr>
                <w:color w:val="231F20"/>
                <w:spacing w:val="-1"/>
                <w:w w:val="95"/>
                <w:sz w:val="18"/>
              </w:rPr>
              <w:t>Незрілі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довго-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строкові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біологічні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активи,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які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оцінюються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-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первісною</w:t>
            </w:r>
            <w:r>
              <w:rPr>
                <w:color w:val="231F20"/>
                <w:spacing w:val="-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вартістю».</w:t>
            </w:r>
          </w:p>
          <w:p w:rsidR="00614845" w:rsidRDefault="00614845" w:rsidP="00030D2F">
            <w:pPr>
              <w:pStyle w:val="TableParagraph"/>
              <w:spacing w:line="247" w:lineRule="auto"/>
              <w:ind w:left="39" w:right="2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Тобто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тут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показують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їх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первинну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станом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31.12.19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ках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1420–1424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фіксують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вартість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поточних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біологічних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активів,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</w:p>
          <w:p w:rsidR="00614845" w:rsidRDefault="00614845" w:rsidP="00030D2F">
            <w:pPr>
              <w:pStyle w:val="TableParagraph"/>
              <w:ind w:left="3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31.12.19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значиться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213</w:t>
            </w:r>
            <w:r>
              <w:rPr>
                <w:rFonts w:ascii="Arial" w:hAnsi="Arial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«</w:t>
            </w:r>
            <w:r>
              <w:rPr>
                <w:color w:val="231F20"/>
                <w:sz w:val="18"/>
              </w:rPr>
              <w:t>Поточні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біологічні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активи</w:t>
            </w:r>
            <w:r>
              <w:rPr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тваринни-</w:t>
            </w:r>
          </w:p>
          <w:p w:rsidR="00614845" w:rsidRDefault="00614845" w:rsidP="00030D2F">
            <w:pPr>
              <w:pStyle w:val="TableParagraph"/>
              <w:spacing w:before="1" w:line="184" w:lineRule="exact"/>
              <w:ind w:left="3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цтва,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оцінені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первісною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вартістю»</w:t>
            </w:r>
          </w:p>
        </w:tc>
      </w:tr>
      <w:tr w:rsidR="00614845" w:rsidTr="00030D2F">
        <w:trPr>
          <w:trHeight w:val="624"/>
        </w:trPr>
        <w:tc>
          <w:tcPr>
            <w:tcW w:w="10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spacing w:line="198" w:lineRule="exact"/>
              <w:ind w:left="97" w:hanging="5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накопиче-</w:t>
            </w:r>
          </w:p>
          <w:p w:rsidR="00614845" w:rsidRDefault="00614845" w:rsidP="00030D2F">
            <w:pPr>
              <w:pStyle w:val="TableParagraph"/>
              <w:spacing w:line="210" w:lineRule="atLeast"/>
              <w:ind w:left="148" w:right="77" w:hanging="5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 амор-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тизація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:rsidR="00614845" w:rsidRDefault="00614845" w:rsidP="00030D2F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4"/>
                <w:sz w:val="18"/>
              </w:rPr>
              <w:t>4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line="198" w:lineRule="exact"/>
              <w:ind w:left="39"/>
              <w:rPr>
                <w:sz w:val="18"/>
              </w:rPr>
            </w:pPr>
            <w:r>
              <w:rPr>
                <w:color w:val="231F20"/>
                <w:sz w:val="18"/>
              </w:rPr>
              <w:t>Потрапляє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31.12.19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Кт 134, </w:t>
            </w:r>
            <w:r>
              <w:rPr>
                <w:color w:val="231F20"/>
                <w:sz w:val="18"/>
              </w:rPr>
              <w:t>тобто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амортизація,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нарахо-</w:t>
            </w:r>
          </w:p>
          <w:p w:rsidR="00614845" w:rsidRDefault="00614845" w:rsidP="00030D2F">
            <w:pPr>
              <w:pStyle w:val="TableParagraph"/>
              <w:spacing w:line="210" w:lineRule="atLeast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вана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вартість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довгострокових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біологічних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активів,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які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обліковували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первинною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вартістю</w:t>
            </w:r>
          </w:p>
        </w:tc>
      </w:tr>
      <w:tr w:rsidR="00614845" w:rsidTr="00030D2F">
        <w:trPr>
          <w:trHeight w:val="1920"/>
        </w:trPr>
        <w:tc>
          <w:tcPr>
            <w:tcW w:w="1001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20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Облікову-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ються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первісною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вартістю</w:t>
            </w:r>
          </w:p>
        </w:tc>
        <w:tc>
          <w:tcPr>
            <w:tcW w:w="1573" w:type="dxa"/>
            <w:gridSpan w:val="2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63"/>
              <w:ind w:left="147"/>
              <w:rPr>
                <w:sz w:val="18"/>
              </w:rPr>
            </w:pPr>
            <w:r>
              <w:rPr>
                <w:color w:val="231F20"/>
                <w:sz w:val="18"/>
              </w:rPr>
              <w:t>надійшло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рік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63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4"/>
                <w:sz w:val="18"/>
              </w:rPr>
              <w:t>5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line="247" w:lineRule="auto"/>
              <w:ind w:left="39" w:right="28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У рядках 1410–1415 показують надходження довгострокових біологіч-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обліковуються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первинною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вартістю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рахунок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влас-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них коштів, цільового фінансування, внесків до статутного фонду та ін.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Тобто це річні обороти за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Дт 162, 164, 166 </w:t>
            </w:r>
            <w:r>
              <w:rPr>
                <w:color w:val="231F20"/>
                <w:sz w:val="18"/>
              </w:rPr>
              <w:t xml:space="preserve">у кореспонденції з </w:t>
            </w:r>
            <w:r>
              <w:rPr>
                <w:rFonts w:ascii="Arial" w:hAnsi="Arial"/>
                <w:b/>
                <w:color w:val="231F20"/>
                <w:sz w:val="18"/>
              </w:rPr>
              <w:t>Кт 155,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18,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424,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46,</w:t>
            </w:r>
            <w:r>
              <w:rPr>
                <w:rFonts w:ascii="Arial" w:hAnsi="Arial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48,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746.</w:t>
            </w:r>
          </w:p>
          <w:p w:rsidR="00614845" w:rsidRDefault="00614845" w:rsidP="00030D2F">
            <w:pPr>
              <w:pStyle w:val="TableParagraph"/>
              <w:spacing w:line="216" w:lineRule="exact"/>
              <w:ind w:left="39" w:right="28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1420–1424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місце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поточним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біологічним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активам,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обліко-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вуються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собівартістю.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Їх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надходження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записами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213 «</w:t>
            </w:r>
            <w:r>
              <w:rPr>
                <w:color w:val="231F20"/>
                <w:sz w:val="18"/>
              </w:rPr>
              <w:t>Поточні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біологічні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тваринництва,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які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оцінені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первісною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вартістю»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кореспонденції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63,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46,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71</w:t>
            </w:r>
          </w:p>
        </w:tc>
      </w:tr>
      <w:tr w:rsidR="00614845" w:rsidTr="00030D2F">
        <w:trPr>
          <w:trHeight w:val="1039"/>
        </w:trPr>
        <w:tc>
          <w:tcPr>
            <w:tcW w:w="1001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20" w:righ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Облікову-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ються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первісною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вартістю</w:t>
            </w:r>
          </w:p>
        </w:tc>
        <w:tc>
          <w:tcPr>
            <w:tcW w:w="680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104" w:hanging="3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вибуло</w:t>
            </w:r>
            <w:r>
              <w:rPr>
                <w:color w:val="231F20"/>
                <w:spacing w:val="-46"/>
                <w:w w:val="9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рік</w:t>
            </w: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114" w:right="69" w:hanging="2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первісна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вартість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73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4"/>
                <w:sz w:val="18"/>
              </w:rPr>
              <w:t>6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line="181" w:lineRule="exact"/>
              <w:ind w:left="38"/>
              <w:rPr>
                <w:sz w:val="18"/>
              </w:rPr>
            </w:pPr>
            <w:r>
              <w:rPr>
                <w:color w:val="231F20"/>
                <w:spacing w:val="-7"/>
                <w:w w:val="95"/>
                <w:sz w:val="18"/>
              </w:rPr>
              <w:t>Показують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7"/>
                <w:w w:val="95"/>
                <w:sz w:val="18"/>
              </w:rPr>
              <w:t>первинну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7"/>
                <w:w w:val="95"/>
                <w:sz w:val="18"/>
              </w:rPr>
              <w:t>вартість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7"/>
                <w:w w:val="95"/>
                <w:sz w:val="18"/>
              </w:rPr>
              <w:t>вибулих</w:t>
            </w:r>
            <w:r>
              <w:rPr>
                <w:color w:val="231F20"/>
                <w:spacing w:val="-1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8"/>
              </w:rPr>
              <w:t>(з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8"/>
              </w:rPr>
              <w:t>різних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8"/>
              </w:rPr>
              <w:t>причин)</w:t>
            </w:r>
            <w:r>
              <w:rPr>
                <w:color w:val="231F20"/>
                <w:spacing w:val="-1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8"/>
              </w:rPr>
              <w:t>біологічних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8"/>
              </w:rPr>
              <w:t>активів.</w:t>
            </w:r>
            <w:r>
              <w:rPr>
                <w:color w:val="231F20"/>
                <w:spacing w:val="-1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8"/>
              </w:rPr>
              <w:t>Для</w:t>
            </w:r>
          </w:p>
          <w:p w:rsidR="00614845" w:rsidRDefault="00614845" w:rsidP="00030D2F">
            <w:pPr>
              <w:pStyle w:val="TableParagraph"/>
              <w:spacing w:before="7" w:line="247" w:lineRule="auto"/>
              <w:ind w:left="38" w:right="33"/>
              <w:rPr>
                <w:sz w:val="18"/>
              </w:rPr>
            </w:pPr>
            <w:r>
              <w:rPr>
                <w:color w:val="231F20"/>
                <w:spacing w:val="-7"/>
                <w:sz w:val="18"/>
              </w:rPr>
              <w:t>довгострокових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7"/>
                <w:sz w:val="18"/>
              </w:rPr>
              <w:t>активів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7"/>
                <w:sz w:val="18"/>
              </w:rPr>
              <w:t>це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7"/>
                <w:sz w:val="18"/>
              </w:rPr>
              <w:t>обороти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7"/>
                <w:sz w:val="18"/>
              </w:rPr>
              <w:t>за</w:t>
            </w:r>
            <w:r>
              <w:rPr>
                <w:color w:val="231F20"/>
                <w:spacing w:val="-1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>901,</w:t>
            </w:r>
            <w:r>
              <w:rPr>
                <w:rFonts w:ascii="Arial" w:hAnsi="Arial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>947,</w:t>
            </w:r>
            <w:r>
              <w:rPr>
                <w:rFonts w:ascii="Arial" w:hAnsi="Arial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>976,</w:t>
            </w:r>
            <w:r>
              <w:rPr>
                <w:rFonts w:ascii="Arial" w:hAnsi="Arial"/>
                <w:b/>
                <w:color w:val="231F20"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>977</w:t>
            </w:r>
            <w:r>
              <w:rPr>
                <w:rFonts w:ascii="Arial" w:hAnsi="Arial"/>
                <w:b/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у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кореспонденції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з</w:t>
            </w:r>
            <w:r>
              <w:rPr>
                <w:color w:val="231F20"/>
                <w:spacing w:val="-1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8"/>
              </w:rPr>
              <w:t>162,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8"/>
              </w:rPr>
              <w:t>164,</w:t>
            </w:r>
            <w:r>
              <w:rPr>
                <w:rFonts w:ascii="Arial" w:hAnsi="Arial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w w:val="95"/>
                <w:sz w:val="18"/>
              </w:rPr>
              <w:t>166</w:t>
            </w:r>
            <w:r>
              <w:rPr>
                <w:rFonts w:ascii="Arial" w:hAnsi="Arial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(збільшеним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на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суму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95"/>
                <w:sz w:val="18"/>
              </w:rPr>
              <w:t>нарахованої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амортизації).</w:t>
            </w:r>
          </w:p>
          <w:p w:rsidR="00614845" w:rsidRDefault="00614845" w:rsidP="00030D2F">
            <w:pPr>
              <w:pStyle w:val="TableParagraph"/>
              <w:spacing w:before="1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А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вибуття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поточних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біологічних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15,</w:t>
            </w:r>
            <w:r>
              <w:rPr>
                <w:rFonts w:ascii="Arial" w:hAnsi="Arial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901,</w:t>
            </w:r>
          </w:p>
          <w:p w:rsidR="00614845" w:rsidRDefault="00614845" w:rsidP="00030D2F">
            <w:pPr>
              <w:pStyle w:val="TableParagraph"/>
              <w:spacing w:before="7" w:line="183" w:lineRule="exact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947,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99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і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213</w:t>
            </w:r>
          </w:p>
        </w:tc>
      </w:tr>
      <w:tr w:rsidR="00614845" w:rsidTr="00030D2F">
        <w:trPr>
          <w:trHeight w:val="688"/>
        </w:trPr>
        <w:tc>
          <w:tcPr>
            <w:tcW w:w="10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spacing w:before="21" w:line="247" w:lineRule="auto"/>
              <w:ind w:left="43" w:right="31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накопиче-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амор-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тизація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114"/>
                <w:sz w:val="18"/>
              </w:rPr>
              <w:t>7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before="21" w:line="247" w:lineRule="auto"/>
              <w:ind w:left="3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Фіксують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амортизацію,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нараховану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вибулі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довгострокові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біологічні</w:t>
            </w:r>
            <w:r>
              <w:rPr>
                <w:color w:val="231F20"/>
                <w:spacing w:val="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тиви,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обліковували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первинною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вартістю.</w:t>
            </w:r>
          </w:p>
          <w:p w:rsidR="00614845" w:rsidRDefault="00614845" w:rsidP="00030D2F">
            <w:pPr>
              <w:pStyle w:val="TableParagraph"/>
              <w:spacing w:before="1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Це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134</w:t>
            </w:r>
            <w:r>
              <w:rPr>
                <w:rFonts w:ascii="Arial" w:hAnsi="Arial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кореспонденції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162,</w:t>
            </w:r>
            <w:r>
              <w:rPr>
                <w:rFonts w:ascii="Arial" w:hAnsi="Arial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164,</w:t>
            </w:r>
            <w:r>
              <w:rPr>
                <w:rFonts w:ascii="Arial" w:hAnsi="Arial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166</w:t>
            </w:r>
          </w:p>
        </w:tc>
      </w:tr>
      <w:tr w:rsidR="00614845" w:rsidTr="00030D2F">
        <w:trPr>
          <w:trHeight w:val="436"/>
        </w:trPr>
        <w:tc>
          <w:tcPr>
            <w:tcW w:w="10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gridSpan w:val="2"/>
          </w:tcPr>
          <w:p w:rsidR="00614845" w:rsidRDefault="00614845" w:rsidP="00030D2F">
            <w:pPr>
              <w:pStyle w:val="TableParagraph"/>
              <w:spacing w:before="3"/>
              <w:ind w:left="63" w:right="54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нараховано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амор-</w:t>
            </w:r>
          </w:p>
          <w:p w:rsidR="00614845" w:rsidRDefault="00614845" w:rsidP="00030D2F">
            <w:pPr>
              <w:pStyle w:val="TableParagraph"/>
              <w:spacing w:before="7" w:line="197" w:lineRule="exact"/>
              <w:ind w:left="59" w:right="54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тизації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рік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19"/>
              </w:rPr>
            </w:pPr>
          </w:p>
          <w:p w:rsidR="00614845" w:rsidRDefault="00614845" w:rsidP="00030D2F">
            <w:pPr>
              <w:pStyle w:val="TableParagraph"/>
              <w:spacing w:line="197" w:lineRule="exact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114"/>
                <w:sz w:val="18"/>
              </w:rPr>
              <w:t>8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before="3"/>
              <w:ind w:left="3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Записують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суму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амортизації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довгострокових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біологічних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активів,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нарахо-</w:t>
            </w:r>
          </w:p>
          <w:p w:rsidR="00614845" w:rsidRDefault="00614845" w:rsidP="00030D2F">
            <w:pPr>
              <w:pStyle w:val="TableParagraph"/>
              <w:spacing w:before="7" w:line="197" w:lineRule="exact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вану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рік,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бухобліку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23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134</w:t>
            </w:r>
          </w:p>
        </w:tc>
      </w:tr>
      <w:tr w:rsidR="00614845" w:rsidTr="00030D2F">
        <w:trPr>
          <w:trHeight w:val="442"/>
        </w:trPr>
        <w:tc>
          <w:tcPr>
            <w:tcW w:w="10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gridSpan w:val="2"/>
          </w:tcPr>
          <w:p w:rsidR="00614845" w:rsidRDefault="00614845" w:rsidP="00030D2F">
            <w:pPr>
              <w:pStyle w:val="TableParagraph"/>
              <w:spacing w:line="216" w:lineRule="exact"/>
              <w:ind w:left="58" w:firstLine="6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втрати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змен-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шення</w:t>
            </w:r>
            <w:r>
              <w:rPr>
                <w:color w:val="231F20"/>
                <w:spacing w:val="1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корисності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614845" w:rsidRDefault="00614845" w:rsidP="00030D2F">
            <w:pPr>
              <w:pStyle w:val="TableParagraph"/>
              <w:spacing w:before="1" w:line="201" w:lineRule="exact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114"/>
                <w:sz w:val="18"/>
              </w:rPr>
              <w:t>9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line="216" w:lineRule="exact"/>
              <w:ind w:left="38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Фіксують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обороти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за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>972,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>977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і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3"/>
                <w:sz w:val="18"/>
              </w:rPr>
              <w:t>134</w:t>
            </w:r>
            <w:r>
              <w:rPr>
                <w:rFonts w:ascii="Arial" w:hAnsi="Arial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(при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зменшенні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корисності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дов-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гострокових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біологічних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активів,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що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обліковуються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за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первинною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8"/>
              </w:rPr>
              <w:t>вартістю)</w:t>
            </w:r>
          </w:p>
        </w:tc>
      </w:tr>
      <w:tr w:rsidR="00614845" w:rsidTr="00030D2F">
        <w:trPr>
          <w:trHeight w:val="443"/>
        </w:trPr>
        <w:tc>
          <w:tcPr>
            <w:tcW w:w="10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gridSpan w:val="2"/>
          </w:tcPr>
          <w:p w:rsidR="00614845" w:rsidRDefault="00614845" w:rsidP="00030D2F">
            <w:pPr>
              <w:pStyle w:val="TableParagraph"/>
              <w:spacing w:line="216" w:lineRule="exact"/>
              <w:ind w:left="90" w:right="28" w:hanging="3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вигоди від віднов-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лення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корисності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614845" w:rsidRDefault="00614845" w:rsidP="00030D2F">
            <w:pPr>
              <w:pStyle w:val="TableParagraph"/>
              <w:spacing w:line="201" w:lineRule="exact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line="216" w:lineRule="exact"/>
              <w:ind w:left="3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Відновлення</w:t>
            </w:r>
            <w:r>
              <w:rPr>
                <w:color w:val="231F20"/>
                <w:spacing w:val="3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корисності</w:t>
            </w:r>
            <w:r>
              <w:rPr>
                <w:color w:val="231F20"/>
                <w:spacing w:val="3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довгострокових</w:t>
            </w:r>
            <w:r>
              <w:rPr>
                <w:color w:val="231F20"/>
                <w:spacing w:val="3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біологічних</w:t>
            </w:r>
            <w:r>
              <w:rPr>
                <w:color w:val="231F20"/>
                <w:spacing w:val="3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активів</w:t>
            </w:r>
            <w:r>
              <w:rPr>
                <w:color w:val="231F20"/>
                <w:spacing w:val="3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відобража-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ють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134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746.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ці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потрапляють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цього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</w:p>
        </w:tc>
      </w:tr>
      <w:tr w:rsidR="00614845" w:rsidTr="00030D2F">
        <w:trPr>
          <w:trHeight w:val="408"/>
        </w:trPr>
        <w:tc>
          <w:tcPr>
            <w:tcW w:w="10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 w:val="restart"/>
          </w:tcPr>
          <w:p w:rsidR="00614845" w:rsidRDefault="00614845" w:rsidP="00030D2F">
            <w:pPr>
              <w:pStyle w:val="TableParagraph"/>
              <w:spacing w:before="91" w:line="247" w:lineRule="auto"/>
              <w:ind w:left="46" w:right="3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зали-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шок на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кінець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</w:t>
            </w: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spacing w:line="198" w:lineRule="exact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первісна</w:t>
            </w:r>
          </w:p>
          <w:p w:rsidR="00614845" w:rsidRDefault="00614845" w:rsidP="00030D2F">
            <w:pPr>
              <w:pStyle w:val="TableParagraph"/>
              <w:spacing w:before="7" w:line="18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вартість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spacing w:before="97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11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before="97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105"/>
                <w:sz w:val="18"/>
              </w:rPr>
              <w:t>Відображають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сальдо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31.12.20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р.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162,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164,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166,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213</w:t>
            </w:r>
          </w:p>
        </w:tc>
      </w:tr>
      <w:tr w:rsidR="00614845" w:rsidTr="00030D2F">
        <w:trPr>
          <w:trHeight w:val="624"/>
        </w:trPr>
        <w:tc>
          <w:tcPr>
            <w:tcW w:w="10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:rsidR="00614845" w:rsidRDefault="00614845" w:rsidP="00030D2F">
            <w:pPr>
              <w:pStyle w:val="TableParagraph"/>
              <w:spacing w:line="247" w:lineRule="auto"/>
              <w:ind w:left="49" w:right="38" w:hanging="1"/>
              <w:jc w:val="center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накопиче-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pacing w:val="-9"/>
                <w:w w:val="95"/>
                <w:sz w:val="18"/>
              </w:rPr>
              <w:t>на</w:t>
            </w:r>
            <w:r>
              <w:rPr>
                <w:color w:val="231F20"/>
                <w:spacing w:val="-16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8"/>
                <w:w w:val="95"/>
                <w:sz w:val="18"/>
              </w:rPr>
              <w:t>аморти-</w:t>
            </w:r>
          </w:p>
          <w:p w:rsidR="00614845" w:rsidRDefault="00614845" w:rsidP="00030D2F">
            <w:pPr>
              <w:pStyle w:val="TableParagraph"/>
              <w:spacing w:line="183" w:lineRule="exact"/>
              <w:ind w:left="31" w:right="3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зація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614845" w:rsidRDefault="00614845" w:rsidP="00030D2F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12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:rsidR="00614845" w:rsidRDefault="00614845" w:rsidP="00030D2F">
            <w:pPr>
              <w:pStyle w:val="TableParagraph"/>
              <w:ind w:left="38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Записують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сальдо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31.12.20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р.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134</w:t>
            </w:r>
          </w:p>
        </w:tc>
      </w:tr>
      <w:tr w:rsidR="00614845" w:rsidTr="00030D2F">
        <w:trPr>
          <w:trHeight w:val="1783"/>
        </w:trPr>
        <w:tc>
          <w:tcPr>
            <w:tcW w:w="1001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25" w:line="247" w:lineRule="auto"/>
              <w:ind w:left="102" w:right="9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Обліко-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вуються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спра-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ведливою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вартістю</w:t>
            </w:r>
          </w:p>
        </w:tc>
        <w:tc>
          <w:tcPr>
            <w:tcW w:w="1573" w:type="dxa"/>
            <w:gridSpan w:val="2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61" w:right="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залишок</w:t>
            </w:r>
          </w:p>
          <w:p w:rsidR="00614845" w:rsidRDefault="00614845" w:rsidP="00030D2F">
            <w:pPr>
              <w:pStyle w:val="TableParagraph"/>
              <w:spacing w:before="6"/>
              <w:ind w:left="61" w:right="5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початок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року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2"/>
              <w:rPr>
                <w:rFonts w:ascii="Arial"/>
                <w:b/>
                <w:sz w:val="28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13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before="28" w:line="247" w:lineRule="auto"/>
              <w:ind w:left="37" w:right="2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Фіксують вартість активів (сальдо на 31.12.19 р.), які обліковували за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справедливою вартістю за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 xml:space="preserve">Дт 161 </w:t>
            </w:r>
            <w:r>
              <w:rPr>
                <w:color w:val="231F20"/>
                <w:w w:val="95"/>
                <w:sz w:val="18"/>
              </w:rPr>
              <w:t>«Довгострокові біологічні активи рос-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линництва, які оцінені за справедливою вартістю»,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163 «</w:t>
            </w:r>
            <w:r>
              <w:rPr>
                <w:color w:val="231F20"/>
                <w:w w:val="95"/>
                <w:sz w:val="18"/>
              </w:rPr>
              <w:t>Довгострокові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біологічні активи тваринництва, які оцінені за справедливою вартістю»,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165 «</w:t>
            </w:r>
            <w:r>
              <w:rPr>
                <w:color w:val="231F20"/>
                <w:sz w:val="18"/>
              </w:rPr>
              <w:t>Незрілі довгострокові біологічні активи, які оцінюються за спра-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ведливою вартістю»,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211 «</w:t>
            </w:r>
            <w:r>
              <w:rPr>
                <w:color w:val="231F20"/>
                <w:w w:val="95"/>
                <w:sz w:val="18"/>
              </w:rPr>
              <w:t>Поточні біологічні активи рослинництва, які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оцінені за справедливою вартістю»,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212 «</w:t>
            </w:r>
            <w:r>
              <w:rPr>
                <w:color w:val="231F20"/>
                <w:w w:val="95"/>
                <w:sz w:val="18"/>
              </w:rPr>
              <w:t>Поточні біологічні активи тва-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ринництва,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оцінені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справедливою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вартістю»</w:t>
            </w:r>
          </w:p>
        </w:tc>
      </w:tr>
      <w:tr w:rsidR="00614845" w:rsidTr="00030D2F">
        <w:trPr>
          <w:trHeight w:val="436"/>
        </w:trPr>
        <w:tc>
          <w:tcPr>
            <w:tcW w:w="10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gridSpan w:val="2"/>
          </w:tcPr>
          <w:p w:rsidR="00614845" w:rsidRDefault="00614845" w:rsidP="00030D2F">
            <w:pPr>
              <w:pStyle w:val="TableParagraph"/>
              <w:spacing w:before="111"/>
              <w:ind w:left="146"/>
              <w:rPr>
                <w:sz w:val="18"/>
              </w:rPr>
            </w:pPr>
            <w:r>
              <w:rPr>
                <w:color w:val="231F20"/>
                <w:sz w:val="18"/>
              </w:rPr>
              <w:t>надійшло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рік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spacing w:before="111"/>
              <w:ind w:left="7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14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before="3"/>
              <w:ind w:left="37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105"/>
                <w:sz w:val="18"/>
              </w:rPr>
              <w:t>Вносять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річні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обороти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161,</w:t>
            </w:r>
            <w:r>
              <w:rPr>
                <w:rFonts w:ascii="Arial" w:hAnsi="Arial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163,</w:t>
            </w:r>
            <w:r>
              <w:rPr>
                <w:rFonts w:ascii="Arial" w:hAnsi="Arial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165</w:t>
            </w:r>
            <w:r>
              <w:rPr>
                <w:rFonts w:ascii="Arial" w:hAnsi="Arial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і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155,</w:t>
            </w:r>
            <w:r>
              <w:rPr>
                <w:rFonts w:ascii="Arial" w:hAnsi="Arial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162,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164,</w:t>
            </w:r>
            <w:r>
              <w:rPr>
                <w:rFonts w:ascii="Arial" w:hAnsi="Arial"/>
                <w:b/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18,</w:t>
            </w:r>
          </w:p>
          <w:p w:rsidR="00614845" w:rsidRDefault="00614845" w:rsidP="00030D2F">
            <w:pPr>
              <w:pStyle w:val="TableParagraph"/>
              <w:spacing w:before="7" w:line="197" w:lineRule="exact"/>
              <w:ind w:left="3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424,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46,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48,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також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211,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212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і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23,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46,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63,</w:t>
            </w:r>
            <w:r>
              <w:rPr>
                <w:rFonts w:ascii="Arial" w:hAnsi="Arial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71</w:t>
            </w:r>
          </w:p>
        </w:tc>
      </w:tr>
      <w:tr w:rsidR="00614845" w:rsidTr="00030D2F">
        <w:trPr>
          <w:trHeight w:val="698"/>
        </w:trPr>
        <w:tc>
          <w:tcPr>
            <w:tcW w:w="10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gridSpan w:val="2"/>
          </w:tcPr>
          <w:p w:rsidR="00614845" w:rsidRDefault="00614845" w:rsidP="00030D2F">
            <w:pPr>
              <w:pStyle w:val="TableParagraph"/>
              <w:spacing w:before="134" w:line="247" w:lineRule="auto"/>
              <w:ind w:left="549" w:right="59" w:hanging="352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зміни</w:t>
            </w:r>
            <w:r>
              <w:rPr>
                <w:color w:val="231F20"/>
                <w:spacing w:val="1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вартості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рік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15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before="26" w:line="247" w:lineRule="auto"/>
              <w:ind w:left="37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Показують алгебраїчну суму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оборотів за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161,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163,</w:t>
            </w:r>
            <w:r>
              <w:rPr>
                <w:rFonts w:ascii="Arial" w:hAnsi="Arial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165,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211,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212</w:t>
            </w:r>
            <w:r>
              <w:rPr>
                <w:rFonts w:ascii="Arial" w:hAnsi="Arial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кореспонденції з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710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940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 кореспонденції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161,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163,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165,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211,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212</w:t>
            </w:r>
          </w:p>
        </w:tc>
      </w:tr>
      <w:tr w:rsidR="00614845" w:rsidTr="00030D2F">
        <w:trPr>
          <w:trHeight w:val="261"/>
        </w:trPr>
        <w:tc>
          <w:tcPr>
            <w:tcW w:w="10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gridSpan w:val="2"/>
          </w:tcPr>
          <w:p w:rsidR="00614845" w:rsidRDefault="00614845" w:rsidP="00030D2F">
            <w:pPr>
              <w:pStyle w:val="TableParagraph"/>
              <w:spacing w:before="24"/>
              <w:ind w:left="249"/>
              <w:rPr>
                <w:sz w:val="18"/>
              </w:rPr>
            </w:pPr>
            <w:r>
              <w:rPr>
                <w:color w:val="231F20"/>
                <w:sz w:val="18"/>
              </w:rPr>
              <w:t>вибуло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рік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spacing w:before="24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16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before="24"/>
              <w:ind w:left="37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pacing w:val="-1"/>
                <w:w w:val="105"/>
                <w:sz w:val="18"/>
              </w:rPr>
              <w:t>Фіксують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обороти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8"/>
              </w:rPr>
              <w:t>за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8"/>
              </w:rPr>
              <w:t>901,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8"/>
              </w:rPr>
              <w:t>947,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8"/>
              </w:rPr>
              <w:t>976,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8"/>
              </w:rPr>
              <w:t>99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і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161,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163,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165,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211,</w:t>
            </w:r>
            <w:r>
              <w:rPr>
                <w:rFonts w:ascii="Arial" w:hAnsi="Arial"/>
                <w:b/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212</w:t>
            </w:r>
          </w:p>
        </w:tc>
      </w:tr>
      <w:tr w:rsidR="00614845" w:rsidTr="00030D2F">
        <w:trPr>
          <w:trHeight w:val="408"/>
        </w:trPr>
        <w:tc>
          <w:tcPr>
            <w:tcW w:w="1001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gridSpan w:val="2"/>
          </w:tcPr>
          <w:p w:rsidR="00614845" w:rsidRDefault="00614845" w:rsidP="00030D2F">
            <w:pPr>
              <w:pStyle w:val="TableParagraph"/>
              <w:spacing w:line="199" w:lineRule="exact"/>
              <w:ind w:left="311"/>
              <w:rPr>
                <w:sz w:val="18"/>
              </w:rPr>
            </w:pPr>
            <w:r>
              <w:rPr>
                <w:color w:val="231F20"/>
                <w:sz w:val="18"/>
              </w:rPr>
              <w:t>залишок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</w:p>
          <w:p w:rsidR="00614845" w:rsidRDefault="00614845" w:rsidP="00030D2F">
            <w:pPr>
              <w:pStyle w:val="TableParagraph"/>
              <w:spacing w:before="7" w:line="183" w:lineRule="exact"/>
              <w:ind w:left="321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кінець</w:t>
            </w:r>
            <w:r>
              <w:rPr>
                <w:color w:val="231F20"/>
                <w:spacing w:val="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року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spacing w:before="97"/>
              <w:ind w:left="6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17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before="97"/>
              <w:ind w:left="37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105"/>
                <w:sz w:val="18"/>
              </w:rPr>
              <w:t>Зазначають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сальдо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31.12.20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р.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161,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163,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165,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211,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8"/>
              </w:rPr>
              <w:t>212</w:t>
            </w:r>
          </w:p>
        </w:tc>
      </w:tr>
    </w:tbl>
    <w:p w:rsidR="00614845" w:rsidRDefault="00614845" w:rsidP="00614845">
      <w:pPr>
        <w:rPr>
          <w:rFonts w:ascii="Arial" w:hAnsi="Arial"/>
          <w:sz w:val="18"/>
        </w:rPr>
        <w:sectPr w:rsidR="00614845">
          <w:footerReference w:type="default" r:id="rId6"/>
          <w:pgSz w:w="11910" w:h="16840"/>
          <w:pgMar w:top="880" w:right="1140" w:bottom="1180" w:left="1200" w:header="0" w:footer="985" w:gutter="0"/>
          <w:cols w:space="720"/>
        </w:sectPr>
      </w:pPr>
    </w:p>
    <w:p w:rsidR="00614845" w:rsidRDefault="00614845" w:rsidP="00614845">
      <w:pPr>
        <w:spacing w:before="69"/>
        <w:ind w:left="1660" w:right="1831"/>
        <w:jc w:val="center"/>
        <w:rPr>
          <w:rFonts w:ascii="Arial" w:hAnsi="Arial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243840</wp:posOffset>
                </wp:positionV>
                <wp:extent cx="5832475" cy="1270"/>
                <wp:effectExtent l="8890" t="12065" r="6985" b="571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185"/>
                            <a:gd name="T2" fmla="+- 0 10488 1304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68E33" id="Полилиния 2" o:spid="_x0000_s1026" style="position:absolute;margin-left:65.2pt;margin-top:19.2pt;width:459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" path="m,l9184,e" filled="f" strokecolor="#231f20" strokeweight=".5pt">
                <v:path arrowok="t" o:connecttype="custom" o:connectlocs="0,0;5831840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/>
          <w:i/>
          <w:color w:val="231F20"/>
          <w:w w:val="90"/>
          <w:sz w:val="21"/>
        </w:rPr>
        <w:t>ТЕМА</w:t>
      </w:r>
      <w:r>
        <w:rPr>
          <w:rFonts w:ascii="Arial" w:hAnsi="Arial"/>
          <w:i/>
          <w:color w:val="231F20"/>
          <w:spacing w:val="11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6.</w:t>
      </w:r>
      <w:r>
        <w:rPr>
          <w:rFonts w:ascii="Arial" w:hAnsi="Arial"/>
          <w:i/>
          <w:color w:val="231F20"/>
          <w:spacing w:val="12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ПРИМІТКИ</w:t>
      </w:r>
      <w:r>
        <w:rPr>
          <w:rFonts w:ascii="Arial" w:hAnsi="Arial"/>
          <w:i/>
          <w:color w:val="231F20"/>
          <w:spacing w:val="12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ДО</w:t>
      </w:r>
      <w:r>
        <w:rPr>
          <w:rFonts w:ascii="Arial" w:hAnsi="Arial"/>
          <w:i/>
          <w:color w:val="231F20"/>
          <w:spacing w:val="12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РІЧНОЇ</w:t>
      </w:r>
      <w:r>
        <w:rPr>
          <w:rFonts w:ascii="Arial" w:hAnsi="Arial"/>
          <w:i/>
          <w:color w:val="231F20"/>
          <w:spacing w:val="12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ФІНАНСОВОЇ</w:t>
      </w:r>
      <w:r>
        <w:rPr>
          <w:rFonts w:ascii="Arial" w:hAnsi="Arial"/>
          <w:i/>
          <w:color w:val="231F20"/>
          <w:spacing w:val="12"/>
          <w:w w:val="90"/>
          <w:sz w:val="21"/>
        </w:rPr>
        <w:t xml:space="preserve"> </w:t>
      </w:r>
      <w:r>
        <w:rPr>
          <w:rFonts w:ascii="Arial" w:hAnsi="Arial"/>
          <w:i/>
          <w:color w:val="231F20"/>
          <w:w w:val="90"/>
          <w:sz w:val="21"/>
        </w:rPr>
        <w:t>ЗВІТНОСТІ</w:t>
      </w:r>
    </w:p>
    <w:p w:rsidR="00614845" w:rsidRDefault="00614845" w:rsidP="00614845">
      <w:pPr>
        <w:pStyle w:val="a3"/>
        <w:spacing w:before="3"/>
        <w:rPr>
          <w:rFonts w:ascii="Arial"/>
          <w:i/>
          <w:sz w:val="20"/>
        </w:rPr>
      </w:pPr>
    </w:p>
    <w:p w:rsidR="00614845" w:rsidRDefault="00614845" w:rsidP="00614845">
      <w:pPr>
        <w:spacing w:before="95" w:after="30"/>
        <w:ind w:left="33" w:right="275"/>
        <w:jc w:val="right"/>
        <w:rPr>
          <w:rFonts w:ascii="Arial" w:hAnsi="Arial"/>
          <w:i/>
        </w:rPr>
      </w:pPr>
      <w:r>
        <w:rPr>
          <w:rFonts w:ascii="Arial" w:hAnsi="Arial"/>
          <w:i/>
          <w:color w:val="231F20"/>
          <w:w w:val="95"/>
        </w:rPr>
        <w:t>Продовження</w:t>
      </w:r>
      <w:r>
        <w:rPr>
          <w:rFonts w:ascii="Arial" w:hAnsi="Arial"/>
          <w:i/>
          <w:color w:val="231F20"/>
          <w:spacing w:val="12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таблиці</w:t>
      </w:r>
      <w:r>
        <w:rPr>
          <w:rFonts w:ascii="Arial" w:hAnsi="Arial"/>
          <w:i/>
          <w:color w:val="231F20"/>
          <w:spacing w:val="13"/>
          <w:w w:val="95"/>
        </w:rPr>
        <w:t xml:space="preserve"> </w:t>
      </w:r>
      <w:r>
        <w:rPr>
          <w:rFonts w:ascii="Arial" w:hAnsi="Arial"/>
          <w:i/>
          <w:color w:val="231F20"/>
          <w:w w:val="95"/>
        </w:rPr>
        <w:t>6.14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610"/>
        <w:gridCol w:w="5991"/>
      </w:tblGrid>
      <w:tr w:rsidR="00614845" w:rsidTr="00030D2F">
        <w:trPr>
          <w:trHeight w:val="408"/>
        </w:trPr>
        <w:tc>
          <w:tcPr>
            <w:tcW w:w="2575" w:type="dxa"/>
          </w:tcPr>
          <w:p w:rsidR="00614845" w:rsidRDefault="00614845" w:rsidP="00030D2F">
            <w:pPr>
              <w:pStyle w:val="TableParagraph"/>
              <w:spacing w:before="97"/>
              <w:ind w:left="7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графи</w:t>
            </w:r>
          </w:p>
        </w:tc>
        <w:tc>
          <w:tcPr>
            <w:tcW w:w="610" w:type="dxa"/>
          </w:tcPr>
          <w:p w:rsidR="00614845" w:rsidRDefault="00614845" w:rsidP="00030D2F">
            <w:pPr>
              <w:pStyle w:val="TableParagraph"/>
              <w:spacing w:line="196" w:lineRule="exact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1"/>
                <w:sz w:val="18"/>
              </w:rPr>
              <w:t>№</w:t>
            </w:r>
          </w:p>
          <w:p w:rsidR="00614845" w:rsidRDefault="00614845" w:rsidP="00030D2F">
            <w:pPr>
              <w:pStyle w:val="TableParagraph"/>
              <w:spacing w:before="9" w:line="184" w:lineRule="exact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графи</w:t>
            </w:r>
          </w:p>
        </w:tc>
        <w:tc>
          <w:tcPr>
            <w:tcW w:w="5991" w:type="dxa"/>
          </w:tcPr>
          <w:p w:rsidR="00614845" w:rsidRDefault="00614845" w:rsidP="00030D2F">
            <w:pPr>
              <w:pStyle w:val="TableParagraph"/>
              <w:spacing w:before="97"/>
              <w:ind w:left="163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до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графи</w:t>
            </w:r>
          </w:p>
        </w:tc>
      </w:tr>
      <w:tr w:rsidR="00614845" w:rsidTr="00030D2F">
        <w:trPr>
          <w:trHeight w:val="1704"/>
        </w:trPr>
        <w:tc>
          <w:tcPr>
            <w:tcW w:w="9176" w:type="dxa"/>
            <w:gridSpan w:val="3"/>
          </w:tcPr>
          <w:p w:rsidR="00614845" w:rsidRDefault="00614845" w:rsidP="00030D2F">
            <w:pPr>
              <w:pStyle w:val="TableParagraph"/>
              <w:spacing w:line="198" w:lineRule="exact"/>
              <w:ind w:left="39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Під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таблицею,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розділі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XIV,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записують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також: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7" w:line="247" w:lineRule="auto"/>
              <w:ind w:right="28" w:firstLine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1431</w:t>
            </w:r>
            <w:r>
              <w:rPr>
                <w:rFonts w:ascii="Arial" w:hAnsi="Arial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підставі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даних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1430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вартість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біологічних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куплених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рахунок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ці-</w:t>
            </w:r>
            <w:r>
              <w:rPr>
                <w:color w:val="231F20"/>
                <w:spacing w:val="-5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льового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фінансування.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річні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16,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21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кореспонденції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48;</w:t>
            </w:r>
          </w:p>
          <w:p w:rsidR="00614845" w:rsidRDefault="00614845" w:rsidP="00030D2F">
            <w:pPr>
              <w:pStyle w:val="TableParagraph"/>
              <w:spacing w:before="1" w:line="247" w:lineRule="auto"/>
              <w:ind w:left="39" w:right="29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 рядку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 xml:space="preserve">1432 </w:t>
            </w:r>
            <w:r>
              <w:rPr>
                <w:color w:val="231F20"/>
                <w:w w:val="95"/>
                <w:sz w:val="18"/>
              </w:rPr>
              <w:t>на підставі даних рядка 1430 граф 6 і 16 залишкову вартість довгострокових біологічних активів,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первинну вартість поточних біологічних активів, а також справедливу вартість біологічних активів, утрачених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внаслідок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надзвичайних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подій;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spacing w:before="2"/>
              <w:ind w:left="187" w:hanging="14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1433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даними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1430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17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балансову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біологічних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щодо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існують</w:t>
            </w:r>
          </w:p>
          <w:p w:rsidR="00614845" w:rsidRDefault="00614845" w:rsidP="00030D2F">
            <w:pPr>
              <w:pStyle w:val="TableParagraph"/>
              <w:spacing w:before="7" w:line="184" w:lineRule="exact"/>
              <w:ind w:left="39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передбачені</w:t>
            </w:r>
            <w:r>
              <w:rPr>
                <w:color w:val="231F20"/>
                <w:spacing w:val="3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законодавством</w:t>
            </w:r>
            <w:r>
              <w:rPr>
                <w:color w:val="231F20"/>
                <w:spacing w:val="3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обмеження</w:t>
            </w:r>
            <w:r>
              <w:rPr>
                <w:color w:val="231F20"/>
                <w:spacing w:val="3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права</w:t>
            </w:r>
            <w:r>
              <w:rPr>
                <w:color w:val="231F20"/>
                <w:spacing w:val="3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власності.</w:t>
            </w:r>
          </w:p>
        </w:tc>
      </w:tr>
    </w:tbl>
    <w:p w:rsidR="00614845" w:rsidRDefault="00614845" w:rsidP="00614845">
      <w:pPr>
        <w:pStyle w:val="a3"/>
        <w:spacing w:before="1"/>
        <w:rPr>
          <w:rFonts w:ascii="Arial"/>
          <w:i/>
          <w:sz w:val="6"/>
        </w:rPr>
      </w:pPr>
    </w:p>
    <w:p w:rsidR="00614845" w:rsidRDefault="00614845" w:rsidP="00614845">
      <w:pPr>
        <w:rPr>
          <w:rFonts w:ascii="Arial"/>
          <w:sz w:val="6"/>
        </w:rPr>
        <w:sectPr w:rsidR="00614845">
          <w:pgSz w:w="11910" w:h="16840"/>
          <w:pgMar w:top="880" w:right="1140" w:bottom="1260" w:left="1200" w:header="0" w:footer="985" w:gutter="0"/>
          <w:cols w:space="720"/>
        </w:sectPr>
      </w:pPr>
    </w:p>
    <w:p w:rsidR="00614845" w:rsidRDefault="00614845" w:rsidP="00614845">
      <w:pPr>
        <w:spacing w:before="44"/>
        <w:ind w:left="387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[10–11].</w:t>
      </w:r>
    </w:p>
    <w:p w:rsidR="00614845" w:rsidRDefault="00614845" w:rsidP="00614845">
      <w:pPr>
        <w:pStyle w:val="a3"/>
        <w:spacing w:before="8"/>
        <w:rPr>
          <w:sz w:val="24"/>
        </w:rPr>
      </w:pPr>
      <w:r>
        <w:br w:type="column"/>
      </w:r>
    </w:p>
    <w:p w:rsidR="00614845" w:rsidRDefault="00614845" w:rsidP="00614845">
      <w:pPr>
        <w:spacing w:before="1"/>
        <w:ind w:left="387"/>
        <w:rPr>
          <w:rFonts w:ascii="Arial" w:hAnsi="Arial"/>
          <w:i/>
        </w:rPr>
      </w:pPr>
      <w:r>
        <w:rPr>
          <w:rFonts w:ascii="Arial" w:hAnsi="Arial"/>
          <w:i/>
          <w:color w:val="231F20"/>
        </w:rPr>
        <w:t>Таблиця</w:t>
      </w:r>
      <w:r>
        <w:rPr>
          <w:rFonts w:ascii="Arial" w:hAnsi="Arial"/>
          <w:i/>
          <w:color w:val="231F20"/>
          <w:spacing w:val="-14"/>
        </w:rPr>
        <w:t xml:space="preserve"> </w:t>
      </w:r>
      <w:r>
        <w:rPr>
          <w:rFonts w:ascii="Arial" w:hAnsi="Arial"/>
          <w:i/>
          <w:color w:val="231F20"/>
        </w:rPr>
        <w:t>6.15</w:t>
      </w:r>
    </w:p>
    <w:p w:rsidR="00614845" w:rsidRDefault="00614845" w:rsidP="00614845">
      <w:pPr>
        <w:rPr>
          <w:rFonts w:ascii="Arial" w:hAnsi="Arial"/>
        </w:rPr>
        <w:sectPr w:rsidR="00614845">
          <w:type w:val="continuous"/>
          <w:pgSz w:w="11910" w:h="16840"/>
          <w:pgMar w:top="1560" w:right="1140" w:bottom="280" w:left="1200" w:header="720" w:footer="720" w:gutter="0"/>
          <w:cols w:num="2" w:space="720" w:equalWidth="0">
            <w:col w:w="2104" w:space="5470"/>
            <w:col w:w="1996"/>
          </w:cols>
        </w:sectPr>
      </w:pPr>
    </w:p>
    <w:p w:rsidR="00614845" w:rsidRDefault="00614845" w:rsidP="00614845">
      <w:pPr>
        <w:pStyle w:val="4"/>
        <w:spacing w:before="9" w:after="21" w:line="249" w:lineRule="auto"/>
        <w:ind w:left="544" w:right="716"/>
        <w:jc w:val="center"/>
      </w:pPr>
      <w:r>
        <w:rPr>
          <w:color w:val="231F20"/>
          <w:w w:val="90"/>
        </w:rPr>
        <w:t>Методика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заповнення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розділу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XV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«Фінансові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результати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від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первісного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визнання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реалізації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сільськогосподарської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продукції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та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додаткових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біологічних</w:t>
      </w:r>
      <w:r>
        <w:rPr>
          <w:color w:val="231F20"/>
          <w:spacing w:val="25"/>
          <w:w w:val="90"/>
        </w:rPr>
        <w:t xml:space="preserve"> </w:t>
      </w:r>
      <w:r>
        <w:rPr>
          <w:color w:val="231F20"/>
          <w:w w:val="90"/>
        </w:rPr>
        <w:t>активів»</w:t>
      </w:r>
      <w:r>
        <w:rPr>
          <w:color w:val="231F20"/>
          <w:spacing w:val="-52"/>
          <w:w w:val="90"/>
        </w:rPr>
        <w:t xml:space="preserve"> </w:t>
      </w:r>
      <w:r>
        <w:rPr>
          <w:color w:val="231F20"/>
        </w:rPr>
        <w:t>приміток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річної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звітності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794"/>
        <w:gridCol w:w="652"/>
        <w:gridCol w:w="5834"/>
      </w:tblGrid>
      <w:tr w:rsidR="00614845" w:rsidTr="00030D2F">
        <w:trPr>
          <w:trHeight w:val="431"/>
        </w:trPr>
        <w:tc>
          <w:tcPr>
            <w:tcW w:w="2688" w:type="dxa"/>
            <w:gridSpan w:val="2"/>
          </w:tcPr>
          <w:p w:rsidR="00614845" w:rsidRDefault="00614845" w:rsidP="00030D2F">
            <w:pPr>
              <w:pStyle w:val="TableParagraph"/>
              <w:spacing w:before="108"/>
              <w:ind w:left="81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Назва</w:t>
            </w:r>
            <w:r>
              <w:rPr>
                <w:rFonts w:ascii="Arial" w:hAnsi="Arial"/>
                <w:b/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5"/>
                <w:sz w:val="18"/>
              </w:rPr>
              <w:t>графи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ind w:left="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1"/>
                <w:sz w:val="18"/>
              </w:rPr>
              <w:t>№</w:t>
            </w:r>
          </w:p>
          <w:p w:rsidR="00614845" w:rsidRDefault="00614845" w:rsidP="00030D2F">
            <w:pPr>
              <w:pStyle w:val="TableParagraph"/>
              <w:spacing w:before="9" w:line="195" w:lineRule="exact"/>
              <w:ind w:left="28" w:right="1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sz w:val="18"/>
              </w:rPr>
              <w:t>графи</w:t>
            </w:r>
          </w:p>
        </w:tc>
        <w:tc>
          <w:tcPr>
            <w:tcW w:w="5834" w:type="dxa"/>
          </w:tcPr>
          <w:p w:rsidR="00614845" w:rsidRDefault="00614845" w:rsidP="00030D2F">
            <w:pPr>
              <w:pStyle w:val="TableParagraph"/>
              <w:spacing w:before="108"/>
              <w:ind w:left="15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Пояснення</w:t>
            </w:r>
            <w:r>
              <w:rPr>
                <w:rFonts w:ascii="Arial" w:hAnsi="Arial"/>
                <w:b/>
                <w:color w:val="231F20"/>
                <w:spacing w:val="18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до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заповнення</w:t>
            </w:r>
            <w:r>
              <w:rPr>
                <w:rFonts w:ascii="Arial" w:hAnsi="Arial"/>
                <w:b/>
                <w:color w:val="231F20"/>
                <w:spacing w:val="19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90"/>
                <w:sz w:val="18"/>
              </w:rPr>
              <w:t>графи</w:t>
            </w:r>
          </w:p>
        </w:tc>
      </w:tr>
      <w:tr w:rsidR="00614845" w:rsidTr="00030D2F">
        <w:trPr>
          <w:trHeight w:val="658"/>
        </w:trPr>
        <w:tc>
          <w:tcPr>
            <w:tcW w:w="2688" w:type="dxa"/>
            <w:gridSpan w:val="2"/>
          </w:tcPr>
          <w:p w:rsidR="00614845" w:rsidRDefault="00614845" w:rsidP="00030D2F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:rsidR="00614845" w:rsidRDefault="00614845" w:rsidP="00030D2F">
            <w:pPr>
              <w:pStyle w:val="TableParagraph"/>
              <w:ind w:left="39"/>
              <w:rPr>
                <w:sz w:val="18"/>
              </w:rPr>
            </w:pPr>
            <w:r>
              <w:rPr>
                <w:color w:val="231F20"/>
                <w:sz w:val="18"/>
              </w:rPr>
              <w:t>Вартість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первісного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визнання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4"/>
                <w:sz w:val="18"/>
              </w:rPr>
              <w:t>3</w:t>
            </w:r>
          </w:p>
        </w:tc>
        <w:tc>
          <w:tcPr>
            <w:tcW w:w="5834" w:type="dxa"/>
          </w:tcPr>
          <w:p w:rsidR="00614845" w:rsidRDefault="00614845" w:rsidP="00030D2F">
            <w:pPr>
              <w:pStyle w:val="TableParagraph"/>
              <w:spacing w:line="216" w:lineRule="exact"/>
              <w:ind w:left="39" w:right="23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w w:val="95"/>
                <w:sz w:val="18"/>
              </w:rPr>
              <w:t>Приводять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інформацію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</w:t>
            </w:r>
            <w:r>
              <w:rPr>
                <w:color w:val="231F20"/>
                <w:spacing w:val="18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вартість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оприбуткованої</w:t>
            </w:r>
            <w:r>
              <w:rPr>
                <w:color w:val="231F20"/>
                <w:spacing w:val="1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сільгосппродукції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додаткових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біологічних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їх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видами,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тобто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21,</w:t>
            </w:r>
            <w:r>
              <w:rPr>
                <w:rFonts w:ascii="Arial" w:hAnsi="Arial"/>
                <w:b/>
                <w:color w:val="231F2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27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кореспонденції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23</w:t>
            </w:r>
          </w:p>
        </w:tc>
      </w:tr>
      <w:tr w:rsidR="00614845" w:rsidTr="00030D2F">
        <w:trPr>
          <w:trHeight w:val="2478"/>
        </w:trPr>
        <w:tc>
          <w:tcPr>
            <w:tcW w:w="2688" w:type="dxa"/>
            <w:gridSpan w:val="2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9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Витрати,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пов’язані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біологічни-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перетвореннями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:rsidR="00614845" w:rsidRDefault="00614845" w:rsidP="00030D2F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4"/>
                <w:sz w:val="18"/>
              </w:rPr>
              <w:t>4</w:t>
            </w:r>
          </w:p>
        </w:tc>
        <w:tc>
          <w:tcPr>
            <w:tcW w:w="5834" w:type="dxa"/>
          </w:tcPr>
          <w:p w:rsidR="00614845" w:rsidRDefault="00614845" w:rsidP="00030D2F">
            <w:pPr>
              <w:pStyle w:val="TableParagraph"/>
              <w:spacing w:before="51"/>
              <w:ind w:left="3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Зазначають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річний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21,</w:t>
            </w:r>
            <w:r>
              <w:rPr>
                <w:rFonts w:ascii="Arial" w:hAnsi="Arial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27</w:t>
            </w:r>
            <w:r>
              <w:rPr>
                <w:rFonts w:ascii="Arial" w:hAnsi="Arial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23.</w:t>
            </w:r>
          </w:p>
          <w:p w:rsidR="00614845" w:rsidRDefault="00614845" w:rsidP="00030D2F">
            <w:pPr>
              <w:pStyle w:val="TableParagraph"/>
              <w:spacing w:before="7"/>
              <w:ind w:left="3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він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має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бути: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8" w:line="247" w:lineRule="auto"/>
              <w:ind w:right="27" w:hanging="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зменшений на різницю між справедливою та фактичною собівар-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тістю активів, коли перша перевищує останню (її суму проводять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Дт 23 </w:t>
            </w:r>
            <w:r>
              <w:rPr>
                <w:color w:val="231F20"/>
                <w:sz w:val="18"/>
              </w:rPr>
              <w:t xml:space="preserve">і </w:t>
            </w:r>
            <w:r>
              <w:rPr>
                <w:rFonts w:ascii="Arial" w:hAnsi="Arial"/>
                <w:b/>
                <w:color w:val="231F20"/>
                <w:sz w:val="18"/>
              </w:rPr>
              <w:t>Кт 710 «</w:t>
            </w:r>
            <w:r>
              <w:rPr>
                <w:color w:val="231F20"/>
                <w:sz w:val="18"/>
              </w:rPr>
              <w:t>Дохід від первісного визнання та від зміни вартості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які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обліковуються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справедливою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вартістю»);</w:t>
            </w:r>
          </w:p>
          <w:p w:rsidR="00614845" w:rsidRDefault="00614845" w:rsidP="00614845">
            <w:pPr>
              <w:pStyle w:val="TableParagraph"/>
              <w:numPr>
                <w:ilvl w:val="0"/>
                <w:numId w:val="3"/>
              </w:numPr>
              <w:tabs>
                <w:tab w:val="left" w:pos="198"/>
              </w:tabs>
              <w:spacing w:before="3" w:line="247" w:lineRule="auto"/>
              <w:ind w:right="26" w:firstLine="0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color w:val="231F20"/>
                <w:sz w:val="18"/>
              </w:rPr>
              <w:t>збільшений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різницю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між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фактичною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собівартістю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справедли-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вою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вартістю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активів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тоді,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остання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нижча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першу.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Її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спи-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сують на витрати записом </w:t>
            </w:r>
            <w:r>
              <w:rPr>
                <w:rFonts w:ascii="Arial" w:hAnsi="Arial"/>
                <w:b/>
                <w:color w:val="231F20"/>
                <w:sz w:val="18"/>
              </w:rPr>
              <w:t>Дт 940 «</w:t>
            </w:r>
            <w:r>
              <w:rPr>
                <w:color w:val="231F20"/>
                <w:sz w:val="18"/>
              </w:rPr>
              <w:t>Витрати від первісного визнання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 від зміни вартості активів, які обліковуються за справедливою вар-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тістю»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23</w:t>
            </w:r>
          </w:p>
        </w:tc>
      </w:tr>
      <w:tr w:rsidR="00614845" w:rsidTr="00030D2F">
        <w:trPr>
          <w:trHeight w:val="886"/>
        </w:trPr>
        <w:tc>
          <w:tcPr>
            <w:tcW w:w="1894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39" w:right="143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Результат від первіс-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визнання</w:t>
            </w:r>
          </w:p>
        </w:tc>
        <w:tc>
          <w:tcPr>
            <w:tcW w:w="794" w:type="dxa"/>
          </w:tcPr>
          <w:p w:rsidR="00614845" w:rsidRDefault="00614845" w:rsidP="00030D2F"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 w:rsidR="00614845" w:rsidRDefault="00614845" w:rsidP="00030D2F">
            <w:pPr>
              <w:pStyle w:val="TableParagraph"/>
              <w:ind w:left="70" w:right="6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дохід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 w:rsidR="00614845" w:rsidRDefault="00614845" w:rsidP="00030D2F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4"/>
                <w:sz w:val="18"/>
              </w:rPr>
              <w:t>5</w:t>
            </w:r>
          </w:p>
        </w:tc>
        <w:tc>
          <w:tcPr>
            <w:tcW w:w="5834" w:type="dxa"/>
          </w:tcPr>
          <w:p w:rsidR="00614845" w:rsidRDefault="00614845" w:rsidP="00030D2F">
            <w:pPr>
              <w:pStyle w:val="TableParagraph"/>
              <w:spacing w:before="10" w:line="210" w:lineRule="atLeast"/>
              <w:ind w:left="39" w:right="2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Показують оборот за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Дт 23 </w:t>
            </w:r>
            <w:r>
              <w:rPr>
                <w:color w:val="231F20"/>
                <w:sz w:val="18"/>
              </w:rPr>
              <w:t xml:space="preserve">і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Кт 710 </w:t>
            </w:r>
            <w:r>
              <w:rPr>
                <w:color w:val="231F20"/>
                <w:sz w:val="18"/>
              </w:rPr>
              <w:t>при первинному визнанні сіль-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госппродукції й додаткових біологічних активів. Отже, це різниця між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даними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Підсумкове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значення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цієї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1540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буде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відповідати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показнику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 2122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 форми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№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</w:p>
        </w:tc>
      </w:tr>
      <w:tr w:rsidR="00614845" w:rsidTr="00030D2F">
        <w:trPr>
          <w:trHeight w:val="1113"/>
        </w:trPr>
        <w:tc>
          <w:tcPr>
            <w:tcW w:w="189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614845" w:rsidRDefault="00614845" w:rsidP="00030D2F">
            <w:pPr>
              <w:pStyle w:val="TableParagraph"/>
              <w:ind w:left="46" w:right="3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витрати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:rsidR="00614845" w:rsidRDefault="00614845" w:rsidP="00030D2F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4"/>
                <w:sz w:val="18"/>
              </w:rPr>
              <w:t>6</w:t>
            </w:r>
          </w:p>
        </w:tc>
        <w:tc>
          <w:tcPr>
            <w:tcW w:w="5834" w:type="dxa"/>
          </w:tcPr>
          <w:p w:rsidR="00614845" w:rsidRDefault="00614845" w:rsidP="00030D2F">
            <w:pPr>
              <w:pStyle w:val="TableParagraph"/>
              <w:spacing w:before="17" w:line="247" w:lineRule="auto"/>
              <w:ind w:left="39" w:right="2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Відображають оборот за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Дт 940 </w:t>
            </w:r>
            <w:r>
              <w:rPr>
                <w:color w:val="231F20"/>
                <w:sz w:val="18"/>
              </w:rPr>
              <w:t xml:space="preserve">і </w:t>
            </w:r>
            <w:r>
              <w:rPr>
                <w:rFonts w:ascii="Arial" w:hAnsi="Arial"/>
                <w:b/>
                <w:color w:val="231F20"/>
                <w:sz w:val="18"/>
              </w:rPr>
              <w:t xml:space="preserve">Кт 23 </w:t>
            </w:r>
            <w:r>
              <w:rPr>
                <w:color w:val="231F20"/>
                <w:sz w:val="18"/>
              </w:rPr>
              <w:t>при первинному ви знанні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сільгосппродукції й додаткових біологічних активів. Для перевірки по-</w:t>
            </w:r>
            <w:r>
              <w:rPr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казника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цієї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його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порівнюють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різницею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між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даними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</w:p>
          <w:p w:rsidR="00614845" w:rsidRDefault="00614845" w:rsidP="00030D2F">
            <w:pPr>
              <w:pStyle w:val="TableParagraph"/>
              <w:spacing w:before="2"/>
              <w:ind w:left="3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4. Результат цієї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 з рядка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1540 дорівнює показнику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рядка 2182</w:t>
            </w:r>
          </w:p>
          <w:p w:rsidR="00614845" w:rsidRDefault="00614845" w:rsidP="00030D2F">
            <w:pPr>
              <w:pStyle w:val="TableParagraph"/>
              <w:spacing w:before="7"/>
              <w:ind w:left="39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графи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форми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№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</w:t>
            </w:r>
          </w:p>
        </w:tc>
      </w:tr>
      <w:tr w:rsidR="00614845" w:rsidTr="00030D2F">
        <w:trPr>
          <w:trHeight w:val="431"/>
        </w:trPr>
        <w:tc>
          <w:tcPr>
            <w:tcW w:w="2688" w:type="dxa"/>
            <w:gridSpan w:val="2"/>
          </w:tcPr>
          <w:p w:rsidR="00614845" w:rsidRDefault="00614845" w:rsidP="00030D2F">
            <w:pPr>
              <w:pStyle w:val="TableParagraph"/>
              <w:spacing w:before="108"/>
              <w:ind w:left="1053" w:right="104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Уцінка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spacing w:before="10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4"/>
                <w:sz w:val="18"/>
              </w:rPr>
              <w:t>7</w:t>
            </w:r>
          </w:p>
        </w:tc>
        <w:tc>
          <w:tcPr>
            <w:tcW w:w="5834" w:type="dxa"/>
          </w:tcPr>
          <w:p w:rsidR="00614845" w:rsidRDefault="00614845" w:rsidP="00030D2F">
            <w:pPr>
              <w:pStyle w:val="TableParagraph"/>
              <w:ind w:left="3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Фіксують річний оборот за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946,</w:t>
            </w:r>
            <w:r>
              <w:rPr>
                <w:rFonts w:ascii="Arial" w:hAnsi="Arial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21,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27,</w:t>
            </w:r>
            <w:r>
              <w:rPr>
                <w:rFonts w:ascii="Arial" w:hAnsi="Arial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пов’язаний</w:t>
            </w:r>
          </w:p>
          <w:p w:rsidR="00614845" w:rsidRDefault="00614845" w:rsidP="00030D2F">
            <w:pPr>
              <w:pStyle w:val="TableParagraph"/>
              <w:spacing w:before="7" w:line="195" w:lineRule="exact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уцінкою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сільгосппродукції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й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додаткових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біологічних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активів</w:t>
            </w:r>
          </w:p>
        </w:tc>
      </w:tr>
      <w:tr w:rsidR="00614845" w:rsidTr="00030D2F">
        <w:trPr>
          <w:trHeight w:val="431"/>
        </w:trPr>
        <w:tc>
          <w:tcPr>
            <w:tcW w:w="2688" w:type="dxa"/>
            <w:gridSpan w:val="2"/>
          </w:tcPr>
          <w:p w:rsidR="00614845" w:rsidRDefault="00614845" w:rsidP="00030D2F">
            <w:pPr>
              <w:pStyle w:val="TableParagraph"/>
              <w:spacing w:before="108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Виручка</w:t>
            </w:r>
            <w:r>
              <w:rPr>
                <w:color w:val="231F20"/>
                <w:spacing w:val="10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</w:t>
            </w:r>
            <w:r>
              <w:rPr>
                <w:color w:val="231F20"/>
                <w:spacing w:val="1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реалізації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spacing w:before="108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114"/>
                <w:sz w:val="18"/>
              </w:rPr>
              <w:t>8</w:t>
            </w:r>
          </w:p>
        </w:tc>
        <w:tc>
          <w:tcPr>
            <w:tcW w:w="5834" w:type="dxa"/>
          </w:tcPr>
          <w:p w:rsidR="00614845" w:rsidRDefault="00614845" w:rsidP="00030D2F">
            <w:pPr>
              <w:pStyle w:val="TableParagraph"/>
              <w:ind w:left="39"/>
              <w:rPr>
                <w:sz w:val="18"/>
              </w:rPr>
            </w:pPr>
            <w:r>
              <w:rPr>
                <w:color w:val="231F20"/>
                <w:sz w:val="18"/>
              </w:rPr>
              <w:t>Записують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суму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річного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обороту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36,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701</w:t>
            </w:r>
            <w:r>
              <w:rPr>
                <w:rFonts w:ascii="Arial" w:hAnsi="Arial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(без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ПДВ),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пов’яза-</w:t>
            </w:r>
          </w:p>
          <w:p w:rsidR="00614845" w:rsidRDefault="00614845" w:rsidP="00030D2F">
            <w:pPr>
              <w:pStyle w:val="TableParagraph"/>
              <w:spacing w:before="7" w:line="195" w:lineRule="exact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ного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продажем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сільгосппродукції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й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додаткових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біологічних</w:t>
            </w:r>
            <w:r>
              <w:rPr>
                <w:color w:val="231F20"/>
                <w:spacing w:val="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активів</w:t>
            </w:r>
          </w:p>
        </w:tc>
      </w:tr>
      <w:tr w:rsidR="00614845" w:rsidTr="00030D2F">
        <w:trPr>
          <w:trHeight w:val="431"/>
        </w:trPr>
        <w:tc>
          <w:tcPr>
            <w:tcW w:w="2688" w:type="dxa"/>
            <w:gridSpan w:val="2"/>
          </w:tcPr>
          <w:p w:rsidR="00614845" w:rsidRDefault="00614845" w:rsidP="00030D2F">
            <w:pPr>
              <w:pStyle w:val="TableParagraph"/>
              <w:spacing w:before="108"/>
              <w:ind w:left="3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Собівартість</w:t>
            </w:r>
            <w:r>
              <w:rPr>
                <w:color w:val="231F20"/>
                <w:spacing w:val="21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реалізації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spacing w:before="108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114"/>
                <w:sz w:val="18"/>
              </w:rPr>
              <w:t>9</w:t>
            </w:r>
          </w:p>
        </w:tc>
        <w:tc>
          <w:tcPr>
            <w:tcW w:w="5834" w:type="dxa"/>
          </w:tcPr>
          <w:p w:rsidR="00614845" w:rsidRDefault="00614845" w:rsidP="00030D2F">
            <w:pPr>
              <w:pStyle w:val="TableParagraph"/>
              <w:ind w:left="38"/>
              <w:rPr>
                <w:sz w:val="18"/>
              </w:rPr>
            </w:pP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обороти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Дт</w:t>
            </w:r>
            <w:r>
              <w:rPr>
                <w:rFonts w:ascii="Arial" w:hAnsi="Arial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901</w:t>
            </w:r>
            <w:r>
              <w:rPr>
                <w:rFonts w:ascii="Arial" w:hAnsi="Arial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Кт</w:t>
            </w:r>
            <w:r>
              <w:rPr>
                <w:rFonts w:ascii="Arial" w:hAnsi="Arial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21,</w:t>
            </w:r>
            <w:r>
              <w:rPr>
                <w:rFonts w:ascii="Arial" w:hAnsi="Arial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8"/>
              </w:rPr>
              <w:t>27,</w:t>
            </w:r>
            <w:r>
              <w:rPr>
                <w:rFonts w:ascii="Arial" w:hAnsi="Arial"/>
                <w:b/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пов’язані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продажем</w:t>
            </w:r>
          </w:p>
          <w:p w:rsidR="00614845" w:rsidRDefault="00614845" w:rsidP="00030D2F">
            <w:pPr>
              <w:pStyle w:val="TableParagraph"/>
              <w:spacing w:before="7" w:line="195" w:lineRule="exact"/>
              <w:ind w:left="3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сільгосппродукції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та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додаткових</w:t>
            </w:r>
            <w:r>
              <w:rPr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біологічних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активів</w:t>
            </w:r>
          </w:p>
        </w:tc>
      </w:tr>
      <w:tr w:rsidR="00614845" w:rsidTr="00030D2F">
        <w:trPr>
          <w:trHeight w:val="431"/>
        </w:trPr>
        <w:tc>
          <w:tcPr>
            <w:tcW w:w="1894" w:type="dxa"/>
            <w:vMerge w:val="restart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614845" w:rsidRDefault="00614845" w:rsidP="00030D2F">
            <w:pPr>
              <w:pStyle w:val="TableParagraph"/>
              <w:spacing w:line="247" w:lineRule="auto"/>
              <w:ind w:left="50" w:right="40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Фінансовий</w:t>
            </w:r>
            <w:r>
              <w:rPr>
                <w:color w:val="231F20"/>
                <w:spacing w:val="23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результат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(прибуток</w:t>
            </w:r>
          </w:p>
          <w:p w:rsidR="00614845" w:rsidRDefault="00614845" w:rsidP="00030D2F">
            <w:pPr>
              <w:pStyle w:val="TableParagraph"/>
              <w:spacing w:before="2"/>
              <w:ind w:left="48" w:right="40"/>
              <w:jc w:val="center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+,</w:t>
            </w:r>
            <w:r>
              <w:rPr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збиток)</w:t>
            </w:r>
            <w:r>
              <w:rPr>
                <w:color w:val="231F20"/>
                <w:spacing w:val="6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від:</w:t>
            </w:r>
          </w:p>
        </w:tc>
        <w:tc>
          <w:tcPr>
            <w:tcW w:w="794" w:type="dxa"/>
          </w:tcPr>
          <w:p w:rsidR="00614845" w:rsidRDefault="00614845" w:rsidP="00030D2F">
            <w:pPr>
              <w:pStyle w:val="TableParagraph"/>
              <w:ind w:left="34" w:right="2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реаліза-</w:t>
            </w:r>
          </w:p>
          <w:p w:rsidR="00614845" w:rsidRDefault="00614845" w:rsidP="00030D2F">
            <w:pPr>
              <w:pStyle w:val="TableParagraph"/>
              <w:spacing w:before="7" w:line="195" w:lineRule="exact"/>
              <w:ind w:left="69" w:right="61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ції*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spacing w:before="108"/>
              <w:ind w:left="27" w:right="1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10</w:t>
            </w:r>
          </w:p>
        </w:tc>
        <w:tc>
          <w:tcPr>
            <w:tcW w:w="5834" w:type="dxa"/>
          </w:tcPr>
          <w:p w:rsidR="00614845" w:rsidRDefault="00614845" w:rsidP="00030D2F">
            <w:pPr>
              <w:pStyle w:val="TableParagraph"/>
              <w:spacing w:before="108"/>
              <w:ind w:left="38"/>
              <w:rPr>
                <w:sz w:val="18"/>
              </w:rPr>
            </w:pPr>
            <w:r>
              <w:rPr>
                <w:color w:val="231F20"/>
                <w:sz w:val="18"/>
              </w:rPr>
              <w:t>Сюди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записують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різницю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між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відповідними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показниками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</w:t>
            </w:r>
          </w:p>
        </w:tc>
      </w:tr>
      <w:tr w:rsidR="00614845" w:rsidTr="00030D2F">
        <w:trPr>
          <w:trHeight w:val="1289"/>
        </w:trPr>
        <w:tc>
          <w:tcPr>
            <w:tcW w:w="1894" w:type="dxa"/>
            <w:vMerge/>
            <w:tcBorders>
              <w:top w:val="nil"/>
            </w:tcBorders>
          </w:tcPr>
          <w:p w:rsidR="00614845" w:rsidRDefault="00614845" w:rsidP="00030D2F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</w:tcPr>
          <w:p w:rsidR="00614845" w:rsidRDefault="00614845" w:rsidP="00030D2F">
            <w:pPr>
              <w:pStyle w:val="TableParagraph"/>
              <w:spacing w:line="247" w:lineRule="auto"/>
              <w:ind w:left="74" w:right="6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первіс-</w:t>
            </w:r>
            <w:r>
              <w:rPr>
                <w:color w:val="231F20"/>
                <w:spacing w:val="-5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ного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визнан-</w:t>
            </w:r>
            <w:r>
              <w:rPr>
                <w:color w:val="231F20"/>
                <w:spacing w:val="-49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 та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реаліза-</w:t>
            </w:r>
          </w:p>
          <w:p w:rsidR="00614845" w:rsidRDefault="00614845" w:rsidP="00030D2F">
            <w:pPr>
              <w:pStyle w:val="TableParagraph"/>
              <w:spacing w:before="1" w:line="192" w:lineRule="exact"/>
              <w:ind w:left="69" w:right="61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ції*</w:t>
            </w:r>
          </w:p>
        </w:tc>
        <w:tc>
          <w:tcPr>
            <w:tcW w:w="652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614845" w:rsidRDefault="00614845" w:rsidP="00030D2F">
            <w:pPr>
              <w:pStyle w:val="TableParagraph"/>
              <w:ind w:left="27" w:right="19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11</w:t>
            </w:r>
          </w:p>
        </w:tc>
        <w:tc>
          <w:tcPr>
            <w:tcW w:w="5834" w:type="dxa"/>
          </w:tcPr>
          <w:p w:rsidR="00614845" w:rsidRDefault="00614845" w:rsidP="00030D2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614845" w:rsidRDefault="00614845" w:rsidP="00030D2F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:rsidR="00614845" w:rsidRDefault="00614845" w:rsidP="00030D2F">
            <w:pPr>
              <w:pStyle w:val="TableParagraph"/>
              <w:ind w:left="38"/>
              <w:rPr>
                <w:sz w:val="18"/>
              </w:rPr>
            </w:pPr>
            <w:r>
              <w:rPr>
                <w:color w:val="231F20"/>
                <w:sz w:val="18"/>
              </w:rPr>
              <w:t>Тут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відображають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різницю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між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відповідними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показниками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і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</w:p>
        </w:tc>
      </w:tr>
      <w:tr w:rsidR="00614845" w:rsidTr="00030D2F">
        <w:trPr>
          <w:trHeight w:val="528"/>
        </w:trPr>
        <w:tc>
          <w:tcPr>
            <w:tcW w:w="9174" w:type="dxa"/>
            <w:gridSpan w:val="4"/>
          </w:tcPr>
          <w:p w:rsidR="00614845" w:rsidRDefault="00614845" w:rsidP="00030D2F">
            <w:pPr>
              <w:pStyle w:val="TableParagraph"/>
              <w:spacing w:before="49" w:line="249" w:lineRule="auto"/>
              <w:ind w:left="38" w:right="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color w:val="231F20"/>
                <w:w w:val="90"/>
                <w:sz w:val="18"/>
              </w:rPr>
              <w:t>*Зверніть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увагу: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тут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відображають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фінансовий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результат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від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реалізації,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а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також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від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первинного</w:t>
            </w:r>
            <w:r>
              <w:rPr>
                <w:rFonts w:ascii="Arial" w:hAnsi="Arial"/>
                <w:i/>
                <w:color w:val="231F20"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визнання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та</w:t>
            </w:r>
            <w:r>
              <w:rPr>
                <w:rFonts w:ascii="Arial" w:hAnsi="Arial"/>
                <w:i/>
                <w:color w:val="231F20"/>
                <w:spacing w:val="13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0"/>
                <w:sz w:val="18"/>
              </w:rPr>
              <w:t>ре-</w:t>
            </w:r>
            <w:r>
              <w:rPr>
                <w:rFonts w:ascii="Arial" w:hAnsi="Arial"/>
                <w:i/>
                <w:color w:val="231F20"/>
                <w:spacing w:val="-42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алізації</w:t>
            </w:r>
            <w:r>
              <w:rPr>
                <w:rFonts w:ascii="Arial" w:hAnsi="Arial"/>
                <w:i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не</w:t>
            </w:r>
            <w:r>
              <w:rPr>
                <w:rFonts w:ascii="Arial" w:hAnsi="Arial"/>
                <w:i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всієї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продукції</w:t>
            </w:r>
            <w:r>
              <w:rPr>
                <w:rFonts w:ascii="Arial" w:hAnsi="Arial"/>
                <w:i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й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біологічних</w:t>
            </w:r>
            <w:r>
              <w:rPr>
                <w:rFonts w:ascii="Arial" w:hAnsi="Arial"/>
                <w:i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активів,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а</w:t>
            </w:r>
            <w:r>
              <w:rPr>
                <w:rFonts w:ascii="Arial" w:hAnsi="Arial"/>
                <w:i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лише</w:t>
            </w:r>
            <w:r>
              <w:rPr>
                <w:rFonts w:ascii="Arial" w:hAnsi="Arial"/>
                <w:i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оприбуткованих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із</w:t>
            </w:r>
            <w:r>
              <w:rPr>
                <w:rFonts w:ascii="Arial" w:hAnsi="Arial"/>
                <w:i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сільгоспвиробництва</w:t>
            </w:r>
            <w:r>
              <w:rPr>
                <w:rFonts w:ascii="Arial" w:hAnsi="Arial"/>
                <w:i/>
                <w:color w:val="231F20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впродовж</w:t>
            </w:r>
            <w:r>
              <w:rPr>
                <w:rFonts w:ascii="Arial" w:hAnsi="Arial"/>
                <w:i/>
                <w:color w:val="231F20"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231F20"/>
                <w:w w:val="95"/>
                <w:sz w:val="18"/>
              </w:rPr>
              <w:t>року.</w:t>
            </w:r>
          </w:p>
        </w:tc>
      </w:tr>
    </w:tbl>
    <w:p w:rsidR="00614845" w:rsidRDefault="00614845" w:rsidP="00614845">
      <w:pPr>
        <w:spacing w:before="114"/>
        <w:ind w:left="387"/>
        <w:rPr>
          <w:sz w:val="20"/>
        </w:rPr>
      </w:pPr>
      <w:r>
        <w:rPr>
          <w:color w:val="231F20"/>
          <w:sz w:val="20"/>
        </w:rPr>
        <w:t>Джерело: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[10–11].</w:t>
      </w:r>
    </w:p>
    <w:p w:rsidR="00614845" w:rsidRDefault="00614845" w:rsidP="00614845">
      <w:pPr>
        <w:rPr>
          <w:sz w:val="20"/>
        </w:rPr>
        <w:sectPr w:rsidR="00614845">
          <w:type w:val="continuous"/>
          <w:pgSz w:w="11910" w:h="16840"/>
          <w:pgMar w:top="1560" w:right="1140" w:bottom="280" w:left="1200" w:header="720" w:footer="720" w:gutter="0"/>
          <w:cols w:space="720"/>
        </w:sectPr>
      </w:pPr>
    </w:p>
    <w:p w:rsidR="00614845" w:rsidRDefault="00614845" w:rsidP="00614845">
      <w:pPr>
        <w:tabs>
          <w:tab w:val="left" w:pos="5230"/>
        </w:tabs>
        <w:spacing w:before="35"/>
        <w:ind w:left="217"/>
        <w:rPr>
          <w:rFonts w:ascii="Comic Sans MS" w:hAnsi="Comic Sans MS"/>
          <w:i/>
          <w:sz w:val="21"/>
        </w:rPr>
      </w:pPr>
      <w:r>
        <w:rPr>
          <w:noProof/>
          <w:lang w:eastAsia="uk-UA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244475</wp:posOffset>
                </wp:positionV>
                <wp:extent cx="5832475" cy="1270"/>
                <wp:effectExtent l="13970" t="12700" r="11430" b="50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9185"/>
                            <a:gd name="T2" fmla="+- 0 10602 1417"/>
                            <a:gd name="T3" fmla="*/ T2 w 91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5">
                              <a:moveTo>
                                <a:pt x="0" y="0"/>
                              </a:moveTo>
                              <a:lnTo>
                                <a:pt x="918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5D8D4" id="Полилиния 1" o:spid="_x0000_s1026" style="position:absolute;margin-left:70.85pt;margin-top:19.25pt;width:459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" path="m,l9185,e" filled="f" strokecolor="#231f20" strokeweight=".5pt">
                <v:path arrowok="t" o:connecttype="custom" o:connectlocs="0,0;5832475,0" o:connectangles="0,0"/>
                <w10:wrap type="topAndBottom" anchorx="page"/>
              </v:shape>
            </w:pict>
          </mc:Fallback>
        </mc:AlternateContent>
      </w:r>
    </w:p>
    <w:p w:rsidR="00614845" w:rsidRDefault="00614845" w:rsidP="00614845">
      <w:pPr>
        <w:pStyle w:val="a3"/>
        <w:spacing w:before="10"/>
        <w:rPr>
          <w:rFonts w:ascii="Comic Sans MS"/>
          <w:i/>
          <w:sz w:val="16"/>
        </w:rPr>
      </w:pPr>
    </w:p>
    <w:p w:rsidR="00614845" w:rsidRDefault="00614845" w:rsidP="00614845">
      <w:pPr>
        <w:pStyle w:val="a3"/>
        <w:spacing w:before="95" w:line="247" w:lineRule="auto"/>
        <w:ind w:left="217" w:right="161" w:firstLine="283"/>
        <w:jc w:val="both"/>
      </w:pPr>
      <w:r>
        <w:rPr>
          <w:color w:val="231F20"/>
          <w:w w:val="95"/>
        </w:rPr>
        <w:t>Підприємства, для яких обов’язковість оприлюднення річної фінансової звітності не пе-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редбачена законодавством, крім інформації, зазначеної у формі № 5, наводять інформа-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цію,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розкриття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якої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передбачено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положеннями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(стандартами)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бухгалтерського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обліку:</w:t>
      </w:r>
    </w:p>
    <w:p w:rsidR="00614845" w:rsidRDefault="00614845" w:rsidP="00614845">
      <w:pPr>
        <w:pStyle w:val="a7"/>
        <w:numPr>
          <w:ilvl w:val="0"/>
          <w:numId w:val="2"/>
        </w:numPr>
        <w:tabs>
          <w:tab w:val="left" w:pos="668"/>
        </w:tabs>
        <w:spacing w:line="252" w:lineRule="exact"/>
        <w:ind w:hanging="168"/>
      </w:pPr>
      <w:r>
        <w:rPr>
          <w:color w:val="231F20"/>
          <w:w w:val="95"/>
        </w:rPr>
        <w:t>1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«Загальні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вимоги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звітності»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пункт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6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розділу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IV;</w:t>
      </w:r>
    </w:p>
    <w:p w:rsidR="00614845" w:rsidRDefault="00614845" w:rsidP="00614845">
      <w:pPr>
        <w:pStyle w:val="a7"/>
        <w:numPr>
          <w:ilvl w:val="0"/>
          <w:numId w:val="2"/>
        </w:numPr>
        <w:tabs>
          <w:tab w:val="left" w:pos="668"/>
        </w:tabs>
        <w:spacing w:before="7"/>
        <w:ind w:hanging="168"/>
      </w:pPr>
      <w:r>
        <w:rPr>
          <w:color w:val="231F20"/>
        </w:rPr>
        <w:t>6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«Виправлення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помилок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фінансових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звітах»</w:t>
      </w:r>
      <w:r>
        <w:rPr>
          <w:color w:val="231F20"/>
          <w:spacing w:val="-11"/>
        </w:rPr>
        <w:t xml:space="preserve"> </w:t>
      </w:r>
      <w:r>
        <w:rPr>
          <w:color w:val="231F20"/>
          <w:w w:val="105"/>
        </w:rPr>
        <w:t>–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</w:rPr>
        <w:t>пункти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21,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23;</w:t>
      </w:r>
    </w:p>
    <w:p w:rsidR="00614845" w:rsidRDefault="00614845" w:rsidP="00614845">
      <w:pPr>
        <w:pStyle w:val="a7"/>
        <w:numPr>
          <w:ilvl w:val="0"/>
          <w:numId w:val="2"/>
        </w:numPr>
        <w:tabs>
          <w:tab w:val="left" w:pos="668"/>
        </w:tabs>
        <w:spacing w:before="6"/>
        <w:ind w:hanging="168"/>
      </w:pPr>
      <w:r>
        <w:rPr>
          <w:color w:val="231F20"/>
        </w:rPr>
        <w:t>7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«Основні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засоби»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підпункт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36.1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пункту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36;</w:t>
      </w:r>
    </w:p>
    <w:p w:rsidR="00614845" w:rsidRDefault="00614845" w:rsidP="00614845">
      <w:pPr>
        <w:pStyle w:val="a7"/>
        <w:numPr>
          <w:ilvl w:val="0"/>
          <w:numId w:val="2"/>
        </w:numPr>
        <w:tabs>
          <w:tab w:val="left" w:pos="668"/>
        </w:tabs>
        <w:spacing w:before="7"/>
        <w:ind w:hanging="168"/>
      </w:pPr>
      <w:r>
        <w:rPr>
          <w:color w:val="231F20"/>
        </w:rPr>
        <w:t>8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«Нематеріальні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активи»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підпункт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36.1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пункту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36;</w:t>
      </w:r>
    </w:p>
    <w:p w:rsidR="00614845" w:rsidRDefault="00614845" w:rsidP="00614845">
      <w:pPr>
        <w:pStyle w:val="a7"/>
        <w:numPr>
          <w:ilvl w:val="0"/>
          <w:numId w:val="2"/>
        </w:numPr>
        <w:tabs>
          <w:tab w:val="left" w:pos="668"/>
        </w:tabs>
        <w:spacing w:before="6"/>
        <w:ind w:hanging="168"/>
      </w:pPr>
      <w:r>
        <w:rPr>
          <w:color w:val="231F20"/>
        </w:rPr>
        <w:t>10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«Дебіторська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заборгованість»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підпункт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13.1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пункту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13;</w:t>
      </w:r>
    </w:p>
    <w:p w:rsidR="00614845" w:rsidRDefault="00614845" w:rsidP="00614845">
      <w:pPr>
        <w:pStyle w:val="a3"/>
        <w:spacing w:before="7" w:line="247" w:lineRule="auto"/>
        <w:ind w:left="217" w:right="161" w:firstLine="283"/>
        <w:jc w:val="both"/>
      </w:pPr>
      <w:r>
        <w:rPr>
          <w:color w:val="231F20"/>
          <w:w w:val="95"/>
        </w:rPr>
        <w:t>Підприємства, для яких обов’язковість оприлюднення річної фінансової звітності та кон-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солідованої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звітності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встановлена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законодавством,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крім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інформації,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зазначеної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формі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5,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наводять</w:t>
      </w:r>
      <w:r>
        <w:rPr>
          <w:color w:val="231F20"/>
          <w:spacing w:val="-5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всю</w:t>
      </w:r>
      <w:r>
        <w:rPr>
          <w:rFonts w:ascii="Arial" w:hAnsi="Arial"/>
          <w:b/>
          <w:i/>
          <w:color w:val="231F20"/>
          <w:spacing w:val="-1"/>
          <w:w w:val="95"/>
        </w:rPr>
        <w:t xml:space="preserve"> </w:t>
      </w:r>
      <w:r>
        <w:rPr>
          <w:rFonts w:ascii="Arial" w:hAnsi="Arial"/>
          <w:b/>
          <w:i/>
          <w:color w:val="231F20"/>
          <w:w w:val="95"/>
        </w:rPr>
        <w:t>іншу інформацію</w:t>
      </w:r>
      <w:r>
        <w:rPr>
          <w:color w:val="231F20"/>
          <w:w w:val="95"/>
        </w:rPr>
        <w:t>,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розкриття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якої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передбачено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положеннями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(стандартами)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бухгалтерського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обліку.</w:t>
      </w:r>
    </w:p>
    <w:p w:rsidR="00614845" w:rsidRDefault="00614845" w:rsidP="00614845">
      <w:pPr>
        <w:pStyle w:val="a3"/>
        <w:spacing w:line="247" w:lineRule="auto"/>
        <w:ind w:left="217" w:right="162" w:firstLine="283"/>
        <w:jc w:val="both"/>
      </w:pPr>
      <w:r>
        <w:rPr>
          <w:color w:val="231F20"/>
          <w:w w:val="95"/>
        </w:rPr>
        <w:t>Інформацію, крім інформації, зазначеної у формі № 5, підприємства наводять у самостій-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обраному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вигляді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(письмове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пояснення,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таблиця,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графік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тощо).</w:t>
      </w:r>
    </w:p>
    <w:p w:rsidR="00614845" w:rsidRDefault="00614845" w:rsidP="00614845">
      <w:pPr>
        <w:pStyle w:val="a3"/>
        <w:spacing w:line="247" w:lineRule="auto"/>
        <w:ind w:left="217" w:right="160" w:firstLine="283"/>
        <w:jc w:val="both"/>
      </w:pPr>
      <w:r>
        <w:rPr>
          <w:color w:val="231F20"/>
          <w:w w:val="95"/>
        </w:rPr>
        <w:t>У такому самому порядку може наводитися інша інформація, яка керівництвом підприєм-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ства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визнана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суттєвою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дає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більш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повну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об’єктивну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картину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фінансове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становище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результати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діяльності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підприємства.</w:t>
      </w:r>
    </w:p>
    <w:p w:rsidR="00614845" w:rsidRDefault="00614845" w:rsidP="00614845">
      <w:pPr>
        <w:pStyle w:val="a3"/>
        <w:rPr>
          <w:sz w:val="24"/>
        </w:rPr>
      </w:pPr>
    </w:p>
    <w:p w:rsidR="00614845" w:rsidRDefault="00614845" w:rsidP="00614845">
      <w:pPr>
        <w:pStyle w:val="a3"/>
        <w:spacing w:before="3"/>
        <w:rPr>
          <w:sz w:val="20"/>
        </w:rPr>
      </w:pPr>
    </w:p>
    <w:p w:rsidR="00614845" w:rsidRDefault="00614845" w:rsidP="00614845">
      <w:pPr>
        <w:pStyle w:val="4"/>
        <w:tabs>
          <w:tab w:val="left" w:pos="500"/>
          <w:tab w:val="left" w:pos="9401"/>
        </w:tabs>
      </w:pPr>
      <w:r>
        <w:rPr>
          <w:color w:val="231F20"/>
          <w:w w:val="107"/>
          <w:shd w:val="clear" w:color="auto" w:fill="D1D3D4"/>
        </w:rPr>
        <w:t xml:space="preserve"> </w:t>
      </w:r>
      <w:r>
        <w:rPr>
          <w:color w:val="231F20"/>
          <w:shd w:val="clear" w:color="auto" w:fill="D1D3D4"/>
        </w:rPr>
        <w:tab/>
      </w:r>
      <w:r>
        <w:rPr>
          <w:color w:val="231F20"/>
          <w:w w:val="90"/>
          <w:shd w:val="clear" w:color="auto" w:fill="D1D3D4"/>
        </w:rPr>
        <w:t>КОНТРОЛЬНІ</w:t>
      </w:r>
      <w:r>
        <w:rPr>
          <w:color w:val="231F20"/>
          <w:spacing w:val="21"/>
          <w:w w:val="90"/>
          <w:shd w:val="clear" w:color="auto" w:fill="D1D3D4"/>
        </w:rPr>
        <w:t xml:space="preserve"> </w:t>
      </w:r>
      <w:r>
        <w:rPr>
          <w:color w:val="231F20"/>
          <w:w w:val="90"/>
          <w:shd w:val="clear" w:color="auto" w:fill="D1D3D4"/>
        </w:rPr>
        <w:t>ПИТАННЯ:</w:t>
      </w:r>
      <w:r>
        <w:rPr>
          <w:color w:val="231F20"/>
          <w:shd w:val="clear" w:color="auto" w:fill="D1D3D4"/>
        </w:rPr>
        <w:tab/>
      </w:r>
    </w:p>
    <w:p w:rsidR="00614845" w:rsidRDefault="00614845" w:rsidP="00614845">
      <w:pPr>
        <w:pStyle w:val="a3"/>
        <w:spacing w:before="7"/>
        <w:rPr>
          <w:rFonts w:ascii="Arial"/>
          <w:b/>
          <w:sz w:val="23"/>
        </w:rPr>
      </w:pP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765"/>
        </w:tabs>
        <w:ind w:hanging="265"/>
      </w:pPr>
      <w:r>
        <w:rPr>
          <w:color w:val="231F20"/>
          <w:w w:val="95"/>
        </w:rPr>
        <w:t>Дайте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приміток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22"/>
          <w:w w:val="95"/>
        </w:rPr>
        <w:t xml:space="preserve"> </w:t>
      </w:r>
      <w:r>
        <w:rPr>
          <w:color w:val="231F20"/>
          <w:w w:val="95"/>
        </w:rPr>
        <w:t>звітності.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765"/>
        </w:tabs>
        <w:spacing w:before="6"/>
        <w:ind w:hanging="265"/>
      </w:pPr>
      <w:r>
        <w:rPr>
          <w:color w:val="231F20"/>
        </w:rPr>
        <w:t>Які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вимоги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висуваються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П(С)БО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приміток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фінансової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звітності?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765"/>
        </w:tabs>
        <w:spacing w:before="7"/>
        <w:ind w:hanging="265"/>
      </w:pPr>
      <w:r>
        <w:rPr>
          <w:color w:val="231F20"/>
          <w:w w:val="95"/>
        </w:rPr>
        <w:t>Вкажіть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складові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приміток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фінансової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звітності.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776"/>
        </w:tabs>
        <w:spacing w:before="6" w:line="247" w:lineRule="auto"/>
        <w:ind w:left="784" w:right="161" w:hanging="284"/>
      </w:pPr>
      <w:r>
        <w:rPr>
          <w:color w:val="231F20"/>
        </w:rPr>
        <w:t>Яку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інформацію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акціонерні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товариства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зобов’язані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розкривати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примітках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фінан-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сової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звітності?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765"/>
        </w:tabs>
        <w:spacing w:line="253" w:lineRule="exact"/>
        <w:ind w:hanging="265"/>
      </w:pPr>
      <w:r>
        <w:rPr>
          <w:color w:val="231F20"/>
        </w:rPr>
        <w:t>За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якими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показниками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існує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зв’язок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між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примітками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балансом?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776"/>
        </w:tabs>
        <w:spacing w:before="7" w:line="247" w:lineRule="auto"/>
        <w:ind w:left="784" w:right="160" w:hanging="284"/>
      </w:pPr>
      <w:r>
        <w:rPr>
          <w:color w:val="231F20"/>
        </w:rPr>
        <w:t>За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якими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показниками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існує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зв’язок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між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примітками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звітом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фінансові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резуль-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тати?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780"/>
        </w:tabs>
        <w:spacing w:line="247" w:lineRule="auto"/>
        <w:ind w:left="784" w:right="160" w:hanging="284"/>
      </w:pPr>
      <w:r>
        <w:rPr>
          <w:color w:val="231F20"/>
        </w:rPr>
        <w:t>За якими показниками існує зв’язок між примітками та звітом про рух грошових ко-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штів?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765"/>
        </w:tabs>
        <w:spacing w:line="253" w:lineRule="exact"/>
        <w:ind w:left="765"/>
      </w:pPr>
      <w:r>
        <w:rPr>
          <w:color w:val="231F20"/>
        </w:rPr>
        <w:t>За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якими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показниками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існує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зв’язок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між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примітками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звітом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власний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капітал?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765"/>
        </w:tabs>
        <w:spacing w:before="4"/>
        <w:ind w:left="765"/>
      </w:pPr>
      <w:r>
        <w:rPr>
          <w:color w:val="231F20"/>
          <w:w w:val="95"/>
        </w:rPr>
        <w:t>Які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групи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інформації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розкриваються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примітках?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897"/>
        </w:tabs>
        <w:spacing w:before="7"/>
        <w:ind w:left="897" w:hanging="396"/>
      </w:pPr>
      <w:r>
        <w:rPr>
          <w:color w:val="231F20"/>
          <w:w w:val="95"/>
        </w:rPr>
        <w:t>Розкрийте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сутність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та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структуру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облікової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політики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підприємства.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897"/>
        </w:tabs>
        <w:spacing w:before="7"/>
        <w:ind w:left="897" w:hanging="396"/>
      </w:pPr>
      <w:r>
        <w:rPr>
          <w:color w:val="231F20"/>
          <w:w w:val="95"/>
        </w:rPr>
        <w:t>Назвіть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елементи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облікової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політики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підприємства.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897"/>
        </w:tabs>
        <w:spacing w:before="6"/>
        <w:ind w:left="897" w:hanging="396"/>
      </w:pPr>
      <w:r>
        <w:rPr>
          <w:color w:val="231F20"/>
          <w:w w:val="95"/>
        </w:rPr>
        <w:t>Опишіть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порядок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зміни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облікової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політики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підприємства.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897"/>
        </w:tabs>
        <w:spacing w:before="7"/>
        <w:ind w:left="897" w:hanging="396"/>
      </w:pPr>
      <w:r>
        <w:rPr>
          <w:color w:val="231F20"/>
          <w:w w:val="95"/>
        </w:rPr>
        <w:t>Розкрийте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сутність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поняття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«облікова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оцінка».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897"/>
        </w:tabs>
        <w:spacing w:before="6"/>
        <w:ind w:left="897" w:hanging="396"/>
      </w:pPr>
      <w:r>
        <w:rPr>
          <w:color w:val="231F20"/>
          <w:w w:val="95"/>
        </w:rPr>
        <w:t>Опишіть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порядок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зміни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облікових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оцінок.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897"/>
        </w:tabs>
        <w:spacing w:before="7"/>
        <w:ind w:left="897" w:hanging="396"/>
      </w:pPr>
      <w:r>
        <w:rPr>
          <w:color w:val="231F20"/>
          <w:w w:val="95"/>
        </w:rPr>
        <w:t>Розкрийте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методику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складання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кожного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з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розділів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приміток.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897"/>
        </w:tabs>
        <w:spacing w:before="6"/>
        <w:ind w:left="897" w:hanging="396"/>
      </w:pPr>
      <w:r>
        <w:rPr>
          <w:color w:val="231F20"/>
          <w:w w:val="95"/>
        </w:rPr>
        <w:t>Дайте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визначення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подій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після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дати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балансу.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897"/>
        </w:tabs>
        <w:spacing w:before="7"/>
        <w:ind w:left="897" w:hanging="396"/>
      </w:pPr>
      <w:r>
        <w:rPr>
          <w:color w:val="231F20"/>
          <w:w w:val="95"/>
        </w:rPr>
        <w:t>Яка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інформація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про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події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після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дати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балансу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наводиться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звітності?</w:t>
      </w:r>
    </w:p>
    <w:p w:rsidR="00614845" w:rsidRDefault="00614845" w:rsidP="00614845">
      <w:pPr>
        <w:pStyle w:val="a7"/>
        <w:numPr>
          <w:ilvl w:val="0"/>
          <w:numId w:val="1"/>
        </w:numPr>
        <w:tabs>
          <w:tab w:val="left" w:pos="905"/>
        </w:tabs>
        <w:spacing w:before="7" w:line="247" w:lineRule="auto"/>
        <w:ind w:left="784" w:right="161" w:hanging="284"/>
        <w:jc w:val="both"/>
      </w:pPr>
      <w:r>
        <w:rPr>
          <w:color w:val="231F20"/>
        </w:rPr>
        <w:t>Яку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інформацію,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крім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зазначеної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формі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5,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розкривають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підприємства,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обов’язковість оприлюднення річної фінансової звітності не передбачена законодав-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ством?</w:t>
      </w:r>
    </w:p>
    <w:p w:rsidR="00EC002E" w:rsidRDefault="00EC002E">
      <w:bookmarkStart w:id="0" w:name="_GoBack"/>
      <w:bookmarkEnd w:id="0"/>
    </w:p>
    <w:sectPr w:rsidR="00EC00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4B5" w:rsidRDefault="00614845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9637395</wp:posOffset>
              </wp:positionV>
              <wp:extent cx="1089660" cy="166370"/>
              <wp:effectExtent l="4445" t="0" r="127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4B5" w:rsidRDefault="00614845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Джерело: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[10–11].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6" type="#_x0000_t202" style="position:absolute;margin-left:78.35pt;margin-top:758.85pt;width:85.8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" filled="f" stroked="f">
              <v:textbox inset="0,0,0,0">
                <w:txbxContent>
                  <w:p w:rsidR="00FA14B5" w:rsidRDefault="00614845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Джерело: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[10–11].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3629660</wp:posOffset>
              </wp:positionH>
              <wp:positionV relativeFrom="page">
                <wp:posOffset>9876155</wp:posOffset>
              </wp:positionV>
              <wp:extent cx="300990" cy="166370"/>
              <wp:effectExtent l="635" t="0" r="3175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4B5" w:rsidRDefault="00614845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w w:val="115"/>
                              <w:sz w:val="20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10" o:spid="_x0000_s1027" type="#_x0000_t202" style="position:absolute;margin-left:285.8pt;margin-top:777.65pt;width:23.7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" filled="f" stroked="f">
              <v:textbox inset="0,0,0,0">
                <w:txbxContent>
                  <w:p w:rsidR="00FA14B5" w:rsidRDefault="00614845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11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  <w:w w:val="115"/>
                        <w:sz w:val="20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4B5" w:rsidRDefault="00614845">
    <w:pPr>
      <w:pStyle w:val="a3"/>
      <w:spacing w:line="14" w:lineRule="auto"/>
      <w:rPr>
        <w:sz w:val="14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3591560</wp:posOffset>
              </wp:positionH>
              <wp:positionV relativeFrom="page">
                <wp:posOffset>9876155</wp:posOffset>
              </wp:positionV>
              <wp:extent cx="377190" cy="166370"/>
              <wp:effectExtent l="635" t="0" r="3175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4B5" w:rsidRDefault="00614845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w w:val="115"/>
                              <w:sz w:val="20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8" type="#_x0000_t202" style="position:absolute;margin-left:282.8pt;margin-top:777.65pt;width:29.7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" filled="f" stroked="f">
              <v:textbox inset="0,0,0,0">
                <w:txbxContent>
                  <w:p w:rsidR="00FA14B5" w:rsidRDefault="00614845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11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231F20"/>
                        <w:w w:val="115"/>
                        <w:sz w:val="20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BA9"/>
    <w:multiLevelType w:val="hybridMultilevel"/>
    <w:tmpl w:val="769495A0"/>
    <w:lvl w:ilvl="0" w:tplc="8C5A02CA">
      <w:numFmt w:val="bullet"/>
      <w:lvlText w:val="•"/>
      <w:lvlJc w:val="left"/>
      <w:pPr>
        <w:ind w:left="104" w:hanging="191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1" w:tplc="55C82F1E">
      <w:numFmt w:val="bullet"/>
      <w:lvlText w:val="•"/>
      <w:lvlJc w:val="left"/>
      <w:pPr>
        <w:ind w:left="217" w:hanging="232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2" w:tplc="1FAA25EA">
      <w:numFmt w:val="bullet"/>
      <w:lvlText w:val="•"/>
      <w:lvlJc w:val="left"/>
      <w:pPr>
        <w:ind w:left="500" w:hanging="232"/>
      </w:pPr>
      <w:rPr>
        <w:rFonts w:hint="default"/>
        <w:lang w:val="uk-UA" w:eastAsia="en-US" w:bidi="ar-SA"/>
      </w:rPr>
    </w:lvl>
    <w:lvl w:ilvl="3" w:tplc="E8B27D76">
      <w:numFmt w:val="bullet"/>
      <w:lvlText w:val="•"/>
      <w:lvlJc w:val="left"/>
      <w:pPr>
        <w:ind w:left="1633" w:hanging="232"/>
      </w:pPr>
      <w:rPr>
        <w:rFonts w:hint="default"/>
        <w:lang w:val="uk-UA" w:eastAsia="en-US" w:bidi="ar-SA"/>
      </w:rPr>
    </w:lvl>
    <w:lvl w:ilvl="4" w:tplc="7C02E38C">
      <w:numFmt w:val="bullet"/>
      <w:lvlText w:val="•"/>
      <w:lvlJc w:val="left"/>
      <w:pPr>
        <w:ind w:left="2766" w:hanging="232"/>
      </w:pPr>
      <w:rPr>
        <w:rFonts w:hint="default"/>
        <w:lang w:val="uk-UA" w:eastAsia="en-US" w:bidi="ar-SA"/>
      </w:rPr>
    </w:lvl>
    <w:lvl w:ilvl="5" w:tplc="EE4699C0">
      <w:numFmt w:val="bullet"/>
      <w:lvlText w:val="•"/>
      <w:lvlJc w:val="left"/>
      <w:pPr>
        <w:ind w:left="3899" w:hanging="232"/>
      </w:pPr>
      <w:rPr>
        <w:rFonts w:hint="default"/>
        <w:lang w:val="uk-UA" w:eastAsia="en-US" w:bidi="ar-SA"/>
      </w:rPr>
    </w:lvl>
    <w:lvl w:ilvl="6" w:tplc="FAC63CDC">
      <w:numFmt w:val="bullet"/>
      <w:lvlText w:val="•"/>
      <w:lvlJc w:val="left"/>
      <w:pPr>
        <w:ind w:left="5032" w:hanging="232"/>
      </w:pPr>
      <w:rPr>
        <w:rFonts w:hint="default"/>
        <w:lang w:val="uk-UA" w:eastAsia="en-US" w:bidi="ar-SA"/>
      </w:rPr>
    </w:lvl>
    <w:lvl w:ilvl="7" w:tplc="32D0E238">
      <w:numFmt w:val="bullet"/>
      <w:lvlText w:val="•"/>
      <w:lvlJc w:val="left"/>
      <w:pPr>
        <w:ind w:left="6165" w:hanging="232"/>
      </w:pPr>
      <w:rPr>
        <w:rFonts w:hint="default"/>
        <w:lang w:val="uk-UA" w:eastAsia="en-US" w:bidi="ar-SA"/>
      </w:rPr>
    </w:lvl>
    <w:lvl w:ilvl="8" w:tplc="204A1416">
      <w:numFmt w:val="bullet"/>
      <w:lvlText w:val="•"/>
      <w:lvlJc w:val="left"/>
      <w:pPr>
        <w:ind w:left="7299" w:hanging="232"/>
      </w:pPr>
      <w:rPr>
        <w:rFonts w:hint="default"/>
        <w:lang w:val="uk-UA" w:eastAsia="en-US" w:bidi="ar-SA"/>
      </w:rPr>
    </w:lvl>
  </w:abstractNum>
  <w:abstractNum w:abstractNumId="1" w15:restartNumberingAfterBreak="0">
    <w:nsid w:val="10942B44"/>
    <w:multiLevelType w:val="multilevel"/>
    <w:tmpl w:val="3452BA7C"/>
    <w:lvl w:ilvl="0">
      <w:start w:val="6"/>
      <w:numFmt w:val="decimal"/>
      <w:lvlText w:val="%1"/>
      <w:lvlJc w:val="left"/>
      <w:pPr>
        <w:ind w:left="1885" w:hanging="4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85" w:hanging="462"/>
        <w:jc w:val="right"/>
      </w:pPr>
      <w:rPr>
        <w:rFonts w:ascii="Arial" w:eastAsia="Arial" w:hAnsi="Arial" w:cs="Arial" w:hint="default"/>
        <w:b/>
        <w:bCs/>
        <w:color w:val="231F20"/>
        <w:w w:val="103"/>
        <w:sz w:val="23"/>
        <w:szCs w:val="23"/>
        <w:lang w:val="uk-UA" w:eastAsia="en-US" w:bidi="ar-SA"/>
      </w:rPr>
    </w:lvl>
    <w:lvl w:ilvl="2">
      <w:numFmt w:val="bullet"/>
      <w:lvlText w:val="•"/>
      <w:lvlJc w:val="left"/>
      <w:pPr>
        <w:ind w:left="3417" w:hanging="4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85" w:hanging="4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54" w:hanging="4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22" w:hanging="4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1" w:hanging="4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59" w:hanging="4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8" w:hanging="462"/>
      </w:pPr>
      <w:rPr>
        <w:rFonts w:hint="default"/>
        <w:lang w:val="uk-UA" w:eastAsia="en-US" w:bidi="ar-SA"/>
      </w:rPr>
    </w:lvl>
  </w:abstractNum>
  <w:abstractNum w:abstractNumId="2" w15:restartNumberingAfterBreak="0">
    <w:nsid w:val="12236D12"/>
    <w:multiLevelType w:val="hybridMultilevel"/>
    <w:tmpl w:val="18607F0A"/>
    <w:lvl w:ilvl="0" w:tplc="FED6DD6A">
      <w:start w:val="1"/>
      <w:numFmt w:val="decimal"/>
      <w:lvlText w:val="%1."/>
      <w:lvlJc w:val="left"/>
      <w:pPr>
        <w:ind w:left="764" w:hanging="264"/>
        <w:jc w:val="left"/>
      </w:pPr>
      <w:rPr>
        <w:rFonts w:ascii="Arial" w:eastAsia="Arial" w:hAnsi="Arial" w:cs="Arial" w:hint="default"/>
        <w:b/>
        <w:bCs/>
        <w:color w:val="231F20"/>
        <w:w w:val="107"/>
        <w:sz w:val="22"/>
        <w:szCs w:val="22"/>
        <w:lang w:val="uk-UA" w:eastAsia="en-US" w:bidi="ar-SA"/>
      </w:rPr>
    </w:lvl>
    <w:lvl w:ilvl="1" w:tplc="D61C84A2">
      <w:numFmt w:val="bullet"/>
      <w:lvlText w:val="•"/>
      <w:lvlJc w:val="left"/>
      <w:pPr>
        <w:ind w:left="1640" w:hanging="264"/>
      </w:pPr>
      <w:rPr>
        <w:rFonts w:hint="default"/>
        <w:lang w:val="uk-UA" w:eastAsia="en-US" w:bidi="ar-SA"/>
      </w:rPr>
    </w:lvl>
    <w:lvl w:ilvl="2" w:tplc="E00EFF26">
      <w:numFmt w:val="bullet"/>
      <w:lvlText w:val="•"/>
      <w:lvlJc w:val="left"/>
      <w:pPr>
        <w:ind w:left="2521" w:hanging="264"/>
      </w:pPr>
      <w:rPr>
        <w:rFonts w:hint="default"/>
        <w:lang w:val="uk-UA" w:eastAsia="en-US" w:bidi="ar-SA"/>
      </w:rPr>
    </w:lvl>
    <w:lvl w:ilvl="3" w:tplc="F8F68786">
      <w:numFmt w:val="bullet"/>
      <w:lvlText w:val="•"/>
      <w:lvlJc w:val="left"/>
      <w:pPr>
        <w:ind w:left="3401" w:hanging="264"/>
      </w:pPr>
      <w:rPr>
        <w:rFonts w:hint="default"/>
        <w:lang w:val="uk-UA" w:eastAsia="en-US" w:bidi="ar-SA"/>
      </w:rPr>
    </w:lvl>
    <w:lvl w:ilvl="4" w:tplc="B18CE90C">
      <w:numFmt w:val="bullet"/>
      <w:lvlText w:val="•"/>
      <w:lvlJc w:val="left"/>
      <w:pPr>
        <w:ind w:left="4282" w:hanging="264"/>
      </w:pPr>
      <w:rPr>
        <w:rFonts w:hint="default"/>
        <w:lang w:val="uk-UA" w:eastAsia="en-US" w:bidi="ar-SA"/>
      </w:rPr>
    </w:lvl>
    <w:lvl w:ilvl="5" w:tplc="13DAE1BE">
      <w:numFmt w:val="bullet"/>
      <w:lvlText w:val="•"/>
      <w:lvlJc w:val="left"/>
      <w:pPr>
        <w:ind w:left="5162" w:hanging="264"/>
      </w:pPr>
      <w:rPr>
        <w:rFonts w:hint="default"/>
        <w:lang w:val="uk-UA" w:eastAsia="en-US" w:bidi="ar-SA"/>
      </w:rPr>
    </w:lvl>
    <w:lvl w:ilvl="6" w:tplc="BF1AD906">
      <w:numFmt w:val="bullet"/>
      <w:lvlText w:val="•"/>
      <w:lvlJc w:val="left"/>
      <w:pPr>
        <w:ind w:left="6043" w:hanging="264"/>
      </w:pPr>
      <w:rPr>
        <w:rFonts w:hint="default"/>
        <w:lang w:val="uk-UA" w:eastAsia="en-US" w:bidi="ar-SA"/>
      </w:rPr>
    </w:lvl>
    <w:lvl w:ilvl="7" w:tplc="5D28587E">
      <w:numFmt w:val="bullet"/>
      <w:lvlText w:val="•"/>
      <w:lvlJc w:val="left"/>
      <w:pPr>
        <w:ind w:left="6923" w:hanging="264"/>
      </w:pPr>
      <w:rPr>
        <w:rFonts w:hint="default"/>
        <w:lang w:val="uk-UA" w:eastAsia="en-US" w:bidi="ar-SA"/>
      </w:rPr>
    </w:lvl>
    <w:lvl w:ilvl="8" w:tplc="2E9A5422">
      <w:numFmt w:val="bullet"/>
      <w:lvlText w:val="•"/>
      <w:lvlJc w:val="left"/>
      <w:pPr>
        <w:ind w:left="7804" w:hanging="264"/>
      </w:pPr>
      <w:rPr>
        <w:rFonts w:hint="default"/>
        <w:lang w:val="uk-UA" w:eastAsia="en-US" w:bidi="ar-SA"/>
      </w:rPr>
    </w:lvl>
  </w:abstractNum>
  <w:abstractNum w:abstractNumId="3" w15:restartNumberingAfterBreak="0">
    <w:nsid w:val="15D40BD0"/>
    <w:multiLevelType w:val="hybridMultilevel"/>
    <w:tmpl w:val="DD0806BC"/>
    <w:lvl w:ilvl="0" w:tplc="A36022C2">
      <w:numFmt w:val="bullet"/>
      <w:lvlText w:val="–"/>
      <w:lvlJc w:val="left"/>
      <w:pPr>
        <w:ind w:left="39" w:hanging="181"/>
      </w:pPr>
      <w:rPr>
        <w:rFonts w:ascii="Trebuchet MS" w:eastAsia="Trebuchet MS" w:hAnsi="Trebuchet MS" w:cs="Trebuchet MS" w:hint="default"/>
        <w:color w:val="18171C"/>
        <w:w w:val="136"/>
        <w:sz w:val="22"/>
        <w:szCs w:val="22"/>
        <w:lang w:val="uk-UA" w:eastAsia="en-US" w:bidi="ar-SA"/>
      </w:rPr>
    </w:lvl>
    <w:lvl w:ilvl="1" w:tplc="CD62A218">
      <w:numFmt w:val="bullet"/>
      <w:lvlText w:val="•"/>
      <w:lvlJc w:val="left"/>
      <w:pPr>
        <w:ind w:left="952" w:hanging="181"/>
      </w:pPr>
      <w:rPr>
        <w:rFonts w:hint="default"/>
        <w:lang w:val="uk-UA" w:eastAsia="en-US" w:bidi="ar-SA"/>
      </w:rPr>
    </w:lvl>
    <w:lvl w:ilvl="2" w:tplc="11CE63BC">
      <w:numFmt w:val="bullet"/>
      <w:lvlText w:val="•"/>
      <w:lvlJc w:val="left"/>
      <w:pPr>
        <w:ind w:left="1864" w:hanging="181"/>
      </w:pPr>
      <w:rPr>
        <w:rFonts w:hint="default"/>
        <w:lang w:val="uk-UA" w:eastAsia="en-US" w:bidi="ar-SA"/>
      </w:rPr>
    </w:lvl>
    <w:lvl w:ilvl="3" w:tplc="8D5EDE76">
      <w:numFmt w:val="bullet"/>
      <w:lvlText w:val="•"/>
      <w:lvlJc w:val="left"/>
      <w:pPr>
        <w:ind w:left="2777" w:hanging="181"/>
      </w:pPr>
      <w:rPr>
        <w:rFonts w:hint="default"/>
        <w:lang w:val="uk-UA" w:eastAsia="en-US" w:bidi="ar-SA"/>
      </w:rPr>
    </w:lvl>
    <w:lvl w:ilvl="4" w:tplc="13EA55BE">
      <w:numFmt w:val="bullet"/>
      <w:lvlText w:val="•"/>
      <w:lvlJc w:val="left"/>
      <w:pPr>
        <w:ind w:left="3689" w:hanging="181"/>
      </w:pPr>
      <w:rPr>
        <w:rFonts w:hint="default"/>
        <w:lang w:val="uk-UA" w:eastAsia="en-US" w:bidi="ar-SA"/>
      </w:rPr>
    </w:lvl>
    <w:lvl w:ilvl="5" w:tplc="DCCE808E">
      <w:numFmt w:val="bullet"/>
      <w:lvlText w:val="•"/>
      <w:lvlJc w:val="left"/>
      <w:pPr>
        <w:ind w:left="4602" w:hanging="181"/>
      </w:pPr>
      <w:rPr>
        <w:rFonts w:hint="default"/>
        <w:lang w:val="uk-UA" w:eastAsia="en-US" w:bidi="ar-SA"/>
      </w:rPr>
    </w:lvl>
    <w:lvl w:ilvl="6" w:tplc="6EB0AD9C">
      <w:numFmt w:val="bullet"/>
      <w:lvlText w:val="•"/>
      <w:lvlJc w:val="left"/>
      <w:pPr>
        <w:ind w:left="5514" w:hanging="181"/>
      </w:pPr>
      <w:rPr>
        <w:rFonts w:hint="default"/>
        <w:lang w:val="uk-UA" w:eastAsia="en-US" w:bidi="ar-SA"/>
      </w:rPr>
    </w:lvl>
    <w:lvl w:ilvl="7" w:tplc="C1320EF8">
      <w:numFmt w:val="bullet"/>
      <w:lvlText w:val="•"/>
      <w:lvlJc w:val="left"/>
      <w:pPr>
        <w:ind w:left="6426" w:hanging="181"/>
      </w:pPr>
      <w:rPr>
        <w:rFonts w:hint="default"/>
        <w:lang w:val="uk-UA" w:eastAsia="en-US" w:bidi="ar-SA"/>
      </w:rPr>
    </w:lvl>
    <w:lvl w:ilvl="8" w:tplc="A82E6BE0">
      <w:numFmt w:val="bullet"/>
      <w:lvlText w:val="•"/>
      <w:lvlJc w:val="left"/>
      <w:pPr>
        <w:ind w:left="7339" w:hanging="181"/>
      </w:pPr>
      <w:rPr>
        <w:rFonts w:hint="default"/>
        <w:lang w:val="uk-UA" w:eastAsia="en-US" w:bidi="ar-SA"/>
      </w:rPr>
    </w:lvl>
  </w:abstractNum>
  <w:abstractNum w:abstractNumId="4" w15:restartNumberingAfterBreak="0">
    <w:nsid w:val="171709DC"/>
    <w:multiLevelType w:val="hybridMultilevel"/>
    <w:tmpl w:val="F2984C2C"/>
    <w:lvl w:ilvl="0" w:tplc="9A44A7DA">
      <w:start w:val="1"/>
      <w:numFmt w:val="decimal"/>
      <w:lvlText w:val="%1)"/>
      <w:lvlJc w:val="left"/>
      <w:pPr>
        <w:ind w:left="651" w:hanging="26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E2544148">
      <w:numFmt w:val="bullet"/>
      <w:lvlText w:val="•"/>
      <w:lvlJc w:val="left"/>
      <w:pPr>
        <w:ind w:left="1550" w:hanging="264"/>
      </w:pPr>
      <w:rPr>
        <w:rFonts w:hint="default"/>
        <w:lang w:val="uk-UA" w:eastAsia="en-US" w:bidi="ar-SA"/>
      </w:rPr>
    </w:lvl>
    <w:lvl w:ilvl="2" w:tplc="F676A71E">
      <w:numFmt w:val="bullet"/>
      <w:lvlText w:val="•"/>
      <w:lvlJc w:val="left"/>
      <w:pPr>
        <w:ind w:left="2441" w:hanging="264"/>
      </w:pPr>
      <w:rPr>
        <w:rFonts w:hint="default"/>
        <w:lang w:val="uk-UA" w:eastAsia="en-US" w:bidi="ar-SA"/>
      </w:rPr>
    </w:lvl>
    <w:lvl w:ilvl="3" w:tplc="A886A50C">
      <w:numFmt w:val="bullet"/>
      <w:lvlText w:val="•"/>
      <w:lvlJc w:val="left"/>
      <w:pPr>
        <w:ind w:left="3331" w:hanging="264"/>
      </w:pPr>
      <w:rPr>
        <w:rFonts w:hint="default"/>
        <w:lang w:val="uk-UA" w:eastAsia="en-US" w:bidi="ar-SA"/>
      </w:rPr>
    </w:lvl>
    <w:lvl w:ilvl="4" w:tplc="47ACE36A">
      <w:numFmt w:val="bullet"/>
      <w:lvlText w:val="•"/>
      <w:lvlJc w:val="left"/>
      <w:pPr>
        <w:ind w:left="4222" w:hanging="264"/>
      </w:pPr>
      <w:rPr>
        <w:rFonts w:hint="default"/>
        <w:lang w:val="uk-UA" w:eastAsia="en-US" w:bidi="ar-SA"/>
      </w:rPr>
    </w:lvl>
    <w:lvl w:ilvl="5" w:tplc="DB0A94F2">
      <w:numFmt w:val="bullet"/>
      <w:lvlText w:val="•"/>
      <w:lvlJc w:val="left"/>
      <w:pPr>
        <w:ind w:left="5112" w:hanging="264"/>
      </w:pPr>
      <w:rPr>
        <w:rFonts w:hint="default"/>
        <w:lang w:val="uk-UA" w:eastAsia="en-US" w:bidi="ar-SA"/>
      </w:rPr>
    </w:lvl>
    <w:lvl w:ilvl="6" w:tplc="B6C2A804">
      <w:numFmt w:val="bullet"/>
      <w:lvlText w:val="•"/>
      <w:lvlJc w:val="left"/>
      <w:pPr>
        <w:ind w:left="6003" w:hanging="264"/>
      </w:pPr>
      <w:rPr>
        <w:rFonts w:hint="default"/>
        <w:lang w:val="uk-UA" w:eastAsia="en-US" w:bidi="ar-SA"/>
      </w:rPr>
    </w:lvl>
    <w:lvl w:ilvl="7" w:tplc="2E7CAED4">
      <w:numFmt w:val="bullet"/>
      <w:lvlText w:val="•"/>
      <w:lvlJc w:val="left"/>
      <w:pPr>
        <w:ind w:left="6893" w:hanging="264"/>
      </w:pPr>
      <w:rPr>
        <w:rFonts w:hint="default"/>
        <w:lang w:val="uk-UA" w:eastAsia="en-US" w:bidi="ar-SA"/>
      </w:rPr>
    </w:lvl>
    <w:lvl w:ilvl="8" w:tplc="9F3AEC9E">
      <w:numFmt w:val="bullet"/>
      <w:lvlText w:val="•"/>
      <w:lvlJc w:val="left"/>
      <w:pPr>
        <w:ind w:left="7784" w:hanging="264"/>
      </w:pPr>
      <w:rPr>
        <w:rFonts w:hint="default"/>
        <w:lang w:val="uk-UA" w:eastAsia="en-US" w:bidi="ar-SA"/>
      </w:rPr>
    </w:lvl>
  </w:abstractNum>
  <w:abstractNum w:abstractNumId="5" w15:restartNumberingAfterBreak="0">
    <w:nsid w:val="1D7D09A8"/>
    <w:multiLevelType w:val="hybridMultilevel"/>
    <w:tmpl w:val="43126552"/>
    <w:lvl w:ilvl="0" w:tplc="83A4AF60">
      <w:numFmt w:val="bullet"/>
      <w:lvlText w:val="–"/>
      <w:lvlJc w:val="left"/>
      <w:pPr>
        <w:ind w:left="39" w:hanging="169"/>
      </w:pPr>
      <w:rPr>
        <w:rFonts w:ascii="Trebuchet MS" w:eastAsia="Trebuchet MS" w:hAnsi="Trebuchet MS" w:cs="Trebuchet MS" w:hint="default"/>
        <w:color w:val="18171C"/>
        <w:w w:val="133"/>
        <w:sz w:val="18"/>
        <w:szCs w:val="18"/>
        <w:lang w:val="uk-UA" w:eastAsia="en-US" w:bidi="ar-SA"/>
      </w:rPr>
    </w:lvl>
    <w:lvl w:ilvl="1" w:tplc="9D24D374">
      <w:numFmt w:val="bullet"/>
      <w:lvlText w:val="•"/>
      <w:lvlJc w:val="left"/>
      <w:pPr>
        <w:ind w:left="618" w:hanging="169"/>
      </w:pPr>
      <w:rPr>
        <w:rFonts w:hint="default"/>
        <w:lang w:val="uk-UA" w:eastAsia="en-US" w:bidi="ar-SA"/>
      </w:rPr>
    </w:lvl>
    <w:lvl w:ilvl="2" w:tplc="BC7434AC">
      <w:numFmt w:val="bullet"/>
      <w:lvlText w:val="•"/>
      <w:lvlJc w:val="left"/>
      <w:pPr>
        <w:ind w:left="1196" w:hanging="169"/>
      </w:pPr>
      <w:rPr>
        <w:rFonts w:hint="default"/>
        <w:lang w:val="uk-UA" w:eastAsia="en-US" w:bidi="ar-SA"/>
      </w:rPr>
    </w:lvl>
    <w:lvl w:ilvl="3" w:tplc="38EE5F34">
      <w:numFmt w:val="bullet"/>
      <w:lvlText w:val="•"/>
      <w:lvlJc w:val="left"/>
      <w:pPr>
        <w:ind w:left="1775" w:hanging="169"/>
      </w:pPr>
      <w:rPr>
        <w:rFonts w:hint="default"/>
        <w:lang w:val="uk-UA" w:eastAsia="en-US" w:bidi="ar-SA"/>
      </w:rPr>
    </w:lvl>
    <w:lvl w:ilvl="4" w:tplc="C2665426">
      <w:numFmt w:val="bullet"/>
      <w:lvlText w:val="•"/>
      <w:lvlJc w:val="left"/>
      <w:pPr>
        <w:ind w:left="2353" w:hanging="169"/>
      </w:pPr>
      <w:rPr>
        <w:rFonts w:hint="default"/>
        <w:lang w:val="uk-UA" w:eastAsia="en-US" w:bidi="ar-SA"/>
      </w:rPr>
    </w:lvl>
    <w:lvl w:ilvl="5" w:tplc="A0DCAE3C">
      <w:numFmt w:val="bullet"/>
      <w:lvlText w:val="•"/>
      <w:lvlJc w:val="left"/>
      <w:pPr>
        <w:ind w:left="2932" w:hanging="169"/>
      </w:pPr>
      <w:rPr>
        <w:rFonts w:hint="default"/>
        <w:lang w:val="uk-UA" w:eastAsia="en-US" w:bidi="ar-SA"/>
      </w:rPr>
    </w:lvl>
    <w:lvl w:ilvl="6" w:tplc="A5867FFE">
      <w:numFmt w:val="bullet"/>
      <w:lvlText w:val="•"/>
      <w:lvlJc w:val="left"/>
      <w:pPr>
        <w:ind w:left="3510" w:hanging="169"/>
      </w:pPr>
      <w:rPr>
        <w:rFonts w:hint="default"/>
        <w:lang w:val="uk-UA" w:eastAsia="en-US" w:bidi="ar-SA"/>
      </w:rPr>
    </w:lvl>
    <w:lvl w:ilvl="7" w:tplc="C2245E20">
      <w:numFmt w:val="bullet"/>
      <w:lvlText w:val="•"/>
      <w:lvlJc w:val="left"/>
      <w:pPr>
        <w:ind w:left="4088" w:hanging="169"/>
      </w:pPr>
      <w:rPr>
        <w:rFonts w:hint="default"/>
        <w:lang w:val="uk-UA" w:eastAsia="en-US" w:bidi="ar-SA"/>
      </w:rPr>
    </w:lvl>
    <w:lvl w:ilvl="8" w:tplc="6804FB26">
      <w:numFmt w:val="bullet"/>
      <w:lvlText w:val="•"/>
      <w:lvlJc w:val="left"/>
      <w:pPr>
        <w:ind w:left="4667" w:hanging="169"/>
      </w:pPr>
      <w:rPr>
        <w:rFonts w:hint="default"/>
        <w:lang w:val="uk-UA" w:eastAsia="en-US" w:bidi="ar-SA"/>
      </w:rPr>
    </w:lvl>
  </w:abstractNum>
  <w:abstractNum w:abstractNumId="6" w15:restartNumberingAfterBreak="0">
    <w:nsid w:val="1EB82C0C"/>
    <w:multiLevelType w:val="hybridMultilevel"/>
    <w:tmpl w:val="E228B1E2"/>
    <w:lvl w:ilvl="0" w:tplc="CA7ECC52">
      <w:numFmt w:val="bullet"/>
      <w:lvlText w:val="–"/>
      <w:lvlJc w:val="left"/>
      <w:pPr>
        <w:ind w:left="39" w:hanging="192"/>
      </w:pPr>
      <w:rPr>
        <w:rFonts w:ascii="Trebuchet MS" w:eastAsia="Trebuchet MS" w:hAnsi="Trebuchet MS" w:cs="Trebuchet MS" w:hint="default"/>
        <w:color w:val="231F20"/>
        <w:w w:val="136"/>
        <w:sz w:val="24"/>
        <w:szCs w:val="24"/>
        <w:lang w:val="uk-UA" w:eastAsia="en-US" w:bidi="ar-SA"/>
      </w:rPr>
    </w:lvl>
    <w:lvl w:ilvl="1" w:tplc="107229E2">
      <w:numFmt w:val="bullet"/>
      <w:lvlText w:val="•"/>
      <w:lvlJc w:val="left"/>
      <w:pPr>
        <w:ind w:left="952" w:hanging="192"/>
      </w:pPr>
      <w:rPr>
        <w:rFonts w:hint="default"/>
        <w:lang w:val="uk-UA" w:eastAsia="en-US" w:bidi="ar-SA"/>
      </w:rPr>
    </w:lvl>
    <w:lvl w:ilvl="2" w:tplc="3F70F8FC">
      <w:numFmt w:val="bullet"/>
      <w:lvlText w:val="•"/>
      <w:lvlJc w:val="left"/>
      <w:pPr>
        <w:ind w:left="1864" w:hanging="192"/>
      </w:pPr>
      <w:rPr>
        <w:rFonts w:hint="default"/>
        <w:lang w:val="uk-UA" w:eastAsia="en-US" w:bidi="ar-SA"/>
      </w:rPr>
    </w:lvl>
    <w:lvl w:ilvl="3" w:tplc="A2E0ED7A">
      <w:numFmt w:val="bullet"/>
      <w:lvlText w:val="•"/>
      <w:lvlJc w:val="left"/>
      <w:pPr>
        <w:ind w:left="2776" w:hanging="192"/>
      </w:pPr>
      <w:rPr>
        <w:rFonts w:hint="default"/>
        <w:lang w:val="uk-UA" w:eastAsia="en-US" w:bidi="ar-SA"/>
      </w:rPr>
    </w:lvl>
    <w:lvl w:ilvl="4" w:tplc="14324A9E">
      <w:numFmt w:val="bullet"/>
      <w:lvlText w:val="•"/>
      <w:lvlJc w:val="left"/>
      <w:pPr>
        <w:ind w:left="3688" w:hanging="192"/>
      </w:pPr>
      <w:rPr>
        <w:rFonts w:hint="default"/>
        <w:lang w:val="uk-UA" w:eastAsia="en-US" w:bidi="ar-SA"/>
      </w:rPr>
    </w:lvl>
    <w:lvl w:ilvl="5" w:tplc="267A5CE4">
      <w:numFmt w:val="bullet"/>
      <w:lvlText w:val="•"/>
      <w:lvlJc w:val="left"/>
      <w:pPr>
        <w:ind w:left="4601" w:hanging="192"/>
      </w:pPr>
      <w:rPr>
        <w:rFonts w:hint="default"/>
        <w:lang w:val="uk-UA" w:eastAsia="en-US" w:bidi="ar-SA"/>
      </w:rPr>
    </w:lvl>
    <w:lvl w:ilvl="6" w:tplc="F9FE2AB0">
      <w:numFmt w:val="bullet"/>
      <w:lvlText w:val="•"/>
      <w:lvlJc w:val="left"/>
      <w:pPr>
        <w:ind w:left="5513" w:hanging="192"/>
      </w:pPr>
      <w:rPr>
        <w:rFonts w:hint="default"/>
        <w:lang w:val="uk-UA" w:eastAsia="en-US" w:bidi="ar-SA"/>
      </w:rPr>
    </w:lvl>
    <w:lvl w:ilvl="7" w:tplc="FA009764">
      <w:numFmt w:val="bullet"/>
      <w:lvlText w:val="•"/>
      <w:lvlJc w:val="left"/>
      <w:pPr>
        <w:ind w:left="6425" w:hanging="192"/>
      </w:pPr>
      <w:rPr>
        <w:rFonts w:hint="default"/>
        <w:lang w:val="uk-UA" w:eastAsia="en-US" w:bidi="ar-SA"/>
      </w:rPr>
    </w:lvl>
    <w:lvl w:ilvl="8" w:tplc="5936CD22">
      <w:numFmt w:val="bullet"/>
      <w:lvlText w:val="•"/>
      <w:lvlJc w:val="left"/>
      <w:pPr>
        <w:ind w:left="7337" w:hanging="192"/>
      </w:pPr>
      <w:rPr>
        <w:rFonts w:hint="default"/>
        <w:lang w:val="uk-UA" w:eastAsia="en-US" w:bidi="ar-SA"/>
      </w:rPr>
    </w:lvl>
  </w:abstractNum>
  <w:abstractNum w:abstractNumId="7" w15:restartNumberingAfterBreak="0">
    <w:nsid w:val="21057125"/>
    <w:multiLevelType w:val="hybridMultilevel"/>
    <w:tmpl w:val="CEF894C6"/>
    <w:lvl w:ilvl="0" w:tplc="182CB7A2">
      <w:numFmt w:val="bullet"/>
      <w:lvlText w:val="–"/>
      <w:lvlJc w:val="left"/>
      <w:pPr>
        <w:ind w:left="39" w:hanging="149"/>
      </w:pPr>
      <w:rPr>
        <w:rFonts w:ascii="Trebuchet MS" w:eastAsia="Trebuchet MS" w:hAnsi="Trebuchet MS" w:cs="Trebuchet MS" w:hint="default"/>
        <w:color w:val="18171C"/>
        <w:w w:val="133"/>
        <w:sz w:val="18"/>
        <w:szCs w:val="18"/>
        <w:lang w:val="uk-UA" w:eastAsia="en-US" w:bidi="ar-SA"/>
      </w:rPr>
    </w:lvl>
    <w:lvl w:ilvl="1" w:tplc="37C05040">
      <w:numFmt w:val="bullet"/>
      <w:lvlText w:val="•"/>
      <w:lvlJc w:val="left"/>
      <w:pPr>
        <w:ind w:left="375" w:hanging="149"/>
      </w:pPr>
      <w:rPr>
        <w:rFonts w:hint="default"/>
        <w:lang w:val="uk-UA" w:eastAsia="en-US" w:bidi="ar-SA"/>
      </w:rPr>
    </w:lvl>
    <w:lvl w:ilvl="2" w:tplc="29FE4442">
      <w:numFmt w:val="bullet"/>
      <w:lvlText w:val="•"/>
      <w:lvlJc w:val="left"/>
      <w:pPr>
        <w:ind w:left="711" w:hanging="149"/>
      </w:pPr>
      <w:rPr>
        <w:rFonts w:hint="default"/>
        <w:lang w:val="uk-UA" w:eastAsia="en-US" w:bidi="ar-SA"/>
      </w:rPr>
    </w:lvl>
    <w:lvl w:ilvl="3" w:tplc="01047346">
      <w:numFmt w:val="bullet"/>
      <w:lvlText w:val="•"/>
      <w:lvlJc w:val="left"/>
      <w:pPr>
        <w:ind w:left="1046" w:hanging="149"/>
      </w:pPr>
      <w:rPr>
        <w:rFonts w:hint="default"/>
        <w:lang w:val="uk-UA" w:eastAsia="en-US" w:bidi="ar-SA"/>
      </w:rPr>
    </w:lvl>
    <w:lvl w:ilvl="4" w:tplc="C026E820">
      <w:numFmt w:val="bullet"/>
      <w:lvlText w:val="•"/>
      <w:lvlJc w:val="left"/>
      <w:pPr>
        <w:ind w:left="1382" w:hanging="149"/>
      </w:pPr>
      <w:rPr>
        <w:rFonts w:hint="default"/>
        <w:lang w:val="uk-UA" w:eastAsia="en-US" w:bidi="ar-SA"/>
      </w:rPr>
    </w:lvl>
    <w:lvl w:ilvl="5" w:tplc="95F44EA8">
      <w:numFmt w:val="bullet"/>
      <w:lvlText w:val="•"/>
      <w:lvlJc w:val="left"/>
      <w:pPr>
        <w:ind w:left="1717" w:hanging="149"/>
      </w:pPr>
      <w:rPr>
        <w:rFonts w:hint="default"/>
        <w:lang w:val="uk-UA" w:eastAsia="en-US" w:bidi="ar-SA"/>
      </w:rPr>
    </w:lvl>
    <w:lvl w:ilvl="6" w:tplc="06C03006">
      <w:numFmt w:val="bullet"/>
      <w:lvlText w:val="•"/>
      <w:lvlJc w:val="left"/>
      <w:pPr>
        <w:ind w:left="2053" w:hanging="149"/>
      </w:pPr>
      <w:rPr>
        <w:rFonts w:hint="default"/>
        <w:lang w:val="uk-UA" w:eastAsia="en-US" w:bidi="ar-SA"/>
      </w:rPr>
    </w:lvl>
    <w:lvl w:ilvl="7" w:tplc="DF8CB6A2">
      <w:numFmt w:val="bullet"/>
      <w:lvlText w:val="•"/>
      <w:lvlJc w:val="left"/>
      <w:pPr>
        <w:ind w:left="2388" w:hanging="149"/>
      </w:pPr>
      <w:rPr>
        <w:rFonts w:hint="default"/>
        <w:lang w:val="uk-UA" w:eastAsia="en-US" w:bidi="ar-SA"/>
      </w:rPr>
    </w:lvl>
    <w:lvl w:ilvl="8" w:tplc="F26A9434">
      <w:numFmt w:val="bullet"/>
      <w:lvlText w:val="•"/>
      <w:lvlJc w:val="left"/>
      <w:pPr>
        <w:ind w:left="2724" w:hanging="149"/>
      </w:pPr>
      <w:rPr>
        <w:rFonts w:hint="default"/>
        <w:lang w:val="uk-UA" w:eastAsia="en-US" w:bidi="ar-SA"/>
      </w:rPr>
    </w:lvl>
  </w:abstractNum>
  <w:abstractNum w:abstractNumId="8" w15:restartNumberingAfterBreak="0">
    <w:nsid w:val="26B05D01"/>
    <w:multiLevelType w:val="hybridMultilevel"/>
    <w:tmpl w:val="95489246"/>
    <w:lvl w:ilvl="0" w:tplc="EDE4023A">
      <w:numFmt w:val="bullet"/>
      <w:lvlText w:val="•"/>
      <w:lvlJc w:val="left"/>
      <w:pPr>
        <w:ind w:left="217" w:hanging="198"/>
      </w:pPr>
      <w:rPr>
        <w:rFonts w:ascii="Trebuchet MS" w:eastAsia="Trebuchet MS" w:hAnsi="Trebuchet MS" w:cs="Trebuchet MS" w:hint="default"/>
        <w:color w:val="231F20"/>
        <w:w w:val="114"/>
        <w:sz w:val="22"/>
        <w:szCs w:val="22"/>
        <w:lang w:val="uk-UA" w:eastAsia="en-US" w:bidi="ar-SA"/>
      </w:rPr>
    </w:lvl>
    <w:lvl w:ilvl="1" w:tplc="DB8666A4">
      <w:numFmt w:val="bullet"/>
      <w:lvlText w:val="•"/>
      <w:lvlJc w:val="left"/>
      <w:pPr>
        <w:ind w:left="1154" w:hanging="198"/>
      </w:pPr>
      <w:rPr>
        <w:rFonts w:hint="default"/>
        <w:lang w:val="uk-UA" w:eastAsia="en-US" w:bidi="ar-SA"/>
      </w:rPr>
    </w:lvl>
    <w:lvl w:ilvl="2" w:tplc="10140AA2">
      <w:numFmt w:val="bullet"/>
      <w:lvlText w:val="•"/>
      <w:lvlJc w:val="left"/>
      <w:pPr>
        <w:ind w:left="2089" w:hanging="198"/>
      </w:pPr>
      <w:rPr>
        <w:rFonts w:hint="default"/>
        <w:lang w:val="uk-UA" w:eastAsia="en-US" w:bidi="ar-SA"/>
      </w:rPr>
    </w:lvl>
    <w:lvl w:ilvl="3" w:tplc="5B1CB5B2">
      <w:numFmt w:val="bullet"/>
      <w:lvlText w:val="•"/>
      <w:lvlJc w:val="left"/>
      <w:pPr>
        <w:ind w:left="3023" w:hanging="198"/>
      </w:pPr>
      <w:rPr>
        <w:rFonts w:hint="default"/>
        <w:lang w:val="uk-UA" w:eastAsia="en-US" w:bidi="ar-SA"/>
      </w:rPr>
    </w:lvl>
    <w:lvl w:ilvl="4" w:tplc="F3E67992">
      <w:numFmt w:val="bullet"/>
      <w:lvlText w:val="•"/>
      <w:lvlJc w:val="left"/>
      <w:pPr>
        <w:ind w:left="3958" w:hanging="198"/>
      </w:pPr>
      <w:rPr>
        <w:rFonts w:hint="default"/>
        <w:lang w:val="uk-UA" w:eastAsia="en-US" w:bidi="ar-SA"/>
      </w:rPr>
    </w:lvl>
    <w:lvl w:ilvl="5" w:tplc="4C7E0E8A">
      <w:numFmt w:val="bullet"/>
      <w:lvlText w:val="•"/>
      <w:lvlJc w:val="left"/>
      <w:pPr>
        <w:ind w:left="4892" w:hanging="198"/>
      </w:pPr>
      <w:rPr>
        <w:rFonts w:hint="default"/>
        <w:lang w:val="uk-UA" w:eastAsia="en-US" w:bidi="ar-SA"/>
      </w:rPr>
    </w:lvl>
    <w:lvl w:ilvl="6" w:tplc="4AC6FD98">
      <w:numFmt w:val="bullet"/>
      <w:lvlText w:val="•"/>
      <w:lvlJc w:val="left"/>
      <w:pPr>
        <w:ind w:left="5827" w:hanging="198"/>
      </w:pPr>
      <w:rPr>
        <w:rFonts w:hint="default"/>
        <w:lang w:val="uk-UA" w:eastAsia="en-US" w:bidi="ar-SA"/>
      </w:rPr>
    </w:lvl>
    <w:lvl w:ilvl="7" w:tplc="48AEC8E4">
      <w:numFmt w:val="bullet"/>
      <w:lvlText w:val="•"/>
      <w:lvlJc w:val="left"/>
      <w:pPr>
        <w:ind w:left="6761" w:hanging="198"/>
      </w:pPr>
      <w:rPr>
        <w:rFonts w:hint="default"/>
        <w:lang w:val="uk-UA" w:eastAsia="en-US" w:bidi="ar-SA"/>
      </w:rPr>
    </w:lvl>
    <w:lvl w:ilvl="8" w:tplc="716840D6">
      <w:numFmt w:val="bullet"/>
      <w:lvlText w:val="•"/>
      <w:lvlJc w:val="left"/>
      <w:pPr>
        <w:ind w:left="7696" w:hanging="198"/>
      </w:pPr>
      <w:rPr>
        <w:rFonts w:hint="default"/>
        <w:lang w:val="uk-UA" w:eastAsia="en-US" w:bidi="ar-SA"/>
      </w:rPr>
    </w:lvl>
  </w:abstractNum>
  <w:abstractNum w:abstractNumId="9" w15:restartNumberingAfterBreak="0">
    <w:nsid w:val="27023A5E"/>
    <w:multiLevelType w:val="hybridMultilevel"/>
    <w:tmpl w:val="E93ADCE0"/>
    <w:lvl w:ilvl="0" w:tplc="3666445C">
      <w:start w:val="1"/>
      <w:numFmt w:val="decimal"/>
      <w:lvlText w:val="%1)"/>
      <w:lvlJc w:val="left"/>
      <w:pPr>
        <w:ind w:left="39" w:hanging="238"/>
        <w:jc w:val="left"/>
      </w:pPr>
      <w:rPr>
        <w:rFonts w:ascii="Arial" w:eastAsia="Arial" w:hAnsi="Arial" w:cs="Arial" w:hint="default"/>
        <w:b/>
        <w:bCs/>
        <w:color w:val="231F20"/>
        <w:spacing w:val="-6"/>
        <w:w w:val="110"/>
        <w:sz w:val="20"/>
        <w:szCs w:val="20"/>
        <w:lang w:val="uk-UA" w:eastAsia="en-US" w:bidi="ar-SA"/>
      </w:rPr>
    </w:lvl>
    <w:lvl w:ilvl="1" w:tplc="005E8CAA">
      <w:numFmt w:val="bullet"/>
      <w:lvlText w:val="•"/>
      <w:lvlJc w:val="left"/>
      <w:pPr>
        <w:ind w:left="952" w:hanging="238"/>
      </w:pPr>
      <w:rPr>
        <w:rFonts w:hint="default"/>
        <w:lang w:val="uk-UA" w:eastAsia="en-US" w:bidi="ar-SA"/>
      </w:rPr>
    </w:lvl>
    <w:lvl w:ilvl="2" w:tplc="D0D03CDE">
      <w:numFmt w:val="bullet"/>
      <w:lvlText w:val="•"/>
      <w:lvlJc w:val="left"/>
      <w:pPr>
        <w:ind w:left="1864" w:hanging="238"/>
      </w:pPr>
      <w:rPr>
        <w:rFonts w:hint="default"/>
        <w:lang w:val="uk-UA" w:eastAsia="en-US" w:bidi="ar-SA"/>
      </w:rPr>
    </w:lvl>
    <w:lvl w:ilvl="3" w:tplc="7DCC9FF4">
      <w:numFmt w:val="bullet"/>
      <w:lvlText w:val="•"/>
      <w:lvlJc w:val="left"/>
      <w:pPr>
        <w:ind w:left="2776" w:hanging="238"/>
      </w:pPr>
      <w:rPr>
        <w:rFonts w:hint="default"/>
        <w:lang w:val="uk-UA" w:eastAsia="en-US" w:bidi="ar-SA"/>
      </w:rPr>
    </w:lvl>
    <w:lvl w:ilvl="4" w:tplc="CD862BB0">
      <w:numFmt w:val="bullet"/>
      <w:lvlText w:val="•"/>
      <w:lvlJc w:val="left"/>
      <w:pPr>
        <w:ind w:left="3688" w:hanging="238"/>
      </w:pPr>
      <w:rPr>
        <w:rFonts w:hint="default"/>
        <w:lang w:val="uk-UA" w:eastAsia="en-US" w:bidi="ar-SA"/>
      </w:rPr>
    </w:lvl>
    <w:lvl w:ilvl="5" w:tplc="54E0A462">
      <w:numFmt w:val="bullet"/>
      <w:lvlText w:val="•"/>
      <w:lvlJc w:val="left"/>
      <w:pPr>
        <w:ind w:left="4600" w:hanging="238"/>
      </w:pPr>
      <w:rPr>
        <w:rFonts w:hint="default"/>
        <w:lang w:val="uk-UA" w:eastAsia="en-US" w:bidi="ar-SA"/>
      </w:rPr>
    </w:lvl>
    <w:lvl w:ilvl="6" w:tplc="B79A1CC8">
      <w:numFmt w:val="bullet"/>
      <w:lvlText w:val="•"/>
      <w:lvlJc w:val="left"/>
      <w:pPr>
        <w:ind w:left="5512" w:hanging="238"/>
      </w:pPr>
      <w:rPr>
        <w:rFonts w:hint="default"/>
        <w:lang w:val="uk-UA" w:eastAsia="en-US" w:bidi="ar-SA"/>
      </w:rPr>
    </w:lvl>
    <w:lvl w:ilvl="7" w:tplc="A3E2C160">
      <w:numFmt w:val="bullet"/>
      <w:lvlText w:val="•"/>
      <w:lvlJc w:val="left"/>
      <w:pPr>
        <w:ind w:left="6424" w:hanging="238"/>
      </w:pPr>
      <w:rPr>
        <w:rFonts w:hint="default"/>
        <w:lang w:val="uk-UA" w:eastAsia="en-US" w:bidi="ar-SA"/>
      </w:rPr>
    </w:lvl>
    <w:lvl w:ilvl="8" w:tplc="F0881F00">
      <w:numFmt w:val="bullet"/>
      <w:lvlText w:val="•"/>
      <w:lvlJc w:val="left"/>
      <w:pPr>
        <w:ind w:left="7336" w:hanging="238"/>
      </w:pPr>
      <w:rPr>
        <w:rFonts w:hint="default"/>
        <w:lang w:val="uk-UA" w:eastAsia="en-US" w:bidi="ar-SA"/>
      </w:rPr>
    </w:lvl>
  </w:abstractNum>
  <w:abstractNum w:abstractNumId="10" w15:restartNumberingAfterBreak="0">
    <w:nsid w:val="2D1E1CC7"/>
    <w:multiLevelType w:val="hybridMultilevel"/>
    <w:tmpl w:val="47028CF4"/>
    <w:lvl w:ilvl="0" w:tplc="D2FED25E">
      <w:start w:val="1"/>
      <w:numFmt w:val="decimal"/>
      <w:lvlText w:val="%1)"/>
      <w:lvlJc w:val="left"/>
      <w:pPr>
        <w:ind w:left="651" w:hanging="264"/>
        <w:jc w:val="left"/>
      </w:pPr>
      <w:rPr>
        <w:rFonts w:ascii="Trebuchet MS" w:eastAsia="Trebuchet MS" w:hAnsi="Trebuchet MS" w:cs="Trebuchet MS" w:hint="default"/>
        <w:color w:val="231F20"/>
        <w:w w:val="100"/>
        <w:sz w:val="22"/>
        <w:szCs w:val="22"/>
        <w:lang w:val="uk-UA" w:eastAsia="en-US" w:bidi="ar-SA"/>
      </w:rPr>
    </w:lvl>
    <w:lvl w:ilvl="1" w:tplc="D9D8EEA6">
      <w:numFmt w:val="bullet"/>
      <w:lvlText w:val="•"/>
      <w:lvlJc w:val="left"/>
      <w:pPr>
        <w:ind w:left="1550" w:hanging="264"/>
      </w:pPr>
      <w:rPr>
        <w:rFonts w:hint="default"/>
        <w:lang w:val="uk-UA" w:eastAsia="en-US" w:bidi="ar-SA"/>
      </w:rPr>
    </w:lvl>
    <w:lvl w:ilvl="2" w:tplc="03E82060">
      <w:numFmt w:val="bullet"/>
      <w:lvlText w:val="•"/>
      <w:lvlJc w:val="left"/>
      <w:pPr>
        <w:ind w:left="2441" w:hanging="264"/>
      </w:pPr>
      <w:rPr>
        <w:rFonts w:hint="default"/>
        <w:lang w:val="uk-UA" w:eastAsia="en-US" w:bidi="ar-SA"/>
      </w:rPr>
    </w:lvl>
    <w:lvl w:ilvl="3" w:tplc="5B9CFDE4">
      <w:numFmt w:val="bullet"/>
      <w:lvlText w:val="•"/>
      <w:lvlJc w:val="left"/>
      <w:pPr>
        <w:ind w:left="3331" w:hanging="264"/>
      </w:pPr>
      <w:rPr>
        <w:rFonts w:hint="default"/>
        <w:lang w:val="uk-UA" w:eastAsia="en-US" w:bidi="ar-SA"/>
      </w:rPr>
    </w:lvl>
    <w:lvl w:ilvl="4" w:tplc="BDA04366">
      <w:numFmt w:val="bullet"/>
      <w:lvlText w:val="•"/>
      <w:lvlJc w:val="left"/>
      <w:pPr>
        <w:ind w:left="4222" w:hanging="264"/>
      </w:pPr>
      <w:rPr>
        <w:rFonts w:hint="default"/>
        <w:lang w:val="uk-UA" w:eastAsia="en-US" w:bidi="ar-SA"/>
      </w:rPr>
    </w:lvl>
    <w:lvl w:ilvl="5" w:tplc="1FD0B270">
      <w:numFmt w:val="bullet"/>
      <w:lvlText w:val="•"/>
      <w:lvlJc w:val="left"/>
      <w:pPr>
        <w:ind w:left="5112" w:hanging="264"/>
      </w:pPr>
      <w:rPr>
        <w:rFonts w:hint="default"/>
        <w:lang w:val="uk-UA" w:eastAsia="en-US" w:bidi="ar-SA"/>
      </w:rPr>
    </w:lvl>
    <w:lvl w:ilvl="6" w:tplc="E1DEB640">
      <w:numFmt w:val="bullet"/>
      <w:lvlText w:val="•"/>
      <w:lvlJc w:val="left"/>
      <w:pPr>
        <w:ind w:left="6003" w:hanging="264"/>
      </w:pPr>
      <w:rPr>
        <w:rFonts w:hint="default"/>
        <w:lang w:val="uk-UA" w:eastAsia="en-US" w:bidi="ar-SA"/>
      </w:rPr>
    </w:lvl>
    <w:lvl w:ilvl="7" w:tplc="5FFCB04A">
      <w:numFmt w:val="bullet"/>
      <w:lvlText w:val="•"/>
      <w:lvlJc w:val="left"/>
      <w:pPr>
        <w:ind w:left="6893" w:hanging="264"/>
      </w:pPr>
      <w:rPr>
        <w:rFonts w:hint="default"/>
        <w:lang w:val="uk-UA" w:eastAsia="en-US" w:bidi="ar-SA"/>
      </w:rPr>
    </w:lvl>
    <w:lvl w:ilvl="8" w:tplc="B532D1AC">
      <w:numFmt w:val="bullet"/>
      <w:lvlText w:val="•"/>
      <w:lvlJc w:val="left"/>
      <w:pPr>
        <w:ind w:left="7784" w:hanging="264"/>
      </w:pPr>
      <w:rPr>
        <w:rFonts w:hint="default"/>
        <w:lang w:val="uk-UA" w:eastAsia="en-US" w:bidi="ar-SA"/>
      </w:rPr>
    </w:lvl>
  </w:abstractNum>
  <w:abstractNum w:abstractNumId="11" w15:restartNumberingAfterBreak="0">
    <w:nsid w:val="35716141"/>
    <w:multiLevelType w:val="hybridMultilevel"/>
    <w:tmpl w:val="AEAC8BDC"/>
    <w:lvl w:ilvl="0" w:tplc="F3B298F6">
      <w:numFmt w:val="bullet"/>
      <w:lvlText w:val="–"/>
      <w:lvlJc w:val="left"/>
      <w:pPr>
        <w:ind w:left="39" w:hanging="142"/>
      </w:pPr>
      <w:rPr>
        <w:rFonts w:ascii="Trebuchet MS" w:eastAsia="Trebuchet MS" w:hAnsi="Trebuchet MS" w:cs="Trebuchet MS" w:hint="default"/>
        <w:color w:val="18171C"/>
        <w:w w:val="133"/>
        <w:sz w:val="18"/>
        <w:szCs w:val="18"/>
        <w:lang w:val="uk-UA" w:eastAsia="en-US" w:bidi="ar-SA"/>
      </w:rPr>
    </w:lvl>
    <w:lvl w:ilvl="1" w:tplc="ABF456F8">
      <w:numFmt w:val="bullet"/>
      <w:lvlText w:val="•"/>
      <w:lvlJc w:val="left"/>
      <w:pPr>
        <w:ind w:left="628" w:hanging="142"/>
      </w:pPr>
      <w:rPr>
        <w:rFonts w:hint="default"/>
        <w:lang w:val="uk-UA" w:eastAsia="en-US" w:bidi="ar-SA"/>
      </w:rPr>
    </w:lvl>
    <w:lvl w:ilvl="2" w:tplc="FFE47266">
      <w:numFmt w:val="bullet"/>
      <w:lvlText w:val="•"/>
      <w:lvlJc w:val="left"/>
      <w:pPr>
        <w:ind w:left="1217" w:hanging="142"/>
      </w:pPr>
      <w:rPr>
        <w:rFonts w:hint="default"/>
        <w:lang w:val="uk-UA" w:eastAsia="en-US" w:bidi="ar-SA"/>
      </w:rPr>
    </w:lvl>
    <w:lvl w:ilvl="3" w:tplc="13D664D8">
      <w:numFmt w:val="bullet"/>
      <w:lvlText w:val="•"/>
      <w:lvlJc w:val="left"/>
      <w:pPr>
        <w:ind w:left="1806" w:hanging="142"/>
      </w:pPr>
      <w:rPr>
        <w:rFonts w:hint="default"/>
        <w:lang w:val="uk-UA" w:eastAsia="en-US" w:bidi="ar-SA"/>
      </w:rPr>
    </w:lvl>
    <w:lvl w:ilvl="4" w:tplc="38047D8E">
      <w:numFmt w:val="bullet"/>
      <w:lvlText w:val="•"/>
      <w:lvlJc w:val="left"/>
      <w:pPr>
        <w:ind w:left="2395" w:hanging="142"/>
      </w:pPr>
      <w:rPr>
        <w:rFonts w:hint="default"/>
        <w:lang w:val="uk-UA" w:eastAsia="en-US" w:bidi="ar-SA"/>
      </w:rPr>
    </w:lvl>
    <w:lvl w:ilvl="5" w:tplc="0F7E8FBE">
      <w:numFmt w:val="bullet"/>
      <w:lvlText w:val="•"/>
      <w:lvlJc w:val="left"/>
      <w:pPr>
        <w:ind w:left="2984" w:hanging="142"/>
      </w:pPr>
      <w:rPr>
        <w:rFonts w:hint="default"/>
        <w:lang w:val="uk-UA" w:eastAsia="en-US" w:bidi="ar-SA"/>
      </w:rPr>
    </w:lvl>
    <w:lvl w:ilvl="6" w:tplc="E59C483E">
      <w:numFmt w:val="bullet"/>
      <w:lvlText w:val="•"/>
      <w:lvlJc w:val="left"/>
      <w:pPr>
        <w:ind w:left="3573" w:hanging="142"/>
      </w:pPr>
      <w:rPr>
        <w:rFonts w:hint="default"/>
        <w:lang w:val="uk-UA" w:eastAsia="en-US" w:bidi="ar-SA"/>
      </w:rPr>
    </w:lvl>
    <w:lvl w:ilvl="7" w:tplc="D4C2979A">
      <w:numFmt w:val="bullet"/>
      <w:lvlText w:val="•"/>
      <w:lvlJc w:val="left"/>
      <w:pPr>
        <w:ind w:left="4162" w:hanging="142"/>
      </w:pPr>
      <w:rPr>
        <w:rFonts w:hint="default"/>
        <w:lang w:val="uk-UA" w:eastAsia="en-US" w:bidi="ar-SA"/>
      </w:rPr>
    </w:lvl>
    <w:lvl w:ilvl="8" w:tplc="9A3C555A">
      <w:numFmt w:val="bullet"/>
      <w:lvlText w:val="•"/>
      <w:lvlJc w:val="left"/>
      <w:pPr>
        <w:ind w:left="4751" w:hanging="142"/>
      </w:pPr>
      <w:rPr>
        <w:rFonts w:hint="default"/>
        <w:lang w:val="uk-UA" w:eastAsia="en-US" w:bidi="ar-SA"/>
      </w:rPr>
    </w:lvl>
  </w:abstractNum>
  <w:abstractNum w:abstractNumId="12" w15:restartNumberingAfterBreak="0">
    <w:nsid w:val="3D3C665A"/>
    <w:multiLevelType w:val="hybridMultilevel"/>
    <w:tmpl w:val="BA3401EE"/>
    <w:lvl w:ilvl="0" w:tplc="5D3677F2">
      <w:numFmt w:val="bullet"/>
      <w:lvlText w:val="–"/>
      <w:lvlJc w:val="left"/>
      <w:pPr>
        <w:ind w:left="39" w:hanging="135"/>
      </w:pPr>
      <w:rPr>
        <w:rFonts w:ascii="Trebuchet MS" w:eastAsia="Trebuchet MS" w:hAnsi="Trebuchet MS" w:cs="Trebuchet MS" w:hint="default"/>
        <w:color w:val="18171C"/>
        <w:w w:val="133"/>
        <w:sz w:val="18"/>
        <w:szCs w:val="18"/>
        <w:lang w:val="uk-UA" w:eastAsia="en-US" w:bidi="ar-SA"/>
      </w:rPr>
    </w:lvl>
    <w:lvl w:ilvl="1" w:tplc="DEB8B86E">
      <w:numFmt w:val="bullet"/>
      <w:lvlText w:val="•"/>
      <w:lvlJc w:val="left"/>
      <w:pPr>
        <w:ind w:left="702" w:hanging="135"/>
      </w:pPr>
      <w:rPr>
        <w:rFonts w:hint="default"/>
        <w:lang w:val="uk-UA" w:eastAsia="en-US" w:bidi="ar-SA"/>
      </w:rPr>
    </w:lvl>
    <w:lvl w:ilvl="2" w:tplc="C63C7242">
      <w:numFmt w:val="bullet"/>
      <w:lvlText w:val="•"/>
      <w:lvlJc w:val="left"/>
      <w:pPr>
        <w:ind w:left="1364" w:hanging="135"/>
      </w:pPr>
      <w:rPr>
        <w:rFonts w:hint="default"/>
        <w:lang w:val="uk-UA" w:eastAsia="en-US" w:bidi="ar-SA"/>
      </w:rPr>
    </w:lvl>
    <w:lvl w:ilvl="3" w:tplc="DF4C174C">
      <w:numFmt w:val="bullet"/>
      <w:lvlText w:val="•"/>
      <w:lvlJc w:val="left"/>
      <w:pPr>
        <w:ind w:left="2026" w:hanging="135"/>
      </w:pPr>
      <w:rPr>
        <w:rFonts w:hint="default"/>
        <w:lang w:val="uk-UA" w:eastAsia="en-US" w:bidi="ar-SA"/>
      </w:rPr>
    </w:lvl>
    <w:lvl w:ilvl="4" w:tplc="388498CC">
      <w:numFmt w:val="bullet"/>
      <w:lvlText w:val="•"/>
      <w:lvlJc w:val="left"/>
      <w:pPr>
        <w:ind w:left="2688" w:hanging="135"/>
      </w:pPr>
      <w:rPr>
        <w:rFonts w:hint="default"/>
        <w:lang w:val="uk-UA" w:eastAsia="en-US" w:bidi="ar-SA"/>
      </w:rPr>
    </w:lvl>
    <w:lvl w:ilvl="5" w:tplc="35C4F18A">
      <w:numFmt w:val="bullet"/>
      <w:lvlText w:val="•"/>
      <w:lvlJc w:val="left"/>
      <w:pPr>
        <w:ind w:left="3350" w:hanging="135"/>
      </w:pPr>
      <w:rPr>
        <w:rFonts w:hint="default"/>
        <w:lang w:val="uk-UA" w:eastAsia="en-US" w:bidi="ar-SA"/>
      </w:rPr>
    </w:lvl>
    <w:lvl w:ilvl="6" w:tplc="E850C710">
      <w:numFmt w:val="bullet"/>
      <w:lvlText w:val="•"/>
      <w:lvlJc w:val="left"/>
      <w:pPr>
        <w:ind w:left="4012" w:hanging="135"/>
      </w:pPr>
      <w:rPr>
        <w:rFonts w:hint="default"/>
        <w:lang w:val="uk-UA" w:eastAsia="en-US" w:bidi="ar-SA"/>
      </w:rPr>
    </w:lvl>
    <w:lvl w:ilvl="7" w:tplc="49802AE0">
      <w:numFmt w:val="bullet"/>
      <w:lvlText w:val="•"/>
      <w:lvlJc w:val="left"/>
      <w:pPr>
        <w:ind w:left="4674" w:hanging="135"/>
      </w:pPr>
      <w:rPr>
        <w:rFonts w:hint="default"/>
        <w:lang w:val="uk-UA" w:eastAsia="en-US" w:bidi="ar-SA"/>
      </w:rPr>
    </w:lvl>
    <w:lvl w:ilvl="8" w:tplc="47948714">
      <w:numFmt w:val="bullet"/>
      <w:lvlText w:val="•"/>
      <w:lvlJc w:val="left"/>
      <w:pPr>
        <w:ind w:left="5336" w:hanging="135"/>
      </w:pPr>
      <w:rPr>
        <w:rFonts w:hint="default"/>
        <w:lang w:val="uk-UA" w:eastAsia="en-US" w:bidi="ar-SA"/>
      </w:rPr>
    </w:lvl>
  </w:abstractNum>
  <w:abstractNum w:abstractNumId="13" w15:restartNumberingAfterBreak="0">
    <w:nsid w:val="43A300BE"/>
    <w:multiLevelType w:val="hybridMultilevel"/>
    <w:tmpl w:val="5A1A0D8C"/>
    <w:lvl w:ilvl="0" w:tplc="0958CF5C">
      <w:numFmt w:val="bullet"/>
      <w:lvlText w:val="–"/>
      <w:lvlJc w:val="left"/>
      <w:pPr>
        <w:ind w:left="39" w:hanging="187"/>
      </w:pPr>
      <w:rPr>
        <w:rFonts w:ascii="Trebuchet MS" w:eastAsia="Trebuchet MS" w:hAnsi="Trebuchet MS" w:cs="Trebuchet MS" w:hint="default"/>
        <w:color w:val="18171C"/>
        <w:w w:val="136"/>
        <w:sz w:val="20"/>
        <w:szCs w:val="20"/>
        <w:lang w:val="uk-UA" w:eastAsia="en-US" w:bidi="ar-SA"/>
      </w:rPr>
    </w:lvl>
    <w:lvl w:ilvl="1" w:tplc="BB84377E">
      <w:numFmt w:val="bullet"/>
      <w:lvlText w:val="•"/>
      <w:lvlJc w:val="left"/>
      <w:pPr>
        <w:ind w:left="958" w:hanging="187"/>
      </w:pPr>
      <w:rPr>
        <w:rFonts w:hint="default"/>
        <w:lang w:val="uk-UA" w:eastAsia="en-US" w:bidi="ar-SA"/>
      </w:rPr>
    </w:lvl>
    <w:lvl w:ilvl="2" w:tplc="6CDEEAEA">
      <w:numFmt w:val="bullet"/>
      <w:lvlText w:val="•"/>
      <w:lvlJc w:val="left"/>
      <w:pPr>
        <w:ind w:left="1876" w:hanging="187"/>
      </w:pPr>
      <w:rPr>
        <w:rFonts w:hint="default"/>
        <w:lang w:val="uk-UA" w:eastAsia="en-US" w:bidi="ar-SA"/>
      </w:rPr>
    </w:lvl>
    <w:lvl w:ilvl="3" w:tplc="A51CB522">
      <w:numFmt w:val="bullet"/>
      <w:lvlText w:val="•"/>
      <w:lvlJc w:val="left"/>
      <w:pPr>
        <w:ind w:left="2794" w:hanging="187"/>
      </w:pPr>
      <w:rPr>
        <w:rFonts w:hint="default"/>
        <w:lang w:val="uk-UA" w:eastAsia="en-US" w:bidi="ar-SA"/>
      </w:rPr>
    </w:lvl>
    <w:lvl w:ilvl="4" w:tplc="80ACA7C6">
      <w:numFmt w:val="bullet"/>
      <w:lvlText w:val="•"/>
      <w:lvlJc w:val="left"/>
      <w:pPr>
        <w:ind w:left="3712" w:hanging="187"/>
      </w:pPr>
      <w:rPr>
        <w:rFonts w:hint="default"/>
        <w:lang w:val="uk-UA" w:eastAsia="en-US" w:bidi="ar-SA"/>
      </w:rPr>
    </w:lvl>
    <w:lvl w:ilvl="5" w:tplc="D1788036">
      <w:numFmt w:val="bullet"/>
      <w:lvlText w:val="•"/>
      <w:lvlJc w:val="left"/>
      <w:pPr>
        <w:ind w:left="4630" w:hanging="187"/>
      </w:pPr>
      <w:rPr>
        <w:rFonts w:hint="default"/>
        <w:lang w:val="uk-UA" w:eastAsia="en-US" w:bidi="ar-SA"/>
      </w:rPr>
    </w:lvl>
    <w:lvl w:ilvl="6" w:tplc="0D0600A4">
      <w:numFmt w:val="bullet"/>
      <w:lvlText w:val="•"/>
      <w:lvlJc w:val="left"/>
      <w:pPr>
        <w:ind w:left="5548" w:hanging="187"/>
      </w:pPr>
      <w:rPr>
        <w:rFonts w:hint="default"/>
        <w:lang w:val="uk-UA" w:eastAsia="en-US" w:bidi="ar-SA"/>
      </w:rPr>
    </w:lvl>
    <w:lvl w:ilvl="7" w:tplc="04EEA1BA">
      <w:numFmt w:val="bullet"/>
      <w:lvlText w:val="•"/>
      <w:lvlJc w:val="left"/>
      <w:pPr>
        <w:ind w:left="6466" w:hanging="187"/>
      </w:pPr>
      <w:rPr>
        <w:rFonts w:hint="default"/>
        <w:lang w:val="uk-UA" w:eastAsia="en-US" w:bidi="ar-SA"/>
      </w:rPr>
    </w:lvl>
    <w:lvl w:ilvl="8" w:tplc="09DA2C9C">
      <w:numFmt w:val="bullet"/>
      <w:lvlText w:val="•"/>
      <w:lvlJc w:val="left"/>
      <w:pPr>
        <w:ind w:left="7384" w:hanging="187"/>
      </w:pPr>
      <w:rPr>
        <w:rFonts w:hint="default"/>
        <w:lang w:val="uk-UA" w:eastAsia="en-US" w:bidi="ar-SA"/>
      </w:rPr>
    </w:lvl>
  </w:abstractNum>
  <w:abstractNum w:abstractNumId="14" w15:restartNumberingAfterBreak="0">
    <w:nsid w:val="4624263F"/>
    <w:multiLevelType w:val="hybridMultilevel"/>
    <w:tmpl w:val="FCFCFE0A"/>
    <w:lvl w:ilvl="0" w:tplc="8EACC9CE">
      <w:numFmt w:val="bullet"/>
      <w:lvlText w:val="–"/>
      <w:lvlJc w:val="left"/>
      <w:pPr>
        <w:ind w:left="39" w:hanging="153"/>
      </w:pPr>
      <w:rPr>
        <w:rFonts w:ascii="Trebuchet MS" w:eastAsia="Trebuchet MS" w:hAnsi="Trebuchet MS" w:cs="Trebuchet MS" w:hint="default"/>
        <w:color w:val="231F20"/>
        <w:w w:val="136"/>
        <w:sz w:val="18"/>
        <w:szCs w:val="18"/>
        <w:lang w:val="uk-UA" w:eastAsia="en-US" w:bidi="ar-SA"/>
      </w:rPr>
    </w:lvl>
    <w:lvl w:ilvl="1" w:tplc="8194897A">
      <w:numFmt w:val="bullet"/>
      <w:lvlText w:val="•"/>
      <w:lvlJc w:val="left"/>
      <w:pPr>
        <w:ind w:left="952" w:hanging="153"/>
      </w:pPr>
      <w:rPr>
        <w:rFonts w:hint="default"/>
        <w:lang w:val="uk-UA" w:eastAsia="en-US" w:bidi="ar-SA"/>
      </w:rPr>
    </w:lvl>
    <w:lvl w:ilvl="2" w:tplc="6DA849CA">
      <w:numFmt w:val="bullet"/>
      <w:lvlText w:val="•"/>
      <w:lvlJc w:val="left"/>
      <w:pPr>
        <w:ind w:left="1864" w:hanging="153"/>
      </w:pPr>
      <w:rPr>
        <w:rFonts w:hint="default"/>
        <w:lang w:val="uk-UA" w:eastAsia="en-US" w:bidi="ar-SA"/>
      </w:rPr>
    </w:lvl>
    <w:lvl w:ilvl="3" w:tplc="27A09B94">
      <w:numFmt w:val="bullet"/>
      <w:lvlText w:val="•"/>
      <w:lvlJc w:val="left"/>
      <w:pPr>
        <w:ind w:left="2777" w:hanging="153"/>
      </w:pPr>
      <w:rPr>
        <w:rFonts w:hint="default"/>
        <w:lang w:val="uk-UA" w:eastAsia="en-US" w:bidi="ar-SA"/>
      </w:rPr>
    </w:lvl>
    <w:lvl w:ilvl="4" w:tplc="03B4481A">
      <w:numFmt w:val="bullet"/>
      <w:lvlText w:val="•"/>
      <w:lvlJc w:val="left"/>
      <w:pPr>
        <w:ind w:left="3689" w:hanging="153"/>
      </w:pPr>
      <w:rPr>
        <w:rFonts w:hint="default"/>
        <w:lang w:val="uk-UA" w:eastAsia="en-US" w:bidi="ar-SA"/>
      </w:rPr>
    </w:lvl>
    <w:lvl w:ilvl="5" w:tplc="6FE40544">
      <w:numFmt w:val="bullet"/>
      <w:lvlText w:val="•"/>
      <w:lvlJc w:val="left"/>
      <w:pPr>
        <w:ind w:left="4602" w:hanging="153"/>
      </w:pPr>
      <w:rPr>
        <w:rFonts w:hint="default"/>
        <w:lang w:val="uk-UA" w:eastAsia="en-US" w:bidi="ar-SA"/>
      </w:rPr>
    </w:lvl>
    <w:lvl w:ilvl="6" w:tplc="713A5C6A">
      <w:numFmt w:val="bullet"/>
      <w:lvlText w:val="•"/>
      <w:lvlJc w:val="left"/>
      <w:pPr>
        <w:ind w:left="5514" w:hanging="153"/>
      </w:pPr>
      <w:rPr>
        <w:rFonts w:hint="default"/>
        <w:lang w:val="uk-UA" w:eastAsia="en-US" w:bidi="ar-SA"/>
      </w:rPr>
    </w:lvl>
    <w:lvl w:ilvl="7" w:tplc="BA7A8FCC">
      <w:numFmt w:val="bullet"/>
      <w:lvlText w:val="•"/>
      <w:lvlJc w:val="left"/>
      <w:pPr>
        <w:ind w:left="6426" w:hanging="153"/>
      </w:pPr>
      <w:rPr>
        <w:rFonts w:hint="default"/>
        <w:lang w:val="uk-UA" w:eastAsia="en-US" w:bidi="ar-SA"/>
      </w:rPr>
    </w:lvl>
    <w:lvl w:ilvl="8" w:tplc="FF144840">
      <w:numFmt w:val="bullet"/>
      <w:lvlText w:val="•"/>
      <w:lvlJc w:val="left"/>
      <w:pPr>
        <w:ind w:left="7339" w:hanging="153"/>
      </w:pPr>
      <w:rPr>
        <w:rFonts w:hint="default"/>
        <w:lang w:val="uk-UA" w:eastAsia="en-US" w:bidi="ar-SA"/>
      </w:rPr>
    </w:lvl>
  </w:abstractNum>
  <w:abstractNum w:abstractNumId="15" w15:restartNumberingAfterBreak="0">
    <w:nsid w:val="46365979"/>
    <w:multiLevelType w:val="hybridMultilevel"/>
    <w:tmpl w:val="5E5C7BF0"/>
    <w:lvl w:ilvl="0" w:tplc="1A7ED500">
      <w:numFmt w:val="bullet"/>
      <w:lvlText w:val="–"/>
      <w:lvlJc w:val="left"/>
      <w:pPr>
        <w:ind w:left="39" w:hanging="150"/>
      </w:pPr>
      <w:rPr>
        <w:rFonts w:ascii="Trebuchet MS" w:eastAsia="Trebuchet MS" w:hAnsi="Trebuchet MS" w:cs="Trebuchet MS" w:hint="default"/>
        <w:color w:val="18171C"/>
        <w:w w:val="136"/>
        <w:sz w:val="18"/>
        <w:szCs w:val="18"/>
        <w:lang w:val="uk-UA" w:eastAsia="en-US" w:bidi="ar-SA"/>
      </w:rPr>
    </w:lvl>
    <w:lvl w:ilvl="1" w:tplc="F118B560">
      <w:numFmt w:val="bullet"/>
      <w:lvlText w:val="•"/>
      <w:lvlJc w:val="left"/>
      <w:pPr>
        <w:ind w:left="952" w:hanging="150"/>
      </w:pPr>
      <w:rPr>
        <w:rFonts w:hint="default"/>
        <w:lang w:val="uk-UA" w:eastAsia="en-US" w:bidi="ar-SA"/>
      </w:rPr>
    </w:lvl>
    <w:lvl w:ilvl="2" w:tplc="B89480F6">
      <w:numFmt w:val="bullet"/>
      <w:lvlText w:val="•"/>
      <w:lvlJc w:val="left"/>
      <w:pPr>
        <w:ind w:left="1865" w:hanging="150"/>
      </w:pPr>
      <w:rPr>
        <w:rFonts w:hint="default"/>
        <w:lang w:val="uk-UA" w:eastAsia="en-US" w:bidi="ar-SA"/>
      </w:rPr>
    </w:lvl>
    <w:lvl w:ilvl="3" w:tplc="DEBC95B6">
      <w:numFmt w:val="bullet"/>
      <w:lvlText w:val="•"/>
      <w:lvlJc w:val="left"/>
      <w:pPr>
        <w:ind w:left="2777" w:hanging="150"/>
      </w:pPr>
      <w:rPr>
        <w:rFonts w:hint="default"/>
        <w:lang w:val="uk-UA" w:eastAsia="en-US" w:bidi="ar-SA"/>
      </w:rPr>
    </w:lvl>
    <w:lvl w:ilvl="4" w:tplc="E5B6246A">
      <w:numFmt w:val="bullet"/>
      <w:lvlText w:val="•"/>
      <w:lvlJc w:val="left"/>
      <w:pPr>
        <w:ind w:left="3690" w:hanging="150"/>
      </w:pPr>
      <w:rPr>
        <w:rFonts w:hint="default"/>
        <w:lang w:val="uk-UA" w:eastAsia="en-US" w:bidi="ar-SA"/>
      </w:rPr>
    </w:lvl>
    <w:lvl w:ilvl="5" w:tplc="73421206">
      <w:numFmt w:val="bullet"/>
      <w:lvlText w:val="•"/>
      <w:lvlJc w:val="left"/>
      <w:pPr>
        <w:ind w:left="4603" w:hanging="150"/>
      </w:pPr>
      <w:rPr>
        <w:rFonts w:hint="default"/>
        <w:lang w:val="uk-UA" w:eastAsia="en-US" w:bidi="ar-SA"/>
      </w:rPr>
    </w:lvl>
    <w:lvl w:ilvl="6" w:tplc="D33E7D38">
      <w:numFmt w:val="bullet"/>
      <w:lvlText w:val="•"/>
      <w:lvlJc w:val="left"/>
      <w:pPr>
        <w:ind w:left="5515" w:hanging="150"/>
      </w:pPr>
      <w:rPr>
        <w:rFonts w:hint="default"/>
        <w:lang w:val="uk-UA" w:eastAsia="en-US" w:bidi="ar-SA"/>
      </w:rPr>
    </w:lvl>
    <w:lvl w:ilvl="7" w:tplc="304634C6">
      <w:numFmt w:val="bullet"/>
      <w:lvlText w:val="•"/>
      <w:lvlJc w:val="left"/>
      <w:pPr>
        <w:ind w:left="6428" w:hanging="150"/>
      </w:pPr>
      <w:rPr>
        <w:rFonts w:hint="default"/>
        <w:lang w:val="uk-UA" w:eastAsia="en-US" w:bidi="ar-SA"/>
      </w:rPr>
    </w:lvl>
    <w:lvl w:ilvl="8" w:tplc="D66ED76A">
      <w:numFmt w:val="bullet"/>
      <w:lvlText w:val="•"/>
      <w:lvlJc w:val="left"/>
      <w:pPr>
        <w:ind w:left="7340" w:hanging="150"/>
      </w:pPr>
      <w:rPr>
        <w:rFonts w:hint="default"/>
        <w:lang w:val="uk-UA" w:eastAsia="en-US" w:bidi="ar-SA"/>
      </w:rPr>
    </w:lvl>
  </w:abstractNum>
  <w:abstractNum w:abstractNumId="16" w15:restartNumberingAfterBreak="0">
    <w:nsid w:val="56594E16"/>
    <w:multiLevelType w:val="hybridMultilevel"/>
    <w:tmpl w:val="BD84EBEC"/>
    <w:lvl w:ilvl="0" w:tplc="52946270">
      <w:numFmt w:val="bullet"/>
      <w:lvlText w:val="–"/>
      <w:lvlJc w:val="left"/>
      <w:pPr>
        <w:ind w:left="39" w:hanging="139"/>
      </w:pPr>
      <w:rPr>
        <w:rFonts w:ascii="Trebuchet MS" w:eastAsia="Trebuchet MS" w:hAnsi="Trebuchet MS" w:cs="Trebuchet MS" w:hint="default"/>
        <w:color w:val="18171C"/>
        <w:w w:val="133"/>
        <w:sz w:val="20"/>
        <w:szCs w:val="20"/>
        <w:lang w:val="uk-UA" w:eastAsia="en-US" w:bidi="ar-SA"/>
      </w:rPr>
    </w:lvl>
    <w:lvl w:ilvl="1" w:tplc="00F63D6E">
      <w:numFmt w:val="bullet"/>
      <w:lvlText w:val="•"/>
      <w:lvlJc w:val="left"/>
      <w:pPr>
        <w:ind w:left="553" w:hanging="139"/>
      </w:pPr>
      <w:rPr>
        <w:rFonts w:hint="default"/>
        <w:lang w:val="uk-UA" w:eastAsia="en-US" w:bidi="ar-SA"/>
      </w:rPr>
    </w:lvl>
    <w:lvl w:ilvl="2" w:tplc="F79E303A">
      <w:numFmt w:val="bullet"/>
      <w:lvlText w:val="•"/>
      <w:lvlJc w:val="left"/>
      <w:pPr>
        <w:ind w:left="1067" w:hanging="139"/>
      </w:pPr>
      <w:rPr>
        <w:rFonts w:hint="default"/>
        <w:lang w:val="uk-UA" w:eastAsia="en-US" w:bidi="ar-SA"/>
      </w:rPr>
    </w:lvl>
    <w:lvl w:ilvl="3" w:tplc="90126ADA">
      <w:numFmt w:val="bullet"/>
      <w:lvlText w:val="•"/>
      <w:lvlJc w:val="left"/>
      <w:pPr>
        <w:ind w:left="1581" w:hanging="139"/>
      </w:pPr>
      <w:rPr>
        <w:rFonts w:hint="default"/>
        <w:lang w:val="uk-UA" w:eastAsia="en-US" w:bidi="ar-SA"/>
      </w:rPr>
    </w:lvl>
    <w:lvl w:ilvl="4" w:tplc="C7BE5A80">
      <w:numFmt w:val="bullet"/>
      <w:lvlText w:val="•"/>
      <w:lvlJc w:val="left"/>
      <w:pPr>
        <w:ind w:left="2094" w:hanging="139"/>
      </w:pPr>
      <w:rPr>
        <w:rFonts w:hint="default"/>
        <w:lang w:val="uk-UA" w:eastAsia="en-US" w:bidi="ar-SA"/>
      </w:rPr>
    </w:lvl>
    <w:lvl w:ilvl="5" w:tplc="7C182D66">
      <w:numFmt w:val="bullet"/>
      <w:lvlText w:val="•"/>
      <w:lvlJc w:val="left"/>
      <w:pPr>
        <w:ind w:left="2608" w:hanging="139"/>
      </w:pPr>
      <w:rPr>
        <w:rFonts w:hint="default"/>
        <w:lang w:val="uk-UA" w:eastAsia="en-US" w:bidi="ar-SA"/>
      </w:rPr>
    </w:lvl>
    <w:lvl w:ilvl="6" w:tplc="2C8C456E">
      <w:numFmt w:val="bullet"/>
      <w:lvlText w:val="•"/>
      <w:lvlJc w:val="left"/>
      <w:pPr>
        <w:ind w:left="3122" w:hanging="139"/>
      </w:pPr>
      <w:rPr>
        <w:rFonts w:hint="default"/>
        <w:lang w:val="uk-UA" w:eastAsia="en-US" w:bidi="ar-SA"/>
      </w:rPr>
    </w:lvl>
    <w:lvl w:ilvl="7" w:tplc="DEC00566">
      <w:numFmt w:val="bullet"/>
      <w:lvlText w:val="•"/>
      <w:lvlJc w:val="left"/>
      <w:pPr>
        <w:ind w:left="3635" w:hanging="139"/>
      </w:pPr>
      <w:rPr>
        <w:rFonts w:hint="default"/>
        <w:lang w:val="uk-UA" w:eastAsia="en-US" w:bidi="ar-SA"/>
      </w:rPr>
    </w:lvl>
    <w:lvl w:ilvl="8" w:tplc="858E00E2">
      <w:numFmt w:val="bullet"/>
      <w:lvlText w:val="•"/>
      <w:lvlJc w:val="left"/>
      <w:pPr>
        <w:ind w:left="4149" w:hanging="139"/>
      </w:pPr>
      <w:rPr>
        <w:rFonts w:hint="default"/>
        <w:lang w:val="uk-UA" w:eastAsia="en-US" w:bidi="ar-SA"/>
      </w:rPr>
    </w:lvl>
  </w:abstractNum>
  <w:abstractNum w:abstractNumId="17" w15:restartNumberingAfterBreak="0">
    <w:nsid w:val="577B5618"/>
    <w:multiLevelType w:val="hybridMultilevel"/>
    <w:tmpl w:val="196CBB74"/>
    <w:lvl w:ilvl="0" w:tplc="E3EEB60E">
      <w:numFmt w:val="bullet"/>
      <w:lvlText w:val="–"/>
      <w:lvlJc w:val="left"/>
      <w:pPr>
        <w:ind w:left="39" w:hanging="142"/>
      </w:pPr>
      <w:rPr>
        <w:rFonts w:ascii="Trebuchet MS" w:eastAsia="Trebuchet MS" w:hAnsi="Trebuchet MS" w:cs="Trebuchet MS" w:hint="default"/>
        <w:color w:val="18171C"/>
        <w:w w:val="133"/>
        <w:sz w:val="18"/>
        <w:szCs w:val="18"/>
        <w:lang w:val="uk-UA" w:eastAsia="en-US" w:bidi="ar-SA"/>
      </w:rPr>
    </w:lvl>
    <w:lvl w:ilvl="1" w:tplc="CF488902">
      <w:numFmt w:val="bullet"/>
      <w:lvlText w:val="•"/>
      <w:lvlJc w:val="left"/>
      <w:pPr>
        <w:ind w:left="702" w:hanging="142"/>
      </w:pPr>
      <w:rPr>
        <w:rFonts w:hint="default"/>
        <w:lang w:val="uk-UA" w:eastAsia="en-US" w:bidi="ar-SA"/>
      </w:rPr>
    </w:lvl>
    <w:lvl w:ilvl="2" w:tplc="8802390A">
      <w:numFmt w:val="bullet"/>
      <w:lvlText w:val="•"/>
      <w:lvlJc w:val="left"/>
      <w:pPr>
        <w:ind w:left="1364" w:hanging="142"/>
      </w:pPr>
      <w:rPr>
        <w:rFonts w:hint="default"/>
        <w:lang w:val="uk-UA" w:eastAsia="en-US" w:bidi="ar-SA"/>
      </w:rPr>
    </w:lvl>
    <w:lvl w:ilvl="3" w:tplc="81E49FF4">
      <w:numFmt w:val="bullet"/>
      <w:lvlText w:val="•"/>
      <w:lvlJc w:val="left"/>
      <w:pPr>
        <w:ind w:left="2026" w:hanging="142"/>
      </w:pPr>
      <w:rPr>
        <w:rFonts w:hint="default"/>
        <w:lang w:val="uk-UA" w:eastAsia="en-US" w:bidi="ar-SA"/>
      </w:rPr>
    </w:lvl>
    <w:lvl w:ilvl="4" w:tplc="C7B27CDA">
      <w:numFmt w:val="bullet"/>
      <w:lvlText w:val="•"/>
      <w:lvlJc w:val="left"/>
      <w:pPr>
        <w:ind w:left="2688" w:hanging="142"/>
      </w:pPr>
      <w:rPr>
        <w:rFonts w:hint="default"/>
        <w:lang w:val="uk-UA" w:eastAsia="en-US" w:bidi="ar-SA"/>
      </w:rPr>
    </w:lvl>
    <w:lvl w:ilvl="5" w:tplc="224C30B2">
      <w:numFmt w:val="bullet"/>
      <w:lvlText w:val="•"/>
      <w:lvlJc w:val="left"/>
      <w:pPr>
        <w:ind w:left="3350" w:hanging="142"/>
      </w:pPr>
      <w:rPr>
        <w:rFonts w:hint="default"/>
        <w:lang w:val="uk-UA" w:eastAsia="en-US" w:bidi="ar-SA"/>
      </w:rPr>
    </w:lvl>
    <w:lvl w:ilvl="6" w:tplc="931AEF90">
      <w:numFmt w:val="bullet"/>
      <w:lvlText w:val="•"/>
      <w:lvlJc w:val="left"/>
      <w:pPr>
        <w:ind w:left="4012" w:hanging="142"/>
      </w:pPr>
      <w:rPr>
        <w:rFonts w:hint="default"/>
        <w:lang w:val="uk-UA" w:eastAsia="en-US" w:bidi="ar-SA"/>
      </w:rPr>
    </w:lvl>
    <w:lvl w:ilvl="7" w:tplc="F0F45C00">
      <w:numFmt w:val="bullet"/>
      <w:lvlText w:val="•"/>
      <w:lvlJc w:val="left"/>
      <w:pPr>
        <w:ind w:left="4674" w:hanging="142"/>
      </w:pPr>
      <w:rPr>
        <w:rFonts w:hint="default"/>
        <w:lang w:val="uk-UA" w:eastAsia="en-US" w:bidi="ar-SA"/>
      </w:rPr>
    </w:lvl>
    <w:lvl w:ilvl="8" w:tplc="C9CAC14E">
      <w:numFmt w:val="bullet"/>
      <w:lvlText w:val="•"/>
      <w:lvlJc w:val="left"/>
      <w:pPr>
        <w:ind w:left="5336" w:hanging="142"/>
      </w:pPr>
      <w:rPr>
        <w:rFonts w:hint="default"/>
        <w:lang w:val="uk-UA" w:eastAsia="en-US" w:bidi="ar-SA"/>
      </w:rPr>
    </w:lvl>
  </w:abstractNum>
  <w:abstractNum w:abstractNumId="18" w15:restartNumberingAfterBreak="0">
    <w:nsid w:val="5D0F43C6"/>
    <w:multiLevelType w:val="hybridMultilevel"/>
    <w:tmpl w:val="8156435C"/>
    <w:lvl w:ilvl="0" w:tplc="6CEAD934">
      <w:start w:val="1"/>
      <w:numFmt w:val="decimal"/>
      <w:lvlText w:val="%1)"/>
      <w:lvlJc w:val="left"/>
      <w:pPr>
        <w:ind w:left="280" w:hanging="24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7"/>
        <w:w w:val="89"/>
        <w:sz w:val="20"/>
        <w:szCs w:val="20"/>
        <w:lang w:val="uk-UA" w:eastAsia="en-US" w:bidi="ar-SA"/>
      </w:rPr>
    </w:lvl>
    <w:lvl w:ilvl="1" w:tplc="20ACF028">
      <w:numFmt w:val="bullet"/>
      <w:lvlText w:val="•"/>
      <w:lvlJc w:val="left"/>
      <w:pPr>
        <w:ind w:left="904" w:hanging="240"/>
      </w:pPr>
      <w:rPr>
        <w:rFonts w:hint="default"/>
        <w:lang w:val="uk-UA" w:eastAsia="en-US" w:bidi="ar-SA"/>
      </w:rPr>
    </w:lvl>
    <w:lvl w:ilvl="2" w:tplc="E6943C1C">
      <w:numFmt w:val="bullet"/>
      <w:lvlText w:val="•"/>
      <w:lvlJc w:val="left"/>
      <w:pPr>
        <w:ind w:left="1528" w:hanging="240"/>
      </w:pPr>
      <w:rPr>
        <w:rFonts w:hint="default"/>
        <w:lang w:val="uk-UA" w:eastAsia="en-US" w:bidi="ar-SA"/>
      </w:rPr>
    </w:lvl>
    <w:lvl w:ilvl="3" w:tplc="4E2C68E6">
      <w:numFmt w:val="bullet"/>
      <w:lvlText w:val="•"/>
      <w:lvlJc w:val="left"/>
      <w:pPr>
        <w:ind w:left="2152" w:hanging="240"/>
      </w:pPr>
      <w:rPr>
        <w:rFonts w:hint="default"/>
        <w:lang w:val="uk-UA" w:eastAsia="en-US" w:bidi="ar-SA"/>
      </w:rPr>
    </w:lvl>
    <w:lvl w:ilvl="4" w:tplc="B9F47924">
      <w:numFmt w:val="bullet"/>
      <w:lvlText w:val="•"/>
      <w:lvlJc w:val="left"/>
      <w:pPr>
        <w:ind w:left="2777" w:hanging="240"/>
      </w:pPr>
      <w:rPr>
        <w:rFonts w:hint="default"/>
        <w:lang w:val="uk-UA" w:eastAsia="en-US" w:bidi="ar-SA"/>
      </w:rPr>
    </w:lvl>
    <w:lvl w:ilvl="5" w:tplc="FAE0F0AE">
      <w:numFmt w:val="bullet"/>
      <w:lvlText w:val="•"/>
      <w:lvlJc w:val="left"/>
      <w:pPr>
        <w:ind w:left="3401" w:hanging="240"/>
      </w:pPr>
      <w:rPr>
        <w:rFonts w:hint="default"/>
        <w:lang w:val="uk-UA" w:eastAsia="en-US" w:bidi="ar-SA"/>
      </w:rPr>
    </w:lvl>
    <w:lvl w:ilvl="6" w:tplc="FE42E186">
      <w:numFmt w:val="bullet"/>
      <w:lvlText w:val="•"/>
      <w:lvlJc w:val="left"/>
      <w:pPr>
        <w:ind w:left="4025" w:hanging="240"/>
      </w:pPr>
      <w:rPr>
        <w:rFonts w:hint="default"/>
        <w:lang w:val="uk-UA" w:eastAsia="en-US" w:bidi="ar-SA"/>
      </w:rPr>
    </w:lvl>
    <w:lvl w:ilvl="7" w:tplc="62FCD0A2">
      <w:numFmt w:val="bullet"/>
      <w:lvlText w:val="•"/>
      <w:lvlJc w:val="left"/>
      <w:pPr>
        <w:ind w:left="4650" w:hanging="240"/>
      </w:pPr>
      <w:rPr>
        <w:rFonts w:hint="default"/>
        <w:lang w:val="uk-UA" w:eastAsia="en-US" w:bidi="ar-SA"/>
      </w:rPr>
    </w:lvl>
    <w:lvl w:ilvl="8" w:tplc="910CEAAC">
      <w:numFmt w:val="bullet"/>
      <w:lvlText w:val="•"/>
      <w:lvlJc w:val="left"/>
      <w:pPr>
        <w:ind w:left="5274" w:hanging="240"/>
      </w:pPr>
      <w:rPr>
        <w:rFonts w:hint="default"/>
        <w:lang w:val="uk-UA" w:eastAsia="en-US" w:bidi="ar-SA"/>
      </w:rPr>
    </w:lvl>
  </w:abstractNum>
  <w:abstractNum w:abstractNumId="19" w15:restartNumberingAfterBreak="0">
    <w:nsid w:val="5D637848"/>
    <w:multiLevelType w:val="hybridMultilevel"/>
    <w:tmpl w:val="8DEE60D6"/>
    <w:lvl w:ilvl="0" w:tplc="45D67A0C">
      <w:numFmt w:val="bullet"/>
      <w:lvlText w:val=""/>
      <w:lvlJc w:val="left"/>
      <w:pPr>
        <w:ind w:left="386" w:hanging="167"/>
      </w:pPr>
      <w:rPr>
        <w:rFonts w:ascii="Wingdings" w:eastAsia="Wingdings" w:hAnsi="Wingdings" w:cs="Wingdings" w:hint="default"/>
        <w:color w:val="231F20"/>
        <w:w w:val="100"/>
        <w:sz w:val="22"/>
        <w:szCs w:val="22"/>
        <w:lang w:val="uk-UA" w:eastAsia="en-US" w:bidi="ar-SA"/>
      </w:rPr>
    </w:lvl>
    <w:lvl w:ilvl="1" w:tplc="AC48FB60">
      <w:numFmt w:val="bullet"/>
      <w:lvlText w:val=""/>
      <w:lvlJc w:val="left"/>
      <w:pPr>
        <w:ind w:left="500" w:hanging="160"/>
      </w:pPr>
      <w:rPr>
        <w:rFonts w:ascii="Wingdings" w:eastAsia="Wingdings" w:hAnsi="Wingdings" w:cs="Wingdings" w:hint="default"/>
        <w:color w:val="231F20"/>
        <w:w w:val="100"/>
        <w:sz w:val="22"/>
        <w:szCs w:val="22"/>
        <w:lang w:val="uk-UA" w:eastAsia="en-US" w:bidi="ar-SA"/>
      </w:rPr>
    </w:lvl>
    <w:lvl w:ilvl="2" w:tplc="5EB6DFC0">
      <w:numFmt w:val="bullet"/>
      <w:lvlText w:val="•"/>
      <w:lvlJc w:val="left"/>
      <w:pPr>
        <w:ind w:left="1507" w:hanging="160"/>
      </w:pPr>
      <w:rPr>
        <w:rFonts w:hint="default"/>
        <w:lang w:val="uk-UA" w:eastAsia="en-US" w:bidi="ar-SA"/>
      </w:rPr>
    </w:lvl>
    <w:lvl w:ilvl="3" w:tplc="851A9EB0">
      <w:numFmt w:val="bullet"/>
      <w:lvlText w:val="•"/>
      <w:lvlJc w:val="left"/>
      <w:pPr>
        <w:ind w:left="2514" w:hanging="160"/>
      </w:pPr>
      <w:rPr>
        <w:rFonts w:hint="default"/>
        <w:lang w:val="uk-UA" w:eastAsia="en-US" w:bidi="ar-SA"/>
      </w:rPr>
    </w:lvl>
    <w:lvl w:ilvl="4" w:tplc="7744FA3C">
      <w:numFmt w:val="bullet"/>
      <w:lvlText w:val="•"/>
      <w:lvlJc w:val="left"/>
      <w:pPr>
        <w:ind w:left="3521" w:hanging="160"/>
      </w:pPr>
      <w:rPr>
        <w:rFonts w:hint="default"/>
        <w:lang w:val="uk-UA" w:eastAsia="en-US" w:bidi="ar-SA"/>
      </w:rPr>
    </w:lvl>
    <w:lvl w:ilvl="5" w:tplc="95B01DA0">
      <w:numFmt w:val="bullet"/>
      <w:lvlText w:val="•"/>
      <w:lvlJc w:val="left"/>
      <w:pPr>
        <w:ind w:left="4529" w:hanging="160"/>
      </w:pPr>
      <w:rPr>
        <w:rFonts w:hint="default"/>
        <w:lang w:val="uk-UA" w:eastAsia="en-US" w:bidi="ar-SA"/>
      </w:rPr>
    </w:lvl>
    <w:lvl w:ilvl="6" w:tplc="DE88889E">
      <w:numFmt w:val="bullet"/>
      <w:lvlText w:val="•"/>
      <w:lvlJc w:val="left"/>
      <w:pPr>
        <w:ind w:left="5536" w:hanging="160"/>
      </w:pPr>
      <w:rPr>
        <w:rFonts w:hint="default"/>
        <w:lang w:val="uk-UA" w:eastAsia="en-US" w:bidi="ar-SA"/>
      </w:rPr>
    </w:lvl>
    <w:lvl w:ilvl="7" w:tplc="A54CCDC4">
      <w:numFmt w:val="bullet"/>
      <w:lvlText w:val="•"/>
      <w:lvlJc w:val="left"/>
      <w:pPr>
        <w:ind w:left="6543" w:hanging="160"/>
      </w:pPr>
      <w:rPr>
        <w:rFonts w:hint="default"/>
        <w:lang w:val="uk-UA" w:eastAsia="en-US" w:bidi="ar-SA"/>
      </w:rPr>
    </w:lvl>
    <w:lvl w:ilvl="8" w:tplc="5C1C0F54">
      <w:numFmt w:val="bullet"/>
      <w:lvlText w:val="•"/>
      <w:lvlJc w:val="left"/>
      <w:pPr>
        <w:ind w:left="7550" w:hanging="160"/>
      </w:pPr>
      <w:rPr>
        <w:rFonts w:hint="default"/>
        <w:lang w:val="uk-UA" w:eastAsia="en-US" w:bidi="ar-SA"/>
      </w:rPr>
    </w:lvl>
  </w:abstractNum>
  <w:abstractNum w:abstractNumId="20" w15:restartNumberingAfterBreak="0">
    <w:nsid w:val="68611D54"/>
    <w:multiLevelType w:val="hybridMultilevel"/>
    <w:tmpl w:val="A0D81CDA"/>
    <w:lvl w:ilvl="0" w:tplc="2616A412">
      <w:numFmt w:val="bullet"/>
      <w:lvlText w:val="–"/>
      <w:lvlJc w:val="left"/>
      <w:pPr>
        <w:ind w:left="39" w:hanging="156"/>
      </w:pPr>
      <w:rPr>
        <w:rFonts w:ascii="Trebuchet MS" w:eastAsia="Trebuchet MS" w:hAnsi="Trebuchet MS" w:cs="Trebuchet MS" w:hint="default"/>
        <w:color w:val="18171C"/>
        <w:w w:val="136"/>
        <w:sz w:val="20"/>
        <w:szCs w:val="20"/>
        <w:lang w:val="uk-UA" w:eastAsia="en-US" w:bidi="ar-SA"/>
      </w:rPr>
    </w:lvl>
    <w:lvl w:ilvl="1" w:tplc="C0F40B42">
      <w:numFmt w:val="bullet"/>
      <w:lvlText w:val="•"/>
      <w:lvlJc w:val="left"/>
      <w:pPr>
        <w:ind w:left="952" w:hanging="156"/>
      </w:pPr>
      <w:rPr>
        <w:rFonts w:hint="default"/>
        <w:lang w:val="uk-UA" w:eastAsia="en-US" w:bidi="ar-SA"/>
      </w:rPr>
    </w:lvl>
    <w:lvl w:ilvl="2" w:tplc="68002E6C">
      <w:numFmt w:val="bullet"/>
      <w:lvlText w:val="•"/>
      <w:lvlJc w:val="left"/>
      <w:pPr>
        <w:ind w:left="1864" w:hanging="156"/>
      </w:pPr>
      <w:rPr>
        <w:rFonts w:hint="default"/>
        <w:lang w:val="uk-UA" w:eastAsia="en-US" w:bidi="ar-SA"/>
      </w:rPr>
    </w:lvl>
    <w:lvl w:ilvl="3" w:tplc="567E9914">
      <w:numFmt w:val="bullet"/>
      <w:lvlText w:val="•"/>
      <w:lvlJc w:val="left"/>
      <w:pPr>
        <w:ind w:left="2776" w:hanging="156"/>
      </w:pPr>
      <w:rPr>
        <w:rFonts w:hint="default"/>
        <w:lang w:val="uk-UA" w:eastAsia="en-US" w:bidi="ar-SA"/>
      </w:rPr>
    </w:lvl>
    <w:lvl w:ilvl="4" w:tplc="0CB02A5C">
      <w:numFmt w:val="bullet"/>
      <w:lvlText w:val="•"/>
      <w:lvlJc w:val="left"/>
      <w:pPr>
        <w:ind w:left="3689" w:hanging="156"/>
      </w:pPr>
      <w:rPr>
        <w:rFonts w:hint="default"/>
        <w:lang w:val="uk-UA" w:eastAsia="en-US" w:bidi="ar-SA"/>
      </w:rPr>
    </w:lvl>
    <w:lvl w:ilvl="5" w:tplc="97900D24">
      <w:numFmt w:val="bullet"/>
      <w:lvlText w:val="•"/>
      <w:lvlJc w:val="left"/>
      <w:pPr>
        <w:ind w:left="4601" w:hanging="156"/>
      </w:pPr>
      <w:rPr>
        <w:rFonts w:hint="default"/>
        <w:lang w:val="uk-UA" w:eastAsia="en-US" w:bidi="ar-SA"/>
      </w:rPr>
    </w:lvl>
    <w:lvl w:ilvl="6" w:tplc="725484D8">
      <w:numFmt w:val="bullet"/>
      <w:lvlText w:val="•"/>
      <w:lvlJc w:val="left"/>
      <w:pPr>
        <w:ind w:left="5513" w:hanging="156"/>
      </w:pPr>
      <w:rPr>
        <w:rFonts w:hint="default"/>
        <w:lang w:val="uk-UA" w:eastAsia="en-US" w:bidi="ar-SA"/>
      </w:rPr>
    </w:lvl>
    <w:lvl w:ilvl="7" w:tplc="FAA65DD0">
      <w:numFmt w:val="bullet"/>
      <w:lvlText w:val="•"/>
      <w:lvlJc w:val="left"/>
      <w:pPr>
        <w:ind w:left="6426" w:hanging="156"/>
      </w:pPr>
      <w:rPr>
        <w:rFonts w:hint="default"/>
        <w:lang w:val="uk-UA" w:eastAsia="en-US" w:bidi="ar-SA"/>
      </w:rPr>
    </w:lvl>
    <w:lvl w:ilvl="8" w:tplc="767624CA">
      <w:numFmt w:val="bullet"/>
      <w:lvlText w:val="•"/>
      <w:lvlJc w:val="left"/>
      <w:pPr>
        <w:ind w:left="7338" w:hanging="156"/>
      </w:pPr>
      <w:rPr>
        <w:rFonts w:hint="default"/>
        <w:lang w:val="uk-UA" w:eastAsia="en-US" w:bidi="ar-SA"/>
      </w:rPr>
    </w:lvl>
  </w:abstractNum>
  <w:abstractNum w:abstractNumId="21" w15:restartNumberingAfterBreak="0">
    <w:nsid w:val="74B049D6"/>
    <w:multiLevelType w:val="hybridMultilevel"/>
    <w:tmpl w:val="CDA0288E"/>
    <w:lvl w:ilvl="0" w:tplc="44247A3C">
      <w:numFmt w:val="bullet"/>
      <w:lvlText w:val="–"/>
      <w:lvlJc w:val="left"/>
      <w:pPr>
        <w:ind w:left="39" w:hanging="142"/>
      </w:pPr>
      <w:rPr>
        <w:rFonts w:ascii="Trebuchet MS" w:eastAsia="Trebuchet MS" w:hAnsi="Trebuchet MS" w:cs="Trebuchet MS" w:hint="default"/>
        <w:color w:val="18171C"/>
        <w:w w:val="136"/>
        <w:sz w:val="18"/>
        <w:szCs w:val="18"/>
        <w:lang w:val="uk-UA" w:eastAsia="en-US" w:bidi="ar-SA"/>
      </w:rPr>
    </w:lvl>
    <w:lvl w:ilvl="1" w:tplc="C25279E0">
      <w:numFmt w:val="bullet"/>
      <w:lvlText w:val="•"/>
      <w:lvlJc w:val="left"/>
      <w:pPr>
        <w:ind w:left="951" w:hanging="142"/>
      </w:pPr>
      <w:rPr>
        <w:rFonts w:hint="default"/>
        <w:lang w:val="uk-UA" w:eastAsia="en-US" w:bidi="ar-SA"/>
      </w:rPr>
    </w:lvl>
    <w:lvl w:ilvl="2" w:tplc="26CCE9E2">
      <w:numFmt w:val="bullet"/>
      <w:lvlText w:val="•"/>
      <w:lvlJc w:val="left"/>
      <w:pPr>
        <w:ind w:left="1863" w:hanging="142"/>
      </w:pPr>
      <w:rPr>
        <w:rFonts w:hint="default"/>
        <w:lang w:val="uk-UA" w:eastAsia="en-US" w:bidi="ar-SA"/>
      </w:rPr>
    </w:lvl>
    <w:lvl w:ilvl="3" w:tplc="4BC076CA">
      <w:numFmt w:val="bullet"/>
      <w:lvlText w:val="•"/>
      <w:lvlJc w:val="left"/>
      <w:pPr>
        <w:ind w:left="2775" w:hanging="142"/>
      </w:pPr>
      <w:rPr>
        <w:rFonts w:hint="default"/>
        <w:lang w:val="uk-UA" w:eastAsia="en-US" w:bidi="ar-SA"/>
      </w:rPr>
    </w:lvl>
    <w:lvl w:ilvl="4" w:tplc="A99EB994">
      <w:numFmt w:val="bullet"/>
      <w:lvlText w:val="•"/>
      <w:lvlJc w:val="left"/>
      <w:pPr>
        <w:ind w:left="3687" w:hanging="142"/>
      </w:pPr>
      <w:rPr>
        <w:rFonts w:hint="default"/>
        <w:lang w:val="uk-UA" w:eastAsia="en-US" w:bidi="ar-SA"/>
      </w:rPr>
    </w:lvl>
    <w:lvl w:ilvl="5" w:tplc="18389AB0">
      <w:numFmt w:val="bullet"/>
      <w:lvlText w:val="•"/>
      <w:lvlJc w:val="left"/>
      <w:pPr>
        <w:ind w:left="4599" w:hanging="142"/>
      </w:pPr>
      <w:rPr>
        <w:rFonts w:hint="default"/>
        <w:lang w:val="uk-UA" w:eastAsia="en-US" w:bidi="ar-SA"/>
      </w:rPr>
    </w:lvl>
    <w:lvl w:ilvl="6" w:tplc="F46EE77E">
      <w:numFmt w:val="bullet"/>
      <w:lvlText w:val="•"/>
      <w:lvlJc w:val="left"/>
      <w:pPr>
        <w:ind w:left="5511" w:hanging="142"/>
      </w:pPr>
      <w:rPr>
        <w:rFonts w:hint="default"/>
        <w:lang w:val="uk-UA" w:eastAsia="en-US" w:bidi="ar-SA"/>
      </w:rPr>
    </w:lvl>
    <w:lvl w:ilvl="7" w:tplc="7680AAE0">
      <w:numFmt w:val="bullet"/>
      <w:lvlText w:val="•"/>
      <w:lvlJc w:val="left"/>
      <w:pPr>
        <w:ind w:left="6423" w:hanging="142"/>
      </w:pPr>
      <w:rPr>
        <w:rFonts w:hint="default"/>
        <w:lang w:val="uk-UA" w:eastAsia="en-US" w:bidi="ar-SA"/>
      </w:rPr>
    </w:lvl>
    <w:lvl w:ilvl="8" w:tplc="C5D4E400">
      <w:numFmt w:val="bullet"/>
      <w:lvlText w:val="•"/>
      <w:lvlJc w:val="left"/>
      <w:pPr>
        <w:ind w:left="7335" w:hanging="142"/>
      </w:pPr>
      <w:rPr>
        <w:rFonts w:hint="default"/>
        <w:lang w:val="uk-UA" w:eastAsia="en-US" w:bidi="ar-SA"/>
      </w:rPr>
    </w:lvl>
  </w:abstractNum>
  <w:abstractNum w:abstractNumId="22" w15:restartNumberingAfterBreak="0">
    <w:nsid w:val="7CA924AC"/>
    <w:multiLevelType w:val="hybridMultilevel"/>
    <w:tmpl w:val="257A05AA"/>
    <w:lvl w:ilvl="0" w:tplc="86584A36">
      <w:numFmt w:val="bullet"/>
      <w:lvlText w:val=""/>
      <w:lvlJc w:val="left"/>
      <w:pPr>
        <w:ind w:left="667" w:hanging="167"/>
      </w:pPr>
      <w:rPr>
        <w:rFonts w:ascii="Wingdings" w:eastAsia="Wingdings" w:hAnsi="Wingdings" w:cs="Wingdings" w:hint="default"/>
        <w:color w:val="231F20"/>
        <w:w w:val="100"/>
        <w:sz w:val="22"/>
        <w:szCs w:val="22"/>
        <w:lang w:val="uk-UA" w:eastAsia="en-US" w:bidi="ar-SA"/>
      </w:rPr>
    </w:lvl>
    <w:lvl w:ilvl="1" w:tplc="7C24DDB8">
      <w:numFmt w:val="bullet"/>
      <w:lvlText w:val="•"/>
      <w:lvlJc w:val="left"/>
      <w:pPr>
        <w:ind w:left="1550" w:hanging="167"/>
      </w:pPr>
      <w:rPr>
        <w:rFonts w:hint="default"/>
        <w:lang w:val="uk-UA" w:eastAsia="en-US" w:bidi="ar-SA"/>
      </w:rPr>
    </w:lvl>
    <w:lvl w:ilvl="2" w:tplc="77929772">
      <w:numFmt w:val="bullet"/>
      <w:lvlText w:val="•"/>
      <w:lvlJc w:val="left"/>
      <w:pPr>
        <w:ind w:left="2441" w:hanging="167"/>
      </w:pPr>
      <w:rPr>
        <w:rFonts w:hint="default"/>
        <w:lang w:val="uk-UA" w:eastAsia="en-US" w:bidi="ar-SA"/>
      </w:rPr>
    </w:lvl>
    <w:lvl w:ilvl="3" w:tplc="5AD04424">
      <w:numFmt w:val="bullet"/>
      <w:lvlText w:val="•"/>
      <w:lvlJc w:val="left"/>
      <w:pPr>
        <w:ind w:left="3331" w:hanging="167"/>
      </w:pPr>
      <w:rPr>
        <w:rFonts w:hint="default"/>
        <w:lang w:val="uk-UA" w:eastAsia="en-US" w:bidi="ar-SA"/>
      </w:rPr>
    </w:lvl>
    <w:lvl w:ilvl="4" w:tplc="8F367064">
      <w:numFmt w:val="bullet"/>
      <w:lvlText w:val="•"/>
      <w:lvlJc w:val="left"/>
      <w:pPr>
        <w:ind w:left="4222" w:hanging="167"/>
      </w:pPr>
      <w:rPr>
        <w:rFonts w:hint="default"/>
        <w:lang w:val="uk-UA" w:eastAsia="en-US" w:bidi="ar-SA"/>
      </w:rPr>
    </w:lvl>
    <w:lvl w:ilvl="5" w:tplc="3B4069B6">
      <w:numFmt w:val="bullet"/>
      <w:lvlText w:val="•"/>
      <w:lvlJc w:val="left"/>
      <w:pPr>
        <w:ind w:left="5112" w:hanging="167"/>
      </w:pPr>
      <w:rPr>
        <w:rFonts w:hint="default"/>
        <w:lang w:val="uk-UA" w:eastAsia="en-US" w:bidi="ar-SA"/>
      </w:rPr>
    </w:lvl>
    <w:lvl w:ilvl="6" w:tplc="0AD4DEF4">
      <w:numFmt w:val="bullet"/>
      <w:lvlText w:val="•"/>
      <w:lvlJc w:val="left"/>
      <w:pPr>
        <w:ind w:left="6003" w:hanging="167"/>
      </w:pPr>
      <w:rPr>
        <w:rFonts w:hint="default"/>
        <w:lang w:val="uk-UA" w:eastAsia="en-US" w:bidi="ar-SA"/>
      </w:rPr>
    </w:lvl>
    <w:lvl w:ilvl="7" w:tplc="DFF8DABA">
      <w:numFmt w:val="bullet"/>
      <w:lvlText w:val="•"/>
      <w:lvlJc w:val="left"/>
      <w:pPr>
        <w:ind w:left="6893" w:hanging="167"/>
      </w:pPr>
      <w:rPr>
        <w:rFonts w:hint="default"/>
        <w:lang w:val="uk-UA" w:eastAsia="en-US" w:bidi="ar-SA"/>
      </w:rPr>
    </w:lvl>
    <w:lvl w:ilvl="8" w:tplc="AEC65696">
      <w:numFmt w:val="bullet"/>
      <w:lvlText w:val="•"/>
      <w:lvlJc w:val="left"/>
      <w:pPr>
        <w:ind w:left="7784" w:hanging="167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22"/>
  </w:num>
  <w:num w:numId="3">
    <w:abstractNumId w:val="5"/>
  </w:num>
  <w:num w:numId="4">
    <w:abstractNumId w:val="15"/>
  </w:num>
  <w:num w:numId="5">
    <w:abstractNumId w:val="12"/>
  </w:num>
  <w:num w:numId="6">
    <w:abstractNumId w:val="17"/>
  </w:num>
  <w:num w:numId="7">
    <w:abstractNumId w:val="11"/>
  </w:num>
  <w:num w:numId="8">
    <w:abstractNumId w:val="21"/>
  </w:num>
  <w:num w:numId="9">
    <w:abstractNumId w:val="14"/>
  </w:num>
  <w:num w:numId="10">
    <w:abstractNumId w:val="7"/>
  </w:num>
  <w:num w:numId="11">
    <w:abstractNumId w:val="6"/>
  </w:num>
  <w:num w:numId="12">
    <w:abstractNumId w:val="9"/>
  </w:num>
  <w:num w:numId="13">
    <w:abstractNumId w:val="13"/>
  </w:num>
  <w:num w:numId="14">
    <w:abstractNumId w:val="16"/>
  </w:num>
  <w:num w:numId="15">
    <w:abstractNumId w:val="3"/>
  </w:num>
  <w:num w:numId="16">
    <w:abstractNumId w:val="20"/>
  </w:num>
  <w:num w:numId="17">
    <w:abstractNumId w:val="18"/>
  </w:num>
  <w:num w:numId="18">
    <w:abstractNumId w:val="8"/>
  </w:num>
  <w:num w:numId="19">
    <w:abstractNumId w:val="19"/>
  </w:num>
  <w:num w:numId="20">
    <w:abstractNumId w:val="10"/>
  </w:num>
  <w:num w:numId="21">
    <w:abstractNumId w:val="4"/>
  </w:num>
  <w:num w:numId="22">
    <w:abstractNumId w:val="1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15"/>
    <w:rsid w:val="00614845"/>
    <w:rsid w:val="009A6F15"/>
    <w:rsid w:val="00E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D7115C-9785-4DC3-B147-B1BB0513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484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uk-UA"/>
    </w:rPr>
  </w:style>
  <w:style w:type="paragraph" w:styleId="1">
    <w:name w:val="heading 1"/>
    <w:basedOn w:val="a"/>
    <w:link w:val="10"/>
    <w:uiPriority w:val="1"/>
    <w:qFormat/>
    <w:rsid w:val="00614845"/>
    <w:pPr>
      <w:ind w:left="1660" w:right="1831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2">
    <w:name w:val="heading 2"/>
    <w:basedOn w:val="a"/>
    <w:link w:val="20"/>
    <w:uiPriority w:val="1"/>
    <w:qFormat/>
    <w:rsid w:val="00614845"/>
    <w:pPr>
      <w:ind w:left="30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614845"/>
    <w:pPr>
      <w:ind w:left="1843" w:hanging="463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styleId="4">
    <w:name w:val="heading 4"/>
    <w:basedOn w:val="a"/>
    <w:link w:val="40"/>
    <w:uiPriority w:val="1"/>
    <w:qFormat/>
    <w:rsid w:val="00614845"/>
    <w:pPr>
      <w:ind w:left="217"/>
      <w:outlineLvl w:val="3"/>
    </w:pPr>
    <w:rPr>
      <w:rFonts w:ascii="Arial" w:eastAsia="Arial" w:hAnsi="Arial" w:cs="Arial"/>
      <w:b/>
      <w:bCs/>
    </w:rPr>
  </w:style>
  <w:style w:type="paragraph" w:styleId="5">
    <w:name w:val="heading 5"/>
    <w:basedOn w:val="a"/>
    <w:link w:val="50"/>
    <w:uiPriority w:val="1"/>
    <w:qFormat/>
    <w:rsid w:val="00614845"/>
    <w:pPr>
      <w:ind w:left="387"/>
      <w:outlineLvl w:val="4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4845"/>
    <w:rPr>
      <w:rFonts w:ascii="Arial" w:eastAsia="Arial" w:hAnsi="Arial" w:cs="Arial"/>
      <w:b/>
      <w:bCs/>
      <w:sz w:val="38"/>
      <w:szCs w:val="3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614845"/>
    <w:rPr>
      <w:rFonts w:ascii="Arial" w:eastAsia="Arial" w:hAnsi="Arial" w:cs="Arial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614845"/>
    <w:rPr>
      <w:rFonts w:ascii="Arial" w:eastAsia="Arial" w:hAnsi="Arial" w:cs="Arial"/>
      <w:b/>
      <w:bCs/>
      <w:sz w:val="23"/>
      <w:szCs w:val="23"/>
      <w:lang w:val="uk-UA"/>
    </w:rPr>
  </w:style>
  <w:style w:type="character" w:customStyle="1" w:styleId="40">
    <w:name w:val="Заголовок 4 Знак"/>
    <w:basedOn w:val="a0"/>
    <w:link w:val="4"/>
    <w:uiPriority w:val="1"/>
    <w:rsid w:val="00614845"/>
    <w:rPr>
      <w:rFonts w:ascii="Arial" w:eastAsia="Arial" w:hAnsi="Arial" w:cs="Arial"/>
      <w:b/>
      <w:bCs/>
      <w:lang w:val="uk-UA"/>
    </w:rPr>
  </w:style>
  <w:style w:type="character" w:customStyle="1" w:styleId="50">
    <w:name w:val="Заголовок 5 Знак"/>
    <w:basedOn w:val="a0"/>
    <w:link w:val="5"/>
    <w:uiPriority w:val="1"/>
    <w:rsid w:val="00614845"/>
    <w:rPr>
      <w:rFonts w:ascii="Arial" w:eastAsia="Arial" w:hAnsi="Arial" w:cs="Arial"/>
      <w:b/>
      <w:bCs/>
      <w:i/>
      <w:iCs/>
      <w:lang w:val="uk-UA"/>
    </w:rPr>
  </w:style>
  <w:style w:type="table" w:customStyle="1" w:styleId="TableNormal">
    <w:name w:val="Table Normal"/>
    <w:uiPriority w:val="2"/>
    <w:semiHidden/>
    <w:unhideWhenUsed/>
    <w:qFormat/>
    <w:rsid w:val="0061484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4845"/>
  </w:style>
  <w:style w:type="character" w:customStyle="1" w:styleId="a4">
    <w:name w:val="Основной текст Знак"/>
    <w:basedOn w:val="a0"/>
    <w:link w:val="a3"/>
    <w:uiPriority w:val="1"/>
    <w:rsid w:val="00614845"/>
    <w:rPr>
      <w:rFonts w:ascii="Trebuchet MS" w:eastAsia="Trebuchet MS" w:hAnsi="Trebuchet MS" w:cs="Trebuchet MS"/>
      <w:lang w:val="uk-UA"/>
    </w:rPr>
  </w:style>
  <w:style w:type="paragraph" w:styleId="a5">
    <w:name w:val="Title"/>
    <w:basedOn w:val="a"/>
    <w:link w:val="a6"/>
    <w:uiPriority w:val="1"/>
    <w:qFormat/>
    <w:rsid w:val="00614845"/>
    <w:pPr>
      <w:ind w:left="1660" w:right="1831"/>
      <w:jc w:val="center"/>
    </w:pPr>
    <w:rPr>
      <w:rFonts w:ascii="Arial" w:eastAsia="Arial" w:hAnsi="Arial" w:cs="Arial"/>
      <w:b/>
      <w:bCs/>
      <w:sz w:val="89"/>
      <w:szCs w:val="89"/>
    </w:rPr>
  </w:style>
  <w:style w:type="character" w:customStyle="1" w:styleId="a6">
    <w:name w:val="Заголовок Знак"/>
    <w:basedOn w:val="a0"/>
    <w:link w:val="a5"/>
    <w:uiPriority w:val="1"/>
    <w:rsid w:val="00614845"/>
    <w:rPr>
      <w:rFonts w:ascii="Arial" w:eastAsia="Arial" w:hAnsi="Arial" w:cs="Arial"/>
      <w:b/>
      <w:bCs/>
      <w:sz w:val="89"/>
      <w:szCs w:val="89"/>
      <w:lang w:val="uk-UA"/>
    </w:rPr>
  </w:style>
  <w:style w:type="paragraph" w:styleId="a7">
    <w:name w:val="List Paragraph"/>
    <w:basedOn w:val="a"/>
    <w:uiPriority w:val="1"/>
    <w:qFormat/>
    <w:rsid w:val="00614845"/>
    <w:pPr>
      <w:ind w:left="217" w:firstLine="283"/>
    </w:pPr>
  </w:style>
  <w:style w:type="paragraph" w:customStyle="1" w:styleId="TableParagraph">
    <w:name w:val="Table Paragraph"/>
    <w:basedOn w:val="a"/>
    <w:uiPriority w:val="1"/>
    <w:qFormat/>
    <w:rsid w:val="0061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53785</Words>
  <Characters>30658</Characters>
  <Application>Microsoft Office Word</Application>
  <DocSecurity>0</DocSecurity>
  <Lines>255</Lines>
  <Paragraphs>168</Paragraphs>
  <ScaleCrop>false</ScaleCrop>
  <Company/>
  <LinksUpToDate>false</LinksUpToDate>
  <CharactersWithSpaces>84275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2025-04-14T23:53:00Z</dcterms:created>
  <dcterms:modified xsi:type="dcterms:W3CDTF">2025-04-14T23:53:00Z</dcterms:modified>
</cp:coreProperties>
</file>