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E4619" w14:textId="77777777" w:rsidR="008231FE" w:rsidRPr="00A31F4F" w:rsidRDefault="008231FE" w:rsidP="008231FE">
      <w:pPr>
        <w:tabs>
          <w:tab w:val="left" w:pos="0"/>
        </w:tabs>
        <w:overflowPunct w:val="0"/>
        <w:adjustRightInd w:val="0"/>
        <w:ind w:firstLine="6521"/>
        <w:textAlignment w:val="baseline"/>
        <w:rPr>
          <w:rFonts w:ascii="Times New Roman" w:hAnsi="Times New Roman" w:cs="Times New Roman"/>
          <w:sz w:val="26"/>
          <w:szCs w:val="26"/>
        </w:rPr>
      </w:pPr>
      <w:bookmarkStart w:id="0" w:name="_Hlk177034436"/>
      <w:bookmarkStart w:id="1" w:name="_GoBack"/>
      <w:bookmarkEnd w:id="1"/>
      <w:r w:rsidRPr="00A31F4F">
        <w:rPr>
          <w:rFonts w:ascii="Times New Roman" w:hAnsi="Times New Roman" w:cs="Times New Roman"/>
          <w:sz w:val="26"/>
          <w:szCs w:val="26"/>
        </w:rPr>
        <w:t xml:space="preserve">Додаток 2 до наказу </w:t>
      </w:r>
    </w:p>
    <w:p w14:paraId="70740EC9" w14:textId="77777777" w:rsidR="008231FE" w:rsidRPr="00A31F4F" w:rsidRDefault="008231FE" w:rsidP="008231FE">
      <w:pPr>
        <w:tabs>
          <w:tab w:val="left" w:pos="0"/>
          <w:tab w:val="left" w:pos="7513"/>
          <w:tab w:val="left" w:pos="8595"/>
        </w:tabs>
        <w:overflowPunct w:val="0"/>
        <w:adjustRightInd w:val="0"/>
        <w:ind w:firstLine="6521"/>
        <w:textAlignment w:val="baseline"/>
        <w:rPr>
          <w:rFonts w:ascii="Times New Roman" w:hAnsi="Times New Roman" w:cs="Times New Roman"/>
          <w:sz w:val="26"/>
          <w:szCs w:val="26"/>
        </w:rPr>
      </w:pPr>
      <w:r>
        <w:rPr>
          <w:rFonts w:ascii="Times New Roman" w:hAnsi="Times New Roman" w:cs="Times New Roman"/>
          <w:sz w:val="26"/>
          <w:szCs w:val="26"/>
        </w:rPr>
        <w:t>№ 165 від 01.05.</w:t>
      </w:r>
      <w:r w:rsidRPr="00A31F4F">
        <w:rPr>
          <w:rFonts w:ascii="Times New Roman" w:hAnsi="Times New Roman" w:cs="Times New Roman"/>
          <w:sz w:val="26"/>
          <w:szCs w:val="26"/>
        </w:rPr>
        <w:t>2024</w:t>
      </w:r>
    </w:p>
    <w:p w14:paraId="2F682FD4" w14:textId="77777777" w:rsidR="008231FE" w:rsidRPr="00A31F4F" w:rsidRDefault="008231FE" w:rsidP="008231FE">
      <w:pPr>
        <w:jc w:val="center"/>
        <w:rPr>
          <w:rFonts w:ascii="Times New Roman" w:hAnsi="Times New Roman" w:cs="Times New Roman"/>
          <w:b/>
          <w:sz w:val="26"/>
          <w:szCs w:val="26"/>
        </w:rPr>
      </w:pPr>
    </w:p>
    <w:p w14:paraId="4AFFA6C4" w14:textId="77777777" w:rsidR="008231FE" w:rsidRPr="00A31F4F" w:rsidRDefault="008231FE" w:rsidP="008231FE">
      <w:pPr>
        <w:jc w:val="center"/>
        <w:rPr>
          <w:rFonts w:ascii="Times New Roman" w:hAnsi="Times New Roman" w:cs="Times New Roman"/>
          <w:szCs w:val="28"/>
        </w:rPr>
      </w:pPr>
      <w:r w:rsidRPr="00A31F4F">
        <w:rPr>
          <w:rFonts w:ascii="Times New Roman" w:hAnsi="Times New Roman" w:cs="Times New Roman"/>
          <w:szCs w:val="28"/>
        </w:rPr>
        <w:t>ЗАПОРІЗЬКИЙ НАЦІОНАЛЬНИЙ УНІВЕРСИТЕТ</w:t>
      </w:r>
    </w:p>
    <w:p w14:paraId="4CAD835F" w14:textId="77777777" w:rsidR="008231FE" w:rsidRPr="00A31F4F" w:rsidRDefault="008231FE" w:rsidP="008231FE">
      <w:pPr>
        <w:jc w:val="center"/>
        <w:rPr>
          <w:rFonts w:ascii="Times New Roman" w:hAnsi="Times New Roman" w:cs="Times New Roman"/>
          <w:caps/>
          <w:szCs w:val="28"/>
        </w:rPr>
      </w:pPr>
      <w:r w:rsidRPr="00A31F4F">
        <w:rPr>
          <w:rFonts w:ascii="Times New Roman" w:hAnsi="Times New Roman" w:cs="Times New Roman"/>
          <w:caps/>
          <w:szCs w:val="28"/>
        </w:rPr>
        <w:t>Факультет_______________________________________/</w:t>
      </w:r>
    </w:p>
    <w:p w14:paraId="3795A901" w14:textId="77777777" w:rsidR="008231FE" w:rsidRPr="00A31F4F" w:rsidRDefault="008231FE" w:rsidP="008231FE">
      <w:pPr>
        <w:jc w:val="center"/>
        <w:rPr>
          <w:rFonts w:ascii="Times New Roman" w:hAnsi="Times New Roman" w:cs="Times New Roman"/>
          <w:caps/>
        </w:rPr>
      </w:pPr>
      <w:r w:rsidRPr="00A31F4F">
        <w:rPr>
          <w:rFonts w:ascii="Times New Roman" w:hAnsi="Times New Roman" w:cs="Times New Roman"/>
          <w:caps/>
        </w:rPr>
        <w:t>Інженерний навчально-науковий інститут ім. Ю.М. Потебні</w:t>
      </w:r>
    </w:p>
    <w:p w14:paraId="03816EDF" w14:textId="77777777" w:rsidR="008231FE" w:rsidRPr="00A31F4F" w:rsidRDefault="008231FE" w:rsidP="008231FE">
      <w:pPr>
        <w:jc w:val="center"/>
        <w:rPr>
          <w:rFonts w:ascii="Times New Roman" w:hAnsi="Times New Roman" w:cs="Times New Roman"/>
          <w:caps/>
        </w:rPr>
      </w:pPr>
      <w:r w:rsidRPr="00A31F4F">
        <w:rPr>
          <w:rFonts w:ascii="Times New Roman" w:hAnsi="Times New Roman" w:cs="Times New Roman"/>
          <w:caps/>
        </w:rPr>
        <w:t>Запорізького національного університету</w:t>
      </w:r>
    </w:p>
    <w:p w14:paraId="17871CE2" w14:textId="77777777" w:rsidR="008231FE" w:rsidRPr="00A31F4F" w:rsidRDefault="008231FE" w:rsidP="008231FE">
      <w:pPr>
        <w:jc w:val="center"/>
        <w:rPr>
          <w:rFonts w:ascii="Times New Roman" w:hAnsi="Times New Roman" w:cs="Times New Roman"/>
          <w:b/>
        </w:rPr>
      </w:pPr>
      <w:r w:rsidRPr="00A31F4F">
        <w:rPr>
          <w:rFonts w:ascii="Times New Roman" w:hAnsi="Times New Roman" w:cs="Times New Roman"/>
          <w:b/>
        </w:rPr>
        <w:t xml:space="preserve">                                                </w:t>
      </w:r>
    </w:p>
    <w:p w14:paraId="356BC299" w14:textId="77777777" w:rsidR="008231FE" w:rsidRPr="00A31F4F" w:rsidRDefault="008231FE" w:rsidP="008231FE">
      <w:pPr>
        <w:jc w:val="center"/>
        <w:rPr>
          <w:rFonts w:ascii="Times New Roman" w:hAnsi="Times New Roman" w:cs="Times New Roman"/>
          <w:b/>
          <w:sz w:val="22"/>
          <w:szCs w:val="22"/>
        </w:rPr>
      </w:pPr>
    </w:p>
    <w:p w14:paraId="02153FC7" w14:textId="77777777" w:rsidR="008231FE" w:rsidRPr="00A31F4F" w:rsidRDefault="008231FE" w:rsidP="008231FE">
      <w:pPr>
        <w:jc w:val="center"/>
        <w:rPr>
          <w:rFonts w:ascii="Times New Roman" w:hAnsi="Times New Roman" w:cs="Times New Roman"/>
        </w:rPr>
      </w:pPr>
      <w:r w:rsidRPr="00A31F4F">
        <w:rPr>
          <w:rFonts w:ascii="Times New Roman" w:hAnsi="Times New Roman" w:cs="Times New Roman"/>
          <w:b/>
        </w:rPr>
        <w:t xml:space="preserve">                                                       ЗАТВЕРДЖУЮ</w:t>
      </w:r>
    </w:p>
    <w:p w14:paraId="043C60C1" w14:textId="77777777" w:rsidR="008231FE" w:rsidRPr="00A31F4F" w:rsidRDefault="008231FE" w:rsidP="008231FE">
      <w:pPr>
        <w:ind w:left="5400"/>
        <w:rPr>
          <w:rFonts w:ascii="Times New Roman" w:hAnsi="Times New Roman" w:cs="Times New Roman"/>
        </w:rPr>
      </w:pPr>
    </w:p>
    <w:p w14:paraId="1B588D15" w14:textId="77777777" w:rsidR="008231FE" w:rsidRPr="00A31F4F" w:rsidRDefault="008231FE" w:rsidP="008231FE">
      <w:pPr>
        <w:ind w:left="5400"/>
        <w:rPr>
          <w:rFonts w:ascii="Times New Roman" w:hAnsi="Times New Roman" w:cs="Times New Roman"/>
        </w:rPr>
      </w:pPr>
      <w:r w:rsidRPr="00A31F4F">
        <w:rPr>
          <w:rFonts w:ascii="Times New Roman" w:hAnsi="Times New Roman" w:cs="Times New Roman"/>
        </w:rPr>
        <w:t xml:space="preserve">Декан ________________ факультету / </w:t>
      </w:r>
    </w:p>
    <w:p w14:paraId="2F29153E" w14:textId="77777777" w:rsidR="008231FE" w:rsidRPr="00A31F4F" w:rsidRDefault="008231FE" w:rsidP="008231FE">
      <w:pPr>
        <w:ind w:left="5400"/>
        <w:rPr>
          <w:rFonts w:ascii="Times New Roman" w:hAnsi="Times New Roman" w:cs="Times New Roman"/>
        </w:rPr>
      </w:pPr>
      <w:r w:rsidRPr="00A31F4F">
        <w:rPr>
          <w:rFonts w:ascii="Times New Roman" w:hAnsi="Times New Roman" w:cs="Times New Roman"/>
        </w:rPr>
        <w:t>Директор Інженерного навчально-наукового інституту ім. Ю.М. Потебні ЗНУ</w:t>
      </w:r>
    </w:p>
    <w:p w14:paraId="5620C613" w14:textId="77777777" w:rsidR="008231FE" w:rsidRPr="00A31F4F" w:rsidRDefault="008231FE" w:rsidP="008231FE">
      <w:pPr>
        <w:ind w:left="5400"/>
        <w:rPr>
          <w:rFonts w:ascii="Times New Roman" w:hAnsi="Times New Roman" w:cs="Times New Roman"/>
          <w:sz w:val="16"/>
        </w:rPr>
      </w:pPr>
      <w:r w:rsidRPr="00A31F4F">
        <w:rPr>
          <w:rFonts w:ascii="Times New Roman" w:hAnsi="Times New Roman" w:cs="Times New Roman"/>
          <w:szCs w:val="28"/>
        </w:rPr>
        <w:t xml:space="preserve">       ______        __________________</w:t>
      </w:r>
      <w:r w:rsidRPr="00A31F4F">
        <w:rPr>
          <w:rFonts w:ascii="Times New Roman" w:hAnsi="Times New Roman" w:cs="Times New Roman"/>
          <w:sz w:val="16"/>
        </w:rPr>
        <w:t xml:space="preserve">  </w:t>
      </w:r>
    </w:p>
    <w:p w14:paraId="425BA13B" w14:textId="77777777" w:rsidR="008231FE" w:rsidRPr="00A31F4F" w:rsidRDefault="008231FE" w:rsidP="008231FE">
      <w:pPr>
        <w:ind w:left="5400"/>
        <w:rPr>
          <w:rFonts w:ascii="Times New Roman" w:hAnsi="Times New Roman" w:cs="Times New Roman"/>
          <w:sz w:val="16"/>
        </w:rPr>
      </w:pPr>
      <w:r w:rsidRPr="00A31F4F">
        <w:rPr>
          <w:rFonts w:ascii="Times New Roman" w:hAnsi="Times New Roman" w:cs="Times New Roman"/>
          <w:sz w:val="16"/>
        </w:rPr>
        <w:t xml:space="preserve">            (підпис)                        (ініціали та прізвище) </w:t>
      </w:r>
    </w:p>
    <w:p w14:paraId="504519D1" w14:textId="77777777" w:rsidR="008231FE" w:rsidRPr="00A31F4F" w:rsidRDefault="008231FE" w:rsidP="008231FE">
      <w:pPr>
        <w:rPr>
          <w:rFonts w:ascii="Times New Roman" w:hAnsi="Times New Roman" w:cs="Times New Roman"/>
          <w:sz w:val="22"/>
        </w:rPr>
      </w:pPr>
      <w:r w:rsidRPr="00A31F4F">
        <w:rPr>
          <w:rFonts w:ascii="Times New Roman" w:hAnsi="Times New Roman" w:cs="Times New Roman"/>
        </w:rPr>
        <w:t xml:space="preserve">                                                                                                «______»_______________202___</w:t>
      </w:r>
    </w:p>
    <w:p w14:paraId="05FC4869" w14:textId="77777777" w:rsidR="008231FE" w:rsidRPr="00A31F4F" w:rsidRDefault="008231FE" w:rsidP="008231FE">
      <w:pPr>
        <w:jc w:val="center"/>
        <w:rPr>
          <w:rFonts w:ascii="Times New Roman" w:hAnsi="Times New Roman" w:cs="Times New Roman"/>
          <w:sz w:val="20"/>
          <w:szCs w:val="20"/>
        </w:rPr>
      </w:pPr>
    </w:p>
    <w:p w14:paraId="3A72A3AF" w14:textId="77777777" w:rsidR="008231FE" w:rsidRPr="00A31F4F" w:rsidRDefault="008231FE" w:rsidP="008231FE">
      <w:pPr>
        <w:jc w:val="center"/>
        <w:rPr>
          <w:rFonts w:ascii="Times New Roman" w:hAnsi="Times New Roman" w:cs="Times New Roman"/>
          <w:sz w:val="20"/>
          <w:szCs w:val="20"/>
        </w:rPr>
      </w:pPr>
    </w:p>
    <w:p w14:paraId="5AFE4B9C" w14:textId="77777777" w:rsidR="008231FE" w:rsidRPr="00A31F4F" w:rsidRDefault="008231FE" w:rsidP="008231FE">
      <w:pPr>
        <w:jc w:val="center"/>
        <w:rPr>
          <w:rFonts w:ascii="Times New Roman" w:hAnsi="Times New Roman" w:cs="Times New Roman"/>
          <w:iCs/>
          <w:sz w:val="28"/>
          <w:szCs w:val="28"/>
        </w:rPr>
      </w:pPr>
      <w:r w:rsidRPr="00A31F4F">
        <w:rPr>
          <w:rFonts w:ascii="Times New Roman" w:hAnsi="Times New Roman" w:cs="Times New Roman"/>
          <w:iCs/>
          <w:sz w:val="28"/>
          <w:szCs w:val="28"/>
        </w:rPr>
        <w:t>СИЛАБУС НАВЧАЛЬНОЇ ДИСЦИПЛІНИ</w:t>
      </w:r>
    </w:p>
    <w:p w14:paraId="68A7941C" w14:textId="77777777" w:rsidR="008231FE" w:rsidRPr="0069187C" w:rsidRDefault="008231FE" w:rsidP="008231FE">
      <w:pPr>
        <w:jc w:val="center"/>
        <w:rPr>
          <w:rFonts w:ascii="Times New Roman" w:hAnsi="Times New Roman" w:cs="Times New Roman"/>
          <w:sz w:val="16"/>
          <w:szCs w:val="16"/>
        </w:rPr>
      </w:pPr>
      <w:r w:rsidRPr="00A31F4F">
        <w:rPr>
          <w:rFonts w:ascii="Times New Roman" w:hAnsi="Times New Roman" w:cs="Times New Roman"/>
          <w:b/>
          <w:bCs/>
          <w:sz w:val="28"/>
          <w:szCs w:val="28"/>
        </w:rPr>
        <w:t xml:space="preserve"> </w:t>
      </w:r>
      <w:r w:rsidRPr="0069187C">
        <w:rPr>
          <w:rFonts w:ascii="Times New Roman" w:hAnsi="Times New Roman" w:cs="Times New Roman"/>
          <w:sz w:val="28"/>
          <w:szCs w:val="28"/>
        </w:rPr>
        <w:t>П</w:t>
      </w:r>
      <w:r>
        <w:rPr>
          <w:rFonts w:ascii="Times New Roman" w:hAnsi="Times New Roman" w:cs="Times New Roman"/>
          <w:sz w:val="28"/>
          <w:szCs w:val="28"/>
        </w:rPr>
        <w:t>озитивна психологія</w:t>
      </w:r>
    </w:p>
    <w:p w14:paraId="7FE9DA59" w14:textId="77777777" w:rsidR="008231FE" w:rsidRPr="0069187C" w:rsidRDefault="008231FE" w:rsidP="008231FE">
      <w:pPr>
        <w:jc w:val="center"/>
        <w:rPr>
          <w:rFonts w:ascii="Times New Roman" w:hAnsi="Times New Roman" w:cs="Times New Roman"/>
          <w:iCs/>
          <w:sz w:val="28"/>
          <w:szCs w:val="28"/>
        </w:rPr>
      </w:pPr>
      <w:r w:rsidRPr="0069187C">
        <w:rPr>
          <w:rFonts w:ascii="Times New Roman" w:hAnsi="Times New Roman" w:cs="Times New Roman"/>
          <w:sz w:val="28"/>
          <w:szCs w:val="28"/>
        </w:rPr>
        <w:t xml:space="preserve"> підготовки магістра</w:t>
      </w:r>
    </w:p>
    <w:p w14:paraId="496A82EA" w14:textId="77777777" w:rsidR="008231FE" w:rsidRPr="00A31F4F" w:rsidRDefault="008231FE" w:rsidP="008231FE">
      <w:pPr>
        <w:jc w:val="center"/>
        <w:rPr>
          <w:rFonts w:ascii="Times New Roman" w:hAnsi="Times New Roman" w:cs="Times New Roman"/>
          <w:iCs/>
          <w:sz w:val="28"/>
          <w:szCs w:val="28"/>
        </w:rPr>
      </w:pPr>
      <w:r w:rsidRPr="00A31F4F">
        <w:rPr>
          <w:rFonts w:ascii="Times New Roman" w:hAnsi="Times New Roman" w:cs="Times New Roman"/>
          <w:iCs/>
          <w:sz w:val="28"/>
          <w:szCs w:val="28"/>
        </w:rPr>
        <w:t>денної та заочної форм здобуття освіти</w:t>
      </w:r>
    </w:p>
    <w:p w14:paraId="162D2B25" w14:textId="77777777" w:rsidR="008231FE" w:rsidRPr="00A31F4F" w:rsidRDefault="008231FE" w:rsidP="008231FE">
      <w:pPr>
        <w:jc w:val="center"/>
        <w:rPr>
          <w:rFonts w:ascii="Times New Roman" w:hAnsi="Times New Roman" w:cs="Times New Roman"/>
          <w:sz w:val="28"/>
          <w:szCs w:val="28"/>
        </w:rPr>
      </w:pPr>
    </w:p>
    <w:p w14:paraId="5DDCDFA4" w14:textId="77777777" w:rsidR="008231FE" w:rsidRPr="00A31F4F" w:rsidRDefault="008231FE" w:rsidP="008231FE">
      <w:pPr>
        <w:jc w:val="center"/>
        <w:rPr>
          <w:rFonts w:ascii="Times New Roman" w:hAnsi="Times New Roman" w:cs="Times New Roman"/>
          <w:sz w:val="28"/>
          <w:szCs w:val="28"/>
        </w:rPr>
      </w:pPr>
      <w:r w:rsidRPr="00A31F4F">
        <w:rPr>
          <w:rFonts w:ascii="Times New Roman" w:hAnsi="Times New Roman" w:cs="Times New Roman"/>
          <w:sz w:val="28"/>
          <w:szCs w:val="28"/>
        </w:rPr>
        <w:t>освітньо-професійна програма</w:t>
      </w:r>
      <w:r>
        <w:rPr>
          <w:rFonts w:ascii="Times New Roman" w:hAnsi="Times New Roman" w:cs="Times New Roman"/>
          <w:sz w:val="28"/>
          <w:szCs w:val="28"/>
        </w:rPr>
        <w:t xml:space="preserve"> </w:t>
      </w:r>
      <w:r w:rsidRPr="0069187C">
        <w:rPr>
          <w:rFonts w:ascii="Times New Roman" w:hAnsi="Times New Roman" w:cs="Times New Roman"/>
          <w:sz w:val="28"/>
          <w:szCs w:val="28"/>
        </w:rPr>
        <w:t>«Психологія»</w:t>
      </w:r>
    </w:p>
    <w:p w14:paraId="7D7C6F11" w14:textId="77777777" w:rsidR="008231FE" w:rsidRDefault="008231FE" w:rsidP="008231FE">
      <w:pPr>
        <w:jc w:val="center"/>
        <w:rPr>
          <w:rFonts w:ascii="Times New Roman" w:hAnsi="Times New Roman" w:cs="Times New Roman"/>
          <w:sz w:val="28"/>
          <w:szCs w:val="28"/>
        </w:rPr>
      </w:pPr>
      <w:r w:rsidRPr="00A31F4F">
        <w:rPr>
          <w:rFonts w:ascii="Times New Roman" w:hAnsi="Times New Roman" w:cs="Times New Roman"/>
          <w:sz w:val="28"/>
          <w:szCs w:val="28"/>
        </w:rPr>
        <w:t xml:space="preserve">спеціальності   </w:t>
      </w:r>
      <w:r w:rsidRPr="00594443">
        <w:rPr>
          <w:rFonts w:ascii="Times New Roman" w:hAnsi="Times New Roman" w:cs="Times New Roman"/>
          <w:sz w:val="28"/>
          <w:szCs w:val="28"/>
        </w:rPr>
        <w:t xml:space="preserve">053 </w:t>
      </w:r>
      <w:r>
        <w:rPr>
          <w:rFonts w:ascii="Times New Roman" w:hAnsi="Times New Roman" w:cs="Times New Roman"/>
          <w:sz w:val="28"/>
          <w:szCs w:val="28"/>
        </w:rPr>
        <w:t>–</w:t>
      </w:r>
      <w:r w:rsidRPr="00594443">
        <w:rPr>
          <w:rFonts w:ascii="Times New Roman" w:hAnsi="Times New Roman" w:cs="Times New Roman"/>
          <w:sz w:val="28"/>
          <w:szCs w:val="28"/>
        </w:rPr>
        <w:t xml:space="preserve"> </w:t>
      </w:r>
      <w:r>
        <w:rPr>
          <w:rFonts w:ascii="Times New Roman" w:hAnsi="Times New Roman" w:cs="Times New Roman"/>
          <w:sz w:val="28"/>
          <w:szCs w:val="28"/>
        </w:rPr>
        <w:t>П</w:t>
      </w:r>
      <w:r w:rsidRPr="00594443">
        <w:rPr>
          <w:rFonts w:ascii="Times New Roman" w:hAnsi="Times New Roman" w:cs="Times New Roman"/>
          <w:sz w:val="28"/>
          <w:szCs w:val="28"/>
        </w:rPr>
        <w:t>сихологія</w:t>
      </w:r>
    </w:p>
    <w:p w14:paraId="29BDCCDF" w14:textId="77777777" w:rsidR="008231FE" w:rsidRDefault="008231FE" w:rsidP="008231FE">
      <w:pPr>
        <w:jc w:val="center"/>
        <w:rPr>
          <w:rFonts w:ascii="Times New Roman" w:hAnsi="Times New Roman" w:cs="Times New Roman"/>
          <w:sz w:val="28"/>
          <w:szCs w:val="28"/>
        </w:rPr>
      </w:pPr>
      <w:r w:rsidRPr="00A31F4F">
        <w:rPr>
          <w:rFonts w:ascii="Times New Roman" w:hAnsi="Times New Roman" w:cs="Times New Roman"/>
          <w:sz w:val="28"/>
          <w:szCs w:val="28"/>
        </w:rPr>
        <w:t xml:space="preserve">галузі знань </w:t>
      </w:r>
      <w:r>
        <w:rPr>
          <w:rFonts w:ascii="Times New Roman" w:hAnsi="Times New Roman" w:cs="Times New Roman"/>
          <w:sz w:val="28"/>
          <w:szCs w:val="28"/>
        </w:rPr>
        <w:t xml:space="preserve"> </w:t>
      </w:r>
      <w:r w:rsidRPr="00594443">
        <w:rPr>
          <w:rFonts w:ascii="Times New Roman" w:hAnsi="Times New Roman" w:cs="Times New Roman"/>
          <w:sz w:val="28"/>
          <w:szCs w:val="28"/>
        </w:rPr>
        <w:t xml:space="preserve">05 </w:t>
      </w:r>
      <w:r>
        <w:rPr>
          <w:rFonts w:ascii="Times New Roman" w:hAnsi="Times New Roman" w:cs="Times New Roman"/>
          <w:sz w:val="28"/>
          <w:szCs w:val="28"/>
        </w:rPr>
        <w:t>–</w:t>
      </w:r>
      <w:r w:rsidRPr="00594443">
        <w:rPr>
          <w:rFonts w:ascii="Times New Roman" w:hAnsi="Times New Roman" w:cs="Times New Roman"/>
          <w:sz w:val="28"/>
          <w:szCs w:val="28"/>
        </w:rPr>
        <w:t xml:space="preserve"> </w:t>
      </w:r>
      <w:r>
        <w:rPr>
          <w:rFonts w:ascii="Times New Roman" w:hAnsi="Times New Roman" w:cs="Times New Roman"/>
          <w:sz w:val="28"/>
          <w:szCs w:val="28"/>
        </w:rPr>
        <w:t>Соціальні та поведінкові науки</w:t>
      </w:r>
    </w:p>
    <w:p w14:paraId="71695DDA" w14:textId="77777777" w:rsidR="008231FE" w:rsidRPr="00A31F4F" w:rsidRDefault="008231FE" w:rsidP="008231FE">
      <w:pPr>
        <w:jc w:val="center"/>
        <w:rPr>
          <w:rFonts w:ascii="Times New Roman" w:hAnsi="Times New Roman" w:cs="Times New Roman"/>
          <w:sz w:val="16"/>
          <w:szCs w:val="16"/>
        </w:rPr>
      </w:pPr>
      <w:r w:rsidRPr="00A31F4F">
        <w:rPr>
          <w:rFonts w:ascii="Times New Roman" w:hAnsi="Times New Roman" w:cs="Times New Roman"/>
          <w:sz w:val="16"/>
          <w:szCs w:val="16"/>
        </w:rPr>
        <w:t xml:space="preserve">                                                </w:t>
      </w:r>
    </w:p>
    <w:p w14:paraId="7242620A" w14:textId="2436BA70" w:rsidR="008231FE" w:rsidRPr="00594443" w:rsidRDefault="008231FE" w:rsidP="008231FE">
      <w:pPr>
        <w:rPr>
          <w:rFonts w:ascii="Times New Roman" w:hAnsi="Times New Roman" w:cs="Times New Roman"/>
        </w:rPr>
      </w:pPr>
      <w:r w:rsidRPr="00A31F4F">
        <w:rPr>
          <w:rFonts w:ascii="Times New Roman" w:hAnsi="Times New Roman" w:cs="Times New Roman"/>
          <w:b/>
          <w:bCs/>
          <w:caps/>
        </w:rPr>
        <w:t>викладач</w:t>
      </w:r>
      <w:r w:rsidRPr="00A31F4F">
        <w:rPr>
          <w:rFonts w:ascii="Times New Roman" w:hAnsi="Times New Roman" w:cs="Times New Roman"/>
          <w:b/>
          <w:bCs/>
        </w:rPr>
        <w:t xml:space="preserve">: </w:t>
      </w:r>
      <w:r>
        <w:rPr>
          <w:rFonts w:ascii="Times New Roman" w:hAnsi="Times New Roman" w:cs="Times New Roman"/>
          <w:b/>
          <w:bCs/>
        </w:rPr>
        <w:t xml:space="preserve"> </w:t>
      </w:r>
      <w:r>
        <w:rPr>
          <w:rFonts w:ascii="Times New Roman" w:hAnsi="Times New Roman" w:cs="Times New Roman"/>
        </w:rPr>
        <w:t xml:space="preserve">Железнякова Юлія Володимирівна, </w:t>
      </w:r>
      <w:proofErr w:type="spellStart"/>
      <w:r>
        <w:rPr>
          <w:rFonts w:ascii="Times New Roman" w:hAnsi="Times New Roman" w:cs="Times New Roman"/>
        </w:rPr>
        <w:t>канд.психол.наук</w:t>
      </w:r>
      <w:proofErr w:type="spellEnd"/>
      <w:r>
        <w:rPr>
          <w:rFonts w:ascii="Times New Roman" w:hAnsi="Times New Roman" w:cs="Times New Roman"/>
        </w:rPr>
        <w:t>, доцент, доцент кафедри психології</w:t>
      </w:r>
    </w:p>
    <w:p w14:paraId="77B7FE8F" w14:textId="77777777" w:rsidR="008231FE" w:rsidRPr="00A31F4F" w:rsidRDefault="008231FE" w:rsidP="008231FE">
      <w:pPr>
        <w:jc w:val="center"/>
        <w:rPr>
          <w:rFonts w:ascii="Times New Roman" w:hAnsi="Times New Roman" w:cs="Times New Roman"/>
          <w:b/>
          <w:bCs/>
        </w:rPr>
      </w:pPr>
    </w:p>
    <w:p w14:paraId="68ADA790" w14:textId="77777777" w:rsidR="008231FE" w:rsidRPr="00A31F4F" w:rsidRDefault="008231FE" w:rsidP="008231FE">
      <w:pPr>
        <w:rPr>
          <w:rFonts w:ascii="Times New Roman" w:hAnsi="Times New Roman" w:cs="Times New Roman"/>
          <w:b/>
          <w:bCs/>
          <w:sz w:val="16"/>
          <w:szCs w:val="16"/>
          <w:vertAlign w:val="superscript"/>
        </w:rPr>
      </w:pPr>
      <w:r w:rsidRPr="00A31F4F">
        <w:rPr>
          <w:rFonts w:ascii="Times New Roman" w:hAnsi="Times New Roman" w:cs="Times New Roman"/>
          <w:b/>
          <w:bCs/>
          <w:sz w:val="16"/>
          <w:szCs w:val="16"/>
          <w:vertAlign w:val="superscript"/>
        </w:rPr>
        <w:t xml:space="preserve">                                                                                           </w:t>
      </w:r>
    </w:p>
    <w:p w14:paraId="690223A4" w14:textId="77777777" w:rsidR="008231FE" w:rsidRPr="00A31F4F" w:rsidRDefault="008231FE" w:rsidP="008231FE">
      <w:pPr>
        <w:rPr>
          <w:rFonts w:ascii="Times New Roman" w:hAnsi="Times New Roman" w:cs="Times New Roman"/>
          <w:b/>
          <w:bCs/>
          <w:sz w:val="16"/>
          <w:szCs w:val="16"/>
          <w:vertAlign w:val="superscript"/>
        </w:rPr>
      </w:pPr>
    </w:p>
    <w:p w14:paraId="121E2CBD" w14:textId="77777777" w:rsidR="008231FE" w:rsidRPr="00A31F4F" w:rsidRDefault="008231FE" w:rsidP="008231FE">
      <w:pPr>
        <w:rPr>
          <w:rFonts w:ascii="Times New Roman" w:hAnsi="Times New Roman" w:cs="Times New Roman"/>
          <w:b/>
          <w:bCs/>
          <w:sz w:val="16"/>
          <w:szCs w:val="16"/>
          <w:vertAlign w:val="superscript"/>
        </w:rPr>
      </w:pPr>
    </w:p>
    <w:p w14:paraId="2AA70030" w14:textId="77777777" w:rsidR="008231FE" w:rsidRPr="00A31F4F" w:rsidRDefault="008231FE" w:rsidP="008231FE">
      <w:pPr>
        <w:rPr>
          <w:rFonts w:ascii="Times New Roman" w:hAnsi="Times New Roman" w:cs="Times New Roman"/>
          <w:b/>
          <w:bCs/>
          <w:sz w:val="16"/>
          <w:szCs w:val="16"/>
          <w:vertAlign w:val="superscript"/>
        </w:rPr>
      </w:pPr>
    </w:p>
    <w:p w14:paraId="63BF0DBF" w14:textId="77777777" w:rsidR="008231FE" w:rsidRPr="00A31F4F" w:rsidRDefault="008231FE" w:rsidP="008231FE">
      <w:pPr>
        <w:rPr>
          <w:rFonts w:ascii="Times New Roman" w:hAnsi="Times New Roman" w:cs="Times New Roman"/>
          <w:b/>
          <w:bCs/>
          <w:sz w:val="16"/>
          <w:szCs w:val="16"/>
          <w:vertAlign w:val="superscript"/>
        </w:rPr>
      </w:pPr>
    </w:p>
    <w:p w14:paraId="337F5033" w14:textId="77777777" w:rsidR="008231FE" w:rsidRPr="00A31F4F" w:rsidRDefault="008231FE" w:rsidP="008231FE">
      <w:pPr>
        <w:rPr>
          <w:rFonts w:ascii="Times New Roman" w:hAnsi="Times New Roman" w:cs="Times New Roman"/>
          <w:b/>
          <w:bCs/>
          <w:sz w:val="16"/>
          <w:szCs w:val="16"/>
          <w:vertAlign w:val="superscript"/>
        </w:rPr>
      </w:pPr>
    </w:p>
    <w:p w14:paraId="36347903" w14:textId="77777777" w:rsidR="008231FE" w:rsidRPr="00A31F4F" w:rsidRDefault="008231FE" w:rsidP="008231FE">
      <w:pPr>
        <w:jc w:val="center"/>
        <w:rPr>
          <w:rFonts w:ascii="Times New Roman" w:hAnsi="Times New Roman" w:cs="Times New Roman"/>
          <w:sz w:val="22"/>
          <w:szCs w:val="22"/>
          <w:vertAlign w:val="superscript"/>
        </w:rPr>
      </w:pPr>
    </w:p>
    <w:tbl>
      <w:tblPr>
        <w:tblW w:w="0" w:type="auto"/>
        <w:tblLook w:val="01E0" w:firstRow="1" w:lastRow="1" w:firstColumn="1" w:lastColumn="1" w:noHBand="0" w:noVBand="0"/>
      </w:tblPr>
      <w:tblGrid>
        <w:gridCol w:w="4826"/>
        <w:gridCol w:w="4745"/>
      </w:tblGrid>
      <w:tr w:rsidR="008231FE" w:rsidRPr="00A31F4F" w14:paraId="093688C5" w14:textId="77777777" w:rsidTr="00F8320E">
        <w:tc>
          <w:tcPr>
            <w:tcW w:w="4826" w:type="dxa"/>
          </w:tcPr>
          <w:p w14:paraId="161342AE" w14:textId="77777777" w:rsidR="008231FE" w:rsidRPr="00A31F4F" w:rsidRDefault="008231FE" w:rsidP="00F8320E">
            <w:pPr>
              <w:spacing w:line="276" w:lineRule="auto"/>
              <w:rPr>
                <w:rFonts w:ascii="Times New Roman" w:hAnsi="Times New Roman" w:cs="Times New Roman"/>
              </w:rPr>
            </w:pPr>
            <w:r w:rsidRPr="00A31F4F">
              <w:rPr>
                <w:rFonts w:ascii="Times New Roman" w:hAnsi="Times New Roman" w:cs="Times New Roman"/>
              </w:rPr>
              <w:t>Обговорено та ухвалено</w:t>
            </w:r>
          </w:p>
          <w:p w14:paraId="7BF1D7D6" w14:textId="77777777" w:rsidR="008231FE" w:rsidRPr="00A31F4F" w:rsidRDefault="008231FE" w:rsidP="00F8320E">
            <w:pPr>
              <w:spacing w:line="276" w:lineRule="auto"/>
              <w:rPr>
                <w:rFonts w:ascii="Times New Roman" w:hAnsi="Times New Roman" w:cs="Times New Roman"/>
              </w:rPr>
            </w:pPr>
            <w:r w:rsidRPr="00A31F4F">
              <w:rPr>
                <w:rFonts w:ascii="Times New Roman" w:hAnsi="Times New Roman" w:cs="Times New Roman"/>
              </w:rPr>
              <w:t>на засіданні кафедри_________________</w:t>
            </w:r>
          </w:p>
          <w:p w14:paraId="07F229A7" w14:textId="77777777" w:rsidR="008231FE" w:rsidRPr="00A31F4F" w:rsidRDefault="008231FE" w:rsidP="00F8320E">
            <w:pPr>
              <w:spacing w:line="276" w:lineRule="auto"/>
              <w:rPr>
                <w:rFonts w:ascii="Times New Roman" w:hAnsi="Times New Roman" w:cs="Times New Roman"/>
              </w:rPr>
            </w:pPr>
          </w:p>
          <w:p w14:paraId="70349759" w14:textId="77777777" w:rsidR="008231FE" w:rsidRPr="00A31F4F" w:rsidRDefault="008231FE" w:rsidP="00F8320E">
            <w:pPr>
              <w:spacing w:line="276" w:lineRule="auto"/>
              <w:rPr>
                <w:rFonts w:ascii="Times New Roman" w:hAnsi="Times New Roman" w:cs="Times New Roman"/>
              </w:rPr>
            </w:pPr>
            <w:r w:rsidRPr="00A31F4F">
              <w:rPr>
                <w:rFonts w:ascii="Times New Roman" w:hAnsi="Times New Roman" w:cs="Times New Roman"/>
              </w:rPr>
              <w:t>Протокол №____ від  “___”________202_ р.</w:t>
            </w:r>
          </w:p>
          <w:p w14:paraId="2C9F2D91" w14:textId="77777777" w:rsidR="008231FE" w:rsidRPr="00A31F4F" w:rsidRDefault="008231FE" w:rsidP="00F8320E">
            <w:pPr>
              <w:spacing w:line="276" w:lineRule="auto"/>
              <w:rPr>
                <w:rFonts w:ascii="Times New Roman" w:hAnsi="Times New Roman" w:cs="Times New Roman"/>
              </w:rPr>
            </w:pPr>
            <w:r w:rsidRPr="00A31F4F">
              <w:rPr>
                <w:rFonts w:ascii="Times New Roman" w:hAnsi="Times New Roman" w:cs="Times New Roman"/>
              </w:rPr>
              <w:t>Завідувач кафедри____________________</w:t>
            </w:r>
          </w:p>
          <w:p w14:paraId="71A3CD71" w14:textId="77777777" w:rsidR="008231FE" w:rsidRPr="00A31F4F" w:rsidRDefault="008231FE" w:rsidP="00F8320E">
            <w:pPr>
              <w:spacing w:line="276" w:lineRule="auto"/>
              <w:jc w:val="center"/>
              <w:rPr>
                <w:rFonts w:ascii="Times New Roman" w:hAnsi="Times New Roman" w:cs="Times New Roman"/>
              </w:rPr>
            </w:pPr>
            <w:r w:rsidRPr="00A31F4F">
              <w:rPr>
                <w:rFonts w:ascii="Times New Roman" w:hAnsi="Times New Roman" w:cs="Times New Roman"/>
              </w:rPr>
              <w:t>_____________________________________</w:t>
            </w:r>
          </w:p>
          <w:p w14:paraId="340D69FA" w14:textId="77777777" w:rsidR="008231FE" w:rsidRPr="00A31F4F" w:rsidRDefault="008231FE" w:rsidP="00F8320E">
            <w:pPr>
              <w:autoSpaceDE w:val="0"/>
              <w:autoSpaceDN w:val="0"/>
              <w:spacing w:line="276" w:lineRule="auto"/>
              <w:jc w:val="center"/>
              <w:rPr>
                <w:rFonts w:ascii="Times New Roman" w:hAnsi="Times New Roman" w:cs="Times New Roman"/>
                <w:vertAlign w:val="superscript"/>
                <w:lang w:eastAsia="en-US"/>
              </w:rPr>
            </w:pPr>
            <w:r w:rsidRPr="00A31F4F">
              <w:rPr>
                <w:rFonts w:ascii="Times New Roman" w:hAnsi="Times New Roman" w:cs="Times New Roman"/>
              </w:rPr>
              <w:t xml:space="preserve">       </w:t>
            </w:r>
            <w:r w:rsidRPr="00A31F4F">
              <w:rPr>
                <w:rFonts w:ascii="Times New Roman" w:hAnsi="Times New Roman" w:cs="Times New Roman"/>
                <w:vertAlign w:val="superscript"/>
              </w:rPr>
              <w:t>(підпис)</w:t>
            </w:r>
            <w:r w:rsidRPr="00A31F4F">
              <w:rPr>
                <w:rFonts w:ascii="Times New Roman" w:hAnsi="Times New Roman" w:cs="Times New Roman"/>
              </w:rPr>
              <w:t xml:space="preserve">                          </w:t>
            </w:r>
            <w:r w:rsidRPr="00A31F4F">
              <w:rPr>
                <w:rFonts w:ascii="Times New Roman" w:hAnsi="Times New Roman" w:cs="Times New Roman"/>
                <w:vertAlign w:val="superscript"/>
              </w:rPr>
              <w:t>(ініціали, прізвище )</w:t>
            </w:r>
          </w:p>
        </w:tc>
        <w:tc>
          <w:tcPr>
            <w:tcW w:w="4745" w:type="dxa"/>
            <w:hideMark/>
          </w:tcPr>
          <w:p w14:paraId="01A77477" w14:textId="77777777" w:rsidR="008231FE" w:rsidRPr="00A31F4F" w:rsidRDefault="008231FE" w:rsidP="00F8320E">
            <w:pPr>
              <w:spacing w:line="276" w:lineRule="auto"/>
              <w:rPr>
                <w:rFonts w:ascii="Times New Roman" w:hAnsi="Times New Roman" w:cs="Times New Roman"/>
              </w:rPr>
            </w:pPr>
          </w:p>
          <w:p w14:paraId="102BA824" w14:textId="77777777" w:rsidR="008231FE" w:rsidRPr="00A31F4F" w:rsidRDefault="008231FE" w:rsidP="00F8320E">
            <w:pPr>
              <w:spacing w:line="276" w:lineRule="auto"/>
              <w:rPr>
                <w:rFonts w:ascii="Times New Roman" w:hAnsi="Times New Roman" w:cs="Times New Roman"/>
              </w:rPr>
            </w:pPr>
          </w:p>
          <w:p w14:paraId="75DE1550" w14:textId="77777777" w:rsidR="008231FE" w:rsidRPr="00A31F4F" w:rsidRDefault="008231FE" w:rsidP="00F8320E">
            <w:pPr>
              <w:spacing w:line="276" w:lineRule="auto"/>
              <w:rPr>
                <w:rFonts w:ascii="Times New Roman" w:hAnsi="Times New Roman" w:cs="Times New Roman"/>
              </w:rPr>
            </w:pPr>
          </w:p>
          <w:p w14:paraId="63E49828" w14:textId="77777777" w:rsidR="008231FE" w:rsidRPr="00A31F4F" w:rsidRDefault="008231FE" w:rsidP="00F8320E">
            <w:pPr>
              <w:spacing w:line="276" w:lineRule="auto"/>
              <w:rPr>
                <w:rFonts w:ascii="Times New Roman" w:hAnsi="Times New Roman" w:cs="Times New Roman"/>
              </w:rPr>
            </w:pPr>
            <w:r w:rsidRPr="00A31F4F">
              <w:rPr>
                <w:rFonts w:ascii="Times New Roman" w:hAnsi="Times New Roman" w:cs="Times New Roman"/>
              </w:rPr>
              <w:t xml:space="preserve">       Погоджено </w:t>
            </w:r>
          </w:p>
          <w:p w14:paraId="53AE22F4" w14:textId="77777777" w:rsidR="008231FE" w:rsidRPr="00A31F4F" w:rsidRDefault="008231FE" w:rsidP="00F8320E">
            <w:pPr>
              <w:spacing w:line="276" w:lineRule="auto"/>
              <w:rPr>
                <w:rFonts w:ascii="Times New Roman" w:hAnsi="Times New Roman" w:cs="Times New Roman"/>
              </w:rPr>
            </w:pPr>
            <w:r w:rsidRPr="00A31F4F">
              <w:rPr>
                <w:rFonts w:ascii="Times New Roman" w:hAnsi="Times New Roman" w:cs="Times New Roman"/>
              </w:rPr>
              <w:t xml:space="preserve">       Гарант освітньо-професійної програми</w:t>
            </w:r>
          </w:p>
          <w:p w14:paraId="5A7FBE1C" w14:textId="77777777" w:rsidR="008231FE" w:rsidRPr="00A31F4F" w:rsidRDefault="008231FE" w:rsidP="00F8320E">
            <w:pPr>
              <w:spacing w:line="276" w:lineRule="auto"/>
              <w:ind w:firstLine="419"/>
              <w:rPr>
                <w:rFonts w:ascii="Times New Roman" w:hAnsi="Times New Roman" w:cs="Times New Roman"/>
                <w:sz w:val="28"/>
                <w:szCs w:val="28"/>
              </w:rPr>
            </w:pPr>
            <w:r w:rsidRPr="00A31F4F">
              <w:rPr>
                <w:rFonts w:ascii="Times New Roman" w:hAnsi="Times New Roman" w:cs="Times New Roman"/>
                <w:sz w:val="28"/>
                <w:szCs w:val="28"/>
              </w:rPr>
              <w:t xml:space="preserve"> ___________________________</w:t>
            </w:r>
          </w:p>
          <w:p w14:paraId="71AD1F58" w14:textId="77777777" w:rsidR="008231FE" w:rsidRPr="00A31F4F" w:rsidRDefault="008231FE" w:rsidP="00F8320E">
            <w:pPr>
              <w:spacing w:line="276" w:lineRule="auto"/>
              <w:rPr>
                <w:rFonts w:ascii="Times New Roman" w:hAnsi="Times New Roman" w:cs="Times New Roman"/>
                <w:sz w:val="16"/>
                <w:szCs w:val="16"/>
              </w:rPr>
            </w:pPr>
            <w:r w:rsidRPr="00A31F4F">
              <w:rPr>
                <w:rFonts w:ascii="Times New Roman" w:hAnsi="Times New Roman" w:cs="Times New Roman"/>
                <w:sz w:val="16"/>
                <w:szCs w:val="16"/>
              </w:rPr>
              <w:t xml:space="preserve">                       (підпис)                                (ініціали, прізвище)</w:t>
            </w:r>
          </w:p>
          <w:p w14:paraId="199877BF" w14:textId="77777777" w:rsidR="008231FE" w:rsidRPr="00A31F4F" w:rsidRDefault="008231FE" w:rsidP="00F8320E">
            <w:pPr>
              <w:autoSpaceDE w:val="0"/>
              <w:autoSpaceDN w:val="0"/>
              <w:spacing w:line="276" w:lineRule="auto"/>
              <w:rPr>
                <w:rFonts w:ascii="Times New Roman" w:hAnsi="Times New Roman" w:cs="Times New Roman"/>
                <w:lang w:eastAsia="en-US"/>
              </w:rPr>
            </w:pPr>
          </w:p>
        </w:tc>
      </w:tr>
    </w:tbl>
    <w:p w14:paraId="0C29B1C1" w14:textId="77777777" w:rsidR="008231FE" w:rsidRPr="00A31F4F" w:rsidRDefault="008231FE" w:rsidP="008231FE">
      <w:pPr>
        <w:jc w:val="center"/>
        <w:rPr>
          <w:rFonts w:ascii="Times New Roman" w:hAnsi="Times New Roman" w:cs="Times New Roman"/>
          <w:sz w:val="28"/>
          <w:szCs w:val="28"/>
        </w:rPr>
      </w:pPr>
    </w:p>
    <w:p w14:paraId="3694F7D4" w14:textId="77777777" w:rsidR="008231FE" w:rsidRPr="00A31F4F" w:rsidRDefault="008231FE" w:rsidP="008231FE">
      <w:pPr>
        <w:jc w:val="center"/>
        <w:rPr>
          <w:rFonts w:ascii="Times New Roman" w:hAnsi="Times New Roman" w:cs="Times New Roman"/>
          <w:sz w:val="28"/>
          <w:szCs w:val="28"/>
        </w:rPr>
      </w:pPr>
      <w:r w:rsidRPr="00A31F4F">
        <w:rPr>
          <w:rFonts w:ascii="Times New Roman" w:hAnsi="Times New Roman" w:cs="Times New Roman"/>
          <w:sz w:val="28"/>
          <w:szCs w:val="28"/>
        </w:rPr>
        <w:t>202</w:t>
      </w:r>
      <w:r>
        <w:rPr>
          <w:rFonts w:ascii="Times New Roman" w:hAnsi="Times New Roman" w:cs="Times New Roman"/>
          <w:sz w:val="28"/>
          <w:szCs w:val="28"/>
        </w:rPr>
        <w:t>4</w:t>
      </w:r>
      <w:r w:rsidRPr="00A31F4F">
        <w:rPr>
          <w:rFonts w:ascii="Times New Roman" w:hAnsi="Times New Roman" w:cs="Times New Roman"/>
          <w:sz w:val="28"/>
          <w:szCs w:val="28"/>
        </w:rPr>
        <w:t xml:space="preserve"> рік</w:t>
      </w:r>
    </w:p>
    <w:p w14:paraId="0BF45B22" w14:textId="77777777" w:rsidR="008231FE" w:rsidRPr="00A31F4F" w:rsidRDefault="008231FE" w:rsidP="008231FE">
      <w:pPr>
        <w:rPr>
          <w:rFonts w:ascii="Times New Roman" w:hAnsi="Times New Roman" w:cs="Times New Roman"/>
          <w:b/>
          <w:bCs/>
        </w:rPr>
      </w:pPr>
      <w:r w:rsidRPr="00A31F4F">
        <w:rPr>
          <w:rFonts w:ascii="Times New Roman" w:hAnsi="Times New Roman" w:cs="Times New Roman"/>
          <w:b/>
          <w:bCs/>
          <w:sz w:val="28"/>
          <w:szCs w:val="28"/>
        </w:rPr>
        <w:br w:type="page"/>
      </w:r>
      <w:bookmarkEnd w:id="0"/>
      <w:r w:rsidRPr="00A31F4F">
        <w:rPr>
          <w:rFonts w:ascii="Times New Roman" w:hAnsi="Times New Roman" w:cs="Times New Roman"/>
          <w:b/>
          <w:bCs/>
        </w:rPr>
        <w:lastRenderedPageBreak/>
        <w:t xml:space="preserve">Зв`язок з викладачем (викладачами): </w:t>
      </w:r>
    </w:p>
    <w:p w14:paraId="3858D608" w14:textId="77777777" w:rsidR="008231FE" w:rsidRPr="008231FE" w:rsidRDefault="008231FE" w:rsidP="008231FE">
      <w:pPr>
        <w:rPr>
          <w:rFonts w:ascii="Times New Roman" w:hAnsi="Times New Roman" w:cs="Times New Roman"/>
          <w:b/>
          <w:lang w:val="ru-RU"/>
        </w:rPr>
      </w:pPr>
      <w:r w:rsidRPr="00A31F4F">
        <w:rPr>
          <w:rFonts w:ascii="Times New Roman" w:hAnsi="Times New Roman" w:cs="Times New Roman"/>
          <w:b/>
        </w:rPr>
        <w:t>E-</w:t>
      </w:r>
      <w:proofErr w:type="spellStart"/>
      <w:r w:rsidRPr="00A31F4F">
        <w:rPr>
          <w:rFonts w:ascii="Times New Roman" w:hAnsi="Times New Roman" w:cs="Times New Roman"/>
          <w:b/>
        </w:rPr>
        <w:t>mail</w:t>
      </w:r>
      <w:proofErr w:type="spellEnd"/>
      <w:r w:rsidRPr="00A31F4F">
        <w:rPr>
          <w:rFonts w:ascii="Times New Roman" w:hAnsi="Times New Roman" w:cs="Times New Roman"/>
          <w:b/>
        </w:rPr>
        <w:t>:</w:t>
      </w:r>
      <w:r>
        <w:rPr>
          <w:rFonts w:ascii="Times New Roman" w:hAnsi="Times New Roman" w:cs="Times New Roman"/>
          <w:b/>
        </w:rPr>
        <w:t xml:space="preserve"> </w:t>
      </w:r>
      <w:proofErr w:type="spellStart"/>
      <w:r>
        <w:rPr>
          <w:rFonts w:ascii="Times New Roman" w:hAnsi="Times New Roman" w:cs="Times New Roman"/>
          <w:b/>
          <w:lang w:val="en-US"/>
        </w:rPr>
        <w:t>jk</w:t>
      </w:r>
      <w:proofErr w:type="spellEnd"/>
      <w:r w:rsidRPr="008231FE">
        <w:rPr>
          <w:rFonts w:ascii="Times New Roman" w:hAnsi="Times New Roman" w:cs="Times New Roman"/>
          <w:b/>
          <w:lang w:val="ru-RU"/>
        </w:rPr>
        <w:t>99799@</w:t>
      </w:r>
      <w:proofErr w:type="spellStart"/>
      <w:r>
        <w:rPr>
          <w:rFonts w:ascii="Times New Roman" w:hAnsi="Times New Roman" w:cs="Times New Roman"/>
          <w:b/>
          <w:lang w:val="en-US"/>
        </w:rPr>
        <w:t>ukr</w:t>
      </w:r>
      <w:proofErr w:type="spellEnd"/>
      <w:r w:rsidRPr="008231FE">
        <w:rPr>
          <w:rFonts w:ascii="Times New Roman" w:hAnsi="Times New Roman" w:cs="Times New Roman"/>
          <w:b/>
          <w:lang w:val="ru-RU"/>
        </w:rPr>
        <w:t>.</w:t>
      </w:r>
      <w:r>
        <w:rPr>
          <w:rFonts w:ascii="Times New Roman" w:hAnsi="Times New Roman" w:cs="Times New Roman"/>
          <w:b/>
          <w:lang w:val="en-US"/>
        </w:rPr>
        <w:t>net</w:t>
      </w:r>
    </w:p>
    <w:p w14:paraId="4317D0F7" w14:textId="77777777" w:rsidR="008231FE" w:rsidRPr="00A31F4F" w:rsidRDefault="008231FE" w:rsidP="008231FE">
      <w:pPr>
        <w:rPr>
          <w:rFonts w:ascii="Times New Roman" w:hAnsi="Times New Roman" w:cs="Times New Roman"/>
        </w:rPr>
      </w:pPr>
      <w:proofErr w:type="spellStart"/>
      <w:r w:rsidRPr="00A31F4F">
        <w:rPr>
          <w:rFonts w:ascii="Times New Roman" w:hAnsi="Times New Roman" w:cs="Times New Roman"/>
          <w:b/>
        </w:rPr>
        <w:t>Сезн</w:t>
      </w:r>
      <w:proofErr w:type="spellEnd"/>
      <w:r w:rsidRPr="00A31F4F">
        <w:rPr>
          <w:rFonts w:ascii="Times New Roman" w:hAnsi="Times New Roman" w:cs="Times New Roman"/>
          <w:b/>
        </w:rPr>
        <w:t xml:space="preserve"> ЗНУ повідомлення: </w:t>
      </w:r>
    </w:p>
    <w:p w14:paraId="03B86854" w14:textId="77777777" w:rsidR="008231FE" w:rsidRPr="008231FE" w:rsidRDefault="008231FE" w:rsidP="008231FE">
      <w:pPr>
        <w:rPr>
          <w:rFonts w:ascii="Times New Roman" w:hAnsi="Times New Roman" w:cs="Times New Roman"/>
        </w:rPr>
      </w:pPr>
      <w:r w:rsidRPr="00A31F4F">
        <w:rPr>
          <w:rFonts w:ascii="Times New Roman" w:hAnsi="Times New Roman" w:cs="Times New Roman"/>
          <w:b/>
        </w:rPr>
        <w:t>Телефон:</w:t>
      </w:r>
      <w:r w:rsidRPr="008231FE">
        <w:rPr>
          <w:rFonts w:ascii="Times New Roman" w:hAnsi="Times New Roman" w:cs="Times New Roman"/>
          <w:b/>
        </w:rPr>
        <w:t xml:space="preserve"> +380676181497</w:t>
      </w:r>
    </w:p>
    <w:p w14:paraId="548714C3" w14:textId="77777777" w:rsidR="008231FE" w:rsidRPr="00A31F4F" w:rsidRDefault="008231FE" w:rsidP="008231FE">
      <w:pPr>
        <w:rPr>
          <w:rFonts w:ascii="Times New Roman" w:hAnsi="Times New Roman" w:cs="Times New Roman"/>
          <w:bCs/>
          <w:i/>
          <w:iCs/>
          <w:sz w:val="22"/>
          <w:szCs w:val="22"/>
        </w:rPr>
      </w:pPr>
      <w:r w:rsidRPr="00A31F4F">
        <w:rPr>
          <w:rFonts w:ascii="Times New Roman" w:hAnsi="Times New Roman" w:cs="Times New Roman"/>
          <w:b/>
        </w:rPr>
        <w:t xml:space="preserve">Інші засоби зв’язку: </w:t>
      </w:r>
      <w:proofErr w:type="spellStart"/>
      <w:r w:rsidRPr="00A31F4F">
        <w:rPr>
          <w:rFonts w:ascii="Times New Roman" w:hAnsi="Times New Roman" w:cs="Times New Roman"/>
          <w:bCs/>
          <w:i/>
          <w:iCs/>
          <w:sz w:val="22"/>
          <w:szCs w:val="22"/>
        </w:rPr>
        <w:t>Viber</w:t>
      </w:r>
      <w:proofErr w:type="spellEnd"/>
      <w:r w:rsidRPr="008231FE">
        <w:rPr>
          <w:rFonts w:ascii="Times New Roman" w:hAnsi="Times New Roman" w:cs="Times New Roman"/>
          <w:bCs/>
          <w:i/>
          <w:iCs/>
          <w:sz w:val="22"/>
          <w:szCs w:val="22"/>
        </w:rPr>
        <w:t xml:space="preserve"> +380676181497</w:t>
      </w:r>
      <w:r w:rsidRPr="00A31F4F">
        <w:rPr>
          <w:rFonts w:ascii="Times New Roman" w:hAnsi="Times New Roman" w:cs="Times New Roman"/>
          <w:bCs/>
          <w:i/>
          <w:iCs/>
          <w:sz w:val="22"/>
          <w:szCs w:val="22"/>
        </w:rPr>
        <w:t xml:space="preserve"> </w:t>
      </w:r>
    </w:p>
    <w:p w14:paraId="5D346A29" w14:textId="77777777" w:rsidR="008231FE" w:rsidRPr="00594443" w:rsidRDefault="008231FE" w:rsidP="008231FE">
      <w:pPr>
        <w:rPr>
          <w:rFonts w:ascii="Times New Roman" w:hAnsi="Times New Roman" w:cs="Times New Roman"/>
          <w:sz w:val="22"/>
          <w:szCs w:val="22"/>
        </w:rPr>
      </w:pPr>
      <w:r w:rsidRPr="00A31F4F">
        <w:rPr>
          <w:rFonts w:ascii="Times New Roman" w:hAnsi="Times New Roman" w:cs="Times New Roman"/>
          <w:b/>
        </w:rPr>
        <w:t xml:space="preserve">Кафедра: </w:t>
      </w:r>
      <w:r>
        <w:rPr>
          <w:rFonts w:ascii="Times New Roman" w:hAnsi="Times New Roman" w:cs="Times New Roman"/>
          <w:sz w:val="22"/>
          <w:szCs w:val="22"/>
        </w:rPr>
        <w:t xml:space="preserve">Психології, 8 </w:t>
      </w:r>
      <w:proofErr w:type="spellStart"/>
      <w:r>
        <w:rPr>
          <w:rFonts w:ascii="Times New Roman" w:hAnsi="Times New Roman" w:cs="Times New Roman"/>
          <w:sz w:val="22"/>
          <w:szCs w:val="22"/>
        </w:rPr>
        <w:t>кор</w:t>
      </w:r>
      <w:proofErr w:type="spellEnd"/>
      <w:r>
        <w:rPr>
          <w:rFonts w:ascii="Times New Roman" w:hAnsi="Times New Roman" w:cs="Times New Roman"/>
          <w:sz w:val="22"/>
          <w:szCs w:val="22"/>
        </w:rPr>
        <w:t xml:space="preserve">., </w:t>
      </w:r>
      <w:proofErr w:type="spellStart"/>
      <w:r w:rsidRPr="0069187C">
        <w:rPr>
          <w:rFonts w:ascii="Times New Roman" w:hAnsi="Times New Roman" w:cs="Times New Roman"/>
          <w:sz w:val="22"/>
          <w:szCs w:val="22"/>
        </w:rPr>
        <w:t>ауд</w:t>
      </w:r>
      <w:proofErr w:type="spellEnd"/>
      <w:r w:rsidRPr="0069187C">
        <w:rPr>
          <w:rFonts w:ascii="Times New Roman" w:hAnsi="Times New Roman" w:cs="Times New Roman"/>
          <w:sz w:val="22"/>
          <w:szCs w:val="22"/>
        </w:rPr>
        <w:t>. 220.</w:t>
      </w:r>
    </w:p>
    <w:p w14:paraId="3ED98142" w14:textId="77777777" w:rsidR="008231FE" w:rsidRPr="00A31F4F" w:rsidRDefault="008231FE" w:rsidP="008231FE">
      <w:pPr>
        <w:rPr>
          <w:rFonts w:ascii="Times New Roman" w:hAnsi="Times New Roman" w:cs="Times New Roman"/>
          <w:i/>
          <w:iCs/>
        </w:rPr>
      </w:pPr>
      <w:r w:rsidRPr="00A31F4F">
        <w:rPr>
          <w:rFonts w:ascii="Times New Roman" w:hAnsi="Times New Roman" w:cs="Times New Roman"/>
          <w:i/>
          <w:iCs/>
        </w:rPr>
        <w:t xml:space="preserve"> </w:t>
      </w:r>
    </w:p>
    <w:p w14:paraId="39409D10" w14:textId="77777777" w:rsidR="008231FE" w:rsidRPr="00A31F4F" w:rsidRDefault="008231FE" w:rsidP="008231FE">
      <w:pPr>
        <w:rPr>
          <w:rFonts w:ascii="Times New Roman" w:hAnsi="Times New Roman" w:cs="Times New Roman"/>
          <w:b/>
          <w:bCs/>
          <w:sz w:val="28"/>
          <w:szCs w:val="28"/>
        </w:rPr>
      </w:pPr>
    </w:p>
    <w:p w14:paraId="7ED651B7" w14:textId="77777777" w:rsidR="008231FE" w:rsidRPr="00A31F4F" w:rsidRDefault="008231FE" w:rsidP="008231FE">
      <w:pPr>
        <w:pStyle w:val="a8"/>
        <w:jc w:val="center"/>
        <w:rPr>
          <w:bCs/>
          <w:i/>
          <w:sz w:val="22"/>
          <w:szCs w:val="22"/>
          <w:lang w:val="uk-UA"/>
        </w:rPr>
      </w:pPr>
      <w:r w:rsidRPr="00A31F4F">
        <w:rPr>
          <w:b/>
          <w:bCs/>
          <w:sz w:val="28"/>
          <w:szCs w:val="28"/>
          <w:lang w:val="uk-UA"/>
        </w:rPr>
        <w:t>1. Опис навчальної дисципліни</w:t>
      </w:r>
      <w:r w:rsidRPr="00A31F4F">
        <w:rPr>
          <w:bCs/>
          <w:i/>
          <w:sz w:val="22"/>
          <w:szCs w:val="22"/>
          <w:lang w:val="uk-UA"/>
        </w:rPr>
        <w:t xml:space="preserve"> </w:t>
      </w:r>
    </w:p>
    <w:p w14:paraId="7F09D0B0" w14:textId="77777777" w:rsidR="008231FE" w:rsidRDefault="008231FE" w:rsidP="008231FE">
      <w:pPr>
        <w:jc w:val="both"/>
        <w:rPr>
          <w:rFonts w:ascii="Times New Roman" w:hAnsi="Times New Roman" w:cs="Times New Roman"/>
          <w:bCs/>
          <w:sz w:val="22"/>
          <w:szCs w:val="22"/>
        </w:rPr>
      </w:pPr>
      <w:r w:rsidRPr="00A31F4F">
        <w:rPr>
          <w:rFonts w:ascii="Times New Roman" w:hAnsi="Times New Roman" w:cs="Times New Roman"/>
          <w:b/>
          <w:bCs/>
          <w:sz w:val="22"/>
          <w:szCs w:val="22"/>
        </w:rPr>
        <w:t>Метою</w:t>
      </w:r>
      <w:r w:rsidRPr="00A31F4F">
        <w:rPr>
          <w:rFonts w:ascii="Times New Roman" w:hAnsi="Times New Roman" w:cs="Times New Roman"/>
          <w:bCs/>
          <w:sz w:val="22"/>
          <w:szCs w:val="22"/>
        </w:rPr>
        <w:t xml:space="preserve"> вивчення навчальної дисципліни є</w:t>
      </w:r>
      <w:r>
        <w:rPr>
          <w:rFonts w:ascii="Times New Roman" w:hAnsi="Times New Roman" w:cs="Times New Roman"/>
          <w:bCs/>
          <w:sz w:val="22"/>
          <w:szCs w:val="22"/>
        </w:rPr>
        <w:t xml:space="preserve"> </w:t>
      </w:r>
      <w:r w:rsidR="00843D4E">
        <w:t>надання студентам систематизованих знань відносно ролі позитивних цінностей і відповідних їм рис особистості у забезпеченні досягнення людиною суб’єктивного, психологічного та соціального благополуччя; усвідомлення змісту і можливостей цілеспрямованого формування позитивних властивостей характеру і їх ролі у забезпеченості оптимального функціонування людини як суб’єкту діяльності і спілкування; опанування прийомами тренінгової роботи психолога-практика, спрямованої на формування позитивних рис характеру і підтримування задовольняючого способу життя людини. У результаті вивчення навчальної дисципліни студент зможе орієнтуватися у методах мобілізації внутрішніх ресурсів людини для прийняття рішень у різних життєвих ситуаціях; буде сформоване розуміння феноменів позитивного мислення, психологічного здоров’я; буде розвинене вміння проводити різні види практичної роботи в межах позитивної психології.</w:t>
      </w:r>
    </w:p>
    <w:p w14:paraId="3697EFD7" w14:textId="77777777" w:rsidR="008231FE" w:rsidRPr="00A31F4F" w:rsidRDefault="008231FE" w:rsidP="008231FE">
      <w:pPr>
        <w:jc w:val="both"/>
        <w:rPr>
          <w:rFonts w:ascii="Times New Roman" w:hAnsi="Times New Roman" w:cs="Times New Roman"/>
          <w:bCs/>
          <w:sz w:val="22"/>
          <w:szCs w:val="22"/>
        </w:rPr>
      </w:pPr>
    </w:p>
    <w:p w14:paraId="7DD8E757" w14:textId="77777777" w:rsidR="008231FE" w:rsidRPr="00A31F4F" w:rsidRDefault="008231FE" w:rsidP="008231FE">
      <w:pPr>
        <w:jc w:val="both"/>
        <w:rPr>
          <w:rFonts w:ascii="Times New Roman" w:hAnsi="Times New Roman" w:cs="Times New Roman"/>
          <w:bCs/>
          <w:sz w:val="22"/>
          <w:szCs w:val="22"/>
        </w:rPr>
      </w:pPr>
    </w:p>
    <w:p w14:paraId="052FE574" w14:textId="77777777" w:rsidR="008231FE" w:rsidRPr="00A31F4F" w:rsidRDefault="008231FE" w:rsidP="008231FE">
      <w:pPr>
        <w:pStyle w:val="a8"/>
        <w:jc w:val="center"/>
        <w:rPr>
          <w:b/>
          <w:bCs/>
          <w:sz w:val="28"/>
          <w:szCs w:val="28"/>
          <w:lang w:val="uk-UA"/>
        </w:rPr>
      </w:pPr>
      <w:r w:rsidRPr="00A31F4F">
        <w:rPr>
          <w:b/>
          <w:bCs/>
          <w:sz w:val="28"/>
          <w:szCs w:val="28"/>
          <w:lang w:val="uk-UA"/>
        </w:rPr>
        <w:t>Паспорт навчальної дисципліни</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260"/>
        <w:gridCol w:w="3260"/>
      </w:tblGrid>
      <w:tr w:rsidR="008231FE" w:rsidRPr="00A31F4F" w14:paraId="49269E75" w14:textId="77777777" w:rsidTr="00F8320E">
        <w:trPr>
          <w:trHeight w:val="883"/>
        </w:trPr>
        <w:tc>
          <w:tcPr>
            <w:tcW w:w="2977" w:type="dxa"/>
            <w:tcBorders>
              <w:top w:val="single" w:sz="4" w:space="0" w:color="auto"/>
              <w:left w:val="single" w:sz="4" w:space="0" w:color="auto"/>
              <w:bottom w:val="single" w:sz="4" w:space="0" w:color="auto"/>
              <w:right w:val="single" w:sz="4" w:space="0" w:color="auto"/>
            </w:tcBorders>
            <w:vAlign w:val="center"/>
            <w:hideMark/>
          </w:tcPr>
          <w:p w14:paraId="19823589" w14:textId="77777777" w:rsidR="008231FE" w:rsidRPr="00A31F4F" w:rsidRDefault="008231FE" w:rsidP="00F8320E">
            <w:pPr>
              <w:autoSpaceDE w:val="0"/>
              <w:autoSpaceDN w:val="0"/>
              <w:spacing w:line="276" w:lineRule="auto"/>
              <w:jc w:val="center"/>
              <w:rPr>
                <w:rFonts w:ascii="Times New Roman" w:hAnsi="Times New Roman" w:cs="Times New Roman"/>
                <w:b/>
                <w:sz w:val="20"/>
                <w:szCs w:val="20"/>
                <w:lang w:eastAsia="en-US"/>
              </w:rPr>
            </w:pPr>
            <w:r w:rsidRPr="00A31F4F">
              <w:rPr>
                <w:rFonts w:ascii="Times New Roman" w:hAnsi="Times New Roman" w:cs="Times New Roman"/>
                <w:b/>
                <w:sz w:val="20"/>
                <w:szCs w:val="20"/>
              </w:rPr>
              <w:t xml:space="preserve">Нормативні показники </w:t>
            </w:r>
          </w:p>
        </w:tc>
        <w:tc>
          <w:tcPr>
            <w:tcW w:w="3260" w:type="dxa"/>
            <w:tcBorders>
              <w:top w:val="single" w:sz="4" w:space="0" w:color="auto"/>
              <w:left w:val="single" w:sz="4" w:space="0" w:color="auto"/>
              <w:right w:val="single" w:sz="4" w:space="0" w:color="auto"/>
            </w:tcBorders>
            <w:vAlign w:val="center"/>
            <w:hideMark/>
          </w:tcPr>
          <w:p w14:paraId="334C8A8F" w14:textId="77777777" w:rsidR="008231FE" w:rsidRPr="00A31F4F" w:rsidRDefault="008231FE" w:rsidP="00F8320E">
            <w:pPr>
              <w:autoSpaceDE w:val="0"/>
              <w:autoSpaceDN w:val="0"/>
              <w:spacing w:line="276" w:lineRule="auto"/>
              <w:jc w:val="center"/>
              <w:rPr>
                <w:rFonts w:ascii="Times New Roman" w:hAnsi="Times New Roman" w:cs="Times New Roman"/>
                <w:b/>
                <w:lang w:eastAsia="en-US"/>
              </w:rPr>
            </w:pPr>
            <w:r w:rsidRPr="00A31F4F">
              <w:rPr>
                <w:rFonts w:ascii="Times New Roman" w:hAnsi="Times New Roman" w:cs="Times New Roman"/>
                <w:b/>
                <w:sz w:val="22"/>
                <w:szCs w:val="22"/>
              </w:rPr>
              <w:t>денна форма здобуття освіти</w:t>
            </w:r>
          </w:p>
        </w:tc>
        <w:tc>
          <w:tcPr>
            <w:tcW w:w="3260" w:type="dxa"/>
            <w:tcBorders>
              <w:top w:val="single" w:sz="4" w:space="0" w:color="auto"/>
              <w:left w:val="single" w:sz="4" w:space="0" w:color="auto"/>
              <w:right w:val="single" w:sz="4" w:space="0" w:color="auto"/>
            </w:tcBorders>
            <w:vAlign w:val="center"/>
          </w:tcPr>
          <w:p w14:paraId="1A6C55DC" w14:textId="77777777" w:rsidR="008231FE" w:rsidRPr="00A31F4F" w:rsidRDefault="008231FE" w:rsidP="00F8320E">
            <w:pPr>
              <w:spacing w:line="276" w:lineRule="auto"/>
              <w:jc w:val="center"/>
              <w:rPr>
                <w:rFonts w:ascii="Times New Roman" w:hAnsi="Times New Roman" w:cs="Times New Roman"/>
                <w:b/>
                <w:lang w:eastAsia="en-US"/>
              </w:rPr>
            </w:pPr>
            <w:r w:rsidRPr="00A31F4F">
              <w:rPr>
                <w:rFonts w:ascii="Times New Roman" w:hAnsi="Times New Roman" w:cs="Times New Roman"/>
                <w:b/>
                <w:sz w:val="22"/>
                <w:szCs w:val="22"/>
              </w:rPr>
              <w:t>заочна форма здобуття освіти</w:t>
            </w:r>
          </w:p>
        </w:tc>
      </w:tr>
      <w:tr w:rsidR="008231FE" w:rsidRPr="00A31F4F" w14:paraId="6874B7E6" w14:textId="77777777" w:rsidTr="00F8320E">
        <w:trPr>
          <w:trHeight w:val="44"/>
        </w:trPr>
        <w:tc>
          <w:tcPr>
            <w:tcW w:w="2977" w:type="dxa"/>
            <w:tcBorders>
              <w:top w:val="single" w:sz="4" w:space="0" w:color="auto"/>
              <w:left w:val="single" w:sz="4" w:space="0" w:color="auto"/>
              <w:bottom w:val="single" w:sz="4" w:space="0" w:color="auto"/>
              <w:right w:val="single" w:sz="4" w:space="0" w:color="auto"/>
            </w:tcBorders>
            <w:vAlign w:val="center"/>
            <w:hideMark/>
          </w:tcPr>
          <w:p w14:paraId="6999B78F" w14:textId="77777777" w:rsidR="008231FE" w:rsidRPr="00A31F4F" w:rsidRDefault="008231FE" w:rsidP="00F8320E">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1</w:t>
            </w:r>
          </w:p>
        </w:tc>
        <w:tc>
          <w:tcPr>
            <w:tcW w:w="3260" w:type="dxa"/>
            <w:tcBorders>
              <w:top w:val="single" w:sz="4" w:space="0" w:color="auto"/>
              <w:left w:val="single" w:sz="4" w:space="0" w:color="auto"/>
              <w:right w:val="single" w:sz="4" w:space="0" w:color="auto"/>
            </w:tcBorders>
            <w:vAlign w:val="center"/>
            <w:hideMark/>
          </w:tcPr>
          <w:p w14:paraId="4923C69C" w14:textId="77777777" w:rsidR="008231FE" w:rsidRPr="00A31F4F" w:rsidRDefault="008231FE" w:rsidP="00F8320E">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2</w:t>
            </w:r>
          </w:p>
        </w:tc>
        <w:tc>
          <w:tcPr>
            <w:tcW w:w="3260" w:type="dxa"/>
            <w:tcBorders>
              <w:top w:val="single" w:sz="4" w:space="0" w:color="auto"/>
              <w:left w:val="single" w:sz="4" w:space="0" w:color="auto"/>
              <w:right w:val="single" w:sz="4" w:space="0" w:color="auto"/>
            </w:tcBorders>
            <w:vAlign w:val="center"/>
          </w:tcPr>
          <w:p w14:paraId="7C872A75" w14:textId="77777777" w:rsidR="008231FE" w:rsidRPr="00A31F4F" w:rsidRDefault="008231FE" w:rsidP="00F8320E">
            <w:pPr>
              <w:jc w:val="center"/>
              <w:rPr>
                <w:rFonts w:ascii="Times New Roman" w:hAnsi="Times New Roman" w:cs="Times New Roman"/>
                <w:b/>
                <w:i/>
                <w:sz w:val="16"/>
                <w:szCs w:val="16"/>
              </w:rPr>
            </w:pPr>
            <w:r w:rsidRPr="00A31F4F">
              <w:rPr>
                <w:rFonts w:ascii="Times New Roman" w:hAnsi="Times New Roman" w:cs="Times New Roman"/>
                <w:b/>
                <w:i/>
                <w:sz w:val="16"/>
                <w:szCs w:val="16"/>
              </w:rPr>
              <w:t>3</w:t>
            </w:r>
          </w:p>
        </w:tc>
      </w:tr>
      <w:tr w:rsidR="008231FE" w:rsidRPr="00A31F4F" w14:paraId="722EF63D" w14:textId="77777777" w:rsidTr="00F8320E">
        <w:trPr>
          <w:trHeight w:val="365"/>
        </w:trPr>
        <w:tc>
          <w:tcPr>
            <w:tcW w:w="2977" w:type="dxa"/>
            <w:tcBorders>
              <w:top w:val="single" w:sz="4" w:space="0" w:color="auto"/>
              <w:left w:val="single" w:sz="4" w:space="0" w:color="auto"/>
              <w:bottom w:val="single" w:sz="4" w:space="0" w:color="auto"/>
              <w:right w:val="single" w:sz="4" w:space="0" w:color="auto"/>
            </w:tcBorders>
            <w:vAlign w:val="center"/>
            <w:hideMark/>
          </w:tcPr>
          <w:p w14:paraId="60BFD3E3" w14:textId="77777777" w:rsidR="008231FE" w:rsidRPr="00A31F4F" w:rsidRDefault="008231FE" w:rsidP="00F8320E">
            <w:pPr>
              <w:autoSpaceDE w:val="0"/>
              <w:autoSpaceDN w:val="0"/>
              <w:spacing w:before="60" w:after="60" w:line="276" w:lineRule="auto"/>
              <w:rPr>
                <w:rFonts w:ascii="Times New Roman" w:hAnsi="Times New Roman" w:cs="Times New Roman"/>
                <w:lang w:eastAsia="en-US"/>
              </w:rPr>
            </w:pPr>
            <w:r w:rsidRPr="00A31F4F">
              <w:rPr>
                <w:rFonts w:ascii="Times New Roman" w:hAnsi="Times New Roman" w:cs="Times New Roman"/>
                <w:lang w:eastAsia="en-US"/>
              </w:rPr>
              <w:t>Статус дисципліни</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3A30836E" w14:textId="77777777" w:rsidR="008231FE" w:rsidRPr="00A31F4F" w:rsidRDefault="008231FE" w:rsidP="00F8320E">
            <w:pPr>
              <w:autoSpaceDE w:val="0"/>
              <w:autoSpaceDN w:val="0"/>
              <w:spacing w:line="276" w:lineRule="auto"/>
              <w:jc w:val="center"/>
              <w:rPr>
                <w:rFonts w:ascii="Times New Roman" w:hAnsi="Times New Roman" w:cs="Times New Roman"/>
                <w:b/>
                <w:sz w:val="28"/>
                <w:szCs w:val="28"/>
                <w:lang w:eastAsia="en-US"/>
              </w:rPr>
            </w:pPr>
            <w:r w:rsidRPr="00A31F4F">
              <w:rPr>
                <w:rFonts w:ascii="Times New Roman" w:hAnsi="Times New Roman" w:cs="Times New Roman"/>
                <w:b/>
                <w:sz w:val="28"/>
                <w:szCs w:val="28"/>
              </w:rPr>
              <w:t>Вибіркова</w:t>
            </w:r>
          </w:p>
        </w:tc>
      </w:tr>
      <w:tr w:rsidR="008231FE" w:rsidRPr="00A31F4F" w14:paraId="35341D8E" w14:textId="77777777" w:rsidTr="00F8320E">
        <w:trPr>
          <w:trHeight w:val="243"/>
        </w:trPr>
        <w:tc>
          <w:tcPr>
            <w:tcW w:w="2977" w:type="dxa"/>
            <w:tcBorders>
              <w:top w:val="single" w:sz="4" w:space="0" w:color="auto"/>
              <w:left w:val="single" w:sz="4" w:space="0" w:color="auto"/>
              <w:bottom w:val="single" w:sz="4" w:space="0" w:color="auto"/>
              <w:right w:val="single" w:sz="4" w:space="0" w:color="auto"/>
            </w:tcBorders>
            <w:vAlign w:val="center"/>
            <w:hideMark/>
          </w:tcPr>
          <w:p w14:paraId="0EA975DA" w14:textId="77777777" w:rsidR="008231FE" w:rsidRPr="00A31F4F" w:rsidRDefault="008231FE" w:rsidP="00F8320E">
            <w:pPr>
              <w:autoSpaceDE w:val="0"/>
              <w:autoSpaceDN w:val="0"/>
              <w:spacing w:before="60" w:after="60" w:line="276" w:lineRule="auto"/>
              <w:rPr>
                <w:rFonts w:ascii="Times New Roman" w:hAnsi="Times New Roman" w:cs="Times New Roman"/>
              </w:rPr>
            </w:pPr>
            <w:r w:rsidRPr="00A31F4F">
              <w:rPr>
                <w:rFonts w:ascii="Times New Roman" w:hAnsi="Times New Roman" w:cs="Times New Roman"/>
              </w:rPr>
              <w:t xml:space="preserve">Семестр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61AF10F" w14:textId="77777777" w:rsidR="008231FE" w:rsidRPr="00A31F4F" w:rsidRDefault="008231FE" w:rsidP="00F8320E">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3</w:t>
            </w:r>
            <w:r w:rsidRPr="00A31F4F">
              <w:rPr>
                <w:rFonts w:ascii="Times New Roman" w:hAnsi="Times New Roman" w:cs="Times New Roman"/>
              </w:rPr>
              <w:t xml:space="preserve"> -й</w:t>
            </w:r>
          </w:p>
        </w:tc>
        <w:tc>
          <w:tcPr>
            <w:tcW w:w="3260" w:type="dxa"/>
            <w:tcBorders>
              <w:top w:val="single" w:sz="4" w:space="0" w:color="auto"/>
              <w:left w:val="single" w:sz="4" w:space="0" w:color="auto"/>
              <w:bottom w:val="single" w:sz="4" w:space="0" w:color="auto"/>
              <w:right w:val="single" w:sz="4" w:space="0" w:color="auto"/>
            </w:tcBorders>
            <w:vAlign w:val="center"/>
          </w:tcPr>
          <w:p w14:paraId="229E7D28" w14:textId="77777777" w:rsidR="008231FE" w:rsidRPr="00A31F4F" w:rsidRDefault="008231FE" w:rsidP="00F8320E">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3</w:t>
            </w:r>
            <w:r w:rsidRPr="00A31F4F">
              <w:rPr>
                <w:rFonts w:ascii="Times New Roman" w:hAnsi="Times New Roman" w:cs="Times New Roman"/>
              </w:rPr>
              <w:t xml:space="preserve"> -й</w:t>
            </w:r>
          </w:p>
        </w:tc>
      </w:tr>
      <w:tr w:rsidR="008231FE" w:rsidRPr="00A31F4F" w14:paraId="6013F988" w14:textId="77777777" w:rsidTr="00F8320E">
        <w:trPr>
          <w:trHeight w:val="511"/>
        </w:trPr>
        <w:tc>
          <w:tcPr>
            <w:tcW w:w="2977" w:type="dxa"/>
            <w:tcBorders>
              <w:top w:val="single" w:sz="4" w:space="0" w:color="auto"/>
              <w:left w:val="single" w:sz="4" w:space="0" w:color="auto"/>
              <w:bottom w:val="single" w:sz="4" w:space="0" w:color="auto"/>
              <w:right w:val="single" w:sz="4" w:space="0" w:color="auto"/>
            </w:tcBorders>
            <w:vAlign w:val="center"/>
            <w:hideMark/>
          </w:tcPr>
          <w:p w14:paraId="2B5EA901" w14:textId="77777777" w:rsidR="008231FE" w:rsidRPr="00A31F4F" w:rsidRDefault="008231FE" w:rsidP="00F8320E">
            <w:pPr>
              <w:autoSpaceDE w:val="0"/>
              <w:autoSpaceDN w:val="0"/>
              <w:spacing w:before="60" w:after="60" w:line="276" w:lineRule="auto"/>
              <w:rPr>
                <w:rFonts w:ascii="Times New Roman" w:hAnsi="Times New Roman" w:cs="Times New Roman"/>
              </w:rPr>
            </w:pPr>
            <w:r w:rsidRPr="00A31F4F">
              <w:rPr>
                <w:rFonts w:ascii="Times New Roman" w:hAnsi="Times New Roman" w:cs="Times New Roman"/>
              </w:rPr>
              <w:t xml:space="preserve">Кількість кредитів ECTS </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69864BB9" w14:textId="77777777" w:rsidR="008231FE" w:rsidRPr="00A31F4F" w:rsidRDefault="008231FE" w:rsidP="00F8320E">
            <w:pPr>
              <w:autoSpaceDE w:val="0"/>
              <w:autoSpaceDN w:val="0"/>
              <w:spacing w:line="276" w:lineRule="auto"/>
              <w:jc w:val="center"/>
              <w:rPr>
                <w:rFonts w:ascii="Times New Roman" w:hAnsi="Times New Roman" w:cs="Times New Roman"/>
                <w:b/>
              </w:rPr>
            </w:pPr>
            <w:r>
              <w:rPr>
                <w:rFonts w:ascii="Times New Roman" w:hAnsi="Times New Roman" w:cs="Times New Roman"/>
                <w:b/>
              </w:rPr>
              <w:t>3</w:t>
            </w:r>
          </w:p>
        </w:tc>
      </w:tr>
      <w:tr w:rsidR="008231FE" w:rsidRPr="00A31F4F" w14:paraId="2CA6D0B2" w14:textId="77777777" w:rsidTr="00F8320E">
        <w:trPr>
          <w:trHeight w:val="364"/>
        </w:trPr>
        <w:tc>
          <w:tcPr>
            <w:tcW w:w="2977" w:type="dxa"/>
            <w:tcBorders>
              <w:top w:val="single" w:sz="4" w:space="0" w:color="auto"/>
              <w:left w:val="single" w:sz="4" w:space="0" w:color="auto"/>
              <w:bottom w:val="single" w:sz="4" w:space="0" w:color="auto"/>
              <w:right w:val="single" w:sz="4" w:space="0" w:color="auto"/>
            </w:tcBorders>
            <w:vAlign w:val="center"/>
            <w:hideMark/>
          </w:tcPr>
          <w:p w14:paraId="7958C3E0" w14:textId="77777777" w:rsidR="008231FE" w:rsidRPr="00A31F4F" w:rsidRDefault="008231FE" w:rsidP="00F8320E">
            <w:pPr>
              <w:autoSpaceDE w:val="0"/>
              <w:autoSpaceDN w:val="0"/>
              <w:spacing w:before="60" w:after="60" w:line="276" w:lineRule="auto"/>
              <w:rPr>
                <w:rFonts w:ascii="Times New Roman" w:hAnsi="Times New Roman" w:cs="Times New Roman"/>
                <w:lang w:eastAsia="en-US"/>
              </w:rPr>
            </w:pPr>
            <w:r w:rsidRPr="00A31F4F">
              <w:rPr>
                <w:rFonts w:ascii="Times New Roman" w:hAnsi="Times New Roman" w:cs="Times New Roman"/>
              </w:rPr>
              <w:t xml:space="preserve">Кількість годин </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5D5F50AC" w14:textId="77777777" w:rsidR="008231FE" w:rsidRPr="00A31F4F" w:rsidRDefault="008231FE" w:rsidP="00F8320E">
            <w:pPr>
              <w:autoSpaceDE w:val="0"/>
              <w:autoSpaceDN w:val="0"/>
              <w:spacing w:line="276" w:lineRule="auto"/>
              <w:jc w:val="center"/>
              <w:rPr>
                <w:rFonts w:ascii="Times New Roman" w:hAnsi="Times New Roman" w:cs="Times New Roman"/>
                <w:lang w:eastAsia="en-US"/>
              </w:rPr>
            </w:pPr>
            <w:r>
              <w:rPr>
                <w:rFonts w:ascii="Times New Roman" w:hAnsi="Times New Roman" w:cs="Times New Roman"/>
                <w:lang w:eastAsia="en-US"/>
              </w:rPr>
              <w:t>90</w:t>
            </w:r>
          </w:p>
        </w:tc>
      </w:tr>
      <w:tr w:rsidR="008231FE" w:rsidRPr="00A31F4F" w14:paraId="50A716DD" w14:textId="77777777" w:rsidTr="00F8320E">
        <w:trPr>
          <w:trHeight w:val="272"/>
        </w:trPr>
        <w:tc>
          <w:tcPr>
            <w:tcW w:w="2977" w:type="dxa"/>
            <w:tcBorders>
              <w:top w:val="single" w:sz="4" w:space="0" w:color="auto"/>
              <w:left w:val="single" w:sz="4" w:space="0" w:color="auto"/>
              <w:bottom w:val="single" w:sz="4" w:space="0" w:color="auto"/>
              <w:right w:val="single" w:sz="4" w:space="0" w:color="auto"/>
            </w:tcBorders>
            <w:vAlign w:val="center"/>
          </w:tcPr>
          <w:p w14:paraId="16A0F9F5" w14:textId="77777777" w:rsidR="008231FE" w:rsidRPr="00A31F4F" w:rsidRDefault="008231FE" w:rsidP="00F8320E">
            <w:pPr>
              <w:spacing w:line="276" w:lineRule="auto"/>
              <w:rPr>
                <w:rFonts w:ascii="Times New Roman" w:hAnsi="Times New Roman" w:cs="Times New Roman"/>
                <w:lang w:eastAsia="en-US"/>
              </w:rPr>
            </w:pPr>
            <w:r w:rsidRPr="00A31F4F">
              <w:rPr>
                <w:rFonts w:ascii="Times New Roman" w:hAnsi="Times New Roman" w:cs="Times New Roman"/>
              </w:rPr>
              <w:t>Лекційні заняття</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8A1F5CF" w14:textId="77777777" w:rsidR="008231FE" w:rsidRPr="00A31F4F" w:rsidRDefault="008231FE" w:rsidP="00F8320E">
            <w:pPr>
              <w:autoSpaceDE w:val="0"/>
              <w:autoSpaceDN w:val="0"/>
              <w:spacing w:line="276" w:lineRule="auto"/>
              <w:jc w:val="center"/>
              <w:rPr>
                <w:rFonts w:ascii="Times New Roman" w:hAnsi="Times New Roman" w:cs="Times New Roman"/>
                <w:i/>
                <w:lang w:eastAsia="en-US"/>
              </w:rPr>
            </w:pPr>
            <w:r>
              <w:rPr>
                <w:rFonts w:ascii="Times New Roman" w:hAnsi="Times New Roman" w:cs="Times New Roman"/>
              </w:rPr>
              <w:t xml:space="preserve">12 </w:t>
            </w:r>
            <w:r w:rsidRPr="00A31F4F">
              <w:rPr>
                <w:rFonts w:ascii="Times New Roman" w:hAnsi="Times New Roman" w:cs="Times New Roman"/>
              </w:rPr>
              <w:t>год.</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85FDCD1" w14:textId="77777777" w:rsidR="008231FE" w:rsidRPr="00A31F4F" w:rsidRDefault="008231FE" w:rsidP="00F8320E">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 xml:space="preserve">4 </w:t>
            </w:r>
            <w:r w:rsidRPr="00A31F4F">
              <w:rPr>
                <w:rFonts w:ascii="Times New Roman" w:hAnsi="Times New Roman" w:cs="Times New Roman"/>
              </w:rPr>
              <w:t>год.</w:t>
            </w:r>
          </w:p>
        </w:tc>
      </w:tr>
      <w:tr w:rsidR="008231FE" w:rsidRPr="00A31F4F" w14:paraId="1E44794A" w14:textId="77777777" w:rsidTr="00F8320E">
        <w:trPr>
          <w:trHeight w:val="679"/>
        </w:trPr>
        <w:tc>
          <w:tcPr>
            <w:tcW w:w="2977" w:type="dxa"/>
            <w:tcBorders>
              <w:top w:val="single" w:sz="4" w:space="0" w:color="auto"/>
              <w:left w:val="single" w:sz="4" w:space="0" w:color="auto"/>
              <w:right w:val="single" w:sz="4" w:space="0" w:color="auto"/>
            </w:tcBorders>
            <w:vAlign w:val="center"/>
          </w:tcPr>
          <w:p w14:paraId="35250D6E" w14:textId="77777777" w:rsidR="008231FE" w:rsidRPr="00A31F4F" w:rsidRDefault="008231FE" w:rsidP="00F8320E">
            <w:pPr>
              <w:autoSpaceDE w:val="0"/>
              <w:autoSpaceDN w:val="0"/>
              <w:spacing w:line="276" w:lineRule="auto"/>
              <w:rPr>
                <w:rFonts w:ascii="Times New Roman" w:hAnsi="Times New Roman" w:cs="Times New Roman"/>
              </w:rPr>
            </w:pPr>
            <w:r w:rsidRPr="00A31F4F">
              <w:rPr>
                <w:rFonts w:ascii="Times New Roman" w:hAnsi="Times New Roman" w:cs="Times New Roman"/>
              </w:rPr>
              <w:t>Семінарські  / Практичні / Лабораторні заняття</w:t>
            </w:r>
          </w:p>
        </w:tc>
        <w:tc>
          <w:tcPr>
            <w:tcW w:w="3260" w:type="dxa"/>
            <w:tcBorders>
              <w:top w:val="single" w:sz="4" w:space="0" w:color="auto"/>
              <w:left w:val="single" w:sz="4" w:space="0" w:color="auto"/>
              <w:right w:val="single" w:sz="4" w:space="0" w:color="auto"/>
            </w:tcBorders>
            <w:vAlign w:val="center"/>
            <w:hideMark/>
          </w:tcPr>
          <w:p w14:paraId="6980F313" w14:textId="77777777" w:rsidR="008231FE" w:rsidRPr="00A31F4F" w:rsidRDefault="00843D4E" w:rsidP="00F8320E">
            <w:pPr>
              <w:autoSpaceDE w:val="0"/>
              <w:autoSpaceDN w:val="0"/>
              <w:spacing w:line="276" w:lineRule="auto"/>
              <w:jc w:val="center"/>
              <w:rPr>
                <w:rFonts w:ascii="Times New Roman" w:hAnsi="Times New Roman" w:cs="Times New Roman"/>
                <w:i/>
                <w:lang w:eastAsia="en-US"/>
              </w:rPr>
            </w:pPr>
            <w:r>
              <w:rPr>
                <w:rFonts w:ascii="Times New Roman" w:hAnsi="Times New Roman" w:cs="Times New Roman"/>
              </w:rPr>
              <w:t>10</w:t>
            </w:r>
            <w:r w:rsidR="008231FE">
              <w:rPr>
                <w:rFonts w:ascii="Times New Roman" w:hAnsi="Times New Roman" w:cs="Times New Roman"/>
              </w:rPr>
              <w:t xml:space="preserve"> </w:t>
            </w:r>
            <w:r w:rsidR="008231FE" w:rsidRPr="00A31F4F">
              <w:rPr>
                <w:rFonts w:ascii="Times New Roman" w:hAnsi="Times New Roman" w:cs="Times New Roman"/>
              </w:rPr>
              <w:t>год.</w:t>
            </w:r>
          </w:p>
        </w:tc>
        <w:tc>
          <w:tcPr>
            <w:tcW w:w="3260" w:type="dxa"/>
            <w:tcBorders>
              <w:top w:val="single" w:sz="4" w:space="0" w:color="auto"/>
              <w:left w:val="single" w:sz="4" w:space="0" w:color="auto"/>
              <w:right w:val="single" w:sz="4" w:space="0" w:color="auto"/>
            </w:tcBorders>
            <w:vAlign w:val="center"/>
            <w:hideMark/>
          </w:tcPr>
          <w:p w14:paraId="12FA1000" w14:textId="77777777" w:rsidR="008231FE" w:rsidRPr="00A31F4F" w:rsidRDefault="00843D4E" w:rsidP="00F8320E">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8</w:t>
            </w:r>
            <w:r w:rsidR="008231FE">
              <w:rPr>
                <w:rFonts w:ascii="Times New Roman" w:hAnsi="Times New Roman" w:cs="Times New Roman"/>
              </w:rPr>
              <w:t xml:space="preserve"> </w:t>
            </w:r>
            <w:r w:rsidR="008231FE" w:rsidRPr="00A31F4F">
              <w:rPr>
                <w:rFonts w:ascii="Times New Roman" w:hAnsi="Times New Roman" w:cs="Times New Roman"/>
              </w:rPr>
              <w:t>год.</w:t>
            </w:r>
          </w:p>
        </w:tc>
      </w:tr>
      <w:tr w:rsidR="008231FE" w:rsidRPr="00A31F4F" w14:paraId="7DF7511D" w14:textId="77777777" w:rsidTr="00F8320E">
        <w:trPr>
          <w:trHeight w:val="317"/>
        </w:trPr>
        <w:tc>
          <w:tcPr>
            <w:tcW w:w="2977" w:type="dxa"/>
            <w:tcBorders>
              <w:top w:val="single" w:sz="4" w:space="0" w:color="auto"/>
              <w:left w:val="single" w:sz="4" w:space="0" w:color="auto"/>
              <w:bottom w:val="single" w:sz="4" w:space="0" w:color="auto"/>
              <w:right w:val="single" w:sz="4" w:space="0" w:color="auto"/>
            </w:tcBorders>
            <w:vAlign w:val="center"/>
            <w:hideMark/>
          </w:tcPr>
          <w:p w14:paraId="43EDC295" w14:textId="77777777" w:rsidR="008231FE" w:rsidRPr="00A31F4F" w:rsidRDefault="008231FE" w:rsidP="00F8320E">
            <w:pPr>
              <w:autoSpaceDE w:val="0"/>
              <w:autoSpaceDN w:val="0"/>
              <w:spacing w:line="276" w:lineRule="auto"/>
              <w:rPr>
                <w:rFonts w:ascii="Times New Roman" w:hAnsi="Times New Roman" w:cs="Times New Roman"/>
                <w:lang w:eastAsia="en-US"/>
              </w:rPr>
            </w:pPr>
            <w:r w:rsidRPr="00A31F4F">
              <w:rPr>
                <w:rFonts w:ascii="Times New Roman" w:hAnsi="Times New Roman" w:cs="Times New Roman"/>
              </w:rPr>
              <w:t>Самостійна робота</w:t>
            </w:r>
          </w:p>
        </w:tc>
        <w:tc>
          <w:tcPr>
            <w:tcW w:w="3260" w:type="dxa"/>
            <w:tcBorders>
              <w:left w:val="single" w:sz="4" w:space="0" w:color="auto"/>
              <w:bottom w:val="single" w:sz="4" w:space="0" w:color="auto"/>
              <w:right w:val="single" w:sz="4" w:space="0" w:color="auto"/>
            </w:tcBorders>
            <w:vAlign w:val="center"/>
            <w:hideMark/>
          </w:tcPr>
          <w:p w14:paraId="134E9889" w14:textId="77777777" w:rsidR="008231FE" w:rsidRPr="00A31F4F" w:rsidRDefault="00843D4E" w:rsidP="00F8320E">
            <w:pPr>
              <w:autoSpaceDE w:val="0"/>
              <w:autoSpaceDN w:val="0"/>
              <w:spacing w:line="276" w:lineRule="auto"/>
              <w:jc w:val="center"/>
              <w:rPr>
                <w:rFonts w:ascii="Times New Roman" w:hAnsi="Times New Roman" w:cs="Times New Roman"/>
                <w:i/>
                <w:lang w:eastAsia="en-US"/>
              </w:rPr>
            </w:pPr>
            <w:r>
              <w:rPr>
                <w:rFonts w:ascii="Times New Roman" w:hAnsi="Times New Roman" w:cs="Times New Roman"/>
              </w:rPr>
              <w:t>68</w:t>
            </w:r>
            <w:r w:rsidR="008231FE">
              <w:rPr>
                <w:rFonts w:ascii="Times New Roman" w:hAnsi="Times New Roman" w:cs="Times New Roman"/>
              </w:rPr>
              <w:t xml:space="preserve"> </w:t>
            </w:r>
            <w:r w:rsidR="008231FE" w:rsidRPr="00A31F4F">
              <w:rPr>
                <w:rFonts w:ascii="Times New Roman" w:hAnsi="Times New Roman" w:cs="Times New Roman"/>
              </w:rPr>
              <w:t>год.</w:t>
            </w:r>
          </w:p>
        </w:tc>
        <w:tc>
          <w:tcPr>
            <w:tcW w:w="3260" w:type="dxa"/>
            <w:tcBorders>
              <w:left w:val="single" w:sz="4" w:space="0" w:color="auto"/>
              <w:bottom w:val="single" w:sz="4" w:space="0" w:color="auto"/>
              <w:right w:val="single" w:sz="4" w:space="0" w:color="auto"/>
            </w:tcBorders>
            <w:vAlign w:val="center"/>
            <w:hideMark/>
          </w:tcPr>
          <w:p w14:paraId="493E8168" w14:textId="77777777" w:rsidR="008231FE" w:rsidRPr="00A31F4F" w:rsidRDefault="008231FE" w:rsidP="00F8320E">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7</w:t>
            </w:r>
            <w:r w:rsidR="00843D4E">
              <w:rPr>
                <w:rFonts w:ascii="Times New Roman" w:hAnsi="Times New Roman" w:cs="Times New Roman"/>
              </w:rPr>
              <w:t>8</w:t>
            </w:r>
            <w:r>
              <w:rPr>
                <w:rFonts w:ascii="Times New Roman" w:hAnsi="Times New Roman" w:cs="Times New Roman"/>
              </w:rPr>
              <w:t xml:space="preserve"> </w:t>
            </w:r>
            <w:r w:rsidRPr="00A31F4F">
              <w:rPr>
                <w:rFonts w:ascii="Times New Roman" w:hAnsi="Times New Roman" w:cs="Times New Roman"/>
              </w:rPr>
              <w:t>год.</w:t>
            </w:r>
          </w:p>
        </w:tc>
      </w:tr>
      <w:tr w:rsidR="008231FE" w:rsidRPr="00A31F4F" w14:paraId="60D37E9C" w14:textId="77777777" w:rsidTr="00F8320E">
        <w:trPr>
          <w:trHeight w:val="606"/>
        </w:trPr>
        <w:tc>
          <w:tcPr>
            <w:tcW w:w="2977" w:type="dxa"/>
            <w:tcBorders>
              <w:top w:val="single" w:sz="4" w:space="0" w:color="auto"/>
              <w:left w:val="single" w:sz="4" w:space="0" w:color="auto"/>
              <w:bottom w:val="single" w:sz="4" w:space="0" w:color="auto"/>
              <w:right w:val="single" w:sz="4" w:space="0" w:color="auto"/>
            </w:tcBorders>
            <w:vAlign w:val="center"/>
            <w:hideMark/>
          </w:tcPr>
          <w:p w14:paraId="13EFB9AD" w14:textId="77777777" w:rsidR="008231FE" w:rsidRPr="00A31F4F" w:rsidRDefault="008231FE" w:rsidP="00F8320E">
            <w:pPr>
              <w:spacing w:line="276" w:lineRule="auto"/>
              <w:rPr>
                <w:rFonts w:ascii="Times New Roman" w:hAnsi="Times New Roman" w:cs="Times New Roman"/>
                <w:lang w:eastAsia="en-US"/>
              </w:rPr>
            </w:pPr>
            <w:r w:rsidRPr="00A31F4F">
              <w:rPr>
                <w:rFonts w:ascii="Times New Roman" w:hAnsi="Times New Roman" w:cs="Times New Roman"/>
              </w:rPr>
              <w:t xml:space="preserve">Консультації </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6EB2EA4D" w14:textId="77777777" w:rsidR="008231FE" w:rsidRPr="00F3391B" w:rsidRDefault="008231FE" w:rsidP="00F8320E">
            <w:pPr>
              <w:rPr>
                <w:rFonts w:ascii="Times New Roman" w:hAnsi="Times New Roman" w:cs="Times New Roman"/>
                <w:sz w:val="20"/>
                <w:szCs w:val="20"/>
                <w:lang w:eastAsia="en-US"/>
              </w:rPr>
            </w:pPr>
            <w:r>
              <w:rPr>
                <w:rFonts w:ascii="Times New Roman" w:hAnsi="Times New Roman" w:cs="Times New Roman"/>
                <w:bCs/>
                <w:i/>
                <w:sz w:val="20"/>
                <w:szCs w:val="20"/>
              </w:rPr>
              <w:t xml:space="preserve">Дистанційно, </w:t>
            </w:r>
            <w:r>
              <w:rPr>
                <w:rFonts w:ascii="Times New Roman" w:hAnsi="Times New Roman" w:cs="Times New Roman"/>
                <w:bCs/>
                <w:i/>
                <w:sz w:val="20"/>
                <w:szCs w:val="20"/>
                <w:lang w:val="en-US"/>
              </w:rPr>
              <w:t>ZOOM</w:t>
            </w:r>
            <w:r>
              <w:rPr>
                <w:rFonts w:ascii="Times New Roman" w:hAnsi="Times New Roman" w:cs="Times New Roman"/>
                <w:bCs/>
                <w:i/>
                <w:sz w:val="20"/>
                <w:szCs w:val="20"/>
                <w:lang w:val="ru-RU"/>
              </w:rPr>
              <w:t xml:space="preserve">, </w:t>
            </w:r>
            <w:proofErr w:type="spellStart"/>
            <w:r>
              <w:rPr>
                <w:rFonts w:ascii="Times New Roman" w:hAnsi="Times New Roman" w:cs="Times New Roman"/>
                <w:bCs/>
                <w:i/>
                <w:sz w:val="20"/>
                <w:szCs w:val="20"/>
                <w:lang w:val="ru-RU"/>
              </w:rPr>
              <w:t>Понеділок</w:t>
            </w:r>
            <w:proofErr w:type="spellEnd"/>
            <w:r>
              <w:rPr>
                <w:rFonts w:ascii="Times New Roman" w:hAnsi="Times New Roman" w:cs="Times New Roman"/>
                <w:bCs/>
                <w:i/>
                <w:sz w:val="20"/>
                <w:szCs w:val="20"/>
                <w:lang w:val="ru-RU"/>
              </w:rPr>
              <w:t xml:space="preserve"> 15:00, П</w:t>
            </w:r>
            <w:r>
              <w:rPr>
                <w:rFonts w:ascii="Times New Roman" w:hAnsi="Times New Roman" w:cs="Times New Roman"/>
                <w:bCs/>
                <w:i/>
                <w:sz w:val="20"/>
                <w:szCs w:val="20"/>
                <w:lang w:val="en-US"/>
              </w:rPr>
              <w:t>’</w:t>
            </w:r>
            <w:proofErr w:type="spellStart"/>
            <w:r>
              <w:rPr>
                <w:rFonts w:ascii="Times New Roman" w:hAnsi="Times New Roman" w:cs="Times New Roman"/>
                <w:bCs/>
                <w:i/>
                <w:sz w:val="20"/>
                <w:szCs w:val="20"/>
                <w:lang w:val="ru-RU"/>
              </w:rPr>
              <w:t>ятниця</w:t>
            </w:r>
            <w:proofErr w:type="spellEnd"/>
            <w:r>
              <w:rPr>
                <w:rFonts w:ascii="Times New Roman" w:hAnsi="Times New Roman" w:cs="Times New Roman"/>
                <w:bCs/>
                <w:i/>
                <w:sz w:val="20"/>
                <w:szCs w:val="20"/>
                <w:lang w:val="ru-RU"/>
              </w:rPr>
              <w:t xml:space="preserve"> </w:t>
            </w:r>
            <w:r>
              <w:rPr>
                <w:rFonts w:ascii="Times New Roman" w:hAnsi="Times New Roman" w:cs="Times New Roman"/>
                <w:bCs/>
                <w:i/>
                <w:sz w:val="20"/>
                <w:szCs w:val="20"/>
                <w:lang w:val="en-US"/>
              </w:rPr>
              <w:t>9</w:t>
            </w:r>
            <w:r w:rsidR="00843D4E">
              <w:rPr>
                <w:rFonts w:ascii="Times New Roman" w:hAnsi="Times New Roman" w:cs="Times New Roman"/>
                <w:bCs/>
                <w:i/>
                <w:sz w:val="20"/>
                <w:szCs w:val="20"/>
              </w:rPr>
              <w:t>:</w:t>
            </w:r>
            <w:r>
              <w:rPr>
                <w:rFonts w:ascii="Times New Roman" w:hAnsi="Times New Roman" w:cs="Times New Roman"/>
                <w:bCs/>
                <w:i/>
                <w:sz w:val="20"/>
                <w:szCs w:val="20"/>
                <w:lang w:val="en-US"/>
              </w:rPr>
              <w:t>00-10</w:t>
            </w:r>
            <w:r>
              <w:rPr>
                <w:rFonts w:ascii="Times New Roman" w:hAnsi="Times New Roman" w:cs="Times New Roman"/>
                <w:bCs/>
                <w:i/>
                <w:sz w:val="20"/>
                <w:szCs w:val="20"/>
              </w:rPr>
              <w:t>:</w:t>
            </w:r>
            <w:r>
              <w:rPr>
                <w:rFonts w:ascii="Times New Roman" w:hAnsi="Times New Roman" w:cs="Times New Roman"/>
                <w:bCs/>
                <w:i/>
                <w:sz w:val="20"/>
                <w:szCs w:val="20"/>
                <w:lang w:val="en-US"/>
              </w:rPr>
              <w:t>00</w:t>
            </w:r>
          </w:p>
        </w:tc>
      </w:tr>
      <w:tr w:rsidR="008231FE" w:rsidRPr="00A31F4F" w14:paraId="2C813F90" w14:textId="77777777" w:rsidTr="00F8320E">
        <w:trPr>
          <w:trHeight w:val="485"/>
        </w:trPr>
        <w:tc>
          <w:tcPr>
            <w:tcW w:w="2977" w:type="dxa"/>
            <w:tcBorders>
              <w:top w:val="single" w:sz="4" w:space="0" w:color="auto"/>
              <w:left w:val="single" w:sz="4" w:space="0" w:color="auto"/>
              <w:bottom w:val="single" w:sz="4" w:space="0" w:color="auto"/>
              <w:right w:val="single" w:sz="4" w:space="0" w:color="auto"/>
            </w:tcBorders>
            <w:vAlign w:val="center"/>
            <w:hideMark/>
          </w:tcPr>
          <w:p w14:paraId="2CAD2394" w14:textId="77777777" w:rsidR="008231FE" w:rsidRPr="00A31F4F" w:rsidRDefault="008231FE" w:rsidP="00F8320E">
            <w:pPr>
              <w:spacing w:line="276" w:lineRule="auto"/>
              <w:rPr>
                <w:rFonts w:ascii="Times New Roman" w:hAnsi="Times New Roman" w:cs="Times New Roman"/>
              </w:rPr>
            </w:pPr>
            <w:r w:rsidRPr="00A31F4F">
              <w:rPr>
                <w:rFonts w:ascii="Times New Roman" w:hAnsi="Times New Roman" w:cs="Times New Roman"/>
              </w:rPr>
              <w:t xml:space="preserve">Вид підсумкового семестрового контролю: </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093AB6BE" w14:textId="77777777" w:rsidR="008231FE" w:rsidRPr="00A31F4F" w:rsidRDefault="008231FE" w:rsidP="00F8320E">
            <w:pPr>
              <w:spacing w:line="276" w:lineRule="auto"/>
              <w:jc w:val="center"/>
              <w:rPr>
                <w:rFonts w:ascii="Times New Roman" w:hAnsi="Times New Roman" w:cs="Times New Roman"/>
                <w:sz w:val="28"/>
                <w:szCs w:val="28"/>
              </w:rPr>
            </w:pPr>
            <w:r w:rsidRPr="00A31F4F">
              <w:rPr>
                <w:rFonts w:ascii="Times New Roman" w:hAnsi="Times New Roman" w:cs="Times New Roman"/>
                <w:b/>
                <w:sz w:val="28"/>
                <w:szCs w:val="28"/>
              </w:rPr>
              <w:t>залік</w:t>
            </w:r>
          </w:p>
        </w:tc>
      </w:tr>
      <w:tr w:rsidR="008231FE" w:rsidRPr="00A31F4F" w14:paraId="3CE1F292" w14:textId="77777777" w:rsidTr="00F8320E">
        <w:trPr>
          <w:trHeight w:val="888"/>
        </w:trPr>
        <w:tc>
          <w:tcPr>
            <w:tcW w:w="2977" w:type="dxa"/>
            <w:tcBorders>
              <w:top w:val="single" w:sz="4" w:space="0" w:color="auto"/>
              <w:left w:val="single" w:sz="4" w:space="0" w:color="auto"/>
              <w:bottom w:val="single" w:sz="4" w:space="0" w:color="auto"/>
              <w:right w:val="single" w:sz="4" w:space="0" w:color="auto"/>
            </w:tcBorders>
            <w:vAlign w:val="center"/>
            <w:hideMark/>
          </w:tcPr>
          <w:p w14:paraId="7570350D" w14:textId="77777777" w:rsidR="008231FE" w:rsidRPr="00A31F4F" w:rsidRDefault="008231FE" w:rsidP="00F8320E">
            <w:pPr>
              <w:spacing w:line="276" w:lineRule="auto"/>
              <w:rPr>
                <w:rFonts w:ascii="Times New Roman" w:hAnsi="Times New Roman" w:cs="Times New Roman"/>
              </w:rPr>
            </w:pPr>
            <w:r w:rsidRPr="00A31F4F">
              <w:rPr>
                <w:rFonts w:ascii="Times New Roman" w:hAnsi="Times New Roman" w:cs="Times New Roman"/>
              </w:rPr>
              <w:t xml:space="preserve">Посилання на електронний курс у СЕЗН ЗНУ (платформа </w:t>
            </w:r>
            <w:proofErr w:type="spellStart"/>
            <w:r w:rsidRPr="00A31F4F">
              <w:rPr>
                <w:rFonts w:ascii="Times New Roman" w:hAnsi="Times New Roman" w:cs="Times New Roman"/>
              </w:rPr>
              <w:t>Moodle</w:t>
            </w:r>
            <w:proofErr w:type="spellEnd"/>
            <w:r w:rsidRPr="00A31F4F">
              <w:rPr>
                <w:rFonts w:ascii="Times New Roman" w:hAnsi="Times New Roman" w:cs="Times New Roman"/>
              </w:rPr>
              <w:t>)</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6CB02756" w14:textId="3EF67A8D" w:rsidR="008231FE" w:rsidRPr="00A31F4F" w:rsidRDefault="00142BE9" w:rsidP="00F8320E">
            <w:pPr>
              <w:spacing w:line="276" w:lineRule="auto"/>
              <w:jc w:val="center"/>
              <w:rPr>
                <w:rFonts w:ascii="Times New Roman" w:hAnsi="Times New Roman" w:cs="Times New Roman"/>
              </w:rPr>
            </w:pPr>
            <w:r>
              <w:t>https://moodle.znu.edu.ua/course/view.php?id=11511</w:t>
            </w:r>
          </w:p>
        </w:tc>
      </w:tr>
    </w:tbl>
    <w:p w14:paraId="4323AD45" w14:textId="77777777" w:rsidR="008231FE" w:rsidRPr="00A31F4F" w:rsidRDefault="008231FE" w:rsidP="008231FE">
      <w:pPr>
        <w:jc w:val="center"/>
        <w:rPr>
          <w:rFonts w:ascii="Times New Roman" w:hAnsi="Times New Roman" w:cs="Times New Roman"/>
          <w:b/>
          <w:bCs/>
          <w:sz w:val="28"/>
        </w:rPr>
      </w:pPr>
    </w:p>
    <w:p w14:paraId="4ABB0EED" w14:textId="77777777" w:rsidR="008231FE" w:rsidRPr="00A31F4F" w:rsidRDefault="008231FE" w:rsidP="008231FE">
      <w:pPr>
        <w:jc w:val="center"/>
        <w:rPr>
          <w:rFonts w:ascii="Times New Roman" w:hAnsi="Times New Roman" w:cs="Times New Roman"/>
          <w:b/>
          <w:bCs/>
          <w:sz w:val="28"/>
        </w:rPr>
      </w:pPr>
    </w:p>
    <w:p w14:paraId="0538724B" w14:textId="77777777" w:rsidR="008231FE" w:rsidRPr="00A31F4F" w:rsidRDefault="008231FE" w:rsidP="008231FE">
      <w:pPr>
        <w:jc w:val="center"/>
        <w:rPr>
          <w:rFonts w:ascii="Times New Roman" w:hAnsi="Times New Roman" w:cs="Times New Roman"/>
          <w:b/>
          <w:bCs/>
          <w:sz w:val="28"/>
        </w:rPr>
      </w:pPr>
    </w:p>
    <w:p w14:paraId="618552B4" w14:textId="77777777" w:rsidR="008231FE" w:rsidRPr="00A31F4F" w:rsidRDefault="008231FE" w:rsidP="008231FE">
      <w:pPr>
        <w:jc w:val="center"/>
        <w:rPr>
          <w:rFonts w:ascii="Times New Roman" w:hAnsi="Times New Roman" w:cs="Times New Roman"/>
          <w:b/>
          <w:bCs/>
          <w:sz w:val="28"/>
        </w:rPr>
      </w:pPr>
    </w:p>
    <w:p w14:paraId="52C2AAB7" w14:textId="77777777" w:rsidR="008231FE" w:rsidRPr="00A31F4F" w:rsidRDefault="008231FE" w:rsidP="008231FE">
      <w:pPr>
        <w:jc w:val="center"/>
        <w:rPr>
          <w:rFonts w:ascii="Times New Roman" w:hAnsi="Times New Roman" w:cs="Times New Roman"/>
          <w:b/>
          <w:bCs/>
          <w:sz w:val="28"/>
        </w:rPr>
      </w:pPr>
    </w:p>
    <w:p w14:paraId="111C1AD4" w14:textId="77777777" w:rsidR="008231FE" w:rsidRPr="00A31F4F" w:rsidRDefault="008231FE" w:rsidP="008231FE">
      <w:pPr>
        <w:jc w:val="center"/>
        <w:rPr>
          <w:rFonts w:ascii="Times New Roman" w:hAnsi="Times New Roman" w:cs="Times New Roman"/>
          <w:b/>
          <w:bCs/>
          <w:sz w:val="28"/>
        </w:rPr>
      </w:pPr>
      <w:r w:rsidRPr="00A31F4F">
        <w:rPr>
          <w:rFonts w:ascii="Times New Roman" w:hAnsi="Times New Roman" w:cs="Times New Roman"/>
          <w:b/>
          <w:bCs/>
          <w:sz w:val="28"/>
        </w:rPr>
        <w:t>2. Методи досягнення з</w:t>
      </w:r>
      <w:r w:rsidRPr="00A31F4F">
        <w:rPr>
          <w:rFonts w:ascii="Times New Roman" w:hAnsi="Times New Roman" w:cs="Times New Roman"/>
          <w:b/>
          <w:sz w:val="28"/>
          <w:szCs w:val="28"/>
        </w:rPr>
        <w:t>апланованих освітньою програмою</w:t>
      </w:r>
      <w:r w:rsidRPr="00A31F4F">
        <w:rPr>
          <w:rFonts w:ascii="Times New Roman" w:hAnsi="Times New Roman" w:cs="Times New Roman"/>
          <w:b/>
          <w:bCs/>
          <w:sz w:val="28"/>
          <w:szCs w:val="28"/>
        </w:rPr>
        <w:t xml:space="preserve"> </w:t>
      </w:r>
      <w:proofErr w:type="spellStart"/>
      <w:r w:rsidRPr="00A31F4F">
        <w:rPr>
          <w:rFonts w:ascii="Times New Roman" w:hAnsi="Times New Roman" w:cs="Times New Roman"/>
          <w:b/>
          <w:bCs/>
          <w:sz w:val="28"/>
        </w:rPr>
        <w:t>компетентностей</w:t>
      </w:r>
      <w:proofErr w:type="spellEnd"/>
      <w:r w:rsidRPr="00A31F4F">
        <w:rPr>
          <w:rFonts w:ascii="Times New Roman" w:hAnsi="Times New Roman" w:cs="Times New Roman"/>
          <w:b/>
          <w:bCs/>
          <w:sz w:val="28"/>
        </w:rPr>
        <w:t xml:space="preserve"> і результатів навчання </w:t>
      </w:r>
    </w:p>
    <w:p w14:paraId="7E3E0384" w14:textId="77777777" w:rsidR="008231FE" w:rsidRPr="00A31F4F" w:rsidRDefault="008231FE" w:rsidP="008231FE">
      <w:pPr>
        <w:jc w:val="center"/>
        <w:rPr>
          <w:rFonts w:ascii="Times New Roman" w:hAnsi="Times New Roman" w:cs="Times New Roman"/>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2894"/>
        <w:gridCol w:w="3530"/>
      </w:tblGrid>
      <w:tr w:rsidR="008231FE" w:rsidRPr="00A31F4F" w14:paraId="7B7AD5EB" w14:textId="77777777" w:rsidTr="00F8320E">
        <w:tc>
          <w:tcPr>
            <w:tcW w:w="3251" w:type="dxa"/>
            <w:tcBorders>
              <w:top w:val="single" w:sz="4" w:space="0" w:color="auto"/>
              <w:left w:val="single" w:sz="4" w:space="0" w:color="auto"/>
              <w:bottom w:val="single" w:sz="4" w:space="0" w:color="auto"/>
              <w:right w:val="single" w:sz="4" w:space="0" w:color="auto"/>
            </w:tcBorders>
            <w:hideMark/>
          </w:tcPr>
          <w:p w14:paraId="2C19CA41" w14:textId="77777777" w:rsidR="008231FE" w:rsidRPr="00A31F4F" w:rsidRDefault="008231FE" w:rsidP="00F8320E">
            <w:pPr>
              <w:spacing w:line="276" w:lineRule="auto"/>
              <w:ind w:firstLine="295"/>
              <w:jc w:val="center"/>
              <w:rPr>
                <w:rFonts w:ascii="Times New Roman" w:hAnsi="Times New Roman" w:cs="Times New Roman"/>
                <w:b/>
              </w:rPr>
            </w:pPr>
            <w:r w:rsidRPr="00A31F4F">
              <w:rPr>
                <w:rFonts w:ascii="Times New Roman" w:hAnsi="Times New Roman" w:cs="Times New Roman"/>
                <w:b/>
              </w:rPr>
              <w:t>Компетентності/</w:t>
            </w:r>
          </w:p>
          <w:p w14:paraId="7470D748" w14:textId="77777777" w:rsidR="008231FE" w:rsidRPr="00A31F4F" w:rsidRDefault="008231FE" w:rsidP="00F8320E">
            <w:pPr>
              <w:spacing w:line="276" w:lineRule="auto"/>
              <w:ind w:firstLine="295"/>
              <w:jc w:val="center"/>
              <w:rPr>
                <w:rFonts w:ascii="Times New Roman" w:hAnsi="Times New Roman" w:cs="Times New Roman"/>
                <w:b/>
              </w:rPr>
            </w:pPr>
            <w:r w:rsidRPr="00A31F4F">
              <w:rPr>
                <w:rFonts w:ascii="Times New Roman" w:hAnsi="Times New Roman" w:cs="Times New Roman"/>
                <w:b/>
              </w:rPr>
              <w:t>результати навчання</w:t>
            </w:r>
          </w:p>
          <w:p w14:paraId="27FFE3C9" w14:textId="77777777" w:rsidR="008231FE" w:rsidRPr="00A31F4F" w:rsidRDefault="008231FE" w:rsidP="00F8320E">
            <w:pPr>
              <w:autoSpaceDE w:val="0"/>
              <w:autoSpaceDN w:val="0"/>
              <w:spacing w:line="276" w:lineRule="auto"/>
              <w:ind w:firstLine="295"/>
              <w:jc w:val="center"/>
              <w:rPr>
                <w:rFonts w:ascii="Times New Roman" w:hAnsi="Times New Roman" w:cs="Times New Roman"/>
                <w:b/>
                <w:lang w:eastAsia="en-US"/>
              </w:rPr>
            </w:pPr>
          </w:p>
        </w:tc>
        <w:tc>
          <w:tcPr>
            <w:tcW w:w="2971" w:type="dxa"/>
            <w:tcBorders>
              <w:top w:val="single" w:sz="4" w:space="0" w:color="auto"/>
              <w:left w:val="single" w:sz="4" w:space="0" w:color="auto"/>
              <w:bottom w:val="single" w:sz="4" w:space="0" w:color="auto"/>
              <w:right w:val="single" w:sz="4" w:space="0" w:color="auto"/>
            </w:tcBorders>
            <w:hideMark/>
          </w:tcPr>
          <w:p w14:paraId="1ED26EF6" w14:textId="77777777" w:rsidR="008231FE" w:rsidRPr="00A31F4F" w:rsidRDefault="008231FE" w:rsidP="00F8320E">
            <w:pPr>
              <w:autoSpaceDE w:val="0"/>
              <w:autoSpaceDN w:val="0"/>
              <w:spacing w:line="276" w:lineRule="auto"/>
              <w:ind w:firstLine="295"/>
              <w:jc w:val="center"/>
              <w:rPr>
                <w:rFonts w:ascii="Times New Roman" w:hAnsi="Times New Roman" w:cs="Times New Roman"/>
                <w:b/>
                <w:lang w:eastAsia="en-US"/>
              </w:rPr>
            </w:pPr>
            <w:r w:rsidRPr="00A31F4F">
              <w:rPr>
                <w:rFonts w:ascii="Times New Roman" w:hAnsi="Times New Roman" w:cs="Times New Roman"/>
                <w:b/>
              </w:rPr>
              <w:t xml:space="preserve">Методи навчання  </w:t>
            </w:r>
          </w:p>
        </w:tc>
        <w:tc>
          <w:tcPr>
            <w:tcW w:w="3632" w:type="dxa"/>
            <w:tcBorders>
              <w:top w:val="single" w:sz="4" w:space="0" w:color="auto"/>
              <w:left w:val="single" w:sz="4" w:space="0" w:color="auto"/>
              <w:bottom w:val="single" w:sz="4" w:space="0" w:color="auto"/>
              <w:right w:val="single" w:sz="4" w:space="0" w:color="auto"/>
            </w:tcBorders>
          </w:tcPr>
          <w:p w14:paraId="09F79E26" w14:textId="77777777" w:rsidR="008231FE" w:rsidRPr="00A31F4F" w:rsidRDefault="008231FE" w:rsidP="00F8320E">
            <w:pPr>
              <w:autoSpaceDE w:val="0"/>
              <w:autoSpaceDN w:val="0"/>
              <w:spacing w:line="276" w:lineRule="auto"/>
              <w:ind w:firstLine="295"/>
              <w:jc w:val="center"/>
              <w:rPr>
                <w:rFonts w:ascii="Times New Roman" w:hAnsi="Times New Roman" w:cs="Times New Roman"/>
                <w:b/>
                <w:lang w:eastAsia="en-US"/>
              </w:rPr>
            </w:pPr>
            <w:r w:rsidRPr="00A31F4F">
              <w:rPr>
                <w:rFonts w:ascii="Times New Roman" w:hAnsi="Times New Roman" w:cs="Times New Roman"/>
                <w:b/>
              </w:rPr>
              <w:t>Форми і методи оцінювання</w:t>
            </w:r>
          </w:p>
        </w:tc>
      </w:tr>
      <w:tr w:rsidR="008231FE" w:rsidRPr="00A31F4F" w14:paraId="5195B2E0" w14:textId="77777777" w:rsidTr="00F8320E">
        <w:tc>
          <w:tcPr>
            <w:tcW w:w="3251" w:type="dxa"/>
            <w:tcBorders>
              <w:top w:val="single" w:sz="4" w:space="0" w:color="auto"/>
              <w:left w:val="single" w:sz="4" w:space="0" w:color="auto"/>
              <w:bottom w:val="single" w:sz="4" w:space="0" w:color="auto"/>
              <w:right w:val="single" w:sz="4" w:space="0" w:color="auto"/>
            </w:tcBorders>
          </w:tcPr>
          <w:p w14:paraId="326D8877" w14:textId="77777777" w:rsidR="008231FE" w:rsidRPr="00A31F4F" w:rsidRDefault="008231FE" w:rsidP="00F8320E">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1</w:t>
            </w:r>
          </w:p>
        </w:tc>
        <w:tc>
          <w:tcPr>
            <w:tcW w:w="2971" w:type="dxa"/>
            <w:tcBorders>
              <w:top w:val="single" w:sz="4" w:space="0" w:color="auto"/>
              <w:left w:val="single" w:sz="4" w:space="0" w:color="auto"/>
              <w:bottom w:val="single" w:sz="4" w:space="0" w:color="auto"/>
              <w:right w:val="single" w:sz="4" w:space="0" w:color="auto"/>
            </w:tcBorders>
          </w:tcPr>
          <w:p w14:paraId="2F190CE1" w14:textId="77777777" w:rsidR="008231FE" w:rsidRPr="00A31F4F" w:rsidRDefault="008231FE" w:rsidP="00F8320E">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2</w:t>
            </w:r>
          </w:p>
        </w:tc>
        <w:tc>
          <w:tcPr>
            <w:tcW w:w="3632" w:type="dxa"/>
            <w:tcBorders>
              <w:top w:val="single" w:sz="4" w:space="0" w:color="auto"/>
              <w:left w:val="single" w:sz="4" w:space="0" w:color="auto"/>
              <w:bottom w:val="single" w:sz="4" w:space="0" w:color="auto"/>
              <w:right w:val="single" w:sz="4" w:space="0" w:color="auto"/>
            </w:tcBorders>
          </w:tcPr>
          <w:p w14:paraId="6F0FF0CC" w14:textId="77777777" w:rsidR="008231FE" w:rsidRPr="00A31F4F" w:rsidRDefault="008231FE" w:rsidP="00F8320E">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3</w:t>
            </w:r>
          </w:p>
        </w:tc>
      </w:tr>
      <w:tr w:rsidR="008231FE" w:rsidRPr="00A31F4F" w14:paraId="1CA52434" w14:textId="77777777" w:rsidTr="00F8320E">
        <w:tc>
          <w:tcPr>
            <w:tcW w:w="3251" w:type="dxa"/>
            <w:tcBorders>
              <w:top w:val="single" w:sz="4" w:space="0" w:color="auto"/>
              <w:left w:val="single" w:sz="4" w:space="0" w:color="auto"/>
              <w:bottom w:val="single" w:sz="4" w:space="0" w:color="auto"/>
              <w:right w:val="single" w:sz="4" w:space="0" w:color="auto"/>
            </w:tcBorders>
          </w:tcPr>
          <w:p w14:paraId="76FC2373" w14:textId="77777777" w:rsidR="008231FE" w:rsidRPr="00A31F4F" w:rsidRDefault="008231FE" w:rsidP="00F8320E">
            <w:pPr>
              <w:autoSpaceDE w:val="0"/>
              <w:autoSpaceDN w:val="0"/>
              <w:spacing w:line="276" w:lineRule="auto"/>
              <w:ind w:firstLine="295"/>
              <w:jc w:val="both"/>
              <w:rPr>
                <w:rFonts w:ascii="Times New Roman" w:hAnsi="Times New Roman" w:cs="Times New Roman"/>
                <w:lang w:eastAsia="en-US"/>
              </w:rPr>
            </w:pPr>
            <w:r>
              <w:t>ІК. Здатність вирішувати складні завдання і проблеми у процесі навчання та професійної діяльності у галузі психології, що передбачає проведення досліджень та/або здійснення інновацій і характеризується комплексністю та невизначеністю умов і вимог.</w:t>
            </w:r>
          </w:p>
        </w:tc>
        <w:tc>
          <w:tcPr>
            <w:tcW w:w="2971" w:type="dxa"/>
            <w:tcBorders>
              <w:top w:val="single" w:sz="4" w:space="0" w:color="auto"/>
              <w:left w:val="single" w:sz="4" w:space="0" w:color="auto"/>
              <w:bottom w:val="single" w:sz="4" w:space="0" w:color="auto"/>
              <w:right w:val="single" w:sz="4" w:space="0" w:color="auto"/>
            </w:tcBorders>
          </w:tcPr>
          <w:p w14:paraId="41E8D815" w14:textId="77777777" w:rsidR="008231FE" w:rsidRPr="00A31F4F" w:rsidRDefault="008231FE" w:rsidP="00F8320E">
            <w:pPr>
              <w:autoSpaceDE w:val="0"/>
              <w:autoSpaceDN w:val="0"/>
              <w:spacing w:line="276" w:lineRule="auto"/>
              <w:ind w:firstLine="295"/>
              <w:jc w:val="both"/>
              <w:rPr>
                <w:rFonts w:ascii="Times New Roman" w:hAnsi="Times New Roman" w:cs="Times New Roman"/>
                <w:lang w:eastAsia="en-US"/>
              </w:rPr>
            </w:pPr>
            <w:r>
              <w:t>метод усного контролю, метод письмового контролю, метод тестового контролю, метод практичної перевірки</w:t>
            </w:r>
          </w:p>
        </w:tc>
        <w:tc>
          <w:tcPr>
            <w:tcW w:w="3632" w:type="dxa"/>
            <w:tcBorders>
              <w:top w:val="single" w:sz="4" w:space="0" w:color="auto"/>
              <w:left w:val="single" w:sz="4" w:space="0" w:color="auto"/>
              <w:bottom w:val="single" w:sz="4" w:space="0" w:color="auto"/>
              <w:right w:val="single" w:sz="4" w:space="0" w:color="auto"/>
            </w:tcBorders>
          </w:tcPr>
          <w:p w14:paraId="1CB66749" w14:textId="77777777" w:rsidR="008231FE" w:rsidRPr="00A31F4F" w:rsidRDefault="008231FE" w:rsidP="00F8320E">
            <w:pPr>
              <w:autoSpaceDE w:val="0"/>
              <w:autoSpaceDN w:val="0"/>
              <w:spacing w:line="276" w:lineRule="auto"/>
              <w:ind w:firstLine="295"/>
              <w:jc w:val="both"/>
              <w:rPr>
                <w:rFonts w:ascii="Times New Roman" w:hAnsi="Times New Roman" w:cs="Times New Roman"/>
                <w:lang w:eastAsia="en-US"/>
              </w:rPr>
            </w:pPr>
            <w:r>
              <w:t>вхідний контрольний захід; поточні контрольні заходи, тематичні контрольні заходи; атестаційний контроль; підсумковий контроль. контроль на практичних заняттях</w:t>
            </w:r>
          </w:p>
        </w:tc>
      </w:tr>
      <w:tr w:rsidR="008231FE" w:rsidRPr="00A31F4F" w14:paraId="074C3B50" w14:textId="77777777" w:rsidTr="00F8320E">
        <w:tc>
          <w:tcPr>
            <w:tcW w:w="3251" w:type="dxa"/>
            <w:tcBorders>
              <w:top w:val="single" w:sz="4" w:space="0" w:color="auto"/>
              <w:left w:val="single" w:sz="4" w:space="0" w:color="auto"/>
              <w:bottom w:val="single" w:sz="4" w:space="0" w:color="auto"/>
              <w:right w:val="single" w:sz="4" w:space="0" w:color="auto"/>
            </w:tcBorders>
          </w:tcPr>
          <w:p w14:paraId="066A99B7" w14:textId="77777777" w:rsidR="008231FE" w:rsidRDefault="008231FE" w:rsidP="00F8320E">
            <w:pPr>
              <w:autoSpaceDE w:val="0"/>
              <w:autoSpaceDN w:val="0"/>
              <w:spacing w:line="276" w:lineRule="auto"/>
              <w:ind w:firstLine="295"/>
              <w:jc w:val="both"/>
            </w:pPr>
            <w:r w:rsidRPr="004608E1">
              <w:t>ЗК2. Здатність проведення досліджень на відповідному рівні.</w:t>
            </w:r>
          </w:p>
        </w:tc>
        <w:tc>
          <w:tcPr>
            <w:tcW w:w="2971" w:type="dxa"/>
            <w:tcBorders>
              <w:top w:val="single" w:sz="4" w:space="0" w:color="auto"/>
              <w:left w:val="single" w:sz="4" w:space="0" w:color="auto"/>
              <w:bottom w:val="single" w:sz="4" w:space="0" w:color="auto"/>
              <w:right w:val="single" w:sz="4" w:space="0" w:color="auto"/>
            </w:tcBorders>
          </w:tcPr>
          <w:p w14:paraId="4297A526" w14:textId="77777777" w:rsidR="008231FE" w:rsidRDefault="008231FE" w:rsidP="00F8320E">
            <w:pPr>
              <w:autoSpaceDE w:val="0"/>
              <w:autoSpaceDN w:val="0"/>
              <w:spacing w:line="276" w:lineRule="auto"/>
              <w:ind w:firstLine="295"/>
              <w:jc w:val="both"/>
            </w:pPr>
            <w:r>
              <w:t>метод усного контролю, метод письмового контролю, метод тестового контролю, метод практичної перевірки</w:t>
            </w:r>
          </w:p>
        </w:tc>
        <w:tc>
          <w:tcPr>
            <w:tcW w:w="3632" w:type="dxa"/>
            <w:tcBorders>
              <w:top w:val="single" w:sz="4" w:space="0" w:color="auto"/>
              <w:left w:val="single" w:sz="4" w:space="0" w:color="auto"/>
              <w:bottom w:val="single" w:sz="4" w:space="0" w:color="auto"/>
              <w:right w:val="single" w:sz="4" w:space="0" w:color="auto"/>
            </w:tcBorders>
          </w:tcPr>
          <w:p w14:paraId="4EA767F7" w14:textId="77777777" w:rsidR="008231FE" w:rsidRDefault="008231FE" w:rsidP="00F8320E">
            <w:pPr>
              <w:autoSpaceDE w:val="0"/>
              <w:autoSpaceDN w:val="0"/>
              <w:spacing w:line="276" w:lineRule="auto"/>
              <w:ind w:firstLine="295"/>
              <w:jc w:val="both"/>
            </w:pPr>
            <w:r>
              <w:t>вхідний контрольний захід; поточні контрольні заходи, тематичні контрольні заходи; атестаційний контроль; підсумковий контроль. контроль на практичних заняттях</w:t>
            </w:r>
          </w:p>
        </w:tc>
      </w:tr>
      <w:tr w:rsidR="008231FE" w:rsidRPr="00A31F4F" w14:paraId="3CD96395" w14:textId="77777777" w:rsidTr="00F8320E">
        <w:tc>
          <w:tcPr>
            <w:tcW w:w="3251" w:type="dxa"/>
            <w:tcBorders>
              <w:top w:val="single" w:sz="4" w:space="0" w:color="auto"/>
              <w:left w:val="single" w:sz="4" w:space="0" w:color="auto"/>
              <w:bottom w:val="single" w:sz="4" w:space="0" w:color="auto"/>
              <w:right w:val="single" w:sz="4" w:space="0" w:color="auto"/>
            </w:tcBorders>
          </w:tcPr>
          <w:p w14:paraId="128C119B" w14:textId="77777777" w:rsidR="008231FE" w:rsidRDefault="008231FE" w:rsidP="00F8320E">
            <w:pPr>
              <w:autoSpaceDE w:val="0"/>
              <w:autoSpaceDN w:val="0"/>
              <w:spacing w:line="276" w:lineRule="auto"/>
              <w:ind w:firstLine="295"/>
              <w:jc w:val="both"/>
            </w:pPr>
            <w:r w:rsidRPr="004608E1">
              <w:t>ЗК4. Уміння виявляти, ставити та вирішувати проблеми</w:t>
            </w:r>
          </w:p>
        </w:tc>
        <w:tc>
          <w:tcPr>
            <w:tcW w:w="2971" w:type="dxa"/>
            <w:tcBorders>
              <w:top w:val="single" w:sz="4" w:space="0" w:color="auto"/>
              <w:left w:val="single" w:sz="4" w:space="0" w:color="auto"/>
              <w:bottom w:val="single" w:sz="4" w:space="0" w:color="auto"/>
              <w:right w:val="single" w:sz="4" w:space="0" w:color="auto"/>
            </w:tcBorders>
          </w:tcPr>
          <w:p w14:paraId="228C1ADD" w14:textId="77777777" w:rsidR="008231FE" w:rsidRDefault="008231FE" w:rsidP="00F8320E">
            <w:pPr>
              <w:autoSpaceDE w:val="0"/>
              <w:autoSpaceDN w:val="0"/>
              <w:spacing w:line="276" w:lineRule="auto"/>
              <w:ind w:firstLine="295"/>
              <w:jc w:val="both"/>
            </w:pPr>
            <w:r>
              <w:t>метод усного контролю, метод письмового контролю, метод тестового контролю, метод практичної перевірки</w:t>
            </w:r>
          </w:p>
        </w:tc>
        <w:tc>
          <w:tcPr>
            <w:tcW w:w="3632" w:type="dxa"/>
            <w:tcBorders>
              <w:top w:val="single" w:sz="4" w:space="0" w:color="auto"/>
              <w:left w:val="single" w:sz="4" w:space="0" w:color="auto"/>
              <w:bottom w:val="single" w:sz="4" w:space="0" w:color="auto"/>
              <w:right w:val="single" w:sz="4" w:space="0" w:color="auto"/>
            </w:tcBorders>
          </w:tcPr>
          <w:p w14:paraId="73EF428F" w14:textId="77777777" w:rsidR="008231FE" w:rsidRDefault="008231FE" w:rsidP="00F8320E">
            <w:pPr>
              <w:autoSpaceDE w:val="0"/>
              <w:autoSpaceDN w:val="0"/>
              <w:spacing w:line="276" w:lineRule="auto"/>
              <w:ind w:firstLine="295"/>
              <w:jc w:val="both"/>
            </w:pPr>
            <w:r>
              <w:t>вхідний контрольний захід; поточні контрольні заходи, тематичні контрольні заходи; атестаційний контроль; підсумковий контроль. контроль на практичних заняттях</w:t>
            </w:r>
          </w:p>
        </w:tc>
      </w:tr>
      <w:tr w:rsidR="008231FE" w:rsidRPr="00A31F4F" w14:paraId="7965162C" w14:textId="77777777" w:rsidTr="00F8320E">
        <w:tc>
          <w:tcPr>
            <w:tcW w:w="3251" w:type="dxa"/>
            <w:tcBorders>
              <w:top w:val="single" w:sz="4" w:space="0" w:color="auto"/>
              <w:left w:val="single" w:sz="4" w:space="0" w:color="auto"/>
              <w:bottom w:val="single" w:sz="4" w:space="0" w:color="auto"/>
              <w:right w:val="single" w:sz="4" w:space="0" w:color="auto"/>
            </w:tcBorders>
          </w:tcPr>
          <w:p w14:paraId="7ACE19E0" w14:textId="77777777" w:rsidR="008231FE" w:rsidRDefault="008231FE" w:rsidP="00F8320E">
            <w:pPr>
              <w:autoSpaceDE w:val="0"/>
              <w:autoSpaceDN w:val="0"/>
              <w:spacing w:line="276" w:lineRule="auto"/>
              <w:ind w:firstLine="295"/>
              <w:jc w:val="both"/>
            </w:pPr>
            <w:r w:rsidRPr="004608E1">
              <w:t>СК1. Здатність здійснювати теоретичний, методологічний та емпіричний аналіз актуальних проблем психологічної</w:t>
            </w:r>
            <w:r>
              <w:t xml:space="preserve"> практики</w:t>
            </w:r>
          </w:p>
        </w:tc>
        <w:tc>
          <w:tcPr>
            <w:tcW w:w="2971" w:type="dxa"/>
            <w:tcBorders>
              <w:top w:val="single" w:sz="4" w:space="0" w:color="auto"/>
              <w:left w:val="single" w:sz="4" w:space="0" w:color="auto"/>
              <w:bottom w:val="single" w:sz="4" w:space="0" w:color="auto"/>
              <w:right w:val="single" w:sz="4" w:space="0" w:color="auto"/>
            </w:tcBorders>
          </w:tcPr>
          <w:p w14:paraId="4FC3A2E8" w14:textId="77777777" w:rsidR="008231FE" w:rsidRDefault="008231FE" w:rsidP="00F8320E">
            <w:pPr>
              <w:autoSpaceDE w:val="0"/>
              <w:autoSpaceDN w:val="0"/>
              <w:spacing w:line="276" w:lineRule="auto"/>
              <w:ind w:firstLine="295"/>
              <w:jc w:val="both"/>
            </w:pPr>
            <w:r>
              <w:t>метод усного контролю, метод письмового контролю, метод тестового контролю, метод практичної перевірки</w:t>
            </w:r>
          </w:p>
        </w:tc>
        <w:tc>
          <w:tcPr>
            <w:tcW w:w="3632" w:type="dxa"/>
            <w:tcBorders>
              <w:top w:val="single" w:sz="4" w:space="0" w:color="auto"/>
              <w:left w:val="single" w:sz="4" w:space="0" w:color="auto"/>
              <w:bottom w:val="single" w:sz="4" w:space="0" w:color="auto"/>
              <w:right w:val="single" w:sz="4" w:space="0" w:color="auto"/>
            </w:tcBorders>
          </w:tcPr>
          <w:p w14:paraId="1F4D73ED" w14:textId="77777777" w:rsidR="008231FE" w:rsidRDefault="008231FE" w:rsidP="00F8320E">
            <w:pPr>
              <w:autoSpaceDE w:val="0"/>
              <w:autoSpaceDN w:val="0"/>
              <w:spacing w:line="276" w:lineRule="auto"/>
              <w:ind w:firstLine="295"/>
              <w:jc w:val="both"/>
            </w:pPr>
            <w:r>
              <w:t>вхідний контрольний захід; поточні контрольні заходи, тематичні контрольні заходи; атестаційний контроль; підсумковий контроль. контроль на практичних заняттях</w:t>
            </w:r>
          </w:p>
        </w:tc>
      </w:tr>
      <w:tr w:rsidR="008231FE" w:rsidRPr="00A31F4F" w14:paraId="5844B4D5" w14:textId="77777777" w:rsidTr="00F8320E">
        <w:tc>
          <w:tcPr>
            <w:tcW w:w="3251" w:type="dxa"/>
            <w:tcBorders>
              <w:top w:val="single" w:sz="4" w:space="0" w:color="auto"/>
              <w:left w:val="single" w:sz="4" w:space="0" w:color="auto"/>
              <w:bottom w:val="single" w:sz="4" w:space="0" w:color="auto"/>
              <w:right w:val="single" w:sz="4" w:space="0" w:color="auto"/>
            </w:tcBorders>
          </w:tcPr>
          <w:p w14:paraId="36109656" w14:textId="77777777" w:rsidR="008231FE" w:rsidRDefault="008231FE" w:rsidP="00F8320E">
            <w:pPr>
              <w:autoSpaceDE w:val="0"/>
              <w:autoSpaceDN w:val="0"/>
              <w:spacing w:line="276" w:lineRule="auto"/>
              <w:ind w:firstLine="295"/>
              <w:jc w:val="both"/>
            </w:pPr>
            <w:r>
              <w:t>СК2. Здатність самостійно планувати, організовувати та здійснювати психологічне дослідження з елементами наукової новизни та / або практичної значущості</w:t>
            </w:r>
          </w:p>
        </w:tc>
        <w:tc>
          <w:tcPr>
            <w:tcW w:w="2971" w:type="dxa"/>
            <w:tcBorders>
              <w:top w:val="single" w:sz="4" w:space="0" w:color="auto"/>
              <w:left w:val="single" w:sz="4" w:space="0" w:color="auto"/>
              <w:bottom w:val="single" w:sz="4" w:space="0" w:color="auto"/>
              <w:right w:val="single" w:sz="4" w:space="0" w:color="auto"/>
            </w:tcBorders>
          </w:tcPr>
          <w:p w14:paraId="356440ED" w14:textId="77777777" w:rsidR="008231FE" w:rsidRDefault="008231FE" w:rsidP="00F8320E">
            <w:pPr>
              <w:autoSpaceDE w:val="0"/>
              <w:autoSpaceDN w:val="0"/>
              <w:spacing w:line="276" w:lineRule="auto"/>
              <w:ind w:firstLine="295"/>
              <w:jc w:val="both"/>
            </w:pPr>
            <w:r>
              <w:t>метод усного контролю, метод письмового контролю, метод тестового контролю, метод практичної перевірки</w:t>
            </w:r>
          </w:p>
        </w:tc>
        <w:tc>
          <w:tcPr>
            <w:tcW w:w="3632" w:type="dxa"/>
            <w:tcBorders>
              <w:top w:val="single" w:sz="4" w:space="0" w:color="auto"/>
              <w:left w:val="single" w:sz="4" w:space="0" w:color="auto"/>
              <w:bottom w:val="single" w:sz="4" w:space="0" w:color="auto"/>
              <w:right w:val="single" w:sz="4" w:space="0" w:color="auto"/>
            </w:tcBorders>
          </w:tcPr>
          <w:p w14:paraId="621B9C36" w14:textId="77777777" w:rsidR="008231FE" w:rsidRDefault="008231FE" w:rsidP="00F8320E">
            <w:pPr>
              <w:autoSpaceDE w:val="0"/>
              <w:autoSpaceDN w:val="0"/>
              <w:spacing w:line="276" w:lineRule="auto"/>
              <w:ind w:firstLine="295"/>
              <w:jc w:val="both"/>
            </w:pPr>
            <w:r>
              <w:t>вхідний контрольний захід; поточні контрольні заходи, тематичні контрольні заходи; атестаційний контроль; підсумковий контроль. контроль на практичних заняттях</w:t>
            </w:r>
          </w:p>
        </w:tc>
      </w:tr>
      <w:tr w:rsidR="008231FE" w:rsidRPr="00A31F4F" w14:paraId="40D96958" w14:textId="77777777" w:rsidTr="00F8320E">
        <w:tc>
          <w:tcPr>
            <w:tcW w:w="3251" w:type="dxa"/>
            <w:tcBorders>
              <w:top w:val="single" w:sz="4" w:space="0" w:color="auto"/>
              <w:left w:val="single" w:sz="4" w:space="0" w:color="auto"/>
              <w:bottom w:val="single" w:sz="4" w:space="0" w:color="auto"/>
              <w:right w:val="single" w:sz="4" w:space="0" w:color="auto"/>
            </w:tcBorders>
          </w:tcPr>
          <w:p w14:paraId="5EDA3AD3" w14:textId="77777777" w:rsidR="008231FE" w:rsidRDefault="008231FE" w:rsidP="00F8320E">
            <w:pPr>
              <w:autoSpaceDE w:val="0"/>
              <w:autoSpaceDN w:val="0"/>
              <w:spacing w:line="276" w:lineRule="auto"/>
              <w:jc w:val="both"/>
            </w:pPr>
            <w:r>
              <w:t xml:space="preserve">СК3. Здатність обирати і застосувати </w:t>
            </w:r>
            <w:proofErr w:type="spellStart"/>
            <w:r>
              <w:t>валідні</w:t>
            </w:r>
            <w:proofErr w:type="spellEnd"/>
            <w:r>
              <w:t xml:space="preserve"> та </w:t>
            </w:r>
            <w:r>
              <w:lastRenderedPageBreak/>
              <w:t>надійні методи наукового дослідження та/або доказові методики і техніки практичної діяльності</w:t>
            </w:r>
          </w:p>
        </w:tc>
        <w:tc>
          <w:tcPr>
            <w:tcW w:w="2971" w:type="dxa"/>
            <w:tcBorders>
              <w:top w:val="single" w:sz="4" w:space="0" w:color="auto"/>
              <w:left w:val="single" w:sz="4" w:space="0" w:color="auto"/>
              <w:bottom w:val="single" w:sz="4" w:space="0" w:color="auto"/>
              <w:right w:val="single" w:sz="4" w:space="0" w:color="auto"/>
            </w:tcBorders>
          </w:tcPr>
          <w:p w14:paraId="750F9C9F" w14:textId="77777777" w:rsidR="008231FE" w:rsidRDefault="008231FE" w:rsidP="00F8320E">
            <w:pPr>
              <w:autoSpaceDE w:val="0"/>
              <w:autoSpaceDN w:val="0"/>
              <w:spacing w:line="276" w:lineRule="auto"/>
              <w:ind w:firstLine="295"/>
              <w:jc w:val="both"/>
            </w:pPr>
            <w:r>
              <w:lastRenderedPageBreak/>
              <w:t xml:space="preserve">метод усного контролю, метод </w:t>
            </w:r>
            <w:r>
              <w:lastRenderedPageBreak/>
              <w:t>письмового контролю, метод тестового контролю, метод практичної перевірки</w:t>
            </w:r>
          </w:p>
        </w:tc>
        <w:tc>
          <w:tcPr>
            <w:tcW w:w="3632" w:type="dxa"/>
            <w:tcBorders>
              <w:top w:val="single" w:sz="4" w:space="0" w:color="auto"/>
              <w:left w:val="single" w:sz="4" w:space="0" w:color="auto"/>
              <w:bottom w:val="single" w:sz="4" w:space="0" w:color="auto"/>
              <w:right w:val="single" w:sz="4" w:space="0" w:color="auto"/>
            </w:tcBorders>
          </w:tcPr>
          <w:p w14:paraId="72F87625" w14:textId="77777777" w:rsidR="008231FE" w:rsidRDefault="008231FE" w:rsidP="00F8320E">
            <w:pPr>
              <w:autoSpaceDE w:val="0"/>
              <w:autoSpaceDN w:val="0"/>
              <w:spacing w:line="276" w:lineRule="auto"/>
              <w:ind w:firstLine="295"/>
              <w:jc w:val="both"/>
            </w:pPr>
            <w:r>
              <w:lastRenderedPageBreak/>
              <w:t xml:space="preserve">вхідний контрольний захід; поточні контрольні заходи, </w:t>
            </w:r>
            <w:r>
              <w:lastRenderedPageBreak/>
              <w:t>тематичні контрольні заходи; атестаційний контроль; підсумковий контроль. контроль на практичних заняттях</w:t>
            </w:r>
          </w:p>
        </w:tc>
      </w:tr>
      <w:tr w:rsidR="008231FE" w:rsidRPr="00A31F4F" w14:paraId="7343A3DF" w14:textId="77777777" w:rsidTr="00F8320E">
        <w:tc>
          <w:tcPr>
            <w:tcW w:w="3251" w:type="dxa"/>
            <w:tcBorders>
              <w:top w:val="single" w:sz="4" w:space="0" w:color="auto"/>
              <w:left w:val="single" w:sz="4" w:space="0" w:color="auto"/>
              <w:bottom w:val="single" w:sz="4" w:space="0" w:color="auto"/>
              <w:right w:val="single" w:sz="4" w:space="0" w:color="auto"/>
            </w:tcBorders>
          </w:tcPr>
          <w:p w14:paraId="6FAB3134" w14:textId="77777777" w:rsidR="008231FE" w:rsidRDefault="008231FE" w:rsidP="00F8320E">
            <w:pPr>
              <w:autoSpaceDE w:val="0"/>
              <w:autoSpaceDN w:val="0"/>
              <w:spacing w:line="276" w:lineRule="auto"/>
              <w:jc w:val="both"/>
            </w:pPr>
            <w:r>
              <w:lastRenderedPageBreak/>
              <w:t>СК9. Здатність дотримуватися у фаховій діяльності норм професійної етики та керуватися загальнолюдськими цінностями</w:t>
            </w:r>
          </w:p>
        </w:tc>
        <w:tc>
          <w:tcPr>
            <w:tcW w:w="2971" w:type="dxa"/>
            <w:tcBorders>
              <w:top w:val="single" w:sz="4" w:space="0" w:color="auto"/>
              <w:left w:val="single" w:sz="4" w:space="0" w:color="auto"/>
              <w:bottom w:val="single" w:sz="4" w:space="0" w:color="auto"/>
              <w:right w:val="single" w:sz="4" w:space="0" w:color="auto"/>
            </w:tcBorders>
          </w:tcPr>
          <w:p w14:paraId="158B88BC" w14:textId="77777777" w:rsidR="008231FE" w:rsidRDefault="008231FE" w:rsidP="00F8320E">
            <w:pPr>
              <w:autoSpaceDE w:val="0"/>
              <w:autoSpaceDN w:val="0"/>
              <w:spacing w:line="276" w:lineRule="auto"/>
              <w:ind w:firstLine="295"/>
              <w:jc w:val="both"/>
            </w:pPr>
            <w:r>
              <w:t>метод усного контролю, метод письмового контролю, метод тестового контролю, метод практичної перевірки</w:t>
            </w:r>
          </w:p>
        </w:tc>
        <w:tc>
          <w:tcPr>
            <w:tcW w:w="3632" w:type="dxa"/>
            <w:tcBorders>
              <w:top w:val="single" w:sz="4" w:space="0" w:color="auto"/>
              <w:left w:val="single" w:sz="4" w:space="0" w:color="auto"/>
              <w:bottom w:val="single" w:sz="4" w:space="0" w:color="auto"/>
              <w:right w:val="single" w:sz="4" w:space="0" w:color="auto"/>
            </w:tcBorders>
          </w:tcPr>
          <w:p w14:paraId="25095D0E" w14:textId="77777777" w:rsidR="008231FE" w:rsidRDefault="008231FE" w:rsidP="00F8320E">
            <w:pPr>
              <w:autoSpaceDE w:val="0"/>
              <w:autoSpaceDN w:val="0"/>
              <w:spacing w:line="276" w:lineRule="auto"/>
              <w:ind w:firstLine="295"/>
              <w:jc w:val="both"/>
            </w:pPr>
            <w:r>
              <w:t>вхідний контрольний захід; поточні контрольні заходи, тематичні контрольні заходи; атестаційний контроль; підсумковий контроль. контроль на практичних заняттях</w:t>
            </w:r>
          </w:p>
        </w:tc>
      </w:tr>
      <w:tr w:rsidR="008231FE" w:rsidRPr="00A31F4F" w14:paraId="45F572A1" w14:textId="77777777" w:rsidTr="00F8320E">
        <w:tc>
          <w:tcPr>
            <w:tcW w:w="3251" w:type="dxa"/>
            <w:tcBorders>
              <w:top w:val="single" w:sz="4" w:space="0" w:color="auto"/>
              <w:left w:val="single" w:sz="4" w:space="0" w:color="auto"/>
              <w:bottom w:val="single" w:sz="4" w:space="0" w:color="auto"/>
              <w:right w:val="single" w:sz="4" w:space="0" w:color="auto"/>
            </w:tcBorders>
          </w:tcPr>
          <w:p w14:paraId="04F28E49" w14:textId="77777777" w:rsidR="008231FE" w:rsidRDefault="008231FE" w:rsidP="00F8320E">
            <w:pPr>
              <w:autoSpaceDE w:val="0"/>
              <w:autoSpaceDN w:val="0"/>
              <w:spacing w:line="276" w:lineRule="auto"/>
              <w:jc w:val="both"/>
            </w:pPr>
            <w:r w:rsidRPr="007F04ED">
              <w:t>ПРН3. Узагальнювати емпіричні дані та формулювати теоретичні висновки</w:t>
            </w:r>
          </w:p>
        </w:tc>
        <w:tc>
          <w:tcPr>
            <w:tcW w:w="2971" w:type="dxa"/>
            <w:tcBorders>
              <w:top w:val="single" w:sz="4" w:space="0" w:color="auto"/>
              <w:left w:val="single" w:sz="4" w:space="0" w:color="auto"/>
              <w:bottom w:val="single" w:sz="4" w:space="0" w:color="auto"/>
              <w:right w:val="single" w:sz="4" w:space="0" w:color="auto"/>
            </w:tcBorders>
          </w:tcPr>
          <w:p w14:paraId="68494C20" w14:textId="77777777" w:rsidR="008231FE" w:rsidRDefault="008231FE" w:rsidP="00F8320E">
            <w:pPr>
              <w:autoSpaceDE w:val="0"/>
              <w:autoSpaceDN w:val="0"/>
              <w:spacing w:line="276" w:lineRule="auto"/>
              <w:ind w:firstLine="295"/>
              <w:jc w:val="both"/>
            </w:pPr>
            <w:r>
              <w:t>метод усного контролю, метод письмового контролю, метод тестового контролю, метод практичної перевірки</w:t>
            </w:r>
          </w:p>
        </w:tc>
        <w:tc>
          <w:tcPr>
            <w:tcW w:w="3632" w:type="dxa"/>
            <w:tcBorders>
              <w:top w:val="single" w:sz="4" w:space="0" w:color="auto"/>
              <w:left w:val="single" w:sz="4" w:space="0" w:color="auto"/>
              <w:bottom w:val="single" w:sz="4" w:space="0" w:color="auto"/>
              <w:right w:val="single" w:sz="4" w:space="0" w:color="auto"/>
            </w:tcBorders>
          </w:tcPr>
          <w:p w14:paraId="5EFA5E03" w14:textId="77777777" w:rsidR="008231FE" w:rsidRDefault="008231FE" w:rsidP="00F8320E">
            <w:pPr>
              <w:autoSpaceDE w:val="0"/>
              <w:autoSpaceDN w:val="0"/>
              <w:spacing w:line="276" w:lineRule="auto"/>
              <w:ind w:firstLine="295"/>
              <w:jc w:val="both"/>
            </w:pPr>
            <w:r>
              <w:t>вхідний контрольний захід; поточні контрольні заходи, тематичні контрольні заходи; атестаційний контроль; підсумковий контроль. контроль на практичних заняттях</w:t>
            </w:r>
          </w:p>
        </w:tc>
      </w:tr>
      <w:tr w:rsidR="008231FE" w:rsidRPr="00A31F4F" w14:paraId="09346767" w14:textId="77777777" w:rsidTr="00F8320E">
        <w:tc>
          <w:tcPr>
            <w:tcW w:w="3251" w:type="dxa"/>
            <w:tcBorders>
              <w:top w:val="single" w:sz="4" w:space="0" w:color="auto"/>
              <w:left w:val="single" w:sz="4" w:space="0" w:color="auto"/>
              <w:bottom w:val="single" w:sz="4" w:space="0" w:color="auto"/>
              <w:right w:val="single" w:sz="4" w:space="0" w:color="auto"/>
            </w:tcBorders>
          </w:tcPr>
          <w:p w14:paraId="743B66A6" w14:textId="77777777" w:rsidR="008231FE" w:rsidRDefault="008231FE" w:rsidP="00F8320E">
            <w:pPr>
              <w:autoSpaceDE w:val="0"/>
              <w:autoSpaceDN w:val="0"/>
              <w:spacing w:line="276" w:lineRule="auto"/>
              <w:jc w:val="both"/>
            </w:pPr>
            <w:r w:rsidRPr="007F04ED">
              <w:t>ПРН5. Розробляти програми психологічних інтервенцій(тренінг, психотерапія, консультування тощо), провадити їх в індивідуальній та груповій роботі, оцінювати якість</w:t>
            </w:r>
          </w:p>
        </w:tc>
        <w:tc>
          <w:tcPr>
            <w:tcW w:w="2971" w:type="dxa"/>
            <w:tcBorders>
              <w:top w:val="single" w:sz="4" w:space="0" w:color="auto"/>
              <w:left w:val="single" w:sz="4" w:space="0" w:color="auto"/>
              <w:bottom w:val="single" w:sz="4" w:space="0" w:color="auto"/>
              <w:right w:val="single" w:sz="4" w:space="0" w:color="auto"/>
            </w:tcBorders>
          </w:tcPr>
          <w:p w14:paraId="25DDD82E" w14:textId="77777777" w:rsidR="008231FE" w:rsidRDefault="008231FE" w:rsidP="00F8320E">
            <w:pPr>
              <w:autoSpaceDE w:val="0"/>
              <w:autoSpaceDN w:val="0"/>
              <w:spacing w:line="276" w:lineRule="auto"/>
              <w:ind w:firstLine="295"/>
              <w:jc w:val="both"/>
            </w:pPr>
            <w:r w:rsidRPr="00787FB6">
              <w:t>метод усного контролю, метод письмового контролю, метод тестового контролю, метод практичної перевірки</w:t>
            </w:r>
          </w:p>
        </w:tc>
        <w:tc>
          <w:tcPr>
            <w:tcW w:w="3632" w:type="dxa"/>
            <w:tcBorders>
              <w:top w:val="single" w:sz="4" w:space="0" w:color="auto"/>
              <w:left w:val="single" w:sz="4" w:space="0" w:color="auto"/>
              <w:bottom w:val="single" w:sz="4" w:space="0" w:color="auto"/>
              <w:right w:val="single" w:sz="4" w:space="0" w:color="auto"/>
            </w:tcBorders>
          </w:tcPr>
          <w:p w14:paraId="4ABB2983" w14:textId="77777777" w:rsidR="008231FE" w:rsidRDefault="008231FE" w:rsidP="00F8320E">
            <w:pPr>
              <w:autoSpaceDE w:val="0"/>
              <w:autoSpaceDN w:val="0"/>
              <w:spacing w:line="276" w:lineRule="auto"/>
              <w:ind w:firstLine="295"/>
              <w:jc w:val="both"/>
            </w:pPr>
            <w:r w:rsidRPr="00787FB6">
              <w:t>вхідний контрольний захід; поточні контрольні заходи, тематичні контрольні заходи; атестаційний контроль; підсумковий контроль. контроль на практичних заняттях</w:t>
            </w:r>
          </w:p>
        </w:tc>
      </w:tr>
      <w:tr w:rsidR="008231FE" w:rsidRPr="00A31F4F" w14:paraId="341187D2" w14:textId="77777777" w:rsidTr="00F8320E">
        <w:tc>
          <w:tcPr>
            <w:tcW w:w="3251" w:type="dxa"/>
            <w:tcBorders>
              <w:top w:val="single" w:sz="4" w:space="0" w:color="auto"/>
              <w:left w:val="single" w:sz="4" w:space="0" w:color="auto"/>
              <w:bottom w:val="single" w:sz="4" w:space="0" w:color="auto"/>
              <w:right w:val="single" w:sz="4" w:space="0" w:color="auto"/>
            </w:tcBorders>
          </w:tcPr>
          <w:p w14:paraId="3A6F819B" w14:textId="77777777" w:rsidR="008231FE" w:rsidRDefault="008231FE" w:rsidP="00F8320E">
            <w:pPr>
              <w:autoSpaceDE w:val="0"/>
              <w:autoSpaceDN w:val="0"/>
              <w:spacing w:line="276" w:lineRule="auto"/>
              <w:jc w:val="both"/>
            </w:pPr>
            <w:r>
              <w:t>ПРН6. Розробляти просвітницькі матеріали та освітні програми, впроваджувати їх, отримувати зворотній зв'язок, оцінювати якість</w:t>
            </w:r>
          </w:p>
        </w:tc>
        <w:tc>
          <w:tcPr>
            <w:tcW w:w="2971" w:type="dxa"/>
            <w:tcBorders>
              <w:top w:val="single" w:sz="4" w:space="0" w:color="auto"/>
              <w:left w:val="single" w:sz="4" w:space="0" w:color="auto"/>
              <w:bottom w:val="single" w:sz="4" w:space="0" w:color="auto"/>
              <w:right w:val="single" w:sz="4" w:space="0" w:color="auto"/>
            </w:tcBorders>
          </w:tcPr>
          <w:p w14:paraId="62CBF112" w14:textId="77777777" w:rsidR="008231FE" w:rsidRDefault="008231FE" w:rsidP="00F8320E">
            <w:pPr>
              <w:autoSpaceDE w:val="0"/>
              <w:autoSpaceDN w:val="0"/>
              <w:spacing w:line="276" w:lineRule="auto"/>
              <w:ind w:firstLine="295"/>
              <w:jc w:val="both"/>
            </w:pPr>
            <w:r w:rsidRPr="00787FB6">
              <w:t>метод усного контролю, метод письмового контролю, метод тестового контролю, метод практичної перевірки</w:t>
            </w:r>
          </w:p>
        </w:tc>
        <w:tc>
          <w:tcPr>
            <w:tcW w:w="3632" w:type="dxa"/>
            <w:tcBorders>
              <w:top w:val="single" w:sz="4" w:space="0" w:color="auto"/>
              <w:left w:val="single" w:sz="4" w:space="0" w:color="auto"/>
              <w:bottom w:val="single" w:sz="4" w:space="0" w:color="auto"/>
              <w:right w:val="single" w:sz="4" w:space="0" w:color="auto"/>
            </w:tcBorders>
          </w:tcPr>
          <w:p w14:paraId="44EC309B" w14:textId="77777777" w:rsidR="008231FE" w:rsidRDefault="008231FE" w:rsidP="00F8320E">
            <w:pPr>
              <w:autoSpaceDE w:val="0"/>
              <w:autoSpaceDN w:val="0"/>
              <w:spacing w:line="276" w:lineRule="auto"/>
              <w:ind w:firstLine="295"/>
              <w:jc w:val="both"/>
            </w:pPr>
            <w:r w:rsidRPr="00787FB6">
              <w:t>вхідний контрольний захід; поточні контрольні заходи, тематичні контрольні заходи; атестаційний контроль; підсумковий контроль. контроль на практичних заняттях</w:t>
            </w:r>
          </w:p>
        </w:tc>
      </w:tr>
      <w:tr w:rsidR="008231FE" w:rsidRPr="00A31F4F" w14:paraId="1B55B4CE" w14:textId="77777777" w:rsidTr="00F8320E">
        <w:tc>
          <w:tcPr>
            <w:tcW w:w="3251" w:type="dxa"/>
            <w:tcBorders>
              <w:top w:val="single" w:sz="4" w:space="0" w:color="auto"/>
              <w:left w:val="single" w:sz="4" w:space="0" w:color="auto"/>
              <w:bottom w:val="single" w:sz="4" w:space="0" w:color="auto"/>
              <w:right w:val="single" w:sz="4" w:space="0" w:color="auto"/>
            </w:tcBorders>
          </w:tcPr>
          <w:p w14:paraId="1F945124" w14:textId="77777777" w:rsidR="008231FE" w:rsidRDefault="008231FE" w:rsidP="00F8320E">
            <w:pPr>
              <w:autoSpaceDE w:val="0"/>
              <w:autoSpaceDN w:val="0"/>
              <w:spacing w:line="276" w:lineRule="auto"/>
              <w:jc w:val="both"/>
            </w:pPr>
            <w:r>
              <w:t>ПРН11. Здійснювати адаптацію та модифікацію існуючих наукових підходів і методів до конкретних ситуацій професійної діяльності</w:t>
            </w:r>
          </w:p>
        </w:tc>
        <w:tc>
          <w:tcPr>
            <w:tcW w:w="2971" w:type="dxa"/>
            <w:tcBorders>
              <w:top w:val="single" w:sz="4" w:space="0" w:color="auto"/>
              <w:left w:val="single" w:sz="4" w:space="0" w:color="auto"/>
              <w:bottom w:val="single" w:sz="4" w:space="0" w:color="auto"/>
              <w:right w:val="single" w:sz="4" w:space="0" w:color="auto"/>
            </w:tcBorders>
          </w:tcPr>
          <w:p w14:paraId="17F9A15B" w14:textId="77777777" w:rsidR="008231FE" w:rsidRDefault="008231FE" w:rsidP="00F8320E">
            <w:pPr>
              <w:autoSpaceDE w:val="0"/>
              <w:autoSpaceDN w:val="0"/>
              <w:spacing w:line="276" w:lineRule="auto"/>
              <w:ind w:firstLine="295"/>
              <w:jc w:val="both"/>
            </w:pPr>
            <w:r w:rsidRPr="00787FB6">
              <w:t>метод усного контролю, метод письмового контролю, метод тестового контролю, метод практичної перевірки</w:t>
            </w:r>
          </w:p>
        </w:tc>
        <w:tc>
          <w:tcPr>
            <w:tcW w:w="3632" w:type="dxa"/>
            <w:tcBorders>
              <w:top w:val="single" w:sz="4" w:space="0" w:color="auto"/>
              <w:left w:val="single" w:sz="4" w:space="0" w:color="auto"/>
              <w:bottom w:val="single" w:sz="4" w:space="0" w:color="auto"/>
              <w:right w:val="single" w:sz="4" w:space="0" w:color="auto"/>
            </w:tcBorders>
          </w:tcPr>
          <w:p w14:paraId="5EAFDA47" w14:textId="77777777" w:rsidR="008231FE" w:rsidRDefault="008231FE" w:rsidP="00F8320E">
            <w:pPr>
              <w:autoSpaceDE w:val="0"/>
              <w:autoSpaceDN w:val="0"/>
              <w:spacing w:line="276" w:lineRule="auto"/>
              <w:ind w:firstLine="295"/>
              <w:jc w:val="both"/>
            </w:pPr>
            <w:r w:rsidRPr="00787FB6">
              <w:t>вхідний контрольний захід; поточні контрольні заходи, тематичні контрольні заходи; атестаційний контроль; підсумковий контроль. контроль на практичних заняттях</w:t>
            </w:r>
          </w:p>
        </w:tc>
      </w:tr>
      <w:tr w:rsidR="008231FE" w:rsidRPr="00A31F4F" w14:paraId="298CEC7E" w14:textId="77777777" w:rsidTr="00F8320E">
        <w:tc>
          <w:tcPr>
            <w:tcW w:w="3251" w:type="dxa"/>
            <w:tcBorders>
              <w:top w:val="single" w:sz="4" w:space="0" w:color="auto"/>
              <w:left w:val="single" w:sz="4" w:space="0" w:color="auto"/>
              <w:bottom w:val="single" w:sz="4" w:space="0" w:color="auto"/>
              <w:right w:val="single" w:sz="4" w:space="0" w:color="auto"/>
            </w:tcBorders>
          </w:tcPr>
          <w:p w14:paraId="4206029A" w14:textId="77777777" w:rsidR="008231FE" w:rsidRDefault="008231FE" w:rsidP="00F8320E">
            <w:pPr>
              <w:autoSpaceDE w:val="0"/>
              <w:autoSpaceDN w:val="0"/>
              <w:spacing w:line="276" w:lineRule="auto"/>
              <w:jc w:val="both"/>
            </w:pPr>
            <w:r>
              <w:t>ПРН13. Пропонувати власні способи вирішення психологічних задач і проблем у процесі професійної діяльності, приймати та аргументувати власні рішення щодо їх розв’язання</w:t>
            </w:r>
          </w:p>
        </w:tc>
        <w:tc>
          <w:tcPr>
            <w:tcW w:w="2971" w:type="dxa"/>
            <w:tcBorders>
              <w:top w:val="single" w:sz="4" w:space="0" w:color="auto"/>
              <w:left w:val="single" w:sz="4" w:space="0" w:color="auto"/>
              <w:bottom w:val="single" w:sz="4" w:space="0" w:color="auto"/>
              <w:right w:val="single" w:sz="4" w:space="0" w:color="auto"/>
            </w:tcBorders>
          </w:tcPr>
          <w:p w14:paraId="7B9E9786" w14:textId="77777777" w:rsidR="008231FE" w:rsidRDefault="008231FE" w:rsidP="00F8320E">
            <w:pPr>
              <w:autoSpaceDE w:val="0"/>
              <w:autoSpaceDN w:val="0"/>
              <w:spacing w:line="276" w:lineRule="auto"/>
              <w:ind w:firstLine="295"/>
              <w:jc w:val="both"/>
            </w:pPr>
            <w:r w:rsidRPr="00787FB6">
              <w:t>метод усного контролю, метод письмового контролю, метод тестового контролю, метод практичної перевірки</w:t>
            </w:r>
          </w:p>
        </w:tc>
        <w:tc>
          <w:tcPr>
            <w:tcW w:w="3632" w:type="dxa"/>
            <w:tcBorders>
              <w:top w:val="single" w:sz="4" w:space="0" w:color="auto"/>
              <w:left w:val="single" w:sz="4" w:space="0" w:color="auto"/>
              <w:bottom w:val="single" w:sz="4" w:space="0" w:color="auto"/>
              <w:right w:val="single" w:sz="4" w:space="0" w:color="auto"/>
            </w:tcBorders>
          </w:tcPr>
          <w:p w14:paraId="0E27D7C2" w14:textId="77777777" w:rsidR="008231FE" w:rsidRDefault="008231FE" w:rsidP="00F8320E">
            <w:pPr>
              <w:autoSpaceDE w:val="0"/>
              <w:autoSpaceDN w:val="0"/>
              <w:spacing w:line="276" w:lineRule="auto"/>
              <w:ind w:firstLine="295"/>
              <w:jc w:val="both"/>
            </w:pPr>
            <w:r w:rsidRPr="00787FB6">
              <w:t>вхідний контрольний захід; поточні контрольні заходи, тематичні контрольні заходи; атестаційний контроль; підсумковий контроль. контроль на практичних заняттях</w:t>
            </w:r>
          </w:p>
        </w:tc>
      </w:tr>
    </w:tbl>
    <w:p w14:paraId="1E596E66" w14:textId="77777777" w:rsidR="008231FE" w:rsidRPr="00A31F4F" w:rsidRDefault="008231FE" w:rsidP="008231FE">
      <w:pPr>
        <w:jc w:val="center"/>
        <w:rPr>
          <w:rFonts w:ascii="Times New Roman" w:hAnsi="Times New Roman" w:cs="Times New Roman"/>
          <w:b/>
          <w:bCs/>
          <w:sz w:val="28"/>
        </w:rPr>
      </w:pPr>
    </w:p>
    <w:p w14:paraId="67ED039D" w14:textId="77777777" w:rsidR="008231FE" w:rsidRPr="00A31F4F" w:rsidRDefault="008231FE" w:rsidP="008231FE">
      <w:pPr>
        <w:jc w:val="center"/>
        <w:rPr>
          <w:rFonts w:ascii="Times New Roman" w:hAnsi="Times New Roman" w:cs="Times New Roman"/>
          <w:b/>
          <w:bCs/>
          <w:sz w:val="28"/>
        </w:rPr>
      </w:pPr>
    </w:p>
    <w:p w14:paraId="0AB07F98" w14:textId="77777777" w:rsidR="008231FE" w:rsidRPr="00A31F4F" w:rsidRDefault="008231FE" w:rsidP="008231FE">
      <w:pPr>
        <w:jc w:val="center"/>
        <w:rPr>
          <w:rFonts w:ascii="Times New Roman" w:hAnsi="Times New Roman" w:cs="Times New Roman"/>
          <w:b/>
          <w:bCs/>
          <w:sz w:val="28"/>
        </w:rPr>
      </w:pPr>
    </w:p>
    <w:p w14:paraId="301BB0BA" w14:textId="77777777" w:rsidR="008231FE" w:rsidRPr="00A31F4F" w:rsidRDefault="008231FE" w:rsidP="008231FE">
      <w:pPr>
        <w:tabs>
          <w:tab w:val="left" w:pos="284"/>
          <w:tab w:val="left" w:pos="567"/>
        </w:tabs>
        <w:ind w:left="360" w:hanging="360"/>
        <w:jc w:val="center"/>
        <w:rPr>
          <w:rFonts w:ascii="Times New Roman" w:hAnsi="Times New Roman" w:cs="Times New Roman"/>
          <w:b/>
          <w:bCs/>
          <w:sz w:val="28"/>
          <w:szCs w:val="28"/>
        </w:rPr>
      </w:pPr>
      <w:r w:rsidRPr="00A31F4F">
        <w:rPr>
          <w:rFonts w:ascii="Times New Roman" w:hAnsi="Times New Roman" w:cs="Times New Roman"/>
          <w:b/>
          <w:bCs/>
          <w:sz w:val="28"/>
          <w:szCs w:val="28"/>
        </w:rPr>
        <w:t>3. Зміст навчальної дисципліни</w:t>
      </w:r>
    </w:p>
    <w:p w14:paraId="3157A67D" w14:textId="77777777" w:rsidR="00843D4E" w:rsidRPr="00843D4E" w:rsidRDefault="008231FE" w:rsidP="00843D4E">
      <w:pPr>
        <w:pStyle w:val="3"/>
        <w:spacing w:before="0"/>
        <w:rPr>
          <w:rFonts w:ascii="Times New Roman" w:eastAsia="Times New Roman" w:hAnsi="Times New Roman" w:cs="Times New Roman"/>
          <w:color w:val="auto"/>
          <w:kern w:val="0"/>
          <w:sz w:val="27"/>
          <w:szCs w:val="27"/>
          <w:lang w:val="ru-UA" w:eastAsia="ru-UA" w:bidi="ar-SA"/>
        </w:rPr>
      </w:pPr>
      <w:bookmarkStart w:id="2" w:name="_Hlk177037325"/>
      <w:r w:rsidRPr="00843D4E">
        <w:rPr>
          <w:rFonts w:ascii="Times New Roman" w:hAnsi="Times New Roman" w:cs="Times New Roman"/>
          <w:bCs w:val="0"/>
          <w:color w:val="auto"/>
          <w:sz w:val="28"/>
          <w:szCs w:val="28"/>
        </w:rPr>
        <w:t>Змістовий модуль 1.</w:t>
      </w:r>
      <w:r w:rsidRPr="00843D4E">
        <w:rPr>
          <w:rFonts w:ascii="Times New Roman" w:hAnsi="Times New Roman" w:cs="Times New Roman"/>
          <w:color w:val="auto"/>
          <w:sz w:val="28"/>
          <w:szCs w:val="28"/>
        </w:rPr>
        <w:t xml:space="preserve">  </w:t>
      </w:r>
      <w:bookmarkEnd w:id="2"/>
      <w:proofErr w:type="spellStart"/>
      <w:r w:rsidR="00843D4E" w:rsidRPr="00843D4E">
        <w:rPr>
          <w:rFonts w:ascii="Times New Roman" w:eastAsia="Times New Roman" w:hAnsi="Times New Roman" w:cs="Times New Roman"/>
          <w:color w:val="auto"/>
          <w:kern w:val="0"/>
          <w:sz w:val="27"/>
          <w:szCs w:val="27"/>
          <w:lang w:val="ru-UA" w:eastAsia="ru-UA" w:bidi="ar-SA"/>
        </w:rPr>
        <w:t>Коріння</w:t>
      </w:r>
      <w:proofErr w:type="spellEnd"/>
      <w:r w:rsidR="00843D4E" w:rsidRPr="00843D4E">
        <w:rPr>
          <w:rFonts w:ascii="Times New Roman" w:eastAsia="Times New Roman" w:hAnsi="Times New Roman" w:cs="Times New Roman"/>
          <w:color w:val="auto"/>
          <w:kern w:val="0"/>
          <w:sz w:val="27"/>
          <w:szCs w:val="27"/>
          <w:lang w:val="ru-UA" w:eastAsia="ru-UA" w:bidi="ar-SA"/>
        </w:rPr>
        <w:t xml:space="preserve"> </w:t>
      </w:r>
      <w:proofErr w:type="spellStart"/>
      <w:r w:rsidR="00843D4E" w:rsidRPr="00843D4E">
        <w:rPr>
          <w:rFonts w:ascii="Times New Roman" w:eastAsia="Times New Roman" w:hAnsi="Times New Roman" w:cs="Times New Roman"/>
          <w:color w:val="auto"/>
          <w:kern w:val="0"/>
          <w:sz w:val="27"/>
          <w:szCs w:val="27"/>
          <w:lang w:val="ru-UA" w:eastAsia="ru-UA" w:bidi="ar-SA"/>
        </w:rPr>
        <w:t>незадоволення</w:t>
      </w:r>
      <w:proofErr w:type="spellEnd"/>
      <w:r w:rsidR="00843D4E" w:rsidRPr="00843D4E">
        <w:rPr>
          <w:rFonts w:ascii="Times New Roman" w:eastAsia="Times New Roman" w:hAnsi="Times New Roman" w:cs="Times New Roman"/>
          <w:color w:val="auto"/>
          <w:kern w:val="0"/>
          <w:sz w:val="27"/>
          <w:szCs w:val="27"/>
          <w:lang w:val="ru-UA" w:eastAsia="ru-UA" w:bidi="ar-SA"/>
        </w:rPr>
        <w:t xml:space="preserve"> і </w:t>
      </w:r>
      <w:proofErr w:type="spellStart"/>
      <w:r w:rsidR="00843D4E" w:rsidRPr="00843D4E">
        <w:rPr>
          <w:rFonts w:ascii="Times New Roman" w:eastAsia="Times New Roman" w:hAnsi="Times New Roman" w:cs="Times New Roman"/>
          <w:color w:val="auto"/>
          <w:kern w:val="0"/>
          <w:sz w:val="27"/>
          <w:szCs w:val="27"/>
          <w:lang w:val="ru-UA" w:eastAsia="ru-UA" w:bidi="ar-SA"/>
        </w:rPr>
        <w:t>нейрохімія</w:t>
      </w:r>
      <w:proofErr w:type="spellEnd"/>
      <w:r w:rsidR="00843D4E" w:rsidRPr="00843D4E">
        <w:rPr>
          <w:rFonts w:ascii="Times New Roman" w:eastAsia="Times New Roman" w:hAnsi="Times New Roman" w:cs="Times New Roman"/>
          <w:color w:val="auto"/>
          <w:kern w:val="0"/>
          <w:sz w:val="27"/>
          <w:szCs w:val="27"/>
          <w:lang w:val="ru-UA" w:eastAsia="ru-UA" w:bidi="ar-SA"/>
        </w:rPr>
        <w:t xml:space="preserve"> </w:t>
      </w:r>
      <w:proofErr w:type="spellStart"/>
      <w:r w:rsidR="00843D4E" w:rsidRPr="00843D4E">
        <w:rPr>
          <w:rFonts w:ascii="Times New Roman" w:eastAsia="Times New Roman" w:hAnsi="Times New Roman" w:cs="Times New Roman"/>
          <w:color w:val="auto"/>
          <w:kern w:val="0"/>
          <w:sz w:val="27"/>
          <w:szCs w:val="27"/>
          <w:lang w:val="ru-UA" w:eastAsia="ru-UA" w:bidi="ar-SA"/>
        </w:rPr>
        <w:t>щастя</w:t>
      </w:r>
      <w:proofErr w:type="spellEnd"/>
    </w:p>
    <w:p w14:paraId="0A9AD7DD" w14:textId="77777777" w:rsidR="00843D4E" w:rsidRPr="00843D4E" w:rsidRDefault="00843D4E" w:rsidP="00843D4E">
      <w:pPr>
        <w:pStyle w:val="3"/>
        <w:spacing w:before="0"/>
        <w:jc w:val="both"/>
        <w:rPr>
          <w:rFonts w:ascii="Times New Roman" w:eastAsia="Times New Roman" w:hAnsi="Times New Roman" w:cs="Times New Roman"/>
          <w:b w:val="0"/>
          <w:bCs w:val="0"/>
          <w:color w:val="auto"/>
          <w:kern w:val="0"/>
          <w:sz w:val="27"/>
          <w:szCs w:val="27"/>
          <w:lang w:val="ru-UA" w:eastAsia="ru-UA" w:bidi="ar-SA"/>
        </w:rPr>
      </w:pPr>
      <w:r w:rsidRPr="00843D4E">
        <w:rPr>
          <w:rFonts w:ascii="Times New Roman" w:eastAsia="Times New Roman" w:hAnsi="Times New Roman" w:cs="Times New Roman"/>
          <w:b w:val="0"/>
          <w:bCs w:val="0"/>
          <w:color w:val="auto"/>
          <w:kern w:val="0"/>
          <w:sz w:val="20"/>
          <w:szCs w:val="20"/>
          <w:lang w:val="ru-UA" w:eastAsia="ru-UA" w:bidi="ar-SA"/>
        </w:rPr>
        <w:t xml:space="preserve">Перший модуль </w:t>
      </w:r>
      <w:proofErr w:type="spellStart"/>
      <w:r w:rsidRPr="00843D4E">
        <w:rPr>
          <w:rFonts w:ascii="Times New Roman" w:eastAsia="Times New Roman" w:hAnsi="Times New Roman" w:cs="Times New Roman"/>
          <w:b w:val="0"/>
          <w:bCs w:val="0"/>
          <w:color w:val="auto"/>
          <w:kern w:val="0"/>
          <w:sz w:val="20"/>
          <w:szCs w:val="20"/>
          <w:lang w:val="ru-UA" w:eastAsia="ru-UA" w:bidi="ar-SA"/>
        </w:rPr>
        <w:t>присвячений</w:t>
      </w:r>
      <w:proofErr w:type="spellEnd"/>
      <w:r w:rsidRPr="00843D4E">
        <w:rPr>
          <w:rFonts w:ascii="Times New Roman" w:eastAsia="Times New Roman" w:hAnsi="Times New Roman" w:cs="Times New Roman"/>
          <w:b w:val="0"/>
          <w:bCs w:val="0"/>
          <w:color w:val="auto"/>
          <w:kern w:val="0"/>
          <w:sz w:val="20"/>
          <w:szCs w:val="20"/>
          <w:lang w:val="ru-UA" w:eastAsia="ru-UA" w:bidi="ar-SA"/>
        </w:rPr>
        <w:t xml:space="preserve"> </w:t>
      </w:r>
      <w:proofErr w:type="spellStart"/>
      <w:r w:rsidRPr="00843D4E">
        <w:rPr>
          <w:rFonts w:ascii="Times New Roman" w:eastAsia="Times New Roman" w:hAnsi="Times New Roman" w:cs="Times New Roman"/>
          <w:b w:val="0"/>
          <w:bCs w:val="0"/>
          <w:color w:val="auto"/>
          <w:kern w:val="0"/>
          <w:sz w:val="20"/>
          <w:szCs w:val="20"/>
          <w:lang w:val="ru-UA" w:eastAsia="ru-UA" w:bidi="ar-SA"/>
        </w:rPr>
        <w:t>дослідженню</w:t>
      </w:r>
      <w:proofErr w:type="spellEnd"/>
      <w:r w:rsidRPr="00843D4E">
        <w:rPr>
          <w:rFonts w:ascii="Times New Roman" w:eastAsia="Times New Roman" w:hAnsi="Times New Roman" w:cs="Times New Roman"/>
          <w:b w:val="0"/>
          <w:bCs w:val="0"/>
          <w:color w:val="auto"/>
          <w:kern w:val="0"/>
          <w:sz w:val="20"/>
          <w:szCs w:val="20"/>
          <w:lang w:val="ru-UA" w:eastAsia="ru-UA" w:bidi="ar-SA"/>
        </w:rPr>
        <w:t xml:space="preserve"> причин, через </w:t>
      </w:r>
      <w:proofErr w:type="spellStart"/>
      <w:r w:rsidRPr="00843D4E">
        <w:rPr>
          <w:rFonts w:ascii="Times New Roman" w:eastAsia="Times New Roman" w:hAnsi="Times New Roman" w:cs="Times New Roman"/>
          <w:b w:val="0"/>
          <w:bCs w:val="0"/>
          <w:color w:val="auto"/>
          <w:kern w:val="0"/>
          <w:sz w:val="20"/>
          <w:szCs w:val="20"/>
          <w:lang w:val="ru-UA" w:eastAsia="ru-UA" w:bidi="ar-SA"/>
        </w:rPr>
        <w:t>які</w:t>
      </w:r>
      <w:proofErr w:type="spellEnd"/>
      <w:r w:rsidRPr="00843D4E">
        <w:rPr>
          <w:rFonts w:ascii="Times New Roman" w:eastAsia="Times New Roman" w:hAnsi="Times New Roman" w:cs="Times New Roman"/>
          <w:b w:val="0"/>
          <w:bCs w:val="0"/>
          <w:color w:val="auto"/>
          <w:kern w:val="0"/>
          <w:sz w:val="20"/>
          <w:szCs w:val="20"/>
          <w:lang w:val="ru-UA" w:eastAsia="ru-UA" w:bidi="ar-SA"/>
        </w:rPr>
        <w:t xml:space="preserve"> люди </w:t>
      </w:r>
      <w:proofErr w:type="spellStart"/>
      <w:r w:rsidRPr="00843D4E">
        <w:rPr>
          <w:rFonts w:ascii="Times New Roman" w:eastAsia="Times New Roman" w:hAnsi="Times New Roman" w:cs="Times New Roman"/>
          <w:b w:val="0"/>
          <w:bCs w:val="0"/>
          <w:color w:val="auto"/>
          <w:kern w:val="0"/>
          <w:sz w:val="20"/>
          <w:szCs w:val="20"/>
          <w:lang w:val="ru-UA" w:eastAsia="ru-UA" w:bidi="ar-SA"/>
        </w:rPr>
        <w:t>відчувають</w:t>
      </w:r>
      <w:proofErr w:type="spellEnd"/>
      <w:r w:rsidRPr="00843D4E">
        <w:rPr>
          <w:rFonts w:ascii="Times New Roman" w:eastAsia="Times New Roman" w:hAnsi="Times New Roman" w:cs="Times New Roman"/>
          <w:b w:val="0"/>
          <w:bCs w:val="0"/>
          <w:color w:val="auto"/>
          <w:kern w:val="0"/>
          <w:sz w:val="20"/>
          <w:szCs w:val="20"/>
          <w:lang w:val="ru-UA" w:eastAsia="ru-UA" w:bidi="ar-SA"/>
        </w:rPr>
        <w:t xml:space="preserve"> </w:t>
      </w:r>
      <w:proofErr w:type="spellStart"/>
      <w:r w:rsidRPr="00843D4E">
        <w:rPr>
          <w:rFonts w:ascii="Times New Roman" w:eastAsia="Times New Roman" w:hAnsi="Times New Roman" w:cs="Times New Roman"/>
          <w:b w:val="0"/>
          <w:bCs w:val="0"/>
          <w:color w:val="auto"/>
          <w:kern w:val="0"/>
          <w:sz w:val="20"/>
          <w:szCs w:val="20"/>
          <w:lang w:val="ru-UA" w:eastAsia="ru-UA" w:bidi="ar-SA"/>
        </w:rPr>
        <w:t>незадоволення</w:t>
      </w:r>
      <w:proofErr w:type="spellEnd"/>
      <w:r w:rsidRPr="00843D4E">
        <w:rPr>
          <w:rFonts w:ascii="Times New Roman" w:eastAsia="Times New Roman" w:hAnsi="Times New Roman" w:cs="Times New Roman"/>
          <w:b w:val="0"/>
          <w:bCs w:val="0"/>
          <w:color w:val="auto"/>
          <w:kern w:val="0"/>
          <w:sz w:val="20"/>
          <w:szCs w:val="20"/>
          <w:lang w:val="ru-UA" w:eastAsia="ru-UA" w:bidi="ar-SA"/>
        </w:rPr>
        <w:t xml:space="preserve">, та </w:t>
      </w:r>
      <w:proofErr w:type="spellStart"/>
      <w:r w:rsidRPr="00843D4E">
        <w:rPr>
          <w:rFonts w:ascii="Times New Roman" w:eastAsia="Times New Roman" w:hAnsi="Times New Roman" w:cs="Times New Roman"/>
          <w:b w:val="0"/>
          <w:bCs w:val="0"/>
          <w:color w:val="auto"/>
          <w:kern w:val="0"/>
          <w:sz w:val="20"/>
          <w:szCs w:val="20"/>
          <w:lang w:val="ru-UA" w:eastAsia="ru-UA" w:bidi="ar-SA"/>
        </w:rPr>
        <w:t>аналізу</w:t>
      </w:r>
      <w:proofErr w:type="spellEnd"/>
      <w:r w:rsidRPr="00843D4E">
        <w:rPr>
          <w:rFonts w:ascii="Times New Roman" w:eastAsia="Times New Roman" w:hAnsi="Times New Roman" w:cs="Times New Roman"/>
          <w:b w:val="0"/>
          <w:bCs w:val="0"/>
          <w:color w:val="auto"/>
          <w:kern w:val="0"/>
          <w:sz w:val="20"/>
          <w:szCs w:val="20"/>
          <w:lang w:val="ru-UA" w:eastAsia="ru-UA" w:bidi="ar-SA"/>
        </w:rPr>
        <w:t xml:space="preserve"> </w:t>
      </w:r>
      <w:proofErr w:type="spellStart"/>
      <w:r w:rsidRPr="00843D4E">
        <w:rPr>
          <w:rFonts w:ascii="Times New Roman" w:eastAsia="Times New Roman" w:hAnsi="Times New Roman" w:cs="Times New Roman"/>
          <w:b w:val="0"/>
          <w:bCs w:val="0"/>
          <w:color w:val="auto"/>
          <w:kern w:val="0"/>
          <w:sz w:val="20"/>
          <w:szCs w:val="20"/>
          <w:lang w:val="ru-UA" w:eastAsia="ru-UA" w:bidi="ar-SA"/>
        </w:rPr>
        <w:t>нейрохімічних</w:t>
      </w:r>
      <w:proofErr w:type="spellEnd"/>
      <w:r w:rsidRPr="00843D4E">
        <w:rPr>
          <w:rFonts w:ascii="Times New Roman" w:eastAsia="Times New Roman" w:hAnsi="Times New Roman" w:cs="Times New Roman"/>
          <w:b w:val="0"/>
          <w:bCs w:val="0"/>
          <w:color w:val="auto"/>
          <w:kern w:val="0"/>
          <w:sz w:val="20"/>
          <w:szCs w:val="20"/>
          <w:lang w:val="ru-UA" w:eastAsia="ru-UA" w:bidi="ar-SA"/>
        </w:rPr>
        <w:t xml:space="preserve"> </w:t>
      </w:r>
      <w:proofErr w:type="spellStart"/>
      <w:r w:rsidRPr="00843D4E">
        <w:rPr>
          <w:rFonts w:ascii="Times New Roman" w:eastAsia="Times New Roman" w:hAnsi="Times New Roman" w:cs="Times New Roman"/>
          <w:b w:val="0"/>
          <w:bCs w:val="0"/>
          <w:color w:val="auto"/>
          <w:kern w:val="0"/>
          <w:sz w:val="20"/>
          <w:szCs w:val="20"/>
          <w:lang w:val="ru-UA" w:eastAsia="ru-UA" w:bidi="ar-SA"/>
        </w:rPr>
        <w:t>процесів</w:t>
      </w:r>
      <w:proofErr w:type="spellEnd"/>
      <w:r w:rsidRPr="00843D4E">
        <w:rPr>
          <w:rFonts w:ascii="Times New Roman" w:eastAsia="Times New Roman" w:hAnsi="Times New Roman" w:cs="Times New Roman"/>
          <w:b w:val="0"/>
          <w:bCs w:val="0"/>
          <w:color w:val="auto"/>
          <w:kern w:val="0"/>
          <w:sz w:val="20"/>
          <w:szCs w:val="20"/>
          <w:lang w:val="ru-UA" w:eastAsia="ru-UA" w:bidi="ar-SA"/>
        </w:rPr>
        <w:t xml:space="preserve">, </w:t>
      </w:r>
      <w:proofErr w:type="spellStart"/>
      <w:r w:rsidRPr="00843D4E">
        <w:rPr>
          <w:rFonts w:ascii="Times New Roman" w:eastAsia="Times New Roman" w:hAnsi="Times New Roman" w:cs="Times New Roman"/>
          <w:b w:val="0"/>
          <w:bCs w:val="0"/>
          <w:color w:val="auto"/>
          <w:kern w:val="0"/>
          <w:sz w:val="20"/>
          <w:szCs w:val="20"/>
          <w:lang w:val="ru-UA" w:eastAsia="ru-UA" w:bidi="ar-SA"/>
        </w:rPr>
        <w:t>що</w:t>
      </w:r>
      <w:proofErr w:type="spellEnd"/>
      <w:r w:rsidRPr="00843D4E">
        <w:rPr>
          <w:rFonts w:ascii="Times New Roman" w:eastAsia="Times New Roman" w:hAnsi="Times New Roman" w:cs="Times New Roman"/>
          <w:b w:val="0"/>
          <w:bCs w:val="0"/>
          <w:color w:val="auto"/>
          <w:kern w:val="0"/>
          <w:sz w:val="20"/>
          <w:szCs w:val="20"/>
          <w:lang w:val="ru-UA" w:eastAsia="ru-UA" w:bidi="ar-SA"/>
        </w:rPr>
        <w:t xml:space="preserve"> </w:t>
      </w:r>
      <w:proofErr w:type="spellStart"/>
      <w:r w:rsidRPr="00843D4E">
        <w:rPr>
          <w:rFonts w:ascii="Times New Roman" w:eastAsia="Times New Roman" w:hAnsi="Times New Roman" w:cs="Times New Roman"/>
          <w:b w:val="0"/>
          <w:bCs w:val="0"/>
          <w:color w:val="auto"/>
          <w:kern w:val="0"/>
          <w:sz w:val="20"/>
          <w:szCs w:val="20"/>
          <w:lang w:val="ru-UA" w:eastAsia="ru-UA" w:bidi="ar-SA"/>
        </w:rPr>
        <w:t>формують</w:t>
      </w:r>
      <w:proofErr w:type="spellEnd"/>
      <w:r w:rsidRPr="00843D4E">
        <w:rPr>
          <w:rFonts w:ascii="Times New Roman" w:eastAsia="Times New Roman" w:hAnsi="Times New Roman" w:cs="Times New Roman"/>
          <w:b w:val="0"/>
          <w:bCs w:val="0"/>
          <w:color w:val="auto"/>
          <w:kern w:val="0"/>
          <w:sz w:val="20"/>
          <w:szCs w:val="20"/>
          <w:lang w:val="ru-UA" w:eastAsia="ru-UA" w:bidi="ar-SA"/>
        </w:rPr>
        <w:t xml:space="preserve"> </w:t>
      </w:r>
      <w:proofErr w:type="spellStart"/>
      <w:r w:rsidRPr="00843D4E">
        <w:rPr>
          <w:rFonts w:ascii="Times New Roman" w:eastAsia="Times New Roman" w:hAnsi="Times New Roman" w:cs="Times New Roman"/>
          <w:b w:val="0"/>
          <w:bCs w:val="0"/>
          <w:color w:val="auto"/>
          <w:kern w:val="0"/>
          <w:sz w:val="20"/>
          <w:szCs w:val="20"/>
          <w:lang w:val="ru-UA" w:eastAsia="ru-UA" w:bidi="ar-SA"/>
        </w:rPr>
        <w:t>відчуття</w:t>
      </w:r>
      <w:proofErr w:type="spellEnd"/>
      <w:r w:rsidRPr="00843D4E">
        <w:rPr>
          <w:rFonts w:ascii="Times New Roman" w:eastAsia="Times New Roman" w:hAnsi="Times New Roman" w:cs="Times New Roman"/>
          <w:b w:val="0"/>
          <w:bCs w:val="0"/>
          <w:color w:val="auto"/>
          <w:kern w:val="0"/>
          <w:sz w:val="20"/>
          <w:szCs w:val="20"/>
          <w:lang w:val="ru-UA" w:eastAsia="ru-UA" w:bidi="ar-SA"/>
        </w:rPr>
        <w:t xml:space="preserve"> </w:t>
      </w:r>
      <w:proofErr w:type="spellStart"/>
      <w:r w:rsidRPr="00843D4E">
        <w:rPr>
          <w:rFonts w:ascii="Times New Roman" w:eastAsia="Times New Roman" w:hAnsi="Times New Roman" w:cs="Times New Roman"/>
          <w:b w:val="0"/>
          <w:bCs w:val="0"/>
          <w:color w:val="auto"/>
          <w:kern w:val="0"/>
          <w:sz w:val="20"/>
          <w:szCs w:val="20"/>
          <w:lang w:val="ru-UA" w:eastAsia="ru-UA" w:bidi="ar-SA"/>
        </w:rPr>
        <w:t>щастя</w:t>
      </w:r>
      <w:proofErr w:type="spellEnd"/>
      <w:r w:rsidRPr="00843D4E">
        <w:rPr>
          <w:rFonts w:ascii="Times New Roman" w:eastAsia="Times New Roman" w:hAnsi="Times New Roman" w:cs="Times New Roman"/>
          <w:b w:val="0"/>
          <w:bCs w:val="0"/>
          <w:color w:val="auto"/>
          <w:kern w:val="0"/>
          <w:sz w:val="20"/>
          <w:szCs w:val="20"/>
          <w:lang w:val="ru-UA" w:eastAsia="ru-UA" w:bidi="ar-SA"/>
        </w:rPr>
        <w:t xml:space="preserve">. </w:t>
      </w:r>
      <w:proofErr w:type="spellStart"/>
      <w:r w:rsidRPr="00843D4E">
        <w:rPr>
          <w:rFonts w:ascii="Times New Roman" w:eastAsia="Times New Roman" w:hAnsi="Times New Roman" w:cs="Times New Roman"/>
          <w:b w:val="0"/>
          <w:bCs w:val="0"/>
          <w:color w:val="auto"/>
          <w:kern w:val="0"/>
          <w:sz w:val="20"/>
          <w:szCs w:val="20"/>
          <w:lang w:val="ru-UA" w:eastAsia="ru-UA" w:bidi="ar-SA"/>
        </w:rPr>
        <w:t>Студенти</w:t>
      </w:r>
      <w:proofErr w:type="spellEnd"/>
      <w:r w:rsidRPr="00843D4E">
        <w:rPr>
          <w:rFonts w:ascii="Times New Roman" w:eastAsia="Times New Roman" w:hAnsi="Times New Roman" w:cs="Times New Roman"/>
          <w:b w:val="0"/>
          <w:bCs w:val="0"/>
          <w:color w:val="auto"/>
          <w:kern w:val="0"/>
          <w:sz w:val="20"/>
          <w:szCs w:val="20"/>
          <w:lang w:val="ru-UA" w:eastAsia="ru-UA" w:bidi="ar-SA"/>
        </w:rPr>
        <w:t xml:space="preserve"> </w:t>
      </w:r>
      <w:proofErr w:type="spellStart"/>
      <w:r w:rsidRPr="00843D4E">
        <w:rPr>
          <w:rFonts w:ascii="Times New Roman" w:eastAsia="Times New Roman" w:hAnsi="Times New Roman" w:cs="Times New Roman"/>
          <w:b w:val="0"/>
          <w:bCs w:val="0"/>
          <w:color w:val="auto"/>
          <w:kern w:val="0"/>
          <w:sz w:val="20"/>
          <w:szCs w:val="20"/>
          <w:lang w:val="ru-UA" w:eastAsia="ru-UA" w:bidi="ar-SA"/>
        </w:rPr>
        <w:t>вивчають</w:t>
      </w:r>
      <w:proofErr w:type="spellEnd"/>
      <w:r w:rsidRPr="00843D4E">
        <w:rPr>
          <w:rFonts w:ascii="Times New Roman" w:eastAsia="Times New Roman" w:hAnsi="Times New Roman" w:cs="Times New Roman"/>
          <w:b w:val="0"/>
          <w:bCs w:val="0"/>
          <w:color w:val="auto"/>
          <w:kern w:val="0"/>
          <w:sz w:val="20"/>
          <w:szCs w:val="20"/>
          <w:lang w:val="ru-UA" w:eastAsia="ru-UA" w:bidi="ar-SA"/>
        </w:rPr>
        <w:t xml:space="preserve">, як </w:t>
      </w:r>
      <w:proofErr w:type="spellStart"/>
      <w:r w:rsidRPr="00843D4E">
        <w:rPr>
          <w:rFonts w:ascii="Times New Roman" w:eastAsia="Times New Roman" w:hAnsi="Times New Roman" w:cs="Times New Roman"/>
          <w:b w:val="0"/>
          <w:bCs w:val="0"/>
          <w:color w:val="auto"/>
          <w:kern w:val="0"/>
          <w:sz w:val="20"/>
          <w:szCs w:val="20"/>
          <w:lang w:val="ru-UA" w:eastAsia="ru-UA" w:bidi="ar-SA"/>
        </w:rPr>
        <w:t>еволюційні</w:t>
      </w:r>
      <w:proofErr w:type="spellEnd"/>
      <w:r w:rsidRPr="00843D4E">
        <w:rPr>
          <w:rFonts w:ascii="Times New Roman" w:eastAsia="Times New Roman" w:hAnsi="Times New Roman" w:cs="Times New Roman"/>
          <w:b w:val="0"/>
          <w:bCs w:val="0"/>
          <w:color w:val="auto"/>
          <w:kern w:val="0"/>
          <w:sz w:val="20"/>
          <w:szCs w:val="20"/>
          <w:lang w:val="ru-UA" w:eastAsia="ru-UA" w:bidi="ar-SA"/>
        </w:rPr>
        <w:t xml:space="preserve"> </w:t>
      </w:r>
      <w:proofErr w:type="spellStart"/>
      <w:r w:rsidRPr="00843D4E">
        <w:rPr>
          <w:rFonts w:ascii="Times New Roman" w:eastAsia="Times New Roman" w:hAnsi="Times New Roman" w:cs="Times New Roman"/>
          <w:b w:val="0"/>
          <w:bCs w:val="0"/>
          <w:color w:val="auto"/>
          <w:kern w:val="0"/>
          <w:sz w:val="20"/>
          <w:szCs w:val="20"/>
          <w:lang w:val="ru-UA" w:eastAsia="ru-UA" w:bidi="ar-SA"/>
        </w:rPr>
        <w:t>механізми</w:t>
      </w:r>
      <w:proofErr w:type="spellEnd"/>
      <w:r w:rsidRPr="00843D4E">
        <w:rPr>
          <w:rFonts w:ascii="Times New Roman" w:eastAsia="Times New Roman" w:hAnsi="Times New Roman" w:cs="Times New Roman"/>
          <w:b w:val="0"/>
          <w:bCs w:val="0"/>
          <w:color w:val="auto"/>
          <w:kern w:val="0"/>
          <w:sz w:val="20"/>
          <w:szCs w:val="20"/>
          <w:lang w:val="ru-UA" w:eastAsia="ru-UA" w:bidi="ar-SA"/>
        </w:rPr>
        <w:t xml:space="preserve"> </w:t>
      </w:r>
      <w:proofErr w:type="spellStart"/>
      <w:r w:rsidRPr="00843D4E">
        <w:rPr>
          <w:rFonts w:ascii="Times New Roman" w:eastAsia="Times New Roman" w:hAnsi="Times New Roman" w:cs="Times New Roman"/>
          <w:b w:val="0"/>
          <w:bCs w:val="0"/>
          <w:color w:val="auto"/>
          <w:kern w:val="0"/>
          <w:sz w:val="20"/>
          <w:szCs w:val="20"/>
          <w:lang w:val="ru-UA" w:eastAsia="ru-UA" w:bidi="ar-SA"/>
        </w:rPr>
        <w:t>мозку</w:t>
      </w:r>
      <w:proofErr w:type="spellEnd"/>
      <w:r w:rsidRPr="00843D4E">
        <w:rPr>
          <w:rFonts w:ascii="Times New Roman" w:eastAsia="Times New Roman" w:hAnsi="Times New Roman" w:cs="Times New Roman"/>
          <w:b w:val="0"/>
          <w:bCs w:val="0"/>
          <w:color w:val="auto"/>
          <w:kern w:val="0"/>
          <w:sz w:val="20"/>
          <w:szCs w:val="20"/>
          <w:lang w:val="ru-UA" w:eastAsia="ru-UA" w:bidi="ar-SA"/>
        </w:rPr>
        <w:t xml:space="preserve"> </w:t>
      </w:r>
      <w:proofErr w:type="spellStart"/>
      <w:r w:rsidRPr="00843D4E">
        <w:rPr>
          <w:rFonts w:ascii="Times New Roman" w:eastAsia="Times New Roman" w:hAnsi="Times New Roman" w:cs="Times New Roman"/>
          <w:b w:val="0"/>
          <w:bCs w:val="0"/>
          <w:color w:val="auto"/>
          <w:kern w:val="0"/>
          <w:sz w:val="20"/>
          <w:szCs w:val="20"/>
          <w:lang w:val="ru-UA" w:eastAsia="ru-UA" w:bidi="ar-SA"/>
        </w:rPr>
        <w:t>змушують</w:t>
      </w:r>
      <w:proofErr w:type="spellEnd"/>
      <w:r w:rsidRPr="00843D4E">
        <w:rPr>
          <w:rFonts w:ascii="Times New Roman" w:eastAsia="Times New Roman" w:hAnsi="Times New Roman" w:cs="Times New Roman"/>
          <w:b w:val="0"/>
          <w:bCs w:val="0"/>
          <w:color w:val="auto"/>
          <w:kern w:val="0"/>
          <w:sz w:val="20"/>
          <w:szCs w:val="20"/>
          <w:lang w:val="ru-UA" w:eastAsia="ru-UA" w:bidi="ar-SA"/>
        </w:rPr>
        <w:t xml:space="preserve"> нас </w:t>
      </w:r>
      <w:proofErr w:type="spellStart"/>
      <w:r w:rsidRPr="00843D4E">
        <w:rPr>
          <w:rFonts w:ascii="Times New Roman" w:eastAsia="Times New Roman" w:hAnsi="Times New Roman" w:cs="Times New Roman"/>
          <w:b w:val="0"/>
          <w:bCs w:val="0"/>
          <w:color w:val="auto"/>
          <w:kern w:val="0"/>
          <w:sz w:val="20"/>
          <w:szCs w:val="20"/>
          <w:lang w:val="ru-UA" w:eastAsia="ru-UA" w:bidi="ar-SA"/>
        </w:rPr>
        <w:t>зосереджуватися</w:t>
      </w:r>
      <w:proofErr w:type="spellEnd"/>
      <w:r w:rsidRPr="00843D4E">
        <w:rPr>
          <w:rFonts w:ascii="Times New Roman" w:eastAsia="Times New Roman" w:hAnsi="Times New Roman" w:cs="Times New Roman"/>
          <w:b w:val="0"/>
          <w:bCs w:val="0"/>
          <w:color w:val="auto"/>
          <w:kern w:val="0"/>
          <w:sz w:val="20"/>
          <w:szCs w:val="20"/>
          <w:lang w:val="ru-UA" w:eastAsia="ru-UA" w:bidi="ar-SA"/>
        </w:rPr>
        <w:t xml:space="preserve"> на </w:t>
      </w:r>
      <w:proofErr w:type="spellStart"/>
      <w:r w:rsidRPr="00843D4E">
        <w:rPr>
          <w:rFonts w:ascii="Times New Roman" w:eastAsia="Times New Roman" w:hAnsi="Times New Roman" w:cs="Times New Roman"/>
          <w:b w:val="0"/>
          <w:bCs w:val="0"/>
          <w:color w:val="auto"/>
          <w:kern w:val="0"/>
          <w:sz w:val="20"/>
          <w:szCs w:val="20"/>
          <w:lang w:val="ru-UA" w:eastAsia="ru-UA" w:bidi="ar-SA"/>
        </w:rPr>
        <w:t>негативних</w:t>
      </w:r>
      <w:proofErr w:type="spellEnd"/>
      <w:r w:rsidRPr="00843D4E">
        <w:rPr>
          <w:rFonts w:ascii="Times New Roman" w:eastAsia="Times New Roman" w:hAnsi="Times New Roman" w:cs="Times New Roman"/>
          <w:b w:val="0"/>
          <w:bCs w:val="0"/>
          <w:color w:val="auto"/>
          <w:kern w:val="0"/>
          <w:sz w:val="20"/>
          <w:szCs w:val="20"/>
          <w:lang w:val="ru-UA" w:eastAsia="ru-UA" w:bidi="ar-SA"/>
        </w:rPr>
        <w:t xml:space="preserve"> аспектах </w:t>
      </w:r>
      <w:proofErr w:type="spellStart"/>
      <w:r w:rsidRPr="00843D4E">
        <w:rPr>
          <w:rFonts w:ascii="Times New Roman" w:eastAsia="Times New Roman" w:hAnsi="Times New Roman" w:cs="Times New Roman"/>
          <w:b w:val="0"/>
          <w:bCs w:val="0"/>
          <w:color w:val="auto"/>
          <w:kern w:val="0"/>
          <w:sz w:val="20"/>
          <w:szCs w:val="20"/>
          <w:lang w:val="ru-UA" w:eastAsia="ru-UA" w:bidi="ar-SA"/>
        </w:rPr>
        <w:t>життя</w:t>
      </w:r>
      <w:proofErr w:type="spellEnd"/>
      <w:r w:rsidRPr="00843D4E">
        <w:rPr>
          <w:rFonts w:ascii="Times New Roman" w:eastAsia="Times New Roman" w:hAnsi="Times New Roman" w:cs="Times New Roman"/>
          <w:b w:val="0"/>
          <w:bCs w:val="0"/>
          <w:color w:val="auto"/>
          <w:kern w:val="0"/>
          <w:sz w:val="20"/>
          <w:szCs w:val="20"/>
          <w:lang w:val="ru-UA" w:eastAsia="ru-UA" w:bidi="ar-SA"/>
        </w:rPr>
        <w:t xml:space="preserve"> та </w:t>
      </w:r>
      <w:proofErr w:type="spellStart"/>
      <w:r w:rsidRPr="00843D4E">
        <w:rPr>
          <w:rFonts w:ascii="Times New Roman" w:eastAsia="Times New Roman" w:hAnsi="Times New Roman" w:cs="Times New Roman"/>
          <w:b w:val="0"/>
          <w:bCs w:val="0"/>
          <w:color w:val="auto"/>
          <w:kern w:val="0"/>
          <w:sz w:val="20"/>
          <w:szCs w:val="20"/>
          <w:lang w:val="ru-UA" w:eastAsia="ru-UA" w:bidi="ar-SA"/>
        </w:rPr>
        <w:t>чому</w:t>
      </w:r>
      <w:proofErr w:type="spellEnd"/>
      <w:r w:rsidRPr="00843D4E">
        <w:rPr>
          <w:rFonts w:ascii="Times New Roman" w:eastAsia="Times New Roman" w:hAnsi="Times New Roman" w:cs="Times New Roman"/>
          <w:b w:val="0"/>
          <w:bCs w:val="0"/>
          <w:color w:val="auto"/>
          <w:kern w:val="0"/>
          <w:sz w:val="20"/>
          <w:szCs w:val="20"/>
          <w:lang w:val="ru-UA" w:eastAsia="ru-UA" w:bidi="ar-SA"/>
        </w:rPr>
        <w:t xml:space="preserve"> </w:t>
      </w:r>
      <w:proofErr w:type="spellStart"/>
      <w:r w:rsidRPr="00843D4E">
        <w:rPr>
          <w:rFonts w:ascii="Times New Roman" w:eastAsia="Times New Roman" w:hAnsi="Times New Roman" w:cs="Times New Roman"/>
          <w:b w:val="0"/>
          <w:bCs w:val="0"/>
          <w:color w:val="auto"/>
          <w:kern w:val="0"/>
          <w:sz w:val="20"/>
          <w:szCs w:val="20"/>
          <w:lang w:val="ru-UA" w:eastAsia="ru-UA" w:bidi="ar-SA"/>
        </w:rPr>
        <w:t>це</w:t>
      </w:r>
      <w:proofErr w:type="spellEnd"/>
      <w:r w:rsidRPr="00843D4E">
        <w:rPr>
          <w:rFonts w:ascii="Times New Roman" w:eastAsia="Times New Roman" w:hAnsi="Times New Roman" w:cs="Times New Roman"/>
          <w:b w:val="0"/>
          <w:bCs w:val="0"/>
          <w:color w:val="auto"/>
          <w:kern w:val="0"/>
          <w:sz w:val="20"/>
          <w:szCs w:val="20"/>
          <w:lang w:val="ru-UA" w:eastAsia="ru-UA" w:bidi="ar-SA"/>
        </w:rPr>
        <w:t xml:space="preserve"> </w:t>
      </w:r>
      <w:proofErr w:type="spellStart"/>
      <w:r w:rsidRPr="00843D4E">
        <w:rPr>
          <w:rFonts w:ascii="Times New Roman" w:eastAsia="Times New Roman" w:hAnsi="Times New Roman" w:cs="Times New Roman"/>
          <w:b w:val="0"/>
          <w:bCs w:val="0"/>
          <w:color w:val="auto"/>
          <w:kern w:val="0"/>
          <w:sz w:val="20"/>
          <w:szCs w:val="20"/>
          <w:lang w:val="ru-UA" w:eastAsia="ru-UA" w:bidi="ar-SA"/>
        </w:rPr>
        <w:t>необхідно</w:t>
      </w:r>
      <w:proofErr w:type="spellEnd"/>
      <w:r w:rsidRPr="00843D4E">
        <w:rPr>
          <w:rFonts w:ascii="Times New Roman" w:eastAsia="Times New Roman" w:hAnsi="Times New Roman" w:cs="Times New Roman"/>
          <w:b w:val="0"/>
          <w:bCs w:val="0"/>
          <w:color w:val="auto"/>
          <w:kern w:val="0"/>
          <w:sz w:val="20"/>
          <w:szCs w:val="20"/>
          <w:lang w:val="ru-UA" w:eastAsia="ru-UA" w:bidi="ar-SA"/>
        </w:rPr>
        <w:t xml:space="preserve"> для </w:t>
      </w:r>
      <w:proofErr w:type="spellStart"/>
      <w:r w:rsidRPr="00843D4E">
        <w:rPr>
          <w:rFonts w:ascii="Times New Roman" w:eastAsia="Times New Roman" w:hAnsi="Times New Roman" w:cs="Times New Roman"/>
          <w:b w:val="0"/>
          <w:bCs w:val="0"/>
          <w:color w:val="auto"/>
          <w:kern w:val="0"/>
          <w:sz w:val="20"/>
          <w:szCs w:val="20"/>
          <w:lang w:val="ru-UA" w:eastAsia="ru-UA" w:bidi="ar-SA"/>
        </w:rPr>
        <w:t>виживання</w:t>
      </w:r>
      <w:proofErr w:type="spellEnd"/>
      <w:r w:rsidRPr="00843D4E">
        <w:rPr>
          <w:rFonts w:ascii="Times New Roman" w:eastAsia="Times New Roman" w:hAnsi="Times New Roman" w:cs="Times New Roman"/>
          <w:b w:val="0"/>
          <w:bCs w:val="0"/>
          <w:color w:val="auto"/>
          <w:kern w:val="0"/>
          <w:sz w:val="20"/>
          <w:szCs w:val="20"/>
          <w:lang w:val="ru-UA" w:eastAsia="ru-UA" w:bidi="ar-SA"/>
        </w:rPr>
        <w:t xml:space="preserve">. </w:t>
      </w:r>
      <w:proofErr w:type="spellStart"/>
      <w:r w:rsidRPr="00843D4E">
        <w:rPr>
          <w:rFonts w:ascii="Times New Roman" w:eastAsia="Times New Roman" w:hAnsi="Times New Roman" w:cs="Times New Roman"/>
          <w:b w:val="0"/>
          <w:bCs w:val="0"/>
          <w:color w:val="auto"/>
          <w:kern w:val="0"/>
          <w:sz w:val="20"/>
          <w:szCs w:val="20"/>
          <w:lang w:val="ru-UA" w:eastAsia="ru-UA" w:bidi="ar-SA"/>
        </w:rPr>
        <w:t>Окрему</w:t>
      </w:r>
      <w:proofErr w:type="spellEnd"/>
      <w:r w:rsidRPr="00843D4E">
        <w:rPr>
          <w:rFonts w:ascii="Times New Roman" w:eastAsia="Times New Roman" w:hAnsi="Times New Roman" w:cs="Times New Roman"/>
          <w:b w:val="0"/>
          <w:bCs w:val="0"/>
          <w:color w:val="auto"/>
          <w:kern w:val="0"/>
          <w:sz w:val="20"/>
          <w:szCs w:val="20"/>
          <w:lang w:val="ru-UA" w:eastAsia="ru-UA" w:bidi="ar-SA"/>
        </w:rPr>
        <w:t xml:space="preserve"> </w:t>
      </w:r>
      <w:proofErr w:type="spellStart"/>
      <w:r w:rsidRPr="00843D4E">
        <w:rPr>
          <w:rFonts w:ascii="Times New Roman" w:eastAsia="Times New Roman" w:hAnsi="Times New Roman" w:cs="Times New Roman"/>
          <w:b w:val="0"/>
          <w:bCs w:val="0"/>
          <w:color w:val="auto"/>
          <w:kern w:val="0"/>
          <w:sz w:val="20"/>
          <w:szCs w:val="20"/>
          <w:lang w:val="ru-UA" w:eastAsia="ru-UA" w:bidi="ar-SA"/>
        </w:rPr>
        <w:t>увагу</w:t>
      </w:r>
      <w:proofErr w:type="spellEnd"/>
      <w:r w:rsidRPr="00843D4E">
        <w:rPr>
          <w:rFonts w:ascii="Times New Roman" w:eastAsia="Times New Roman" w:hAnsi="Times New Roman" w:cs="Times New Roman"/>
          <w:b w:val="0"/>
          <w:bCs w:val="0"/>
          <w:color w:val="auto"/>
          <w:kern w:val="0"/>
          <w:sz w:val="20"/>
          <w:szCs w:val="20"/>
          <w:lang w:val="ru-UA" w:eastAsia="ru-UA" w:bidi="ar-SA"/>
        </w:rPr>
        <w:t xml:space="preserve"> </w:t>
      </w:r>
      <w:proofErr w:type="spellStart"/>
      <w:r w:rsidRPr="00843D4E">
        <w:rPr>
          <w:rFonts w:ascii="Times New Roman" w:eastAsia="Times New Roman" w:hAnsi="Times New Roman" w:cs="Times New Roman"/>
          <w:b w:val="0"/>
          <w:bCs w:val="0"/>
          <w:color w:val="auto"/>
          <w:kern w:val="0"/>
          <w:sz w:val="20"/>
          <w:szCs w:val="20"/>
          <w:lang w:val="ru-UA" w:eastAsia="ru-UA" w:bidi="ar-SA"/>
        </w:rPr>
        <w:t>приділяється</w:t>
      </w:r>
      <w:proofErr w:type="spellEnd"/>
      <w:r w:rsidRPr="00843D4E">
        <w:rPr>
          <w:rFonts w:ascii="Times New Roman" w:eastAsia="Times New Roman" w:hAnsi="Times New Roman" w:cs="Times New Roman"/>
          <w:b w:val="0"/>
          <w:bCs w:val="0"/>
          <w:color w:val="auto"/>
          <w:kern w:val="0"/>
          <w:sz w:val="20"/>
          <w:szCs w:val="20"/>
          <w:lang w:val="ru-UA" w:eastAsia="ru-UA" w:bidi="ar-SA"/>
        </w:rPr>
        <w:t xml:space="preserve"> </w:t>
      </w:r>
      <w:proofErr w:type="spellStart"/>
      <w:r w:rsidRPr="00843D4E">
        <w:rPr>
          <w:rFonts w:ascii="Times New Roman" w:eastAsia="Times New Roman" w:hAnsi="Times New Roman" w:cs="Times New Roman"/>
          <w:b w:val="0"/>
          <w:bCs w:val="0"/>
          <w:color w:val="auto"/>
          <w:kern w:val="0"/>
          <w:sz w:val="20"/>
          <w:szCs w:val="20"/>
          <w:lang w:val="ru-UA" w:eastAsia="ru-UA" w:bidi="ar-SA"/>
        </w:rPr>
        <w:t>нейромедіаторам</w:t>
      </w:r>
      <w:proofErr w:type="spellEnd"/>
      <w:r w:rsidRPr="00843D4E">
        <w:rPr>
          <w:rFonts w:ascii="Times New Roman" w:eastAsia="Times New Roman" w:hAnsi="Times New Roman" w:cs="Times New Roman"/>
          <w:b w:val="0"/>
          <w:bCs w:val="0"/>
          <w:color w:val="auto"/>
          <w:kern w:val="0"/>
          <w:sz w:val="20"/>
          <w:szCs w:val="20"/>
          <w:lang w:val="ru-UA" w:eastAsia="ru-UA" w:bidi="ar-SA"/>
        </w:rPr>
        <w:t xml:space="preserve">, таким як </w:t>
      </w:r>
      <w:proofErr w:type="spellStart"/>
      <w:r w:rsidRPr="00843D4E">
        <w:rPr>
          <w:rFonts w:ascii="Times New Roman" w:eastAsia="Times New Roman" w:hAnsi="Times New Roman" w:cs="Times New Roman"/>
          <w:b w:val="0"/>
          <w:bCs w:val="0"/>
          <w:color w:val="auto"/>
          <w:kern w:val="0"/>
          <w:sz w:val="20"/>
          <w:szCs w:val="20"/>
          <w:lang w:val="ru-UA" w:eastAsia="ru-UA" w:bidi="ar-SA"/>
        </w:rPr>
        <w:t>дофамін</w:t>
      </w:r>
      <w:proofErr w:type="spellEnd"/>
      <w:r w:rsidRPr="00843D4E">
        <w:rPr>
          <w:rFonts w:ascii="Times New Roman" w:eastAsia="Times New Roman" w:hAnsi="Times New Roman" w:cs="Times New Roman"/>
          <w:b w:val="0"/>
          <w:bCs w:val="0"/>
          <w:color w:val="auto"/>
          <w:kern w:val="0"/>
          <w:sz w:val="20"/>
          <w:szCs w:val="20"/>
          <w:lang w:val="ru-UA" w:eastAsia="ru-UA" w:bidi="ar-SA"/>
        </w:rPr>
        <w:t xml:space="preserve">, </w:t>
      </w:r>
      <w:proofErr w:type="spellStart"/>
      <w:r w:rsidRPr="00843D4E">
        <w:rPr>
          <w:rFonts w:ascii="Times New Roman" w:eastAsia="Times New Roman" w:hAnsi="Times New Roman" w:cs="Times New Roman"/>
          <w:b w:val="0"/>
          <w:bCs w:val="0"/>
          <w:color w:val="auto"/>
          <w:kern w:val="0"/>
          <w:sz w:val="20"/>
          <w:szCs w:val="20"/>
          <w:lang w:val="ru-UA" w:eastAsia="ru-UA" w:bidi="ar-SA"/>
        </w:rPr>
        <w:t>серотонін</w:t>
      </w:r>
      <w:proofErr w:type="spellEnd"/>
      <w:r w:rsidRPr="00843D4E">
        <w:rPr>
          <w:rFonts w:ascii="Times New Roman" w:eastAsia="Times New Roman" w:hAnsi="Times New Roman" w:cs="Times New Roman"/>
          <w:b w:val="0"/>
          <w:bCs w:val="0"/>
          <w:color w:val="auto"/>
          <w:kern w:val="0"/>
          <w:sz w:val="20"/>
          <w:szCs w:val="20"/>
          <w:lang w:val="ru-UA" w:eastAsia="ru-UA" w:bidi="ar-SA"/>
        </w:rPr>
        <w:t xml:space="preserve"> і окситоцин, </w:t>
      </w:r>
      <w:proofErr w:type="spellStart"/>
      <w:r w:rsidRPr="00843D4E">
        <w:rPr>
          <w:rFonts w:ascii="Times New Roman" w:eastAsia="Times New Roman" w:hAnsi="Times New Roman" w:cs="Times New Roman"/>
          <w:b w:val="0"/>
          <w:bCs w:val="0"/>
          <w:color w:val="auto"/>
          <w:kern w:val="0"/>
          <w:sz w:val="20"/>
          <w:szCs w:val="20"/>
          <w:lang w:val="ru-UA" w:eastAsia="ru-UA" w:bidi="ar-SA"/>
        </w:rPr>
        <w:t>які</w:t>
      </w:r>
      <w:proofErr w:type="spellEnd"/>
      <w:r w:rsidRPr="00843D4E">
        <w:rPr>
          <w:rFonts w:ascii="Times New Roman" w:eastAsia="Times New Roman" w:hAnsi="Times New Roman" w:cs="Times New Roman"/>
          <w:b w:val="0"/>
          <w:bCs w:val="0"/>
          <w:color w:val="auto"/>
          <w:kern w:val="0"/>
          <w:sz w:val="20"/>
          <w:szCs w:val="20"/>
          <w:lang w:val="ru-UA" w:eastAsia="ru-UA" w:bidi="ar-SA"/>
        </w:rPr>
        <w:t xml:space="preserve"> </w:t>
      </w:r>
      <w:proofErr w:type="spellStart"/>
      <w:r w:rsidRPr="00843D4E">
        <w:rPr>
          <w:rFonts w:ascii="Times New Roman" w:eastAsia="Times New Roman" w:hAnsi="Times New Roman" w:cs="Times New Roman"/>
          <w:b w:val="0"/>
          <w:bCs w:val="0"/>
          <w:color w:val="auto"/>
          <w:kern w:val="0"/>
          <w:sz w:val="20"/>
          <w:szCs w:val="20"/>
          <w:lang w:val="ru-UA" w:eastAsia="ru-UA" w:bidi="ar-SA"/>
        </w:rPr>
        <w:t>відіграють</w:t>
      </w:r>
      <w:proofErr w:type="spellEnd"/>
      <w:r w:rsidRPr="00843D4E">
        <w:rPr>
          <w:rFonts w:ascii="Times New Roman" w:eastAsia="Times New Roman" w:hAnsi="Times New Roman" w:cs="Times New Roman"/>
          <w:b w:val="0"/>
          <w:bCs w:val="0"/>
          <w:color w:val="auto"/>
          <w:kern w:val="0"/>
          <w:sz w:val="20"/>
          <w:szCs w:val="20"/>
          <w:lang w:val="ru-UA" w:eastAsia="ru-UA" w:bidi="ar-SA"/>
        </w:rPr>
        <w:t xml:space="preserve"> </w:t>
      </w:r>
      <w:proofErr w:type="spellStart"/>
      <w:r w:rsidRPr="00843D4E">
        <w:rPr>
          <w:rFonts w:ascii="Times New Roman" w:eastAsia="Times New Roman" w:hAnsi="Times New Roman" w:cs="Times New Roman"/>
          <w:b w:val="0"/>
          <w:bCs w:val="0"/>
          <w:color w:val="auto"/>
          <w:kern w:val="0"/>
          <w:sz w:val="20"/>
          <w:szCs w:val="20"/>
          <w:lang w:val="ru-UA" w:eastAsia="ru-UA" w:bidi="ar-SA"/>
        </w:rPr>
        <w:t>ключову</w:t>
      </w:r>
      <w:proofErr w:type="spellEnd"/>
      <w:r w:rsidRPr="00843D4E">
        <w:rPr>
          <w:rFonts w:ascii="Times New Roman" w:eastAsia="Times New Roman" w:hAnsi="Times New Roman" w:cs="Times New Roman"/>
          <w:b w:val="0"/>
          <w:bCs w:val="0"/>
          <w:color w:val="auto"/>
          <w:kern w:val="0"/>
          <w:sz w:val="20"/>
          <w:szCs w:val="20"/>
          <w:lang w:val="ru-UA" w:eastAsia="ru-UA" w:bidi="ar-SA"/>
        </w:rPr>
        <w:t xml:space="preserve"> роль у </w:t>
      </w:r>
      <w:proofErr w:type="spellStart"/>
      <w:r w:rsidRPr="00843D4E">
        <w:rPr>
          <w:rFonts w:ascii="Times New Roman" w:eastAsia="Times New Roman" w:hAnsi="Times New Roman" w:cs="Times New Roman"/>
          <w:b w:val="0"/>
          <w:bCs w:val="0"/>
          <w:color w:val="auto"/>
          <w:kern w:val="0"/>
          <w:sz w:val="20"/>
          <w:szCs w:val="20"/>
          <w:lang w:val="ru-UA" w:eastAsia="ru-UA" w:bidi="ar-SA"/>
        </w:rPr>
        <w:t>формуванні</w:t>
      </w:r>
      <w:proofErr w:type="spellEnd"/>
      <w:r w:rsidRPr="00843D4E">
        <w:rPr>
          <w:rFonts w:ascii="Times New Roman" w:eastAsia="Times New Roman" w:hAnsi="Times New Roman" w:cs="Times New Roman"/>
          <w:b w:val="0"/>
          <w:bCs w:val="0"/>
          <w:color w:val="auto"/>
          <w:kern w:val="0"/>
          <w:sz w:val="20"/>
          <w:szCs w:val="20"/>
          <w:lang w:val="ru-UA" w:eastAsia="ru-UA" w:bidi="ar-SA"/>
        </w:rPr>
        <w:t xml:space="preserve"> </w:t>
      </w:r>
      <w:proofErr w:type="spellStart"/>
      <w:r w:rsidRPr="00843D4E">
        <w:rPr>
          <w:rFonts w:ascii="Times New Roman" w:eastAsia="Times New Roman" w:hAnsi="Times New Roman" w:cs="Times New Roman"/>
          <w:b w:val="0"/>
          <w:bCs w:val="0"/>
          <w:color w:val="auto"/>
          <w:kern w:val="0"/>
          <w:sz w:val="20"/>
          <w:szCs w:val="20"/>
          <w:lang w:val="ru-UA" w:eastAsia="ru-UA" w:bidi="ar-SA"/>
        </w:rPr>
        <w:t>почуття</w:t>
      </w:r>
      <w:proofErr w:type="spellEnd"/>
      <w:r w:rsidRPr="00843D4E">
        <w:rPr>
          <w:rFonts w:ascii="Times New Roman" w:eastAsia="Times New Roman" w:hAnsi="Times New Roman" w:cs="Times New Roman"/>
          <w:b w:val="0"/>
          <w:bCs w:val="0"/>
          <w:color w:val="auto"/>
          <w:kern w:val="0"/>
          <w:sz w:val="20"/>
          <w:szCs w:val="20"/>
          <w:lang w:val="ru-UA" w:eastAsia="ru-UA" w:bidi="ar-SA"/>
        </w:rPr>
        <w:t xml:space="preserve"> </w:t>
      </w:r>
      <w:proofErr w:type="spellStart"/>
      <w:r w:rsidRPr="00843D4E">
        <w:rPr>
          <w:rFonts w:ascii="Times New Roman" w:eastAsia="Times New Roman" w:hAnsi="Times New Roman" w:cs="Times New Roman"/>
          <w:b w:val="0"/>
          <w:bCs w:val="0"/>
          <w:color w:val="auto"/>
          <w:kern w:val="0"/>
          <w:sz w:val="20"/>
          <w:szCs w:val="20"/>
          <w:lang w:val="ru-UA" w:eastAsia="ru-UA" w:bidi="ar-SA"/>
        </w:rPr>
        <w:t>радості</w:t>
      </w:r>
      <w:proofErr w:type="spellEnd"/>
      <w:r w:rsidRPr="00843D4E">
        <w:rPr>
          <w:rFonts w:ascii="Times New Roman" w:eastAsia="Times New Roman" w:hAnsi="Times New Roman" w:cs="Times New Roman"/>
          <w:b w:val="0"/>
          <w:bCs w:val="0"/>
          <w:color w:val="auto"/>
          <w:kern w:val="0"/>
          <w:sz w:val="20"/>
          <w:szCs w:val="20"/>
          <w:lang w:val="ru-UA" w:eastAsia="ru-UA" w:bidi="ar-SA"/>
        </w:rPr>
        <w:t xml:space="preserve"> та </w:t>
      </w:r>
      <w:proofErr w:type="spellStart"/>
      <w:r w:rsidRPr="00843D4E">
        <w:rPr>
          <w:rFonts w:ascii="Times New Roman" w:eastAsia="Times New Roman" w:hAnsi="Times New Roman" w:cs="Times New Roman"/>
          <w:b w:val="0"/>
          <w:bCs w:val="0"/>
          <w:color w:val="auto"/>
          <w:kern w:val="0"/>
          <w:sz w:val="20"/>
          <w:szCs w:val="20"/>
          <w:lang w:val="ru-UA" w:eastAsia="ru-UA" w:bidi="ar-SA"/>
        </w:rPr>
        <w:t>задоволення</w:t>
      </w:r>
      <w:proofErr w:type="spellEnd"/>
      <w:r w:rsidRPr="00843D4E">
        <w:rPr>
          <w:rFonts w:ascii="Times New Roman" w:eastAsia="Times New Roman" w:hAnsi="Times New Roman" w:cs="Times New Roman"/>
          <w:b w:val="0"/>
          <w:bCs w:val="0"/>
          <w:color w:val="auto"/>
          <w:kern w:val="0"/>
          <w:sz w:val="20"/>
          <w:szCs w:val="20"/>
          <w:lang w:val="ru-UA" w:eastAsia="ru-UA" w:bidi="ar-SA"/>
        </w:rPr>
        <w:t xml:space="preserve">. </w:t>
      </w:r>
      <w:proofErr w:type="spellStart"/>
      <w:r w:rsidRPr="00843D4E">
        <w:rPr>
          <w:rFonts w:ascii="Times New Roman" w:eastAsia="Times New Roman" w:hAnsi="Times New Roman" w:cs="Times New Roman"/>
          <w:b w:val="0"/>
          <w:bCs w:val="0"/>
          <w:color w:val="auto"/>
          <w:kern w:val="0"/>
          <w:sz w:val="20"/>
          <w:szCs w:val="20"/>
          <w:lang w:val="ru-UA" w:eastAsia="ru-UA" w:bidi="ar-SA"/>
        </w:rPr>
        <w:t>Крім</w:t>
      </w:r>
      <w:proofErr w:type="spellEnd"/>
      <w:r w:rsidRPr="00843D4E">
        <w:rPr>
          <w:rFonts w:ascii="Times New Roman" w:eastAsia="Times New Roman" w:hAnsi="Times New Roman" w:cs="Times New Roman"/>
          <w:b w:val="0"/>
          <w:bCs w:val="0"/>
          <w:color w:val="auto"/>
          <w:kern w:val="0"/>
          <w:sz w:val="20"/>
          <w:szCs w:val="20"/>
          <w:lang w:val="ru-UA" w:eastAsia="ru-UA" w:bidi="ar-SA"/>
        </w:rPr>
        <w:t xml:space="preserve"> того, </w:t>
      </w:r>
      <w:proofErr w:type="spellStart"/>
      <w:r w:rsidRPr="00843D4E">
        <w:rPr>
          <w:rFonts w:ascii="Times New Roman" w:eastAsia="Times New Roman" w:hAnsi="Times New Roman" w:cs="Times New Roman"/>
          <w:b w:val="0"/>
          <w:bCs w:val="0"/>
          <w:color w:val="auto"/>
          <w:kern w:val="0"/>
          <w:sz w:val="20"/>
          <w:szCs w:val="20"/>
          <w:lang w:val="ru-UA" w:eastAsia="ru-UA" w:bidi="ar-SA"/>
        </w:rPr>
        <w:t>аналізується</w:t>
      </w:r>
      <w:proofErr w:type="spellEnd"/>
      <w:r w:rsidRPr="00843D4E">
        <w:rPr>
          <w:rFonts w:ascii="Times New Roman" w:eastAsia="Times New Roman" w:hAnsi="Times New Roman" w:cs="Times New Roman"/>
          <w:b w:val="0"/>
          <w:bCs w:val="0"/>
          <w:color w:val="auto"/>
          <w:kern w:val="0"/>
          <w:sz w:val="20"/>
          <w:szCs w:val="20"/>
          <w:lang w:val="ru-UA" w:eastAsia="ru-UA" w:bidi="ar-SA"/>
        </w:rPr>
        <w:t xml:space="preserve">, як </w:t>
      </w:r>
      <w:proofErr w:type="spellStart"/>
      <w:r w:rsidRPr="00843D4E">
        <w:rPr>
          <w:rFonts w:ascii="Times New Roman" w:eastAsia="Times New Roman" w:hAnsi="Times New Roman" w:cs="Times New Roman"/>
          <w:b w:val="0"/>
          <w:bCs w:val="0"/>
          <w:color w:val="auto"/>
          <w:kern w:val="0"/>
          <w:sz w:val="20"/>
          <w:szCs w:val="20"/>
          <w:lang w:val="ru-UA" w:eastAsia="ru-UA" w:bidi="ar-SA"/>
        </w:rPr>
        <w:t>мозок</w:t>
      </w:r>
      <w:proofErr w:type="spellEnd"/>
      <w:r w:rsidRPr="00843D4E">
        <w:rPr>
          <w:rFonts w:ascii="Times New Roman" w:eastAsia="Times New Roman" w:hAnsi="Times New Roman" w:cs="Times New Roman"/>
          <w:b w:val="0"/>
          <w:bCs w:val="0"/>
          <w:color w:val="auto"/>
          <w:kern w:val="0"/>
          <w:sz w:val="20"/>
          <w:szCs w:val="20"/>
          <w:lang w:val="ru-UA" w:eastAsia="ru-UA" w:bidi="ar-SA"/>
        </w:rPr>
        <w:t xml:space="preserve"> </w:t>
      </w:r>
      <w:proofErr w:type="spellStart"/>
      <w:r w:rsidRPr="00843D4E">
        <w:rPr>
          <w:rFonts w:ascii="Times New Roman" w:eastAsia="Times New Roman" w:hAnsi="Times New Roman" w:cs="Times New Roman"/>
          <w:b w:val="0"/>
          <w:bCs w:val="0"/>
          <w:color w:val="auto"/>
          <w:kern w:val="0"/>
          <w:sz w:val="20"/>
          <w:szCs w:val="20"/>
          <w:lang w:val="ru-UA" w:eastAsia="ru-UA" w:bidi="ar-SA"/>
        </w:rPr>
        <w:t>створює</w:t>
      </w:r>
      <w:proofErr w:type="spellEnd"/>
      <w:r w:rsidRPr="00843D4E">
        <w:rPr>
          <w:rFonts w:ascii="Times New Roman" w:eastAsia="Times New Roman" w:hAnsi="Times New Roman" w:cs="Times New Roman"/>
          <w:b w:val="0"/>
          <w:bCs w:val="0"/>
          <w:color w:val="auto"/>
          <w:kern w:val="0"/>
          <w:sz w:val="20"/>
          <w:szCs w:val="20"/>
          <w:lang w:val="ru-UA" w:eastAsia="ru-UA" w:bidi="ar-SA"/>
        </w:rPr>
        <w:t xml:space="preserve"> </w:t>
      </w:r>
      <w:proofErr w:type="spellStart"/>
      <w:r w:rsidRPr="00843D4E">
        <w:rPr>
          <w:rFonts w:ascii="Times New Roman" w:eastAsia="Times New Roman" w:hAnsi="Times New Roman" w:cs="Times New Roman"/>
          <w:b w:val="0"/>
          <w:bCs w:val="0"/>
          <w:color w:val="auto"/>
          <w:kern w:val="0"/>
          <w:sz w:val="20"/>
          <w:szCs w:val="20"/>
          <w:lang w:val="ru-UA" w:eastAsia="ru-UA" w:bidi="ar-SA"/>
        </w:rPr>
        <w:t>почуття</w:t>
      </w:r>
      <w:proofErr w:type="spellEnd"/>
      <w:r w:rsidRPr="00843D4E">
        <w:rPr>
          <w:rFonts w:ascii="Times New Roman" w:eastAsia="Times New Roman" w:hAnsi="Times New Roman" w:cs="Times New Roman"/>
          <w:b w:val="0"/>
          <w:bCs w:val="0"/>
          <w:color w:val="auto"/>
          <w:kern w:val="0"/>
          <w:sz w:val="20"/>
          <w:szCs w:val="20"/>
          <w:lang w:val="ru-UA" w:eastAsia="ru-UA" w:bidi="ar-SA"/>
        </w:rPr>
        <w:t xml:space="preserve"> </w:t>
      </w:r>
      <w:proofErr w:type="spellStart"/>
      <w:r w:rsidRPr="00843D4E">
        <w:rPr>
          <w:rFonts w:ascii="Times New Roman" w:eastAsia="Times New Roman" w:hAnsi="Times New Roman" w:cs="Times New Roman"/>
          <w:b w:val="0"/>
          <w:bCs w:val="0"/>
          <w:color w:val="auto"/>
          <w:kern w:val="0"/>
          <w:sz w:val="20"/>
          <w:szCs w:val="20"/>
          <w:lang w:val="ru-UA" w:eastAsia="ru-UA" w:bidi="ar-SA"/>
        </w:rPr>
        <w:t>нещастя</w:t>
      </w:r>
      <w:proofErr w:type="spellEnd"/>
      <w:r w:rsidRPr="00843D4E">
        <w:rPr>
          <w:rFonts w:ascii="Times New Roman" w:eastAsia="Times New Roman" w:hAnsi="Times New Roman" w:cs="Times New Roman"/>
          <w:b w:val="0"/>
          <w:bCs w:val="0"/>
          <w:color w:val="auto"/>
          <w:kern w:val="0"/>
          <w:sz w:val="20"/>
          <w:szCs w:val="20"/>
          <w:lang w:val="ru-UA" w:eastAsia="ru-UA" w:bidi="ar-SA"/>
        </w:rPr>
        <w:t xml:space="preserve"> та як </w:t>
      </w:r>
      <w:proofErr w:type="spellStart"/>
      <w:r w:rsidRPr="00843D4E">
        <w:rPr>
          <w:rFonts w:ascii="Times New Roman" w:eastAsia="Times New Roman" w:hAnsi="Times New Roman" w:cs="Times New Roman"/>
          <w:b w:val="0"/>
          <w:bCs w:val="0"/>
          <w:color w:val="auto"/>
          <w:kern w:val="0"/>
          <w:sz w:val="20"/>
          <w:szCs w:val="20"/>
          <w:lang w:val="ru-UA" w:eastAsia="ru-UA" w:bidi="ar-SA"/>
        </w:rPr>
        <w:t>ці</w:t>
      </w:r>
      <w:proofErr w:type="spellEnd"/>
      <w:r w:rsidRPr="00843D4E">
        <w:rPr>
          <w:rFonts w:ascii="Times New Roman" w:eastAsia="Times New Roman" w:hAnsi="Times New Roman" w:cs="Times New Roman"/>
          <w:b w:val="0"/>
          <w:bCs w:val="0"/>
          <w:color w:val="auto"/>
          <w:kern w:val="0"/>
          <w:sz w:val="20"/>
          <w:szCs w:val="20"/>
          <w:lang w:val="ru-UA" w:eastAsia="ru-UA" w:bidi="ar-SA"/>
        </w:rPr>
        <w:t xml:space="preserve"> </w:t>
      </w:r>
      <w:proofErr w:type="spellStart"/>
      <w:r w:rsidRPr="00843D4E">
        <w:rPr>
          <w:rFonts w:ascii="Times New Roman" w:eastAsia="Times New Roman" w:hAnsi="Times New Roman" w:cs="Times New Roman"/>
          <w:b w:val="0"/>
          <w:bCs w:val="0"/>
          <w:color w:val="auto"/>
          <w:kern w:val="0"/>
          <w:sz w:val="20"/>
          <w:szCs w:val="20"/>
          <w:lang w:val="ru-UA" w:eastAsia="ru-UA" w:bidi="ar-SA"/>
        </w:rPr>
        <w:t>процеси</w:t>
      </w:r>
      <w:proofErr w:type="spellEnd"/>
      <w:r w:rsidRPr="00843D4E">
        <w:rPr>
          <w:rFonts w:ascii="Times New Roman" w:eastAsia="Times New Roman" w:hAnsi="Times New Roman" w:cs="Times New Roman"/>
          <w:b w:val="0"/>
          <w:bCs w:val="0"/>
          <w:color w:val="auto"/>
          <w:kern w:val="0"/>
          <w:sz w:val="20"/>
          <w:szCs w:val="20"/>
          <w:lang w:val="ru-UA" w:eastAsia="ru-UA" w:bidi="ar-SA"/>
        </w:rPr>
        <w:t xml:space="preserve"> </w:t>
      </w:r>
      <w:proofErr w:type="spellStart"/>
      <w:r w:rsidRPr="00843D4E">
        <w:rPr>
          <w:rFonts w:ascii="Times New Roman" w:eastAsia="Times New Roman" w:hAnsi="Times New Roman" w:cs="Times New Roman"/>
          <w:b w:val="0"/>
          <w:bCs w:val="0"/>
          <w:color w:val="auto"/>
          <w:kern w:val="0"/>
          <w:sz w:val="20"/>
          <w:szCs w:val="20"/>
          <w:lang w:val="ru-UA" w:eastAsia="ru-UA" w:bidi="ar-SA"/>
        </w:rPr>
        <w:t>впливають</w:t>
      </w:r>
      <w:proofErr w:type="spellEnd"/>
      <w:r w:rsidRPr="00843D4E">
        <w:rPr>
          <w:rFonts w:ascii="Times New Roman" w:eastAsia="Times New Roman" w:hAnsi="Times New Roman" w:cs="Times New Roman"/>
          <w:b w:val="0"/>
          <w:bCs w:val="0"/>
          <w:color w:val="auto"/>
          <w:kern w:val="0"/>
          <w:sz w:val="20"/>
          <w:szCs w:val="20"/>
          <w:lang w:val="ru-UA" w:eastAsia="ru-UA" w:bidi="ar-SA"/>
        </w:rPr>
        <w:t xml:space="preserve"> на наше </w:t>
      </w:r>
      <w:proofErr w:type="spellStart"/>
      <w:r w:rsidRPr="00843D4E">
        <w:rPr>
          <w:rFonts w:ascii="Times New Roman" w:eastAsia="Times New Roman" w:hAnsi="Times New Roman" w:cs="Times New Roman"/>
          <w:b w:val="0"/>
          <w:bCs w:val="0"/>
          <w:color w:val="auto"/>
          <w:kern w:val="0"/>
          <w:sz w:val="20"/>
          <w:szCs w:val="20"/>
          <w:lang w:val="ru-UA" w:eastAsia="ru-UA" w:bidi="ar-SA"/>
        </w:rPr>
        <w:t>загальне</w:t>
      </w:r>
      <w:proofErr w:type="spellEnd"/>
      <w:r w:rsidRPr="00843D4E">
        <w:rPr>
          <w:rFonts w:ascii="Times New Roman" w:eastAsia="Times New Roman" w:hAnsi="Times New Roman" w:cs="Times New Roman"/>
          <w:b w:val="0"/>
          <w:bCs w:val="0"/>
          <w:color w:val="auto"/>
          <w:kern w:val="0"/>
          <w:sz w:val="20"/>
          <w:szCs w:val="20"/>
          <w:lang w:val="ru-UA" w:eastAsia="ru-UA" w:bidi="ar-SA"/>
        </w:rPr>
        <w:t xml:space="preserve"> </w:t>
      </w:r>
      <w:proofErr w:type="spellStart"/>
      <w:r w:rsidRPr="00843D4E">
        <w:rPr>
          <w:rFonts w:ascii="Times New Roman" w:eastAsia="Times New Roman" w:hAnsi="Times New Roman" w:cs="Times New Roman"/>
          <w:b w:val="0"/>
          <w:bCs w:val="0"/>
          <w:color w:val="auto"/>
          <w:kern w:val="0"/>
          <w:sz w:val="20"/>
          <w:szCs w:val="20"/>
          <w:lang w:val="ru-UA" w:eastAsia="ru-UA" w:bidi="ar-SA"/>
        </w:rPr>
        <w:t>психічне</w:t>
      </w:r>
      <w:proofErr w:type="spellEnd"/>
      <w:r w:rsidRPr="00843D4E">
        <w:rPr>
          <w:rFonts w:ascii="Times New Roman" w:eastAsia="Times New Roman" w:hAnsi="Times New Roman" w:cs="Times New Roman"/>
          <w:b w:val="0"/>
          <w:bCs w:val="0"/>
          <w:color w:val="auto"/>
          <w:kern w:val="0"/>
          <w:sz w:val="20"/>
          <w:szCs w:val="20"/>
          <w:lang w:val="ru-UA" w:eastAsia="ru-UA" w:bidi="ar-SA"/>
        </w:rPr>
        <w:t xml:space="preserve"> </w:t>
      </w:r>
      <w:proofErr w:type="spellStart"/>
      <w:r w:rsidRPr="00843D4E">
        <w:rPr>
          <w:rFonts w:ascii="Times New Roman" w:eastAsia="Times New Roman" w:hAnsi="Times New Roman" w:cs="Times New Roman"/>
          <w:b w:val="0"/>
          <w:bCs w:val="0"/>
          <w:color w:val="auto"/>
          <w:kern w:val="0"/>
          <w:sz w:val="20"/>
          <w:szCs w:val="20"/>
          <w:lang w:val="ru-UA" w:eastAsia="ru-UA" w:bidi="ar-SA"/>
        </w:rPr>
        <w:t>здоров’я</w:t>
      </w:r>
      <w:proofErr w:type="spellEnd"/>
      <w:r w:rsidRPr="00843D4E">
        <w:rPr>
          <w:rFonts w:ascii="Times New Roman" w:eastAsia="Times New Roman" w:hAnsi="Times New Roman" w:cs="Times New Roman"/>
          <w:b w:val="0"/>
          <w:bCs w:val="0"/>
          <w:color w:val="auto"/>
          <w:kern w:val="0"/>
          <w:sz w:val="20"/>
          <w:szCs w:val="20"/>
          <w:lang w:val="ru-UA" w:eastAsia="ru-UA" w:bidi="ar-SA"/>
        </w:rPr>
        <w:t>.</w:t>
      </w:r>
    </w:p>
    <w:p w14:paraId="7157F394" w14:textId="77777777" w:rsidR="008231FE" w:rsidRPr="007E02CB" w:rsidRDefault="008231FE" w:rsidP="00843D4E">
      <w:pPr>
        <w:jc w:val="center"/>
        <w:rPr>
          <w:rFonts w:eastAsia="MS Gothic" w:hint="eastAsia"/>
          <w:bCs/>
          <w:sz w:val="20"/>
          <w:szCs w:val="20"/>
        </w:rPr>
      </w:pPr>
    </w:p>
    <w:p w14:paraId="56285ABE" w14:textId="77777777" w:rsidR="008231FE" w:rsidRPr="007E02CB" w:rsidRDefault="008231FE" w:rsidP="008231FE">
      <w:pPr>
        <w:pStyle w:val="a4"/>
        <w:shd w:val="clear" w:color="auto" w:fill="FFFFFF"/>
        <w:jc w:val="center"/>
        <w:rPr>
          <w:rFonts w:eastAsia="MS Gothic"/>
          <w:bCs/>
          <w:kern w:val="2"/>
          <w:sz w:val="20"/>
          <w:szCs w:val="20"/>
          <w:lang w:val="uk-UA" w:eastAsia="zh-CN" w:bidi="hi-IN"/>
        </w:rPr>
      </w:pPr>
      <w:proofErr w:type="spellStart"/>
      <w:r w:rsidRPr="007E02CB">
        <w:rPr>
          <w:b/>
          <w:lang w:val="ru-RU"/>
        </w:rPr>
        <w:t>Змістовий</w:t>
      </w:r>
      <w:proofErr w:type="spellEnd"/>
      <w:r w:rsidRPr="007E02CB">
        <w:rPr>
          <w:b/>
          <w:lang w:val="ru-RU"/>
        </w:rPr>
        <w:t xml:space="preserve"> модуль </w:t>
      </w:r>
      <w:r>
        <w:rPr>
          <w:b/>
          <w:lang w:val="ru-RU"/>
        </w:rPr>
        <w:t>2</w:t>
      </w:r>
      <w:r w:rsidRPr="007E02CB">
        <w:rPr>
          <w:b/>
          <w:lang w:val="ru-RU"/>
        </w:rPr>
        <w:t>.</w:t>
      </w:r>
      <w:r w:rsidRPr="007E02CB">
        <w:rPr>
          <w:lang w:val="ru-RU"/>
        </w:rPr>
        <w:t xml:space="preserve">  </w:t>
      </w:r>
      <w:r w:rsidRPr="007E02CB">
        <w:rPr>
          <w:rFonts w:eastAsia="MS Gothic"/>
          <w:b/>
          <w:kern w:val="2"/>
          <w:lang w:val="uk-UA" w:eastAsia="zh-CN" w:bidi="hi-IN"/>
        </w:rPr>
        <w:t xml:space="preserve"> </w:t>
      </w:r>
      <w:r w:rsidR="00194212" w:rsidRPr="00194212">
        <w:rPr>
          <w:rFonts w:eastAsia="MS Gothic"/>
          <w:b/>
          <w:kern w:val="2"/>
          <w:lang w:val="uk-UA" w:eastAsia="zh-CN" w:bidi="hi-IN"/>
        </w:rPr>
        <w:t>Духовне задоволення і вплив думок на мозок і тіло</w:t>
      </w:r>
    </w:p>
    <w:p w14:paraId="652E0D1A" w14:textId="77777777" w:rsidR="008231FE" w:rsidRPr="007E02CB" w:rsidRDefault="00194212" w:rsidP="00194212">
      <w:pPr>
        <w:pStyle w:val="a4"/>
        <w:shd w:val="clear" w:color="auto" w:fill="FFFFFF"/>
        <w:rPr>
          <w:rFonts w:eastAsia="MS Gothic"/>
          <w:bCs/>
          <w:kern w:val="2"/>
          <w:sz w:val="20"/>
          <w:szCs w:val="20"/>
          <w:lang w:val="uk-UA" w:eastAsia="zh-CN" w:bidi="hi-IN"/>
        </w:rPr>
      </w:pPr>
      <w:r w:rsidRPr="00194212">
        <w:rPr>
          <w:rFonts w:eastAsia="MS Gothic"/>
          <w:bCs/>
          <w:kern w:val="2"/>
          <w:sz w:val="20"/>
          <w:szCs w:val="20"/>
          <w:lang w:val="uk-UA" w:eastAsia="zh-CN" w:bidi="hi-IN"/>
        </w:rPr>
        <w:t xml:space="preserve">У другому модулі розглядається взаємозв'язок між духовним розвитком і внутрішнім відчуттям задоволення, а також вплив думок на фізичне і психічне здоров'я. Студенти вивчають, як духовні практики можуть сприяти зміцненню психологічної стійкості, допомагаючи досягти гармонії і задоволення в житті. Досліджується, як установки, переконання і мислення впливають на наш мозок і тіло, змінюючи емоційний стан та фізичне самопочуття. Зокрема, розглядається </w:t>
      </w:r>
      <w:proofErr w:type="spellStart"/>
      <w:r w:rsidRPr="00194212">
        <w:rPr>
          <w:rFonts w:eastAsia="MS Gothic"/>
          <w:bCs/>
          <w:kern w:val="2"/>
          <w:sz w:val="20"/>
          <w:szCs w:val="20"/>
          <w:lang w:val="uk-UA" w:eastAsia="zh-CN" w:bidi="hi-IN"/>
        </w:rPr>
        <w:t>нейропластичність</w:t>
      </w:r>
      <w:proofErr w:type="spellEnd"/>
      <w:r w:rsidRPr="00194212">
        <w:rPr>
          <w:rFonts w:eastAsia="MS Gothic"/>
          <w:bCs/>
          <w:kern w:val="2"/>
          <w:sz w:val="20"/>
          <w:szCs w:val="20"/>
          <w:lang w:val="uk-UA" w:eastAsia="zh-CN" w:bidi="hi-IN"/>
        </w:rPr>
        <w:t xml:space="preserve"> мозку і можливість формування позитивних змін</w:t>
      </w:r>
      <w:r>
        <w:rPr>
          <w:rFonts w:eastAsia="MS Gothic"/>
          <w:bCs/>
          <w:kern w:val="2"/>
          <w:sz w:val="20"/>
          <w:szCs w:val="20"/>
          <w:lang w:val="uk-UA" w:eastAsia="zh-CN" w:bidi="hi-IN"/>
        </w:rPr>
        <w:t xml:space="preserve"> </w:t>
      </w:r>
      <w:r w:rsidRPr="00194212">
        <w:rPr>
          <w:rFonts w:eastAsia="MS Gothic"/>
          <w:bCs/>
          <w:kern w:val="2"/>
          <w:sz w:val="20"/>
          <w:szCs w:val="20"/>
          <w:lang w:val="uk-UA" w:eastAsia="zh-CN" w:bidi="hi-IN"/>
        </w:rPr>
        <w:t>через свідоме мислення.</w:t>
      </w:r>
    </w:p>
    <w:p w14:paraId="32B995BB" w14:textId="77777777" w:rsidR="00194212" w:rsidRDefault="008231FE" w:rsidP="00194212">
      <w:pPr>
        <w:pStyle w:val="a4"/>
        <w:shd w:val="clear" w:color="auto" w:fill="FFFFFF"/>
        <w:ind w:left="0"/>
        <w:jc w:val="center"/>
        <w:rPr>
          <w:rFonts w:eastAsia="MS Gothic"/>
          <w:b/>
          <w:kern w:val="2"/>
          <w:lang w:val="uk-UA" w:eastAsia="zh-CN" w:bidi="hi-IN"/>
        </w:rPr>
      </w:pPr>
      <w:proofErr w:type="spellStart"/>
      <w:r w:rsidRPr="007E02CB">
        <w:rPr>
          <w:b/>
          <w:lang w:val="ru-RU"/>
        </w:rPr>
        <w:t>Змістовий</w:t>
      </w:r>
      <w:proofErr w:type="spellEnd"/>
      <w:r w:rsidRPr="007E02CB">
        <w:rPr>
          <w:b/>
          <w:lang w:val="ru-RU"/>
        </w:rPr>
        <w:t xml:space="preserve"> модуль </w:t>
      </w:r>
      <w:r>
        <w:rPr>
          <w:b/>
          <w:lang w:val="ru-RU"/>
        </w:rPr>
        <w:t>3</w:t>
      </w:r>
      <w:r w:rsidRPr="007E02CB">
        <w:rPr>
          <w:b/>
          <w:lang w:val="ru-RU"/>
        </w:rPr>
        <w:t>.</w:t>
      </w:r>
      <w:r w:rsidRPr="007E02CB">
        <w:rPr>
          <w:lang w:val="ru-RU"/>
        </w:rPr>
        <w:t xml:space="preserve">  </w:t>
      </w:r>
      <w:r>
        <w:rPr>
          <w:rFonts w:eastAsia="MS Gothic"/>
          <w:bCs/>
          <w:kern w:val="2"/>
          <w:sz w:val="20"/>
          <w:szCs w:val="20"/>
          <w:lang w:val="uk-UA" w:eastAsia="zh-CN" w:bidi="hi-IN"/>
        </w:rPr>
        <w:t xml:space="preserve"> </w:t>
      </w:r>
      <w:r w:rsidR="00194212" w:rsidRPr="00194212">
        <w:rPr>
          <w:rFonts w:eastAsia="MS Gothic"/>
          <w:b/>
          <w:kern w:val="2"/>
          <w:lang w:val="uk-UA" w:eastAsia="zh-CN" w:bidi="hi-IN"/>
        </w:rPr>
        <w:t>Психологія медитації і любов та співчуття</w:t>
      </w:r>
    </w:p>
    <w:p w14:paraId="14B2075F" w14:textId="77777777" w:rsidR="008231FE" w:rsidRPr="00A31F4F" w:rsidRDefault="00194212" w:rsidP="008231FE">
      <w:pPr>
        <w:pStyle w:val="a4"/>
        <w:shd w:val="clear" w:color="auto" w:fill="FFFFFF"/>
        <w:rPr>
          <w:i/>
          <w:sz w:val="15"/>
          <w:szCs w:val="15"/>
          <w:shd w:val="clear" w:color="auto" w:fill="E8E8E8"/>
          <w:lang w:val="uk-UA"/>
        </w:rPr>
      </w:pPr>
      <w:r w:rsidRPr="00194212">
        <w:rPr>
          <w:rFonts w:eastAsia="MS Gothic"/>
          <w:bCs/>
          <w:kern w:val="2"/>
          <w:sz w:val="20"/>
          <w:szCs w:val="20"/>
          <w:lang w:val="uk-UA" w:eastAsia="zh-CN" w:bidi="hi-IN"/>
        </w:rPr>
        <w:t>Третій модуль зосереджується на практичних інструментах для підтримки психічного здоров'я та розвитку емоційної стійкості. Студенти вивчають техніки медитації як ефективний метод для зниження рівня стресу та підвищення емоційної стабільності, особливо в умовах високого стресу, таких як воєнний стан. Модуль також охоплює вплив почуттів любові та співчуття на якість життя, їхню роль у створенні гармонійних стосунків та зміцненні психічного здоров'я через позитивний вплив на емоційний стан і взаємодію з оточуючими.</w:t>
      </w:r>
    </w:p>
    <w:p w14:paraId="0CD17239" w14:textId="77777777" w:rsidR="008231FE" w:rsidRPr="00A31F4F" w:rsidRDefault="008231FE" w:rsidP="008231FE">
      <w:pPr>
        <w:pStyle w:val="a4"/>
        <w:shd w:val="clear" w:color="auto" w:fill="FFFFFF"/>
        <w:rPr>
          <w:i/>
          <w:sz w:val="15"/>
          <w:szCs w:val="15"/>
          <w:shd w:val="clear" w:color="auto" w:fill="E8E8E8"/>
          <w:lang w:val="uk-UA"/>
        </w:rPr>
      </w:pPr>
    </w:p>
    <w:p w14:paraId="5A17BCB6" w14:textId="77777777" w:rsidR="008231FE" w:rsidRPr="00A31F4F" w:rsidRDefault="008231FE" w:rsidP="008231FE">
      <w:pPr>
        <w:pStyle w:val="a4"/>
        <w:jc w:val="center"/>
        <w:rPr>
          <w:b/>
          <w:lang w:val="uk-UA"/>
        </w:rPr>
      </w:pPr>
      <w:r w:rsidRPr="00A31F4F">
        <w:rPr>
          <w:b/>
          <w:lang w:val="uk-UA"/>
        </w:rPr>
        <w:t xml:space="preserve">4. Структура навчальної дисципліни </w:t>
      </w:r>
    </w:p>
    <w:p w14:paraId="5BAF814F" w14:textId="77777777" w:rsidR="008231FE" w:rsidRPr="00A31F4F" w:rsidRDefault="008231FE" w:rsidP="008231FE">
      <w:pPr>
        <w:pStyle w:val="a4"/>
        <w:jc w:val="center"/>
        <w:rPr>
          <w:b/>
          <w:lang w:val="uk-U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678"/>
        <w:gridCol w:w="850"/>
        <w:gridCol w:w="851"/>
        <w:gridCol w:w="1984"/>
      </w:tblGrid>
      <w:tr w:rsidR="008231FE" w:rsidRPr="00A31F4F" w14:paraId="5A262587" w14:textId="77777777" w:rsidTr="00F8320E">
        <w:tc>
          <w:tcPr>
            <w:tcW w:w="1418" w:type="dxa"/>
            <w:vMerge w:val="restart"/>
            <w:tcBorders>
              <w:top w:val="single" w:sz="4" w:space="0" w:color="auto"/>
              <w:left w:val="single" w:sz="4" w:space="0" w:color="auto"/>
              <w:bottom w:val="single" w:sz="4" w:space="0" w:color="auto"/>
              <w:right w:val="single" w:sz="4" w:space="0" w:color="auto"/>
            </w:tcBorders>
            <w:hideMark/>
          </w:tcPr>
          <w:p w14:paraId="7700A2D1" w14:textId="77777777" w:rsidR="008231FE" w:rsidRPr="00A31F4F" w:rsidRDefault="008231FE" w:rsidP="00F8320E">
            <w:pPr>
              <w:autoSpaceDE w:val="0"/>
              <w:autoSpaceDN w:val="0"/>
              <w:spacing w:line="276" w:lineRule="auto"/>
              <w:ind w:left="-70"/>
              <w:jc w:val="center"/>
              <w:rPr>
                <w:rFonts w:ascii="Times New Roman" w:hAnsi="Times New Roman" w:cs="Times New Roman"/>
                <w:b/>
                <w:sz w:val="20"/>
                <w:szCs w:val="20"/>
              </w:rPr>
            </w:pPr>
            <w:r w:rsidRPr="00A31F4F">
              <w:rPr>
                <w:rFonts w:ascii="Times New Roman" w:hAnsi="Times New Roman" w:cs="Times New Roman"/>
                <w:b/>
                <w:sz w:val="20"/>
                <w:szCs w:val="20"/>
              </w:rPr>
              <w:t>Вид заняття</w:t>
            </w:r>
          </w:p>
          <w:p w14:paraId="6E731413" w14:textId="77777777" w:rsidR="008231FE" w:rsidRPr="00A31F4F" w:rsidRDefault="008231FE" w:rsidP="00F8320E">
            <w:pPr>
              <w:autoSpaceDE w:val="0"/>
              <w:autoSpaceDN w:val="0"/>
              <w:spacing w:line="276" w:lineRule="auto"/>
              <w:ind w:left="-7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/роботи</w:t>
            </w:r>
          </w:p>
        </w:tc>
        <w:tc>
          <w:tcPr>
            <w:tcW w:w="4678" w:type="dxa"/>
            <w:vMerge w:val="restart"/>
            <w:tcBorders>
              <w:top w:val="single" w:sz="4" w:space="0" w:color="auto"/>
              <w:left w:val="single" w:sz="4" w:space="0" w:color="auto"/>
              <w:bottom w:val="single" w:sz="4" w:space="0" w:color="auto"/>
              <w:right w:val="single" w:sz="4" w:space="0" w:color="auto"/>
            </w:tcBorders>
            <w:hideMark/>
          </w:tcPr>
          <w:p w14:paraId="4FD60953" w14:textId="77777777" w:rsidR="008231FE" w:rsidRPr="00A31F4F" w:rsidRDefault="008231FE" w:rsidP="00F8320E">
            <w:pPr>
              <w:autoSpaceDE w:val="0"/>
              <w:autoSpaceDN w:val="0"/>
              <w:spacing w:line="276" w:lineRule="auto"/>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Назва теми</w:t>
            </w:r>
          </w:p>
        </w:tc>
        <w:tc>
          <w:tcPr>
            <w:tcW w:w="1701" w:type="dxa"/>
            <w:gridSpan w:val="2"/>
            <w:tcBorders>
              <w:top w:val="single" w:sz="4" w:space="0" w:color="auto"/>
              <w:left w:val="single" w:sz="4" w:space="0" w:color="auto"/>
              <w:bottom w:val="single" w:sz="4" w:space="0" w:color="auto"/>
              <w:right w:val="single" w:sz="4" w:space="0" w:color="auto"/>
            </w:tcBorders>
            <w:hideMark/>
          </w:tcPr>
          <w:p w14:paraId="613088B2" w14:textId="77777777" w:rsidR="008231FE" w:rsidRPr="00A31F4F" w:rsidRDefault="008231FE" w:rsidP="00F8320E">
            <w:pPr>
              <w:spacing w:line="276" w:lineRule="auto"/>
              <w:jc w:val="center"/>
              <w:rPr>
                <w:rFonts w:ascii="Times New Roman" w:hAnsi="Times New Roman" w:cs="Times New Roman"/>
                <w:b/>
                <w:sz w:val="20"/>
                <w:szCs w:val="20"/>
              </w:rPr>
            </w:pPr>
            <w:r w:rsidRPr="00A31F4F">
              <w:rPr>
                <w:rFonts w:ascii="Times New Roman" w:hAnsi="Times New Roman" w:cs="Times New Roman"/>
                <w:b/>
                <w:sz w:val="20"/>
                <w:szCs w:val="20"/>
              </w:rPr>
              <w:t>Кількість</w:t>
            </w:r>
          </w:p>
          <w:p w14:paraId="1DF902D0" w14:textId="77777777" w:rsidR="008231FE" w:rsidRPr="00A31F4F" w:rsidRDefault="008231FE" w:rsidP="00F8320E">
            <w:pPr>
              <w:spacing w:line="276" w:lineRule="auto"/>
              <w:jc w:val="center"/>
              <w:rPr>
                <w:rFonts w:ascii="Times New Roman" w:hAnsi="Times New Roman" w:cs="Times New Roman"/>
                <w:b/>
                <w:sz w:val="20"/>
                <w:szCs w:val="20"/>
              </w:rPr>
            </w:pPr>
            <w:r w:rsidRPr="00A31F4F">
              <w:rPr>
                <w:rFonts w:ascii="Times New Roman" w:hAnsi="Times New Roman" w:cs="Times New Roman"/>
                <w:b/>
                <w:sz w:val="20"/>
                <w:szCs w:val="20"/>
              </w:rPr>
              <w:t>годин</w:t>
            </w:r>
          </w:p>
        </w:tc>
        <w:tc>
          <w:tcPr>
            <w:tcW w:w="1984" w:type="dxa"/>
            <w:tcBorders>
              <w:top w:val="single" w:sz="4" w:space="0" w:color="auto"/>
              <w:left w:val="single" w:sz="4" w:space="0" w:color="auto"/>
              <w:bottom w:val="single" w:sz="4" w:space="0" w:color="auto"/>
              <w:right w:val="single" w:sz="4" w:space="0" w:color="auto"/>
            </w:tcBorders>
          </w:tcPr>
          <w:p w14:paraId="74ED997C" w14:textId="77777777" w:rsidR="008231FE" w:rsidRPr="00A31F4F" w:rsidRDefault="008231FE" w:rsidP="00F8320E">
            <w:pPr>
              <w:spacing w:line="276" w:lineRule="auto"/>
              <w:jc w:val="center"/>
              <w:rPr>
                <w:rFonts w:ascii="Times New Roman" w:hAnsi="Times New Roman" w:cs="Times New Roman"/>
                <w:b/>
                <w:sz w:val="20"/>
                <w:szCs w:val="20"/>
              </w:rPr>
            </w:pPr>
            <w:r w:rsidRPr="00A31F4F">
              <w:rPr>
                <w:rFonts w:ascii="Times New Roman" w:hAnsi="Times New Roman" w:cs="Times New Roman"/>
                <w:b/>
                <w:sz w:val="20"/>
                <w:szCs w:val="20"/>
              </w:rPr>
              <w:t>Згідно з розкладом</w:t>
            </w:r>
          </w:p>
        </w:tc>
      </w:tr>
      <w:tr w:rsidR="008231FE" w:rsidRPr="00A31F4F" w14:paraId="134F2887" w14:textId="77777777" w:rsidTr="00F8320E">
        <w:trPr>
          <w:trHeight w:val="268"/>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047A9313" w14:textId="77777777" w:rsidR="008231FE" w:rsidRPr="00A31F4F" w:rsidRDefault="008231FE" w:rsidP="00F8320E">
            <w:pPr>
              <w:suppressAutoHyphens w:val="0"/>
              <w:rPr>
                <w:rFonts w:ascii="Times New Roman" w:hAnsi="Times New Roman" w:cs="Times New Roman"/>
                <w:sz w:val="20"/>
                <w:szCs w:val="20"/>
                <w:lang w:eastAsia="en-US"/>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6D68EA02" w14:textId="77777777" w:rsidR="008231FE" w:rsidRPr="00A31F4F" w:rsidRDefault="008231FE" w:rsidP="00F8320E">
            <w:pPr>
              <w:suppressAutoHyphens w:val="0"/>
              <w:rPr>
                <w:rFonts w:ascii="Times New Roman"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14:paraId="6CE65213" w14:textId="77777777" w:rsidR="008231FE" w:rsidRPr="00A31F4F" w:rsidRDefault="008231FE" w:rsidP="00F8320E">
            <w:pPr>
              <w:spacing w:line="276" w:lineRule="auto"/>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о/</w:t>
            </w:r>
            <w:proofErr w:type="spellStart"/>
            <w:r w:rsidRPr="00A31F4F">
              <w:rPr>
                <w:rFonts w:ascii="Times New Roman" w:hAnsi="Times New Roman" w:cs="Times New Roman"/>
                <w:b/>
                <w:sz w:val="20"/>
                <w:szCs w:val="20"/>
              </w:rPr>
              <w:t>д.ф</w:t>
            </w:r>
            <w:proofErr w:type="spellEnd"/>
            <w:r w:rsidRPr="00A31F4F">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14:paraId="5AE78CC6" w14:textId="77777777" w:rsidR="008231FE" w:rsidRPr="00A31F4F" w:rsidRDefault="008231FE" w:rsidP="00F8320E">
            <w:pPr>
              <w:spacing w:line="276" w:lineRule="auto"/>
              <w:jc w:val="center"/>
              <w:rPr>
                <w:rFonts w:ascii="Times New Roman" w:hAnsi="Times New Roman" w:cs="Times New Roman"/>
                <w:b/>
                <w:sz w:val="20"/>
                <w:szCs w:val="20"/>
                <w:lang w:eastAsia="en-US"/>
              </w:rPr>
            </w:pPr>
            <w:proofErr w:type="spellStart"/>
            <w:r w:rsidRPr="00A31F4F">
              <w:rPr>
                <w:rFonts w:ascii="Times New Roman" w:hAnsi="Times New Roman" w:cs="Times New Roman"/>
                <w:b/>
                <w:sz w:val="20"/>
                <w:szCs w:val="20"/>
              </w:rPr>
              <w:t>з.ф</w:t>
            </w:r>
            <w:proofErr w:type="spellEnd"/>
            <w:r w:rsidRPr="00A31F4F">
              <w:rPr>
                <w:rFonts w:ascii="Times New Roman" w:hAnsi="Times New Roman" w:cs="Times New Roman"/>
                <w:b/>
                <w:sz w:val="20"/>
                <w:szCs w:val="20"/>
              </w:rPr>
              <w:t>.</w:t>
            </w:r>
          </w:p>
        </w:tc>
        <w:tc>
          <w:tcPr>
            <w:tcW w:w="1984" w:type="dxa"/>
            <w:tcBorders>
              <w:top w:val="single" w:sz="4" w:space="0" w:color="auto"/>
              <w:left w:val="single" w:sz="4" w:space="0" w:color="auto"/>
              <w:bottom w:val="single" w:sz="4" w:space="0" w:color="auto"/>
              <w:right w:val="single" w:sz="4" w:space="0" w:color="auto"/>
            </w:tcBorders>
          </w:tcPr>
          <w:p w14:paraId="00107B19" w14:textId="77777777" w:rsidR="008231FE" w:rsidRPr="00A31F4F" w:rsidRDefault="008231FE" w:rsidP="00F8320E">
            <w:pPr>
              <w:spacing w:line="276" w:lineRule="auto"/>
              <w:jc w:val="center"/>
              <w:rPr>
                <w:rFonts w:ascii="Times New Roman" w:hAnsi="Times New Roman" w:cs="Times New Roman"/>
                <w:sz w:val="20"/>
                <w:szCs w:val="20"/>
              </w:rPr>
            </w:pPr>
          </w:p>
        </w:tc>
      </w:tr>
      <w:tr w:rsidR="008231FE" w:rsidRPr="00A31F4F" w14:paraId="4AD48C86" w14:textId="77777777" w:rsidTr="00F8320E">
        <w:trPr>
          <w:trHeight w:val="88"/>
        </w:trPr>
        <w:tc>
          <w:tcPr>
            <w:tcW w:w="1418" w:type="dxa"/>
            <w:tcBorders>
              <w:top w:val="single" w:sz="4" w:space="0" w:color="auto"/>
              <w:left w:val="single" w:sz="4" w:space="0" w:color="auto"/>
              <w:bottom w:val="single" w:sz="4" w:space="0" w:color="auto"/>
              <w:right w:val="single" w:sz="4" w:space="0" w:color="auto"/>
            </w:tcBorders>
            <w:vAlign w:val="center"/>
            <w:hideMark/>
          </w:tcPr>
          <w:p w14:paraId="5ED29098" w14:textId="77777777" w:rsidR="008231FE" w:rsidRPr="00A31F4F" w:rsidRDefault="008231FE" w:rsidP="00F8320E">
            <w:pPr>
              <w:suppressAutoHyphens w:val="0"/>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1</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F01FEA3" w14:textId="77777777" w:rsidR="008231FE" w:rsidRPr="00A31F4F" w:rsidRDefault="008231FE" w:rsidP="00F8320E">
            <w:pPr>
              <w:suppressAutoHyphens w:val="0"/>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14:paraId="1A929EAA" w14:textId="77777777" w:rsidR="008231FE" w:rsidRPr="00A31F4F" w:rsidRDefault="008231FE" w:rsidP="00F8320E">
            <w:pPr>
              <w:spacing w:line="276" w:lineRule="auto"/>
              <w:jc w:val="center"/>
              <w:rPr>
                <w:rFonts w:ascii="Times New Roman" w:hAnsi="Times New Roman" w:cs="Times New Roman"/>
                <w:b/>
                <w:i/>
                <w:sz w:val="16"/>
                <w:szCs w:val="16"/>
              </w:rPr>
            </w:pPr>
            <w:r w:rsidRPr="00A31F4F">
              <w:rPr>
                <w:rFonts w:ascii="Times New Roman" w:hAnsi="Times New Roman" w:cs="Times New Roman"/>
                <w:b/>
                <w:i/>
                <w:sz w:val="16"/>
                <w:szCs w:val="16"/>
              </w:rPr>
              <w:t>3</w:t>
            </w:r>
          </w:p>
        </w:tc>
        <w:tc>
          <w:tcPr>
            <w:tcW w:w="851" w:type="dxa"/>
            <w:tcBorders>
              <w:top w:val="single" w:sz="4" w:space="0" w:color="auto"/>
              <w:left w:val="single" w:sz="4" w:space="0" w:color="auto"/>
              <w:bottom w:val="single" w:sz="4" w:space="0" w:color="auto"/>
              <w:right w:val="single" w:sz="4" w:space="0" w:color="auto"/>
            </w:tcBorders>
            <w:hideMark/>
          </w:tcPr>
          <w:p w14:paraId="05DDA55F" w14:textId="77777777" w:rsidR="008231FE" w:rsidRPr="00A31F4F" w:rsidRDefault="008231FE" w:rsidP="00F8320E">
            <w:pPr>
              <w:spacing w:line="276" w:lineRule="auto"/>
              <w:jc w:val="center"/>
              <w:rPr>
                <w:rFonts w:ascii="Times New Roman" w:hAnsi="Times New Roman" w:cs="Times New Roman"/>
                <w:b/>
                <w:i/>
                <w:sz w:val="16"/>
                <w:szCs w:val="16"/>
              </w:rPr>
            </w:pPr>
            <w:r w:rsidRPr="00A31F4F">
              <w:rPr>
                <w:rFonts w:ascii="Times New Roman" w:hAnsi="Times New Roman" w:cs="Times New Roman"/>
                <w:b/>
                <w:i/>
                <w:sz w:val="16"/>
                <w:szCs w:val="16"/>
              </w:rPr>
              <w:t>4</w:t>
            </w:r>
          </w:p>
        </w:tc>
        <w:tc>
          <w:tcPr>
            <w:tcW w:w="1984" w:type="dxa"/>
            <w:tcBorders>
              <w:top w:val="single" w:sz="4" w:space="0" w:color="auto"/>
              <w:left w:val="single" w:sz="4" w:space="0" w:color="auto"/>
              <w:bottom w:val="single" w:sz="4" w:space="0" w:color="auto"/>
              <w:right w:val="single" w:sz="4" w:space="0" w:color="auto"/>
            </w:tcBorders>
          </w:tcPr>
          <w:p w14:paraId="231DD72D" w14:textId="77777777" w:rsidR="008231FE" w:rsidRPr="00A31F4F" w:rsidRDefault="008231FE" w:rsidP="00F8320E">
            <w:pPr>
              <w:spacing w:line="276" w:lineRule="auto"/>
              <w:jc w:val="center"/>
              <w:rPr>
                <w:rFonts w:ascii="Times New Roman" w:hAnsi="Times New Roman" w:cs="Times New Roman"/>
                <w:b/>
                <w:i/>
                <w:sz w:val="16"/>
                <w:szCs w:val="16"/>
              </w:rPr>
            </w:pPr>
            <w:r w:rsidRPr="00A31F4F">
              <w:rPr>
                <w:rFonts w:ascii="Times New Roman" w:hAnsi="Times New Roman" w:cs="Times New Roman"/>
                <w:b/>
                <w:i/>
                <w:sz w:val="16"/>
                <w:szCs w:val="16"/>
              </w:rPr>
              <w:t>5</w:t>
            </w:r>
          </w:p>
        </w:tc>
      </w:tr>
      <w:tr w:rsidR="008231FE" w:rsidRPr="00A31F4F" w14:paraId="51FD99B6" w14:textId="77777777" w:rsidTr="00F8320E">
        <w:trPr>
          <w:trHeight w:val="675"/>
        </w:trPr>
        <w:tc>
          <w:tcPr>
            <w:tcW w:w="1418" w:type="dxa"/>
            <w:tcBorders>
              <w:top w:val="single" w:sz="4" w:space="0" w:color="auto"/>
              <w:left w:val="single" w:sz="4" w:space="0" w:color="auto"/>
              <w:bottom w:val="single" w:sz="4" w:space="0" w:color="auto"/>
              <w:right w:val="single" w:sz="4" w:space="0" w:color="auto"/>
            </w:tcBorders>
            <w:hideMark/>
          </w:tcPr>
          <w:p w14:paraId="571FCCD7" w14:textId="77777777" w:rsidR="008231FE" w:rsidRPr="00A31F4F" w:rsidRDefault="008231FE" w:rsidP="00F8320E">
            <w:pPr>
              <w:autoSpaceDE w:val="0"/>
              <w:autoSpaceDN w:val="0"/>
              <w:jc w:val="center"/>
              <w:rPr>
                <w:rFonts w:ascii="Times New Roman" w:hAnsi="Times New Roman" w:cs="Times New Roman"/>
                <w:lang w:eastAsia="en-US"/>
              </w:rPr>
            </w:pPr>
            <w:r w:rsidRPr="00A31F4F">
              <w:rPr>
                <w:rFonts w:ascii="Times New Roman" w:hAnsi="Times New Roman" w:cs="Times New Roman"/>
                <w:sz w:val="22"/>
                <w:szCs w:val="22"/>
              </w:rPr>
              <w:t xml:space="preserve">Лекція 1 </w:t>
            </w:r>
          </w:p>
        </w:tc>
        <w:tc>
          <w:tcPr>
            <w:tcW w:w="4678" w:type="dxa"/>
            <w:tcBorders>
              <w:top w:val="single" w:sz="4" w:space="0" w:color="auto"/>
              <w:left w:val="single" w:sz="4" w:space="0" w:color="auto"/>
              <w:bottom w:val="single" w:sz="4" w:space="0" w:color="auto"/>
              <w:right w:val="single" w:sz="4" w:space="0" w:color="auto"/>
            </w:tcBorders>
            <w:hideMark/>
          </w:tcPr>
          <w:p w14:paraId="7A023DFA" w14:textId="77777777" w:rsidR="008231FE" w:rsidRPr="00A31F4F" w:rsidRDefault="004D14B5" w:rsidP="00F8320E">
            <w:pPr>
              <w:autoSpaceDE w:val="0"/>
              <w:autoSpaceDN w:val="0"/>
              <w:jc w:val="center"/>
              <w:rPr>
                <w:rFonts w:ascii="Times New Roman" w:hAnsi="Times New Roman" w:cs="Times New Roman"/>
              </w:rPr>
            </w:pPr>
            <w:r>
              <w:t>Коріння незадоволення.</w:t>
            </w:r>
          </w:p>
        </w:tc>
        <w:tc>
          <w:tcPr>
            <w:tcW w:w="850" w:type="dxa"/>
            <w:tcBorders>
              <w:top w:val="single" w:sz="4" w:space="0" w:color="auto"/>
              <w:left w:val="single" w:sz="4" w:space="0" w:color="auto"/>
              <w:bottom w:val="single" w:sz="4" w:space="0" w:color="auto"/>
              <w:right w:val="single" w:sz="4" w:space="0" w:color="auto"/>
            </w:tcBorders>
            <w:hideMark/>
          </w:tcPr>
          <w:p w14:paraId="431092E9" w14:textId="77777777" w:rsidR="008231FE" w:rsidRPr="00A31F4F" w:rsidRDefault="008231FE" w:rsidP="00F8320E">
            <w:pPr>
              <w:autoSpaceDE w:val="0"/>
              <w:autoSpaceDN w:val="0"/>
              <w:jc w:val="center"/>
              <w:rPr>
                <w:rFonts w:ascii="Times New Roman" w:hAnsi="Times New Roman" w:cs="Times New Roman"/>
                <w:lang w:eastAsia="en-US"/>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hideMark/>
          </w:tcPr>
          <w:p w14:paraId="6DE0CE7B" w14:textId="2506A045" w:rsidR="008231FE" w:rsidRPr="00A31F4F" w:rsidRDefault="008231FE" w:rsidP="00F8320E">
            <w:pPr>
              <w:autoSpaceDE w:val="0"/>
              <w:autoSpaceDN w:val="0"/>
              <w:rPr>
                <w:rFonts w:ascii="Times New Roman" w:hAnsi="Times New Roman" w:cs="Times New Roman"/>
                <w:lang w:eastAsia="en-US"/>
              </w:rPr>
            </w:pPr>
            <w:r>
              <w:rPr>
                <w:rFonts w:ascii="Times New Roman" w:hAnsi="Times New Roman" w:cs="Times New Roman"/>
              </w:rPr>
              <w:t xml:space="preserve">  0</w:t>
            </w:r>
            <w:r w:rsidR="00950A0A">
              <w:rPr>
                <w:rFonts w:ascii="Times New Roman" w:hAnsi="Times New Roman" w:cs="Times New Roman"/>
              </w:rPr>
              <w:t>,67</w:t>
            </w:r>
          </w:p>
        </w:tc>
        <w:tc>
          <w:tcPr>
            <w:tcW w:w="1984" w:type="dxa"/>
            <w:tcBorders>
              <w:top w:val="single" w:sz="4" w:space="0" w:color="auto"/>
              <w:left w:val="single" w:sz="4" w:space="0" w:color="auto"/>
              <w:bottom w:val="single" w:sz="4" w:space="0" w:color="auto"/>
              <w:right w:val="single" w:sz="4" w:space="0" w:color="auto"/>
            </w:tcBorders>
          </w:tcPr>
          <w:p w14:paraId="645E3CB8" w14:textId="77777777" w:rsidR="008231FE" w:rsidRPr="00A31F4F" w:rsidRDefault="008231FE" w:rsidP="00F8320E">
            <w:pPr>
              <w:autoSpaceDE w:val="0"/>
              <w:autoSpaceDN w:val="0"/>
              <w:jc w:val="center"/>
              <w:rPr>
                <w:rFonts w:ascii="Times New Roman" w:hAnsi="Times New Roman" w:cs="Times New Roman"/>
                <w:i/>
                <w:sz w:val="20"/>
                <w:szCs w:val="20"/>
              </w:rPr>
            </w:pPr>
          </w:p>
          <w:p w14:paraId="0E4C3863" w14:textId="77777777" w:rsidR="008231FE" w:rsidRPr="00A31F4F" w:rsidRDefault="008231FE" w:rsidP="00F8320E">
            <w:pPr>
              <w:autoSpaceDE w:val="0"/>
              <w:autoSpaceDN w:val="0"/>
              <w:jc w:val="center"/>
              <w:rPr>
                <w:rFonts w:ascii="Times New Roman" w:hAnsi="Times New Roman" w:cs="Times New Roman"/>
                <w:i/>
                <w:sz w:val="20"/>
                <w:szCs w:val="20"/>
              </w:rPr>
            </w:pPr>
            <w:r w:rsidRPr="00A31F4F">
              <w:rPr>
                <w:rFonts w:ascii="Times New Roman" w:hAnsi="Times New Roman" w:cs="Times New Roman"/>
                <w:i/>
                <w:sz w:val="20"/>
                <w:szCs w:val="20"/>
              </w:rPr>
              <w:t>1 раз на 2 тижні</w:t>
            </w:r>
          </w:p>
          <w:p w14:paraId="1D1BE3C4" w14:textId="77777777" w:rsidR="008231FE" w:rsidRPr="00A31F4F" w:rsidRDefault="008231FE" w:rsidP="00F8320E">
            <w:pPr>
              <w:autoSpaceDE w:val="0"/>
              <w:autoSpaceDN w:val="0"/>
              <w:jc w:val="center"/>
              <w:rPr>
                <w:rFonts w:ascii="Times New Roman" w:hAnsi="Times New Roman" w:cs="Times New Roman"/>
                <w:i/>
              </w:rPr>
            </w:pPr>
            <w:r w:rsidRPr="00A31F4F">
              <w:rPr>
                <w:rFonts w:ascii="Times New Roman" w:hAnsi="Times New Roman" w:cs="Times New Roman"/>
                <w:i/>
                <w:sz w:val="20"/>
                <w:szCs w:val="20"/>
              </w:rPr>
              <w:t>/тиждень 1</w:t>
            </w:r>
          </w:p>
        </w:tc>
      </w:tr>
      <w:tr w:rsidR="008231FE" w:rsidRPr="00A31F4F" w14:paraId="4553B839" w14:textId="77777777" w:rsidTr="00F8320E">
        <w:trPr>
          <w:trHeight w:val="675"/>
        </w:trPr>
        <w:tc>
          <w:tcPr>
            <w:tcW w:w="1418" w:type="dxa"/>
            <w:tcBorders>
              <w:top w:val="single" w:sz="4" w:space="0" w:color="auto"/>
              <w:left w:val="single" w:sz="4" w:space="0" w:color="auto"/>
              <w:bottom w:val="single" w:sz="4" w:space="0" w:color="auto"/>
              <w:right w:val="single" w:sz="4" w:space="0" w:color="auto"/>
            </w:tcBorders>
            <w:hideMark/>
          </w:tcPr>
          <w:p w14:paraId="08FECE36" w14:textId="77777777" w:rsidR="008231FE" w:rsidRPr="00A31F4F" w:rsidRDefault="008231FE" w:rsidP="00F8320E">
            <w:pPr>
              <w:autoSpaceDE w:val="0"/>
              <w:autoSpaceDN w:val="0"/>
              <w:jc w:val="center"/>
              <w:rPr>
                <w:rFonts w:ascii="Times New Roman" w:hAnsi="Times New Roman" w:cs="Times New Roman"/>
              </w:rPr>
            </w:pPr>
            <w:r w:rsidRPr="00A31F4F">
              <w:rPr>
                <w:rFonts w:ascii="Times New Roman" w:hAnsi="Times New Roman" w:cs="Times New Roman"/>
                <w:sz w:val="22"/>
                <w:szCs w:val="22"/>
              </w:rPr>
              <w:t>Семінарське заняття 1</w:t>
            </w:r>
          </w:p>
        </w:tc>
        <w:tc>
          <w:tcPr>
            <w:tcW w:w="4678" w:type="dxa"/>
            <w:tcBorders>
              <w:top w:val="single" w:sz="4" w:space="0" w:color="auto"/>
              <w:left w:val="single" w:sz="4" w:space="0" w:color="auto"/>
              <w:bottom w:val="single" w:sz="4" w:space="0" w:color="auto"/>
              <w:right w:val="single" w:sz="4" w:space="0" w:color="auto"/>
            </w:tcBorders>
            <w:hideMark/>
          </w:tcPr>
          <w:p w14:paraId="3239A118" w14:textId="77777777" w:rsidR="008231FE" w:rsidRPr="00A31F4F" w:rsidRDefault="00483C83" w:rsidP="00F8320E">
            <w:pPr>
              <w:autoSpaceDE w:val="0"/>
              <w:autoSpaceDN w:val="0"/>
              <w:jc w:val="center"/>
              <w:rPr>
                <w:rFonts w:ascii="Times New Roman" w:hAnsi="Times New Roman" w:cs="Times New Roman"/>
              </w:rPr>
            </w:pPr>
            <w:r>
              <w:t>Еволюція і позитивні почуття.</w:t>
            </w:r>
          </w:p>
        </w:tc>
        <w:tc>
          <w:tcPr>
            <w:tcW w:w="850" w:type="dxa"/>
            <w:tcBorders>
              <w:top w:val="single" w:sz="4" w:space="0" w:color="auto"/>
              <w:left w:val="single" w:sz="4" w:space="0" w:color="auto"/>
              <w:bottom w:val="single" w:sz="4" w:space="0" w:color="auto"/>
              <w:right w:val="single" w:sz="4" w:space="0" w:color="auto"/>
            </w:tcBorders>
            <w:hideMark/>
          </w:tcPr>
          <w:p w14:paraId="67E5E763" w14:textId="77777777" w:rsidR="008231FE" w:rsidRPr="00A31F4F" w:rsidRDefault="008231FE" w:rsidP="00F8320E">
            <w:pPr>
              <w:autoSpaceDE w:val="0"/>
              <w:autoSpaceDN w:val="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hideMark/>
          </w:tcPr>
          <w:p w14:paraId="79EAC0B7" w14:textId="032C89DA" w:rsidR="008231FE" w:rsidRPr="00A31F4F" w:rsidRDefault="008231FE" w:rsidP="00F8320E">
            <w:pPr>
              <w:autoSpaceDE w:val="0"/>
              <w:autoSpaceDN w:val="0"/>
              <w:jc w:val="center"/>
              <w:rPr>
                <w:rFonts w:ascii="Times New Roman" w:hAnsi="Times New Roman" w:cs="Times New Roman"/>
              </w:rPr>
            </w:pPr>
            <w:r>
              <w:rPr>
                <w:rFonts w:ascii="Times New Roman" w:hAnsi="Times New Roman" w:cs="Times New Roman"/>
              </w:rPr>
              <w:t>1</w:t>
            </w:r>
            <w:r w:rsidR="00950A0A">
              <w:rPr>
                <w:rFonts w:ascii="Times New Roman" w:hAnsi="Times New Roman" w:cs="Times New Roman"/>
              </w:rPr>
              <w:t>,6</w:t>
            </w:r>
          </w:p>
        </w:tc>
        <w:tc>
          <w:tcPr>
            <w:tcW w:w="1984" w:type="dxa"/>
            <w:tcBorders>
              <w:top w:val="single" w:sz="4" w:space="0" w:color="auto"/>
              <w:left w:val="single" w:sz="4" w:space="0" w:color="auto"/>
              <w:bottom w:val="single" w:sz="4" w:space="0" w:color="auto"/>
              <w:right w:val="single" w:sz="4" w:space="0" w:color="auto"/>
            </w:tcBorders>
          </w:tcPr>
          <w:p w14:paraId="3DF02112" w14:textId="77777777" w:rsidR="00483C83" w:rsidRPr="00A31F4F" w:rsidRDefault="00483C83" w:rsidP="00483C83">
            <w:pPr>
              <w:autoSpaceDE w:val="0"/>
              <w:autoSpaceDN w:val="0"/>
              <w:jc w:val="center"/>
              <w:rPr>
                <w:rFonts w:ascii="Times New Roman" w:hAnsi="Times New Roman" w:cs="Times New Roman"/>
                <w:i/>
                <w:sz w:val="20"/>
                <w:szCs w:val="20"/>
              </w:rPr>
            </w:pPr>
            <w:r w:rsidRPr="00A31F4F">
              <w:rPr>
                <w:rFonts w:ascii="Times New Roman" w:hAnsi="Times New Roman" w:cs="Times New Roman"/>
                <w:i/>
                <w:sz w:val="20"/>
                <w:szCs w:val="20"/>
              </w:rPr>
              <w:t>1 раз на 2 тижні</w:t>
            </w:r>
          </w:p>
          <w:p w14:paraId="40317B4B" w14:textId="4301B94F" w:rsidR="008231FE" w:rsidRPr="00A31F4F" w:rsidRDefault="00483C83" w:rsidP="00483C83">
            <w:pPr>
              <w:autoSpaceDE w:val="0"/>
              <w:autoSpaceDN w:val="0"/>
              <w:jc w:val="center"/>
              <w:rPr>
                <w:rFonts w:ascii="Times New Roman" w:hAnsi="Times New Roman" w:cs="Times New Roman"/>
                <w:i/>
                <w:sz w:val="20"/>
                <w:szCs w:val="20"/>
              </w:rPr>
            </w:pPr>
            <w:r w:rsidRPr="00A31F4F">
              <w:rPr>
                <w:rFonts w:ascii="Times New Roman" w:hAnsi="Times New Roman" w:cs="Times New Roman"/>
                <w:i/>
                <w:sz w:val="20"/>
                <w:szCs w:val="20"/>
              </w:rPr>
              <w:t xml:space="preserve">/тиждень </w:t>
            </w:r>
            <w:r w:rsidR="00B74ED9">
              <w:rPr>
                <w:rFonts w:ascii="Times New Roman" w:hAnsi="Times New Roman" w:cs="Times New Roman"/>
                <w:i/>
                <w:sz w:val="20"/>
                <w:szCs w:val="20"/>
              </w:rPr>
              <w:t>2</w:t>
            </w:r>
          </w:p>
        </w:tc>
      </w:tr>
      <w:tr w:rsidR="008231FE" w:rsidRPr="00A31F4F" w14:paraId="44AF19C3" w14:textId="77777777" w:rsidTr="00F8320E">
        <w:trPr>
          <w:trHeight w:val="675"/>
        </w:trPr>
        <w:tc>
          <w:tcPr>
            <w:tcW w:w="1418" w:type="dxa"/>
            <w:tcBorders>
              <w:top w:val="single" w:sz="4" w:space="0" w:color="auto"/>
              <w:left w:val="single" w:sz="4" w:space="0" w:color="auto"/>
              <w:bottom w:val="single" w:sz="4" w:space="0" w:color="auto"/>
              <w:right w:val="single" w:sz="4" w:space="0" w:color="auto"/>
            </w:tcBorders>
            <w:hideMark/>
          </w:tcPr>
          <w:p w14:paraId="37CF4397" w14:textId="77777777" w:rsidR="008231FE" w:rsidRPr="00A31F4F" w:rsidRDefault="008231FE" w:rsidP="00F8320E">
            <w:pPr>
              <w:autoSpaceDE w:val="0"/>
              <w:autoSpaceDN w:val="0"/>
              <w:jc w:val="center"/>
              <w:rPr>
                <w:rFonts w:ascii="Times New Roman" w:hAnsi="Times New Roman" w:cs="Times New Roman"/>
              </w:rPr>
            </w:pPr>
            <w:r w:rsidRPr="00A31F4F">
              <w:rPr>
                <w:rFonts w:ascii="Times New Roman" w:hAnsi="Times New Roman" w:cs="Times New Roman"/>
                <w:sz w:val="22"/>
                <w:szCs w:val="22"/>
              </w:rPr>
              <w:t>Самостійна робота</w:t>
            </w:r>
          </w:p>
        </w:tc>
        <w:tc>
          <w:tcPr>
            <w:tcW w:w="4678" w:type="dxa"/>
            <w:tcBorders>
              <w:top w:val="single" w:sz="4" w:space="0" w:color="auto"/>
              <w:left w:val="single" w:sz="4" w:space="0" w:color="auto"/>
              <w:bottom w:val="single" w:sz="4" w:space="0" w:color="auto"/>
              <w:right w:val="single" w:sz="4" w:space="0" w:color="auto"/>
            </w:tcBorders>
            <w:hideMark/>
          </w:tcPr>
          <w:p w14:paraId="5FE5D376" w14:textId="5CFB88B7" w:rsidR="00B74ED9" w:rsidRPr="00B74ED9" w:rsidRDefault="00B74ED9" w:rsidP="00B74ED9">
            <w:pPr>
              <w:autoSpaceDE w:val="0"/>
              <w:autoSpaceDN w:val="0"/>
              <w:jc w:val="both"/>
              <w:rPr>
                <w:rFonts w:ascii="Times New Roman" w:hAnsi="Times New Roman" w:cs="Times New Roman"/>
              </w:rPr>
            </w:pPr>
            <w:r w:rsidRPr="00B74ED9">
              <w:rPr>
                <w:rFonts w:ascii="Times New Roman" w:hAnsi="Times New Roman" w:cs="Times New Roman"/>
              </w:rPr>
              <w:t xml:space="preserve">Питання для </w:t>
            </w:r>
            <w:r>
              <w:rPr>
                <w:rFonts w:ascii="Times New Roman" w:hAnsi="Times New Roman" w:cs="Times New Roman"/>
              </w:rPr>
              <w:t>розгляду</w:t>
            </w:r>
            <w:r w:rsidRPr="00B74ED9">
              <w:rPr>
                <w:rFonts w:ascii="Times New Roman" w:hAnsi="Times New Roman" w:cs="Times New Roman"/>
              </w:rPr>
              <w:t>:</w:t>
            </w:r>
          </w:p>
          <w:p w14:paraId="0EEE309C" w14:textId="77777777" w:rsidR="00B74ED9" w:rsidRPr="00B74ED9" w:rsidRDefault="00B74ED9" w:rsidP="00B74ED9">
            <w:pPr>
              <w:autoSpaceDE w:val="0"/>
              <w:autoSpaceDN w:val="0"/>
              <w:jc w:val="both"/>
              <w:rPr>
                <w:rFonts w:ascii="Times New Roman" w:hAnsi="Times New Roman" w:cs="Times New Roman"/>
              </w:rPr>
            </w:pPr>
            <w:r w:rsidRPr="00B74ED9">
              <w:rPr>
                <w:rFonts w:ascii="Times New Roman" w:hAnsi="Times New Roman" w:cs="Times New Roman"/>
              </w:rPr>
              <w:t>1. Як еволюційні механізми впливають на формування позитивних почуттів? Яку роль відіграють ці почуття в адаптації людини до навколишнього середовища?</w:t>
            </w:r>
          </w:p>
          <w:p w14:paraId="62CB82DF" w14:textId="77777777" w:rsidR="00B74ED9" w:rsidRPr="00B74ED9" w:rsidRDefault="00B74ED9" w:rsidP="00B74ED9">
            <w:pPr>
              <w:autoSpaceDE w:val="0"/>
              <w:autoSpaceDN w:val="0"/>
              <w:jc w:val="both"/>
              <w:rPr>
                <w:rFonts w:ascii="Times New Roman" w:hAnsi="Times New Roman" w:cs="Times New Roman"/>
              </w:rPr>
            </w:pPr>
            <w:r w:rsidRPr="00B74ED9">
              <w:rPr>
                <w:rFonts w:ascii="Times New Roman" w:hAnsi="Times New Roman" w:cs="Times New Roman"/>
              </w:rPr>
              <w:t xml:space="preserve">2. Чому почуття радості, вдячності та співчуття важливі для виживання та розвитку соціальних </w:t>
            </w:r>
            <w:proofErr w:type="spellStart"/>
            <w:r w:rsidRPr="00B74ED9">
              <w:rPr>
                <w:rFonts w:ascii="Times New Roman" w:hAnsi="Times New Roman" w:cs="Times New Roman"/>
              </w:rPr>
              <w:t>зв’язків</w:t>
            </w:r>
            <w:proofErr w:type="spellEnd"/>
            <w:r w:rsidRPr="00B74ED9">
              <w:rPr>
                <w:rFonts w:ascii="Times New Roman" w:hAnsi="Times New Roman" w:cs="Times New Roman"/>
              </w:rPr>
              <w:t xml:space="preserve"> у людських спільнотах?</w:t>
            </w:r>
          </w:p>
          <w:p w14:paraId="346899AD" w14:textId="77777777" w:rsidR="00B74ED9" w:rsidRPr="00B74ED9" w:rsidRDefault="00B74ED9" w:rsidP="00B74ED9">
            <w:pPr>
              <w:autoSpaceDE w:val="0"/>
              <w:autoSpaceDN w:val="0"/>
              <w:jc w:val="both"/>
              <w:rPr>
                <w:rFonts w:ascii="Times New Roman" w:hAnsi="Times New Roman" w:cs="Times New Roman"/>
              </w:rPr>
            </w:pPr>
            <w:r w:rsidRPr="00B74ED9">
              <w:rPr>
                <w:rFonts w:ascii="Times New Roman" w:hAnsi="Times New Roman" w:cs="Times New Roman"/>
              </w:rPr>
              <w:t>3. Як еволюція формувала нашу здатність до оптимізму та надії? Які біологічні або поведінкові переваги вони надають?</w:t>
            </w:r>
          </w:p>
          <w:p w14:paraId="369C5784" w14:textId="4424637A" w:rsidR="008231FE" w:rsidRPr="00A31F4F" w:rsidRDefault="00B74ED9" w:rsidP="00B74ED9">
            <w:pPr>
              <w:autoSpaceDE w:val="0"/>
              <w:autoSpaceDN w:val="0"/>
              <w:jc w:val="both"/>
              <w:rPr>
                <w:rFonts w:ascii="Times New Roman" w:hAnsi="Times New Roman" w:cs="Times New Roman"/>
              </w:rPr>
            </w:pPr>
            <w:r w:rsidRPr="00B74ED9">
              <w:rPr>
                <w:rFonts w:ascii="Times New Roman" w:hAnsi="Times New Roman" w:cs="Times New Roman"/>
              </w:rPr>
              <w:t>Завдання</w:t>
            </w:r>
            <w:r>
              <w:rPr>
                <w:rFonts w:ascii="Times New Roman" w:hAnsi="Times New Roman" w:cs="Times New Roman"/>
              </w:rPr>
              <w:t>. Р</w:t>
            </w:r>
            <w:r w:rsidRPr="00B74ED9">
              <w:rPr>
                <w:rFonts w:ascii="Times New Roman" w:hAnsi="Times New Roman" w:cs="Times New Roman"/>
              </w:rPr>
              <w:t xml:space="preserve">озробіть презентацію на тему "Роль позитивних почуттів у виживанні та еволюції людства". У своєму дослідженні обґрунтуйте, як позитивні емоції (радість, любов, вдячність) сприяли зміцненню соціальних </w:t>
            </w:r>
            <w:proofErr w:type="spellStart"/>
            <w:r w:rsidRPr="00B74ED9">
              <w:rPr>
                <w:rFonts w:ascii="Times New Roman" w:hAnsi="Times New Roman" w:cs="Times New Roman"/>
              </w:rPr>
              <w:t>зв'язків</w:t>
            </w:r>
            <w:proofErr w:type="spellEnd"/>
            <w:r w:rsidRPr="00B74ED9">
              <w:rPr>
                <w:rFonts w:ascii="Times New Roman" w:hAnsi="Times New Roman" w:cs="Times New Roman"/>
              </w:rPr>
              <w:t xml:space="preserve">, покращенню співпраці </w:t>
            </w:r>
            <w:r w:rsidRPr="00B74ED9">
              <w:rPr>
                <w:rFonts w:ascii="Times New Roman" w:hAnsi="Times New Roman" w:cs="Times New Roman"/>
              </w:rPr>
              <w:lastRenderedPageBreak/>
              <w:t>та загальному розвитку людського виду.</w:t>
            </w:r>
          </w:p>
        </w:tc>
        <w:tc>
          <w:tcPr>
            <w:tcW w:w="850" w:type="dxa"/>
            <w:tcBorders>
              <w:top w:val="single" w:sz="4" w:space="0" w:color="auto"/>
              <w:left w:val="single" w:sz="4" w:space="0" w:color="auto"/>
              <w:bottom w:val="single" w:sz="4" w:space="0" w:color="auto"/>
              <w:right w:val="single" w:sz="4" w:space="0" w:color="auto"/>
            </w:tcBorders>
            <w:hideMark/>
          </w:tcPr>
          <w:p w14:paraId="26D62FD5" w14:textId="09DD9546" w:rsidR="008231FE" w:rsidRPr="00A31F4F" w:rsidRDefault="00950A0A" w:rsidP="00F8320E">
            <w:pPr>
              <w:autoSpaceDE w:val="0"/>
              <w:autoSpaceDN w:val="0"/>
              <w:jc w:val="center"/>
              <w:rPr>
                <w:rFonts w:ascii="Times New Roman" w:hAnsi="Times New Roman" w:cs="Times New Roman"/>
              </w:rPr>
            </w:pPr>
            <w:r>
              <w:rPr>
                <w:rFonts w:ascii="Times New Roman" w:hAnsi="Times New Roman" w:cs="Times New Roman"/>
              </w:rPr>
              <w:lastRenderedPageBreak/>
              <w:t>11,33</w:t>
            </w:r>
          </w:p>
        </w:tc>
        <w:tc>
          <w:tcPr>
            <w:tcW w:w="851" w:type="dxa"/>
            <w:tcBorders>
              <w:top w:val="single" w:sz="4" w:space="0" w:color="auto"/>
              <w:left w:val="single" w:sz="4" w:space="0" w:color="auto"/>
              <w:bottom w:val="single" w:sz="4" w:space="0" w:color="auto"/>
              <w:right w:val="single" w:sz="4" w:space="0" w:color="auto"/>
            </w:tcBorders>
            <w:hideMark/>
          </w:tcPr>
          <w:p w14:paraId="01F5CB42" w14:textId="0E8A5A86" w:rsidR="008231FE" w:rsidRPr="00A31F4F" w:rsidRDefault="00950A0A" w:rsidP="00F8320E">
            <w:pPr>
              <w:autoSpaceDE w:val="0"/>
              <w:autoSpaceDN w:val="0"/>
              <w:jc w:val="center"/>
              <w:rPr>
                <w:rFonts w:ascii="Times New Roman" w:hAnsi="Times New Roman" w:cs="Times New Roman"/>
              </w:rPr>
            </w:pPr>
            <w:r>
              <w:rPr>
                <w:rFonts w:ascii="Times New Roman" w:hAnsi="Times New Roman" w:cs="Times New Roman"/>
              </w:rPr>
              <w:t>13</w:t>
            </w:r>
          </w:p>
        </w:tc>
        <w:tc>
          <w:tcPr>
            <w:tcW w:w="1984" w:type="dxa"/>
            <w:tcBorders>
              <w:top w:val="single" w:sz="4" w:space="0" w:color="auto"/>
              <w:left w:val="single" w:sz="4" w:space="0" w:color="auto"/>
              <w:bottom w:val="single" w:sz="4" w:space="0" w:color="auto"/>
              <w:right w:val="single" w:sz="4" w:space="0" w:color="auto"/>
            </w:tcBorders>
          </w:tcPr>
          <w:p w14:paraId="4D836463" w14:textId="77777777" w:rsidR="008231FE" w:rsidRPr="00A31F4F" w:rsidRDefault="008231FE" w:rsidP="00F8320E">
            <w:pPr>
              <w:autoSpaceDE w:val="0"/>
              <w:autoSpaceDN w:val="0"/>
              <w:rPr>
                <w:rFonts w:ascii="Times New Roman" w:hAnsi="Times New Roman" w:cs="Times New Roman"/>
                <w:i/>
                <w:sz w:val="20"/>
                <w:szCs w:val="20"/>
              </w:rPr>
            </w:pPr>
          </w:p>
        </w:tc>
      </w:tr>
      <w:tr w:rsidR="008231FE" w:rsidRPr="00A31F4F" w14:paraId="664B6931" w14:textId="77777777" w:rsidTr="00F8320E">
        <w:trPr>
          <w:trHeight w:val="675"/>
        </w:trPr>
        <w:tc>
          <w:tcPr>
            <w:tcW w:w="1418" w:type="dxa"/>
            <w:tcBorders>
              <w:top w:val="single" w:sz="4" w:space="0" w:color="auto"/>
              <w:left w:val="single" w:sz="4" w:space="0" w:color="auto"/>
              <w:bottom w:val="single" w:sz="4" w:space="0" w:color="auto"/>
              <w:right w:val="single" w:sz="4" w:space="0" w:color="auto"/>
            </w:tcBorders>
          </w:tcPr>
          <w:p w14:paraId="0C7C189F" w14:textId="3284CD82" w:rsidR="008231FE" w:rsidRPr="00A31F4F" w:rsidRDefault="00B74ED9" w:rsidP="00F8320E">
            <w:pPr>
              <w:autoSpaceDE w:val="0"/>
              <w:autoSpaceDN w:val="0"/>
              <w:jc w:val="center"/>
              <w:rPr>
                <w:rFonts w:ascii="Times New Roman" w:hAnsi="Times New Roman" w:cs="Times New Roman"/>
                <w:sz w:val="22"/>
                <w:szCs w:val="22"/>
              </w:rPr>
            </w:pPr>
            <w:r>
              <w:rPr>
                <w:rFonts w:ascii="Times New Roman" w:hAnsi="Times New Roman" w:cs="Times New Roman"/>
                <w:sz w:val="22"/>
                <w:szCs w:val="22"/>
              </w:rPr>
              <w:t>Лекція 2</w:t>
            </w:r>
          </w:p>
        </w:tc>
        <w:tc>
          <w:tcPr>
            <w:tcW w:w="4678" w:type="dxa"/>
            <w:tcBorders>
              <w:top w:val="single" w:sz="4" w:space="0" w:color="auto"/>
              <w:left w:val="single" w:sz="4" w:space="0" w:color="auto"/>
              <w:bottom w:val="single" w:sz="4" w:space="0" w:color="auto"/>
              <w:right w:val="single" w:sz="4" w:space="0" w:color="auto"/>
            </w:tcBorders>
          </w:tcPr>
          <w:p w14:paraId="0FC949E1" w14:textId="3BBCB10E" w:rsidR="008231FE" w:rsidRPr="00A31F4F" w:rsidRDefault="00B74ED9" w:rsidP="00F8320E">
            <w:pPr>
              <w:autoSpaceDE w:val="0"/>
              <w:autoSpaceDN w:val="0"/>
              <w:jc w:val="center"/>
              <w:rPr>
                <w:rFonts w:ascii="Times New Roman" w:hAnsi="Times New Roman" w:cs="Times New Roman"/>
                <w:sz w:val="22"/>
                <w:szCs w:val="22"/>
              </w:rPr>
            </w:pPr>
            <w:proofErr w:type="spellStart"/>
            <w:r w:rsidRPr="00B74ED9">
              <w:t>Нейрохімія</w:t>
            </w:r>
            <w:proofErr w:type="spellEnd"/>
            <w:r w:rsidRPr="00B74ED9">
              <w:t xml:space="preserve"> щастя та чому мозок створює почуття нещастя</w:t>
            </w:r>
          </w:p>
        </w:tc>
        <w:tc>
          <w:tcPr>
            <w:tcW w:w="850" w:type="dxa"/>
            <w:tcBorders>
              <w:top w:val="single" w:sz="4" w:space="0" w:color="auto"/>
              <w:left w:val="single" w:sz="4" w:space="0" w:color="auto"/>
              <w:bottom w:val="single" w:sz="4" w:space="0" w:color="auto"/>
              <w:right w:val="single" w:sz="4" w:space="0" w:color="auto"/>
            </w:tcBorders>
          </w:tcPr>
          <w:p w14:paraId="38240678" w14:textId="77777777" w:rsidR="008231FE" w:rsidRPr="00A31F4F" w:rsidRDefault="008231FE" w:rsidP="00F8320E">
            <w:pPr>
              <w:autoSpaceDE w:val="0"/>
              <w:autoSpaceDN w:val="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14:paraId="5918F93E" w14:textId="58A8ED74" w:rsidR="008231FE" w:rsidRPr="00A31F4F" w:rsidRDefault="00950A0A" w:rsidP="00F8320E">
            <w:pPr>
              <w:autoSpaceDE w:val="0"/>
              <w:autoSpaceDN w:val="0"/>
              <w:jc w:val="center"/>
              <w:rPr>
                <w:rFonts w:ascii="Times New Roman" w:hAnsi="Times New Roman" w:cs="Times New Roman"/>
              </w:rPr>
            </w:pPr>
            <w:r>
              <w:rPr>
                <w:rFonts w:ascii="Times New Roman" w:hAnsi="Times New Roman" w:cs="Times New Roman"/>
              </w:rPr>
              <w:t>0,67</w:t>
            </w:r>
          </w:p>
        </w:tc>
        <w:tc>
          <w:tcPr>
            <w:tcW w:w="1984" w:type="dxa"/>
            <w:tcBorders>
              <w:top w:val="single" w:sz="4" w:space="0" w:color="auto"/>
              <w:left w:val="single" w:sz="4" w:space="0" w:color="auto"/>
              <w:bottom w:val="single" w:sz="4" w:space="0" w:color="auto"/>
              <w:right w:val="single" w:sz="4" w:space="0" w:color="auto"/>
            </w:tcBorders>
          </w:tcPr>
          <w:p w14:paraId="2E1E9C96" w14:textId="20D44D42" w:rsidR="008231FE" w:rsidRDefault="008231FE" w:rsidP="00B74ED9">
            <w:pPr>
              <w:autoSpaceDE w:val="0"/>
              <w:autoSpaceDN w:val="0"/>
              <w:rPr>
                <w:rFonts w:ascii="Times New Roman" w:hAnsi="Times New Roman" w:cs="Times New Roman"/>
                <w:i/>
                <w:sz w:val="20"/>
                <w:szCs w:val="20"/>
              </w:rPr>
            </w:pPr>
          </w:p>
          <w:p w14:paraId="6769F0E5" w14:textId="448E3512" w:rsidR="008231FE" w:rsidRPr="00A31F4F" w:rsidRDefault="008231FE" w:rsidP="00F8320E">
            <w:pPr>
              <w:autoSpaceDE w:val="0"/>
              <w:autoSpaceDN w:val="0"/>
              <w:jc w:val="center"/>
              <w:rPr>
                <w:rFonts w:ascii="Times New Roman" w:hAnsi="Times New Roman" w:cs="Times New Roman"/>
                <w:i/>
                <w:sz w:val="20"/>
                <w:szCs w:val="20"/>
              </w:rPr>
            </w:pPr>
            <w:r w:rsidRPr="00A31F4F">
              <w:rPr>
                <w:rFonts w:ascii="Times New Roman" w:hAnsi="Times New Roman" w:cs="Times New Roman"/>
                <w:i/>
                <w:sz w:val="20"/>
                <w:szCs w:val="20"/>
              </w:rPr>
              <w:t xml:space="preserve">тиждень </w:t>
            </w:r>
            <w:r w:rsidR="00B74ED9">
              <w:rPr>
                <w:rFonts w:ascii="Times New Roman" w:hAnsi="Times New Roman" w:cs="Times New Roman"/>
                <w:i/>
                <w:sz w:val="20"/>
                <w:szCs w:val="20"/>
              </w:rPr>
              <w:t>3</w:t>
            </w:r>
          </w:p>
        </w:tc>
      </w:tr>
      <w:tr w:rsidR="00B74ED9" w:rsidRPr="00A31F4F" w14:paraId="7DFB4C03" w14:textId="77777777" w:rsidTr="00F8320E">
        <w:trPr>
          <w:trHeight w:val="675"/>
        </w:trPr>
        <w:tc>
          <w:tcPr>
            <w:tcW w:w="1418" w:type="dxa"/>
            <w:tcBorders>
              <w:top w:val="single" w:sz="4" w:space="0" w:color="auto"/>
              <w:left w:val="single" w:sz="4" w:space="0" w:color="auto"/>
              <w:bottom w:val="single" w:sz="4" w:space="0" w:color="auto"/>
              <w:right w:val="single" w:sz="4" w:space="0" w:color="auto"/>
            </w:tcBorders>
          </w:tcPr>
          <w:p w14:paraId="78226680" w14:textId="3E48B03D" w:rsidR="00B74ED9" w:rsidRDefault="00B74ED9" w:rsidP="00F8320E">
            <w:pPr>
              <w:autoSpaceDE w:val="0"/>
              <w:autoSpaceDN w:val="0"/>
              <w:jc w:val="center"/>
              <w:rPr>
                <w:rFonts w:ascii="Times New Roman" w:hAnsi="Times New Roman" w:cs="Times New Roman"/>
                <w:sz w:val="22"/>
                <w:szCs w:val="22"/>
              </w:rPr>
            </w:pPr>
            <w:r>
              <w:rPr>
                <w:rFonts w:ascii="Times New Roman" w:hAnsi="Times New Roman" w:cs="Times New Roman"/>
                <w:sz w:val="22"/>
                <w:szCs w:val="22"/>
              </w:rPr>
              <w:t>Семінар 2</w:t>
            </w:r>
          </w:p>
        </w:tc>
        <w:tc>
          <w:tcPr>
            <w:tcW w:w="4678" w:type="dxa"/>
            <w:tcBorders>
              <w:top w:val="single" w:sz="4" w:space="0" w:color="auto"/>
              <w:left w:val="single" w:sz="4" w:space="0" w:color="auto"/>
              <w:bottom w:val="single" w:sz="4" w:space="0" w:color="auto"/>
              <w:right w:val="single" w:sz="4" w:space="0" w:color="auto"/>
            </w:tcBorders>
          </w:tcPr>
          <w:p w14:paraId="5AC34505" w14:textId="1581B458" w:rsidR="00B74ED9" w:rsidRDefault="00B74ED9" w:rsidP="00F8320E">
            <w:pPr>
              <w:autoSpaceDE w:val="0"/>
              <w:autoSpaceDN w:val="0"/>
              <w:jc w:val="center"/>
            </w:pPr>
            <w:r w:rsidRPr="00B74ED9">
              <w:t>Мозок і задоволення</w:t>
            </w:r>
          </w:p>
        </w:tc>
        <w:tc>
          <w:tcPr>
            <w:tcW w:w="850" w:type="dxa"/>
            <w:tcBorders>
              <w:top w:val="single" w:sz="4" w:space="0" w:color="auto"/>
              <w:left w:val="single" w:sz="4" w:space="0" w:color="auto"/>
              <w:bottom w:val="single" w:sz="4" w:space="0" w:color="auto"/>
              <w:right w:val="single" w:sz="4" w:space="0" w:color="auto"/>
            </w:tcBorders>
          </w:tcPr>
          <w:p w14:paraId="103BA8DC" w14:textId="14B45B80" w:rsidR="00B74ED9" w:rsidRDefault="00950A0A" w:rsidP="00F8320E">
            <w:pPr>
              <w:autoSpaceDE w:val="0"/>
              <w:autoSpaceDN w:val="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14:paraId="5BC9C3CE" w14:textId="6C990A7D" w:rsidR="00B74ED9" w:rsidRDefault="00950A0A" w:rsidP="00F8320E">
            <w:pPr>
              <w:autoSpaceDE w:val="0"/>
              <w:autoSpaceDN w:val="0"/>
              <w:jc w:val="center"/>
              <w:rPr>
                <w:rFonts w:ascii="Times New Roman" w:hAnsi="Times New Roman" w:cs="Times New Roman"/>
              </w:rPr>
            </w:pPr>
            <w:r>
              <w:rPr>
                <w:rFonts w:ascii="Times New Roman" w:hAnsi="Times New Roman" w:cs="Times New Roman"/>
              </w:rPr>
              <w:t>1,6</w:t>
            </w:r>
          </w:p>
        </w:tc>
        <w:tc>
          <w:tcPr>
            <w:tcW w:w="1984" w:type="dxa"/>
            <w:tcBorders>
              <w:top w:val="single" w:sz="4" w:space="0" w:color="auto"/>
              <w:left w:val="single" w:sz="4" w:space="0" w:color="auto"/>
              <w:bottom w:val="single" w:sz="4" w:space="0" w:color="auto"/>
              <w:right w:val="single" w:sz="4" w:space="0" w:color="auto"/>
            </w:tcBorders>
          </w:tcPr>
          <w:p w14:paraId="6669A567" w14:textId="687570B7" w:rsidR="00B74ED9" w:rsidRPr="00A31F4F" w:rsidRDefault="00B74ED9" w:rsidP="00F8320E">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тиждень 4</w:t>
            </w:r>
          </w:p>
        </w:tc>
      </w:tr>
      <w:tr w:rsidR="008231FE" w:rsidRPr="00A31F4F" w14:paraId="370580FA" w14:textId="77777777" w:rsidTr="00F8320E">
        <w:trPr>
          <w:trHeight w:val="675"/>
        </w:trPr>
        <w:tc>
          <w:tcPr>
            <w:tcW w:w="1418" w:type="dxa"/>
            <w:tcBorders>
              <w:top w:val="single" w:sz="4" w:space="0" w:color="auto"/>
              <w:left w:val="single" w:sz="4" w:space="0" w:color="auto"/>
              <w:bottom w:val="single" w:sz="4" w:space="0" w:color="auto"/>
              <w:right w:val="single" w:sz="4" w:space="0" w:color="auto"/>
            </w:tcBorders>
          </w:tcPr>
          <w:p w14:paraId="760F5B22" w14:textId="77777777" w:rsidR="008231FE" w:rsidRPr="00A31F4F" w:rsidRDefault="008231FE" w:rsidP="00F8320E">
            <w:pPr>
              <w:autoSpaceDE w:val="0"/>
              <w:autoSpaceDN w:val="0"/>
              <w:jc w:val="center"/>
              <w:rPr>
                <w:rFonts w:ascii="Times New Roman" w:hAnsi="Times New Roman" w:cs="Times New Roman"/>
                <w:sz w:val="22"/>
                <w:szCs w:val="22"/>
              </w:rPr>
            </w:pPr>
            <w:r w:rsidRPr="00A31F4F">
              <w:rPr>
                <w:rFonts w:ascii="Times New Roman" w:hAnsi="Times New Roman" w:cs="Times New Roman"/>
                <w:sz w:val="22"/>
                <w:szCs w:val="22"/>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14:paraId="68C778CE" w14:textId="0A70ECDC" w:rsidR="00B74ED9" w:rsidRDefault="00B74ED9" w:rsidP="00B74ED9">
            <w:pPr>
              <w:autoSpaceDE w:val="0"/>
              <w:autoSpaceDN w:val="0"/>
              <w:jc w:val="both"/>
            </w:pPr>
            <w:r>
              <w:t>Питання для розгляду:</w:t>
            </w:r>
          </w:p>
          <w:p w14:paraId="47725A7E" w14:textId="77777777" w:rsidR="00B74ED9" w:rsidRDefault="00B74ED9" w:rsidP="00B74ED9">
            <w:pPr>
              <w:autoSpaceDE w:val="0"/>
              <w:autoSpaceDN w:val="0"/>
              <w:jc w:val="both"/>
            </w:pPr>
            <w:r>
              <w:t xml:space="preserve">1. Які </w:t>
            </w:r>
            <w:proofErr w:type="spellStart"/>
            <w:r>
              <w:t>нейромедіатори</w:t>
            </w:r>
            <w:proofErr w:type="spellEnd"/>
            <w:r>
              <w:t xml:space="preserve"> (</w:t>
            </w:r>
            <w:proofErr w:type="spellStart"/>
            <w:r>
              <w:t>дофамін</w:t>
            </w:r>
            <w:proofErr w:type="spellEnd"/>
            <w:r>
              <w:t xml:space="preserve">, серотонін, </w:t>
            </w:r>
            <w:proofErr w:type="spellStart"/>
            <w:r>
              <w:t>окситоцин</w:t>
            </w:r>
            <w:proofErr w:type="spellEnd"/>
            <w:r>
              <w:t>) відіграють ключову роль у формуванні відчуття задоволення і як вони впливають на нашу емоційну реакцію?</w:t>
            </w:r>
          </w:p>
          <w:p w14:paraId="09065D95" w14:textId="77777777" w:rsidR="00B74ED9" w:rsidRDefault="00B74ED9" w:rsidP="00B74ED9">
            <w:pPr>
              <w:autoSpaceDE w:val="0"/>
              <w:autoSpaceDN w:val="0"/>
              <w:jc w:val="both"/>
            </w:pPr>
            <w:r>
              <w:t>2. Як еволюційно сформовані механізми мозку змушують нас шукати задоволення і чому ми часто фокусуємося на негативних аспектах життя?</w:t>
            </w:r>
          </w:p>
          <w:p w14:paraId="5440CD62" w14:textId="77777777" w:rsidR="00B74ED9" w:rsidRDefault="00B74ED9" w:rsidP="00B74ED9">
            <w:pPr>
              <w:autoSpaceDE w:val="0"/>
              <w:autoSpaceDN w:val="0"/>
              <w:jc w:val="both"/>
            </w:pPr>
            <w:r>
              <w:t>3. Як хронічний стрес впливає на систему винагороди мозку та здатність відчувати задоволення?</w:t>
            </w:r>
          </w:p>
          <w:p w14:paraId="71AE5BF2" w14:textId="71DCA7A2" w:rsidR="008231FE" w:rsidRPr="00B74ED9" w:rsidRDefault="00B74ED9" w:rsidP="00B74ED9">
            <w:pPr>
              <w:autoSpaceDE w:val="0"/>
              <w:autoSpaceDN w:val="0"/>
              <w:jc w:val="both"/>
            </w:pPr>
            <w:r>
              <w:t xml:space="preserve">Завдання. Створіть карту процесу формування задоволення в мозку, починаючи від зовнішнього стимулу до виділення </w:t>
            </w:r>
            <w:proofErr w:type="spellStart"/>
            <w:r>
              <w:t>нейромедіаторів</w:t>
            </w:r>
            <w:proofErr w:type="spellEnd"/>
            <w:r>
              <w:t>, які викликають почуття радості. Поясніть, як певні життєві обставини або дії можуть впливати на цей процес, зокрема на сприйняття щастя та задоволення.</w:t>
            </w:r>
          </w:p>
        </w:tc>
        <w:tc>
          <w:tcPr>
            <w:tcW w:w="850" w:type="dxa"/>
            <w:tcBorders>
              <w:top w:val="single" w:sz="4" w:space="0" w:color="auto"/>
              <w:left w:val="single" w:sz="4" w:space="0" w:color="auto"/>
              <w:bottom w:val="single" w:sz="4" w:space="0" w:color="auto"/>
              <w:right w:val="single" w:sz="4" w:space="0" w:color="auto"/>
            </w:tcBorders>
          </w:tcPr>
          <w:p w14:paraId="490A4DF2" w14:textId="38702984" w:rsidR="008231FE" w:rsidRPr="00A31F4F" w:rsidRDefault="00950A0A" w:rsidP="00F8320E">
            <w:pPr>
              <w:autoSpaceDE w:val="0"/>
              <w:autoSpaceDN w:val="0"/>
              <w:jc w:val="center"/>
              <w:rPr>
                <w:rFonts w:ascii="Times New Roman" w:hAnsi="Times New Roman" w:cs="Times New Roman"/>
              </w:rPr>
            </w:pPr>
            <w:r>
              <w:rPr>
                <w:rFonts w:ascii="Times New Roman" w:hAnsi="Times New Roman" w:cs="Times New Roman"/>
              </w:rPr>
              <w:t>11,33</w:t>
            </w:r>
          </w:p>
        </w:tc>
        <w:tc>
          <w:tcPr>
            <w:tcW w:w="851" w:type="dxa"/>
            <w:tcBorders>
              <w:top w:val="single" w:sz="4" w:space="0" w:color="auto"/>
              <w:left w:val="single" w:sz="4" w:space="0" w:color="auto"/>
              <w:bottom w:val="single" w:sz="4" w:space="0" w:color="auto"/>
              <w:right w:val="single" w:sz="4" w:space="0" w:color="auto"/>
            </w:tcBorders>
          </w:tcPr>
          <w:p w14:paraId="2B5D20A5" w14:textId="41DB5D2C" w:rsidR="008231FE" w:rsidRPr="00A31F4F" w:rsidRDefault="00950A0A" w:rsidP="00F8320E">
            <w:pPr>
              <w:autoSpaceDE w:val="0"/>
              <w:autoSpaceDN w:val="0"/>
              <w:jc w:val="center"/>
              <w:rPr>
                <w:rFonts w:ascii="Times New Roman" w:hAnsi="Times New Roman" w:cs="Times New Roman"/>
              </w:rPr>
            </w:pPr>
            <w:r>
              <w:rPr>
                <w:rFonts w:ascii="Times New Roman" w:hAnsi="Times New Roman" w:cs="Times New Roman"/>
              </w:rPr>
              <w:t>13</w:t>
            </w:r>
          </w:p>
        </w:tc>
        <w:tc>
          <w:tcPr>
            <w:tcW w:w="1984" w:type="dxa"/>
            <w:tcBorders>
              <w:top w:val="single" w:sz="4" w:space="0" w:color="auto"/>
              <w:left w:val="single" w:sz="4" w:space="0" w:color="auto"/>
              <w:bottom w:val="single" w:sz="4" w:space="0" w:color="auto"/>
              <w:right w:val="single" w:sz="4" w:space="0" w:color="auto"/>
            </w:tcBorders>
          </w:tcPr>
          <w:p w14:paraId="2EBA2AB7" w14:textId="77777777" w:rsidR="008231FE" w:rsidRPr="00A31F4F" w:rsidRDefault="008231FE" w:rsidP="00F8320E">
            <w:pPr>
              <w:autoSpaceDE w:val="0"/>
              <w:autoSpaceDN w:val="0"/>
              <w:jc w:val="center"/>
              <w:rPr>
                <w:rFonts w:ascii="Times New Roman" w:hAnsi="Times New Roman" w:cs="Times New Roman"/>
                <w:i/>
                <w:sz w:val="20"/>
                <w:szCs w:val="20"/>
              </w:rPr>
            </w:pPr>
          </w:p>
        </w:tc>
      </w:tr>
      <w:tr w:rsidR="008231FE" w:rsidRPr="00A31F4F" w14:paraId="16C8691F" w14:textId="77777777" w:rsidTr="00F8320E">
        <w:trPr>
          <w:trHeight w:val="675"/>
        </w:trPr>
        <w:tc>
          <w:tcPr>
            <w:tcW w:w="1418" w:type="dxa"/>
            <w:tcBorders>
              <w:top w:val="single" w:sz="4" w:space="0" w:color="auto"/>
              <w:left w:val="single" w:sz="4" w:space="0" w:color="auto"/>
              <w:bottom w:val="single" w:sz="4" w:space="0" w:color="auto"/>
              <w:right w:val="single" w:sz="4" w:space="0" w:color="auto"/>
            </w:tcBorders>
          </w:tcPr>
          <w:p w14:paraId="6931D022" w14:textId="659CC10B" w:rsidR="008231FE" w:rsidRPr="00A31F4F" w:rsidRDefault="008231FE" w:rsidP="00F8320E">
            <w:pPr>
              <w:autoSpaceDE w:val="0"/>
              <w:autoSpaceDN w:val="0"/>
              <w:jc w:val="center"/>
              <w:rPr>
                <w:rFonts w:ascii="Times New Roman" w:hAnsi="Times New Roman" w:cs="Times New Roman"/>
                <w:sz w:val="22"/>
                <w:szCs w:val="22"/>
              </w:rPr>
            </w:pPr>
            <w:r>
              <w:rPr>
                <w:rFonts w:ascii="Times New Roman" w:hAnsi="Times New Roman" w:cs="Times New Roman"/>
                <w:sz w:val="22"/>
                <w:szCs w:val="22"/>
              </w:rPr>
              <w:t xml:space="preserve">Лекція </w:t>
            </w:r>
            <w:r w:rsidR="00B74ED9">
              <w:rPr>
                <w:rFonts w:ascii="Times New Roman" w:hAnsi="Times New Roman" w:cs="Times New Roman"/>
                <w:sz w:val="22"/>
                <w:szCs w:val="22"/>
              </w:rPr>
              <w:t>3</w:t>
            </w:r>
          </w:p>
        </w:tc>
        <w:tc>
          <w:tcPr>
            <w:tcW w:w="4678" w:type="dxa"/>
            <w:tcBorders>
              <w:top w:val="single" w:sz="4" w:space="0" w:color="auto"/>
              <w:left w:val="single" w:sz="4" w:space="0" w:color="auto"/>
              <w:bottom w:val="single" w:sz="4" w:space="0" w:color="auto"/>
              <w:right w:val="single" w:sz="4" w:space="0" w:color="auto"/>
            </w:tcBorders>
          </w:tcPr>
          <w:p w14:paraId="370A95F9" w14:textId="022E8E0C" w:rsidR="008231FE" w:rsidRPr="00A31F4F" w:rsidRDefault="00B74ED9" w:rsidP="00F8320E">
            <w:pPr>
              <w:autoSpaceDE w:val="0"/>
              <w:autoSpaceDN w:val="0"/>
              <w:jc w:val="center"/>
              <w:rPr>
                <w:rFonts w:ascii="Times New Roman" w:hAnsi="Times New Roman" w:cs="Times New Roman"/>
                <w:sz w:val="22"/>
                <w:szCs w:val="22"/>
              </w:rPr>
            </w:pPr>
            <w:r w:rsidRPr="00B74ED9">
              <w:t>Духовне задоволення</w:t>
            </w:r>
          </w:p>
        </w:tc>
        <w:tc>
          <w:tcPr>
            <w:tcW w:w="850" w:type="dxa"/>
            <w:tcBorders>
              <w:top w:val="single" w:sz="4" w:space="0" w:color="auto"/>
              <w:left w:val="single" w:sz="4" w:space="0" w:color="auto"/>
              <w:bottom w:val="single" w:sz="4" w:space="0" w:color="auto"/>
              <w:right w:val="single" w:sz="4" w:space="0" w:color="auto"/>
            </w:tcBorders>
          </w:tcPr>
          <w:p w14:paraId="2C284155" w14:textId="77777777" w:rsidR="008231FE" w:rsidRPr="00A31F4F" w:rsidRDefault="008231FE" w:rsidP="00F8320E">
            <w:pPr>
              <w:autoSpaceDE w:val="0"/>
              <w:autoSpaceDN w:val="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14:paraId="1F5F257C" w14:textId="77777777" w:rsidR="008231FE" w:rsidRPr="00A31F4F" w:rsidRDefault="008231FE" w:rsidP="00F8320E">
            <w:pPr>
              <w:autoSpaceDE w:val="0"/>
              <w:autoSpaceDN w:val="0"/>
              <w:jc w:val="center"/>
              <w:rPr>
                <w:rFonts w:ascii="Times New Roman" w:hAnsi="Times New Roman" w:cs="Times New Roman"/>
              </w:rPr>
            </w:pPr>
            <w:r>
              <w:rPr>
                <w:rFonts w:ascii="Times New Roman" w:hAnsi="Times New Roman" w:cs="Times New Roman"/>
              </w:rPr>
              <w:t>0,67</w:t>
            </w:r>
          </w:p>
        </w:tc>
        <w:tc>
          <w:tcPr>
            <w:tcW w:w="1984" w:type="dxa"/>
            <w:tcBorders>
              <w:top w:val="single" w:sz="4" w:space="0" w:color="auto"/>
              <w:left w:val="single" w:sz="4" w:space="0" w:color="auto"/>
              <w:bottom w:val="single" w:sz="4" w:space="0" w:color="auto"/>
              <w:right w:val="single" w:sz="4" w:space="0" w:color="auto"/>
            </w:tcBorders>
          </w:tcPr>
          <w:p w14:paraId="202DC417" w14:textId="56C845DA" w:rsidR="008231FE" w:rsidRPr="00D56958" w:rsidRDefault="008231FE" w:rsidP="00F8320E">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тиждень</w:t>
            </w:r>
            <w:r w:rsidR="00B74ED9">
              <w:rPr>
                <w:rFonts w:ascii="Times New Roman" w:hAnsi="Times New Roman" w:cs="Times New Roman"/>
                <w:i/>
                <w:sz w:val="20"/>
                <w:szCs w:val="20"/>
              </w:rPr>
              <w:t xml:space="preserve"> 5</w:t>
            </w:r>
          </w:p>
        </w:tc>
      </w:tr>
      <w:tr w:rsidR="008231FE" w:rsidRPr="00A31F4F" w14:paraId="2A95DD6E" w14:textId="77777777" w:rsidTr="00F8320E">
        <w:trPr>
          <w:trHeight w:val="675"/>
        </w:trPr>
        <w:tc>
          <w:tcPr>
            <w:tcW w:w="1418" w:type="dxa"/>
            <w:tcBorders>
              <w:top w:val="single" w:sz="4" w:space="0" w:color="auto"/>
              <w:left w:val="single" w:sz="4" w:space="0" w:color="auto"/>
              <w:bottom w:val="single" w:sz="4" w:space="0" w:color="auto"/>
              <w:right w:val="single" w:sz="4" w:space="0" w:color="auto"/>
            </w:tcBorders>
          </w:tcPr>
          <w:p w14:paraId="217577AC" w14:textId="77777777" w:rsidR="008231FE" w:rsidRPr="00A31F4F" w:rsidRDefault="008231FE" w:rsidP="00F8320E">
            <w:pPr>
              <w:autoSpaceDE w:val="0"/>
              <w:autoSpaceDN w:val="0"/>
              <w:jc w:val="center"/>
              <w:rPr>
                <w:rFonts w:ascii="Times New Roman" w:hAnsi="Times New Roman" w:cs="Times New Roman"/>
                <w:sz w:val="22"/>
                <w:szCs w:val="22"/>
              </w:rPr>
            </w:pPr>
            <w:r>
              <w:rPr>
                <w:rFonts w:ascii="Times New Roman" w:hAnsi="Times New Roman" w:cs="Times New Roman"/>
                <w:sz w:val="22"/>
                <w:szCs w:val="22"/>
              </w:rPr>
              <w:t>Семінар 3</w:t>
            </w:r>
          </w:p>
        </w:tc>
        <w:tc>
          <w:tcPr>
            <w:tcW w:w="4678" w:type="dxa"/>
            <w:tcBorders>
              <w:top w:val="single" w:sz="4" w:space="0" w:color="auto"/>
              <w:left w:val="single" w:sz="4" w:space="0" w:color="auto"/>
              <w:bottom w:val="single" w:sz="4" w:space="0" w:color="auto"/>
              <w:right w:val="single" w:sz="4" w:space="0" w:color="auto"/>
            </w:tcBorders>
          </w:tcPr>
          <w:p w14:paraId="327CB7CF" w14:textId="28665D42" w:rsidR="008231FE" w:rsidRPr="00A31F4F" w:rsidRDefault="00B74ED9" w:rsidP="00F8320E">
            <w:pPr>
              <w:autoSpaceDE w:val="0"/>
              <w:autoSpaceDN w:val="0"/>
              <w:jc w:val="center"/>
              <w:rPr>
                <w:rFonts w:ascii="Times New Roman" w:hAnsi="Times New Roman" w:cs="Times New Roman"/>
                <w:sz w:val="22"/>
                <w:szCs w:val="22"/>
              </w:rPr>
            </w:pPr>
            <w:r w:rsidRPr="00B74ED9">
              <w:t>Психологія медитації.</w:t>
            </w:r>
          </w:p>
        </w:tc>
        <w:tc>
          <w:tcPr>
            <w:tcW w:w="850" w:type="dxa"/>
            <w:tcBorders>
              <w:top w:val="single" w:sz="4" w:space="0" w:color="auto"/>
              <w:left w:val="single" w:sz="4" w:space="0" w:color="auto"/>
              <w:bottom w:val="single" w:sz="4" w:space="0" w:color="auto"/>
              <w:right w:val="single" w:sz="4" w:space="0" w:color="auto"/>
            </w:tcBorders>
          </w:tcPr>
          <w:p w14:paraId="75A44E1F" w14:textId="77777777" w:rsidR="008231FE" w:rsidRPr="00A31F4F" w:rsidRDefault="008231FE" w:rsidP="00F8320E">
            <w:pPr>
              <w:autoSpaceDE w:val="0"/>
              <w:autoSpaceDN w:val="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14:paraId="3B55F7DE" w14:textId="399ACDFC" w:rsidR="008231FE" w:rsidRPr="00A31F4F" w:rsidRDefault="008231FE" w:rsidP="00F8320E">
            <w:pPr>
              <w:autoSpaceDE w:val="0"/>
              <w:autoSpaceDN w:val="0"/>
              <w:jc w:val="center"/>
              <w:rPr>
                <w:rFonts w:ascii="Times New Roman" w:hAnsi="Times New Roman" w:cs="Times New Roman"/>
              </w:rPr>
            </w:pPr>
            <w:r>
              <w:rPr>
                <w:rFonts w:ascii="Times New Roman" w:hAnsi="Times New Roman" w:cs="Times New Roman"/>
              </w:rPr>
              <w:t>1,</w:t>
            </w:r>
            <w:r w:rsidR="00950A0A">
              <w:rPr>
                <w:rFonts w:ascii="Times New Roman" w:hAnsi="Times New Roman" w:cs="Times New Roman"/>
              </w:rPr>
              <w:t>6</w:t>
            </w:r>
          </w:p>
        </w:tc>
        <w:tc>
          <w:tcPr>
            <w:tcW w:w="1984" w:type="dxa"/>
            <w:tcBorders>
              <w:top w:val="single" w:sz="4" w:space="0" w:color="auto"/>
              <w:left w:val="single" w:sz="4" w:space="0" w:color="auto"/>
              <w:bottom w:val="single" w:sz="4" w:space="0" w:color="auto"/>
              <w:right w:val="single" w:sz="4" w:space="0" w:color="auto"/>
            </w:tcBorders>
          </w:tcPr>
          <w:p w14:paraId="6C12DC2F" w14:textId="7067BCF0" w:rsidR="008231FE" w:rsidRPr="00A31F4F" w:rsidRDefault="008231FE" w:rsidP="00F8320E">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тиждень</w:t>
            </w:r>
            <w:r w:rsidR="00B74ED9">
              <w:rPr>
                <w:rFonts w:ascii="Times New Roman" w:hAnsi="Times New Roman" w:cs="Times New Roman"/>
                <w:i/>
                <w:sz w:val="20"/>
                <w:szCs w:val="20"/>
              </w:rPr>
              <w:t xml:space="preserve"> 6</w:t>
            </w:r>
          </w:p>
        </w:tc>
      </w:tr>
      <w:tr w:rsidR="008231FE" w:rsidRPr="00A31F4F" w14:paraId="37B43A7D" w14:textId="77777777" w:rsidTr="00F8320E">
        <w:trPr>
          <w:trHeight w:val="675"/>
        </w:trPr>
        <w:tc>
          <w:tcPr>
            <w:tcW w:w="1418" w:type="dxa"/>
            <w:tcBorders>
              <w:top w:val="single" w:sz="4" w:space="0" w:color="auto"/>
              <w:left w:val="single" w:sz="4" w:space="0" w:color="auto"/>
              <w:bottom w:val="single" w:sz="4" w:space="0" w:color="auto"/>
              <w:right w:val="single" w:sz="4" w:space="0" w:color="auto"/>
            </w:tcBorders>
          </w:tcPr>
          <w:p w14:paraId="525C7D3B" w14:textId="77777777" w:rsidR="008231FE" w:rsidRPr="00A31F4F" w:rsidRDefault="008231FE" w:rsidP="00F8320E">
            <w:pPr>
              <w:autoSpaceDE w:val="0"/>
              <w:autoSpaceDN w:val="0"/>
              <w:jc w:val="center"/>
              <w:rPr>
                <w:rFonts w:ascii="Times New Roman" w:hAnsi="Times New Roman" w:cs="Times New Roman"/>
                <w:sz w:val="22"/>
                <w:szCs w:val="22"/>
              </w:rPr>
            </w:pPr>
            <w:r>
              <w:rPr>
                <w:rFonts w:ascii="Times New Roman" w:hAnsi="Times New Roman" w:cs="Times New Roman"/>
                <w:sz w:val="22"/>
                <w:szCs w:val="22"/>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14:paraId="11E88D87" w14:textId="1D480806" w:rsidR="00F64C61" w:rsidRPr="00F64C61" w:rsidRDefault="00F64C61" w:rsidP="00F64C61">
            <w:pPr>
              <w:widowControl/>
              <w:suppressAutoHyphens w:val="0"/>
              <w:jc w:val="both"/>
              <w:rPr>
                <w:rFonts w:ascii="Times New Roman" w:eastAsia="Times New Roman" w:hAnsi="Times New Roman" w:cs="Times New Roman"/>
                <w:kern w:val="0"/>
                <w:lang w:val="ru-UA" w:eastAsia="ru-UA" w:bidi="ar-SA"/>
              </w:rPr>
            </w:pPr>
            <w:proofErr w:type="spellStart"/>
            <w:r w:rsidRPr="00F64C61">
              <w:rPr>
                <w:rFonts w:ascii="Times New Roman" w:eastAsia="Times New Roman" w:hAnsi="Times New Roman" w:cs="Times New Roman"/>
                <w:kern w:val="0"/>
                <w:lang w:val="ru-UA" w:eastAsia="ru-UA" w:bidi="ar-SA"/>
              </w:rPr>
              <w:t>Питання</w:t>
            </w:r>
            <w:proofErr w:type="spellEnd"/>
            <w:r w:rsidRPr="00F64C61">
              <w:rPr>
                <w:rFonts w:ascii="Times New Roman" w:eastAsia="Times New Roman" w:hAnsi="Times New Roman" w:cs="Times New Roman"/>
                <w:kern w:val="0"/>
                <w:lang w:val="ru-UA" w:eastAsia="ru-UA" w:bidi="ar-SA"/>
              </w:rPr>
              <w:t xml:space="preserve"> для </w:t>
            </w:r>
            <w:r>
              <w:rPr>
                <w:rFonts w:ascii="Times New Roman" w:eastAsia="Times New Roman" w:hAnsi="Times New Roman" w:cs="Times New Roman"/>
                <w:kern w:val="0"/>
                <w:lang w:eastAsia="ru-UA" w:bidi="ar-SA"/>
              </w:rPr>
              <w:t>розгляду</w:t>
            </w:r>
            <w:r w:rsidRPr="00F64C61">
              <w:rPr>
                <w:rFonts w:ascii="Times New Roman" w:eastAsia="Times New Roman" w:hAnsi="Times New Roman" w:cs="Times New Roman"/>
                <w:kern w:val="0"/>
                <w:lang w:val="ru-UA" w:eastAsia="ru-UA" w:bidi="ar-SA"/>
              </w:rPr>
              <w:t>:</w:t>
            </w:r>
          </w:p>
          <w:p w14:paraId="218A1E9B" w14:textId="77777777" w:rsidR="00F64C61" w:rsidRPr="00F64C61" w:rsidRDefault="00F64C61" w:rsidP="00F64C61">
            <w:pPr>
              <w:widowControl/>
              <w:suppressAutoHyphens w:val="0"/>
              <w:jc w:val="both"/>
              <w:rPr>
                <w:rFonts w:ascii="Times New Roman" w:eastAsia="Times New Roman" w:hAnsi="Times New Roman" w:cs="Times New Roman"/>
                <w:kern w:val="0"/>
                <w:lang w:val="ru-UA" w:eastAsia="ru-UA" w:bidi="ar-SA"/>
              </w:rPr>
            </w:pPr>
            <w:r w:rsidRPr="00F64C61">
              <w:rPr>
                <w:rFonts w:ascii="Times New Roman" w:eastAsia="Times New Roman" w:hAnsi="Times New Roman" w:cs="Times New Roman"/>
                <w:kern w:val="0"/>
                <w:lang w:val="ru-UA" w:eastAsia="ru-UA" w:bidi="ar-SA"/>
              </w:rPr>
              <w:t xml:space="preserve">1. Як регулярна </w:t>
            </w:r>
            <w:proofErr w:type="spellStart"/>
            <w:r w:rsidRPr="00F64C61">
              <w:rPr>
                <w:rFonts w:ascii="Times New Roman" w:eastAsia="Times New Roman" w:hAnsi="Times New Roman" w:cs="Times New Roman"/>
                <w:kern w:val="0"/>
                <w:lang w:val="ru-UA" w:eastAsia="ru-UA" w:bidi="ar-SA"/>
              </w:rPr>
              <w:t>медитація</w:t>
            </w:r>
            <w:proofErr w:type="spellEnd"/>
            <w:r w:rsidRPr="00F64C61">
              <w:rPr>
                <w:rFonts w:ascii="Times New Roman" w:eastAsia="Times New Roman" w:hAnsi="Times New Roman" w:cs="Times New Roman"/>
                <w:kern w:val="0"/>
                <w:lang w:val="ru-UA" w:eastAsia="ru-UA" w:bidi="ar-SA"/>
              </w:rPr>
              <w:t xml:space="preserve"> </w:t>
            </w:r>
            <w:proofErr w:type="spellStart"/>
            <w:r w:rsidRPr="00F64C61">
              <w:rPr>
                <w:rFonts w:ascii="Times New Roman" w:eastAsia="Times New Roman" w:hAnsi="Times New Roman" w:cs="Times New Roman"/>
                <w:kern w:val="0"/>
                <w:lang w:val="ru-UA" w:eastAsia="ru-UA" w:bidi="ar-SA"/>
              </w:rPr>
              <w:t>впливає</w:t>
            </w:r>
            <w:proofErr w:type="spellEnd"/>
            <w:r w:rsidRPr="00F64C61">
              <w:rPr>
                <w:rFonts w:ascii="Times New Roman" w:eastAsia="Times New Roman" w:hAnsi="Times New Roman" w:cs="Times New Roman"/>
                <w:kern w:val="0"/>
                <w:lang w:val="ru-UA" w:eastAsia="ru-UA" w:bidi="ar-SA"/>
              </w:rPr>
              <w:t xml:space="preserve"> на </w:t>
            </w:r>
            <w:proofErr w:type="spellStart"/>
            <w:r w:rsidRPr="00F64C61">
              <w:rPr>
                <w:rFonts w:ascii="Times New Roman" w:eastAsia="Times New Roman" w:hAnsi="Times New Roman" w:cs="Times New Roman"/>
                <w:kern w:val="0"/>
                <w:lang w:val="ru-UA" w:eastAsia="ru-UA" w:bidi="ar-SA"/>
              </w:rPr>
              <w:t>мозок</w:t>
            </w:r>
            <w:proofErr w:type="spellEnd"/>
            <w:r w:rsidRPr="00F64C61">
              <w:rPr>
                <w:rFonts w:ascii="Times New Roman" w:eastAsia="Times New Roman" w:hAnsi="Times New Roman" w:cs="Times New Roman"/>
                <w:kern w:val="0"/>
                <w:lang w:val="ru-UA" w:eastAsia="ru-UA" w:bidi="ar-SA"/>
              </w:rPr>
              <w:t xml:space="preserve"> з точки </w:t>
            </w:r>
            <w:proofErr w:type="spellStart"/>
            <w:r w:rsidRPr="00F64C61">
              <w:rPr>
                <w:rFonts w:ascii="Times New Roman" w:eastAsia="Times New Roman" w:hAnsi="Times New Roman" w:cs="Times New Roman"/>
                <w:kern w:val="0"/>
                <w:lang w:val="ru-UA" w:eastAsia="ru-UA" w:bidi="ar-SA"/>
              </w:rPr>
              <w:t>зору</w:t>
            </w:r>
            <w:proofErr w:type="spellEnd"/>
            <w:r w:rsidRPr="00F64C61">
              <w:rPr>
                <w:rFonts w:ascii="Times New Roman" w:eastAsia="Times New Roman" w:hAnsi="Times New Roman" w:cs="Times New Roman"/>
                <w:kern w:val="0"/>
                <w:lang w:val="ru-UA" w:eastAsia="ru-UA" w:bidi="ar-SA"/>
              </w:rPr>
              <w:t xml:space="preserve"> </w:t>
            </w:r>
            <w:proofErr w:type="spellStart"/>
            <w:r w:rsidRPr="00F64C61">
              <w:rPr>
                <w:rFonts w:ascii="Times New Roman" w:eastAsia="Times New Roman" w:hAnsi="Times New Roman" w:cs="Times New Roman"/>
                <w:kern w:val="0"/>
                <w:lang w:val="ru-UA" w:eastAsia="ru-UA" w:bidi="ar-SA"/>
              </w:rPr>
              <w:t>нейропластичності</w:t>
            </w:r>
            <w:proofErr w:type="spellEnd"/>
            <w:r w:rsidRPr="00F64C61">
              <w:rPr>
                <w:rFonts w:ascii="Times New Roman" w:eastAsia="Times New Roman" w:hAnsi="Times New Roman" w:cs="Times New Roman"/>
                <w:kern w:val="0"/>
                <w:lang w:val="ru-UA" w:eastAsia="ru-UA" w:bidi="ar-SA"/>
              </w:rPr>
              <w:t xml:space="preserve"> та </w:t>
            </w:r>
            <w:proofErr w:type="spellStart"/>
            <w:r w:rsidRPr="00F64C61">
              <w:rPr>
                <w:rFonts w:ascii="Times New Roman" w:eastAsia="Times New Roman" w:hAnsi="Times New Roman" w:cs="Times New Roman"/>
                <w:kern w:val="0"/>
                <w:lang w:val="ru-UA" w:eastAsia="ru-UA" w:bidi="ar-SA"/>
              </w:rPr>
              <w:t>емоційної</w:t>
            </w:r>
            <w:proofErr w:type="spellEnd"/>
            <w:r w:rsidRPr="00F64C61">
              <w:rPr>
                <w:rFonts w:ascii="Times New Roman" w:eastAsia="Times New Roman" w:hAnsi="Times New Roman" w:cs="Times New Roman"/>
                <w:kern w:val="0"/>
                <w:lang w:val="ru-UA" w:eastAsia="ru-UA" w:bidi="ar-SA"/>
              </w:rPr>
              <w:t xml:space="preserve"> </w:t>
            </w:r>
            <w:proofErr w:type="spellStart"/>
            <w:r w:rsidRPr="00F64C61">
              <w:rPr>
                <w:rFonts w:ascii="Times New Roman" w:eastAsia="Times New Roman" w:hAnsi="Times New Roman" w:cs="Times New Roman"/>
                <w:kern w:val="0"/>
                <w:lang w:val="ru-UA" w:eastAsia="ru-UA" w:bidi="ar-SA"/>
              </w:rPr>
              <w:t>регуляції</w:t>
            </w:r>
            <w:proofErr w:type="spellEnd"/>
            <w:r w:rsidRPr="00F64C61">
              <w:rPr>
                <w:rFonts w:ascii="Times New Roman" w:eastAsia="Times New Roman" w:hAnsi="Times New Roman" w:cs="Times New Roman"/>
                <w:kern w:val="0"/>
                <w:lang w:val="ru-UA" w:eastAsia="ru-UA" w:bidi="ar-SA"/>
              </w:rPr>
              <w:t>?</w:t>
            </w:r>
          </w:p>
          <w:p w14:paraId="4AC4DA61" w14:textId="77777777" w:rsidR="00F64C61" w:rsidRPr="00F64C61" w:rsidRDefault="00F64C61" w:rsidP="00F64C61">
            <w:pPr>
              <w:widowControl/>
              <w:suppressAutoHyphens w:val="0"/>
              <w:jc w:val="both"/>
              <w:rPr>
                <w:rFonts w:ascii="Times New Roman" w:eastAsia="Times New Roman" w:hAnsi="Times New Roman" w:cs="Times New Roman"/>
                <w:kern w:val="0"/>
                <w:lang w:val="ru-UA" w:eastAsia="ru-UA" w:bidi="ar-SA"/>
              </w:rPr>
            </w:pPr>
            <w:r w:rsidRPr="00F64C61">
              <w:rPr>
                <w:rFonts w:ascii="Times New Roman" w:eastAsia="Times New Roman" w:hAnsi="Times New Roman" w:cs="Times New Roman"/>
                <w:kern w:val="0"/>
                <w:lang w:val="ru-UA" w:eastAsia="ru-UA" w:bidi="ar-SA"/>
              </w:rPr>
              <w:t xml:space="preserve">2. </w:t>
            </w:r>
            <w:proofErr w:type="spellStart"/>
            <w:r w:rsidRPr="00F64C61">
              <w:rPr>
                <w:rFonts w:ascii="Times New Roman" w:eastAsia="Times New Roman" w:hAnsi="Times New Roman" w:cs="Times New Roman"/>
                <w:kern w:val="0"/>
                <w:lang w:val="ru-UA" w:eastAsia="ru-UA" w:bidi="ar-SA"/>
              </w:rPr>
              <w:t>Які</w:t>
            </w:r>
            <w:proofErr w:type="spellEnd"/>
            <w:r w:rsidRPr="00F64C61">
              <w:rPr>
                <w:rFonts w:ascii="Times New Roman" w:eastAsia="Times New Roman" w:hAnsi="Times New Roman" w:cs="Times New Roman"/>
                <w:kern w:val="0"/>
                <w:lang w:val="ru-UA" w:eastAsia="ru-UA" w:bidi="ar-SA"/>
              </w:rPr>
              <w:t xml:space="preserve"> </w:t>
            </w:r>
            <w:proofErr w:type="spellStart"/>
            <w:r w:rsidRPr="00F64C61">
              <w:rPr>
                <w:rFonts w:ascii="Times New Roman" w:eastAsia="Times New Roman" w:hAnsi="Times New Roman" w:cs="Times New Roman"/>
                <w:kern w:val="0"/>
                <w:lang w:val="ru-UA" w:eastAsia="ru-UA" w:bidi="ar-SA"/>
              </w:rPr>
              <w:t>техніки</w:t>
            </w:r>
            <w:proofErr w:type="spellEnd"/>
            <w:r w:rsidRPr="00F64C61">
              <w:rPr>
                <w:rFonts w:ascii="Times New Roman" w:eastAsia="Times New Roman" w:hAnsi="Times New Roman" w:cs="Times New Roman"/>
                <w:kern w:val="0"/>
                <w:lang w:val="ru-UA" w:eastAsia="ru-UA" w:bidi="ar-SA"/>
              </w:rPr>
              <w:t xml:space="preserve"> </w:t>
            </w:r>
            <w:proofErr w:type="spellStart"/>
            <w:r w:rsidRPr="00F64C61">
              <w:rPr>
                <w:rFonts w:ascii="Times New Roman" w:eastAsia="Times New Roman" w:hAnsi="Times New Roman" w:cs="Times New Roman"/>
                <w:kern w:val="0"/>
                <w:lang w:val="ru-UA" w:eastAsia="ru-UA" w:bidi="ar-SA"/>
              </w:rPr>
              <w:t>медитації</w:t>
            </w:r>
            <w:proofErr w:type="spellEnd"/>
            <w:r w:rsidRPr="00F64C61">
              <w:rPr>
                <w:rFonts w:ascii="Times New Roman" w:eastAsia="Times New Roman" w:hAnsi="Times New Roman" w:cs="Times New Roman"/>
                <w:kern w:val="0"/>
                <w:lang w:val="ru-UA" w:eastAsia="ru-UA" w:bidi="ar-SA"/>
              </w:rPr>
              <w:t xml:space="preserve"> є </w:t>
            </w:r>
            <w:proofErr w:type="spellStart"/>
            <w:r w:rsidRPr="00F64C61">
              <w:rPr>
                <w:rFonts w:ascii="Times New Roman" w:eastAsia="Times New Roman" w:hAnsi="Times New Roman" w:cs="Times New Roman"/>
                <w:kern w:val="0"/>
                <w:lang w:val="ru-UA" w:eastAsia="ru-UA" w:bidi="ar-SA"/>
              </w:rPr>
              <w:t>найбільш</w:t>
            </w:r>
            <w:proofErr w:type="spellEnd"/>
            <w:r w:rsidRPr="00F64C61">
              <w:rPr>
                <w:rFonts w:ascii="Times New Roman" w:eastAsia="Times New Roman" w:hAnsi="Times New Roman" w:cs="Times New Roman"/>
                <w:kern w:val="0"/>
                <w:lang w:val="ru-UA" w:eastAsia="ru-UA" w:bidi="ar-SA"/>
              </w:rPr>
              <w:t xml:space="preserve"> </w:t>
            </w:r>
            <w:proofErr w:type="spellStart"/>
            <w:r w:rsidRPr="00F64C61">
              <w:rPr>
                <w:rFonts w:ascii="Times New Roman" w:eastAsia="Times New Roman" w:hAnsi="Times New Roman" w:cs="Times New Roman"/>
                <w:kern w:val="0"/>
                <w:lang w:val="ru-UA" w:eastAsia="ru-UA" w:bidi="ar-SA"/>
              </w:rPr>
              <w:t>ефективними</w:t>
            </w:r>
            <w:proofErr w:type="spellEnd"/>
            <w:r w:rsidRPr="00F64C61">
              <w:rPr>
                <w:rFonts w:ascii="Times New Roman" w:eastAsia="Times New Roman" w:hAnsi="Times New Roman" w:cs="Times New Roman"/>
                <w:kern w:val="0"/>
                <w:lang w:val="ru-UA" w:eastAsia="ru-UA" w:bidi="ar-SA"/>
              </w:rPr>
              <w:t xml:space="preserve"> для </w:t>
            </w:r>
            <w:proofErr w:type="spellStart"/>
            <w:r w:rsidRPr="00F64C61">
              <w:rPr>
                <w:rFonts w:ascii="Times New Roman" w:eastAsia="Times New Roman" w:hAnsi="Times New Roman" w:cs="Times New Roman"/>
                <w:kern w:val="0"/>
                <w:lang w:val="ru-UA" w:eastAsia="ru-UA" w:bidi="ar-SA"/>
              </w:rPr>
              <w:t>зниження</w:t>
            </w:r>
            <w:proofErr w:type="spellEnd"/>
            <w:r w:rsidRPr="00F64C61">
              <w:rPr>
                <w:rFonts w:ascii="Times New Roman" w:eastAsia="Times New Roman" w:hAnsi="Times New Roman" w:cs="Times New Roman"/>
                <w:kern w:val="0"/>
                <w:lang w:val="ru-UA" w:eastAsia="ru-UA" w:bidi="ar-SA"/>
              </w:rPr>
              <w:t xml:space="preserve"> </w:t>
            </w:r>
            <w:proofErr w:type="spellStart"/>
            <w:r w:rsidRPr="00F64C61">
              <w:rPr>
                <w:rFonts w:ascii="Times New Roman" w:eastAsia="Times New Roman" w:hAnsi="Times New Roman" w:cs="Times New Roman"/>
                <w:kern w:val="0"/>
                <w:lang w:val="ru-UA" w:eastAsia="ru-UA" w:bidi="ar-SA"/>
              </w:rPr>
              <w:t>рівня</w:t>
            </w:r>
            <w:proofErr w:type="spellEnd"/>
            <w:r w:rsidRPr="00F64C61">
              <w:rPr>
                <w:rFonts w:ascii="Times New Roman" w:eastAsia="Times New Roman" w:hAnsi="Times New Roman" w:cs="Times New Roman"/>
                <w:kern w:val="0"/>
                <w:lang w:val="ru-UA" w:eastAsia="ru-UA" w:bidi="ar-SA"/>
              </w:rPr>
              <w:t xml:space="preserve"> </w:t>
            </w:r>
            <w:proofErr w:type="spellStart"/>
            <w:r w:rsidRPr="00F64C61">
              <w:rPr>
                <w:rFonts w:ascii="Times New Roman" w:eastAsia="Times New Roman" w:hAnsi="Times New Roman" w:cs="Times New Roman"/>
                <w:kern w:val="0"/>
                <w:lang w:val="ru-UA" w:eastAsia="ru-UA" w:bidi="ar-SA"/>
              </w:rPr>
              <w:t>стресу</w:t>
            </w:r>
            <w:proofErr w:type="spellEnd"/>
            <w:r w:rsidRPr="00F64C61">
              <w:rPr>
                <w:rFonts w:ascii="Times New Roman" w:eastAsia="Times New Roman" w:hAnsi="Times New Roman" w:cs="Times New Roman"/>
                <w:kern w:val="0"/>
                <w:lang w:val="ru-UA" w:eastAsia="ru-UA" w:bidi="ar-SA"/>
              </w:rPr>
              <w:t xml:space="preserve"> та </w:t>
            </w:r>
            <w:proofErr w:type="spellStart"/>
            <w:r w:rsidRPr="00F64C61">
              <w:rPr>
                <w:rFonts w:ascii="Times New Roman" w:eastAsia="Times New Roman" w:hAnsi="Times New Roman" w:cs="Times New Roman"/>
                <w:kern w:val="0"/>
                <w:lang w:val="ru-UA" w:eastAsia="ru-UA" w:bidi="ar-SA"/>
              </w:rPr>
              <w:t>підтримки</w:t>
            </w:r>
            <w:proofErr w:type="spellEnd"/>
            <w:r w:rsidRPr="00F64C61">
              <w:rPr>
                <w:rFonts w:ascii="Times New Roman" w:eastAsia="Times New Roman" w:hAnsi="Times New Roman" w:cs="Times New Roman"/>
                <w:kern w:val="0"/>
                <w:lang w:val="ru-UA" w:eastAsia="ru-UA" w:bidi="ar-SA"/>
              </w:rPr>
              <w:t xml:space="preserve"> </w:t>
            </w:r>
            <w:proofErr w:type="spellStart"/>
            <w:r w:rsidRPr="00F64C61">
              <w:rPr>
                <w:rFonts w:ascii="Times New Roman" w:eastAsia="Times New Roman" w:hAnsi="Times New Roman" w:cs="Times New Roman"/>
                <w:kern w:val="0"/>
                <w:lang w:val="ru-UA" w:eastAsia="ru-UA" w:bidi="ar-SA"/>
              </w:rPr>
              <w:t>психічного</w:t>
            </w:r>
            <w:proofErr w:type="spellEnd"/>
            <w:r w:rsidRPr="00F64C61">
              <w:rPr>
                <w:rFonts w:ascii="Times New Roman" w:eastAsia="Times New Roman" w:hAnsi="Times New Roman" w:cs="Times New Roman"/>
                <w:kern w:val="0"/>
                <w:lang w:val="ru-UA" w:eastAsia="ru-UA" w:bidi="ar-SA"/>
              </w:rPr>
              <w:t xml:space="preserve"> </w:t>
            </w:r>
            <w:proofErr w:type="spellStart"/>
            <w:r w:rsidRPr="00F64C61">
              <w:rPr>
                <w:rFonts w:ascii="Times New Roman" w:eastAsia="Times New Roman" w:hAnsi="Times New Roman" w:cs="Times New Roman"/>
                <w:kern w:val="0"/>
                <w:lang w:val="ru-UA" w:eastAsia="ru-UA" w:bidi="ar-SA"/>
              </w:rPr>
              <w:t>здоров’я</w:t>
            </w:r>
            <w:proofErr w:type="spellEnd"/>
            <w:r w:rsidRPr="00F64C61">
              <w:rPr>
                <w:rFonts w:ascii="Times New Roman" w:eastAsia="Times New Roman" w:hAnsi="Times New Roman" w:cs="Times New Roman"/>
                <w:kern w:val="0"/>
                <w:lang w:val="ru-UA" w:eastAsia="ru-UA" w:bidi="ar-SA"/>
              </w:rPr>
              <w:t xml:space="preserve">, особливо в </w:t>
            </w:r>
            <w:proofErr w:type="spellStart"/>
            <w:r w:rsidRPr="00F64C61">
              <w:rPr>
                <w:rFonts w:ascii="Times New Roman" w:eastAsia="Times New Roman" w:hAnsi="Times New Roman" w:cs="Times New Roman"/>
                <w:kern w:val="0"/>
                <w:lang w:val="ru-UA" w:eastAsia="ru-UA" w:bidi="ar-SA"/>
              </w:rPr>
              <w:t>умовах</w:t>
            </w:r>
            <w:proofErr w:type="spellEnd"/>
            <w:r w:rsidRPr="00F64C61">
              <w:rPr>
                <w:rFonts w:ascii="Times New Roman" w:eastAsia="Times New Roman" w:hAnsi="Times New Roman" w:cs="Times New Roman"/>
                <w:kern w:val="0"/>
                <w:lang w:val="ru-UA" w:eastAsia="ru-UA" w:bidi="ar-SA"/>
              </w:rPr>
              <w:t xml:space="preserve"> </w:t>
            </w:r>
            <w:proofErr w:type="spellStart"/>
            <w:r w:rsidRPr="00F64C61">
              <w:rPr>
                <w:rFonts w:ascii="Times New Roman" w:eastAsia="Times New Roman" w:hAnsi="Times New Roman" w:cs="Times New Roman"/>
                <w:kern w:val="0"/>
                <w:lang w:val="ru-UA" w:eastAsia="ru-UA" w:bidi="ar-SA"/>
              </w:rPr>
              <w:t>підвищеного</w:t>
            </w:r>
            <w:proofErr w:type="spellEnd"/>
            <w:r w:rsidRPr="00F64C61">
              <w:rPr>
                <w:rFonts w:ascii="Times New Roman" w:eastAsia="Times New Roman" w:hAnsi="Times New Roman" w:cs="Times New Roman"/>
                <w:kern w:val="0"/>
                <w:lang w:val="ru-UA" w:eastAsia="ru-UA" w:bidi="ar-SA"/>
              </w:rPr>
              <w:t xml:space="preserve"> </w:t>
            </w:r>
            <w:proofErr w:type="spellStart"/>
            <w:r w:rsidRPr="00F64C61">
              <w:rPr>
                <w:rFonts w:ascii="Times New Roman" w:eastAsia="Times New Roman" w:hAnsi="Times New Roman" w:cs="Times New Roman"/>
                <w:kern w:val="0"/>
                <w:lang w:val="ru-UA" w:eastAsia="ru-UA" w:bidi="ar-SA"/>
              </w:rPr>
              <w:t>стресу</w:t>
            </w:r>
            <w:proofErr w:type="spellEnd"/>
            <w:r w:rsidRPr="00F64C61">
              <w:rPr>
                <w:rFonts w:ascii="Times New Roman" w:eastAsia="Times New Roman" w:hAnsi="Times New Roman" w:cs="Times New Roman"/>
                <w:kern w:val="0"/>
                <w:lang w:val="ru-UA" w:eastAsia="ru-UA" w:bidi="ar-SA"/>
              </w:rPr>
              <w:t xml:space="preserve">, таких як </w:t>
            </w:r>
            <w:proofErr w:type="spellStart"/>
            <w:r w:rsidRPr="00F64C61">
              <w:rPr>
                <w:rFonts w:ascii="Times New Roman" w:eastAsia="Times New Roman" w:hAnsi="Times New Roman" w:cs="Times New Roman"/>
                <w:kern w:val="0"/>
                <w:lang w:val="ru-UA" w:eastAsia="ru-UA" w:bidi="ar-SA"/>
              </w:rPr>
              <w:t>воєнний</w:t>
            </w:r>
            <w:proofErr w:type="spellEnd"/>
            <w:r w:rsidRPr="00F64C61">
              <w:rPr>
                <w:rFonts w:ascii="Times New Roman" w:eastAsia="Times New Roman" w:hAnsi="Times New Roman" w:cs="Times New Roman"/>
                <w:kern w:val="0"/>
                <w:lang w:val="ru-UA" w:eastAsia="ru-UA" w:bidi="ar-SA"/>
              </w:rPr>
              <w:t xml:space="preserve"> стан?</w:t>
            </w:r>
          </w:p>
          <w:p w14:paraId="7CFA8C4F" w14:textId="77777777" w:rsidR="00F64C61" w:rsidRPr="00F64C61" w:rsidRDefault="00F64C61" w:rsidP="00F64C61">
            <w:pPr>
              <w:widowControl/>
              <w:suppressAutoHyphens w:val="0"/>
              <w:jc w:val="both"/>
              <w:rPr>
                <w:rFonts w:ascii="Times New Roman" w:eastAsia="Times New Roman" w:hAnsi="Times New Roman" w:cs="Times New Roman"/>
                <w:kern w:val="0"/>
                <w:lang w:val="ru-UA" w:eastAsia="ru-UA" w:bidi="ar-SA"/>
              </w:rPr>
            </w:pPr>
            <w:r w:rsidRPr="00F64C61">
              <w:rPr>
                <w:rFonts w:ascii="Times New Roman" w:eastAsia="Times New Roman" w:hAnsi="Times New Roman" w:cs="Times New Roman"/>
                <w:kern w:val="0"/>
                <w:lang w:val="ru-UA" w:eastAsia="ru-UA" w:bidi="ar-SA"/>
              </w:rPr>
              <w:t xml:space="preserve">3. Як </w:t>
            </w:r>
            <w:proofErr w:type="spellStart"/>
            <w:r w:rsidRPr="00F64C61">
              <w:rPr>
                <w:rFonts w:ascii="Times New Roman" w:eastAsia="Times New Roman" w:hAnsi="Times New Roman" w:cs="Times New Roman"/>
                <w:kern w:val="0"/>
                <w:lang w:val="ru-UA" w:eastAsia="ru-UA" w:bidi="ar-SA"/>
              </w:rPr>
              <w:t>почуття</w:t>
            </w:r>
            <w:proofErr w:type="spellEnd"/>
            <w:r w:rsidRPr="00F64C61">
              <w:rPr>
                <w:rFonts w:ascii="Times New Roman" w:eastAsia="Times New Roman" w:hAnsi="Times New Roman" w:cs="Times New Roman"/>
                <w:kern w:val="0"/>
                <w:lang w:val="ru-UA" w:eastAsia="ru-UA" w:bidi="ar-SA"/>
              </w:rPr>
              <w:t xml:space="preserve"> </w:t>
            </w:r>
            <w:proofErr w:type="spellStart"/>
            <w:r w:rsidRPr="00F64C61">
              <w:rPr>
                <w:rFonts w:ascii="Times New Roman" w:eastAsia="Times New Roman" w:hAnsi="Times New Roman" w:cs="Times New Roman"/>
                <w:kern w:val="0"/>
                <w:lang w:val="ru-UA" w:eastAsia="ru-UA" w:bidi="ar-SA"/>
              </w:rPr>
              <w:t>любові</w:t>
            </w:r>
            <w:proofErr w:type="spellEnd"/>
            <w:r w:rsidRPr="00F64C61">
              <w:rPr>
                <w:rFonts w:ascii="Times New Roman" w:eastAsia="Times New Roman" w:hAnsi="Times New Roman" w:cs="Times New Roman"/>
                <w:kern w:val="0"/>
                <w:lang w:val="ru-UA" w:eastAsia="ru-UA" w:bidi="ar-SA"/>
              </w:rPr>
              <w:t xml:space="preserve"> та </w:t>
            </w:r>
            <w:proofErr w:type="spellStart"/>
            <w:r w:rsidRPr="00F64C61">
              <w:rPr>
                <w:rFonts w:ascii="Times New Roman" w:eastAsia="Times New Roman" w:hAnsi="Times New Roman" w:cs="Times New Roman"/>
                <w:kern w:val="0"/>
                <w:lang w:val="ru-UA" w:eastAsia="ru-UA" w:bidi="ar-SA"/>
              </w:rPr>
              <w:t>співчуття</w:t>
            </w:r>
            <w:proofErr w:type="spellEnd"/>
            <w:r w:rsidRPr="00F64C61">
              <w:rPr>
                <w:rFonts w:ascii="Times New Roman" w:eastAsia="Times New Roman" w:hAnsi="Times New Roman" w:cs="Times New Roman"/>
                <w:kern w:val="0"/>
                <w:lang w:val="ru-UA" w:eastAsia="ru-UA" w:bidi="ar-SA"/>
              </w:rPr>
              <w:t xml:space="preserve">, </w:t>
            </w:r>
            <w:proofErr w:type="spellStart"/>
            <w:r w:rsidRPr="00F64C61">
              <w:rPr>
                <w:rFonts w:ascii="Times New Roman" w:eastAsia="Times New Roman" w:hAnsi="Times New Roman" w:cs="Times New Roman"/>
                <w:kern w:val="0"/>
                <w:lang w:val="ru-UA" w:eastAsia="ru-UA" w:bidi="ar-SA"/>
              </w:rPr>
              <w:t>що</w:t>
            </w:r>
            <w:proofErr w:type="spellEnd"/>
            <w:r w:rsidRPr="00F64C61">
              <w:rPr>
                <w:rFonts w:ascii="Times New Roman" w:eastAsia="Times New Roman" w:hAnsi="Times New Roman" w:cs="Times New Roman"/>
                <w:kern w:val="0"/>
                <w:lang w:val="ru-UA" w:eastAsia="ru-UA" w:bidi="ar-SA"/>
              </w:rPr>
              <w:t xml:space="preserve"> </w:t>
            </w:r>
            <w:proofErr w:type="spellStart"/>
            <w:r w:rsidRPr="00F64C61">
              <w:rPr>
                <w:rFonts w:ascii="Times New Roman" w:eastAsia="Times New Roman" w:hAnsi="Times New Roman" w:cs="Times New Roman"/>
                <w:kern w:val="0"/>
                <w:lang w:val="ru-UA" w:eastAsia="ru-UA" w:bidi="ar-SA"/>
              </w:rPr>
              <w:t>культивуються</w:t>
            </w:r>
            <w:proofErr w:type="spellEnd"/>
            <w:r w:rsidRPr="00F64C61">
              <w:rPr>
                <w:rFonts w:ascii="Times New Roman" w:eastAsia="Times New Roman" w:hAnsi="Times New Roman" w:cs="Times New Roman"/>
                <w:kern w:val="0"/>
                <w:lang w:val="ru-UA" w:eastAsia="ru-UA" w:bidi="ar-SA"/>
              </w:rPr>
              <w:t xml:space="preserve"> через </w:t>
            </w:r>
            <w:proofErr w:type="spellStart"/>
            <w:r w:rsidRPr="00F64C61">
              <w:rPr>
                <w:rFonts w:ascii="Times New Roman" w:eastAsia="Times New Roman" w:hAnsi="Times New Roman" w:cs="Times New Roman"/>
                <w:kern w:val="0"/>
                <w:lang w:val="ru-UA" w:eastAsia="ru-UA" w:bidi="ar-SA"/>
              </w:rPr>
              <w:t>медитацію</w:t>
            </w:r>
            <w:proofErr w:type="spellEnd"/>
            <w:r w:rsidRPr="00F64C61">
              <w:rPr>
                <w:rFonts w:ascii="Times New Roman" w:eastAsia="Times New Roman" w:hAnsi="Times New Roman" w:cs="Times New Roman"/>
                <w:kern w:val="0"/>
                <w:lang w:val="ru-UA" w:eastAsia="ru-UA" w:bidi="ar-SA"/>
              </w:rPr>
              <w:t xml:space="preserve">, </w:t>
            </w:r>
            <w:proofErr w:type="spellStart"/>
            <w:r w:rsidRPr="00F64C61">
              <w:rPr>
                <w:rFonts w:ascii="Times New Roman" w:eastAsia="Times New Roman" w:hAnsi="Times New Roman" w:cs="Times New Roman"/>
                <w:kern w:val="0"/>
                <w:lang w:val="ru-UA" w:eastAsia="ru-UA" w:bidi="ar-SA"/>
              </w:rPr>
              <w:t>можуть</w:t>
            </w:r>
            <w:proofErr w:type="spellEnd"/>
            <w:r w:rsidRPr="00F64C61">
              <w:rPr>
                <w:rFonts w:ascii="Times New Roman" w:eastAsia="Times New Roman" w:hAnsi="Times New Roman" w:cs="Times New Roman"/>
                <w:kern w:val="0"/>
                <w:lang w:val="ru-UA" w:eastAsia="ru-UA" w:bidi="ar-SA"/>
              </w:rPr>
              <w:t xml:space="preserve"> </w:t>
            </w:r>
            <w:proofErr w:type="spellStart"/>
            <w:r w:rsidRPr="00F64C61">
              <w:rPr>
                <w:rFonts w:ascii="Times New Roman" w:eastAsia="Times New Roman" w:hAnsi="Times New Roman" w:cs="Times New Roman"/>
                <w:kern w:val="0"/>
                <w:lang w:val="ru-UA" w:eastAsia="ru-UA" w:bidi="ar-SA"/>
              </w:rPr>
              <w:t>вплинути</w:t>
            </w:r>
            <w:proofErr w:type="spellEnd"/>
            <w:r w:rsidRPr="00F64C61">
              <w:rPr>
                <w:rFonts w:ascii="Times New Roman" w:eastAsia="Times New Roman" w:hAnsi="Times New Roman" w:cs="Times New Roman"/>
                <w:kern w:val="0"/>
                <w:lang w:val="ru-UA" w:eastAsia="ru-UA" w:bidi="ar-SA"/>
              </w:rPr>
              <w:t xml:space="preserve"> на </w:t>
            </w:r>
            <w:proofErr w:type="spellStart"/>
            <w:r w:rsidRPr="00F64C61">
              <w:rPr>
                <w:rFonts w:ascii="Times New Roman" w:eastAsia="Times New Roman" w:hAnsi="Times New Roman" w:cs="Times New Roman"/>
                <w:kern w:val="0"/>
                <w:lang w:val="ru-UA" w:eastAsia="ru-UA" w:bidi="ar-SA"/>
              </w:rPr>
              <w:t>міжособистісні</w:t>
            </w:r>
            <w:proofErr w:type="spellEnd"/>
            <w:r w:rsidRPr="00F64C61">
              <w:rPr>
                <w:rFonts w:ascii="Times New Roman" w:eastAsia="Times New Roman" w:hAnsi="Times New Roman" w:cs="Times New Roman"/>
                <w:kern w:val="0"/>
                <w:lang w:val="ru-UA" w:eastAsia="ru-UA" w:bidi="ar-SA"/>
              </w:rPr>
              <w:t xml:space="preserve"> </w:t>
            </w:r>
            <w:proofErr w:type="spellStart"/>
            <w:r w:rsidRPr="00F64C61">
              <w:rPr>
                <w:rFonts w:ascii="Times New Roman" w:eastAsia="Times New Roman" w:hAnsi="Times New Roman" w:cs="Times New Roman"/>
                <w:kern w:val="0"/>
                <w:lang w:val="ru-UA" w:eastAsia="ru-UA" w:bidi="ar-SA"/>
              </w:rPr>
              <w:t>стосунки</w:t>
            </w:r>
            <w:proofErr w:type="spellEnd"/>
            <w:r w:rsidRPr="00F64C61">
              <w:rPr>
                <w:rFonts w:ascii="Times New Roman" w:eastAsia="Times New Roman" w:hAnsi="Times New Roman" w:cs="Times New Roman"/>
                <w:kern w:val="0"/>
                <w:lang w:val="ru-UA" w:eastAsia="ru-UA" w:bidi="ar-SA"/>
              </w:rPr>
              <w:t xml:space="preserve"> та </w:t>
            </w:r>
            <w:proofErr w:type="spellStart"/>
            <w:r w:rsidRPr="00F64C61">
              <w:rPr>
                <w:rFonts w:ascii="Times New Roman" w:eastAsia="Times New Roman" w:hAnsi="Times New Roman" w:cs="Times New Roman"/>
                <w:kern w:val="0"/>
                <w:lang w:val="ru-UA" w:eastAsia="ru-UA" w:bidi="ar-SA"/>
              </w:rPr>
              <w:t>загальне</w:t>
            </w:r>
            <w:proofErr w:type="spellEnd"/>
            <w:r w:rsidRPr="00F64C61">
              <w:rPr>
                <w:rFonts w:ascii="Times New Roman" w:eastAsia="Times New Roman" w:hAnsi="Times New Roman" w:cs="Times New Roman"/>
                <w:kern w:val="0"/>
                <w:lang w:val="ru-UA" w:eastAsia="ru-UA" w:bidi="ar-SA"/>
              </w:rPr>
              <w:t xml:space="preserve"> </w:t>
            </w:r>
            <w:proofErr w:type="spellStart"/>
            <w:r w:rsidRPr="00F64C61">
              <w:rPr>
                <w:rFonts w:ascii="Times New Roman" w:eastAsia="Times New Roman" w:hAnsi="Times New Roman" w:cs="Times New Roman"/>
                <w:kern w:val="0"/>
                <w:lang w:val="ru-UA" w:eastAsia="ru-UA" w:bidi="ar-SA"/>
              </w:rPr>
              <w:t>відчуття</w:t>
            </w:r>
            <w:proofErr w:type="spellEnd"/>
            <w:r w:rsidRPr="00F64C61">
              <w:rPr>
                <w:rFonts w:ascii="Times New Roman" w:eastAsia="Times New Roman" w:hAnsi="Times New Roman" w:cs="Times New Roman"/>
                <w:kern w:val="0"/>
                <w:lang w:val="ru-UA" w:eastAsia="ru-UA" w:bidi="ar-SA"/>
              </w:rPr>
              <w:t xml:space="preserve"> </w:t>
            </w:r>
            <w:proofErr w:type="spellStart"/>
            <w:r w:rsidRPr="00F64C61">
              <w:rPr>
                <w:rFonts w:ascii="Times New Roman" w:eastAsia="Times New Roman" w:hAnsi="Times New Roman" w:cs="Times New Roman"/>
                <w:kern w:val="0"/>
                <w:lang w:val="ru-UA" w:eastAsia="ru-UA" w:bidi="ar-SA"/>
              </w:rPr>
              <w:t>благополуччя</w:t>
            </w:r>
            <w:proofErr w:type="spellEnd"/>
            <w:r w:rsidRPr="00F64C61">
              <w:rPr>
                <w:rFonts w:ascii="Times New Roman" w:eastAsia="Times New Roman" w:hAnsi="Times New Roman" w:cs="Times New Roman"/>
                <w:kern w:val="0"/>
                <w:lang w:val="ru-UA" w:eastAsia="ru-UA" w:bidi="ar-SA"/>
              </w:rPr>
              <w:t>?</w:t>
            </w:r>
          </w:p>
          <w:p w14:paraId="7015D511" w14:textId="6686167D" w:rsidR="008231FE" w:rsidRPr="00F64C61" w:rsidRDefault="00F64C61" w:rsidP="00F64C61">
            <w:pPr>
              <w:widowControl/>
              <w:suppressAutoHyphens w:val="0"/>
              <w:jc w:val="both"/>
              <w:rPr>
                <w:rFonts w:ascii="Times New Roman" w:eastAsia="Times New Roman" w:hAnsi="Times New Roman" w:cs="Times New Roman"/>
                <w:kern w:val="0"/>
                <w:lang w:eastAsia="ru-UA" w:bidi="ar-SA"/>
              </w:rPr>
            </w:pPr>
            <w:proofErr w:type="spellStart"/>
            <w:r w:rsidRPr="00F64C61">
              <w:rPr>
                <w:rFonts w:ascii="Times New Roman" w:eastAsia="Times New Roman" w:hAnsi="Times New Roman" w:cs="Times New Roman"/>
                <w:kern w:val="0"/>
                <w:lang w:val="ru-UA" w:eastAsia="ru-UA" w:bidi="ar-SA"/>
              </w:rPr>
              <w:t>Завдання</w:t>
            </w:r>
            <w:proofErr w:type="spellEnd"/>
            <w:r>
              <w:rPr>
                <w:rFonts w:ascii="Times New Roman" w:eastAsia="Times New Roman" w:hAnsi="Times New Roman" w:cs="Times New Roman"/>
                <w:kern w:val="0"/>
                <w:lang w:eastAsia="ru-UA" w:bidi="ar-SA"/>
              </w:rPr>
              <w:t xml:space="preserve">. </w:t>
            </w:r>
            <w:proofErr w:type="spellStart"/>
            <w:r w:rsidRPr="00F64C61">
              <w:rPr>
                <w:rFonts w:ascii="Times New Roman" w:eastAsia="Times New Roman" w:hAnsi="Times New Roman" w:cs="Times New Roman"/>
                <w:kern w:val="0"/>
                <w:lang w:val="ru-UA" w:eastAsia="ru-UA" w:bidi="ar-SA"/>
              </w:rPr>
              <w:t>Проведіть</w:t>
            </w:r>
            <w:proofErr w:type="spellEnd"/>
            <w:r w:rsidRPr="00F64C61">
              <w:rPr>
                <w:rFonts w:ascii="Times New Roman" w:eastAsia="Times New Roman" w:hAnsi="Times New Roman" w:cs="Times New Roman"/>
                <w:kern w:val="0"/>
                <w:lang w:val="ru-UA" w:eastAsia="ru-UA" w:bidi="ar-SA"/>
              </w:rPr>
              <w:t xml:space="preserve"> 10-хвилинну </w:t>
            </w:r>
            <w:proofErr w:type="spellStart"/>
            <w:r w:rsidRPr="00F64C61">
              <w:rPr>
                <w:rFonts w:ascii="Times New Roman" w:eastAsia="Times New Roman" w:hAnsi="Times New Roman" w:cs="Times New Roman"/>
                <w:kern w:val="0"/>
                <w:lang w:val="ru-UA" w:eastAsia="ru-UA" w:bidi="ar-SA"/>
              </w:rPr>
              <w:t>медитацію</w:t>
            </w:r>
            <w:proofErr w:type="spellEnd"/>
            <w:r w:rsidRPr="00F64C61">
              <w:rPr>
                <w:rFonts w:ascii="Times New Roman" w:eastAsia="Times New Roman" w:hAnsi="Times New Roman" w:cs="Times New Roman"/>
                <w:kern w:val="0"/>
                <w:lang w:val="ru-UA" w:eastAsia="ru-UA" w:bidi="ar-SA"/>
              </w:rPr>
              <w:t xml:space="preserve">, </w:t>
            </w:r>
            <w:proofErr w:type="spellStart"/>
            <w:r w:rsidRPr="00F64C61">
              <w:rPr>
                <w:rFonts w:ascii="Times New Roman" w:eastAsia="Times New Roman" w:hAnsi="Times New Roman" w:cs="Times New Roman"/>
                <w:kern w:val="0"/>
                <w:lang w:val="ru-UA" w:eastAsia="ru-UA" w:bidi="ar-SA"/>
              </w:rPr>
              <w:t>орієнтовану</w:t>
            </w:r>
            <w:proofErr w:type="spellEnd"/>
            <w:r w:rsidRPr="00F64C61">
              <w:rPr>
                <w:rFonts w:ascii="Times New Roman" w:eastAsia="Times New Roman" w:hAnsi="Times New Roman" w:cs="Times New Roman"/>
                <w:kern w:val="0"/>
                <w:lang w:val="ru-UA" w:eastAsia="ru-UA" w:bidi="ar-SA"/>
              </w:rPr>
              <w:t xml:space="preserve"> на </w:t>
            </w:r>
            <w:proofErr w:type="spellStart"/>
            <w:r w:rsidRPr="00F64C61">
              <w:rPr>
                <w:rFonts w:ascii="Times New Roman" w:eastAsia="Times New Roman" w:hAnsi="Times New Roman" w:cs="Times New Roman"/>
                <w:kern w:val="0"/>
                <w:lang w:val="ru-UA" w:eastAsia="ru-UA" w:bidi="ar-SA"/>
              </w:rPr>
              <w:t>розвиток</w:t>
            </w:r>
            <w:proofErr w:type="spellEnd"/>
            <w:r w:rsidRPr="00F64C61">
              <w:rPr>
                <w:rFonts w:ascii="Times New Roman" w:eastAsia="Times New Roman" w:hAnsi="Times New Roman" w:cs="Times New Roman"/>
                <w:kern w:val="0"/>
                <w:lang w:val="ru-UA" w:eastAsia="ru-UA" w:bidi="ar-SA"/>
              </w:rPr>
              <w:t xml:space="preserve"> </w:t>
            </w:r>
            <w:proofErr w:type="spellStart"/>
            <w:r w:rsidRPr="00F64C61">
              <w:rPr>
                <w:rFonts w:ascii="Times New Roman" w:eastAsia="Times New Roman" w:hAnsi="Times New Roman" w:cs="Times New Roman"/>
                <w:kern w:val="0"/>
                <w:lang w:val="ru-UA" w:eastAsia="ru-UA" w:bidi="ar-SA"/>
              </w:rPr>
              <w:t>любові</w:t>
            </w:r>
            <w:proofErr w:type="spellEnd"/>
            <w:r w:rsidRPr="00F64C61">
              <w:rPr>
                <w:rFonts w:ascii="Times New Roman" w:eastAsia="Times New Roman" w:hAnsi="Times New Roman" w:cs="Times New Roman"/>
                <w:kern w:val="0"/>
                <w:lang w:val="ru-UA" w:eastAsia="ru-UA" w:bidi="ar-SA"/>
              </w:rPr>
              <w:t xml:space="preserve"> та </w:t>
            </w:r>
            <w:proofErr w:type="spellStart"/>
            <w:r w:rsidRPr="00F64C61">
              <w:rPr>
                <w:rFonts w:ascii="Times New Roman" w:eastAsia="Times New Roman" w:hAnsi="Times New Roman" w:cs="Times New Roman"/>
                <w:kern w:val="0"/>
                <w:lang w:val="ru-UA" w:eastAsia="ru-UA" w:bidi="ar-SA"/>
              </w:rPr>
              <w:t>співчуття</w:t>
            </w:r>
            <w:proofErr w:type="spellEnd"/>
            <w:r w:rsidRPr="00F64C61">
              <w:rPr>
                <w:rFonts w:ascii="Times New Roman" w:eastAsia="Times New Roman" w:hAnsi="Times New Roman" w:cs="Times New Roman"/>
                <w:kern w:val="0"/>
                <w:lang w:val="ru-UA" w:eastAsia="ru-UA" w:bidi="ar-SA"/>
              </w:rPr>
              <w:t xml:space="preserve"> (</w:t>
            </w:r>
            <w:proofErr w:type="spellStart"/>
            <w:r w:rsidRPr="00F64C61">
              <w:rPr>
                <w:rFonts w:ascii="Times New Roman" w:eastAsia="Times New Roman" w:hAnsi="Times New Roman" w:cs="Times New Roman"/>
                <w:kern w:val="0"/>
                <w:lang w:val="ru-UA" w:eastAsia="ru-UA" w:bidi="ar-SA"/>
              </w:rPr>
              <w:t>метта-медитацію</w:t>
            </w:r>
            <w:proofErr w:type="spellEnd"/>
            <w:r w:rsidRPr="00F64C61">
              <w:rPr>
                <w:rFonts w:ascii="Times New Roman" w:eastAsia="Times New Roman" w:hAnsi="Times New Roman" w:cs="Times New Roman"/>
                <w:kern w:val="0"/>
                <w:lang w:val="ru-UA" w:eastAsia="ru-UA" w:bidi="ar-SA"/>
              </w:rPr>
              <w:t xml:space="preserve">). </w:t>
            </w:r>
            <w:proofErr w:type="spellStart"/>
            <w:r w:rsidRPr="00F64C61">
              <w:rPr>
                <w:rFonts w:ascii="Times New Roman" w:eastAsia="Times New Roman" w:hAnsi="Times New Roman" w:cs="Times New Roman"/>
                <w:kern w:val="0"/>
                <w:lang w:val="ru-UA" w:eastAsia="ru-UA" w:bidi="ar-SA"/>
              </w:rPr>
              <w:t>Після</w:t>
            </w:r>
            <w:proofErr w:type="spellEnd"/>
            <w:r w:rsidRPr="00F64C61">
              <w:rPr>
                <w:rFonts w:ascii="Times New Roman" w:eastAsia="Times New Roman" w:hAnsi="Times New Roman" w:cs="Times New Roman"/>
                <w:kern w:val="0"/>
                <w:lang w:val="ru-UA" w:eastAsia="ru-UA" w:bidi="ar-SA"/>
              </w:rPr>
              <w:t xml:space="preserve"> </w:t>
            </w:r>
            <w:proofErr w:type="spellStart"/>
            <w:r w:rsidRPr="00F64C61">
              <w:rPr>
                <w:rFonts w:ascii="Times New Roman" w:eastAsia="Times New Roman" w:hAnsi="Times New Roman" w:cs="Times New Roman"/>
                <w:kern w:val="0"/>
                <w:lang w:val="ru-UA" w:eastAsia="ru-UA" w:bidi="ar-SA"/>
              </w:rPr>
              <w:t>завершення</w:t>
            </w:r>
            <w:proofErr w:type="spellEnd"/>
            <w:r w:rsidRPr="00F64C61">
              <w:rPr>
                <w:rFonts w:ascii="Times New Roman" w:eastAsia="Times New Roman" w:hAnsi="Times New Roman" w:cs="Times New Roman"/>
                <w:kern w:val="0"/>
                <w:lang w:val="ru-UA" w:eastAsia="ru-UA" w:bidi="ar-SA"/>
              </w:rPr>
              <w:t xml:space="preserve"> </w:t>
            </w:r>
            <w:proofErr w:type="spellStart"/>
            <w:r w:rsidRPr="00F64C61">
              <w:rPr>
                <w:rFonts w:ascii="Times New Roman" w:eastAsia="Times New Roman" w:hAnsi="Times New Roman" w:cs="Times New Roman"/>
                <w:kern w:val="0"/>
                <w:lang w:val="ru-UA" w:eastAsia="ru-UA" w:bidi="ar-SA"/>
              </w:rPr>
              <w:t>напишіть</w:t>
            </w:r>
            <w:proofErr w:type="spellEnd"/>
            <w:r w:rsidRPr="00F64C61">
              <w:rPr>
                <w:rFonts w:ascii="Times New Roman" w:eastAsia="Times New Roman" w:hAnsi="Times New Roman" w:cs="Times New Roman"/>
                <w:kern w:val="0"/>
                <w:lang w:val="ru-UA" w:eastAsia="ru-UA" w:bidi="ar-SA"/>
              </w:rPr>
              <w:t xml:space="preserve"> </w:t>
            </w:r>
            <w:proofErr w:type="spellStart"/>
            <w:r w:rsidRPr="00F64C61">
              <w:rPr>
                <w:rFonts w:ascii="Times New Roman" w:eastAsia="Times New Roman" w:hAnsi="Times New Roman" w:cs="Times New Roman"/>
                <w:kern w:val="0"/>
                <w:lang w:val="ru-UA" w:eastAsia="ru-UA" w:bidi="ar-SA"/>
              </w:rPr>
              <w:t>коротке</w:t>
            </w:r>
            <w:proofErr w:type="spellEnd"/>
            <w:r w:rsidRPr="00F64C61">
              <w:rPr>
                <w:rFonts w:ascii="Times New Roman" w:eastAsia="Times New Roman" w:hAnsi="Times New Roman" w:cs="Times New Roman"/>
                <w:kern w:val="0"/>
                <w:lang w:val="ru-UA" w:eastAsia="ru-UA" w:bidi="ar-SA"/>
              </w:rPr>
              <w:t xml:space="preserve"> </w:t>
            </w:r>
            <w:proofErr w:type="spellStart"/>
            <w:r w:rsidRPr="00F64C61">
              <w:rPr>
                <w:rFonts w:ascii="Times New Roman" w:eastAsia="Times New Roman" w:hAnsi="Times New Roman" w:cs="Times New Roman"/>
                <w:kern w:val="0"/>
                <w:lang w:val="ru-UA" w:eastAsia="ru-UA" w:bidi="ar-SA"/>
              </w:rPr>
              <w:t>рефлексивне</w:t>
            </w:r>
            <w:proofErr w:type="spellEnd"/>
            <w:r w:rsidRPr="00F64C61">
              <w:rPr>
                <w:rFonts w:ascii="Times New Roman" w:eastAsia="Times New Roman" w:hAnsi="Times New Roman" w:cs="Times New Roman"/>
                <w:kern w:val="0"/>
                <w:lang w:val="ru-UA" w:eastAsia="ru-UA" w:bidi="ar-SA"/>
              </w:rPr>
              <w:t xml:space="preserve"> </w:t>
            </w:r>
            <w:proofErr w:type="spellStart"/>
            <w:r w:rsidRPr="00F64C61">
              <w:rPr>
                <w:rFonts w:ascii="Times New Roman" w:eastAsia="Times New Roman" w:hAnsi="Times New Roman" w:cs="Times New Roman"/>
                <w:kern w:val="0"/>
                <w:lang w:val="ru-UA" w:eastAsia="ru-UA" w:bidi="ar-SA"/>
              </w:rPr>
              <w:t>есе</w:t>
            </w:r>
            <w:proofErr w:type="spellEnd"/>
            <w:r w:rsidRPr="00F64C61">
              <w:rPr>
                <w:rFonts w:ascii="Times New Roman" w:eastAsia="Times New Roman" w:hAnsi="Times New Roman" w:cs="Times New Roman"/>
                <w:kern w:val="0"/>
                <w:lang w:val="ru-UA" w:eastAsia="ru-UA" w:bidi="ar-SA"/>
              </w:rPr>
              <w:t xml:space="preserve"> (до 300 </w:t>
            </w:r>
            <w:proofErr w:type="spellStart"/>
            <w:r w:rsidRPr="00F64C61">
              <w:rPr>
                <w:rFonts w:ascii="Times New Roman" w:eastAsia="Times New Roman" w:hAnsi="Times New Roman" w:cs="Times New Roman"/>
                <w:kern w:val="0"/>
                <w:lang w:val="ru-UA" w:eastAsia="ru-UA" w:bidi="ar-SA"/>
              </w:rPr>
              <w:t>слів</w:t>
            </w:r>
            <w:proofErr w:type="spellEnd"/>
            <w:r w:rsidRPr="00F64C61">
              <w:rPr>
                <w:rFonts w:ascii="Times New Roman" w:eastAsia="Times New Roman" w:hAnsi="Times New Roman" w:cs="Times New Roman"/>
                <w:kern w:val="0"/>
                <w:lang w:val="ru-UA" w:eastAsia="ru-UA" w:bidi="ar-SA"/>
              </w:rPr>
              <w:t xml:space="preserve">), </w:t>
            </w:r>
            <w:proofErr w:type="spellStart"/>
            <w:r w:rsidRPr="00F64C61">
              <w:rPr>
                <w:rFonts w:ascii="Times New Roman" w:eastAsia="Times New Roman" w:hAnsi="Times New Roman" w:cs="Times New Roman"/>
                <w:kern w:val="0"/>
                <w:lang w:val="ru-UA" w:eastAsia="ru-UA" w:bidi="ar-SA"/>
              </w:rPr>
              <w:t>описуючи</w:t>
            </w:r>
            <w:proofErr w:type="spellEnd"/>
            <w:r w:rsidRPr="00F64C61">
              <w:rPr>
                <w:rFonts w:ascii="Times New Roman" w:eastAsia="Times New Roman" w:hAnsi="Times New Roman" w:cs="Times New Roman"/>
                <w:kern w:val="0"/>
                <w:lang w:val="ru-UA" w:eastAsia="ru-UA" w:bidi="ar-SA"/>
              </w:rPr>
              <w:t xml:space="preserve"> </w:t>
            </w:r>
            <w:proofErr w:type="spellStart"/>
            <w:r w:rsidRPr="00F64C61">
              <w:rPr>
                <w:rFonts w:ascii="Times New Roman" w:eastAsia="Times New Roman" w:hAnsi="Times New Roman" w:cs="Times New Roman"/>
                <w:kern w:val="0"/>
                <w:lang w:val="ru-UA" w:eastAsia="ru-UA" w:bidi="ar-SA"/>
              </w:rPr>
              <w:t>свої</w:t>
            </w:r>
            <w:proofErr w:type="spellEnd"/>
            <w:r w:rsidRPr="00F64C61">
              <w:rPr>
                <w:rFonts w:ascii="Times New Roman" w:eastAsia="Times New Roman" w:hAnsi="Times New Roman" w:cs="Times New Roman"/>
                <w:kern w:val="0"/>
                <w:lang w:val="ru-UA" w:eastAsia="ru-UA" w:bidi="ar-SA"/>
              </w:rPr>
              <w:t xml:space="preserve"> </w:t>
            </w:r>
            <w:proofErr w:type="spellStart"/>
            <w:r w:rsidRPr="00F64C61">
              <w:rPr>
                <w:rFonts w:ascii="Times New Roman" w:eastAsia="Times New Roman" w:hAnsi="Times New Roman" w:cs="Times New Roman"/>
                <w:kern w:val="0"/>
                <w:lang w:val="ru-UA" w:eastAsia="ru-UA" w:bidi="ar-SA"/>
              </w:rPr>
              <w:t>відчуття</w:t>
            </w:r>
            <w:proofErr w:type="spellEnd"/>
            <w:r w:rsidRPr="00F64C61">
              <w:rPr>
                <w:rFonts w:ascii="Times New Roman" w:eastAsia="Times New Roman" w:hAnsi="Times New Roman" w:cs="Times New Roman"/>
                <w:kern w:val="0"/>
                <w:lang w:val="ru-UA" w:eastAsia="ru-UA" w:bidi="ar-SA"/>
              </w:rPr>
              <w:t xml:space="preserve"> до і </w:t>
            </w:r>
            <w:proofErr w:type="spellStart"/>
            <w:r w:rsidRPr="00F64C61">
              <w:rPr>
                <w:rFonts w:ascii="Times New Roman" w:eastAsia="Times New Roman" w:hAnsi="Times New Roman" w:cs="Times New Roman"/>
                <w:kern w:val="0"/>
                <w:lang w:val="ru-UA" w:eastAsia="ru-UA" w:bidi="ar-SA"/>
              </w:rPr>
              <w:t>після</w:t>
            </w:r>
            <w:proofErr w:type="spellEnd"/>
            <w:r w:rsidRPr="00F64C61">
              <w:rPr>
                <w:rFonts w:ascii="Times New Roman" w:eastAsia="Times New Roman" w:hAnsi="Times New Roman" w:cs="Times New Roman"/>
                <w:kern w:val="0"/>
                <w:lang w:val="ru-UA" w:eastAsia="ru-UA" w:bidi="ar-SA"/>
              </w:rPr>
              <w:t xml:space="preserve"> практики, а </w:t>
            </w:r>
            <w:proofErr w:type="spellStart"/>
            <w:r w:rsidRPr="00F64C61">
              <w:rPr>
                <w:rFonts w:ascii="Times New Roman" w:eastAsia="Times New Roman" w:hAnsi="Times New Roman" w:cs="Times New Roman"/>
                <w:kern w:val="0"/>
                <w:lang w:val="ru-UA" w:eastAsia="ru-UA" w:bidi="ar-SA"/>
              </w:rPr>
              <w:t>також</w:t>
            </w:r>
            <w:proofErr w:type="spellEnd"/>
            <w:r w:rsidRPr="00F64C61">
              <w:rPr>
                <w:rFonts w:ascii="Times New Roman" w:eastAsia="Times New Roman" w:hAnsi="Times New Roman" w:cs="Times New Roman"/>
                <w:kern w:val="0"/>
                <w:lang w:val="ru-UA" w:eastAsia="ru-UA" w:bidi="ar-SA"/>
              </w:rPr>
              <w:t xml:space="preserve"> те, як </w:t>
            </w:r>
            <w:proofErr w:type="spellStart"/>
            <w:r w:rsidRPr="00F64C61">
              <w:rPr>
                <w:rFonts w:ascii="Times New Roman" w:eastAsia="Times New Roman" w:hAnsi="Times New Roman" w:cs="Times New Roman"/>
                <w:kern w:val="0"/>
                <w:lang w:val="ru-UA" w:eastAsia="ru-UA" w:bidi="ar-SA"/>
              </w:rPr>
              <w:t>ця</w:t>
            </w:r>
            <w:proofErr w:type="spellEnd"/>
            <w:r w:rsidRPr="00F64C61">
              <w:rPr>
                <w:rFonts w:ascii="Times New Roman" w:eastAsia="Times New Roman" w:hAnsi="Times New Roman" w:cs="Times New Roman"/>
                <w:kern w:val="0"/>
                <w:lang w:val="ru-UA" w:eastAsia="ru-UA" w:bidi="ar-SA"/>
              </w:rPr>
              <w:t xml:space="preserve"> </w:t>
            </w:r>
            <w:proofErr w:type="spellStart"/>
            <w:r w:rsidRPr="00F64C61">
              <w:rPr>
                <w:rFonts w:ascii="Times New Roman" w:eastAsia="Times New Roman" w:hAnsi="Times New Roman" w:cs="Times New Roman"/>
                <w:kern w:val="0"/>
                <w:lang w:val="ru-UA" w:eastAsia="ru-UA" w:bidi="ar-SA"/>
              </w:rPr>
              <w:t>медитація</w:t>
            </w:r>
            <w:proofErr w:type="spellEnd"/>
            <w:r w:rsidRPr="00F64C61">
              <w:rPr>
                <w:rFonts w:ascii="Times New Roman" w:eastAsia="Times New Roman" w:hAnsi="Times New Roman" w:cs="Times New Roman"/>
                <w:kern w:val="0"/>
                <w:lang w:val="ru-UA" w:eastAsia="ru-UA" w:bidi="ar-SA"/>
              </w:rPr>
              <w:t xml:space="preserve"> </w:t>
            </w:r>
            <w:proofErr w:type="spellStart"/>
            <w:r w:rsidRPr="00F64C61">
              <w:rPr>
                <w:rFonts w:ascii="Times New Roman" w:eastAsia="Times New Roman" w:hAnsi="Times New Roman" w:cs="Times New Roman"/>
                <w:kern w:val="0"/>
                <w:lang w:val="ru-UA" w:eastAsia="ru-UA" w:bidi="ar-SA"/>
              </w:rPr>
              <w:t>вплинула</w:t>
            </w:r>
            <w:proofErr w:type="spellEnd"/>
            <w:r w:rsidRPr="00F64C61">
              <w:rPr>
                <w:rFonts w:ascii="Times New Roman" w:eastAsia="Times New Roman" w:hAnsi="Times New Roman" w:cs="Times New Roman"/>
                <w:kern w:val="0"/>
                <w:lang w:val="ru-UA" w:eastAsia="ru-UA" w:bidi="ar-SA"/>
              </w:rPr>
              <w:t xml:space="preserve"> на ваш </w:t>
            </w:r>
            <w:proofErr w:type="spellStart"/>
            <w:r w:rsidRPr="00F64C61">
              <w:rPr>
                <w:rFonts w:ascii="Times New Roman" w:eastAsia="Times New Roman" w:hAnsi="Times New Roman" w:cs="Times New Roman"/>
                <w:kern w:val="0"/>
                <w:lang w:val="ru-UA" w:eastAsia="ru-UA" w:bidi="ar-SA"/>
              </w:rPr>
              <w:t>емоційний</w:t>
            </w:r>
            <w:proofErr w:type="spellEnd"/>
            <w:r w:rsidRPr="00F64C61">
              <w:rPr>
                <w:rFonts w:ascii="Times New Roman" w:eastAsia="Times New Roman" w:hAnsi="Times New Roman" w:cs="Times New Roman"/>
                <w:kern w:val="0"/>
                <w:lang w:val="ru-UA" w:eastAsia="ru-UA" w:bidi="ar-SA"/>
              </w:rPr>
              <w:t xml:space="preserve"> стан.</w:t>
            </w:r>
          </w:p>
        </w:tc>
        <w:tc>
          <w:tcPr>
            <w:tcW w:w="850" w:type="dxa"/>
            <w:tcBorders>
              <w:top w:val="single" w:sz="4" w:space="0" w:color="auto"/>
              <w:left w:val="single" w:sz="4" w:space="0" w:color="auto"/>
              <w:bottom w:val="single" w:sz="4" w:space="0" w:color="auto"/>
              <w:right w:val="single" w:sz="4" w:space="0" w:color="auto"/>
            </w:tcBorders>
          </w:tcPr>
          <w:p w14:paraId="109BE54A" w14:textId="0E20CEAA" w:rsidR="008231FE" w:rsidRPr="00A31F4F" w:rsidRDefault="00950A0A" w:rsidP="00F8320E">
            <w:pPr>
              <w:autoSpaceDE w:val="0"/>
              <w:autoSpaceDN w:val="0"/>
              <w:jc w:val="center"/>
              <w:rPr>
                <w:rFonts w:ascii="Times New Roman" w:hAnsi="Times New Roman" w:cs="Times New Roman"/>
              </w:rPr>
            </w:pPr>
            <w:r>
              <w:rPr>
                <w:rFonts w:ascii="Times New Roman" w:hAnsi="Times New Roman" w:cs="Times New Roman"/>
              </w:rPr>
              <w:t>11,67</w:t>
            </w:r>
          </w:p>
        </w:tc>
        <w:tc>
          <w:tcPr>
            <w:tcW w:w="851" w:type="dxa"/>
            <w:tcBorders>
              <w:top w:val="single" w:sz="4" w:space="0" w:color="auto"/>
              <w:left w:val="single" w:sz="4" w:space="0" w:color="auto"/>
              <w:bottom w:val="single" w:sz="4" w:space="0" w:color="auto"/>
              <w:right w:val="single" w:sz="4" w:space="0" w:color="auto"/>
            </w:tcBorders>
          </w:tcPr>
          <w:p w14:paraId="47B801F4" w14:textId="65D21BE7" w:rsidR="008231FE" w:rsidRPr="00A31F4F" w:rsidRDefault="00950A0A" w:rsidP="00F8320E">
            <w:pPr>
              <w:autoSpaceDE w:val="0"/>
              <w:autoSpaceDN w:val="0"/>
              <w:jc w:val="center"/>
              <w:rPr>
                <w:rFonts w:ascii="Times New Roman" w:hAnsi="Times New Roman" w:cs="Times New Roman"/>
              </w:rPr>
            </w:pPr>
            <w:r>
              <w:rPr>
                <w:rFonts w:ascii="Times New Roman" w:hAnsi="Times New Roman" w:cs="Times New Roman"/>
              </w:rPr>
              <w:t>13</w:t>
            </w:r>
          </w:p>
        </w:tc>
        <w:tc>
          <w:tcPr>
            <w:tcW w:w="1984" w:type="dxa"/>
            <w:tcBorders>
              <w:top w:val="single" w:sz="4" w:space="0" w:color="auto"/>
              <w:left w:val="single" w:sz="4" w:space="0" w:color="auto"/>
              <w:bottom w:val="single" w:sz="4" w:space="0" w:color="auto"/>
              <w:right w:val="single" w:sz="4" w:space="0" w:color="auto"/>
            </w:tcBorders>
          </w:tcPr>
          <w:p w14:paraId="792FBEB6" w14:textId="77777777" w:rsidR="008231FE" w:rsidRPr="00A31F4F" w:rsidRDefault="008231FE" w:rsidP="00F8320E">
            <w:pPr>
              <w:autoSpaceDE w:val="0"/>
              <w:autoSpaceDN w:val="0"/>
              <w:jc w:val="center"/>
              <w:rPr>
                <w:rFonts w:ascii="Times New Roman" w:hAnsi="Times New Roman" w:cs="Times New Roman"/>
                <w:i/>
                <w:sz w:val="20"/>
                <w:szCs w:val="20"/>
              </w:rPr>
            </w:pPr>
          </w:p>
        </w:tc>
      </w:tr>
      <w:tr w:rsidR="008231FE" w:rsidRPr="00A31F4F" w14:paraId="7426BA65" w14:textId="77777777" w:rsidTr="00F8320E">
        <w:trPr>
          <w:trHeight w:val="675"/>
        </w:trPr>
        <w:tc>
          <w:tcPr>
            <w:tcW w:w="1418" w:type="dxa"/>
            <w:tcBorders>
              <w:top w:val="single" w:sz="4" w:space="0" w:color="auto"/>
              <w:left w:val="single" w:sz="4" w:space="0" w:color="auto"/>
              <w:bottom w:val="single" w:sz="4" w:space="0" w:color="auto"/>
              <w:right w:val="single" w:sz="4" w:space="0" w:color="auto"/>
            </w:tcBorders>
          </w:tcPr>
          <w:p w14:paraId="18349651" w14:textId="3BA19B9D" w:rsidR="008231FE" w:rsidRPr="00A31F4F" w:rsidRDefault="00F64C61" w:rsidP="00F8320E">
            <w:pPr>
              <w:autoSpaceDE w:val="0"/>
              <w:autoSpaceDN w:val="0"/>
              <w:jc w:val="center"/>
              <w:rPr>
                <w:rFonts w:ascii="Times New Roman" w:hAnsi="Times New Roman" w:cs="Times New Roman"/>
                <w:sz w:val="22"/>
                <w:szCs w:val="22"/>
              </w:rPr>
            </w:pPr>
            <w:r>
              <w:rPr>
                <w:rFonts w:ascii="Times New Roman" w:hAnsi="Times New Roman" w:cs="Times New Roman"/>
                <w:sz w:val="22"/>
                <w:szCs w:val="22"/>
              </w:rPr>
              <w:lastRenderedPageBreak/>
              <w:t>Лекція</w:t>
            </w:r>
            <w:r w:rsidR="008231FE">
              <w:rPr>
                <w:rFonts w:ascii="Times New Roman" w:hAnsi="Times New Roman" w:cs="Times New Roman"/>
                <w:sz w:val="22"/>
                <w:szCs w:val="22"/>
              </w:rPr>
              <w:t xml:space="preserve"> 4</w:t>
            </w:r>
          </w:p>
        </w:tc>
        <w:tc>
          <w:tcPr>
            <w:tcW w:w="4678" w:type="dxa"/>
            <w:tcBorders>
              <w:top w:val="single" w:sz="4" w:space="0" w:color="auto"/>
              <w:left w:val="single" w:sz="4" w:space="0" w:color="auto"/>
              <w:bottom w:val="single" w:sz="4" w:space="0" w:color="auto"/>
              <w:right w:val="single" w:sz="4" w:space="0" w:color="auto"/>
            </w:tcBorders>
          </w:tcPr>
          <w:p w14:paraId="34777127" w14:textId="2D42FF8D" w:rsidR="008231FE" w:rsidRPr="00A31F4F" w:rsidRDefault="00F64C61" w:rsidP="00F8320E">
            <w:pPr>
              <w:autoSpaceDE w:val="0"/>
              <w:autoSpaceDN w:val="0"/>
              <w:jc w:val="center"/>
              <w:rPr>
                <w:rFonts w:ascii="Times New Roman" w:hAnsi="Times New Roman" w:cs="Times New Roman"/>
                <w:sz w:val="22"/>
                <w:szCs w:val="22"/>
              </w:rPr>
            </w:pPr>
            <w:r w:rsidRPr="00F64C61">
              <w:t>Вплив думок на мозок і тіло: установки, переконання, сприйняття.</w:t>
            </w:r>
          </w:p>
        </w:tc>
        <w:tc>
          <w:tcPr>
            <w:tcW w:w="850" w:type="dxa"/>
            <w:tcBorders>
              <w:top w:val="single" w:sz="4" w:space="0" w:color="auto"/>
              <w:left w:val="single" w:sz="4" w:space="0" w:color="auto"/>
              <w:bottom w:val="single" w:sz="4" w:space="0" w:color="auto"/>
              <w:right w:val="single" w:sz="4" w:space="0" w:color="auto"/>
            </w:tcBorders>
          </w:tcPr>
          <w:p w14:paraId="653CA2D5" w14:textId="77777777" w:rsidR="008231FE" w:rsidRPr="00A31F4F" w:rsidRDefault="008231FE" w:rsidP="00F8320E">
            <w:pPr>
              <w:autoSpaceDE w:val="0"/>
              <w:autoSpaceDN w:val="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14:paraId="623FB206" w14:textId="7692AAC7" w:rsidR="008231FE" w:rsidRPr="00A31F4F" w:rsidRDefault="00950A0A" w:rsidP="00F8320E">
            <w:pPr>
              <w:autoSpaceDE w:val="0"/>
              <w:autoSpaceDN w:val="0"/>
              <w:jc w:val="center"/>
              <w:rPr>
                <w:rFonts w:ascii="Times New Roman" w:hAnsi="Times New Roman" w:cs="Times New Roman"/>
              </w:rPr>
            </w:pPr>
            <w:r>
              <w:rPr>
                <w:rFonts w:ascii="Times New Roman" w:hAnsi="Times New Roman" w:cs="Times New Roman"/>
              </w:rPr>
              <w:t>0,67</w:t>
            </w:r>
          </w:p>
        </w:tc>
        <w:tc>
          <w:tcPr>
            <w:tcW w:w="1984" w:type="dxa"/>
            <w:tcBorders>
              <w:top w:val="single" w:sz="4" w:space="0" w:color="auto"/>
              <w:left w:val="single" w:sz="4" w:space="0" w:color="auto"/>
              <w:bottom w:val="single" w:sz="4" w:space="0" w:color="auto"/>
              <w:right w:val="single" w:sz="4" w:space="0" w:color="auto"/>
            </w:tcBorders>
          </w:tcPr>
          <w:p w14:paraId="409D788E" w14:textId="41F71602" w:rsidR="008231FE" w:rsidRPr="00A31F4F" w:rsidRDefault="00194212" w:rsidP="00F8320E">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 xml:space="preserve">тиждень </w:t>
            </w:r>
            <w:r w:rsidR="00F64C61">
              <w:rPr>
                <w:rFonts w:ascii="Times New Roman" w:hAnsi="Times New Roman" w:cs="Times New Roman"/>
                <w:i/>
                <w:sz w:val="20"/>
                <w:szCs w:val="20"/>
              </w:rPr>
              <w:t>7</w:t>
            </w:r>
          </w:p>
        </w:tc>
      </w:tr>
      <w:tr w:rsidR="00F64C61" w:rsidRPr="00A31F4F" w14:paraId="6CB02205" w14:textId="77777777" w:rsidTr="00F8320E">
        <w:trPr>
          <w:trHeight w:val="675"/>
        </w:trPr>
        <w:tc>
          <w:tcPr>
            <w:tcW w:w="1418" w:type="dxa"/>
            <w:tcBorders>
              <w:top w:val="single" w:sz="4" w:space="0" w:color="auto"/>
              <w:left w:val="single" w:sz="4" w:space="0" w:color="auto"/>
              <w:bottom w:val="single" w:sz="4" w:space="0" w:color="auto"/>
              <w:right w:val="single" w:sz="4" w:space="0" w:color="auto"/>
            </w:tcBorders>
          </w:tcPr>
          <w:p w14:paraId="420C4CF3" w14:textId="771735DE" w:rsidR="00F64C61" w:rsidRDefault="00F64C61" w:rsidP="00F8320E">
            <w:pPr>
              <w:autoSpaceDE w:val="0"/>
              <w:autoSpaceDN w:val="0"/>
              <w:jc w:val="center"/>
              <w:rPr>
                <w:rFonts w:ascii="Times New Roman" w:hAnsi="Times New Roman" w:cs="Times New Roman"/>
                <w:sz w:val="22"/>
                <w:szCs w:val="22"/>
              </w:rPr>
            </w:pPr>
            <w:r>
              <w:rPr>
                <w:rFonts w:ascii="Times New Roman" w:hAnsi="Times New Roman" w:cs="Times New Roman"/>
                <w:sz w:val="22"/>
                <w:szCs w:val="22"/>
              </w:rPr>
              <w:t>Семінар 4</w:t>
            </w:r>
          </w:p>
        </w:tc>
        <w:tc>
          <w:tcPr>
            <w:tcW w:w="4678" w:type="dxa"/>
            <w:tcBorders>
              <w:top w:val="single" w:sz="4" w:space="0" w:color="auto"/>
              <w:left w:val="single" w:sz="4" w:space="0" w:color="auto"/>
              <w:bottom w:val="single" w:sz="4" w:space="0" w:color="auto"/>
              <w:right w:val="single" w:sz="4" w:space="0" w:color="auto"/>
            </w:tcBorders>
          </w:tcPr>
          <w:p w14:paraId="6CF0F099" w14:textId="2B494A82" w:rsidR="00F64C61" w:rsidRDefault="00F64C61" w:rsidP="00F64C61">
            <w:pPr>
              <w:autoSpaceDE w:val="0"/>
              <w:autoSpaceDN w:val="0"/>
              <w:jc w:val="both"/>
            </w:pPr>
            <w:r w:rsidRPr="00F64C61">
              <w:t>Позитивне ставлення до минулого: вдячність і прощення.</w:t>
            </w:r>
          </w:p>
        </w:tc>
        <w:tc>
          <w:tcPr>
            <w:tcW w:w="850" w:type="dxa"/>
            <w:tcBorders>
              <w:top w:val="single" w:sz="4" w:space="0" w:color="auto"/>
              <w:left w:val="single" w:sz="4" w:space="0" w:color="auto"/>
              <w:bottom w:val="single" w:sz="4" w:space="0" w:color="auto"/>
              <w:right w:val="single" w:sz="4" w:space="0" w:color="auto"/>
            </w:tcBorders>
          </w:tcPr>
          <w:p w14:paraId="724B141E" w14:textId="48855FDC" w:rsidR="00F64C61" w:rsidRDefault="00950A0A" w:rsidP="00F8320E">
            <w:pPr>
              <w:autoSpaceDE w:val="0"/>
              <w:autoSpaceDN w:val="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14:paraId="454FAA86" w14:textId="12B98CB2" w:rsidR="00F64C61" w:rsidRDefault="00950A0A" w:rsidP="00F8320E">
            <w:pPr>
              <w:autoSpaceDE w:val="0"/>
              <w:autoSpaceDN w:val="0"/>
              <w:jc w:val="center"/>
              <w:rPr>
                <w:rFonts w:ascii="Times New Roman" w:hAnsi="Times New Roman" w:cs="Times New Roman"/>
              </w:rPr>
            </w:pPr>
            <w:r>
              <w:rPr>
                <w:rFonts w:ascii="Times New Roman" w:hAnsi="Times New Roman" w:cs="Times New Roman"/>
              </w:rPr>
              <w:t>1,6</w:t>
            </w:r>
          </w:p>
        </w:tc>
        <w:tc>
          <w:tcPr>
            <w:tcW w:w="1984" w:type="dxa"/>
            <w:tcBorders>
              <w:top w:val="single" w:sz="4" w:space="0" w:color="auto"/>
              <w:left w:val="single" w:sz="4" w:space="0" w:color="auto"/>
              <w:bottom w:val="single" w:sz="4" w:space="0" w:color="auto"/>
              <w:right w:val="single" w:sz="4" w:space="0" w:color="auto"/>
            </w:tcBorders>
          </w:tcPr>
          <w:p w14:paraId="1C4DB89D" w14:textId="01393275" w:rsidR="00F64C61" w:rsidRDefault="00F64C61" w:rsidP="00F8320E">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тиждень 8</w:t>
            </w:r>
          </w:p>
        </w:tc>
      </w:tr>
      <w:tr w:rsidR="008231FE" w:rsidRPr="00A31F4F" w14:paraId="45A5A8DC" w14:textId="77777777" w:rsidTr="00F8320E">
        <w:trPr>
          <w:trHeight w:val="675"/>
        </w:trPr>
        <w:tc>
          <w:tcPr>
            <w:tcW w:w="1418" w:type="dxa"/>
            <w:tcBorders>
              <w:top w:val="single" w:sz="4" w:space="0" w:color="auto"/>
              <w:left w:val="single" w:sz="4" w:space="0" w:color="auto"/>
              <w:bottom w:val="single" w:sz="4" w:space="0" w:color="auto"/>
              <w:right w:val="single" w:sz="4" w:space="0" w:color="auto"/>
            </w:tcBorders>
          </w:tcPr>
          <w:p w14:paraId="0CC9BA97" w14:textId="77777777" w:rsidR="008231FE" w:rsidRPr="00A31F4F" w:rsidRDefault="008231FE" w:rsidP="00F8320E">
            <w:pPr>
              <w:autoSpaceDE w:val="0"/>
              <w:autoSpaceDN w:val="0"/>
              <w:jc w:val="center"/>
              <w:rPr>
                <w:rFonts w:ascii="Times New Roman" w:hAnsi="Times New Roman" w:cs="Times New Roman"/>
                <w:sz w:val="22"/>
                <w:szCs w:val="22"/>
              </w:rPr>
            </w:pPr>
            <w:r>
              <w:rPr>
                <w:rFonts w:ascii="Times New Roman" w:hAnsi="Times New Roman" w:cs="Times New Roman"/>
                <w:sz w:val="22"/>
                <w:szCs w:val="22"/>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14:paraId="336FDC37" w14:textId="26548A9B" w:rsidR="00F64C61" w:rsidRPr="00F64C61" w:rsidRDefault="008231FE" w:rsidP="00F64C61">
            <w:pPr>
              <w:widowControl/>
              <w:suppressAutoHyphens w:val="0"/>
              <w:jc w:val="both"/>
              <w:outlineLvl w:val="3"/>
              <w:rPr>
                <w:rFonts w:ascii="Times New Roman" w:eastAsia="Times New Roman" w:hAnsi="Times New Roman" w:cs="Times New Roman"/>
                <w:kern w:val="0"/>
                <w:lang w:val="ru-UA" w:eastAsia="ru-UA" w:bidi="ar-SA"/>
              </w:rPr>
            </w:pPr>
            <w:proofErr w:type="spellStart"/>
            <w:r w:rsidRPr="000350A8">
              <w:rPr>
                <w:rFonts w:ascii="Times New Roman" w:eastAsia="Times New Roman" w:hAnsi="Times New Roman" w:cs="Times New Roman"/>
                <w:kern w:val="0"/>
                <w:lang w:val="ru-UA" w:eastAsia="ru-UA" w:bidi="ar-SA"/>
              </w:rPr>
              <w:t>Питання</w:t>
            </w:r>
            <w:proofErr w:type="spellEnd"/>
            <w:r w:rsidRPr="000350A8">
              <w:rPr>
                <w:rFonts w:ascii="Times New Roman" w:eastAsia="Times New Roman" w:hAnsi="Times New Roman" w:cs="Times New Roman"/>
                <w:kern w:val="0"/>
                <w:lang w:val="ru-UA" w:eastAsia="ru-UA" w:bidi="ar-SA"/>
              </w:rPr>
              <w:t xml:space="preserve"> для </w:t>
            </w:r>
            <w:proofErr w:type="spellStart"/>
            <w:r w:rsidRPr="000350A8">
              <w:rPr>
                <w:rFonts w:ascii="Times New Roman" w:eastAsia="Times New Roman" w:hAnsi="Times New Roman" w:cs="Times New Roman"/>
                <w:kern w:val="0"/>
                <w:lang w:val="ru-UA" w:eastAsia="ru-UA" w:bidi="ar-SA"/>
              </w:rPr>
              <w:t>розгляду</w:t>
            </w:r>
            <w:proofErr w:type="spellEnd"/>
            <w:r w:rsidRPr="000350A8">
              <w:rPr>
                <w:rFonts w:ascii="Times New Roman" w:eastAsia="Times New Roman" w:hAnsi="Times New Roman" w:cs="Times New Roman"/>
                <w:kern w:val="0"/>
                <w:lang w:val="ru-UA" w:eastAsia="ru-UA" w:bidi="ar-SA"/>
              </w:rPr>
              <w:t>:</w:t>
            </w:r>
          </w:p>
          <w:p w14:paraId="655FFE93" w14:textId="77777777" w:rsidR="00F64C61" w:rsidRPr="00F64C61" w:rsidRDefault="00F64C61" w:rsidP="00F64C61">
            <w:pPr>
              <w:widowControl/>
              <w:suppressAutoHyphens w:val="0"/>
              <w:jc w:val="both"/>
              <w:rPr>
                <w:rFonts w:ascii="Times New Roman" w:eastAsia="Times New Roman" w:hAnsi="Times New Roman" w:cs="Times New Roman"/>
                <w:kern w:val="0"/>
                <w:lang w:eastAsia="ru-UA" w:bidi="ar-SA"/>
              </w:rPr>
            </w:pPr>
            <w:r w:rsidRPr="00F64C61">
              <w:rPr>
                <w:rFonts w:ascii="Times New Roman" w:eastAsia="Times New Roman" w:hAnsi="Times New Roman" w:cs="Times New Roman"/>
                <w:kern w:val="0"/>
                <w:lang w:eastAsia="ru-UA" w:bidi="ar-SA"/>
              </w:rPr>
              <w:t xml:space="preserve">1. Як установки і переконання впливають на фізичне та психічне здоров’я людини? Які механізми </w:t>
            </w:r>
            <w:proofErr w:type="spellStart"/>
            <w:r w:rsidRPr="00F64C61">
              <w:rPr>
                <w:rFonts w:ascii="Times New Roman" w:eastAsia="Times New Roman" w:hAnsi="Times New Roman" w:cs="Times New Roman"/>
                <w:kern w:val="0"/>
                <w:lang w:eastAsia="ru-UA" w:bidi="ar-SA"/>
              </w:rPr>
              <w:t>нейропластичності</w:t>
            </w:r>
            <w:proofErr w:type="spellEnd"/>
            <w:r w:rsidRPr="00F64C61">
              <w:rPr>
                <w:rFonts w:ascii="Times New Roman" w:eastAsia="Times New Roman" w:hAnsi="Times New Roman" w:cs="Times New Roman"/>
                <w:kern w:val="0"/>
                <w:lang w:eastAsia="ru-UA" w:bidi="ar-SA"/>
              </w:rPr>
              <w:t xml:space="preserve"> мозку задіяні в цьому процесі?</w:t>
            </w:r>
          </w:p>
          <w:p w14:paraId="2EB62A04" w14:textId="77777777" w:rsidR="00F64C61" w:rsidRPr="00F64C61" w:rsidRDefault="00F64C61" w:rsidP="00F64C61">
            <w:pPr>
              <w:widowControl/>
              <w:suppressAutoHyphens w:val="0"/>
              <w:jc w:val="both"/>
              <w:rPr>
                <w:rFonts w:ascii="Times New Roman" w:eastAsia="Times New Roman" w:hAnsi="Times New Roman" w:cs="Times New Roman"/>
                <w:kern w:val="0"/>
                <w:lang w:eastAsia="ru-UA" w:bidi="ar-SA"/>
              </w:rPr>
            </w:pPr>
            <w:r w:rsidRPr="00F64C61">
              <w:rPr>
                <w:rFonts w:ascii="Times New Roman" w:eastAsia="Times New Roman" w:hAnsi="Times New Roman" w:cs="Times New Roman"/>
                <w:kern w:val="0"/>
                <w:lang w:eastAsia="ru-UA" w:bidi="ar-SA"/>
              </w:rPr>
              <w:t>2. Яким чином негативні переконання можуть стати бар'єром для особистісного розвитку та благополуччя? Як їх можна трансформувати на позитивні?</w:t>
            </w:r>
          </w:p>
          <w:p w14:paraId="1D76A26A" w14:textId="77777777" w:rsidR="00F64C61" w:rsidRPr="00F64C61" w:rsidRDefault="00F64C61" w:rsidP="00F64C61">
            <w:pPr>
              <w:widowControl/>
              <w:suppressAutoHyphens w:val="0"/>
              <w:jc w:val="both"/>
              <w:rPr>
                <w:rFonts w:ascii="Times New Roman" w:eastAsia="Times New Roman" w:hAnsi="Times New Roman" w:cs="Times New Roman"/>
                <w:kern w:val="0"/>
                <w:lang w:eastAsia="ru-UA" w:bidi="ar-SA"/>
              </w:rPr>
            </w:pPr>
            <w:r w:rsidRPr="00F64C61">
              <w:rPr>
                <w:rFonts w:ascii="Times New Roman" w:eastAsia="Times New Roman" w:hAnsi="Times New Roman" w:cs="Times New Roman"/>
                <w:kern w:val="0"/>
                <w:lang w:eastAsia="ru-UA" w:bidi="ar-SA"/>
              </w:rPr>
              <w:t>3. Як вдячність і прощення можуть змінити ставлення до минулого і покращити емоційний стан? Який вплив ці практики мають на мозок і тіло?</w:t>
            </w:r>
          </w:p>
          <w:p w14:paraId="0BD715C8" w14:textId="45C899E5" w:rsidR="008231FE" w:rsidRPr="00F64C61" w:rsidRDefault="00F64C61" w:rsidP="00F64C61">
            <w:pPr>
              <w:widowControl/>
              <w:suppressAutoHyphens w:val="0"/>
              <w:jc w:val="both"/>
              <w:rPr>
                <w:rFonts w:ascii="Times New Roman" w:eastAsia="Times New Roman" w:hAnsi="Times New Roman" w:cs="Times New Roman"/>
                <w:kern w:val="0"/>
                <w:lang w:eastAsia="ru-UA" w:bidi="ar-SA"/>
              </w:rPr>
            </w:pPr>
            <w:r w:rsidRPr="00F64C61">
              <w:rPr>
                <w:rFonts w:ascii="Times New Roman" w:eastAsia="Times New Roman" w:hAnsi="Times New Roman" w:cs="Times New Roman"/>
                <w:kern w:val="0"/>
                <w:lang w:eastAsia="ru-UA" w:bidi="ar-SA"/>
              </w:rPr>
              <w:t>Завдання</w:t>
            </w:r>
            <w:r>
              <w:rPr>
                <w:rFonts w:ascii="Times New Roman" w:eastAsia="Times New Roman" w:hAnsi="Times New Roman" w:cs="Times New Roman"/>
                <w:kern w:val="0"/>
                <w:lang w:eastAsia="ru-UA" w:bidi="ar-SA"/>
              </w:rPr>
              <w:t>. Н</w:t>
            </w:r>
            <w:r w:rsidRPr="00F64C61">
              <w:rPr>
                <w:rFonts w:ascii="Times New Roman" w:eastAsia="Times New Roman" w:hAnsi="Times New Roman" w:cs="Times New Roman"/>
                <w:kern w:val="0"/>
                <w:lang w:eastAsia="ru-UA" w:bidi="ar-SA"/>
              </w:rPr>
              <w:t>аписати есе на тему "Вплив вдячності та прощення на психічне здоров’я". У тексті слід проаналізувати, як ці практики впливають на зміни в мозку, емоційний стан та фізичне самопочуття людини, опираючись на дослідження в сфері позитивної психології.</w:t>
            </w:r>
          </w:p>
        </w:tc>
        <w:tc>
          <w:tcPr>
            <w:tcW w:w="850" w:type="dxa"/>
            <w:tcBorders>
              <w:top w:val="single" w:sz="4" w:space="0" w:color="auto"/>
              <w:left w:val="single" w:sz="4" w:space="0" w:color="auto"/>
              <w:bottom w:val="single" w:sz="4" w:space="0" w:color="auto"/>
              <w:right w:val="single" w:sz="4" w:space="0" w:color="auto"/>
            </w:tcBorders>
          </w:tcPr>
          <w:p w14:paraId="556B5D3E" w14:textId="49F4C120" w:rsidR="008231FE" w:rsidRPr="00A31F4F" w:rsidRDefault="00950A0A" w:rsidP="00F8320E">
            <w:pPr>
              <w:autoSpaceDE w:val="0"/>
              <w:autoSpaceDN w:val="0"/>
              <w:jc w:val="center"/>
              <w:rPr>
                <w:rFonts w:ascii="Times New Roman" w:hAnsi="Times New Roman" w:cs="Times New Roman"/>
              </w:rPr>
            </w:pPr>
            <w:r>
              <w:rPr>
                <w:rFonts w:ascii="Times New Roman" w:hAnsi="Times New Roman" w:cs="Times New Roman"/>
              </w:rPr>
              <w:t>11,33</w:t>
            </w:r>
          </w:p>
        </w:tc>
        <w:tc>
          <w:tcPr>
            <w:tcW w:w="851" w:type="dxa"/>
            <w:tcBorders>
              <w:top w:val="single" w:sz="4" w:space="0" w:color="auto"/>
              <w:left w:val="single" w:sz="4" w:space="0" w:color="auto"/>
              <w:bottom w:val="single" w:sz="4" w:space="0" w:color="auto"/>
              <w:right w:val="single" w:sz="4" w:space="0" w:color="auto"/>
            </w:tcBorders>
          </w:tcPr>
          <w:p w14:paraId="12E4E739" w14:textId="0663B92F" w:rsidR="008231FE" w:rsidRPr="00A31F4F" w:rsidRDefault="00950A0A" w:rsidP="00F8320E">
            <w:pPr>
              <w:autoSpaceDE w:val="0"/>
              <w:autoSpaceDN w:val="0"/>
              <w:jc w:val="center"/>
              <w:rPr>
                <w:rFonts w:ascii="Times New Roman" w:hAnsi="Times New Roman" w:cs="Times New Roman"/>
              </w:rPr>
            </w:pPr>
            <w:r>
              <w:rPr>
                <w:rFonts w:ascii="Times New Roman" w:hAnsi="Times New Roman" w:cs="Times New Roman"/>
              </w:rPr>
              <w:t>13</w:t>
            </w:r>
          </w:p>
        </w:tc>
        <w:tc>
          <w:tcPr>
            <w:tcW w:w="1984" w:type="dxa"/>
            <w:tcBorders>
              <w:top w:val="single" w:sz="4" w:space="0" w:color="auto"/>
              <w:left w:val="single" w:sz="4" w:space="0" w:color="auto"/>
              <w:bottom w:val="single" w:sz="4" w:space="0" w:color="auto"/>
              <w:right w:val="single" w:sz="4" w:space="0" w:color="auto"/>
            </w:tcBorders>
          </w:tcPr>
          <w:p w14:paraId="7287250F" w14:textId="77777777" w:rsidR="008231FE" w:rsidRPr="00A31F4F" w:rsidRDefault="008231FE" w:rsidP="00F8320E">
            <w:pPr>
              <w:autoSpaceDE w:val="0"/>
              <w:autoSpaceDN w:val="0"/>
              <w:jc w:val="center"/>
              <w:rPr>
                <w:rFonts w:ascii="Times New Roman" w:hAnsi="Times New Roman" w:cs="Times New Roman"/>
                <w:i/>
                <w:sz w:val="20"/>
                <w:szCs w:val="20"/>
              </w:rPr>
            </w:pPr>
          </w:p>
        </w:tc>
      </w:tr>
      <w:tr w:rsidR="008231FE" w:rsidRPr="00A31F4F" w14:paraId="41DCCBCE" w14:textId="77777777" w:rsidTr="00F8320E">
        <w:trPr>
          <w:trHeight w:val="675"/>
        </w:trPr>
        <w:tc>
          <w:tcPr>
            <w:tcW w:w="1418" w:type="dxa"/>
            <w:tcBorders>
              <w:top w:val="single" w:sz="4" w:space="0" w:color="auto"/>
              <w:left w:val="single" w:sz="4" w:space="0" w:color="auto"/>
              <w:bottom w:val="single" w:sz="4" w:space="0" w:color="auto"/>
              <w:right w:val="single" w:sz="4" w:space="0" w:color="auto"/>
            </w:tcBorders>
          </w:tcPr>
          <w:p w14:paraId="7F4BD5DC" w14:textId="577F9A98" w:rsidR="008231FE" w:rsidRPr="00A31F4F" w:rsidRDefault="008231FE" w:rsidP="00F8320E">
            <w:pPr>
              <w:autoSpaceDE w:val="0"/>
              <w:autoSpaceDN w:val="0"/>
              <w:jc w:val="center"/>
              <w:rPr>
                <w:rFonts w:ascii="Times New Roman" w:hAnsi="Times New Roman" w:cs="Times New Roman"/>
                <w:sz w:val="22"/>
                <w:szCs w:val="22"/>
              </w:rPr>
            </w:pPr>
            <w:r>
              <w:rPr>
                <w:rFonts w:ascii="Times New Roman" w:hAnsi="Times New Roman" w:cs="Times New Roman"/>
                <w:sz w:val="22"/>
                <w:szCs w:val="22"/>
              </w:rPr>
              <w:t xml:space="preserve">Лекція </w:t>
            </w:r>
            <w:r w:rsidR="00F64C61">
              <w:rPr>
                <w:rFonts w:ascii="Times New Roman" w:hAnsi="Times New Roman" w:cs="Times New Roman"/>
                <w:sz w:val="22"/>
                <w:szCs w:val="22"/>
              </w:rPr>
              <w:t>5</w:t>
            </w:r>
          </w:p>
        </w:tc>
        <w:tc>
          <w:tcPr>
            <w:tcW w:w="4678" w:type="dxa"/>
            <w:tcBorders>
              <w:top w:val="single" w:sz="4" w:space="0" w:color="auto"/>
              <w:left w:val="single" w:sz="4" w:space="0" w:color="auto"/>
              <w:bottom w:val="single" w:sz="4" w:space="0" w:color="auto"/>
              <w:right w:val="single" w:sz="4" w:space="0" w:color="auto"/>
            </w:tcBorders>
          </w:tcPr>
          <w:p w14:paraId="1B58663D" w14:textId="545BA347" w:rsidR="008231FE" w:rsidRPr="00A31F4F" w:rsidRDefault="00F64C61" w:rsidP="00F8320E">
            <w:pPr>
              <w:autoSpaceDE w:val="0"/>
              <w:autoSpaceDN w:val="0"/>
              <w:jc w:val="center"/>
              <w:rPr>
                <w:rFonts w:ascii="Times New Roman" w:hAnsi="Times New Roman" w:cs="Times New Roman"/>
                <w:sz w:val="22"/>
                <w:szCs w:val="22"/>
              </w:rPr>
            </w:pPr>
            <w:r w:rsidRPr="00F64C61">
              <w:t>Психологія медитації: медитація як засіб збереження психічного здоров’я під час воєнного стану.</w:t>
            </w:r>
          </w:p>
        </w:tc>
        <w:tc>
          <w:tcPr>
            <w:tcW w:w="850" w:type="dxa"/>
            <w:tcBorders>
              <w:top w:val="single" w:sz="4" w:space="0" w:color="auto"/>
              <w:left w:val="single" w:sz="4" w:space="0" w:color="auto"/>
              <w:bottom w:val="single" w:sz="4" w:space="0" w:color="auto"/>
              <w:right w:val="single" w:sz="4" w:space="0" w:color="auto"/>
            </w:tcBorders>
          </w:tcPr>
          <w:p w14:paraId="2956FBD1" w14:textId="77777777" w:rsidR="008231FE" w:rsidRPr="00A31F4F" w:rsidRDefault="008231FE" w:rsidP="00F8320E">
            <w:pPr>
              <w:autoSpaceDE w:val="0"/>
              <w:autoSpaceDN w:val="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14:paraId="0907499C" w14:textId="77777777" w:rsidR="008231FE" w:rsidRPr="00A31F4F" w:rsidRDefault="008231FE" w:rsidP="00F8320E">
            <w:pPr>
              <w:autoSpaceDE w:val="0"/>
              <w:autoSpaceDN w:val="0"/>
              <w:jc w:val="center"/>
              <w:rPr>
                <w:rFonts w:ascii="Times New Roman" w:hAnsi="Times New Roman" w:cs="Times New Roman"/>
              </w:rPr>
            </w:pPr>
            <w:r>
              <w:rPr>
                <w:rFonts w:ascii="Times New Roman" w:hAnsi="Times New Roman" w:cs="Times New Roman"/>
              </w:rPr>
              <w:t>0,67</w:t>
            </w:r>
          </w:p>
        </w:tc>
        <w:tc>
          <w:tcPr>
            <w:tcW w:w="1984" w:type="dxa"/>
            <w:tcBorders>
              <w:top w:val="single" w:sz="4" w:space="0" w:color="auto"/>
              <w:left w:val="single" w:sz="4" w:space="0" w:color="auto"/>
              <w:bottom w:val="single" w:sz="4" w:space="0" w:color="auto"/>
              <w:right w:val="single" w:sz="4" w:space="0" w:color="auto"/>
            </w:tcBorders>
          </w:tcPr>
          <w:p w14:paraId="779FA07D" w14:textId="089FC6B5" w:rsidR="008231FE" w:rsidRPr="00A31F4F" w:rsidRDefault="00194212" w:rsidP="00F8320E">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 xml:space="preserve">тиждень </w:t>
            </w:r>
            <w:r w:rsidR="00F64C61">
              <w:rPr>
                <w:rFonts w:ascii="Times New Roman" w:hAnsi="Times New Roman" w:cs="Times New Roman"/>
                <w:i/>
                <w:sz w:val="20"/>
                <w:szCs w:val="20"/>
              </w:rPr>
              <w:t>9</w:t>
            </w:r>
          </w:p>
        </w:tc>
      </w:tr>
      <w:tr w:rsidR="008231FE" w:rsidRPr="00A31F4F" w14:paraId="4F4AA9FD" w14:textId="77777777" w:rsidTr="00F8320E">
        <w:trPr>
          <w:trHeight w:val="675"/>
        </w:trPr>
        <w:tc>
          <w:tcPr>
            <w:tcW w:w="1418" w:type="dxa"/>
            <w:tcBorders>
              <w:top w:val="single" w:sz="4" w:space="0" w:color="auto"/>
              <w:left w:val="single" w:sz="4" w:space="0" w:color="auto"/>
              <w:bottom w:val="single" w:sz="4" w:space="0" w:color="auto"/>
              <w:right w:val="single" w:sz="4" w:space="0" w:color="auto"/>
            </w:tcBorders>
          </w:tcPr>
          <w:p w14:paraId="4E8362FF" w14:textId="77777777" w:rsidR="008231FE" w:rsidRDefault="008231FE" w:rsidP="00F8320E">
            <w:pPr>
              <w:autoSpaceDE w:val="0"/>
              <w:autoSpaceDN w:val="0"/>
              <w:jc w:val="center"/>
              <w:rPr>
                <w:rFonts w:ascii="Times New Roman" w:hAnsi="Times New Roman" w:cs="Times New Roman"/>
                <w:sz w:val="22"/>
                <w:szCs w:val="22"/>
              </w:rPr>
            </w:pPr>
            <w:r>
              <w:rPr>
                <w:rFonts w:ascii="Times New Roman" w:hAnsi="Times New Roman" w:cs="Times New Roman"/>
                <w:sz w:val="22"/>
                <w:szCs w:val="22"/>
              </w:rPr>
              <w:t>Семінар 5</w:t>
            </w:r>
          </w:p>
        </w:tc>
        <w:tc>
          <w:tcPr>
            <w:tcW w:w="4678" w:type="dxa"/>
            <w:tcBorders>
              <w:top w:val="single" w:sz="4" w:space="0" w:color="auto"/>
              <w:left w:val="single" w:sz="4" w:space="0" w:color="auto"/>
              <w:bottom w:val="single" w:sz="4" w:space="0" w:color="auto"/>
              <w:right w:val="single" w:sz="4" w:space="0" w:color="auto"/>
            </w:tcBorders>
          </w:tcPr>
          <w:p w14:paraId="21799D37" w14:textId="6F417CE0" w:rsidR="008231FE" w:rsidRPr="00A31F4F" w:rsidRDefault="00F64C61" w:rsidP="00F8320E">
            <w:pPr>
              <w:autoSpaceDE w:val="0"/>
              <w:autoSpaceDN w:val="0"/>
              <w:jc w:val="center"/>
              <w:rPr>
                <w:rFonts w:ascii="Times New Roman" w:hAnsi="Times New Roman" w:cs="Times New Roman"/>
                <w:sz w:val="22"/>
                <w:szCs w:val="22"/>
              </w:rPr>
            </w:pPr>
            <w:r w:rsidRPr="00F64C61">
              <w:t>Позитивне ставлення до майбутнього: надія, віра.</w:t>
            </w:r>
          </w:p>
        </w:tc>
        <w:tc>
          <w:tcPr>
            <w:tcW w:w="850" w:type="dxa"/>
            <w:tcBorders>
              <w:top w:val="single" w:sz="4" w:space="0" w:color="auto"/>
              <w:left w:val="single" w:sz="4" w:space="0" w:color="auto"/>
              <w:bottom w:val="single" w:sz="4" w:space="0" w:color="auto"/>
              <w:right w:val="single" w:sz="4" w:space="0" w:color="auto"/>
            </w:tcBorders>
          </w:tcPr>
          <w:p w14:paraId="519112E2" w14:textId="77777777" w:rsidR="008231FE" w:rsidRPr="00A31F4F" w:rsidRDefault="008231FE" w:rsidP="00F8320E">
            <w:pPr>
              <w:autoSpaceDE w:val="0"/>
              <w:autoSpaceDN w:val="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14:paraId="458E4204" w14:textId="144B4A80" w:rsidR="008231FE" w:rsidRPr="00A31F4F" w:rsidRDefault="008231FE" w:rsidP="00F8320E">
            <w:pPr>
              <w:autoSpaceDE w:val="0"/>
              <w:autoSpaceDN w:val="0"/>
              <w:jc w:val="center"/>
              <w:rPr>
                <w:rFonts w:ascii="Times New Roman" w:hAnsi="Times New Roman" w:cs="Times New Roman"/>
              </w:rPr>
            </w:pPr>
            <w:r>
              <w:rPr>
                <w:rFonts w:ascii="Times New Roman" w:hAnsi="Times New Roman" w:cs="Times New Roman"/>
              </w:rPr>
              <w:t>1,</w:t>
            </w:r>
            <w:r w:rsidR="00950A0A">
              <w:rPr>
                <w:rFonts w:ascii="Times New Roman" w:hAnsi="Times New Roman" w:cs="Times New Roman"/>
              </w:rPr>
              <w:t>6</w:t>
            </w:r>
          </w:p>
        </w:tc>
        <w:tc>
          <w:tcPr>
            <w:tcW w:w="1984" w:type="dxa"/>
            <w:tcBorders>
              <w:top w:val="single" w:sz="4" w:space="0" w:color="auto"/>
              <w:left w:val="single" w:sz="4" w:space="0" w:color="auto"/>
              <w:bottom w:val="single" w:sz="4" w:space="0" w:color="auto"/>
              <w:right w:val="single" w:sz="4" w:space="0" w:color="auto"/>
            </w:tcBorders>
          </w:tcPr>
          <w:p w14:paraId="7D876C17" w14:textId="197E6332" w:rsidR="008231FE" w:rsidRPr="00A31F4F" w:rsidRDefault="00F64C61" w:rsidP="00F8320E">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тиждень 10</w:t>
            </w:r>
          </w:p>
        </w:tc>
      </w:tr>
      <w:tr w:rsidR="008231FE" w:rsidRPr="00A31F4F" w14:paraId="58244532" w14:textId="77777777" w:rsidTr="00F8320E">
        <w:trPr>
          <w:trHeight w:val="675"/>
        </w:trPr>
        <w:tc>
          <w:tcPr>
            <w:tcW w:w="1418" w:type="dxa"/>
            <w:tcBorders>
              <w:top w:val="single" w:sz="4" w:space="0" w:color="auto"/>
              <w:left w:val="single" w:sz="4" w:space="0" w:color="auto"/>
              <w:bottom w:val="single" w:sz="4" w:space="0" w:color="auto"/>
              <w:right w:val="single" w:sz="4" w:space="0" w:color="auto"/>
            </w:tcBorders>
          </w:tcPr>
          <w:p w14:paraId="7E681DA8" w14:textId="77777777" w:rsidR="008231FE" w:rsidRDefault="008231FE" w:rsidP="00F8320E">
            <w:pPr>
              <w:autoSpaceDE w:val="0"/>
              <w:autoSpaceDN w:val="0"/>
              <w:jc w:val="center"/>
              <w:rPr>
                <w:rFonts w:ascii="Times New Roman" w:hAnsi="Times New Roman" w:cs="Times New Roman"/>
                <w:sz w:val="22"/>
                <w:szCs w:val="22"/>
              </w:rPr>
            </w:pPr>
            <w:r>
              <w:rPr>
                <w:rFonts w:ascii="Times New Roman" w:hAnsi="Times New Roman" w:cs="Times New Roman"/>
                <w:sz w:val="22"/>
                <w:szCs w:val="22"/>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14:paraId="7B46B28F" w14:textId="77777777" w:rsidR="008231FE" w:rsidRPr="00F32ACD" w:rsidRDefault="008231FE" w:rsidP="00940F0A">
            <w:pPr>
              <w:widowControl/>
              <w:suppressAutoHyphens w:val="0"/>
              <w:jc w:val="both"/>
              <w:rPr>
                <w:rFonts w:ascii="Times New Roman" w:eastAsia="Times New Roman" w:hAnsi="Times New Roman" w:cs="Times New Roman"/>
                <w:kern w:val="0"/>
                <w:lang w:val="ru-UA" w:eastAsia="ru-UA" w:bidi="ar-SA"/>
              </w:rPr>
            </w:pPr>
            <w:proofErr w:type="spellStart"/>
            <w:r w:rsidRPr="00F32ACD">
              <w:rPr>
                <w:rFonts w:ascii="Times New Roman" w:eastAsia="Times New Roman" w:hAnsi="Times New Roman" w:cs="Times New Roman"/>
                <w:kern w:val="0"/>
                <w:lang w:val="ru-UA" w:eastAsia="ru-UA" w:bidi="ar-SA"/>
              </w:rPr>
              <w:t>Питання</w:t>
            </w:r>
            <w:proofErr w:type="spellEnd"/>
            <w:r w:rsidRPr="00F32ACD">
              <w:rPr>
                <w:rFonts w:ascii="Times New Roman" w:eastAsia="Times New Roman" w:hAnsi="Times New Roman" w:cs="Times New Roman"/>
                <w:kern w:val="0"/>
                <w:lang w:val="ru-UA" w:eastAsia="ru-UA" w:bidi="ar-SA"/>
              </w:rPr>
              <w:t xml:space="preserve"> для </w:t>
            </w:r>
            <w:proofErr w:type="spellStart"/>
            <w:r w:rsidRPr="00F32ACD">
              <w:rPr>
                <w:rFonts w:ascii="Times New Roman" w:eastAsia="Times New Roman" w:hAnsi="Times New Roman" w:cs="Times New Roman"/>
                <w:kern w:val="0"/>
                <w:lang w:val="ru-UA" w:eastAsia="ru-UA" w:bidi="ar-SA"/>
              </w:rPr>
              <w:t>розгляду</w:t>
            </w:r>
            <w:proofErr w:type="spellEnd"/>
            <w:r w:rsidRPr="00F32ACD">
              <w:rPr>
                <w:rFonts w:ascii="Times New Roman" w:eastAsia="Times New Roman" w:hAnsi="Times New Roman" w:cs="Times New Roman"/>
                <w:kern w:val="0"/>
                <w:lang w:val="ru-UA" w:eastAsia="ru-UA" w:bidi="ar-SA"/>
              </w:rPr>
              <w:t>:</w:t>
            </w:r>
          </w:p>
          <w:p w14:paraId="47D405B2" w14:textId="4C317B84" w:rsidR="00940F0A" w:rsidRPr="00940F0A" w:rsidRDefault="00940F0A" w:rsidP="00940F0A">
            <w:pPr>
              <w:widowControl/>
              <w:suppressAutoHyphens w:val="0"/>
              <w:jc w:val="both"/>
              <w:rPr>
                <w:rFonts w:ascii="Times New Roman" w:eastAsia="Times New Roman" w:hAnsi="Times New Roman" w:cs="Times New Roman"/>
                <w:kern w:val="0"/>
                <w:lang w:val="ru-UA" w:eastAsia="ru-UA" w:bidi="ar-SA"/>
              </w:rPr>
            </w:pPr>
            <w:r w:rsidRPr="00940F0A">
              <w:rPr>
                <w:rFonts w:ascii="Times New Roman" w:eastAsia="Times New Roman" w:hAnsi="Times New Roman" w:cs="Times New Roman"/>
                <w:kern w:val="0"/>
                <w:lang w:eastAsia="ru-UA" w:bidi="ar-SA"/>
              </w:rPr>
              <w:t>1</w:t>
            </w:r>
            <w:r>
              <w:rPr>
                <w:rFonts w:ascii="Times New Roman" w:eastAsia="Times New Roman" w:hAnsi="Times New Roman" w:cs="Times New Roman"/>
                <w:kern w:val="0"/>
                <w:lang w:eastAsia="ru-UA" w:bidi="ar-SA"/>
              </w:rPr>
              <w:t>.</w:t>
            </w:r>
            <w:r w:rsidRPr="00940F0A">
              <w:rPr>
                <w:rFonts w:ascii="Times New Roman" w:eastAsia="Times New Roman" w:hAnsi="Times New Roman" w:cs="Times New Roman"/>
                <w:kern w:val="0"/>
                <w:lang w:val="ru-UA" w:eastAsia="ru-UA" w:bidi="ar-SA"/>
              </w:rPr>
              <w:t xml:space="preserve">Як </w:t>
            </w:r>
            <w:proofErr w:type="spellStart"/>
            <w:r w:rsidRPr="00940F0A">
              <w:rPr>
                <w:rFonts w:ascii="Times New Roman" w:eastAsia="Times New Roman" w:hAnsi="Times New Roman" w:cs="Times New Roman"/>
                <w:kern w:val="0"/>
                <w:lang w:val="ru-UA" w:eastAsia="ru-UA" w:bidi="ar-SA"/>
              </w:rPr>
              <w:t>надія</w:t>
            </w:r>
            <w:proofErr w:type="spellEnd"/>
            <w:r w:rsidRPr="00940F0A">
              <w:rPr>
                <w:rFonts w:ascii="Times New Roman" w:eastAsia="Times New Roman" w:hAnsi="Times New Roman" w:cs="Times New Roman"/>
                <w:kern w:val="0"/>
                <w:lang w:val="ru-UA" w:eastAsia="ru-UA" w:bidi="ar-SA"/>
              </w:rPr>
              <w:t xml:space="preserve"> та </w:t>
            </w:r>
            <w:proofErr w:type="spellStart"/>
            <w:r w:rsidRPr="00940F0A">
              <w:rPr>
                <w:rFonts w:ascii="Times New Roman" w:eastAsia="Times New Roman" w:hAnsi="Times New Roman" w:cs="Times New Roman"/>
                <w:kern w:val="0"/>
                <w:lang w:val="ru-UA" w:eastAsia="ru-UA" w:bidi="ar-SA"/>
              </w:rPr>
              <w:t>віра</w:t>
            </w:r>
            <w:proofErr w:type="spellEnd"/>
            <w:r w:rsidRPr="00940F0A">
              <w:rPr>
                <w:rFonts w:ascii="Times New Roman" w:eastAsia="Times New Roman" w:hAnsi="Times New Roman" w:cs="Times New Roman"/>
                <w:kern w:val="0"/>
                <w:lang w:val="ru-UA" w:eastAsia="ru-UA" w:bidi="ar-SA"/>
              </w:rPr>
              <w:t xml:space="preserve"> </w:t>
            </w:r>
            <w:proofErr w:type="spellStart"/>
            <w:r w:rsidRPr="00940F0A">
              <w:rPr>
                <w:rFonts w:ascii="Times New Roman" w:eastAsia="Times New Roman" w:hAnsi="Times New Roman" w:cs="Times New Roman"/>
                <w:kern w:val="0"/>
                <w:lang w:val="ru-UA" w:eastAsia="ru-UA" w:bidi="ar-SA"/>
              </w:rPr>
              <w:t>впливають</w:t>
            </w:r>
            <w:proofErr w:type="spellEnd"/>
            <w:r w:rsidRPr="00940F0A">
              <w:rPr>
                <w:rFonts w:ascii="Times New Roman" w:eastAsia="Times New Roman" w:hAnsi="Times New Roman" w:cs="Times New Roman"/>
                <w:kern w:val="0"/>
                <w:lang w:val="ru-UA" w:eastAsia="ru-UA" w:bidi="ar-SA"/>
              </w:rPr>
              <w:t xml:space="preserve"> на </w:t>
            </w:r>
            <w:proofErr w:type="spellStart"/>
            <w:r w:rsidRPr="00940F0A">
              <w:rPr>
                <w:rFonts w:ascii="Times New Roman" w:eastAsia="Times New Roman" w:hAnsi="Times New Roman" w:cs="Times New Roman"/>
                <w:kern w:val="0"/>
                <w:lang w:val="ru-UA" w:eastAsia="ru-UA" w:bidi="ar-SA"/>
              </w:rPr>
              <w:t>психологічне</w:t>
            </w:r>
            <w:proofErr w:type="spellEnd"/>
            <w:r w:rsidRPr="00940F0A">
              <w:rPr>
                <w:rFonts w:ascii="Times New Roman" w:eastAsia="Times New Roman" w:hAnsi="Times New Roman" w:cs="Times New Roman"/>
                <w:kern w:val="0"/>
                <w:lang w:val="ru-UA" w:eastAsia="ru-UA" w:bidi="ar-SA"/>
              </w:rPr>
              <w:t xml:space="preserve"> </w:t>
            </w:r>
            <w:proofErr w:type="spellStart"/>
            <w:r w:rsidRPr="00940F0A">
              <w:rPr>
                <w:rFonts w:ascii="Times New Roman" w:eastAsia="Times New Roman" w:hAnsi="Times New Roman" w:cs="Times New Roman"/>
                <w:kern w:val="0"/>
                <w:lang w:val="ru-UA" w:eastAsia="ru-UA" w:bidi="ar-SA"/>
              </w:rPr>
              <w:t>благополуччя</w:t>
            </w:r>
            <w:proofErr w:type="spellEnd"/>
            <w:r w:rsidRPr="00940F0A">
              <w:rPr>
                <w:rFonts w:ascii="Times New Roman" w:eastAsia="Times New Roman" w:hAnsi="Times New Roman" w:cs="Times New Roman"/>
                <w:kern w:val="0"/>
                <w:lang w:val="ru-UA" w:eastAsia="ru-UA" w:bidi="ar-SA"/>
              </w:rPr>
              <w:t xml:space="preserve"> та </w:t>
            </w:r>
            <w:proofErr w:type="spellStart"/>
            <w:r w:rsidRPr="00940F0A">
              <w:rPr>
                <w:rFonts w:ascii="Times New Roman" w:eastAsia="Times New Roman" w:hAnsi="Times New Roman" w:cs="Times New Roman"/>
                <w:kern w:val="0"/>
                <w:lang w:val="ru-UA" w:eastAsia="ru-UA" w:bidi="ar-SA"/>
              </w:rPr>
              <w:t>здатність</w:t>
            </w:r>
            <w:proofErr w:type="spellEnd"/>
            <w:r w:rsidRPr="00940F0A">
              <w:rPr>
                <w:rFonts w:ascii="Times New Roman" w:eastAsia="Times New Roman" w:hAnsi="Times New Roman" w:cs="Times New Roman"/>
                <w:kern w:val="0"/>
                <w:lang w:val="ru-UA" w:eastAsia="ru-UA" w:bidi="ar-SA"/>
              </w:rPr>
              <w:t xml:space="preserve"> </w:t>
            </w:r>
            <w:proofErr w:type="spellStart"/>
            <w:r w:rsidRPr="00940F0A">
              <w:rPr>
                <w:rFonts w:ascii="Times New Roman" w:eastAsia="Times New Roman" w:hAnsi="Times New Roman" w:cs="Times New Roman"/>
                <w:kern w:val="0"/>
                <w:lang w:val="ru-UA" w:eastAsia="ru-UA" w:bidi="ar-SA"/>
              </w:rPr>
              <w:t>людини</w:t>
            </w:r>
            <w:proofErr w:type="spellEnd"/>
            <w:r w:rsidRPr="00940F0A">
              <w:rPr>
                <w:rFonts w:ascii="Times New Roman" w:eastAsia="Times New Roman" w:hAnsi="Times New Roman" w:cs="Times New Roman"/>
                <w:kern w:val="0"/>
                <w:lang w:val="ru-UA" w:eastAsia="ru-UA" w:bidi="ar-SA"/>
              </w:rPr>
              <w:t xml:space="preserve"> </w:t>
            </w:r>
            <w:proofErr w:type="spellStart"/>
            <w:r w:rsidRPr="00940F0A">
              <w:rPr>
                <w:rFonts w:ascii="Times New Roman" w:eastAsia="Times New Roman" w:hAnsi="Times New Roman" w:cs="Times New Roman"/>
                <w:kern w:val="0"/>
                <w:lang w:val="ru-UA" w:eastAsia="ru-UA" w:bidi="ar-SA"/>
              </w:rPr>
              <w:t>долати</w:t>
            </w:r>
            <w:proofErr w:type="spellEnd"/>
            <w:r w:rsidRPr="00940F0A">
              <w:rPr>
                <w:rFonts w:ascii="Times New Roman" w:eastAsia="Times New Roman" w:hAnsi="Times New Roman" w:cs="Times New Roman"/>
                <w:kern w:val="0"/>
                <w:lang w:val="ru-UA" w:eastAsia="ru-UA" w:bidi="ar-SA"/>
              </w:rPr>
              <w:t xml:space="preserve"> </w:t>
            </w:r>
            <w:proofErr w:type="spellStart"/>
            <w:r w:rsidRPr="00940F0A">
              <w:rPr>
                <w:rFonts w:ascii="Times New Roman" w:eastAsia="Times New Roman" w:hAnsi="Times New Roman" w:cs="Times New Roman"/>
                <w:kern w:val="0"/>
                <w:lang w:val="ru-UA" w:eastAsia="ru-UA" w:bidi="ar-SA"/>
              </w:rPr>
              <w:t>життєві</w:t>
            </w:r>
            <w:proofErr w:type="spellEnd"/>
            <w:r w:rsidRPr="00940F0A">
              <w:rPr>
                <w:rFonts w:ascii="Times New Roman" w:eastAsia="Times New Roman" w:hAnsi="Times New Roman" w:cs="Times New Roman"/>
                <w:kern w:val="0"/>
                <w:lang w:val="ru-UA" w:eastAsia="ru-UA" w:bidi="ar-SA"/>
              </w:rPr>
              <w:t xml:space="preserve"> </w:t>
            </w:r>
            <w:proofErr w:type="spellStart"/>
            <w:r w:rsidRPr="00940F0A">
              <w:rPr>
                <w:rFonts w:ascii="Times New Roman" w:eastAsia="Times New Roman" w:hAnsi="Times New Roman" w:cs="Times New Roman"/>
                <w:kern w:val="0"/>
                <w:lang w:val="ru-UA" w:eastAsia="ru-UA" w:bidi="ar-SA"/>
              </w:rPr>
              <w:t>труднощі</w:t>
            </w:r>
            <w:proofErr w:type="spellEnd"/>
            <w:r w:rsidRPr="00940F0A">
              <w:rPr>
                <w:rFonts w:ascii="Times New Roman" w:eastAsia="Times New Roman" w:hAnsi="Times New Roman" w:cs="Times New Roman"/>
                <w:kern w:val="0"/>
                <w:lang w:val="ru-UA" w:eastAsia="ru-UA" w:bidi="ar-SA"/>
              </w:rPr>
              <w:t>?</w:t>
            </w:r>
          </w:p>
          <w:p w14:paraId="2BEB4885" w14:textId="70BC0913" w:rsidR="00940F0A" w:rsidRPr="00940F0A" w:rsidRDefault="00940F0A" w:rsidP="00940F0A">
            <w:pPr>
              <w:widowControl/>
              <w:suppressAutoHyphens w:val="0"/>
              <w:jc w:val="both"/>
              <w:rPr>
                <w:rFonts w:ascii="Times New Roman" w:eastAsia="Times New Roman" w:hAnsi="Times New Roman" w:cs="Times New Roman"/>
                <w:kern w:val="0"/>
                <w:lang w:val="ru-UA" w:eastAsia="ru-UA" w:bidi="ar-SA"/>
              </w:rPr>
            </w:pPr>
            <w:r>
              <w:rPr>
                <w:rFonts w:ascii="Times New Roman" w:eastAsia="Times New Roman" w:hAnsi="Times New Roman" w:cs="Times New Roman"/>
                <w:kern w:val="0"/>
                <w:lang w:eastAsia="ru-UA" w:bidi="ar-SA"/>
              </w:rPr>
              <w:t>2.</w:t>
            </w:r>
            <w:r w:rsidRPr="00940F0A">
              <w:rPr>
                <w:rFonts w:ascii="Times New Roman" w:eastAsia="Times New Roman" w:hAnsi="Times New Roman" w:cs="Times New Roman"/>
                <w:kern w:val="0"/>
                <w:lang w:val="ru-UA" w:eastAsia="ru-UA" w:bidi="ar-SA"/>
              </w:rPr>
              <w:t xml:space="preserve">У </w:t>
            </w:r>
            <w:proofErr w:type="spellStart"/>
            <w:r w:rsidRPr="00940F0A">
              <w:rPr>
                <w:rFonts w:ascii="Times New Roman" w:eastAsia="Times New Roman" w:hAnsi="Times New Roman" w:cs="Times New Roman"/>
                <w:kern w:val="0"/>
                <w:lang w:val="ru-UA" w:eastAsia="ru-UA" w:bidi="ar-SA"/>
              </w:rPr>
              <w:t>чому</w:t>
            </w:r>
            <w:proofErr w:type="spellEnd"/>
            <w:r w:rsidRPr="00940F0A">
              <w:rPr>
                <w:rFonts w:ascii="Times New Roman" w:eastAsia="Times New Roman" w:hAnsi="Times New Roman" w:cs="Times New Roman"/>
                <w:kern w:val="0"/>
                <w:lang w:val="ru-UA" w:eastAsia="ru-UA" w:bidi="ar-SA"/>
              </w:rPr>
              <w:t xml:space="preserve"> </w:t>
            </w:r>
            <w:proofErr w:type="spellStart"/>
            <w:r w:rsidRPr="00940F0A">
              <w:rPr>
                <w:rFonts w:ascii="Times New Roman" w:eastAsia="Times New Roman" w:hAnsi="Times New Roman" w:cs="Times New Roman"/>
                <w:kern w:val="0"/>
                <w:lang w:val="ru-UA" w:eastAsia="ru-UA" w:bidi="ar-SA"/>
              </w:rPr>
              <w:t>різниця</w:t>
            </w:r>
            <w:proofErr w:type="spellEnd"/>
            <w:r w:rsidRPr="00940F0A">
              <w:rPr>
                <w:rFonts w:ascii="Times New Roman" w:eastAsia="Times New Roman" w:hAnsi="Times New Roman" w:cs="Times New Roman"/>
                <w:kern w:val="0"/>
                <w:lang w:val="ru-UA" w:eastAsia="ru-UA" w:bidi="ar-SA"/>
              </w:rPr>
              <w:t xml:space="preserve"> </w:t>
            </w:r>
            <w:proofErr w:type="spellStart"/>
            <w:r w:rsidRPr="00940F0A">
              <w:rPr>
                <w:rFonts w:ascii="Times New Roman" w:eastAsia="Times New Roman" w:hAnsi="Times New Roman" w:cs="Times New Roman"/>
                <w:kern w:val="0"/>
                <w:lang w:val="ru-UA" w:eastAsia="ru-UA" w:bidi="ar-SA"/>
              </w:rPr>
              <w:t>між</w:t>
            </w:r>
            <w:proofErr w:type="spellEnd"/>
            <w:r w:rsidRPr="00940F0A">
              <w:rPr>
                <w:rFonts w:ascii="Times New Roman" w:eastAsia="Times New Roman" w:hAnsi="Times New Roman" w:cs="Times New Roman"/>
                <w:kern w:val="0"/>
                <w:lang w:val="ru-UA" w:eastAsia="ru-UA" w:bidi="ar-SA"/>
              </w:rPr>
              <w:t xml:space="preserve"> </w:t>
            </w:r>
            <w:proofErr w:type="spellStart"/>
            <w:r w:rsidRPr="00940F0A">
              <w:rPr>
                <w:rFonts w:ascii="Times New Roman" w:eastAsia="Times New Roman" w:hAnsi="Times New Roman" w:cs="Times New Roman"/>
                <w:kern w:val="0"/>
                <w:lang w:val="ru-UA" w:eastAsia="ru-UA" w:bidi="ar-SA"/>
              </w:rPr>
              <w:t>реалістичним</w:t>
            </w:r>
            <w:proofErr w:type="spellEnd"/>
            <w:r w:rsidRPr="00940F0A">
              <w:rPr>
                <w:rFonts w:ascii="Times New Roman" w:eastAsia="Times New Roman" w:hAnsi="Times New Roman" w:cs="Times New Roman"/>
                <w:kern w:val="0"/>
                <w:lang w:val="ru-UA" w:eastAsia="ru-UA" w:bidi="ar-SA"/>
              </w:rPr>
              <w:t xml:space="preserve"> та </w:t>
            </w:r>
            <w:proofErr w:type="spellStart"/>
            <w:r w:rsidRPr="00940F0A">
              <w:rPr>
                <w:rFonts w:ascii="Times New Roman" w:eastAsia="Times New Roman" w:hAnsi="Times New Roman" w:cs="Times New Roman"/>
                <w:kern w:val="0"/>
                <w:lang w:val="ru-UA" w:eastAsia="ru-UA" w:bidi="ar-SA"/>
              </w:rPr>
              <w:t>нереалістичним</w:t>
            </w:r>
            <w:proofErr w:type="spellEnd"/>
            <w:r w:rsidRPr="00940F0A">
              <w:rPr>
                <w:rFonts w:ascii="Times New Roman" w:eastAsia="Times New Roman" w:hAnsi="Times New Roman" w:cs="Times New Roman"/>
                <w:kern w:val="0"/>
                <w:lang w:val="ru-UA" w:eastAsia="ru-UA" w:bidi="ar-SA"/>
              </w:rPr>
              <w:t xml:space="preserve"> </w:t>
            </w:r>
            <w:proofErr w:type="spellStart"/>
            <w:r w:rsidRPr="00940F0A">
              <w:rPr>
                <w:rFonts w:ascii="Times New Roman" w:eastAsia="Times New Roman" w:hAnsi="Times New Roman" w:cs="Times New Roman"/>
                <w:kern w:val="0"/>
                <w:lang w:val="ru-UA" w:eastAsia="ru-UA" w:bidi="ar-SA"/>
              </w:rPr>
              <w:t>оптимізмом</w:t>
            </w:r>
            <w:proofErr w:type="spellEnd"/>
            <w:r w:rsidRPr="00940F0A">
              <w:rPr>
                <w:rFonts w:ascii="Times New Roman" w:eastAsia="Times New Roman" w:hAnsi="Times New Roman" w:cs="Times New Roman"/>
                <w:kern w:val="0"/>
                <w:lang w:val="ru-UA" w:eastAsia="ru-UA" w:bidi="ar-SA"/>
              </w:rPr>
              <w:t xml:space="preserve">, і як вони </w:t>
            </w:r>
            <w:proofErr w:type="spellStart"/>
            <w:r w:rsidRPr="00940F0A">
              <w:rPr>
                <w:rFonts w:ascii="Times New Roman" w:eastAsia="Times New Roman" w:hAnsi="Times New Roman" w:cs="Times New Roman"/>
                <w:kern w:val="0"/>
                <w:lang w:val="ru-UA" w:eastAsia="ru-UA" w:bidi="ar-SA"/>
              </w:rPr>
              <w:t>впливають</w:t>
            </w:r>
            <w:proofErr w:type="spellEnd"/>
            <w:r w:rsidRPr="00940F0A">
              <w:rPr>
                <w:rFonts w:ascii="Times New Roman" w:eastAsia="Times New Roman" w:hAnsi="Times New Roman" w:cs="Times New Roman"/>
                <w:kern w:val="0"/>
                <w:lang w:val="ru-UA" w:eastAsia="ru-UA" w:bidi="ar-SA"/>
              </w:rPr>
              <w:t xml:space="preserve"> на наше </w:t>
            </w:r>
            <w:proofErr w:type="spellStart"/>
            <w:r w:rsidRPr="00940F0A">
              <w:rPr>
                <w:rFonts w:ascii="Times New Roman" w:eastAsia="Times New Roman" w:hAnsi="Times New Roman" w:cs="Times New Roman"/>
                <w:kern w:val="0"/>
                <w:lang w:val="ru-UA" w:eastAsia="ru-UA" w:bidi="ar-SA"/>
              </w:rPr>
              <w:t>ставлення</w:t>
            </w:r>
            <w:proofErr w:type="spellEnd"/>
            <w:r w:rsidRPr="00940F0A">
              <w:rPr>
                <w:rFonts w:ascii="Times New Roman" w:eastAsia="Times New Roman" w:hAnsi="Times New Roman" w:cs="Times New Roman"/>
                <w:kern w:val="0"/>
                <w:lang w:val="ru-UA" w:eastAsia="ru-UA" w:bidi="ar-SA"/>
              </w:rPr>
              <w:t xml:space="preserve"> до </w:t>
            </w:r>
            <w:proofErr w:type="spellStart"/>
            <w:r w:rsidRPr="00940F0A">
              <w:rPr>
                <w:rFonts w:ascii="Times New Roman" w:eastAsia="Times New Roman" w:hAnsi="Times New Roman" w:cs="Times New Roman"/>
                <w:kern w:val="0"/>
                <w:lang w:val="ru-UA" w:eastAsia="ru-UA" w:bidi="ar-SA"/>
              </w:rPr>
              <w:t>майбутнього</w:t>
            </w:r>
            <w:proofErr w:type="spellEnd"/>
            <w:r w:rsidRPr="00940F0A">
              <w:rPr>
                <w:rFonts w:ascii="Times New Roman" w:eastAsia="Times New Roman" w:hAnsi="Times New Roman" w:cs="Times New Roman"/>
                <w:kern w:val="0"/>
                <w:lang w:val="ru-UA" w:eastAsia="ru-UA" w:bidi="ar-SA"/>
              </w:rPr>
              <w:t>?</w:t>
            </w:r>
          </w:p>
          <w:p w14:paraId="7C49DB66" w14:textId="562E70B1" w:rsidR="00940F0A" w:rsidRPr="00940F0A" w:rsidRDefault="00940F0A" w:rsidP="00940F0A">
            <w:pPr>
              <w:widowControl/>
              <w:suppressAutoHyphens w:val="0"/>
              <w:jc w:val="both"/>
              <w:rPr>
                <w:rFonts w:ascii="Times New Roman" w:eastAsia="Times New Roman" w:hAnsi="Times New Roman" w:cs="Times New Roman"/>
                <w:kern w:val="0"/>
                <w:lang w:val="ru-UA" w:eastAsia="ru-UA" w:bidi="ar-SA"/>
              </w:rPr>
            </w:pPr>
            <w:r>
              <w:rPr>
                <w:rFonts w:ascii="Times New Roman" w:eastAsia="Times New Roman" w:hAnsi="Times New Roman" w:cs="Times New Roman"/>
                <w:kern w:val="0"/>
                <w:lang w:eastAsia="ru-UA" w:bidi="ar-SA"/>
              </w:rPr>
              <w:t>3.</w:t>
            </w:r>
            <w:r w:rsidRPr="00940F0A">
              <w:rPr>
                <w:rFonts w:ascii="Times New Roman" w:eastAsia="Times New Roman" w:hAnsi="Times New Roman" w:cs="Times New Roman"/>
                <w:kern w:val="0"/>
                <w:lang w:val="ru-UA" w:eastAsia="ru-UA" w:bidi="ar-SA"/>
              </w:rPr>
              <w:t xml:space="preserve">Як установки і </w:t>
            </w:r>
            <w:proofErr w:type="spellStart"/>
            <w:r w:rsidRPr="00940F0A">
              <w:rPr>
                <w:rFonts w:ascii="Times New Roman" w:eastAsia="Times New Roman" w:hAnsi="Times New Roman" w:cs="Times New Roman"/>
                <w:kern w:val="0"/>
                <w:lang w:val="ru-UA" w:eastAsia="ru-UA" w:bidi="ar-SA"/>
              </w:rPr>
              <w:t>переконання</w:t>
            </w:r>
            <w:proofErr w:type="spellEnd"/>
            <w:r w:rsidRPr="00940F0A">
              <w:rPr>
                <w:rFonts w:ascii="Times New Roman" w:eastAsia="Times New Roman" w:hAnsi="Times New Roman" w:cs="Times New Roman"/>
                <w:kern w:val="0"/>
                <w:lang w:val="ru-UA" w:eastAsia="ru-UA" w:bidi="ar-SA"/>
              </w:rPr>
              <w:t xml:space="preserve"> </w:t>
            </w:r>
            <w:proofErr w:type="spellStart"/>
            <w:r w:rsidRPr="00940F0A">
              <w:rPr>
                <w:rFonts w:ascii="Times New Roman" w:eastAsia="Times New Roman" w:hAnsi="Times New Roman" w:cs="Times New Roman"/>
                <w:kern w:val="0"/>
                <w:lang w:val="ru-UA" w:eastAsia="ru-UA" w:bidi="ar-SA"/>
              </w:rPr>
              <w:t>щодо</w:t>
            </w:r>
            <w:proofErr w:type="spellEnd"/>
            <w:r w:rsidRPr="00940F0A">
              <w:rPr>
                <w:rFonts w:ascii="Times New Roman" w:eastAsia="Times New Roman" w:hAnsi="Times New Roman" w:cs="Times New Roman"/>
                <w:kern w:val="0"/>
                <w:lang w:val="ru-UA" w:eastAsia="ru-UA" w:bidi="ar-SA"/>
              </w:rPr>
              <w:t xml:space="preserve"> </w:t>
            </w:r>
            <w:proofErr w:type="spellStart"/>
            <w:r w:rsidRPr="00940F0A">
              <w:rPr>
                <w:rFonts w:ascii="Times New Roman" w:eastAsia="Times New Roman" w:hAnsi="Times New Roman" w:cs="Times New Roman"/>
                <w:kern w:val="0"/>
                <w:lang w:val="ru-UA" w:eastAsia="ru-UA" w:bidi="ar-SA"/>
              </w:rPr>
              <w:t>майбутнього</w:t>
            </w:r>
            <w:proofErr w:type="spellEnd"/>
            <w:r w:rsidRPr="00940F0A">
              <w:rPr>
                <w:rFonts w:ascii="Times New Roman" w:eastAsia="Times New Roman" w:hAnsi="Times New Roman" w:cs="Times New Roman"/>
                <w:kern w:val="0"/>
                <w:lang w:val="ru-UA" w:eastAsia="ru-UA" w:bidi="ar-SA"/>
              </w:rPr>
              <w:t xml:space="preserve"> </w:t>
            </w:r>
            <w:proofErr w:type="spellStart"/>
            <w:r w:rsidRPr="00940F0A">
              <w:rPr>
                <w:rFonts w:ascii="Times New Roman" w:eastAsia="Times New Roman" w:hAnsi="Times New Roman" w:cs="Times New Roman"/>
                <w:kern w:val="0"/>
                <w:lang w:val="ru-UA" w:eastAsia="ru-UA" w:bidi="ar-SA"/>
              </w:rPr>
              <w:t>можуть</w:t>
            </w:r>
            <w:proofErr w:type="spellEnd"/>
            <w:r w:rsidRPr="00940F0A">
              <w:rPr>
                <w:rFonts w:ascii="Times New Roman" w:eastAsia="Times New Roman" w:hAnsi="Times New Roman" w:cs="Times New Roman"/>
                <w:kern w:val="0"/>
                <w:lang w:val="ru-UA" w:eastAsia="ru-UA" w:bidi="ar-SA"/>
              </w:rPr>
              <w:t xml:space="preserve"> </w:t>
            </w:r>
            <w:proofErr w:type="spellStart"/>
            <w:r w:rsidRPr="00940F0A">
              <w:rPr>
                <w:rFonts w:ascii="Times New Roman" w:eastAsia="Times New Roman" w:hAnsi="Times New Roman" w:cs="Times New Roman"/>
                <w:kern w:val="0"/>
                <w:lang w:val="ru-UA" w:eastAsia="ru-UA" w:bidi="ar-SA"/>
              </w:rPr>
              <w:t>змінювати</w:t>
            </w:r>
            <w:proofErr w:type="spellEnd"/>
            <w:r w:rsidRPr="00940F0A">
              <w:rPr>
                <w:rFonts w:ascii="Times New Roman" w:eastAsia="Times New Roman" w:hAnsi="Times New Roman" w:cs="Times New Roman"/>
                <w:kern w:val="0"/>
                <w:lang w:val="ru-UA" w:eastAsia="ru-UA" w:bidi="ar-SA"/>
              </w:rPr>
              <w:t xml:space="preserve"> наше </w:t>
            </w:r>
            <w:proofErr w:type="spellStart"/>
            <w:r w:rsidRPr="00940F0A">
              <w:rPr>
                <w:rFonts w:ascii="Times New Roman" w:eastAsia="Times New Roman" w:hAnsi="Times New Roman" w:cs="Times New Roman"/>
                <w:kern w:val="0"/>
                <w:lang w:val="ru-UA" w:eastAsia="ru-UA" w:bidi="ar-SA"/>
              </w:rPr>
              <w:t>ставлення</w:t>
            </w:r>
            <w:proofErr w:type="spellEnd"/>
            <w:r w:rsidRPr="00940F0A">
              <w:rPr>
                <w:rFonts w:ascii="Times New Roman" w:eastAsia="Times New Roman" w:hAnsi="Times New Roman" w:cs="Times New Roman"/>
                <w:kern w:val="0"/>
                <w:lang w:val="ru-UA" w:eastAsia="ru-UA" w:bidi="ar-SA"/>
              </w:rPr>
              <w:t xml:space="preserve"> до </w:t>
            </w:r>
            <w:proofErr w:type="spellStart"/>
            <w:r w:rsidRPr="00940F0A">
              <w:rPr>
                <w:rFonts w:ascii="Times New Roman" w:eastAsia="Times New Roman" w:hAnsi="Times New Roman" w:cs="Times New Roman"/>
                <w:kern w:val="0"/>
                <w:lang w:val="ru-UA" w:eastAsia="ru-UA" w:bidi="ar-SA"/>
              </w:rPr>
              <w:t>життєвих</w:t>
            </w:r>
            <w:proofErr w:type="spellEnd"/>
            <w:r w:rsidRPr="00940F0A">
              <w:rPr>
                <w:rFonts w:ascii="Times New Roman" w:eastAsia="Times New Roman" w:hAnsi="Times New Roman" w:cs="Times New Roman"/>
                <w:kern w:val="0"/>
                <w:lang w:val="ru-UA" w:eastAsia="ru-UA" w:bidi="ar-SA"/>
              </w:rPr>
              <w:t xml:space="preserve"> </w:t>
            </w:r>
            <w:proofErr w:type="spellStart"/>
            <w:r w:rsidRPr="00940F0A">
              <w:rPr>
                <w:rFonts w:ascii="Times New Roman" w:eastAsia="Times New Roman" w:hAnsi="Times New Roman" w:cs="Times New Roman"/>
                <w:kern w:val="0"/>
                <w:lang w:val="ru-UA" w:eastAsia="ru-UA" w:bidi="ar-SA"/>
              </w:rPr>
              <w:t>викликів</w:t>
            </w:r>
            <w:proofErr w:type="spellEnd"/>
            <w:r w:rsidRPr="00940F0A">
              <w:rPr>
                <w:rFonts w:ascii="Times New Roman" w:eastAsia="Times New Roman" w:hAnsi="Times New Roman" w:cs="Times New Roman"/>
                <w:kern w:val="0"/>
                <w:lang w:val="ru-UA" w:eastAsia="ru-UA" w:bidi="ar-SA"/>
              </w:rPr>
              <w:t xml:space="preserve"> і </w:t>
            </w:r>
            <w:proofErr w:type="spellStart"/>
            <w:r w:rsidRPr="00940F0A">
              <w:rPr>
                <w:rFonts w:ascii="Times New Roman" w:eastAsia="Times New Roman" w:hAnsi="Times New Roman" w:cs="Times New Roman"/>
                <w:kern w:val="0"/>
                <w:lang w:val="ru-UA" w:eastAsia="ru-UA" w:bidi="ar-SA"/>
              </w:rPr>
              <w:t>сприяти</w:t>
            </w:r>
            <w:proofErr w:type="spellEnd"/>
            <w:r w:rsidRPr="00940F0A">
              <w:rPr>
                <w:rFonts w:ascii="Times New Roman" w:eastAsia="Times New Roman" w:hAnsi="Times New Roman" w:cs="Times New Roman"/>
                <w:kern w:val="0"/>
                <w:lang w:val="ru-UA" w:eastAsia="ru-UA" w:bidi="ar-SA"/>
              </w:rPr>
              <w:t xml:space="preserve"> </w:t>
            </w:r>
            <w:proofErr w:type="spellStart"/>
            <w:r w:rsidRPr="00940F0A">
              <w:rPr>
                <w:rFonts w:ascii="Times New Roman" w:eastAsia="Times New Roman" w:hAnsi="Times New Roman" w:cs="Times New Roman"/>
                <w:kern w:val="0"/>
                <w:lang w:val="ru-UA" w:eastAsia="ru-UA" w:bidi="ar-SA"/>
              </w:rPr>
              <w:t>особистісному</w:t>
            </w:r>
            <w:proofErr w:type="spellEnd"/>
            <w:r w:rsidRPr="00940F0A">
              <w:rPr>
                <w:rFonts w:ascii="Times New Roman" w:eastAsia="Times New Roman" w:hAnsi="Times New Roman" w:cs="Times New Roman"/>
                <w:kern w:val="0"/>
                <w:lang w:val="ru-UA" w:eastAsia="ru-UA" w:bidi="ar-SA"/>
              </w:rPr>
              <w:t xml:space="preserve"> </w:t>
            </w:r>
            <w:proofErr w:type="spellStart"/>
            <w:r w:rsidRPr="00940F0A">
              <w:rPr>
                <w:rFonts w:ascii="Times New Roman" w:eastAsia="Times New Roman" w:hAnsi="Times New Roman" w:cs="Times New Roman"/>
                <w:kern w:val="0"/>
                <w:lang w:val="ru-UA" w:eastAsia="ru-UA" w:bidi="ar-SA"/>
              </w:rPr>
              <w:t>зростанню</w:t>
            </w:r>
            <w:proofErr w:type="spellEnd"/>
            <w:r w:rsidRPr="00940F0A">
              <w:rPr>
                <w:rFonts w:ascii="Times New Roman" w:eastAsia="Times New Roman" w:hAnsi="Times New Roman" w:cs="Times New Roman"/>
                <w:kern w:val="0"/>
                <w:lang w:val="ru-UA" w:eastAsia="ru-UA" w:bidi="ar-SA"/>
              </w:rPr>
              <w:t>?</w:t>
            </w:r>
          </w:p>
          <w:p w14:paraId="3969EB14" w14:textId="12647CD3" w:rsidR="008231FE" w:rsidRPr="00F32ACD" w:rsidRDefault="008231FE" w:rsidP="00940F0A">
            <w:pPr>
              <w:autoSpaceDE w:val="0"/>
              <w:autoSpaceDN w:val="0"/>
              <w:jc w:val="both"/>
              <w:rPr>
                <w:rFonts w:ascii="Times New Roman" w:hAnsi="Times New Roman" w:cs="Times New Roman"/>
                <w:sz w:val="22"/>
                <w:szCs w:val="22"/>
              </w:rPr>
            </w:pPr>
            <w:proofErr w:type="spellStart"/>
            <w:r w:rsidRPr="00F32ACD">
              <w:rPr>
                <w:rFonts w:ascii="Times New Roman" w:eastAsia="Times New Roman" w:hAnsi="Times New Roman" w:cs="Times New Roman"/>
                <w:kern w:val="0"/>
                <w:lang w:val="ru-UA" w:eastAsia="ru-UA" w:bidi="ar-SA"/>
              </w:rPr>
              <w:t>Завдання</w:t>
            </w:r>
            <w:proofErr w:type="spellEnd"/>
            <w:r w:rsidR="00940F0A">
              <w:rPr>
                <w:rFonts w:ascii="Times New Roman" w:eastAsia="Times New Roman" w:hAnsi="Times New Roman" w:cs="Times New Roman"/>
                <w:kern w:val="0"/>
                <w:lang w:eastAsia="ru-UA" w:bidi="ar-SA"/>
              </w:rPr>
              <w:t>. П</w:t>
            </w:r>
            <w:r w:rsidR="00940F0A">
              <w:t>ровести коротке опитування серед 10-15 людей різного віку про їхнє ставлення до майбутнього (оптимістичне чи песимістичне) і запишіть, як це впливає на їхні щоденні рішення та емоційний стан. Проаналізуйте результати та підготуйте висновок, у якому оціните взаємозв'язок між надією, вірою та життєвими стратегіями цих людей.</w:t>
            </w:r>
          </w:p>
        </w:tc>
        <w:tc>
          <w:tcPr>
            <w:tcW w:w="850" w:type="dxa"/>
            <w:tcBorders>
              <w:top w:val="single" w:sz="4" w:space="0" w:color="auto"/>
              <w:left w:val="single" w:sz="4" w:space="0" w:color="auto"/>
              <w:bottom w:val="single" w:sz="4" w:space="0" w:color="auto"/>
              <w:right w:val="single" w:sz="4" w:space="0" w:color="auto"/>
            </w:tcBorders>
          </w:tcPr>
          <w:p w14:paraId="2F6C29B8" w14:textId="0131E0F6" w:rsidR="008231FE" w:rsidRPr="00A31F4F" w:rsidRDefault="00950A0A" w:rsidP="00F8320E">
            <w:pPr>
              <w:autoSpaceDE w:val="0"/>
              <w:autoSpaceDN w:val="0"/>
              <w:jc w:val="center"/>
              <w:rPr>
                <w:rFonts w:ascii="Times New Roman" w:hAnsi="Times New Roman" w:cs="Times New Roman"/>
              </w:rPr>
            </w:pPr>
            <w:r>
              <w:rPr>
                <w:rFonts w:ascii="Times New Roman" w:hAnsi="Times New Roman" w:cs="Times New Roman"/>
              </w:rPr>
              <w:t>11,33</w:t>
            </w:r>
          </w:p>
        </w:tc>
        <w:tc>
          <w:tcPr>
            <w:tcW w:w="851" w:type="dxa"/>
            <w:tcBorders>
              <w:top w:val="single" w:sz="4" w:space="0" w:color="auto"/>
              <w:left w:val="single" w:sz="4" w:space="0" w:color="auto"/>
              <w:bottom w:val="single" w:sz="4" w:space="0" w:color="auto"/>
              <w:right w:val="single" w:sz="4" w:space="0" w:color="auto"/>
            </w:tcBorders>
          </w:tcPr>
          <w:p w14:paraId="63894E4F" w14:textId="2F5CC73B" w:rsidR="008231FE" w:rsidRPr="00A31F4F" w:rsidRDefault="00950A0A" w:rsidP="00F8320E">
            <w:pPr>
              <w:autoSpaceDE w:val="0"/>
              <w:autoSpaceDN w:val="0"/>
              <w:jc w:val="center"/>
              <w:rPr>
                <w:rFonts w:ascii="Times New Roman" w:hAnsi="Times New Roman" w:cs="Times New Roman"/>
              </w:rPr>
            </w:pPr>
            <w:r>
              <w:rPr>
                <w:rFonts w:ascii="Times New Roman" w:hAnsi="Times New Roman" w:cs="Times New Roman"/>
              </w:rPr>
              <w:t>13</w:t>
            </w:r>
          </w:p>
        </w:tc>
        <w:tc>
          <w:tcPr>
            <w:tcW w:w="1984" w:type="dxa"/>
            <w:tcBorders>
              <w:top w:val="single" w:sz="4" w:space="0" w:color="auto"/>
              <w:left w:val="single" w:sz="4" w:space="0" w:color="auto"/>
              <w:bottom w:val="single" w:sz="4" w:space="0" w:color="auto"/>
              <w:right w:val="single" w:sz="4" w:space="0" w:color="auto"/>
            </w:tcBorders>
          </w:tcPr>
          <w:p w14:paraId="258E1E11" w14:textId="77777777" w:rsidR="008231FE" w:rsidRPr="00A31F4F" w:rsidRDefault="008231FE" w:rsidP="00F8320E">
            <w:pPr>
              <w:autoSpaceDE w:val="0"/>
              <w:autoSpaceDN w:val="0"/>
              <w:jc w:val="center"/>
              <w:rPr>
                <w:rFonts w:ascii="Times New Roman" w:hAnsi="Times New Roman" w:cs="Times New Roman"/>
                <w:i/>
                <w:sz w:val="20"/>
                <w:szCs w:val="20"/>
              </w:rPr>
            </w:pPr>
          </w:p>
        </w:tc>
      </w:tr>
      <w:tr w:rsidR="008231FE" w:rsidRPr="00A31F4F" w14:paraId="71466303" w14:textId="77777777" w:rsidTr="00F8320E">
        <w:trPr>
          <w:trHeight w:val="675"/>
        </w:trPr>
        <w:tc>
          <w:tcPr>
            <w:tcW w:w="1418" w:type="dxa"/>
            <w:tcBorders>
              <w:top w:val="single" w:sz="4" w:space="0" w:color="auto"/>
              <w:left w:val="single" w:sz="4" w:space="0" w:color="auto"/>
              <w:bottom w:val="single" w:sz="4" w:space="0" w:color="auto"/>
              <w:right w:val="single" w:sz="4" w:space="0" w:color="auto"/>
            </w:tcBorders>
          </w:tcPr>
          <w:p w14:paraId="027F72E6" w14:textId="35D6A67F" w:rsidR="008231FE" w:rsidRDefault="00940F0A" w:rsidP="00F8320E">
            <w:pPr>
              <w:autoSpaceDE w:val="0"/>
              <w:autoSpaceDN w:val="0"/>
              <w:jc w:val="center"/>
              <w:rPr>
                <w:rFonts w:ascii="Times New Roman" w:hAnsi="Times New Roman" w:cs="Times New Roman"/>
                <w:sz w:val="22"/>
                <w:szCs w:val="22"/>
              </w:rPr>
            </w:pPr>
            <w:r>
              <w:rPr>
                <w:rFonts w:ascii="Times New Roman" w:hAnsi="Times New Roman" w:cs="Times New Roman"/>
                <w:sz w:val="22"/>
                <w:szCs w:val="22"/>
              </w:rPr>
              <w:lastRenderedPageBreak/>
              <w:t>Лекція</w:t>
            </w:r>
            <w:r w:rsidR="008231FE">
              <w:rPr>
                <w:rFonts w:ascii="Times New Roman" w:hAnsi="Times New Roman" w:cs="Times New Roman"/>
                <w:sz w:val="22"/>
                <w:szCs w:val="22"/>
              </w:rPr>
              <w:t xml:space="preserve"> 6</w:t>
            </w:r>
          </w:p>
        </w:tc>
        <w:tc>
          <w:tcPr>
            <w:tcW w:w="4678" w:type="dxa"/>
            <w:tcBorders>
              <w:top w:val="single" w:sz="4" w:space="0" w:color="auto"/>
              <w:left w:val="single" w:sz="4" w:space="0" w:color="auto"/>
              <w:bottom w:val="single" w:sz="4" w:space="0" w:color="auto"/>
              <w:right w:val="single" w:sz="4" w:space="0" w:color="auto"/>
            </w:tcBorders>
          </w:tcPr>
          <w:p w14:paraId="6E678BF6" w14:textId="0F9AC4F5" w:rsidR="008231FE" w:rsidRPr="00A31F4F" w:rsidRDefault="00940F0A" w:rsidP="00F8320E">
            <w:pPr>
              <w:autoSpaceDE w:val="0"/>
              <w:autoSpaceDN w:val="0"/>
              <w:jc w:val="center"/>
              <w:rPr>
                <w:rFonts w:ascii="Times New Roman" w:hAnsi="Times New Roman" w:cs="Times New Roman"/>
                <w:sz w:val="22"/>
                <w:szCs w:val="22"/>
              </w:rPr>
            </w:pPr>
            <w:r w:rsidRPr="00940F0A">
              <w:t>Любов і співчуття.</w:t>
            </w:r>
          </w:p>
        </w:tc>
        <w:tc>
          <w:tcPr>
            <w:tcW w:w="850" w:type="dxa"/>
            <w:tcBorders>
              <w:top w:val="single" w:sz="4" w:space="0" w:color="auto"/>
              <w:left w:val="single" w:sz="4" w:space="0" w:color="auto"/>
              <w:bottom w:val="single" w:sz="4" w:space="0" w:color="auto"/>
              <w:right w:val="single" w:sz="4" w:space="0" w:color="auto"/>
            </w:tcBorders>
          </w:tcPr>
          <w:p w14:paraId="1571553B" w14:textId="77777777" w:rsidR="008231FE" w:rsidRPr="00A31F4F" w:rsidRDefault="008231FE" w:rsidP="00F8320E">
            <w:pPr>
              <w:autoSpaceDE w:val="0"/>
              <w:autoSpaceDN w:val="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14:paraId="37DF8263" w14:textId="7B1A69C0" w:rsidR="008231FE" w:rsidRPr="00A31F4F" w:rsidRDefault="00950A0A" w:rsidP="00F8320E">
            <w:pPr>
              <w:autoSpaceDE w:val="0"/>
              <w:autoSpaceDN w:val="0"/>
              <w:jc w:val="center"/>
              <w:rPr>
                <w:rFonts w:ascii="Times New Roman" w:hAnsi="Times New Roman" w:cs="Times New Roman"/>
              </w:rPr>
            </w:pPr>
            <w:r>
              <w:rPr>
                <w:rFonts w:ascii="Times New Roman" w:hAnsi="Times New Roman" w:cs="Times New Roman"/>
              </w:rPr>
              <w:t>0,67</w:t>
            </w:r>
          </w:p>
        </w:tc>
        <w:tc>
          <w:tcPr>
            <w:tcW w:w="1984" w:type="dxa"/>
            <w:tcBorders>
              <w:top w:val="single" w:sz="4" w:space="0" w:color="auto"/>
              <w:left w:val="single" w:sz="4" w:space="0" w:color="auto"/>
              <w:bottom w:val="single" w:sz="4" w:space="0" w:color="auto"/>
              <w:right w:val="single" w:sz="4" w:space="0" w:color="auto"/>
            </w:tcBorders>
          </w:tcPr>
          <w:p w14:paraId="1499F486" w14:textId="0A7BD5B2" w:rsidR="008231FE" w:rsidRPr="00A31F4F" w:rsidRDefault="00194212" w:rsidP="00F8320E">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 xml:space="preserve">тиждень </w:t>
            </w:r>
            <w:r w:rsidR="00940F0A">
              <w:rPr>
                <w:rFonts w:ascii="Times New Roman" w:hAnsi="Times New Roman" w:cs="Times New Roman"/>
                <w:i/>
                <w:sz w:val="20"/>
                <w:szCs w:val="20"/>
              </w:rPr>
              <w:t>11</w:t>
            </w:r>
          </w:p>
        </w:tc>
      </w:tr>
      <w:tr w:rsidR="008231FE" w:rsidRPr="00A31F4F" w14:paraId="4C77347E" w14:textId="77777777" w:rsidTr="00F8320E">
        <w:trPr>
          <w:trHeight w:val="675"/>
        </w:trPr>
        <w:tc>
          <w:tcPr>
            <w:tcW w:w="1418" w:type="dxa"/>
            <w:tcBorders>
              <w:top w:val="single" w:sz="4" w:space="0" w:color="auto"/>
              <w:left w:val="single" w:sz="4" w:space="0" w:color="auto"/>
              <w:bottom w:val="single" w:sz="4" w:space="0" w:color="auto"/>
              <w:right w:val="single" w:sz="4" w:space="0" w:color="auto"/>
            </w:tcBorders>
          </w:tcPr>
          <w:p w14:paraId="34515BFB" w14:textId="77777777" w:rsidR="008231FE" w:rsidRDefault="008231FE" w:rsidP="00F8320E">
            <w:pPr>
              <w:autoSpaceDE w:val="0"/>
              <w:autoSpaceDN w:val="0"/>
              <w:jc w:val="center"/>
              <w:rPr>
                <w:rFonts w:ascii="Times New Roman" w:hAnsi="Times New Roman" w:cs="Times New Roman"/>
                <w:sz w:val="22"/>
                <w:szCs w:val="22"/>
              </w:rPr>
            </w:pPr>
            <w:r>
              <w:rPr>
                <w:rFonts w:ascii="Times New Roman" w:hAnsi="Times New Roman" w:cs="Times New Roman"/>
                <w:sz w:val="22"/>
                <w:szCs w:val="22"/>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14:paraId="3042899F" w14:textId="77777777" w:rsidR="008231FE" w:rsidRPr="00F32ACD" w:rsidRDefault="008231FE" w:rsidP="00F8320E">
            <w:pPr>
              <w:autoSpaceDE w:val="0"/>
              <w:autoSpaceDN w:val="0"/>
              <w:rPr>
                <w:rFonts w:ascii="Times New Roman" w:hAnsi="Times New Roman" w:cs="Times New Roman"/>
                <w:sz w:val="22"/>
                <w:szCs w:val="22"/>
              </w:rPr>
            </w:pPr>
            <w:r w:rsidRPr="00F32ACD">
              <w:rPr>
                <w:rFonts w:ascii="Times New Roman" w:hAnsi="Times New Roman" w:cs="Times New Roman"/>
                <w:sz w:val="22"/>
                <w:szCs w:val="22"/>
              </w:rPr>
              <w:t>Питання для розгляду:</w:t>
            </w:r>
          </w:p>
          <w:p w14:paraId="2EEB31DE" w14:textId="77777777" w:rsidR="00940F0A" w:rsidRPr="00940F0A" w:rsidRDefault="00940F0A" w:rsidP="00940F0A">
            <w:pPr>
              <w:autoSpaceDE w:val="0"/>
              <w:autoSpaceDN w:val="0"/>
              <w:rPr>
                <w:rFonts w:ascii="Times New Roman" w:hAnsi="Times New Roman" w:cs="Times New Roman"/>
                <w:sz w:val="22"/>
                <w:szCs w:val="22"/>
              </w:rPr>
            </w:pPr>
            <w:r w:rsidRPr="00940F0A">
              <w:rPr>
                <w:rFonts w:ascii="Times New Roman" w:hAnsi="Times New Roman" w:cs="Times New Roman"/>
                <w:sz w:val="22"/>
                <w:szCs w:val="22"/>
              </w:rPr>
              <w:t>1. Як любов і співчуття впливають на психічне здоров’я та загальне самопочуття людини?</w:t>
            </w:r>
          </w:p>
          <w:p w14:paraId="0FE4EA84" w14:textId="77777777" w:rsidR="00940F0A" w:rsidRPr="00940F0A" w:rsidRDefault="00940F0A" w:rsidP="00940F0A">
            <w:pPr>
              <w:autoSpaceDE w:val="0"/>
              <w:autoSpaceDN w:val="0"/>
              <w:rPr>
                <w:rFonts w:ascii="Times New Roman" w:hAnsi="Times New Roman" w:cs="Times New Roman"/>
                <w:sz w:val="22"/>
                <w:szCs w:val="22"/>
              </w:rPr>
            </w:pPr>
            <w:r w:rsidRPr="00940F0A">
              <w:rPr>
                <w:rFonts w:ascii="Times New Roman" w:hAnsi="Times New Roman" w:cs="Times New Roman"/>
                <w:sz w:val="22"/>
                <w:szCs w:val="22"/>
              </w:rPr>
              <w:t>2. У чому полягає різниця між співчуттям і емпатією? Як ці два поняття взаємодіють в контексті позитивної психології?</w:t>
            </w:r>
          </w:p>
          <w:p w14:paraId="5C058DC3" w14:textId="77777777" w:rsidR="00940F0A" w:rsidRPr="00940F0A" w:rsidRDefault="00940F0A" w:rsidP="00940F0A">
            <w:pPr>
              <w:autoSpaceDE w:val="0"/>
              <w:autoSpaceDN w:val="0"/>
              <w:rPr>
                <w:rFonts w:ascii="Times New Roman" w:hAnsi="Times New Roman" w:cs="Times New Roman"/>
                <w:sz w:val="22"/>
                <w:szCs w:val="22"/>
              </w:rPr>
            </w:pPr>
            <w:r w:rsidRPr="00940F0A">
              <w:rPr>
                <w:rFonts w:ascii="Times New Roman" w:hAnsi="Times New Roman" w:cs="Times New Roman"/>
                <w:sz w:val="22"/>
                <w:szCs w:val="22"/>
              </w:rPr>
              <w:t>3. Яким чином практики любові та співчуття можуть покращити міжособистісні стосунки та соціальну гармонію?</w:t>
            </w:r>
          </w:p>
          <w:p w14:paraId="5C78854E" w14:textId="150A19A3" w:rsidR="008231FE" w:rsidRPr="00A31F4F" w:rsidRDefault="00940F0A" w:rsidP="00940F0A">
            <w:pPr>
              <w:autoSpaceDE w:val="0"/>
              <w:autoSpaceDN w:val="0"/>
              <w:rPr>
                <w:rFonts w:ascii="Times New Roman" w:hAnsi="Times New Roman" w:cs="Times New Roman"/>
                <w:sz w:val="22"/>
                <w:szCs w:val="22"/>
              </w:rPr>
            </w:pPr>
            <w:r>
              <w:rPr>
                <w:rFonts w:ascii="Times New Roman" w:hAnsi="Times New Roman" w:cs="Times New Roman"/>
                <w:sz w:val="22"/>
                <w:szCs w:val="22"/>
              </w:rPr>
              <w:t xml:space="preserve">Завдання. </w:t>
            </w:r>
            <w:r w:rsidRPr="00940F0A">
              <w:rPr>
                <w:rFonts w:ascii="Times New Roman" w:hAnsi="Times New Roman" w:cs="Times New Roman"/>
                <w:sz w:val="22"/>
                <w:szCs w:val="22"/>
              </w:rPr>
              <w:t xml:space="preserve">Протягом </w:t>
            </w:r>
            <w:r>
              <w:rPr>
                <w:rFonts w:ascii="Times New Roman" w:hAnsi="Times New Roman" w:cs="Times New Roman"/>
                <w:sz w:val="22"/>
                <w:szCs w:val="22"/>
              </w:rPr>
              <w:t>трьох днів</w:t>
            </w:r>
            <w:r w:rsidRPr="00940F0A">
              <w:rPr>
                <w:rFonts w:ascii="Times New Roman" w:hAnsi="Times New Roman" w:cs="Times New Roman"/>
                <w:sz w:val="22"/>
                <w:szCs w:val="22"/>
              </w:rPr>
              <w:t xml:space="preserve"> щодня запису</w:t>
            </w:r>
            <w:r>
              <w:rPr>
                <w:rFonts w:ascii="Times New Roman" w:hAnsi="Times New Roman" w:cs="Times New Roman"/>
                <w:sz w:val="22"/>
                <w:szCs w:val="22"/>
              </w:rPr>
              <w:t>вати</w:t>
            </w:r>
            <w:r w:rsidRPr="00940F0A">
              <w:rPr>
                <w:rFonts w:ascii="Times New Roman" w:hAnsi="Times New Roman" w:cs="Times New Roman"/>
                <w:sz w:val="22"/>
                <w:szCs w:val="22"/>
              </w:rPr>
              <w:t xml:space="preserve"> ситуації, в яких ви виявили співчуття або отримали його від інших. </w:t>
            </w:r>
            <w:r>
              <w:rPr>
                <w:rFonts w:ascii="Times New Roman" w:hAnsi="Times New Roman" w:cs="Times New Roman"/>
                <w:sz w:val="22"/>
                <w:szCs w:val="22"/>
              </w:rPr>
              <w:t>Зробити рефлексію</w:t>
            </w:r>
            <w:r w:rsidRPr="00940F0A">
              <w:rPr>
                <w:rFonts w:ascii="Times New Roman" w:hAnsi="Times New Roman" w:cs="Times New Roman"/>
                <w:sz w:val="22"/>
                <w:szCs w:val="22"/>
              </w:rPr>
              <w:t xml:space="preserve"> над тим, як це вплинуло на емоційний стан і стосунки з оточуючими. Наприкінці тижня проаналізу</w:t>
            </w:r>
            <w:r>
              <w:rPr>
                <w:rFonts w:ascii="Times New Roman" w:hAnsi="Times New Roman" w:cs="Times New Roman"/>
                <w:sz w:val="22"/>
                <w:szCs w:val="22"/>
              </w:rPr>
              <w:t>вати</w:t>
            </w:r>
            <w:r w:rsidRPr="00940F0A">
              <w:rPr>
                <w:rFonts w:ascii="Times New Roman" w:hAnsi="Times New Roman" w:cs="Times New Roman"/>
                <w:sz w:val="22"/>
                <w:szCs w:val="22"/>
              </w:rPr>
              <w:t xml:space="preserve"> свої записи і сформулювати, як </w:t>
            </w:r>
            <w:proofErr w:type="spellStart"/>
            <w:r w:rsidRPr="00940F0A">
              <w:rPr>
                <w:rFonts w:ascii="Times New Roman" w:hAnsi="Times New Roman" w:cs="Times New Roman"/>
                <w:sz w:val="22"/>
                <w:szCs w:val="22"/>
              </w:rPr>
              <w:t>практикування</w:t>
            </w:r>
            <w:proofErr w:type="spellEnd"/>
            <w:r w:rsidRPr="00940F0A">
              <w:rPr>
                <w:rFonts w:ascii="Times New Roman" w:hAnsi="Times New Roman" w:cs="Times New Roman"/>
                <w:sz w:val="22"/>
                <w:szCs w:val="22"/>
              </w:rPr>
              <w:t xml:space="preserve"> співчуття впливає на особисте відчуття щастя та гармонії.</w:t>
            </w:r>
          </w:p>
        </w:tc>
        <w:tc>
          <w:tcPr>
            <w:tcW w:w="850" w:type="dxa"/>
            <w:tcBorders>
              <w:top w:val="single" w:sz="4" w:space="0" w:color="auto"/>
              <w:left w:val="single" w:sz="4" w:space="0" w:color="auto"/>
              <w:bottom w:val="single" w:sz="4" w:space="0" w:color="auto"/>
              <w:right w:val="single" w:sz="4" w:space="0" w:color="auto"/>
            </w:tcBorders>
          </w:tcPr>
          <w:p w14:paraId="169EFC12" w14:textId="195E2194" w:rsidR="008231FE" w:rsidRPr="00A31F4F" w:rsidRDefault="00950A0A" w:rsidP="00F8320E">
            <w:pPr>
              <w:autoSpaceDE w:val="0"/>
              <w:autoSpaceDN w:val="0"/>
              <w:jc w:val="center"/>
              <w:rPr>
                <w:rFonts w:ascii="Times New Roman" w:hAnsi="Times New Roman" w:cs="Times New Roman"/>
              </w:rPr>
            </w:pPr>
            <w:r>
              <w:rPr>
                <w:rFonts w:ascii="Times New Roman" w:hAnsi="Times New Roman" w:cs="Times New Roman"/>
              </w:rPr>
              <w:t>11,33</w:t>
            </w:r>
          </w:p>
        </w:tc>
        <w:tc>
          <w:tcPr>
            <w:tcW w:w="851" w:type="dxa"/>
            <w:tcBorders>
              <w:top w:val="single" w:sz="4" w:space="0" w:color="auto"/>
              <w:left w:val="single" w:sz="4" w:space="0" w:color="auto"/>
              <w:bottom w:val="single" w:sz="4" w:space="0" w:color="auto"/>
              <w:right w:val="single" w:sz="4" w:space="0" w:color="auto"/>
            </w:tcBorders>
          </w:tcPr>
          <w:p w14:paraId="6C39063E" w14:textId="4328CDBB" w:rsidR="008231FE" w:rsidRPr="00A31F4F" w:rsidRDefault="00950A0A" w:rsidP="00F8320E">
            <w:pPr>
              <w:autoSpaceDE w:val="0"/>
              <w:autoSpaceDN w:val="0"/>
              <w:jc w:val="center"/>
              <w:rPr>
                <w:rFonts w:ascii="Times New Roman" w:hAnsi="Times New Roman" w:cs="Times New Roman"/>
              </w:rPr>
            </w:pPr>
            <w:r>
              <w:rPr>
                <w:rFonts w:ascii="Times New Roman" w:hAnsi="Times New Roman" w:cs="Times New Roman"/>
              </w:rPr>
              <w:t>13</w:t>
            </w:r>
          </w:p>
        </w:tc>
        <w:tc>
          <w:tcPr>
            <w:tcW w:w="1984" w:type="dxa"/>
            <w:tcBorders>
              <w:top w:val="single" w:sz="4" w:space="0" w:color="auto"/>
              <w:left w:val="single" w:sz="4" w:space="0" w:color="auto"/>
              <w:bottom w:val="single" w:sz="4" w:space="0" w:color="auto"/>
              <w:right w:val="single" w:sz="4" w:space="0" w:color="auto"/>
            </w:tcBorders>
          </w:tcPr>
          <w:p w14:paraId="62B17235" w14:textId="77777777" w:rsidR="008231FE" w:rsidRPr="00A31F4F" w:rsidRDefault="008231FE" w:rsidP="00F8320E">
            <w:pPr>
              <w:autoSpaceDE w:val="0"/>
              <w:autoSpaceDN w:val="0"/>
              <w:jc w:val="center"/>
              <w:rPr>
                <w:rFonts w:ascii="Times New Roman" w:hAnsi="Times New Roman" w:cs="Times New Roman"/>
                <w:i/>
                <w:sz w:val="20"/>
                <w:szCs w:val="20"/>
              </w:rPr>
            </w:pPr>
          </w:p>
        </w:tc>
      </w:tr>
    </w:tbl>
    <w:p w14:paraId="763274F2" w14:textId="77777777" w:rsidR="008231FE" w:rsidRPr="00A31F4F" w:rsidRDefault="008231FE" w:rsidP="008231FE">
      <w:pPr>
        <w:pStyle w:val="a4"/>
        <w:ind w:firstLine="709"/>
        <w:rPr>
          <w:b/>
          <w:sz w:val="22"/>
          <w:szCs w:val="22"/>
          <w:lang w:val="uk-UA"/>
        </w:rPr>
      </w:pPr>
    </w:p>
    <w:p w14:paraId="08BD55E0" w14:textId="77777777" w:rsidR="008231FE" w:rsidRDefault="008231FE" w:rsidP="008231FE">
      <w:pPr>
        <w:autoSpaceDN w:val="0"/>
        <w:ind w:left="927"/>
        <w:jc w:val="center"/>
        <w:rPr>
          <w:rFonts w:ascii="Times New Roman" w:hAnsi="Times New Roman" w:cs="Times New Roman"/>
          <w:b/>
          <w:sz w:val="28"/>
          <w:szCs w:val="28"/>
        </w:rPr>
      </w:pPr>
    </w:p>
    <w:p w14:paraId="62942819" w14:textId="77777777" w:rsidR="008231FE" w:rsidRPr="00A31F4F" w:rsidRDefault="008231FE" w:rsidP="008231FE">
      <w:pPr>
        <w:autoSpaceDN w:val="0"/>
        <w:ind w:left="927"/>
        <w:jc w:val="center"/>
        <w:rPr>
          <w:rFonts w:ascii="Times New Roman" w:hAnsi="Times New Roman" w:cs="Times New Roman"/>
          <w:b/>
          <w:sz w:val="28"/>
          <w:szCs w:val="28"/>
        </w:rPr>
      </w:pPr>
    </w:p>
    <w:p w14:paraId="68D329FC" w14:textId="77777777" w:rsidR="008231FE" w:rsidRPr="00A31F4F" w:rsidRDefault="008231FE" w:rsidP="008231FE">
      <w:pPr>
        <w:autoSpaceDN w:val="0"/>
        <w:ind w:left="927"/>
        <w:jc w:val="center"/>
        <w:rPr>
          <w:rFonts w:ascii="Times New Roman" w:hAnsi="Times New Roman" w:cs="Times New Roman"/>
          <w:b/>
          <w:sz w:val="28"/>
          <w:szCs w:val="28"/>
        </w:rPr>
      </w:pPr>
    </w:p>
    <w:p w14:paraId="07FE9FC3" w14:textId="77777777" w:rsidR="008231FE" w:rsidRPr="00A31F4F" w:rsidRDefault="008231FE" w:rsidP="008231FE">
      <w:pPr>
        <w:autoSpaceDN w:val="0"/>
        <w:ind w:left="927"/>
        <w:jc w:val="center"/>
        <w:rPr>
          <w:rFonts w:ascii="Times New Roman" w:hAnsi="Times New Roman" w:cs="Times New Roman"/>
          <w:b/>
          <w:sz w:val="28"/>
          <w:szCs w:val="28"/>
        </w:rPr>
      </w:pPr>
    </w:p>
    <w:p w14:paraId="4E43AEF1" w14:textId="77777777" w:rsidR="008231FE" w:rsidRPr="00A31F4F" w:rsidRDefault="008231FE" w:rsidP="008231FE">
      <w:pPr>
        <w:autoSpaceDN w:val="0"/>
        <w:ind w:left="927"/>
        <w:jc w:val="center"/>
        <w:rPr>
          <w:rFonts w:ascii="Times New Roman" w:hAnsi="Times New Roman" w:cs="Times New Roman"/>
          <w:b/>
          <w:sz w:val="28"/>
          <w:szCs w:val="28"/>
        </w:rPr>
      </w:pPr>
    </w:p>
    <w:p w14:paraId="159B28BF" w14:textId="77777777" w:rsidR="008231FE" w:rsidRPr="00A31F4F" w:rsidRDefault="008231FE" w:rsidP="008231FE">
      <w:pPr>
        <w:autoSpaceDN w:val="0"/>
        <w:ind w:left="927"/>
        <w:jc w:val="center"/>
        <w:rPr>
          <w:rFonts w:ascii="Times New Roman" w:hAnsi="Times New Roman" w:cs="Times New Roman"/>
          <w:b/>
          <w:sz w:val="28"/>
          <w:szCs w:val="28"/>
        </w:rPr>
      </w:pPr>
    </w:p>
    <w:p w14:paraId="7C76EF04" w14:textId="77777777" w:rsidR="008231FE" w:rsidRPr="00A31F4F" w:rsidRDefault="008231FE" w:rsidP="008231FE">
      <w:pPr>
        <w:autoSpaceDN w:val="0"/>
        <w:ind w:left="927"/>
        <w:jc w:val="center"/>
        <w:rPr>
          <w:rFonts w:ascii="Times New Roman" w:hAnsi="Times New Roman" w:cs="Times New Roman"/>
          <w:b/>
          <w:sz w:val="28"/>
          <w:szCs w:val="28"/>
        </w:rPr>
      </w:pPr>
      <w:r w:rsidRPr="00A31F4F">
        <w:rPr>
          <w:rFonts w:ascii="Times New Roman" w:hAnsi="Times New Roman" w:cs="Times New Roman"/>
          <w:b/>
          <w:sz w:val="28"/>
          <w:szCs w:val="28"/>
        </w:rPr>
        <w:t xml:space="preserve">5. Види і зміст контрольних заходів </w:t>
      </w:r>
    </w:p>
    <w:p w14:paraId="79BC5F2A" w14:textId="77777777" w:rsidR="008231FE" w:rsidRPr="00A31F4F" w:rsidRDefault="008231FE" w:rsidP="008231FE">
      <w:pPr>
        <w:autoSpaceDN w:val="0"/>
        <w:ind w:left="927"/>
        <w:jc w:val="center"/>
        <w:rPr>
          <w:rFonts w:ascii="Times New Roman" w:hAnsi="Times New Roman" w:cs="Times New Roman"/>
          <w:b/>
          <w:sz w:val="20"/>
          <w:szCs w:val="20"/>
        </w:rPr>
      </w:pPr>
    </w:p>
    <w:tbl>
      <w:tblPr>
        <w:tblW w:w="974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43"/>
        <w:gridCol w:w="2835"/>
        <w:gridCol w:w="1842"/>
        <w:gridCol w:w="1843"/>
      </w:tblGrid>
      <w:tr w:rsidR="008231FE" w:rsidRPr="00A31F4F" w14:paraId="3FC003C1" w14:textId="77777777" w:rsidTr="00F8320E">
        <w:trPr>
          <w:trHeight w:val="575"/>
        </w:trPr>
        <w:tc>
          <w:tcPr>
            <w:tcW w:w="1384" w:type="dxa"/>
            <w:tcBorders>
              <w:top w:val="single" w:sz="4" w:space="0" w:color="auto"/>
              <w:left w:val="single" w:sz="4" w:space="0" w:color="auto"/>
              <w:bottom w:val="single" w:sz="4" w:space="0" w:color="auto"/>
              <w:right w:val="single" w:sz="4" w:space="0" w:color="auto"/>
            </w:tcBorders>
            <w:hideMark/>
          </w:tcPr>
          <w:p w14:paraId="4A9BD20E" w14:textId="77777777" w:rsidR="008231FE" w:rsidRPr="00A31F4F" w:rsidRDefault="008231FE" w:rsidP="00F8320E">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Вид заняття/</w:t>
            </w:r>
          </w:p>
          <w:p w14:paraId="56D65068" w14:textId="77777777" w:rsidR="008231FE" w:rsidRPr="00A31F4F" w:rsidRDefault="008231FE" w:rsidP="00F8320E">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 xml:space="preserve">роботи </w:t>
            </w:r>
          </w:p>
        </w:tc>
        <w:tc>
          <w:tcPr>
            <w:tcW w:w="1843" w:type="dxa"/>
            <w:tcBorders>
              <w:top w:val="single" w:sz="4" w:space="0" w:color="auto"/>
              <w:left w:val="single" w:sz="4" w:space="0" w:color="auto"/>
              <w:bottom w:val="single" w:sz="4" w:space="0" w:color="auto"/>
              <w:right w:val="single" w:sz="4" w:space="0" w:color="auto"/>
            </w:tcBorders>
            <w:hideMark/>
          </w:tcPr>
          <w:p w14:paraId="76D78024" w14:textId="77777777" w:rsidR="008231FE" w:rsidRPr="00A31F4F" w:rsidRDefault="008231FE" w:rsidP="00F8320E">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Вид контрольного заходу</w:t>
            </w:r>
          </w:p>
        </w:tc>
        <w:tc>
          <w:tcPr>
            <w:tcW w:w="2835" w:type="dxa"/>
            <w:tcBorders>
              <w:top w:val="single" w:sz="4" w:space="0" w:color="auto"/>
              <w:left w:val="single" w:sz="4" w:space="0" w:color="auto"/>
              <w:bottom w:val="single" w:sz="4" w:space="0" w:color="auto"/>
              <w:right w:val="single" w:sz="4" w:space="0" w:color="auto"/>
            </w:tcBorders>
            <w:hideMark/>
          </w:tcPr>
          <w:p w14:paraId="445BE787" w14:textId="77777777" w:rsidR="008231FE" w:rsidRPr="00A31F4F" w:rsidRDefault="008231FE" w:rsidP="00F8320E">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Зміст контрольного заходу*</w:t>
            </w:r>
          </w:p>
        </w:tc>
        <w:tc>
          <w:tcPr>
            <w:tcW w:w="1842" w:type="dxa"/>
            <w:tcBorders>
              <w:top w:val="single" w:sz="4" w:space="0" w:color="auto"/>
              <w:left w:val="single" w:sz="4" w:space="0" w:color="auto"/>
              <w:bottom w:val="single" w:sz="4" w:space="0" w:color="auto"/>
              <w:right w:val="single" w:sz="4" w:space="0" w:color="auto"/>
            </w:tcBorders>
            <w:hideMark/>
          </w:tcPr>
          <w:p w14:paraId="14CE0907" w14:textId="77777777" w:rsidR="008231FE" w:rsidRPr="00A31F4F" w:rsidRDefault="008231FE" w:rsidP="00F8320E">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Критерії оцінювання</w:t>
            </w:r>
          </w:p>
          <w:p w14:paraId="3F3D02FF" w14:textId="77777777" w:rsidR="008231FE" w:rsidRPr="00A31F4F" w:rsidRDefault="008231FE" w:rsidP="00F8320E">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та термін виконання*</w:t>
            </w:r>
          </w:p>
        </w:tc>
        <w:tc>
          <w:tcPr>
            <w:tcW w:w="1843" w:type="dxa"/>
            <w:tcBorders>
              <w:top w:val="single" w:sz="4" w:space="0" w:color="auto"/>
              <w:left w:val="single" w:sz="4" w:space="0" w:color="auto"/>
              <w:bottom w:val="single" w:sz="4" w:space="0" w:color="auto"/>
              <w:right w:val="single" w:sz="4" w:space="0" w:color="auto"/>
            </w:tcBorders>
            <w:hideMark/>
          </w:tcPr>
          <w:p w14:paraId="22A8C5FB" w14:textId="77777777" w:rsidR="008231FE" w:rsidRPr="00A31F4F" w:rsidRDefault="008231FE" w:rsidP="00F8320E">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Усього балів</w:t>
            </w:r>
          </w:p>
        </w:tc>
      </w:tr>
      <w:tr w:rsidR="008231FE" w:rsidRPr="00A31F4F" w14:paraId="7797E806" w14:textId="77777777" w:rsidTr="00F8320E">
        <w:trPr>
          <w:trHeight w:val="96"/>
        </w:trPr>
        <w:tc>
          <w:tcPr>
            <w:tcW w:w="1384" w:type="dxa"/>
            <w:tcBorders>
              <w:top w:val="single" w:sz="4" w:space="0" w:color="auto"/>
              <w:left w:val="single" w:sz="4" w:space="0" w:color="auto"/>
              <w:bottom w:val="single" w:sz="4" w:space="0" w:color="auto"/>
              <w:right w:val="single" w:sz="4" w:space="0" w:color="auto"/>
            </w:tcBorders>
          </w:tcPr>
          <w:p w14:paraId="445CC739" w14:textId="77777777" w:rsidR="008231FE" w:rsidRPr="00A31F4F" w:rsidRDefault="008231FE" w:rsidP="00F8320E">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1</w:t>
            </w:r>
          </w:p>
        </w:tc>
        <w:tc>
          <w:tcPr>
            <w:tcW w:w="1843" w:type="dxa"/>
            <w:tcBorders>
              <w:top w:val="single" w:sz="4" w:space="0" w:color="auto"/>
              <w:left w:val="single" w:sz="4" w:space="0" w:color="auto"/>
              <w:bottom w:val="single" w:sz="4" w:space="0" w:color="auto"/>
              <w:right w:val="single" w:sz="4" w:space="0" w:color="auto"/>
            </w:tcBorders>
          </w:tcPr>
          <w:p w14:paraId="3653B3D1" w14:textId="77777777" w:rsidR="008231FE" w:rsidRPr="00A31F4F" w:rsidRDefault="008231FE" w:rsidP="00F8320E">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2</w:t>
            </w:r>
          </w:p>
        </w:tc>
        <w:tc>
          <w:tcPr>
            <w:tcW w:w="2835" w:type="dxa"/>
            <w:tcBorders>
              <w:top w:val="single" w:sz="4" w:space="0" w:color="auto"/>
              <w:left w:val="single" w:sz="4" w:space="0" w:color="auto"/>
              <w:bottom w:val="single" w:sz="4" w:space="0" w:color="auto"/>
              <w:right w:val="single" w:sz="4" w:space="0" w:color="auto"/>
            </w:tcBorders>
          </w:tcPr>
          <w:p w14:paraId="44263829" w14:textId="77777777" w:rsidR="008231FE" w:rsidRPr="00A31F4F" w:rsidRDefault="008231FE" w:rsidP="00F8320E">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3</w:t>
            </w:r>
          </w:p>
        </w:tc>
        <w:tc>
          <w:tcPr>
            <w:tcW w:w="1842" w:type="dxa"/>
            <w:tcBorders>
              <w:top w:val="single" w:sz="4" w:space="0" w:color="auto"/>
              <w:left w:val="single" w:sz="4" w:space="0" w:color="auto"/>
              <w:bottom w:val="single" w:sz="4" w:space="0" w:color="auto"/>
              <w:right w:val="single" w:sz="4" w:space="0" w:color="auto"/>
            </w:tcBorders>
          </w:tcPr>
          <w:p w14:paraId="09455191" w14:textId="77777777" w:rsidR="008231FE" w:rsidRPr="00A31F4F" w:rsidRDefault="008231FE" w:rsidP="00F8320E">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4</w:t>
            </w:r>
          </w:p>
        </w:tc>
        <w:tc>
          <w:tcPr>
            <w:tcW w:w="1843" w:type="dxa"/>
            <w:tcBorders>
              <w:top w:val="single" w:sz="4" w:space="0" w:color="auto"/>
              <w:left w:val="single" w:sz="4" w:space="0" w:color="auto"/>
              <w:bottom w:val="single" w:sz="4" w:space="0" w:color="auto"/>
              <w:right w:val="single" w:sz="4" w:space="0" w:color="auto"/>
            </w:tcBorders>
          </w:tcPr>
          <w:p w14:paraId="4356E4E4" w14:textId="77777777" w:rsidR="008231FE" w:rsidRPr="00A31F4F" w:rsidRDefault="008231FE" w:rsidP="00F8320E">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5</w:t>
            </w:r>
          </w:p>
        </w:tc>
      </w:tr>
      <w:tr w:rsidR="008231FE" w:rsidRPr="00A31F4F" w14:paraId="23FBB5CC" w14:textId="77777777" w:rsidTr="00F8320E">
        <w:trPr>
          <w:trHeight w:val="343"/>
        </w:trPr>
        <w:tc>
          <w:tcPr>
            <w:tcW w:w="9747" w:type="dxa"/>
            <w:gridSpan w:val="5"/>
            <w:tcBorders>
              <w:top w:val="single" w:sz="4" w:space="0" w:color="auto"/>
              <w:left w:val="single" w:sz="4" w:space="0" w:color="auto"/>
              <w:bottom w:val="single" w:sz="4" w:space="0" w:color="auto"/>
              <w:right w:val="single" w:sz="4" w:space="0" w:color="auto"/>
            </w:tcBorders>
            <w:vAlign w:val="center"/>
            <w:hideMark/>
          </w:tcPr>
          <w:p w14:paraId="19AD2F49" w14:textId="77777777" w:rsidR="008231FE" w:rsidRPr="00A31F4F" w:rsidRDefault="008231FE" w:rsidP="00F8320E">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lang w:eastAsia="en-US"/>
              </w:rPr>
              <w:t>Поточний контроль</w:t>
            </w:r>
          </w:p>
        </w:tc>
      </w:tr>
      <w:tr w:rsidR="008231FE" w:rsidRPr="00A31F4F" w14:paraId="7282840E" w14:textId="77777777" w:rsidTr="00F8320E">
        <w:trPr>
          <w:trHeight w:val="352"/>
        </w:trPr>
        <w:tc>
          <w:tcPr>
            <w:tcW w:w="1384" w:type="dxa"/>
            <w:tcBorders>
              <w:top w:val="single" w:sz="4" w:space="0" w:color="auto"/>
              <w:left w:val="single" w:sz="4" w:space="0" w:color="auto"/>
              <w:bottom w:val="nil"/>
              <w:right w:val="single" w:sz="4" w:space="0" w:color="auto"/>
            </w:tcBorders>
            <w:hideMark/>
          </w:tcPr>
          <w:p w14:paraId="0A7A2862" w14:textId="77777777" w:rsidR="008231FE" w:rsidRDefault="008231FE" w:rsidP="00F8320E">
            <w:pPr>
              <w:autoSpaceDE w:val="0"/>
              <w:autoSpaceDN w:val="0"/>
              <w:jc w:val="center"/>
              <w:rPr>
                <w:rFonts w:ascii="Times New Roman" w:hAnsi="Times New Roman" w:cs="Times New Roman"/>
                <w:sz w:val="20"/>
                <w:szCs w:val="20"/>
                <w:lang w:eastAsia="en-US"/>
              </w:rPr>
            </w:pPr>
            <w:r w:rsidRPr="00B74288">
              <w:rPr>
                <w:rFonts w:ascii="Times New Roman" w:hAnsi="Times New Roman" w:cs="Times New Roman"/>
                <w:sz w:val="20"/>
                <w:szCs w:val="20"/>
                <w:lang w:eastAsia="en-US"/>
              </w:rPr>
              <w:t xml:space="preserve">Семінарське заняття </w:t>
            </w:r>
          </w:p>
          <w:p w14:paraId="0B6BDFD7" w14:textId="77777777" w:rsidR="008231FE" w:rsidRPr="00B74288" w:rsidRDefault="008231FE" w:rsidP="00F8320E">
            <w:pPr>
              <w:autoSpaceDE w:val="0"/>
              <w:autoSpaceDN w:val="0"/>
              <w:jc w:val="center"/>
              <w:rPr>
                <w:rFonts w:ascii="Times New Roman" w:hAnsi="Times New Roman" w:cs="Times New Roman"/>
                <w:sz w:val="20"/>
                <w:szCs w:val="20"/>
                <w:lang w:eastAsia="en-US"/>
              </w:rPr>
            </w:pPr>
            <w:r w:rsidRPr="00B74288">
              <w:rPr>
                <w:rFonts w:ascii="Times New Roman" w:hAnsi="Times New Roman" w:cs="Times New Roman"/>
                <w:sz w:val="20"/>
                <w:szCs w:val="20"/>
                <w:lang w:eastAsia="en-US"/>
              </w:rPr>
              <w:t>№1</w:t>
            </w:r>
            <w:r>
              <w:rPr>
                <w:rFonts w:ascii="Times New Roman" w:hAnsi="Times New Roman" w:cs="Times New Roman"/>
                <w:sz w:val="20"/>
                <w:szCs w:val="20"/>
                <w:lang w:eastAsia="en-US"/>
              </w:rPr>
              <w:t xml:space="preserve"> -11</w:t>
            </w:r>
          </w:p>
        </w:tc>
        <w:tc>
          <w:tcPr>
            <w:tcW w:w="1843" w:type="dxa"/>
            <w:tcBorders>
              <w:top w:val="single" w:sz="4" w:space="0" w:color="auto"/>
              <w:left w:val="single" w:sz="4" w:space="0" w:color="auto"/>
              <w:bottom w:val="nil"/>
              <w:right w:val="single" w:sz="4" w:space="0" w:color="auto"/>
            </w:tcBorders>
          </w:tcPr>
          <w:p w14:paraId="44770356" w14:textId="77777777" w:rsidR="008231FE" w:rsidRPr="00B74288" w:rsidRDefault="008231FE" w:rsidP="00F8320E">
            <w:pPr>
              <w:autoSpaceDE w:val="0"/>
              <w:autoSpaceDN w:val="0"/>
              <w:ind w:left="34" w:hanging="34"/>
              <w:rPr>
                <w:rFonts w:ascii="Times New Roman" w:hAnsi="Times New Roman" w:cs="Times New Roman"/>
                <w:sz w:val="20"/>
                <w:szCs w:val="20"/>
                <w:lang w:eastAsia="en-US"/>
              </w:rPr>
            </w:pPr>
            <w:r w:rsidRPr="00B74288">
              <w:rPr>
                <w:rFonts w:ascii="Times New Roman" w:hAnsi="Times New Roman" w:cs="Times New Roman"/>
                <w:sz w:val="20"/>
                <w:szCs w:val="20"/>
              </w:rPr>
              <w:t>контроль на практичних заняттях</w:t>
            </w:r>
          </w:p>
        </w:tc>
        <w:tc>
          <w:tcPr>
            <w:tcW w:w="2835" w:type="dxa"/>
            <w:tcBorders>
              <w:top w:val="single" w:sz="4" w:space="0" w:color="auto"/>
              <w:left w:val="single" w:sz="4" w:space="0" w:color="auto"/>
              <w:bottom w:val="single" w:sz="4" w:space="0" w:color="auto"/>
              <w:right w:val="single" w:sz="4" w:space="0" w:color="auto"/>
            </w:tcBorders>
          </w:tcPr>
          <w:p w14:paraId="24C7D7FB" w14:textId="77777777" w:rsidR="008231FE" w:rsidRDefault="008231FE" w:rsidP="00F8320E">
            <w:pPr>
              <w:autoSpaceDE w:val="0"/>
              <w:autoSpaceDN w:val="0"/>
              <w:rPr>
                <w:rFonts w:ascii="Times New Roman" w:hAnsi="Times New Roman" w:cs="Times New Roman"/>
                <w:sz w:val="20"/>
                <w:szCs w:val="20"/>
                <w:lang w:eastAsia="en-US"/>
              </w:rPr>
            </w:pPr>
            <w:r w:rsidRPr="00611F1F">
              <w:rPr>
                <w:rFonts w:ascii="Times New Roman" w:hAnsi="Times New Roman" w:cs="Times New Roman"/>
                <w:sz w:val="20"/>
                <w:szCs w:val="20"/>
                <w:lang w:eastAsia="en-US"/>
              </w:rPr>
              <w:t>Презентація за темою семінарського заняття.</w:t>
            </w:r>
          </w:p>
          <w:p w14:paraId="21B57494" w14:textId="77777777" w:rsidR="008231FE" w:rsidRPr="00F27ED5" w:rsidRDefault="008231FE" w:rsidP="00F8320E">
            <w:pPr>
              <w:autoSpaceDE w:val="0"/>
              <w:autoSpaceDN w:val="0"/>
              <w:rPr>
                <w:rFonts w:ascii="Times New Roman" w:hAnsi="Times New Roman" w:cs="Times New Roman"/>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hideMark/>
          </w:tcPr>
          <w:p w14:paraId="494614AD" w14:textId="77777777" w:rsidR="008231FE" w:rsidRPr="00B74288" w:rsidRDefault="008231FE" w:rsidP="00F8320E">
            <w:pPr>
              <w:widowControl/>
              <w:suppressAutoHyphens w:val="0"/>
              <w:rPr>
                <w:rFonts w:ascii="Times New Roman" w:eastAsia="Times New Roman" w:hAnsi="Times New Roman" w:cs="Times New Roman"/>
                <w:kern w:val="0"/>
                <w:sz w:val="20"/>
                <w:szCs w:val="20"/>
                <w:lang w:eastAsia="ru-UA" w:bidi="ar-SA"/>
              </w:rPr>
            </w:pPr>
            <w:r w:rsidRPr="00B74288">
              <w:rPr>
                <w:rFonts w:ascii="Times New Roman" w:eastAsia="Times New Roman" w:hAnsi="Symbol" w:cs="Times New Roman"/>
                <w:kern w:val="0"/>
                <w:sz w:val="20"/>
                <w:szCs w:val="20"/>
                <w:lang w:eastAsia="ru-UA" w:bidi="ar-SA"/>
              </w:rPr>
              <w:t>1.</w:t>
            </w:r>
            <w:proofErr w:type="spellStart"/>
            <w:r w:rsidRPr="00B74288">
              <w:rPr>
                <w:rFonts w:ascii="Times New Roman" w:eastAsia="Times New Roman" w:hAnsi="Times New Roman" w:cs="Times New Roman"/>
                <w:kern w:val="0"/>
                <w:sz w:val="20"/>
                <w:szCs w:val="20"/>
                <w:lang w:val="ru-UA" w:eastAsia="ru-UA" w:bidi="ar-SA"/>
              </w:rPr>
              <w:t>Глибина</w:t>
            </w:r>
            <w:proofErr w:type="spellEnd"/>
            <w:r w:rsidRPr="00B74288">
              <w:rPr>
                <w:rFonts w:ascii="Times New Roman" w:eastAsia="Times New Roman" w:hAnsi="Times New Roman" w:cs="Times New Roman"/>
                <w:kern w:val="0"/>
                <w:sz w:val="20"/>
                <w:szCs w:val="20"/>
                <w:lang w:val="ru-UA" w:eastAsia="ru-UA" w:bidi="ar-SA"/>
              </w:rPr>
              <w:t xml:space="preserve"> </w:t>
            </w:r>
            <w:proofErr w:type="spellStart"/>
            <w:r w:rsidRPr="00B74288">
              <w:rPr>
                <w:rFonts w:ascii="Times New Roman" w:eastAsia="Times New Roman" w:hAnsi="Times New Roman" w:cs="Times New Roman"/>
                <w:kern w:val="0"/>
                <w:sz w:val="20"/>
                <w:szCs w:val="20"/>
                <w:lang w:val="ru-UA" w:eastAsia="ru-UA" w:bidi="ar-SA"/>
              </w:rPr>
              <w:t>розуміння</w:t>
            </w:r>
            <w:proofErr w:type="spellEnd"/>
            <w:r w:rsidRPr="00B74288">
              <w:rPr>
                <w:rFonts w:ascii="Times New Roman" w:eastAsia="Times New Roman" w:hAnsi="Times New Roman" w:cs="Times New Roman"/>
                <w:kern w:val="0"/>
                <w:sz w:val="20"/>
                <w:szCs w:val="20"/>
                <w:lang w:val="ru-UA" w:eastAsia="ru-UA" w:bidi="ar-SA"/>
              </w:rPr>
              <w:t xml:space="preserve"> теми</w:t>
            </w:r>
            <w:r w:rsidRPr="00B74288">
              <w:rPr>
                <w:rFonts w:ascii="Times New Roman" w:eastAsia="Times New Roman" w:hAnsi="Times New Roman" w:cs="Times New Roman"/>
                <w:kern w:val="0"/>
                <w:sz w:val="20"/>
                <w:szCs w:val="20"/>
                <w:lang w:eastAsia="ru-UA" w:bidi="ar-SA"/>
              </w:rPr>
              <w:t>.</w:t>
            </w:r>
          </w:p>
          <w:p w14:paraId="2094128E" w14:textId="77777777" w:rsidR="008231FE" w:rsidRPr="00B74288" w:rsidRDefault="008231FE" w:rsidP="00F8320E">
            <w:pPr>
              <w:widowControl/>
              <w:suppressAutoHyphens w:val="0"/>
              <w:rPr>
                <w:rFonts w:ascii="Times New Roman" w:eastAsia="Times New Roman" w:hAnsi="Times New Roman" w:cs="Times New Roman"/>
                <w:kern w:val="0"/>
                <w:sz w:val="20"/>
                <w:szCs w:val="20"/>
                <w:lang w:eastAsia="ru-UA" w:bidi="ar-SA"/>
              </w:rPr>
            </w:pPr>
            <w:r w:rsidRPr="00B74288">
              <w:rPr>
                <w:rFonts w:ascii="Times New Roman" w:eastAsia="Times New Roman" w:hAnsi="Symbol" w:cs="Times New Roman"/>
                <w:kern w:val="0"/>
                <w:sz w:val="20"/>
                <w:szCs w:val="20"/>
                <w:lang w:eastAsia="ru-UA" w:bidi="ar-SA"/>
              </w:rPr>
              <w:t>2.</w:t>
            </w:r>
            <w:proofErr w:type="spellStart"/>
            <w:r w:rsidRPr="00B74288">
              <w:rPr>
                <w:rFonts w:ascii="Times New Roman" w:eastAsia="Times New Roman" w:hAnsi="Times New Roman" w:cs="Times New Roman"/>
                <w:kern w:val="0"/>
                <w:sz w:val="20"/>
                <w:szCs w:val="20"/>
                <w:lang w:val="ru-UA" w:eastAsia="ru-UA" w:bidi="ar-SA"/>
              </w:rPr>
              <w:t>Логіка</w:t>
            </w:r>
            <w:proofErr w:type="spellEnd"/>
            <w:r w:rsidRPr="00B74288">
              <w:rPr>
                <w:rFonts w:ascii="Times New Roman" w:eastAsia="Times New Roman" w:hAnsi="Times New Roman" w:cs="Times New Roman"/>
                <w:kern w:val="0"/>
                <w:sz w:val="20"/>
                <w:szCs w:val="20"/>
                <w:lang w:val="ru-UA" w:eastAsia="ru-UA" w:bidi="ar-SA"/>
              </w:rPr>
              <w:t xml:space="preserve"> </w:t>
            </w:r>
            <w:proofErr w:type="spellStart"/>
            <w:r w:rsidRPr="00B74288">
              <w:rPr>
                <w:rFonts w:ascii="Times New Roman" w:eastAsia="Times New Roman" w:hAnsi="Times New Roman" w:cs="Times New Roman"/>
                <w:kern w:val="0"/>
                <w:sz w:val="20"/>
                <w:szCs w:val="20"/>
                <w:lang w:val="ru-UA" w:eastAsia="ru-UA" w:bidi="ar-SA"/>
              </w:rPr>
              <w:t>викладу</w:t>
            </w:r>
            <w:proofErr w:type="spellEnd"/>
            <w:r w:rsidRPr="00B74288">
              <w:rPr>
                <w:rFonts w:ascii="Times New Roman" w:eastAsia="Times New Roman" w:hAnsi="Times New Roman" w:cs="Times New Roman"/>
                <w:kern w:val="0"/>
                <w:sz w:val="20"/>
                <w:szCs w:val="20"/>
                <w:lang w:eastAsia="ru-UA" w:bidi="ar-SA"/>
              </w:rPr>
              <w:t>.</w:t>
            </w:r>
          </w:p>
          <w:p w14:paraId="6B98A607" w14:textId="77777777" w:rsidR="008231FE" w:rsidRPr="00B74288" w:rsidRDefault="008231FE" w:rsidP="00F8320E">
            <w:pPr>
              <w:widowControl/>
              <w:suppressAutoHyphens w:val="0"/>
              <w:rPr>
                <w:rFonts w:ascii="Times New Roman" w:eastAsia="Times New Roman" w:hAnsi="Times New Roman" w:cs="Times New Roman"/>
                <w:kern w:val="0"/>
                <w:sz w:val="20"/>
                <w:szCs w:val="20"/>
                <w:lang w:eastAsia="ru-UA" w:bidi="ar-SA"/>
              </w:rPr>
            </w:pPr>
            <w:r w:rsidRPr="00B74288">
              <w:rPr>
                <w:rFonts w:ascii="Times New Roman" w:eastAsia="Times New Roman" w:hAnsi="Times New Roman" w:cs="Times New Roman"/>
                <w:kern w:val="0"/>
                <w:sz w:val="20"/>
                <w:szCs w:val="20"/>
                <w:lang w:eastAsia="ru-UA" w:bidi="ar-SA"/>
              </w:rPr>
              <w:t>3.</w:t>
            </w:r>
            <w:proofErr w:type="spellStart"/>
            <w:r w:rsidRPr="00B74288">
              <w:rPr>
                <w:rFonts w:ascii="Times New Roman" w:eastAsia="Times New Roman" w:hAnsi="Times New Roman" w:cs="Times New Roman"/>
                <w:kern w:val="0"/>
                <w:sz w:val="20"/>
                <w:szCs w:val="20"/>
                <w:lang w:val="ru-UA" w:eastAsia="ru-UA" w:bidi="ar-SA"/>
              </w:rPr>
              <w:t>Актуальність</w:t>
            </w:r>
            <w:proofErr w:type="spellEnd"/>
            <w:r w:rsidRPr="00B74288">
              <w:rPr>
                <w:rFonts w:ascii="Times New Roman" w:eastAsia="Times New Roman" w:hAnsi="Times New Roman" w:cs="Times New Roman"/>
                <w:kern w:val="0"/>
                <w:sz w:val="20"/>
                <w:szCs w:val="20"/>
                <w:lang w:eastAsia="ru-UA" w:bidi="ar-SA"/>
              </w:rPr>
              <w:t>.</w:t>
            </w:r>
          </w:p>
          <w:p w14:paraId="5A264F94" w14:textId="77777777" w:rsidR="008231FE" w:rsidRPr="00B74288" w:rsidRDefault="008231FE" w:rsidP="00F8320E">
            <w:pPr>
              <w:widowControl/>
              <w:suppressAutoHyphens w:val="0"/>
              <w:rPr>
                <w:rFonts w:ascii="Times New Roman" w:eastAsia="Times New Roman" w:hAnsi="Times New Roman" w:cs="Times New Roman"/>
                <w:kern w:val="0"/>
                <w:sz w:val="20"/>
                <w:szCs w:val="20"/>
                <w:lang w:eastAsia="ru-UA" w:bidi="ar-SA"/>
              </w:rPr>
            </w:pPr>
            <w:r w:rsidRPr="00B74288">
              <w:rPr>
                <w:rFonts w:ascii="Times New Roman" w:eastAsia="Times New Roman" w:hAnsi="Times New Roman" w:cs="Times New Roman"/>
                <w:kern w:val="0"/>
                <w:sz w:val="20"/>
                <w:szCs w:val="20"/>
                <w:lang w:eastAsia="ru-UA" w:bidi="ar-SA"/>
              </w:rPr>
              <w:t>4.</w:t>
            </w:r>
            <w:proofErr w:type="spellStart"/>
            <w:r w:rsidRPr="00B74288">
              <w:rPr>
                <w:rFonts w:ascii="Times New Roman" w:eastAsia="Times New Roman" w:hAnsi="Times New Roman" w:cs="Times New Roman"/>
                <w:kern w:val="0"/>
                <w:sz w:val="20"/>
                <w:szCs w:val="20"/>
                <w:lang w:val="ru-UA" w:eastAsia="ru-UA" w:bidi="ar-SA"/>
              </w:rPr>
              <w:t>Оригінальність</w:t>
            </w:r>
            <w:proofErr w:type="spellEnd"/>
            <w:r w:rsidRPr="00B74288">
              <w:rPr>
                <w:rFonts w:ascii="Times New Roman" w:eastAsia="Times New Roman" w:hAnsi="Times New Roman" w:cs="Times New Roman"/>
                <w:kern w:val="0"/>
                <w:sz w:val="20"/>
                <w:szCs w:val="20"/>
                <w:lang w:eastAsia="ru-UA" w:bidi="ar-SA"/>
              </w:rPr>
              <w:t>.</w:t>
            </w:r>
          </w:p>
          <w:p w14:paraId="0AC7D67B" w14:textId="77777777" w:rsidR="008231FE" w:rsidRPr="00B74288" w:rsidRDefault="008231FE" w:rsidP="00F8320E">
            <w:pPr>
              <w:widowControl/>
              <w:suppressAutoHyphens w:val="0"/>
              <w:rPr>
                <w:rFonts w:ascii="Times New Roman" w:eastAsia="Times New Roman" w:hAnsi="Times New Roman" w:cs="Times New Roman"/>
                <w:kern w:val="0"/>
                <w:sz w:val="20"/>
                <w:szCs w:val="20"/>
                <w:lang w:eastAsia="ru-UA" w:bidi="ar-SA"/>
              </w:rPr>
            </w:pPr>
            <w:r w:rsidRPr="00B74288">
              <w:rPr>
                <w:rFonts w:ascii="Times New Roman" w:eastAsia="Times New Roman" w:hAnsi="Symbol" w:cs="Times New Roman"/>
                <w:kern w:val="0"/>
                <w:sz w:val="20"/>
                <w:szCs w:val="20"/>
                <w:lang w:eastAsia="ru-UA" w:bidi="ar-SA"/>
              </w:rPr>
              <w:t>5.</w:t>
            </w:r>
            <w:proofErr w:type="spellStart"/>
            <w:r w:rsidRPr="00B74288">
              <w:rPr>
                <w:rFonts w:ascii="Times New Roman" w:eastAsia="Times New Roman" w:hAnsi="Times New Roman" w:cs="Times New Roman"/>
                <w:kern w:val="0"/>
                <w:sz w:val="20"/>
                <w:szCs w:val="20"/>
                <w:lang w:val="ru-UA" w:eastAsia="ru-UA" w:bidi="ar-SA"/>
              </w:rPr>
              <w:t>Повнота</w:t>
            </w:r>
            <w:proofErr w:type="spellEnd"/>
            <w:r w:rsidRPr="00B74288">
              <w:rPr>
                <w:rFonts w:ascii="Times New Roman" w:eastAsia="Times New Roman" w:hAnsi="Times New Roman" w:cs="Times New Roman"/>
                <w:kern w:val="0"/>
                <w:sz w:val="20"/>
                <w:szCs w:val="20"/>
                <w:lang w:val="ru-UA" w:eastAsia="ru-UA" w:bidi="ar-SA"/>
              </w:rPr>
              <w:t xml:space="preserve"> </w:t>
            </w:r>
            <w:proofErr w:type="spellStart"/>
            <w:r w:rsidRPr="00B74288">
              <w:rPr>
                <w:rFonts w:ascii="Times New Roman" w:eastAsia="Times New Roman" w:hAnsi="Times New Roman" w:cs="Times New Roman"/>
                <w:kern w:val="0"/>
                <w:sz w:val="20"/>
                <w:szCs w:val="20"/>
                <w:lang w:val="ru-UA" w:eastAsia="ru-UA" w:bidi="ar-SA"/>
              </w:rPr>
              <w:t>розкриття</w:t>
            </w:r>
            <w:proofErr w:type="spellEnd"/>
            <w:r w:rsidRPr="00B74288">
              <w:rPr>
                <w:rFonts w:ascii="Times New Roman" w:eastAsia="Times New Roman" w:hAnsi="Times New Roman" w:cs="Times New Roman"/>
                <w:kern w:val="0"/>
                <w:sz w:val="20"/>
                <w:szCs w:val="20"/>
                <w:lang w:val="ru-UA" w:eastAsia="ru-UA" w:bidi="ar-SA"/>
              </w:rPr>
              <w:t xml:space="preserve"> теми</w:t>
            </w:r>
            <w:r w:rsidRPr="00B74288">
              <w:rPr>
                <w:rFonts w:ascii="Times New Roman" w:eastAsia="Times New Roman" w:hAnsi="Times New Roman" w:cs="Times New Roman"/>
                <w:kern w:val="0"/>
                <w:sz w:val="20"/>
                <w:szCs w:val="20"/>
                <w:lang w:eastAsia="ru-UA" w:bidi="ar-SA"/>
              </w:rPr>
              <w:t>.</w:t>
            </w:r>
          </w:p>
          <w:p w14:paraId="2F7BEDDF" w14:textId="77777777" w:rsidR="008231FE" w:rsidRPr="009E293D" w:rsidRDefault="008231FE" w:rsidP="00F8320E">
            <w:pPr>
              <w:autoSpaceDE w:val="0"/>
              <w:autoSpaceDN w:val="0"/>
              <w:rPr>
                <w:rFonts w:ascii="Times New Roman" w:eastAsia="Times New Roman" w:hAnsi="Times New Roman" w:cs="Times New Roman"/>
                <w:kern w:val="0"/>
                <w:sz w:val="20"/>
                <w:szCs w:val="20"/>
                <w:lang w:eastAsia="ru-UA" w:bidi="ar-SA"/>
              </w:rPr>
            </w:pPr>
            <w:r w:rsidRPr="00B74288">
              <w:rPr>
                <w:rFonts w:ascii="Times New Roman" w:eastAsia="Times New Roman" w:hAnsi="Times New Roman" w:cs="Times New Roman"/>
                <w:kern w:val="0"/>
                <w:sz w:val="20"/>
                <w:szCs w:val="20"/>
                <w:lang w:eastAsia="ru-UA" w:bidi="ar-SA"/>
              </w:rPr>
              <w:t>6.</w:t>
            </w:r>
            <w:proofErr w:type="spellStart"/>
            <w:r w:rsidRPr="00B74288">
              <w:rPr>
                <w:rFonts w:ascii="Times New Roman" w:eastAsia="Times New Roman" w:hAnsi="Times New Roman" w:cs="Times New Roman"/>
                <w:kern w:val="0"/>
                <w:sz w:val="20"/>
                <w:szCs w:val="20"/>
                <w:lang w:val="ru-UA" w:eastAsia="ru-UA" w:bidi="ar-SA"/>
              </w:rPr>
              <w:t>Використання</w:t>
            </w:r>
            <w:proofErr w:type="spellEnd"/>
            <w:r w:rsidRPr="00B74288">
              <w:rPr>
                <w:rFonts w:ascii="Times New Roman" w:eastAsia="Times New Roman" w:hAnsi="Times New Roman" w:cs="Times New Roman"/>
                <w:kern w:val="0"/>
                <w:sz w:val="20"/>
                <w:szCs w:val="20"/>
                <w:lang w:val="ru-UA" w:eastAsia="ru-UA" w:bidi="ar-SA"/>
              </w:rPr>
              <w:t xml:space="preserve"> </w:t>
            </w:r>
            <w:proofErr w:type="spellStart"/>
            <w:r w:rsidRPr="00B74288">
              <w:rPr>
                <w:rFonts w:ascii="Times New Roman" w:eastAsia="Times New Roman" w:hAnsi="Times New Roman" w:cs="Times New Roman"/>
                <w:kern w:val="0"/>
                <w:sz w:val="20"/>
                <w:szCs w:val="20"/>
                <w:lang w:val="ru-UA" w:eastAsia="ru-UA" w:bidi="ar-SA"/>
              </w:rPr>
              <w:t>джерел</w:t>
            </w:r>
            <w:proofErr w:type="spellEnd"/>
            <w:r w:rsidRPr="00B74288">
              <w:rPr>
                <w:rFonts w:ascii="Times New Roman" w:eastAsia="Times New Roman" w:hAnsi="Times New Roman" w:cs="Times New Roman"/>
                <w:kern w:val="0"/>
                <w:sz w:val="20"/>
                <w:szCs w:val="20"/>
                <w:lang w:eastAsia="ru-UA" w:bidi="ar-SA"/>
              </w:rPr>
              <w:t>.</w:t>
            </w:r>
          </w:p>
        </w:tc>
        <w:tc>
          <w:tcPr>
            <w:tcW w:w="1843" w:type="dxa"/>
            <w:tcBorders>
              <w:top w:val="single" w:sz="4" w:space="0" w:color="auto"/>
              <w:left w:val="single" w:sz="4" w:space="0" w:color="auto"/>
              <w:bottom w:val="single" w:sz="4" w:space="0" w:color="auto"/>
              <w:right w:val="single" w:sz="4" w:space="0" w:color="auto"/>
            </w:tcBorders>
            <w:hideMark/>
          </w:tcPr>
          <w:p w14:paraId="40615EE6" w14:textId="77777777" w:rsidR="008231FE" w:rsidRPr="00A31F4F" w:rsidRDefault="008231FE" w:rsidP="00F8320E">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1,5</w:t>
            </w:r>
          </w:p>
        </w:tc>
      </w:tr>
      <w:tr w:rsidR="008231FE" w:rsidRPr="00A31F4F" w14:paraId="265F7296" w14:textId="77777777" w:rsidTr="00F8320E">
        <w:trPr>
          <w:trHeight w:val="352"/>
        </w:trPr>
        <w:tc>
          <w:tcPr>
            <w:tcW w:w="1384" w:type="dxa"/>
            <w:tcBorders>
              <w:top w:val="nil"/>
              <w:left w:val="single" w:sz="4" w:space="0" w:color="auto"/>
              <w:bottom w:val="nil"/>
              <w:right w:val="single" w:sz="4" w:space="0" w:color="auto"/>
            </w:tcBorders>
          </w:tcPr>
          <w:p w14:paraId="1410F983" w14:textId="77777777" w:rsidR="008231FE" w:rsidRPr="00B74288" w:rsidRDefault="008231FE" w:rsidP="00F8320E">
            <w:pPr>
              <w:autoSpaceDE w:val="0"/>
              <w:autoSpaceDN w:val="0"/>
              <w:jc w:val="center"/>
              <w:rPr>
                <w:rFonts w:ascii="Times New Roman" w:hAnsi="Times New Roman" w:cs="Times New Roman"/>
                <w:sz w:val="20"/>
                <w:szCs w:val="20"/>
                <w:lang w:eastAsia="en-US"/>
              </w:rPr>
            </w:pPr>
          </w:p>
        </w:tc>
        <w:tc>
          <w:tcPr>
            <w:tcW w:w="1843" w:type="dxa"/>
            <w:tcBorders>
              <w:top w:val="nil"/>
              <w:left w:val="single" w:sz="4" w:space="0" w:color="auto"/>
              <w:bottom w:val="nil"/>
              <w:right w:val="single" w:sz="4" w:space="0" w:color="auto"/>
            </w:tcBorders>
          </w:tcPr>
          <w:p w14:paraId="6A40C3C5" w14:textId="77777777" w:rsidR="008231FE" w:rsidRPr="00B74288" w:rsidRDefault="008231FE" w:rsidP="00F8320E">
            <w:pPr>
              <w:autoSpaceDE w:val="0"/>
              <w:autoSpaceDN w:val="0"/>
              <w:ind w:left="34" w:hanging="34"/>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51A34AB6" w14:textId="77777777" w:rsidR="008231FE" w:rsidRPr="00611F1F" w:rsidRDefault="008231FE" w:rsidP="00F8320E">
            <w:pPr>
              <w:autoSpaceDE w:val="0"/>
              <w:autoSpaceDN w:val="0"/>
              <w:rPr>
                <w:rFonts w:ascii="Times New Roman" w:hAnsi="Times New Roman" w:cs="Times New Roman"/>
                <w:sz w:val="20"/>
                <w:szCs w:val="20"/>
                <w:lang w:eastAsia="en-US"/>
              </w:rPr>
            </w:pPr>
            <w:r>
              <w:rPr>
                <w:rFonts w:ascii="Times New Roman" w:hAnsi="Times New Roman" w:cs="Times New Roman"/>
                <w:sz w:val="20"/>
                <w:szCs w:val="20"/>
                <w:lang w:eastAsia="en-US"/>
              </w:rPr>
              <w:t>опитування за темою семінарського заняття</w:t>
            </w:r>
          </w:p>
        </w:tc>
        <w:tc>
          <w:tcPr>
            <w:tcW w:w="1842" w:type="dxa"/>
            <w:tcBorders>
              <w:top w:val="single" w:sz="4" w:space="0" w:color="auto"/>
              <w:left w:val="single" w:sz="4" w:space="0" w:color="auto"/>
              <w:bottom w:val="single" w:sz="4" w:space="0" w:color="auto"/>
              <w:right w:val="single" w:sz="4" w:space="0" w:color="auto"/>
            </w:tcBorders>
          </w:tcPr>
          <w:p w14:paraId="00760269" w14:textId="77777777" w:rsidR="008231FE" w:rsidRPr="00F27ED5" w:rsidRDefault="008231FE" w:rsidP="00F8320E">
            <w:pPr>
              <w:widowControl/>
              <w:suppressAutoHyphens w:val="0"/>
              <w:rPr>
                <w:rFonts w:ascii="Times New Roman" w:eastAsia="Times New Roman" w:hAnsi="Times New Roman" w:cs="Times New Roman"/>
                <w:kern w:val="0"/>
                <w:sz w:val="20"/>
                <w:szCs w:val="20"/>
                <w:lang w:val="ru-RU" w:eastAsia="ru-UA" w:bidi="ar-SA"/>
              </w:rPr>
            </w:pPr>
            <w:proofErr w:type="spellStart"/>
            <w:r>
              <w:rPr>
                <w:rFonts w:ascii="Times New Roman" w:hAnsi="Times New Roman" w:cs="Times New Roman"/>
                <w:sz w:val="20"/>
                <w:szCs w:val="20"/>
                <w:lang w:val="ru-RU" w:eastAsia="en-US"/>
              </w:rPr>
              <w:t>Волод</w:t>
            </w:r>
            <w:r>
              <w:rPr>
                <w:rFonts w:ascii="Times New Roman" w:hAnsi="Times New Roman" w:cs="Times New Roman"/>
                <w:sz w:val="20"/>
                <w:szCs w:val="20"/>
                <w:lang w:eastAsia="en-US"/>
              </w:rPr>
              <w:t>іння</w:t>
            </w:r>
            <w:proofErr w:type="spellEnd"/>
            <w:r>
              <w:rPr>
                <w:rFonts w:ascii="Times New Roman" w:hAnsi="Times New Roman" w:cs="Times New Roman"/>
                <w:sz w:val="20"/>
                <w:szCs w:val="20"/>
                <w:lang w:eastAsia="en-US"/>
              </w:rPr>
              <w:t xml:space="preserve"> понятійним апаратом в межах теми семінарського заняття</w:t>
            </w:r>
          </w:p>
        </w:tc>
        <w:tc>
          <w:tcPr>
            <w:tcW w:w="1843" w:type="dxa"/>
            <w:tcBorders>
              <w:top w:val="single" w:sz="4" w:space="0" w:color="auto"/>
              <w:left w:val="single" w:sz="4" w:space="0" w:color="auto"/>
              <w:bottom w:val="single" w:sz="4" w:space="0" w:color="auto"/>
              <w:right w:val="single" w:sz="4" w:space="0" w:color="auto"/>
            </w:tcBorders>
          </w:tcPr>
          <w:p w14:paraId="4A4724E6" w14:textId="77777777" w:rsidR="008231FE" w:rsidRDefault="008231FE" w:rsidP="00F8320E">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1</w:t>
            </w:r>
          </w:p>
        </w:tc>
      </w:tr>
      <w:tr w:rsidR="008231FE" w:rsidRPr="00A31F4F" w14:paraId="24F016AC" w14:textId="77777777" w:rsidTr="00F8320E">
        <w:trPr>
          <w:trHeight w:val="352"/>
        </w:trPr>
        <w:tc>
          <w:tcPr>
            <w:tcW w:w="1384" w:type="dxa"/>
            <w:tcBorders>
              <w:top w:val="nil"/>
              <w:left w:val="single" w:sz="4" w:space="0" w:color="auto"/>
              <w:bottom w:val="single" w:sz="4" w:space="0" w:color="auto"/>
              <w:right w:val="single" w:sz="4" w:space="0" w:color="auto"/>
            </w:tcBorders>
          </w:tcPr>
          <w:p w14:paraId="36BB9A11" w14:textId="77777777" w:rsidR="008231FE" w:rsidRPr="00B74288" w:rsidRDefault="008231FE" w:rsidP="00F8320E">
            <w:pPr>
              <w:autoSpaceDE w:val="0"/>
              <w:autoSpaceDN w:val="0"/>
              <w:jc w:val="center"/>
              <w:rPr>
                <w:rFonts w:ascii="Times New Roman" w:hAnsi="Times New Roman" w:cs="Times New Roman"/>
                <w:sz w:val="20"/>
                <w:szCs w:val="20"/>
                <w:lang w:eastAsia="en-US"/>
              </w:rPr>
            </w:pPr>
          </w:p>
        </w:tc>
        <w:tc>
          <w:tcPr>
            <w:tcW w:w="1843" w:type="dxa"/>
            <w:tcBorders>
              <w:top w:val="nil"/>
              <w:left w:val="single" w:sz="4" w:space="0" w:color="auto"/>
              <w:bottom w:val="single" w:sz="4" w:space="0" w:color="auto"/>
              <w:right w:val="single" w:sz="4" w:space="0" w:color="auto"/>
            </w:tcBorders>
          </w:tcPr>
          <w:p w14:paraId="56125325" w14:textId="77777777" w:rsidR="008231FE" w:rsidRPr="00B74288" w:rsidRDefault="008231FE" w:rsidP="00F8320E">
            <w:pPr>
              <w:autoSpaceDE w:val="0"/>
              <w:autoSpaceDN w:val="0"/>
              <w:ind w:left="34" w:hanging="34"/>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180C8B89" w14:textId="77777777" w:rsidR="008231FE" w:rsidRPr="009E293D" w:rsidRDefault="008231FE" w:rsidP="00F8320E">
            <w:pPr>
              <w:autoSpaceDE w:val="0"/>
              <w:autoSpaceDN w:val="0"/>
              <w:rPr>
                <w:rFonts w:ascii="Times New Roman" w:hAnsi="Times New Roman" w:cs="Times New Roman"/>
                <w:sz w:val="20"/>
                <w:szCs w:val="20"/>
                <w:lang w:eastAsia="en-US"/>
              </w:rPr>
            </w:pPr>
            <w:proofErr w:type="spellStart"/>
            <w:r>
              <w:rPr>
                <w:rFonts w:ascii="Times New Roman" w:hAnsi="Times New Roman" w:cs="Times New Roman"/>
                <w:sz w:val="20"/>
                <w:szCs w:val="20"/>
                <w:lang w:val="ru-RU" w:eastAsia="en-US"/>
              </w:rPr>
              <w:t>допов</w:t>
            </w:r>
            <w:r>
              <w:rPr>
                <w:rFonts w:ascii="Times New Roman" w:hAnsi="Times New Roman" w:cs="Times New Roman"/>
                <w:sz w:val="20"/>
                <w:szCs w:val="20"/>
                <w:lang w:eastAsia="en-US"/>
              </w:rPr>
              <w:t>ідь</w:t>
            </w:r>
            <w:proofErr w:type="spellEnd"/>
            <w:r>
              <w:rPr>
                <w:rFonts w:ascii="Times New Roman" w:hAnsi="Times New Roman" w:cs="Times New Roman"/>
                <w:sz w:val="20"/>
                <w:szCs w:val="20"/>
                <w:lang w:eastAsia="en-US"/>
              </w:rPr>
              <w:t xml:space="preserve"> за темою семінарського заняття</w:t>
            </w:r>
          </w:p>
        </w:tc>
        <w:tc>
          <w:tcPr>
            <w:tcW w:w="1842" w:type="dxa"/>
            <w:tcBorders>
              <w:top w:val="single" w:sz="4" w:space="0" w:color="auto"/>
              <w:left w:val="single" w:sz="4" w:space="0" w:color="auto"/>
              <w:bottom w:val="single" w:sz="4" w:space="0" w:color="auto"/>
              <w:right w:val="single" w:sz="4" w:space="0" w:color="auto"/>
            </w:tcBorders>
          </w:tcPr>
          <w:p w14:paraId="3451B91F" w14:textId="77777777" w:rsidR="008231FE" w:rsidRPr="009E293D" w:rsidRDefault="008231FE" w:rsidP="00F8320E">
            <w:pPr>
              <w:widowControl/>
              <w:suppressAutoHyphens w:val="0"/>
              <w:rPr>
                <w:rFonts w:ascii="Times New Roman" w:hAnsi="Times New Roman" w:cs="Times New Roman"/>
                <w:sz w:val="20"/>
                <w:szCs w:val="20"/>
              </w:rPr>
            </w:pPr>
            <w:r w:rsidRPr="009E293D">
              <w:rPr>
                <w:rFonts w:ascii="Times New Roman" w:hAnsi="Times New Roman" w:cs="Times New Roman"/>
                <w:sz w:val="20"/>
                <w:szCs w:val="20"/>
              </w:rPr>
              <w:t>1. Ясність і зрозумілість викладу.</w:t>
            </w:r>
          </w:p>
          <w:p w14:paraId="3E37B680" w14:textId="77777777" w:rsidR="008231FE" w:rsidRPr="009E293D" w:rsidRDefault="008231FE" w:rsidP="00F8320E">
            <w:pPr>
              <w:widowControl/>
              <w:suppressAutoHyphens w:val="0"/>
              <w:rPr>
                <w:rFonts w:ascii="Times New Roman" w:hAnsi="Times New Roman" w:cs="Times New Roman"/>
                <w:sz w:val="20"/>
                <w:szCs w:val="20"/>
              </w:rPr>
            </w:pPr>
            <w:r w:rsidRPr="009E293D">
              <w:rPr>
                <w:rFonts w:ascii="Times New Roman" w:hAnsi="Times New Roman" w:cs="Times New Roman"/>
                <w:sz w:val="20"/>
                <w:szCs w:val="20"/>
              </w:rPr>
              <w:t>2. Вміння відповідати на запитання.</w:t>
            </w:r>
          </w:p>
          <w:p w14:paraId="7A6116FA" w14:textId="77777777" w:rsidR="008231FE" w:rsidRDefault="008231FE" w:rsidP="00F8320E">
            <w:pPr>
              <w:widowControl/>
              <w:suppressAutoHyphens w:val="0"/>
              <w:rPr>
                <w:rFonts w:ascii="Times New Roman" w:hAnsi="Times New Roman" w:cs="Times New Roman"/>
                <w:sz w:val="20"/>
                <w:szCs w:val="20"/>
                <w:lang w:val="ru-RU" w:eastAsia="en-US"/>
              </w:rPr>
            </w:pPr>
            <w:r w:rsidRPr="009E293D">
              <w:rPr>
                <w:rFonts w:ascii="Times New Roman" w:hAnsi="Times New Roman" w:cs="Times New Roman"/>
                <w:sz w:val="20"/>
                <w:szCs w:val="20"/>
              </w:rPr>
              <w:lastRenderedPageBreak/>
              <w:t>3. Дотримання часу.</w:t>
            </w:r>
            <w:r>
              <w:t xml:space="preserve"> </w:t>
            </w:r>
          </w:p>
        </w:tc>
        <w:tc>
          <w:tcPr>
            <w:tcW w:w="1843" w:type="dxa"/>
            <w:tcBorders>
              <w:top w:val="single" w:sz="4" w:space="0" w:color="auto"/>
              <w:left w:val="single" w:sz="4" w:space="0" w:color="auto"/>
              <w:bottom w:val="single" w:sz="4" w:space="0" w:color="auto"/>
              <w:right w:val="single" w:sz="4" w:space="0" w:color="auto"/>
            </w:tcBorders>
          </w:tcPr>
          <w:p w14:paraId="79BB63C9" w14:textId="77777777" w:rsidR="008231FE" w:rsidRDefault="008231FE" w:rsidP="00F8320E">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lastRenderedPageBreak/>
              <w:t>2</w:t>
            </w:r>
          </w:p>
        </w:tc>
      </w:tr>
      <w:tr w:rsidR="008231FE" w:rsidRPr="00A31F4F" w14:paraId="7BD347A4" w14:textId="77777777" w:rsidTr="00F8320E">
        <w:tc>
          <w:tcPr>
            <w:tcW w:w="1384" w:type="dxa"/>
            <w:tcBorders>
              <w:top w:val="single" w:sz="4" w:space="0" w:color="auto"/>
              <w:left w:val="single" w:sz="4" w:space="0" w:color="auto"/>
              <w:bottom w:val="single" w:sz="4" w:space="0" w:color="auto"/>
              <w:right w:val="single" w:sz="4" w:space="0" w:color="auto"/>
            </w:tcBorders>
            <w:hideMark/>
          </w:tcPr>
          <w:p w14:paraId="29A299AE" w14:textId="77777777" w:rsidR="008231FE" w:rsidRPr="00B74288" w:rsidRDefault="008231FE" w:rsidP="00F8320E">
            <w:pPr>
              <w:rPr>
                <w:rFonts w:ascii="Times New Roman" w:hAnsi="Times New Roman" w:cs="Times New Roman"/>
                <w:b/>
                <w:sz w:val="20"/>
                <w:szCs w:val="20"/>
                <w:lang w:eastAsia="en-US"/>
              </w:rPr>
            </w:pPr>
            <w:r w:rsidRPr="00B74288">
              <w:rPr>
                <w:rFonts w:ascii="Times New Roman" w:hAnsi="Times New Roman" w:cs="Times New Roman"/>
                <w:b/>
                <w:sz w:val="20"/>
                <w:szCs w:val="20"/>
              </w:rPr>
              <w:t xml:space="preserve">Усього за поточний контроль </w:t>
            </w:r>
          </w:p>
        </w:tc>
        <w:tc>
          <w:tcPr>
            <w:tcW w:w="1843" w:type="dxa"/>
            <w:tcBorders>
              <w:top w:val="single" w:sz="4" w:space="0" w:color="auto"/>
              <w:left w:val="single" w:sz="4" w:space="0" w:color="auto"/>
              <w:bottom w:val="single" w:sz="4" w:space="0" w:color="auto"/>
              <w:right w:val="single" w:sz="4" w:space="0" w:color="auto"/>
            </w:tcBorders>
            <w:hideMark/>
          </w:tcPr>
          <w:p w14:paraId="5DEE6FD7" w14:textId="77777777" w:rsidR="008231FE" w:rsidRPr="00B74288" w:rsidRDefault="008231FE" w:rsidP="00F8320E">
            <w:pPr>
              <w:autoSpaceDE w:val="0"/>
              <w:autoSpaceDN w:val="0"/>
              <w:jc w:val="center"/>
              <w:rPr>
                <w:rFonts w:ascii="Times New Roman" w:hAnsi="Times New Roman" w:cs="Times New Roman"/>
                <w:b/>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tcPr>
          <w:p w14:paraId="1F457DD3" w14:textId="77777777" w:rsidR="008231FE" w:rsidRPr="00B74288" w:rsidRDefault="008231FE" w:rsidP="00F8320E">
            <w:pPr>
              <w:autoSpaceDE w:val="0"/>
              <w:autoSpaceDN w:val="0"/>
              <w:rPr>
                <w:rFonts w:ascii="Times New Roman" w:hAnsi="Times New Roman" w:cs="Times New Roman"/>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14:paraId="47F8BEA6" w14:textId="77777777" w:rsidR="008231FE" w:rsidRPr="00B74288" w:rsidRDefault="008231FE" w:rsidP="00F8320E">
            <w:pPr>
              <w:autoSpaceDE w:val="0"/>
              <w:autoSpaceDN w:val="0"/>
              <w:jc w:val="center"/>
              <w:rPr>
                <w:rFonts w:ascii="Times New Roman" w:hAnsi="Times New Roman" w:cs="Times New Roman"/>
                <w:b/>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14:paraId="2CB6CC95" w14:textId="77777777" w:rsidR="008231FE" w:rsidRPr="00A31F4F" w:rsidRDefault="008231FE" w:rsidP="00F8320E">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60</w:t>
            </w:r>
          </w:p>
        </w:tc>
      </w:tr>
      <w:tr w:rsidR="008231FE" w:rsidRPr="00A31F4F" w14:paraId="39D6E60F" w14:textId="77777777" w:rsidTr="00F8320E">
        <w:tc>
          <w:tcPr>
            <w:tcW w:w="9747" w:type="dxa"/>
            <w:gridSpan w:val="5"/>
            <w:tcBorders>
              <w:top w:val="single" w:sz="4" w:space="0" w:color="auto"/>
              <w:left w:val="single" w:sz="4" w:space="0" w:color="auto"/>
              <w:bottom w:val="single" w:sz="4" w:space="0" w:color="auto"/>
              <w:right w:val="single" w:sz="4" w:space="0" w:color="auto"/>
            </w:tcBorders>
            <w:hideMark/>
          </w:tcPr>
          <w:p w14:paraId="737064C6" w14:textId="77777777" w:rsidR="008231FE" w:rsidRPr="00A31F4F" w:rsidRDefault="008231FE" w:rsidP="00F8320E">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Підсумковий контроль</w:t>
            </w:r>
          </w:p>
        </w:tc>
      </w:tr>
      <w:tr w:rsidR="008231FE" w:rsidRPr="00A31F4F" w14:paraId="0CF7D517" w14:textId="77777777" w:rsidTr="00F8320E">
        <w:trPr>
          <w:trHeight w:val="1343"/>
        </w:trPr>
        <w:tc>
          <w:tcPr>
            <w:tcW w:w="1384" w:type="dxa"/>
            <w:tcBorders>
              <w:top w:val="single" w:sz="4" w:space="0" w:color="auto"/>
              <w:left w:val="single" w:sz="4" w:space="0" w:color="auto"/>
              <w:bottom w:val="single" w:sz="4" w:space="0" w:color="auto"/>
              <w:right w:val="single" w:sz="4" w:space="0" w:color="auto"/>
            </w:tcBorders>
            <w:textDirection w:val="btLr"/>
            <w:hideMark/>
          </w:tcPr>
          <w:p w14:paraId="0444971C" w14:textId="77777777" w:rsidR="008231FE" w:rsidRPr="00A31F4F" w:rsidRDefault="008231FE" w:rsidP="00F8320E">
            <w:pPr>
              <w:ind w:left="113"/>
              <w:jc w:val="center"/>
              <w:rPr>
                <w:rFonts w:ascii="Times New Roman" w:hAnsi="Times New Roman" w:cs="Times New Roman"/>
                <w:b/>
                <w:sz w:val="20"/>
                <w:szCs w:val="20"/>
              </w:rPr>
            </w:pPr>
          </w:p>
          <w:p w14:paraId="5665AF7D" w14:textId="77777777" w:rsidR="008231FE" w:rsidRPr="00A31F4F" w:rsidRDefault="008231FE" w:rsidP="00F8320E">
            <w:pPr>
              <w:ind w:left="113"/>
              <w:jc w:val="center"/>
              <w:rPr>
                <w:rFonts w:ascii="Times New Roman" w:hAnsi="Times New Roman" w:cs="Times New Roman"/>
                <w:b/>
                <w:sz w:val="20"/>
                <w:szCs w:val="20"/>
              </w:rPr>
            </w:pPr>
            <w:r w:rsidRPr="00A31F4F">
              <w:rPr>
                <w:rFonts w:ascii="Times New Roman" w:hAnsi="Times New Roman" w:cs="Times New Roman"/>
                <w:b/>
                <w:sz w:val="20"/>
                <w:szCs w:val="20"/>
              </w:rPr>
              <w:t>Залік</w:t>
            </w:r>
          </w:p>
          <w:p w14:paraId="160A2F98" w14:textId="77777777" w:rsidR="008231FE" w:rsidRPr="00A31F4F" w:rsidRDefault="008231FE" w:rsidP="00F8320E">
            <w:pPr>
              <w:autoSpaceDE w:val="0"/>
              <w:autoSpaceDN w:val="0"/>
              <w:ind w:left="113"/>
              <w:rPr>
                <w:rFonts w:ascii="Times New Roman" w:hAnsi="Times New Roman" w:cs="Times New Roman"/>
                <w:b/>
                <w:sz w:val="20"/>
                <w:szCs w:val="20"/>
                <w:lang w:eastAsia="en-US"/>
              </w:rPr>
            </w:pPr>
            <w:r w:rsidRPr="00A31F4F">
              <w:rPr>
                <w:rFonts w:ascii="Times New Roman" w:hAnsi="Times New Roman" w:cs="Times New Roman"/>
                <w:b/>
                <w:sz w:val="20"/>
                <w:szCs w:val="20"/>
              </w:rPr>
              <w:t>/Екзамен</w:t>
            </w:r>
          </w:p>
        </w:tc>
        <w:tc>
          <w:tcPr>
            <w:tcW w:w="1843" w:type="dxa"/>
            <w:tcBorders>
              <w:top w:val="single" w:sz="4" w:space="0" w:color="auto"/>
              <w:left w:val="single" w:sz="4" w:space="0" w:color="auto"/>
              <w:bottom w:val="single" w:sz="4" w:space="0" w:color="auto"/>
              <w:right w:val="single" w:sz="4" w:space="0" w:color="auto"/>
            </w:tcBorders>
            <w:hideMark/>
          </w:tcPr>
          <w:p w14:paraId="1FD0A440" w14:textId="77777777" w:rsidR="008231FE" w:rsidRPr="00A31F4F" w:rsidRDefault="008231FE" w:rsidP="00F8320E">
            <w:pPr>
              <w:autoSpaceDE w:val="0"/>
              <w:autoSpaceDN w:val="0"/>
              <w:ind w:firstLine="34"/>
              <w:rPr>
                <w:rFonts w:ascii="Times New Roman" w:hAnsi="Times New Roman" w:cs="Times New Roman"/>
                <w:sz w:val="20"/>
                <w:szCs w:val="20"/>
                <w:lang w:eastAsia="en-US"/>
              </w:rPr>
            </w:pPr>
            <w:r w:rsidRPr="00A31F4F">
              <w:rPr>
                <w:rFonts w:ascii="Times New Roman" w:hAnsi="Times New Roman" w:cs="Times New Roman"/>
                <w:sz w:val="20"/>
                <w:szCs w:val="20"/>
              </w:rPr>
              <w:t>Теоретичне завдання</w:t>
            </w:r>
          </w:p>
        </w:tc>
        <w:tc>
          <w:tcPr>
            <w:tcW w:w="2835" w:type="dxa"/>
            <w:tcBorders>
              <w:top w:val="single" w:sz="4" w:space="0" w:color="auto"/>
              <w:left w:val="single" w:sz="4" w:space="0" w:color="auto"/>
              <w:bottom w:val="single" w:sz="4" w:space="0" w:color="auto"/>
              <w:right w:val="single" w:sz="4" w:space="0" w:color="auto"/>
            </w:tcBorders>
          </w:tcPr>
          <w:p w14:paraId="2239F069" w14:textId="77777777" w:rsidR="008231FE" w:rsidRPr="00A31F4F" w:rsidRDefault="008231FE" w:rsidP="00F8320E">
            <w:pPr>
              <w:autoSpaceDE w:val="0"/>
              <w:autoSpaceDN w:val="0"/>
              <w:rPr>
                <w:rFonts w:ascii="Times New Roman" w:hAnsi="Times New Roman" w:cs="Times New Roman"/>
                <w:b/>
                <w:sz w:val="20"/>
                <w:szCs w:val="20"/>
                <w:lang w:eastAsia="en-US"/>
              </w:rPr>
            </w:pPr>
            <w:r w:rsidRPr="00A31F4F">
              <w:rPr>
                <w:rFonts w:ascii="Times New Roman" w:hAnsi="Times New Roman" w:cs="Times New Roman"/>
                <w:sz w:val="20"/>
                <w:szCs w:val="20"/>
              </w:rPr>
              <w:t>Питання для підготовки:</w:t>
            </w:r>
          </w:p>
        </w:tc>
        <w:tc>
          <w:tcPr>
            <w:tcW w:w="1842" w:type="dxa"/>
            <w:tcBorders>
              <w:top w:val="single" w:sz="4" w:space="0" w:color="auto"/>
              <w:left w:val="single" w:sz="4" w:space="0" w:color="auto"/>
              <w:bottom w:val="single" w:sz="4" w:space="0" w:color="auto"/>
              <w:right w:val="single" w:sz="4" w:space="0" w:color="auto"/>
            </w:tcBorders>
          </w:tcPr>
          <w:p w14:paraId="23C8B8B9" w14:textId="77777777" w:rsidR="008231FE" w:rsidRPr="00A31F4F" w:rsidRDefault="008231FE" w:rsidP="00F8320E">
            <w:pPr>
              <w:autoSpaceDE w:val="0"/>
              <w:autoSpaceDN w:val="0"/>
              <w:jc w:val="center"/>
              <w:rPr>
                <w:rFonts w:ascii="Times New Roman" w:hAnsi="Times New Roman" w:cs="Times New Roman"/>
                <w:b/>
                <w:sz w:val="20"/>
                <w:szCs w:val="20"/>
                <w:lang w:eastAsia="en-US"/>
              </w:rPr>
            </w:pPr>
            <w:r w:rsidRPr="00A31F4F">
              <w:rPr>
                <w:b/>
                <w:bCs/>
                <w:i/>
                <w:sz w:val="22"/>
                <w:szCs w:val="22"/>
              </w:rPr>
              <w:t>СЕЗН ЗНУ</w:t>
            </w:r>
          </w:p>
        </w:tc>
        <w:tc>
          <w:tcPr>
            <w:tcW w:w="1843" w:type="dxa"/>
            <w:tcBorders>
              <w:top w:val="single" w:sz="4" w:space="0" w:color="auto"/>
              <w:left w:val="single" w:sz="4" w:space="0" w:color="auto"/>
              <w:bottom w:val="single" w:sz="4" w:space="0" w:color="auto"/>
              <w:right w:val="single" w:sz="4" w:space="0" w:color="auto"/>
            </w:tcBorders>
            <w:hideMark/>
          </w:tcPr>
          <w:p w14:paraId="66635D1B" w14:textId="77777777" w:rsidR="008231FE" w:rsidRPr="00A31F4F" w:rsidRDefault="008231FE" w:rsidP="00F8320E">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20</w:t>
            </w:r>
          </w:p>
        </w:tc>
      </w:tr>
      <w:tr w:rsidR="008231FE" w:rsidRPr="00A31F4F" w14:paraId="350A291C" w14:textId="77777777" w:rsidTr="00F8320E">
        <w:trPr>
          <w:trHeight w:val="565"/>
        </w:trPr>
        <w:tc>
          <w:tcPr>
            <w:tcW w:w="1384" w:type="dxa"/>
            <w:tcBorders>
              <w:top w:val="single" w:sz="4" w:space="0" w:color="auto"/>
              <w:left w:val="single" w:sz="4" w:space="0" w:color="auto"/>
              <w:bottom w:val="single" w:sz="4" w:space="0" w:color="auto"/>
              <w:right w:val="single" w:sz="4" w:space="0" w:color="auto"/>
            </w:tcBorders>
            <w:vAlign w:val="center"/>
            <w:hideMark/>
          </w:tcPr>
          <w:p w14:paraId="1AB685A3" w14:textId="77777777" w:rsidR="008231FE" w:rsidRPr="00A31F4F" w:rsidRDefault="008231FE" w:rsidP="00F8320E">
            <w:pPr>
              <w:suppressAutoHyphens w:val="0"/>
              <w:rPr>
                <w:rFonts w:ascii="Times New Roman" w:hAnsi="Times New Roman" w:cs="Times New Roman"/>
                <w:b/>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14:paraId="67316D1E" w14:textId="77777777" w:rsidR="008231FE" w:rsidRPr="00A31F4F" w:rsidRDefault="008231FE" w:rsidP="00F8320E">
            <w:pPr>
              <w:autoSpaceDE w:val="0"/>
              <w:autoSpaceDN w:val="0"/>
              <w:ind w:firstLine="69"/>
              <w:rPr>
                <w:rFonts w:ascii="Times New Roman" w:hAnsi="Times New Roman" w:cs="Times New Roman"/>
                <w:sz w:val="20"/>
                <w:szCs w:val="20"/>
                <w:lang w:eastAsia="en-US"/>
              </w:rPr>
            </w:pPr>
            <w:r w:rsidRPr="00A31F4F">
              <w:rPr>
                <w:rFonts w:ascii="Times New Roman" w:hAnsi="Times New Roman" w:cs="Times New Roman"/>
                <w:sz w:val="20"/>
                <w:szCs w:val="20"/>
              </w:rPr>
              <w:t xml:space="preserve">Практичне завдання </w:t>
            </w:r>
          </w:p>
        </w:tc>
        <w:tc>
          <w:tcPr>
            <w:tcW w:w="2835" w:type="dxa"/>
            <w:tcBorders>
              <w:top w:val="single" w:sz="4" w:space="0" w:color="auto"/>
              <w:left w:val="single" w:sz="4" w:space="0" w:color="auto"/>
              <w:bottom w:val="single" w:sz="4" w:space="0" w:color="auto"/>
              <w:right w:val="single" w:sz="4" w:space="0" w:color="auto"/>
            </w:tcBorders>
          </w:tcPr>
          <w:p w14:paraId="6E340CDC" w14:textId="77777777" w:rsidR="008231FE" w:rsidRPr="00A31F4F" w:rsidRDefault="008231FE" w:rsidP="00F8320E">
            <w:pPr>
              <w:autoSpaceDE w:val="0"/>
              <w:autoSpaceDN w:val="0"/>
              <w:rPr>
                <w:rFonts w:ascii="Times New Roman" w:hAnsi="Times New Roman" w:cs="Times New Roman"/>
                <w:sz w:val="20"/>
                <w:szCs w:val="20"/>
                <w:lang w:eastAsia="en-US"/>
              </w:rPr>
            </w:pPr>
            <w:r w:rsidRPr="00A31F4F">
              <w:rPr>
                <w:rFonts w:ascii="Times New Roman" w:hAnsi="Times New Roman" w:cs="Times New Roman"/>
                <w:sz w:val="20"/>
                <w:szCs w:val="20"/>
              </w:rPr>
              <w:t>Зміст, вимоги до оформлення</w:t>
            </w:r>
          </w:p>
        </w:tc>
        <w:tc>
          <w:tcPr>
            <w:tcW w:w="1842" w:type="dxa"/>
            <w:tcBorders>
              <w:top w:val="single" w:sz="4" w:space="0" w:color="auto"/>
              <w:left w:val="single" w:sz="4" w:space="0" w:color="auto"/>
              <w:bottom w:val="single" w:sz="4" w:space="0" w:color="auto"/>
              <w:right w:val="single" w:sz="4" w:space="0" w:color="auto"/>
            </w:tcBorders>
          </w:tcPr>
          <w:p w14:paraId="5DDE4284" w14:textId="77777777" w:rsidR="008231FE" w:rsidRPr="00A31F4F" w:rsidRDefault="008231FE" w:rsidP="00F8320E">
            <w:pPr>
              <w:autoSpaceDE w:val="0"/>
              <w:autoSpaceDN w:val="0"/>
              <w:jc w:val="center"/>
              <w:rPr>
                <w:rFonts w:ascii="Times New Roman" w:hAnsi="Times New Roman" w:cs="Times New Roman"/>
                <w:b/>
                <w:sz w:val="20"/>
                <w:szCs w:val="20"/>
                <w:lang w:eastAsia="en-US"/>
              </w:rPr>
            </w:pPr>
            <w:r w:rsidRPr="00A31F4F">
              <w:rPr>
                <w:b/>
                <w:bCs/>
                <w:i/>
                <w:sz w:val="22"/>
                <w:szCs w:val="22"/>
              </w:rPr>
              <w:t>СЕЗН ЗНУ</w:t>
            </w:r>
          </w:p>
        </w:tc>
        <w:tc>
          <w:tcPr>
            <w:tcW w:w="1843" w:type="dxa"/>
            <w:tcBorders>
              <w:top w:val="single" w:sz="4" w:space="0" w:color="auto"/>
              <w:left w:val="single" w:sz="4" w:space="0" w:color="auto"/>
              <w:bottom w:val="single" w:sz="4" w:space="0" w:color="auto"/>
              <w:right w:val="single" w:sz="4" w:space="0" w:color="auto"/>
            </w:tcBorders>
            <w:hideMark/>
          </w:tcPr>
          <w:p w14:paraId="32AA9FB1" w14:textId="77777777" w:rsidR="008231FE" w:rsidRDefault="008231FE" w:rsidP="00F8320E">
            <w:pPr>
              <w:autoSpaceDE w:val="0"/>
              <w:autoSpaceDN w:val="0"/>
              <w:jc w:val="center"/>
              <w:rPr>
                <w:rFonts w:ascii="Times New Roman" w:hAnsi="Times New Roman" w:cs="Times New Roman"/>
                <w:b/>
                <w:sz w:val="20"/>
                <w:szCs w:val="20"/>
                <w:lang w:eastAsia="en-US"/>
              </w:rPr>
            </w:pPr>
          </w:p>
          <w:p w14:paraId="56BD05B1" w14:textId="77777777" w:rsidR="008231FE" w:rsidRDefault="008231FE" w:rsidP="00F8320E">
            <w:pPr>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20</w:t>
            </w:r>
          </w:p>
          <w:p w14:paraId="2C904094" w14:textId="77777777" w:rsidR="008231FE" w:rsidRPr="00B74288" w:rsidRDefault="008231FE" w:rsidP="00F8320E">
            <w:pPr>
              <w:rPr>
                <w:rFonts w:ascii="Times New Roman" w:hAnsi="Times New Roman" w:cs="Times New Roman"/>
                <w:sz w:val="20"/>
                <w:szCs w:val="20"/>
                <w:lang w:eastAsia="en-US"/>
              </w:rPr>
            </w:pPr>
          </w:p>
        </w:tc>
      </w:tr>
      <w:tr w:rsidR="008231FE" w:rsidRPr="00A31F4F" w14:paraId="2A74F692" w14:textId="77777777" w:rsidTr="00F8320E">
        <w:tc>
          <w:tcPr>
            <w:tcW w:w="1384" w:type="dxa"/>
            <w:tcBorders>
              <w:top w:val="single" w:sz="4" w:space="0" w:color="auto"/>
              <w:left w:val="single" w:sz="4" w:space="0" w:color="auto"/>
              <w:bottom w:val="single" w:sz="4" w:space="0" w:color="auto"/>
              <w:right w:val="single" w:sz="4" w:space="0" w:color="auto"/>
            </w:tcBorders>
            <w:hideMark/>
          </w:tcPr>
          <w:p w14:paraId="61D7EB9D" w14:textId="77777777" w:rsidR="008231FE" w:rsidRPr="00A31F4F" w:rsidRDefault="008231FE" w:rsidP="00F8320E">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 xml:space="preserve">Усього за </w:t>
            </w:r>
          </w:p>
          <w:p w14:paraId="3376DB13" w14:textId="77777777" w:rsidR="008231FE" w:rsidRPr="00A31F4F" w:rsidRDefault="008231FE" w:rsidP="00F8320E">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підсумковий контроль</w:t>
            </w:r>
          </w:p>
        </w:tc>
        <w:tc>
          <w:tcPr>
            <w:tcW w:w="1843" w:type="dxa"/>
            <w:tcBorders>
              <w:top w:val="single" w:sz="4" w:space="0" w:color="auto"/>
              <w:left w:val="single" w:sz="4" w:space="0" w:color="auto"/>
              <w:bottom w:val="single" w:sz="4" w:space="0" w:color="auto"/>
              <w:right w:val="single" w:sz="4" w:space="0" w:color="auto"/>
            </w:tcBorders>
            <w:hideMark/>
          </w:tcPr>
          <w:p w14:paraId="71BF3719" w14:textId="77777777" w:rsidR="008231FE" w:rsidRPr="00A31F4F" w:rsidRDefault="008231FE" w:rsidP="00F8320E">
            <w:pPr>
              <w:autoSpaceDE w:val="0"/>
              <w:autoSpaceDN w:val="0"/>
              <w:jc w:val="center"/>
              <w:rPr>
                <w:rFonts w:ascii="Times New Roman" w:hAnsi="Times New Roman" w:cs="Times New Roman"/>
                <w:b/>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tcPr>
          <w:p w14:paraId="4FB1BA0F" w14:textId="77777777" w:rsidR="008231FE" w:rsidRPr="00A31F4F" w:rsidRDefault="008231FE" w:rsidP="00F8320E">
            <w:pPr>
              <w:autoSpaceDE w:val="0"/>
              <w:autoSpaceDN w:val="0"/>
              <w:jc w:val="center"/>
              <w:rPr>
                <w:rFonts w:ascii="Times New Roman" w:hAnsi="Times New Roman" w:cs="Times New Roman"/>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14:paraId="703BB494" w14:textId="77777777" w:rsidR="008231FE" w:rsidRPr="00A31F4F" w:rsidRDefault="008231FE" w:rsidP="00F8320E">
            <w:pPr>
              <w:autoSpaceDE w:val="0"/>
              <w:autoSpaceDN w:val="0"/>
              <w:jc w:val="center"/>
              <w:rPr>
                <w:rFonts w:ascii="Times New Roman" w:hAnsi="Times New Roman" w:cs="Times New Roman"/>
                <w:b/>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14:paraId="3D8B7785" w14:textId="77777777" w:rsidR="008231FE" w:rsidRPr="00A31F4F" w:rsidRDefault="008231FE" w:rsidP="00F8320E">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40</w:t>
            </w:r>
          </w:p>
        </w:tc>
      </w:tr>
    </w:tbl>
    <w:p w14:paraId="6423FCEE" w14:textId="77777777" w:rsidR="008231FE" w:rsidRPr="00A31F4F" w:rsidRDefault="008231FE" w:rsidP="008231FE">
      <w:pPr>
        <w:ind w:firstLine="709"/>
        <w:jc w:val="both"/>
        <w:rPr>
          <w:rFonts w:ascii="Times New Roman" w:hAnsi="Times New Roman" w:cs="Times New Roman"/>
          <w:bCs/>
          <w:i/>
          <w:sz w:val="22"/>
          <w:szCs w:val="22"/>
        </w:rPr>
      </w:pPr>
    </w:p>
    <w:p w14:paraId="53AB11A6" w14:textId="77777777" w:rsidR="008231FE" w:rsidRPr="00A31F4F" w:rsidRDefault="008231FE" w:rsidP="008231FE">
      <w:pPr>
        <w:jc w:val="both"/>
        <w:rPr>
          <w:rFonts w:ascii="Times New Roman" w:hAnsi="Times New Roman" w:cs="Times New Roman"/>
          <w:b/>
          <w:bCs/>
          <w:i/>
          <w:sz w:val="20"/>
          <w:szCs w:val="20"/>
        </w:rPr>
      </w:pPr>
    </w:p>
    <w:p w14:paraId="64D0E951" w14:textId="77777777" w:rsidR="008231FE" w:rsidRPr="00A31F4F" w:rsidRDefault="008231FE" w:rsidP="008231FE">
      <w:pPr>
        <w:jc w:val="center"/>
        <w:rPr>
          <w:rFonts w:ascii="Times New Roman" w:hAnsi="Times New Roman" w:cs="Times New Roman"/>
          <w:b/>
        </w:rPr>
      </w:pPr>
    </w:p>
    <w:p w14:paraId="3D93A45D" w14:textId="77777777" w:rsidR="008231FE" w:rsidRPr="00A31F4F" w:rsidRDefault="008231FE" w:rsidP="008231FE">
      <w:pPr>
        <w:jc w:val="center"/>
        <w:rPr>
          <w:rFonts w:ascii="Times New Roman" w:hAnsi="Times New Roman" w:cs="Times New Roman"/>
          <w:b/>
        </w:rPr>
      </w:pPr>
      <w:r w:rsidRPr="00A31F4F">
        <w:rPr>
          <w:rFonts w:ascii="Times New Roman" w:hAnsi="Times New Roman" w:cs="Times New Roman"/>
          <w:b/>
        </w:rPr>
        <w:t>Шкала оцінювання ЗНУ: національна та ECTS</w:t>
      </w:r>
    </w:p>
    <w:tbl>
      <w:tblPr>
        <w:tblW w:w="0" w:type="auto"/>
        <w:jc w:val="center"/>
        <w:tblLayout w:type="fixed"/>
        <w:tblLook w:val="0000" w:firstRow="0" w:lastRow="0" w:firstColumn="0" w:lastColumn="0" w:noHBand="0" w:noVBand="0"/>
      </w:tblPr>
      <w:tblGrid>
        <w:gridCol w:w="1500"/>
        <w:gridCol w:w="4510"/>
        <w:gridCol w:w="2126"/>
        <w:gridCol w:w="1873"/>
      </w:tblGrid>
      <w:tr w:rsidR="008231FE" w:rsidRPr="00A31F4F" w14:paraId="439A6F57" w14:textId="77777777" w:rsidTr="00F8320E">
        <w:trPr>
          <w:cantSplit/>
          <w:trHeight w:val="205"/>
          <w:jc w:val="center"/>
        </w:trPr>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41558C1" w14:textId="77777777" w:rsidR="008231FE" w:rsidRPr="00A31F4F" w:rsidRDefault="008231FE" w:rsidP="00F8320E">
            <w:pPr>
              <w:pStyle w:val="2"/>
              <w:spacing w:before="0" w:line="220" w:lineRule="auto"/>
              <w:jc w:val="center"/>
              <w:rPr>
                <w:rFonts w:ascii="Times New Roman" w:hAnsi="Times New Roman" w:cs="Times New Roman"/>
                <w:color w:val="auto"/>
                <w:lang w:val="uk-UA"/>
              </w:rPr>
            </w:pPr>
            <w:r w:rsidRPr="00A31F4F">
              <w:rPr>
                <w:rFonts w:ascii="Times New Roman" w:hAnsi="Times New Roman" w:cs="Times New Roman"/>
                <w:caps/>
                <w:color w:val="auto"/>
                <w:sz w:val="24"/>
                <w:szCs w:val="24"/>
                <w:lang w:val="uk-UA"/>
              </w:rPr>
              <w:t>З</w:t>
            </w:r>
            <w:r w:rsidRPr="00A31F4F">
              <w:rPr>
                <w:rFonts w:ascii="Times New Roman" w:hAnsi="Times New Roman" w:cs="Times New Roman"/>
                <w:color w:val="auto"/>
                <w:sz w:val="24"/>
                <w:szCs w:val="24"/>
                <w:lang w:val="uk-UA"/>
              </w:rPr>
              <w:t>а шкалою</w:t>
            </w:r>
          </w:p>
          <w:p w14:paraId="21FABD35" w14:textId="77777777" w:rsidR="008231FE" w:rsidRPr="00A31F4F" w:rsidRDefault="008231FE" w:rsidP="00F8320E">
            <w:pPr>
              <w:pStyle w:val="6"/>
              <w:spacing w:before="0" w:line="220" w:lineRule="auto"/>
              <w:jc w:val="center"/>
              <w:rPr>
                <w:rFonts w:ascii="Times New Roman" w:hAnsi="Times New Roman" w:cs="Times New Roman"/>
                <w:b/>
                <w:i w:val="0"/>
                <w:color w:val="auto"/>
              </w:rPr>
            </w:pPr>
            <w:r w:rsidRPr="00A31F4F">
              <w:rPr>
                <w:rFonts w:ascii="Times New Roman" w:hAnsi="Times New Roman" w:cs="Times New Roman"/>
                <w:b/>
                <w:i w:val="0"/>
                <w:color w:val="auto"/>
              </w:rPr>
              <w:t>ECTS</w:t>
            </w:r>
          </w:p>
        </w:tc>
        <w:tc>
          <w:tcPr>
            <w:tcW w:w="45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394C9B" w14:textId="77777777" w:rsidR="008231FE" w:rsidRPr="00A31F4F" w:rsidRDefault="008231FE" w:rsidP="00F8320E">
            <w:pPr>
              <w:pStyle w:val="5"/>
              <w:spacing w:before="0" w:line="220" w:lineRule="auto"/>
              <w:ind w:right="-108"/>
              <w:jc w:val="center"/>
              <w:rPr>
                <w:rFonts w:ascii="Times New Roman" w:hAnsi="Times New Roman" w:cs="Times New Roman"/>
                <w:b/>
                <w:color w:val="auto"/>
              </w:rPr>
            </w:pPr>
            <w:r w:rsidRPr="00A31F4F">
              <w:rPr>
                <w:rFonts w:ascii="Times New Roman" w:hAnsi="Times New Roman" w:cs="Times New Roman"/>
                <w:b/>
                <w:color w:val="auto"/>
              </w:rPr>
              <w:t>За шкалою університету</w:t>
            </w:r>
          </w:p>
        </w:tc>
        <w:tc>
          <w:tcPr>
            <w:tcW w:w="3999" w:type="dxa"/>
            <w:gridSpan w:val="2"/>
            <w:tcBorders>
              <w:top w:val="single" w:sz="4" w:space="0" w:color="000000"/>
              <w:left w:val="single" w:sz="4" w:space="0" w:color="000000"/>
              <w:bottom w:val="single" w:sz="4" w:space="0" w:color="000000"/>
              <w:right w:val="single" w:sz="4" w:space="0" w:color="000000"/>
            </w:tcBorders>
            <w:shd w:val="clear" w:color="auto" w:fill="auto"/>
          </w:tcPr>
          <w:p w14:paraId="503CB28B" w14:textId="77777777" w:rsidR="008231FE" w:rsidRPr="00A31F4F" w:rsidRDefault="008231FE" w:rsidP="00F8320E">
            <w:pPr>
              <w:pStyle w:val="3"/>
              <w:tabs>
                <w:tab w:val="left" w:pos="0"/>
              </w:tabs>
              <w:spacing w:before="0" w:line="220" w:lineRule="auto"/>
              <w:jc w:val="center"/>
              <w:rPr>
                <w:rFonts w:ascii="Times New Roman" w:hAnsi="Times New Roman" w:cs="Times New Roman"/>
                <w:color w:val="auto"/>
              </w:rPr>
            </w:pPr>
            <w:r w:rsidRPr="00A31F4F">
              <w:rPr>
                <w:rFonts w:ascii="Times New Roman" w:hAnsi="Times New Roman" w:cs="Times New Roman"/>
                <w:color w:val="auto"/>
              </w:rPr>
              <w:t>За національною шкалою</w:t>
            </w:r>
          </w:p>
        </w:tc>
      </w:tr>
      <w:tr w:rsidR="008231FE" w:rsidRPr="00A31F4F" w14:paraId="7F3520E5" w14:textId="77777777" w:rsidTr="00F8320E">
        <w:trPr>
          <w:cantSplit/>
          <w:trHeight w:val="58"/>
          <w:jc w:val="center"/>
        </w:trPr>
        <w:tc>
          <w:tcPr>
            <w:tcW w:w="1500" w:type="dxa"/>
            <w:vMerge/>
            <w:tcBorders>
              <w:top w:val="single" w:sz="4" w:space="0" w:color="000000"/>
              <w:left w:val="single" w:sz="4" w:space="0" w:color="000000"/>
              <w:bottom w:val="single" w:sz="4" w:space="0" w:color="000000"/>
              <w:right w:val="single" w:sz="4" w:space="0" w:color="000000"/>
            </w:tcBorders>
            <w:shd w:val="clear" w:color="auto" w:fill="auto"/>
          </w:tcPr>
          <w:p w14:paraId="16AE2537" w14:textId="77777777" w:rsidR="008231FE" w:rsidRPr="00A31F4F" w:rsidRDefault="008231FE" w:rsidP="00F8320E">
            <w:pPr>
              <w:pStyle w:val="2"/>
              <w:snapToGrid w:val="0"/>
              <w:spacing w:before="0" w:line="220" w:lineRule="auto"/>
              <w:rPr>
                <w:rFonts w:ascii="Times New Roman" w:hAnsi="Times New Roman" w:cs="Times New Roman"/>
                <w:color w:val="auto"/>
                <w:sz w:val="24"/>
                <w:szCs w:val="24"/>
                <w:lang w:val="uk-UA"/>
              </w:rPr>
            </w:pPr>
          </w:p>
        </w:tc>
        <w:tc>
          <w:tcPr>
            <w:tcW w:w="4510" w:type="dxa"/>
            <w:vMerge/>
            <w:tcBorders>
              <w:top w:val="single" w:sz="4" w:space="0" w:color="000000"/>
              <w:left w:val="single" w:sz="4" w:space="0" w:color="000000"/>
              <w:bottom w:val="single" w:sz="4" w:space="0" w:color="000000"/>
              <w:right w:val="single" w:sz="4" w:space="0" w:color="000000"/>
            </w:tcBorders>
            <w:shd w:val="clear" w:color="auto" w:fill="auto"/>
          </w:tcPr>
          <w:p w14:paraId="31D662D5" w14:textId="77777777" w:rsidR="008231FE" w:rsidRPr="00A31F4F" w:rsidRDefault="008231FE" w:rsidP="00F8320E">
            <w:pPr>
              <w:pStyle w:val="5"/>
              <w:snapToGrid w:val="0"/>
              <w:spacing w:before="0" w:line="220" w:lineRule="auto"/>
              <w:rPr>
                <w:rFonts w:ascii="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89A5388" w14:textId="77777777" w:rsidR="008231FE" w:rsidRPr="00A31F4F" w:rsidRDefault="008231FE" w:rsidP="00F8320E">
            <w:pPr>
              <w:pStyle w:val="3"/>
              <w:spacing w:before="0" w:line="220" w:lineRule="auto"/>
              <w:jc w:val="center"/>
              <w:rPr>
                <w:rFonts w:ascii="Times New Roman" w:hAnsi="Times New Roman" w:cs="Times New Roman"/>
                <w:color w:val="auto"/>
              </w:rPr>
            </w:pPr>
            <w:r w:rsidRPr="00A31F4F">
              <w:rPr>
                <w:rFonts w:ascii="Times New Roman" w:hAnsi="Times New Roman" w:cs="Times New Roman"/>
                <w:color w:val="auto"/>
              </w:rPr>
              <w:t>Екзамен</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3834D31" w14:textId="77777777" w:rsidR="008231FE" w:rsidRPr="00A31F4F" w:rsidRDefault="008231FE" w:rsidP="00F8320E">
            <w:pPr>
              <w:pStyle w:val="3"/>
              <w:spacing w:before="0" w:line="220" w:lineRule="auto"/>
              <w:jc w:val="center"/>
              <w:rPr>
                <w:rFonts w:ascii="Times New Roman" w:hAnsi="Times New Roman" w:cs="Times New Roman"/>
                <w:color w:val="auto"/>
              </w:rPr>
            </w:pPr>
            <w:r w:rsidRPr="00A31F4F">
              <w:rPr>
                <w:rFonts w:ascii="Times New Roman" w:hAnsi="Times New Roman" w:cs="Times New Roman"/>
                <w:color w:val="auto"/>
              </w:rPr>
              <w:t>Залік</w:t>
            </w:r>
          </w:p>
        </w:tc>
      </w:tr>
      <w:tr w:rsidR="008231FE" w:rsidRPr="00A31F4F" w14:paraId="0874A4BE" w14:textId="77777777" w:rsidTr="00F8320E">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BF810" w14:textId="77777777" w:rsidR="008231FE" w:rsidRPr="00A31F4F" w:rsidRDefault="008231FE" w:rsidP="00F8320E">
            <w:pPr>
              <w:spacing w:line="220" w:lineRule="auto"/>
              <w:ind w:right="-68"/>
              <w:jc w:val="center"/>
              <w:rPr>
                <w:rFonts w:ascii="Times New Roman" w:hAnsi="Times New Roman" w:cs="Times New Roman"/>
              </w:rPr>
            </w:pPr>
            <w:r w:rsidRPr="00A31F4F">
              <w:rPr>
                <w:rFonts w:ascii="Times New Roman" w:hAnsi="Times New Roman" w:cs="Times New Roman"/>
                <w:spacing w:val="-2"/>
              </w:rPr>
              <w:t>A</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855DA" w14:textId="77777777" w:rsidR="008231FE" w:rsidRPr="00A31F4F" w:rsidRDefault="008231FE" w:rsidP="00F8320E">
            <w:pPr>
              <w:spacing w:line="220" w:lineRule="auto"/>
              <w:ind w:right="223"/>
              <w:jc w:val="center"/>
              <w:rPr>
                <w:rFonts w:ascii="Times New Roman" w:hAnsi="Times New Roman" w:cs="Times New Roman"/>
              </w:rPr>
            </w:pPr>
            <w:r w:rsidRPr="00A31F4F">
              <w:rPr>
                <w:rFonts w:ascii="Times New Roman" w:hAnsi="Times New Roman" w:cs="Times New Roman"/>
                <w:spacing w:val="-2"/>
              </w:rPr>
              <w:t>90 – 100 (відмінно)</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27673" w14:textId="77777777" w:rsidR="008231FE" w:rsidRPr="00A31F4F" w:rsidRDefault="008231FE" w:rsidP="00F8320E">
            <w:pPr>
              <w:pStyle w:val="4"/>
              <w:spacing w:before="0" w:line="220" w:lineRule="auto"/>
              <w:jc w:val="center"/>
              <w:rPr>
                <w:rFonts w:ascii="Times New Roman" w:hAnsi="Times New Roman" w:cs="Times New Roman"/>
                <w:b w:val="0"/>
                <w:color w:val="auto"/>
              </w:rPr>
            </w:pPr>
            <w:r w:rsidRPr="00A31F4F">
              <w:rPr>
                <w:rFonts w:ascii="Times New Roman" w:hAnsi="Times New Roman" w:cs="Times New Roman"/>
                <w:b w:val="0"/>
                <w:i w:val="0"/>
                <w:color w:val="auto"/>
              </w:rPr>
              <w:t>5 (відмінно)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B6BCC6" w14:textId="77777777" w:rsidR="008231FE" w:rsidRPr="00A31F4F" w:rsidRDefault="008231FE" w:rsidP="00F8320E">
            <w:pPr>
              <w:pStyle w:val="4"/>
              <w:spacing w:before="0" w:line="220" w:lineRule="auto"/>
              <w:jc w:val="center"/>
              <w:rPr>
                <w:rFonts w:ascii="Times New Roman" w:hAnsi="Times New Roman" w:cs="Times New Roman"/>
                <w:b w:val="0"/>
                <w:color w:val="auto"/>
              </w:rPr>
            </w:pPr>
            <w:r w:rsidRPr="00A31F4F">
              <w:rPr>
                <w:rFonts w:ascii="Times New Roman" w:hAnsi="Times New Roman" w:cs="Times New Roman"/>
                <w:b w:val="0"/>
                <w:i w:val="0"/>
                <w:color w:val="auto"/>
              </w:rPr>
              <w:t>Зараховано</w:t>
            </w:r>
          </w:p>
        </w:tc>
      </w:tr>
      <w:tr w:rsidR="008231FE" w:rsidRPr="00A31F4F" w14:paraId="1C61C19D" w14:textId="77777777" w:rsidTr="00F8320E">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0B1F6" w14:textId="77777777" w:rsidR="008231FE" w:rsidRPr="00A31F4F" w:rsidRDefault="008231FE" w:rsidP="00F8320E">
            <w:pPr>
              <w:spacing w:line="220" w:lineRule="auto"/>
              <w:ind w:right="-68"/>
              <w:jc w:val="center"/>
              <w:rPr>
                <w:rFonts w:ascii="Times New Roman" w:hAnsi="Times New Roman" w:cs="Times New Roman"/>
              </w:rPr>
            </w:pPr>
            <w:r w:rsidRPr="00A31F4F">
              <w:rPr>
                <w:rFonts w:ascii="Times New Roman" w:hAnsi="Times New Roman" w:cs="Times New Roman"/>
                <w:spacing w:val="-2"/>
              </w:rPr>
              <w:t>B</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81943" w14:textId="77777777" w:rsidR="008231FE" w:rsidRPr="00A31F4F" w:rsidRDefault="008231FE" w:rsidP="00F8320E">
            <w:pPr>
              <w:spacing w:line="220" w:lineRule="auto"/>
              <w:ind w:right="223"/>
              <w:jc w:val="center"/>
              <w:rPr>
                <w:rFonts w:ascii="Times New Roman" w:hAnsi="Times New Roman" w:cs="Times New Roman"/>
              </w:rPr>
            </w:pPr>
            <w:r w:rsidRPr="00A31F4F">
              <w:rPr>
                <w:rFonts w:ascii="Times New Roman" w:hAnsi="Times New Roman" w:cs="Times New Roman"/>
                <w:spacing w:val="-2"/>
              </w:rPr>
              <w:t>85 – 89 (дуже добре)</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78DF296" w14:textId="77777777" w:rsidR="008231FE" w:rsidRPr="00A31F4F" w:rsidRDefault="008231FE" w:rsidP="00F8320E">
            <w:pPr>
              <w:spacing w:line="220" w:lineRule="auto"/>
              <w:ind w:right="-54"/>
              <w:jc w:val="center"/>
              <w:rPr>
                <w:rFonts w:ascii="Times New Roman" w:hAnsi="Times New Roman" w:cs="Times New Roman"/>
              </w:rPr>
            </w:pPr>
            <w:r w:rsidRPr="00A31F4F">
              <w:rPr>
                <w:rFonts w:ascii="Times New Roman" w:hAnsi="Times New Roman" w:cs="Times New Roman"/>
                <w:spacing w:val="-2"/>
              </w:rPr>
              <w:t>4 (добре)</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A036C4" w14:textId="77777777" w:rsidR="008231FE" w:rsidRPr="00A31F4F" w:rsidRDefault="008231FE" w:rsidP="00F8320E">
            <w:pPr>
              <w:snapToGrid w:val="0"/>
              <w:spacing w:line="220" w:lineRule="auto"/>
              <w:ind w:right="-54"/>
              <w:jc w:val="center"/>
              <w:rPr>
                <w:rFonts w:ascii="Times New Roman" w:hAnsi="Times New Roman" w:cs="Times New Roman"/>
                <w:spacing w:val="-2"/>
              </w:rPr>
            </w:pPr>
          </w:p>
        </w:tc>
      </w:tr>
      <w:tr w:rsidR="008231FE" w:rsidRPr="00A31F4F" w14:paraId="7E5DC8D5" w14:textId="77777777" w:rsidTr="00F8320E">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D77A7" w14:textId="77777777" w:rsidR="008231FE" w:rsidRPr="00A31F4F" w:rsidRDefault="008231FE" w:rsidP="00F8320E">
            <w:pPr>
              <w:spacing w:line="220" w:lineRule="auto"/>
              <w:ind w:right="-68"/>
              <w:jc w:val="center"/>
              <w:rPr>
                <w:rFonts w:ascii="Times New Roman" w:hAnsi="Times New Roman" w:cs="Times New Roman"/>
              </w:rPr>
            </w:pPr>
            <w:r w:rsidRPr="00A31F4F">
              <w:rPr>
                <w:rFonts w:ascii="Times New Roman" w:hAnsi="Times New Roman" w:cs="Times New Roman"/>
                <w:spacing w:val="-2"/>
              </w:rPr>
              <w:t>C</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436C8" w14:textId="77777777" w:rsidR="008231FE" w:rsidRPr="00A31F4F" w:rsidRDefault="008231FE" w:rsidP="00F8320E">
            <w:pPr>
              <w:spacing w:line="220" w:lineRule="auto"/>
              <w:ind w:right="223"/>
              <w:jc w:val="center"/>
              <w:rPr>
                <w:rFonts w:ascii="Times New Roman" w:hAnsi="Times New Roman" w:cs="Times New Roman"/>
              </w:rPr>
            </w:pPr>
            <w:r w:rsidRPr="00A31F4F">
              <w:rPr>
                <w:rFonts w:ascii="Times New Roman" w:hAnsi="Times New Roman" w:cs="Times New Roman"/>
                <w:spacing w:val="-2"/>
              </w:rPr>
              <w:t>75 – 84 (добре)</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E66CE6" w14:textId="77777777" w:rsidR="008231FE" w:rsidRPr="00A31F4F" w:rsidRDefault="008231FE" w:rsidP="00F8320E">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EC9004" w14:textId="77777777" w:rsidR="008231FE" w:rsidRPr="00A31F4F" w:rsidRDefault="008231FE" w:rsidP="00F8320E">
            <w:pPr>
              <w:snapToGrid w:val="0"/>
              <w:spacing w:line="220" w:lineRule="auto"/>
              <w:ind w:right="-54"/>
              <w:jc w:val="center"/>
              <w:rPr>
                <w:rFonts w:ascii="Times New Roman" w:hAnsi="Times New Roman" w:cs="Times New Roman"/>
                <w:spacing w:val="-2"/>
              </w:rPr>
            </w:pPr>
          </w:p>
        </w:tc>
      </w:tr>
      <w:tr w:rsidR="008231FE" w:rsidRPr="00A31F4F" w14:paraId="5964968E" w14:textId="77777777" w:rsidTr="00F8320E">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E9C58" w14:textId="77777777" w:rsidR="008231FE" w:rsidRPr="00A31F4F" w:rsidRDefault="008231FE" w:rsidP="00F8320E">
            <w:pPr>
              <w:spacing w:line="220" w:lineRule="auto"/>
              <w:ind w:right="-68"/>
              <w:jc w:val="center"/>
              <w:rPr>
                <w:rFonts w:ascii="Times New Roman" w:hAnsi="Times New Roman" w:cs="Times New Roman"/>
              </w:rPr>
            </w:pPr>
            <w:r w:rsidRPr="00A31F4F">
              <w:rPr>
                <w:rFonts w:ascii="Times New Roman" w:hAnsi="Times New Roman" w:cs="Times New Roman"/>
                <w:spacing w:val="-2"/>
              </w:rPr>
              <w:t>D</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0DDAB" w14:textId="77777777" w:rsidR="008231FE" w:rsidRPr="00A31F4F" w:rsidRDefault="008231FE" w:rsidP="00F8320E">
            <w:pPr>
              <w:spacing w:line="220" w:lineRule="auto"/>
              <w:ind w:right="223"/>
              <w:jc w:val="center"/>
              <w:rPr>
                <w:rFonts w:ascii="Times New Roman" w:hAnsi="Times New Roman" w:cs="Times New Roman"/>
              </w:rPr>
            </w:pPr>
            <w:r w:rsidRPr="00A31F4F">
              <w:rPr>
                <w:rFonts w:ascii="Times New Roman" w:hAnsi="Times New Roman" w:cs="Times New Roman"/>
                <w:spacing w:val="-2"/>
              </w:rPr>
              <w:t xml:space="preserve">70 – 74 (задовільно)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74D324" w14:textId="77777777" w:rsidR="008231FE" w:rsidRPr="00A31F4F" w:rsidRDefault="008231FE" w:rsidP="00F8320E">
            <w:pPr>
              <w:spacing w:line="220" w:lineRule="auto"/>
              <w:ind w:right="-54"/>
              <w:jc w:val="center"/>
              <w:rPr>
                <w:rFonts w:ascii="Times New Roman" w:hAnsi="Times New Roman" w:cs="Times New Roman"/>
              </w:rPr>
            </w:pPr>
            <w:r w:rsidRPr="00A31F4F">
              <w:rPr>
                <w:rFonts w:ascii="Times New Roman" w:hAnsi="Times New Roman" w:cs="Times New Roman"/>
                <w:spacing w:val="-2"/>
              </w:rPr>
              <w:t>3 (задовільно)</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D50D1C" w14:textId="77777777" w:rsidR="008231FE" w:rsidRPr="00A31F4F" w:rsidRDefault="008231FE" w:rsidP="00F8320E">
            <w:pPr>
              <w:snapToGrid w:val="0"/>
              <w:spacing w:line="220" w:lineRule="auto"/>
              <w:ind w:right="-54"/>
              <w:jc w:val="center"/>
              <w:rPr>
                <w:rFonts w:ascii="Times New Roman" w:hAnsi="Times New Roman" w:cs="Times New Roman"/>
                <w:spacing w:val="-2"/>
              </w:rPr>
            </w:pPr>
          </w:p>
        </w:tc>
      </w:tr>
      <w:tr w:rsidR="008231FE" w:rsidRPr="00A31F4F" w14:paraId="7726FB15" w14:textId="77777777" w:rsidTr="00F8320E">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0A5F3" w14:textId="77777777" w:rsidR="008231FE" w:rsidRPr="00A31F4F" w:rsidRDefault="008231FE" w:rsidP="00F8320E">
            <w:pPr>
              <w:spacing w:line="220" w:lineRule="auto"/>
              <w:ind w:right="-68"/>
              <w:jc w:val="center"/>
              <w:rPr>
                <w:rFonts w:ascii="Times New Roman" w:hAnsi="Times New Roman" w:cs="Times New Roman"/>
              </w:rPr>
            </w:pPr>
            <w:r w:rsidRPr="00A31F4F">
              <w:rPr>
                <w:rFonts w:ascii="Times New Roman" w:hAnsi="Times New Roman" w:cs="Times New Roman"/>
                <w:spacing w:val="-2"/>
              </w:rPr>
              <w:t>E</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AFF04" w14:textId="77777777" w:rsidR="008231FE" w:rsidRPr="00A31F4F" w:rsidRDefault="008231FE" w:rsidP="00F8320E">
            <w:pPr>
              <w:spacing w:line="220" w:lineRule="auto"/>
              <w:ind w:right="223"/>
              <w:jc w:val="center"/>
              <w:rPr>
                <w:rFonts w:ascii="Times New Roman" w:hAnsi="Times New Roman" w:cs="Times New Roman"/>
              </w:rPr>
            </w:pPr>
            <w:r w:rsidRPr="00A31F4F">
              <w:rPr>
                <w:rFonts w:ascii="Times New Roman" w:hAnsi="Times New Roman" w:cs="Times New Roman"/>
                <w:spacing w:val="-2"/>
              </w:rPr>
              <w:t>60 – 69 (достатньо)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B62EF2" w14:textId="77777777" w:rsidR="008231FE" w:rsidRPr="00A31F4F" w:rsidRDefault="008231FE" w:rsidP="00F8320E">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33D960" w14:textId="77777777" w:rsidR="008231FE" w:rsidRPr="00A31F4F" w:rsidRDefault="008231FE" w:rsidP="00F8320E">
            <w:pPr>
              <w:snapToGrid w:val="0"/>
              <w:spacing w:line="220" w:lineRule="auto"/>
              <w:ind w:right="-54"/>
              <w:jc w:val="center"/>
              <w:rPr>
                <w:rFonts w:ascii="Times New Roman" w:hAnsi="Times New Roman" w:cs="Times New Roman"/>
                <w:spacing w:val="-2"/>
              </w:rPr>
            </w:pPr>
          </w:p>
        </w:tc>
      </w:tr>
      <w:tr w:rsidR="008231FE" w:rsidRPr="00A31F4F" w14:paraId="6E1F0FF1" w14:textId="77777777" w:rsidTr="00F8320E">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B5236" w14:textId="77777777" w:rsidR="008231FE" w:rsidRPr="00A31F4F" w:rsidRDefault="008231FE" w:rsidP="00F8320E">
            <w:pPr>
              <w:spacing w:line="220" w:lineRule="auto"/>
              <w:ind w:right="-68"/>
              <w:jc w:val="center"/>
              <w:rPr>
                <w:rFonts w:ascii="Times New Roman" w:hAnsi="Times New Roman" w:cs="Times New Roman"/>
              </w:rPr>
            </w:pPr>
            <w:r w:rsidRPr="00A31F4F">
              <w:rPr>
                <w:rFonts w:ascii="Times New Roman" w:hAnsi="Times New Roman" w:cs="Times New Roman"/>
                <w:spacing w:val="-2"/>
              </w:rPr>
              <w:t>FX</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DBCA7" w14:textId="77777777" w:rsidR="008231FE" w:rsidRPr="00A31F4F" w:rsidRDefault="008231FE" w:rsidP="00F8320E">
            <w:pPr>
              <w:spacing w:line="220" w:lineRule="auto"/>
              <w:ind w:right="223"/>
              <w:jc w:val="center"/>
              <w:rPr>
                <w:rFonts w:ascii="Times New Roman" w:hAnsi="Times New Roman" w:cs="Times New Roman"/>
              </w:rPr>
            </w:pPr>
            <w:r w:rsidRPr="00A31F4F">
              <w:rPr>
                <w:rFonts w:ascii="Times New Roman" w:hAnsi="Times New Roman" w:cs="Times New Roman"/>
                <w:spacing w:val="-2"/>
              </w:rPr>
              <w:t>35 – 59 (незадовільно – з можливістю повторного складання)</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0B471A" w14:textId="77777777" w:rsidR="008231FE" w:rsidRPr="00A31F4F" w:rsidRDefault="008231FE" w:rsidP="00F8320E">
            <w:pPr>
              <w:spacing w:line="220" w:lineRule="auto"/>
              <w:ind w:right="-54"/>
              <w:jc w:val="center"/>
              <w:rPr>
                <w:rFonts w:ascii="Times New Roman" w:hAnsi="Times New Roman" w:cs="Times New Roman"/>
              </w:rPr>
            </w:pPr>
            <w:r w:rsidRPr="00A31F4F">
              <w:rPr>
                <w:rFonts w:ascii="Times New Roman" w:hAnsi="Times New Roman" w:cs="Times New Roman"/>
                <w:spacing w:val="-2"/>
              </w:rPr>
              <w:t>2 (незадовільно)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B3BB23" w14:textId="77777777" w:rsidR="008231FE" w:rsidRPr="00A31F4F" w:rsidRDefault="008231FE" w:rsidP="00F8320E">
            <w:pPr>
              <w:spacing w:line="220" w:lineRule="auto"/>
              <w:ind w:right="-54"/>
              <w:rPr>
                <w:rFonts w:ascii="Times New Roman" w:hAnsi="Times New Roman" w:cs="Times New Roman"/>
              </w:rPr>
            </w:pPr>
            <w:r w:rsidRPr="00A31F4F">
              <w:rPr>
                <w:rFonts w:ascii="Times New Roman" w:hAnsi="Times New Roman" w:cs="Times New Roman"/>
                <w:spacing w:val="-2"/>
              </w:rPr>
              <w:t>Не зараховано</w:t>
            </w:r>
          </w:p>
        </w:tc>
      </w:tr>
      <w:tr w:rsidR="008231FE" w:rsidRPr="00A31F4F" w14:paraId="7D7C2164" w14:textId="77777777" w:rsidTr="00F8320E">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395C6" w14:textId="77777777" w:rsidR="008231FE" w:rsidRPr="00A31F4F" w:rsidRDefault="008231FE" w:rsidP="00F8320E">
            <w:pPr>
              <w:spacing w:line="220" w:lineRule="auto"/>
              <w:ind w:right="-68"/>
              <w:jc w:val="center"/>
              <w:rPr>
                <w:rFonts w:ascii="Times New Roman" w:hAnsi="Times New Roman" w:cs="Times New Roman"/>
              </w:rPr>
            </w:pPr>
            <w:r w:rsidRPr="00A31F4F">
              <w:rPr>
                <w:rFonts w:ascii="Times New Roman" w:hAnsi="Times New Roman" w:cs="Times New Roman"/>
                <w:spacing w:val="-2"/>
              </w:rPr>
              <w:t>F</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5A545" w14:textId="77777777" w:rsidR="008231FE" w:rsidRPr="00A31F4F" w:rsidRDefault="008231FE" w:rsidP="00F8320E">
            <w:pPr>
              <w:spacing w:line="220" w:lineRule="auto"/>
              <w:ind w:right="223"/>
              <w:jc w:val="center"/>
              <w:rPr>
                <w:rFonts w:ascii="Times New Roman" w:hAnsi="Times New Roman" w:cs="Times New Roman"/>
              </w:rPr>
            </w:pPr>
            <w:r w:rsidRPr="00A31F4F">
              <w:rPr>
                <w:rFonts w:ascii="Times New Roman" w:hAnsi="Times New Roman" w:cs="Times New Roman"/>
                <w:spacing w:val="-2"/>
              </w:rPr>
              <w:t>1 – 34 (незадовільно – з обов’язковим повторним курсом)</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2227D4" w14:textId="77777777" w:rsidR="008231FE" w:rsidRPr="00A31F4F" w:rsidRDefault="008231FE" w:rsidP="00F8320E">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5EA8BC" w14:textId="77777777" w:rsidR="008231FE" w:rsidRPr="00A31F4F" w:rsidRDefault="008231FE" w:rsidP="00F8320E">
            <w:pPr>
              <w:snapToGrid w:val="0"/>
              <w:spacing w:line="220" w:lineRule="auto"/>
              <w:ind w:right="-54"/>
              <w:jc w:val="center"/>
              <w:rPr>
                <w:rFonts w:ascii="Times New Roman" w:hAnsi="Times New Roman" w:cs="Times New Roman"/>
                <w:spacing w:val="-2"/>
              </w:rPr>
            </w:pPr>
          </w:p>
        </w:tc>
      </w:tr>
    </w:tbl>
    <w:p w14:paraId="1E19E527" w14:textId="77777777" w:rsidR="008231FE" w:rsidRPr="00A31F4F" w:rsidRDefault="008231FE" w:rsidP="008231FE">
      <w:pPr>
        <w:shd w:val="clear" w:color="auto" w:fill="FFFFFF"/>
        <w:jc w:val="center"/>
        <w:rPr>
          <w:rFonts w:ascii="Times New Roman" w:hAnsi="Times New Roman" w:cs="Times New Roman"/>
          <w:b/>
          <w:sz w:val="28"/>
          <w:szCs w:val="28"/>
        </w:rPr>
      </w:pPr>
    </w:p>
    <w:p w14:paraId="6278CB54" w14:textId="77777777" w:rsidR="008231FE" w:rsidRPr="00A31F4F" w:rsidRDefault="008231FE" w:rsidP="008231FE">
      <w:pPr>
        <w:shd w:val="clear" w:color="auto" w:fill="FFFFFF"/>
        <w:jc w:val="center"/>
        <w:rPr>
          <w:rFonts w:ascii="Times New Roman" w:hAnsi="Times New Roman" w:cs="Times New Roman"/>
          <w:b/>
          <w:sz w:val="28"/>
          <w:szCs w:val="28"/>
        </w:rPr>
      </w:pPr>
    </w:p>
    <w:p w14:paraId="4F1D3E44" w14:textId="77777777" w:rsidR="008231FE" w:rsidRPr="00A31F4F" w:rsidRDefault="008231FE" w:rsidP="008231FE">
      <w:pPr>
        <w:shd w:val="clear" w:color="auto" w:fill="FFFFFF"/>
        <w:jc w:val="center"/>
        <w:rPr>
          <w:rFonts w:ascii="Times New Roman" w:hAnsi="Times New Roman" w:cs="Times New Roman"/>
          <w:b/>
          <w:sz w:val="28"/>
          <w:szCs w:val="28"/>
        </w:rPr>
      </w:pPr>
      <w:r w:rsidRPr="00A31F4F">
        <w:rPr>
          <w:rFonts w:ascii="Times New Roman" w:hAnsi="Times New Roman" w:cs="Times New Roman"/>
          <w:b/>
          <w:sz w:val="28"/>
          <w:szCs w:val="28"/>
        </w:rPr>
        <w:t xml:space="preserve">6.   Основні навчальні ресурси </w:t>
      </w:r>
    </w:p>
    <w:p w14:paraId="2FEA8DFF" w14:textId="77777777" w:rsidR="008231FE" w:rsidRPr="00A31F4F" w:rsidRDefault="008231FE" w:rsidP="008231FE">
      <w:pPr>
        <w:shd w:val="clear" w:color="auto" w:fill="FFFFFF"/>
        <w:jc w:val="center"/>
        <w:rPr>
          <w:rFonts w:ascii="Times New Roman" w:hAnsi="Times New Roman" w:cs="Times New Roman"/>
          <w:b/>
          <w:sz w:val="28"/>
          <w:szCs w:val="28"/>
        </w:rPr>
      </w:pPr>
    </w:p>
    <w:p w14:paraId="54563A90" w14:textId="77777777" w:rsidR="008231FE" w:rsidRDefault="008231FE" w:rsidP="008231FE">
      <w:pPr>
        <w:shd w:val="clear" w:color="auto" w:fill="FFFFFF"/>
        <w:rPr>
          <w:rFonts w:ascii="Times New Roman" w:hAnsi="Times New Roman" w:cs="Times New Roman"/>
          <w:b/>
          <w:sz w:val="28"/>
          <w:szCs w:val="28"/>
        </w:rPr>
      </w:pPr>
      <w:r w:rsidRPr="00A31F4F">
        <w:rPr>
          <w:rFonts w:ascii="Times New Roman" w:hAnsi="Times New Roman" w:cs="Times New Roman"/>
          <w:b/>
          <w:sz w:val="28"/>
          <w:szCs w:val="28"/>
        </w:rPr>
        <w:t>Рекомендована література</w:t>
      </w:r>
      <w:r>
        <w:rPr>
          <w:rFonts w:ascii="Times New Roman" w:hAnsi="Times New Roman" w:cs="Times New Roman"/>
          <w:b/>
          <w:sz w:val="28"/>
          <w:szCs w:val="28"/>
        </w:rPr>
        <w:t>:</w:t>
      </w:r>
    </w:p>
    <w:p w14:paraId="180F88E1" w14:textId="3BED045C" w:rsidR="00950A0A" w:rsidRPr="00950A0A" w:rsidRDefault="00950A0A" w:rsidP="00950A0A">
      <w:pPr>
        <w:shd w:val="clear" w:color="auto" w:fill="FFFFFF"/>
        <w:rPr>
          <w:rFonts w:ascii="Times New Roman" w:hAnsi="Times New Roman" w:cs="Times New Roman"/>
          <w:bCs/>
          <w:sz w:val="28"/>
          <w:szCs w:val="28"/>
        </w:rPr>
      </w:pPr>
      <w:r>
        <w:rPr>
          <w:rFonts w:ascii="Times New Roman" w:hAnsi="Times New Roman" w:cs="Times New Roman"/>
          <w:bCs/>
          <w:sz w:val="28"/>
          <w:szCs w:val="28"/>
        </w:rPr>
        <w:t xml:space="preserve">1. </w:t>
      </w:r>
      <w:proofErr w:type="spellStart"/>
      <w:r w:rsidRPr="00950A0A">
        <w:rPr>
          <w:rFonts w:ascii="Times New Roman" w:hAnsi="Times New Roman" w:cs="Times New Roman"/>
          <w:bCs/>
          <w:sz w:val="28"/>
          <w:szCs w:val="28"/>
        </w:rPr>
        <w:t>Баклицька</w:t>
      </w:r>
      <w:proofErr w:type="spellEnd"/>
      <w:r w:rsidRPr="00950A0A">
        <w:rPr>
          <w:rFonts w:ascii="Times New Roman" w:hAnsi="Times New Roman" w:cs="Times New Roman"/>
          <w:bCs/>
          <w:sz w:val="28"/>
          <w:szCs w:val="28"/>
        </w:rPr>
        <w:t xml:space="preserve"> О. П., </w:t>
      </w:r>
      <w:proofErr w:type="spellStart"/>
      <w:r w:rsidRPr="00950A0A">
        <w:rPr>
          <w:rFonts w:ascii="Times New Roman" w:hAnsi="Times New Roman" w:cs="Times New Roman"/>
          <w:bCs/>
          <w:sz w:val="28"/>
          <w:szCs w:val="28"/>
        </w:rPr>
        <w:t>Баклицький</w:t>
      </w:r>
      <w:proofErr w:type="spellEnd"/>
      <w:r w:rsidRPr="00950A0A">
        <w:rPr>
          <w:rFonts w:ascii="Times New Roman" w:hAnsi="Times New Roman" w:cs="Times New Roman"/>
          <w:bCs/>
          <w:sz w:val="28"/>
          <w:szCs w:val="28"/>
        </w:rPr>
        <w:t xml:space="preserve"> І. О., Сірко Р. І., Слободяник В. І. Психодіагностика.</w:t>
      </w:r>
      <w:r>
        <w:rPr>
          <w:rFonts w:ascii="Times New Roman" w:hAnsi="Times New Roman" w:cs="Times New Roman"/>
          <w:bCs/>
          <w:sz w:val="28"/>
          <w:szCs w:val="28"/>
        </w:rPr>
        <w:t xml:space="preserve"> </w:t>
      </w:r>
      <w:r w:rsidRPr="00950A0A">
        <w:rPr>
          <w:rFonts w:ascii="Times New Roman" w:hAnsi="Times New Roman" w:cs="Times New Roman"/>
          <w:bCs/>
          <w:sz w:val="28"/>
          <w:szCs w:val="28"/>
        </w:rPr>
        <w:t xml:space="preserve">Психологічний практикум : </w:t>
      </w:r>
      <w:proofErr w:type="spellStart"/>
      <w:r w:rsidRPr="00950A0A">
        <w:rPr>
          <w:rFonts w:ascii="Times New Roman" w:hAnsi="Times New Roman" w:cs="Times New Roman"/>
          <w:bCs/>
          <w:sz w:val="28"/>
          <w:szCs w:val="28"/>
        </w:rPr>
        <w:t>навч</w:t>
      </w:r>
      <w:proofErr w:type="spellEnd"/>
      <w:r w:rsidRPr="00950A0A">
        <w:rPr>
          <w:rFonts w:ascii="Times New Roman" w:hAnsi="Times New Roman" w:cs="Times New Roman"/>
          <w:bCs/>
          <w:sz w:val="28"/>
          <w:szCs w:val="28"/>
        </w:rPr>
        <w:t xml:space="preserve">. </w:t>
      </w:r>
      <w:proofErr w:type="spellStart"/>
      <w:r w:rsidRPr="00950A0A">
        <w:rPr>
          <w:rFonts w:ascii="Times New Roman" w:hAnsi="Times New Roman" w:cs="Times New Roman"/>
          <w:bCs/>
          <w:sz w:val="28"/>
          <w:szCs w:val="28"/>
        </w:rPr>
        <w:t>посіб</w:t>
      </w:r>
      <w:proofErr w:type="spellEnd"/>
      <w:r w:rsidRPr="00950A0A">
        <w:rPr>
          <w:rFonts w:ascii="Times New Roman" w:hAnsi="Times New Roman" w:cs="Times New Roman"/>
          <w:bCs/>
          <w:sz w:val="28"/>
          <w:szCs w:val="28"/>
        </w:rPr>
        <w:t>. Львів : СПОЛОМ, 2015. 464 с.</w:t>
      </w:r>
    </w:p>
    <w:p w14:paraId="2702EDF7" w14:textId="77777777" w:rsidR="00950A0A" w:rsidRPr="00950A0A" w:rsidRDefault="00950A0A" w:rsidP="00950A0A">
      <w:pPr>
        <w:shd w:val="clear" w:color="auto" w:fill="FFFFFF"/>
        <w:rPr>
          <w:rFonts w:ascii="Times New Roman" w:hAnsi="Times New Roman" w:cs="Times New Roman"/>
          <w:bCs/>
          <w:sz w:val="28"/>
          <w:szCs w:val="28"/>
        </w:rPr>
      </w:pPr>
      <w:r w:rsidRPr="00950A0A">
        <w:rPr>
          <w:rFonts w:ascii="Times New Roman" w:hAnsi="Times New Roman" w:cs="Times New Roman"/>
          <w:bCs/>
          <w:sz w:val="28"/>
          <w:szCs w:val="28"/>
        </w:rPr>
        <w:t>URL: http://ebooks.znu.edu.ua/files/Bibliobooks/Inshi60/0044387.pdf.</w:t>
      </w:r>
    </w:p>
    <w:p w14:paraId="7E36A905" w14:textId="3D33CAC1" w:rsidR="00950A0A" w:rsidRPr="00950A0A" w:rsidRDefault="00950A0A" w:rsidP="00950A0A">
      <w:pPr>
        <w:shd w:val="clear" w:color="auto" w:fill="FFFFFF"/>
        <w:rPr>
          <w:rFonts w:ascii="Times New Roman" w:hAnsi="Times New Roman" w:cs="Times New Roman"/>
          <w:bCs/>
          <w:sz w:val="28"/>
          <w:szCs w:val="28"/>
        </w:rPr>
      </w:pPr>
      <w:r w:rsidRPr="00950A0A">
        <w:rPr>
          <w:rFonts w:ascii="Times New Roman" w:hAnsi="Times New Roman" w:cs="Times New Roman"/>
          <w:bCs/>
          <w:sz w:val="28"/>
          <w:szCs w:val="28"/>
        </w:rPr>
        <w:t xml:space="preserve">2. Бондаренко О. Ф. Психологічна допомога особистості : </w:t>
      </w:r>
      <w:proofErr w:type="spellStart"/>
      <w:r w:rsidRPr="00950A0A">
        <w:rPr>
          <w:rFonts w:ascii="Times New Roman" w:hAnsi="Times New Roman" w:cs="Times New Roman"/>
          <w:bCs/>
          <w:sz w:val="28"/>
          <w:szCs w:val="28"/>
        </w:rPr>
        <w:t>навч</w:t>
      </w:r>
      <w:proofErr w:type="spellEnd"/>
      <w:r w:rsidRPr="00950A0A">
        <w:rPr>
          <w:rFonts w:ascii="Times New Roman" w:hAnsi="Times New Roman" w:cs="Times New Roman"/>
          <w:bCs/>
          <w:sz w:val="28"/>
          <w:szCs w:val="28"/>
        </w:rPr>
        <w:t xml:space="preserve">. </w:t>
      </w:r>
      <w:proofErr w:type="spellStart"/>
      <w:r w:rsidRPr="00950A0A">
        <w:rPr>
          <w:rFonts w:ascii="Times New Roman" w:hAnsi="Times New Roman" w:cs="Times New Roman"/>
          <w:bCs/>
          <w:sz w:val="28"/>
          <w:szCs w:val="28"/>
        </w:rPr>
        <w:t>посіб</w:t>
      </w:r>
      <w:proofErr w:type="spellEnd"/>
      <w:r w:rsidRPr="00950A0A">
        <w:rPr>
          <w:rFonts w:ascii="Times New Roman" w:hAnsi="Times New Roman" w:cs="Times New Roman"/>
          <w:bCs/>
          <w:sz w:val="28"/>
          <w:szCs w:val="28"/>
        </w:rPr>
        <w:t>. Харків : Фоліо,1996. 238 с.</w:t>
      </w:r>
    </w:p>
    <w:p w14:paraId="054A3669" w14:textId="798DE901" w:rsidR="00950A0A" w:rsidRPr="00950A0A" w:rsidRDefault="00950A0A" w:rsidP="00950A0A">
      <w:pPr>
        <w:shd w:val="clear" w:color="auto" w:fill="FFFFFF"/>
        <w:rPr>
          <w:rFonts w:ascii="Times New Roman" w:hAnsi="Times New Roman" w:cs="Times New Roman"/>
          <w:bCs/>
          <w:sz w:val="28"/>
          <w:szCs w:val="28"/>
        </w:rPr>
      </w:pPr>
      <w:r w:rsidRPr="00950A0A">
        <w:rPr>
          <w:rFonts w:ascii="Times New Roman" w:hAnsi="Times New Roman" w:cs="Times New Roman"/>
          <w:bCs/>
          <w:sz w:val="28"/>
          <w:szCs w:val="28"/>
        </w:rPr>
        <w:t xml:space="preserve">3. </w:t>
      </w:r>
      <w:proofErr w:type="spellStart"/>
      <w:r w:rsidRPr="00950A0A">
        <w:rPr>
          <w:rFonts w:ascii="Times New Roman" w:hAnsi="Times New Roman" w:cs="Times New Roman"/>
          <w:bCs/>
          <w:sz w:val="28"/>
          <w:szCs w:val="28"/>
        </w:rPr>
        <w:t>Додонов</w:t>
      </w:r>
      <w:proofErr w:type="spellEnd"/>
      <w:r w:rsidRPr="00950A0A">
        <w:rPr>
          <w:rFonts w:ascii="Times New Roman" w:hAnsi="Times New Roman" w:cs="Times New Roman"/>
          <w:bCs/>
          <w:sz w:val="28"/>
          <w:szCs w:val="28"/>
        </w:rPr>
        <w:t>. Б. І. У світі емоцій. Київ: Видавництво політичної літератури України,</w:t>
      </w:r>
      <w:r>
        <w:rPr>
          <w:rFonts w:ascii="Times New Roman" w:hAnsi="Times New Roman" w:cs="Times New Roman"/>
          <w:bCs/>
          <w:sz w:val="28"/>
          <w:szCs w:val="28"/>
        </w:rPr>
        <w:t xml:space="preserve"> </w:t>
      </w:r>
      <w:r w:rsidRPr="00950A0A">
        <w:rPr>
          <w:rFonts w:ascii="Times New Roman" w:hAnsi="Times New Roman" w:cs="Times New Roman"/>
          <w:bCs/>
          <w:sz w:val="28"/>
          <w:szCs w:val="28"/>
        </w:rPr>
        <w:t>1987.140 с.</w:t>
      </w:r>
    </w:p>
    <w:p w14:paraId="0B161065" w14:textId="77777777" w:rsidR="00950A0A" w:rsidRPr="00950A0A" w:rsidRDefault="00950A0A" w:rsidP="00950A0A">
      <w:pPr>
        <w:shd w:val="clear" w:color="auto" w:fill="FFFFFF"/>
        <w:rPr>
          <w:rFonts w:ascii="Times New Roman" w:hAnsi="Times New Roman" w:cs="Times New Roman"/>
          <w:bCs/>
          <w:sz w:val="28"/>
          <w:szCs w:val="28"/>
        </w:rPr>
      </w:pPr>
      <w:r w:rsidRPr="00950A0A">
        <w:rPr>
          <w:rFonts w:ascii="Times New Roman" w:hAnsi="Times New Roman" w:cs="Times New Roman"/>
          <w:bCs/>
          <w:sz w:val="28"/>
          <w:szCs w:val="28"/>
        </w:rPr>
        <w:t xml:space="preserve">4. Мартін </w:t>
      </w:r>
      <w:proofErr w:type="spellStart"/>
      <w:r w:rsidRPr="00950A0A">
        <w:rPr>
          <w:rFonts w:ascii="Times New Roman" w:hAnsi="Times New Roman" w:cs="Times New Roman"/>
          <w:bCs/>
          <w:sz w:val="28"/>
          <w:szCs w:val="28"/>
        </w:rPr>
        <w:t>Селігман</w:t>
      </w:r>
      <w:proofErr w:type="spellEnd"/>
      <w:r w:rsidRPr="00950A0A">
        <w:rPr>
          <w:rFonts w:ascii="Times New Roman" w:hAnsi="Times New Roman" w:cs="Times New Roman"/>
          <w:bCs/>
          <w:sz w:val="28"/>
          <w:szCs w:val="28"/>
        </w:rPr>
        <w:t xml:space="preserve"> «</w:t>
      </w:r>
      <w:proofErr w:type="spellStart"/>
      <w:r w:rsidRPr="00950A0A">
        <w:rPr>
          <w:rFonts w:ascii="Times New Roman" w:hAnsi="Times New Roman" w:cs="Times New Roman"/>
          <w:bCs/>
          <w:sz w:val="28"/>
          <w:szCs w:val="28"/>
        </w:rPr>
        <w:t>Новая</w:t>
      </w:r>
      <w:proofErr w:type="spellEnd"/>
      <w:r w:rsidRPr="00950A0A">
        <w:rPr>
          <w:rFonts w:ascii="Times New Roman" w:hAnsi="Times New Roman" w:cs="Times New Roman"/>
          <w:bCs/>
          <w:sz w:val="28"/>
          <w:szCs w:val="28"/>
        </w:rPr>
        <w:t xml:space="preserve"> </w:t>
      </w:r>
      <w:proofErr w:type="spellStart"/>
      <w:r w:rsidRPr="00950A0A">
        <w:rPr>
          <w:rFonts w:ascii="Times New Roman" w:hAnsi="Times New Roman" w:cs="Times New Roman"/>
          <w:bCs/>
          <w:sz w:val="28"/>
          <w:szCs w:val="28"/>
        </w:rPr>
        <w:t>позитивная</w:t>
      </w:r>
      <w:proofErr w:type="spellEnd"/>
      <w:r w:rsidRPr="00950A0A">
        <w:rPr>
          <w:rFonts w:ascii="Times New Roman" w:hAnsi="Times New Roman" w:cs="Times New Roman"/>
          <w:bCs/>
          <w:sz w:val="28"/>
          <w:szCs w:val="28"/>
        </w:rPr>
        <w:t xml:space="preserve"> </w:t>
      </w:r>
      <w:proofErr w:type="spellStart"/>
      <w:r w:rsidRPr="00950A0A">
        <w:rPr>
          <w:rFonts w:ascii="Times New Roman" w:hAnsi="Times New Roman" w:cs="Times New Roman"/>
          <w:bCs/>
          <w:sz w:val="28"/>
          <w:szCs w:val="28"/>
        </w:rPr>
        <w:t>психология</w:t>
      </w:r>
      <w:proofErr w:type="spellEnd"/>
      <w:r w:rsidRPr="00950A0A">
        <w:rPr>
          <w:rFonts w:ascii="Times New Roman" w:hAnsi="Times New Roman" w:cs="Times New Roman"/>
          <w:bCs/>
          <w:sz w:val="28"/>
          <w:szCs w:val="28"/>
        </w:rPr>
        <w:t>» Київ : Лабораторія, 2016р.–368 с.</w:t>
      </w:r>
    </w:p>
    <w:p w14:paraId="0701EFAC" w14:textId="40C65A4F" w:rsidR="00950A0A" w:rsidRPr="00950A0A" w:rsidRDefault="00950A0A" w:rsidP="00950A0A">
      <w:pPr>
        <w:shd w:val="clear" w:color="auto" w:fill="FFFFFF"/>
        <w:rPr>
          <w:rFonts w:ascii="Times New Roman" w:hAnsi="Times New Roman" w:cs="Times New Roman"/>
          <w:bCs/>
          <w:sz w:val="28"/>
          <w:szCs w:val="28"/>
        </w:rPr>
      </w:pPr>
      <w:r w:rsidRPr="00950A0A">
        <w:rPr>
          <w:rFonts w:ascii="Times New Roman" w:hAnsi="Times New Roman" w:cs="Times New Roman"/>
          <w:bCs/>
          <w:sz w:val="28"/>
          <w:szCs w:val="28"/>
        </w:rPr>
        <w:t xml:space="preserve">5. </w:t>
      </w:r>
      <w:proofErr w:type="spellStart"/>
      <w:r w:rsidRPr="00950A0A">
        <w:rPr>
          <w:rFonts w:ascii="Times New Roman" w:hAnsi="Times New Roman" w:cs="Times New Roman"/>
          <w:bCs/>
          <w:sz w:val="28"/>
          <w:szCs w:val="28"/>
        </w:rPr>
        <w:t>Пезешкіан</w:t>
      </w:r>
      <w:proofErr w:type="spellEnd"/>
      <w:r w:rsidRPr="00950A0A">
        <w:rPr>
          <w:rFonts w:ascii="Times New Roman" w:hAnsi="Times New Roman" w:cs="Times New Roman"/>
          <w:bCs/>
          <w:sz w:val="28"/>
          <w:szCs w:val="28"/>
        </w:rPr>
        <w:t xml:space="preserve"> Н. Психосоматика и позитивна психотерапія / Н. </w:t>
      </w:r>
      <w:proofErr w:type="spellStart"/>
      <w:r w:rsidRPr="00950A0A">
        <w:rPr>
          <w:rFonts w:ascii="Times New Roman" w:hAnsi="Times New Roman" w:cs="Times New Roman"/>
          <w:bCs/>
          <w:sz w:val="28"/>
          <w:szCs w:val="28"/>
        </w:rPr>
        <w:t>Пезешкиан</w:t>
      </w:r>
      <w:proofErr w:type="spellEnd"/>
      <w:r w:rsidRPr="00950A0A">
        <w:rPr>
          <w:rFonts w:ascii="Times New Roman" w:hAnsi="Times New Roman" w:cs="Times New Roman"/>
          <w:bCs/>
          <w:sz w:val="28"/>
          <w:szCs w:val="28"/>
        </w:rPr>
        <w:t>; пер. Т. В.</w:t>
      </w:r>
      <w:r>
        <w:rPr>
          <w:rFonts w:ascii="Times New Roman" w:hAnsi="Times New Roman" w:cs="Times New Roman"/>
          <w:bCs/>
          <w:sz w:val="28"/>
          <w:szCs w:val="28"/>
        </w:rPr>
        <w:t xml:space="preserve"> </w:t>
      </w:r>
      <w:proofErr w:type="spellStart"/>
      <w:r w:rsidRPr="00950A0A">
        <w:rPr>
          <w:rFonts w:ascii="Times New Roman" w:hAnsi="Times New Roman" w:cs="Times New Roman"/>
          <w:bCs/>
          <w:sz w:val="28"/>
          <w:szCs w:val="28"/>
        </w:rPr>
        <w:t>Куличенко</w:t>
      </w:r>
      <w:proofErr w:type="spellEnd"/>
      <w:r w:rsidRPr="00950A0A">
        <w:rPr>
          <w:rFonts w:ascii="Times New Roman" w:hAnsi="Times New Roman" w:cs="Times New Roman"/>
          <w:bCs/>
          <w:sz w:val="28"/>
          <w:szCs w:val="28"/>
        </w:rPr>
        <w:t>. - Київ : Медицина, 2018. - 464 с.</w:t>
      </w:r>
    </w:p>
    <w:p w14:paraId="70544F35" w14:textId="77777777" w:rsidR="00950A0A" w:rsidRPr="00950A0A" w:rsidRDefault="00950A0A" w:rsidP="00950A0A">
      <w:pPr>
        <w:shd w:val="clear" w:color="auto" w:fill="FFFFFF"/>
        <w:rPr>
          <w:rFonts w:ascii="Times New Roman" w:hAnsi="Times New Roman" w:cs="Times New Roman"/>
          <w:bCs/>
          <w:sz w:val="28"/>
          <w:szCs w:val="28"/>
        </w:rPr>
      </w:pPr>
      <w:r w:rsidRPr="00950A0A">
        <w:rPr>
          <w:rFonts w:ascii="Times New Roman" w:hAnsi="Times New Roman" w:cs="Times New Roman"/>
          <w:bCs/>
          <w:sz w:val="28"/>
          <w:szCs w:val="28"/>
        </w:rPr>
        <w:t xml:space="preserve">6. </w:t>
      </w:r>
      <w:proofErr w:type="spellStart"/>
      <w:r w:rsidRPr="00950A0A">
        <w:rPr>
          <w:rFonts w:ascii="Times New Roman" w:hAnsi="Times New Roman" w:cs="Times New Roman"/>
          <w:bCs/>
          <w:sz w:val="28"/>
          <w:szCs w:val="28"/>
        </w:rPr>
        <w:t>Кауфман</w:t>
      </w:r>
      <w:proofErr w:type="spellEnd"/>
      <w:r w:rsidRPr="00950A0A">
        <w:rPr>
          <w:rFonts w:ascii="Times New Roman" w:hAnsi="Times New Roman" w:cs="Times New Roman"/>
          <w:bCs/>
          <w:sz w:val="28"/>
          <w:szCs w:val="28"/>
        </w:rPr>
        <w:t xml:space="preserve"> С. За межами піраміди потреб Київ : Лабораторія, 2021. – 400с.</w:t>
      </w:r>
    </w:p>
    <w:p w14:paraId="6D6F8728" w14:textId="77777777" w:rsidR="00950A0A" w:rsidRPr="00950A0A" w:rsidRDefault="00950A0A" w:rsidP="00950A0A">
      <w:pPr>
        <w:shd w:val="clear" w:color="auto" w:fill="FFFFFF"/>
        <w:rPr>
          <w:rFonts w:ascii="Times New Roman" w:hAnsi="Times New Roman" w:cs="Times New Roman"/>
          <w:bCs/>
          <w:sz w:val="28"/>
          <w:szCs w:val="28"/>
        </w:rPr>
      </w:pPr>
      <w:r w:rsidRPr="00950A0A">
        <w:rPr>
          <w:rFonts w:ascii="Times New Roman" w:hAnsi="Times New Roman" w:cs="Times New Roman"/>
          <w:bCs/>
          <w:sz w:val="28"/>
          <w:szCs w:val="28"/>
        </w:rPr>
        <w:t xml:space="preserve">7. </w:t>
      </w:r>
      <w:proofErr w:type="spellStart"/>
      <w:r w:rsidRPr="00950A0A">
        <w:rPr>
          <w:rFonts w:ascii="Times New Roman" w:hAnsi="Times New Roman" w:cs="Times New Roman"/>
          <w:bCs/>
          <w:sz w:val="28"/>
          <w:szCs w:val="28"/>
        </w:rPr>
        <w:t>Повякель</w:t>
      </w:r>
      <w:proofErr w:type="spellEnd"/>
      <w:r w:rsidRPr="00950A0A">
        <w:rPr>
          <w:rFonts w:ascii="Times New Roman" w:hAnsi="Times New Roman" w:cs="Times New Roman"/>
          <w:bCs/>
          <w:sz w:val="28"/>
          <w:szCs w:val="28"/>
        </w:rPr>
        <w:t xml:space="preserve"> Н. І. Психопрофілактика конфліктів. Київ : Шкільний світ, 2012. 128 с.</w:t>
      </w:r>
    </w:p>
    <w:p w14:paraId="6AA100BD" w14:textId="77777777" w:rsidR="00950A0A" w:rsidRPr="00950A0A" w:rsidRDefault="00950A0A" w:rsidP="00950A0A">
      <w:pPr>
        <w:shd w:val="clear" w:color="auto" w:fill="FFFFFF"/>
        <w:rPr>
          <w:rFonts w:ascii="Times New Roman" w:hAnsi="Times New Roman" w:cs="Times New Roman"/>
          <w:bCs/>
          <w:sz w:val="28"/>
          <w:szCs w:val="28"/>
        </w:rPr>
      </w:pPr>
      <w:r w:rsidRPr="00950A0A">
        <w:rPr>
          <w:rFonts w:ascii="Times New Roman" w:hAnsi="Times New Roman" w:cs="Times New Roman"/>
          <w:bCs/>
          <w:sz w:val="28"/>
          <w:szCs w:val="28"/>
        </w:rPr>
        <w:lastRenderedPageBreak/>
        <w:t xml:space="preserve">8. </w:t>
      </w:r>
      <w:proofErr w:type="spellStart"/>
      <w:r w:rsidRPr="00950A0A">
        <w:rPr>
          <w:rFonts w:ascii="Times New Roman" w:hAnsi="Times New Roman" w:cs="Times New Roman"/>
          <w:bCs/>
          <w:sz w:val="28"/>
          <w:szCs w:val="28"/>
        </w:rPr>
        <w:t>Ялом</w:t>
      </w:r>
      <w:proofErr w:type="spellEnd"/>
      <w:r w:rsidRPr="00950A0A">
        <w:rPr>
          <w:rFonts w:ascii="Times New Roman" w:hAnsi="Times New Roman" w:cs="Times New Roman"/>
          <w:bCs/>
          <w:sz w:val="28"/>
          <w:szCs w:val="28"/>
        </w:rPr>
        <w:t xml:space="preserve"> І. Ліки від </w:t>
      </w:r>
      <w:proofErr w:type="spellStart"/>
      <w:r w:rsidRPr="00950A0A">
        <w:rPr>
          <w:rFonts w:ascii="Times New Roman" w:hAnsi="Times New Roman" w:cs="Times New Roman"/>
          <w:bCs/>
          <w:sz w:val="28"/>
          <w:szCs w:val="28"/>
        </w:rPr>
        <w:t>коханя</w:t>
      </w:r>
      <w:proofErr w:type="spellEnd"/>
      <w:r w:rsidRPr="00950A0A">
        <w:rPr>
          <w:rFonts w:ascii="Times New Roman" w:hAnsi="Times New Roman" w:cs="Times New Roman"/>
          <w:bCs/>
          <w:sz w:val="28"/>
          <w:szCs w:val="28"/>
        </w:rPr>
        <w:t xml:space="preserve"> та інші оповіді психотерапевта. КСД, 2017. 416 с.</w:t>
      </w:r>
    </w:p>
    <w:p w14:paraId="30BA3A7A" w14:textId="35BF6A87" w:rsidR="00950A0A" w:rsidRPr="00950A0A" w:rsidRDefault="00950A0A" w:rsidP="00950A0A">
      <w:pPr>
        <w:shd w:val="clear" w:color="auto" w:fill="FFFFFF"/>
        <w:rPr>
          <w:rFonts w:ascii="Times New Roman" w:hAnsi="Times New Roman" w:cs="Times New Roman"/>
          <w:bCs/>
          <w:sz w:val="28"/>
          <w:szCs w:val="28"/>
        </w:rPr>
      </w:pPr>
      <w:r w:rsidRPr="00950A0A">
        <w:rPr>
          <w:rFonts w:ascii="Times New Roman" w:hAnsi="Times New Roman" w:cs="Times New Roman"/>
          <w:bCs/>
          <w:sz w:val="28"/>
          <w:szCs w:val="28"/>
        </w:rPr>
        <w:t xml:space="preserve">9. </w:t>
      </w:r>
      <w:proofErr w:type="spellStart"/>
      <w:r w:rsidRPr="00950A0A">
        <w:rPr>
          <w:rFonts w:ascii="Times New Roman" w:hAnsi="Times New Roman" w:cs="Times New Roman"/>
          <w:bCs/>
          <w:sz w:val="28"/>
          <w:szCs w:val="28"/>
        </w:rPr>
        <w:t>Positive</w:t>
      </w:r>
      <w:proofErr w:type="spellEnd"/>
      <w:r w:rsidRPr="00950A0A">
        <w:rPr>
          <w:rFonts w:ascii="Times New Roman" w:hAnsi="Times New Roman" w:cs="Times New Roman"/>
          <w:bCs/>
          <w:sz w:val="28"/>
          <w:szCs w:val="28"/>
        </w:rPr>
        <w:t xml:space="preserve"> </w:t>
      </w:r>
      <w:proofErr w:type="spellStart"/>
      <w:r w:rsidRPr="00950A0A">
        <w:rPr>
          <w:rFonts w:ascii="Times New Roman" w:hAnsi="Times New Roman" w:cs="Times New Roman"/>
          <w:bCs/>
          <w:sz w:val="28"/>
          <w:szCs w:val="28"/>
        </w:rPr>
        <w:t>Psychology</w:t>
      </w:r>
      <w:proofErr w:type="spellEnd"/>
      <w:r w:rsidRPr="00950A0A">
        <w:rPr>
          <w:rFonts w:ascii="Times New Roman" w:hAnsi="Times New Roman" w:cs="Times New Roman"/>
          <w:bCs/>
          <w:sz w:val="28"/>
          <w:szCs w:val="28"/>
        </w:rPr>
        <w:t xml:space="preserve">. </w:t>
      </w:r>
      <w:proofErr w:type="spellStart"/>
      <w:r w:rsidRPr="00950A0A">
        <w:rPr>
          <w:rFonts w:ascii="Times New Roman" w:hAnsi="Times New Roman" w:cs="Times New Roman"/>
          <w:bCs/>
          <w:sz w:val="28"/>
          <w:szCs w:val="28"/>
        </w:rPr>
        <w:t>Theory</w:t>
      </w:r>
      <w:proofErr w:type="spellEnd"/>
      <w:r w:rsidRPr="00950A0A">
        <w:rPr>
          <w:rFonts w:ascii="Times New Roman" w:hAnsi="Times New Roman" w:cs="Times New Roman"/>
          <w:bCs/>
          <w:sz w:val="28"/>
          <w:szCs w:val="28"/>
        </w:rPr>
        <w:t xml:space="preserve">, </w:t>
      </w:r>
      <w:proofErr w:type="spellStart"/>
      <w:r w:rsidRPr="00950A0A">
        <w:rPr>
          <w:rFonts w:ascii="Times New Roman" w:hAnsi="Times New Roman" w:cs="Times New Roman"/>
          <w:bCs/>
          <w:sz w:val="28"/>
          <w:szCs w:val="28"/>
        </w:rPr>
        <w:t>Research</w:t>
      </w:r>
      <w:proofErr w:type="spellEnd"/>
      <w:r w:rsidRPr="00950A0A">
        <w:rPr>
          <w:rFonts w:ascii="Times New Roman" w:hAnsi="Times New Roman" w:cs="Times New Roman"/>
          <w:bCs/>
          <w:sz w:val="28"/>
          <w:szCs w:val="28"/>
        </w:rPr>
        <w:t xml:space="preserve"> </w:t>
      </w:r>
      <w:proofErr w:type="spellStart"/>
      <w:r w:rsidRPr="00950A0A">
        <w:rPr>
          <w:rFonts w:ascii="Times New Roman" w:hAnsi="Times New Roman" w:cs="Times New Roman"/>
          <w:bCs/>
          <w:sz w:val="28"/>
          <w:szCs w:val="28"/>
        </w:rPr>
        <w:t>and</w:t>
      </w:r>
      <w:proofErr w:type="spellEnd"/>
      <w:r w:rsidRPr="00950A0A">
        <w:rPr>
          <w:rFonts w:ascii="Times New Roman" w:hAnsi="Times New Roman" w:cs="Times New Roman"/>
          <w:bCs/>
          <w:sz w:val="28"/>
          <w:szCs w:val="28"/>
        </w:rPr>
        <w:t xml:space="preserve"> </w:t>
      </w:r>
      <w:proofErr w:type="spellStart"/>
      <w:r w:rsidRPr="00950A0A">
        <w:rPr>
          <w:rFonts w:ascii="Times New Roman" w:hAnsi="Times New Roman" w:cs="Times New Roman"/>
          <w:bCs/>
          <w:sz w:val="28"/>
          <w:szCs w:val="28"/>
        </w:rPr>
        <w:t>applications</w:t>
      </w:r>
      <w:proofErr w:type="spellEnd"/>
      <w:r w:rsidRPr="00950A0A">
        <w:rPr>
          <w:rFonts w:ascii="Times New Roman" w:hAnsi="Times New Roman" w:cs="Times New Roman"/>
          <w:bCs/>
          <w:sz w:val="28"/>
          <w:szCs w:val="28"/>
        </w:rPr>
        <w:t xml:space="preserve">. </w:t>
      </w:r>
      <w:proofErr w:type="spellStart"/>
      <w:r w:rsidRPr="00950A0A">
        <w:rPr>
          <w:rFonts w:ascii="Times New Roman" w:hAnsi="Times New Roman" w:cs="Times New Roman"/>
          <w:bCs/>
          <w:sz w:val="28"/>
          <w:szCs w:val="28"/>
        </w:rPr>
        <w:t>London</w:t>
      </w:r>
      <w:proofErr w:type="spellEnd"/>
      <w:r w:rsidRPr="00950A0A">
        <w:rPr>
          <w:rFonts w:ascii="Times New Roman" w:hAnsi="Times New Roman" w:cs="Times New Roman"/>
          <w:bCs/>
          <w:sz w:val="28"/>
          <w:szCs w:val="28"/>
        </w:rPr>
        <w:t xml:space="preserve">, </w:t>
      </w:r>
      <w:proofErr w:type="spellStart"/>
      <w:r w:rsidRPr="00950A0A">
        <w:rPr>
          <w:rFonts w:ascii="Times New Roman" w:hAnsi="Times New Roman" w:cs="Times New Roman"/>
          <w:bCs/>
          <w:sz w:val="28"/>
          <w:szCs w:val="28"/>
        </w:rPr>
        <w:t>Open</w:t>
      </w:r>
      <w:proofErr w:type="spellEnd"/>
      <w:r w:rsidRPr="00950A0A">
        <w:rPr>
          <w:rFonts w:ascii="Times New Roman" w:hAnsi="Times New Roman" w:cs="Times New Roman"/>
          <w:bCs/>
          <w:sz w:val="28"/>
          <w:szCs w:val="28"/>
        </w:rPr>
        <w:t xml:space="preserve"> </w:t>
      </w:r>
      <w:proofErr w:type="spellStart"/>
      <w:r w:rsidRPr="00950A0A">
        <w:rPr>
          <w:rFonts w:ascii="Times New Roman" w:hAnsi="Times New Roman" w:cs="Times New Roman"/>
          <w:bCs/>
          <w:sz w:val="28"/>
          <w:szCs w:val="28"/>
        </w:rPr>
        <w:t>university</w:t>
      </w:r>
      <w:proofErr w:type="spellEnd"/>
      <w:r w:rsidRPr="00950A0A">
        <w:rPr>
          <w:rFonts w:ascii="Times New Roman" w:hAnsi="Times New Roman" w:cs="Times New Roman"/>
          <w:bCs/>
          <w:sz w:val="28"/>
          <w:szCs w:val="28"/>
        </w:rPr>
        <w:t xml:space="preserve"> </w:t>
      </w:r>
      <w:proofErr w:type="spellStart"/>
      <w:r w:rsidRPr="00950A0A">
        <w:rPr>
          <w:rFonts w:ascii="Times New Roman" w:hAnsi="Times New Roman" w:cs="Times New Roman"/>
          <w:bCs/>
          <w:sz w:val="28"/>
          <w:szCs w:val="28"/>
        </w:rPr>
        <w:t>press</w:t>
      </w:r>
      <w:proofErr w:type="spellEnd"/>
      <w:r w:rsidRPr="00950A0A">
        <w:rPr>
          <w:rFonts w:ascii="Times New Roman" w:hAnsi="Times New Roman" w:cs="Times New Roman"/>
          <w:bCs/>
          <w:sz w:val="28"/>
          <w:szCs w:val="28"/>
        </w:rPr>
        <w:t>,</w:t>
      </w:r>
      <w:r>
        <w:rPr>
          <w:rFonts w:ascii="Times New Roman" w:hAnsi="Times New Roman" w:cs="Times New Roman"/>
          <w:bCs/>
          <w:sz w:val="28"/>
          <w:szCs w:val="28"/>
        </w:rPr>
        <w:t xml:space="preserve"> </w:t>
      </w:r>
      <w:r w:rsidRPr="00950A0A">
        <w:rPr>
          <w:rFonts w:ascii="Times New Roman" w:hAnsi="Times New Roman" w:cs="Times New Roman"/>
          <w:bCs/>
          <w:sz w:val="28"/>
          <w:szCs w:val="28"/>
        </w:rPr>
        <w:t>2019. – 314 p.</w:t>
      </w:r>
    </w:p>
    <w:p w14:paraId="024F866D" w14:textId="77777777" w:rsidR="008231FE" w:rsidRDefault="008231FE" w:rsidP="008231FE">
      <w:pPr>
        <w:tabs>
          <w:tab w:val="left" w:pos="0"/>
          <w:tab w:val="left" w:pos="6135"/>
        </w:tabs>
        <w:overflowPunct w:val="0"/>
        <w:adjustRightInd w:val="0"/>
        <w:textAlignment w:val="baseline"/>
        <w:rPr>
          <w:rFonts w:ascii="Times New Roman" w:hAnsi="Times New Roman" w:cs="Times New Roman"/>
          <w:b/>
          <w:sz w:val="28"/>
          <w:szCs w:val="28"/>
        </w:rPr>
      </w:pPr>
      <w:r w:rsidRPr="00A31F4F">
        <w:rPr>
          <w:rFonts w:ascii="Times New Roman" w:hAnsi="Times New Roman" w:cs="Times New Roman"/>
          <w:b/>
          <w:sz w:val="28"/>
          <w:szCs w:val="28"/>
        </w:rPr>
        <w:t>Інформаційні ресурси</w:t>
      </w:r>
      <w:r>
        <w:rPr>
          <w:rFonts w:ascii="Times New Roman" w:hAnsi="Times New Roman" w:cs="Times New Roman"/>
          <w:b/>
          <w:sz w:val="28"/>
          <w:szCs w:val="28"/>
        </w:rPr>
        <w:t>:</w:t>
      </w:r>
    </w:p>
    <w:p w14:paraId="3FE4AC0F" w14:textId="77777777" w:rsidR="008231FE" w:rsidRPr="000C068B" w:rsidRDefault="008231FE" w:rsidP="008231FE">
      <w:pPr>
        <w:tabs>
          <w:tab w:val="left" w:pos="0"/>
          <w:tab w:val="left" w:pos="6135"/>
        </w:tabs>
        <w:overflowPunct w:val="0"/>
        <w:adjustRightInd w:val="0"/>
        <w:textAlignment w:val="baseline"/>
        <w:rPr>
          <w:rFonts w:ascii="Times New Roman" w:hAnsi="Times New Roman" w:cs="Times New Roman"/>
          <w:sz w:val="28"/>
          <w:szCs w:val="28"/>
        </w:rPr>
      </w:pPr>
      <w:r w:rsidRPr="000C068B">
        <w:rPr>
          <w:rFonts w:ascii="Times New Roman" w:hAnsi="Times New Roman" w:cs="Times New Roman"/>
          <w:sz w:val="28"/>
          <w:szCs w:val="28"/>
        </w:rPr>
        <w:t>TED-</w:t>
      </w:r>
      <w:proofErr w:type="spellStart"/>
      <w:r w:rsidRPr="000C068B">
        <w:rPr>
          <w:rFonts w:ascii="Times New Roman" w:hAnsi="Times New Roman" w:cs="Times New Roman"/>
          <w:sz w:val="28"/>
          <w:szCs w:val="28"/>
        </w:rPr>
        <w:t>lectures</w:t>
      </w:r>
      <w:proofErr w:type="spellEnd"/>
      <w:r w:rsidRPr="000C068B">
        <w:rPr>
          <w:rFonts w:ascii="Times New Roman" w:hAnsi="Times New Roman" w:cs="Times New Roman"/>
          <w:sz w:val="28"/>
          <w:szCs w:val="28"/>
        </w:rPr>
        <w:t xml:space="preserve"> URL: https://www.ted.com/playlists/143/in_the_mood_for_love</w:t>
      </w:r>
    </w:p>
    <w:p w14:paraId="42A99896" w14:textId="77777777" w:rsidR="008231FE" w:rsidRPr="000C068B" w:rsidRDefault="008231FE" w:rsidP="008231FE">
      <w:pPr>
        <w:tabs>
          <w:tab w:val="left" w:pos="0"/>
          <w:tab w:val="left" w:pos="6135"/>
        </w:tabs>
        <w:overflowPunct w:val="0"/>
        <w:adjustRightInd w:val="0"/>
        <w:textAlignment w:val="baseline"/>
        <w:rPr>
          <w:rFonts w:ascii="Times New Roman" w:hAnsi="Times New Roman" w:cs="Times New Roman"/>
          <w:sz w:val="28"/>
          <w:szCs w:val="28"/>
        </w:rPr>
      </w:pPr>
      <w:r w:rsidRPr="000C068B">
        <w:rPr>
          <w:rFonts w:ascii="Times New Roman" w:hAnsi="Times New Roman" w:cs="Times New Roman"/>
          <w:sz w:val="28"/>
          <w:szCs w:val="28"/>
        </w:rPr>
        <w:t>2. Нейробіологія Г. Фішер. URL:https://helenfisher.com/</w:t>
      </w:r>
    </w:p>
    <w:p w14:paraId="7F4F9ADD" w14:textId="77777777" w:rsidR="008231FE" w:rsidRPr="000C068B" w:rsidRDefault="008231FE" w:rsidP="008231FE">
      <w:pPr>
        <w:tabs>
          <w:tab w:val="left" w:pos="0"/>
          <w:tab w:val="left" w:pos="6135"/>
        </w:tabs>
        <w:overflowPunct w:val="0"/>
        <w:adjustRightInd w:val="0"/>
        <w:textAlignment w:val="baseline"/>
        <w:rPr>
          <w:rFonts w:ascii="Times New Roman" w:hAnsi="Times New Roman" w:cs="Times New Roman"/>
          <w:sz w:val="28"/>
          <w:szCs w:val="28"/>
        </w:rPr>
      </w:pPr>
      <w:r w:rsidRPr="000C068B">
        <w:rPr>
          <w:rFonts w:ascii="Times New Roman" w:hAnsi="Times New Roman" w:cs="Times New Roman"/>
          <w:sz w:val="28"/>
          <w:szCs w:val="28"/>
        </w:rPr>
        <w:t xml:space="preserve">3. Дослідницький інститут вивчення відносин </w:t>
      </w:r>
      <w:proofErr w:type="spellStart"/>
      <w:r w:rsidRPr="000C068B">
        <w:rPr>
          <w:rFonts w:ascii="Times New Roman" w:hAnsi="Times New Roman" w:cs="Times New Roman"/>
          <w:sz w:val="28"/>
          <w:szCs w:val="28"/>
        </w:rPr>
        <w:t>Дж.Готтмана</w:t>
      </w:r>
      <w:proofErr w:type="spellEnd"/>
      <w:r w:rsidRPr="000C068B">
        <w:rPr>
          <w:rFonts w:ascii="Times New Roman" w:hAnsi="Times New Roman" w:cs="Times New Roman"/>
          <w:sz w:val="28"/>
          <w:szCs w:val="28"/>
        </w:rPr>
        <w:t>. URL:https://www.gottman.com/</w:t>
      </w:r>
    </w:p>
    <w:p w14:paraId="2BF51177" w14:textId="77777777" w:rsidR="008231FE" w:rsidRPr="000C068B" w:rsidRDefault="008231FE" w:rsidP="008231FE">
      <w:pPr>
        <w:tabs>
          <w:tab w:val="left" w:pos="0"/>
          <w:tab w:val="left" w:pos="6135"/>
        </w:tabs>
        <w:overflowPunct w:val="0"/>
        <w:adjustRightInd w:val="0"/>
        <w:textAlignment w:val="baseline"/>
        <w:rPr>
          <w:rFonts w:ascii="Times New Roman" w:hAnsi="Times New Roman" w:cs="Times New Roman"/>
          <w:sz w:val="28"/>
          <w:szCs w:val="28"/>
        </w:rPr>
      </w:pPr>
      <w:r w:rsidRPr="000C068B">
        <w:rPr>
          <w:rFonts w:ascii="Times New Roman" w:hAnsi="Times New Roman" w:cs="Times New Roman"/>
          <w:sz w:val="28"/>
          <w:szCs w:val="28"/>
        </w:rPr>
        <w:t>4. Наукова бібліотека ЗНУ каталог : веб-сайт URL: http://ebooks.znu.edu.ua/ufd/index.php</w:t>
      </w:r>
    </w:p>
    <w:p w14:paraId="73ABBB66" w14:textId="77777777" w:rsidR="008231FE" w:rsidRPr="000C068B" w:rsidRDefault="008231FE" w:rsidP="008231FE">
      <w:pPr>
        <w:tabs>
          <w:tab w:val="left" w:pos="0"/>
          <w:tab w:val="left" w:pos="6135"/>
        </w:tabs>
        <w:overflowPunct w:val="0"/>
        <w:adjustRightInd w:val="0"/>
        <w:textAlignment w:val="baseline"/>
        <w:rPr>
          <w:rFonts w:ascii="Times New Roman" w:hAnsi="Times New Roman" w:cs="Times New Roman"/>
          <w:sz w:val="28"/>
          <w:szCs w:val="28"/>
        </w:rPr>
      </w:pPr>
      <w:r w:rsidRPr="000C068B">
        <w:rPr>
          <w:rFonts w:ascii="Times New Roman" w:hAnsi="Times New Roman" w:cs="Times New Roman"/>
          <w:sz w:val="28"/>
          <w:szCs w:val="28"/>
        </w:rPr>
        <w:t>6. Бібліотека українських підручників : веб-сайт URL: https://pidruchniki.com/psihologiya/</w:t>
      </w:r>
    </w:p>
    <w:p w14:paraId="1E412899" w14:textId="77777777" w:rsidR="008231FE" w:rsidRPr="000C068B" w:rsidRDefault="008231FE" w:rsidP="008231FE">
      <w:pPr>
        <w:tabs>
          <w:tab w:val="left" w:pos="0"/>
          <w:tab w:val="left" w:pos="6135"/>
        </w:tabs>
        <w:overflowPunct w:val="0"/>
        <w:adjustRightInd w:val="0"/>
        <w:textAlignment w:val="baseline"/>
        <w:rPr>
          <w:rFonts w:ascii="Times New Roman" w:hAnsi="Times New Roman" w:cs="Times New Roman"/>
          <w:sz w:val="28"/>
          <w:szCs w:val="28"/>
        </w:rPr>
      </w:pPr>
      <w:r w:rsidRPr="000C068B">
        <w:rPr>
          <w:rFonts w:ascii="Times New Roman" w:hAnsi="Times New Roman" w:cs="Times New Roman"/>
          <w:sz w:val="28"/>
          <w:szCs w:val="28"/>
        </w:rPr>
        <w:t>7. Державна науково-педагогічна бібліотека України ім. В. О. Сухомлинського : веб-сайт</w:t>
      </w:r>
      <w:r>
        <w:rPr>
          <w:rFonts w:ascii="Times New Roman" w:hAnsi="Times New Roman" w:cs="Times New Roman"/>
          <w:sz w:val="28"/>
          <w:szCs w:val="28"/>
        </w:rPr>
        <w:t xml:space="preserve">: </w:t>
      </w:r>
      <w:r w:rsidRPr="000C068B">
        <w:rPr>
          <w:rFonts w:ascii="Times New Roman" w:hAnsi="Times New Roman" w:cs="Times New Roman"/>
          <w:sz w:val="28"/>
          <w:szCs w:val="28"/>
        </w:rPr>
        <w:t>URL: http://dnpb.gov.ua/ua/</w:t>
      </w:r>
    </w:p>
    <w:p w14:paraId="44BF48D4" w14:textId="77777777" w:rsidR="008231FE" w:rsidRPr="000C068B" w:rsidRDefault="008231FE" w:rsidP="008231FE">
      <w:pPr>
        <w:tabs>
          <w:tab w:val="left" w:pos="0"/>
          <w:tab w:val="left" w:pos="6135"/>
        </w:tabs>
        <w:overflowPunct w:val="0"/>
        <w:adjustRightInd w:val="0"/>
        <w:textAlignment w:val="baseline"/>
        <w:rPr>
          <w:rFonts w:ascii="Times New Roman" w:hAnsi="Times New Roman" w:cs="Times New Roman"/>
          <w:sz w:val="28"/>
          <w:szCs w:val="28"/>
        </w:rPr>
      </w:pPr>
      <w:r w:rsidRPr="000C068B">
        <w:rPr>
          <w:rFonts w:ascii="Times New Roman" w:hAnsi="Times New Roman" w:cs="Times New Roman"/>
          <w:sz w:val="28"/>
          <w:szCs w:val="28"/>
        </w:rPr>
        <w:t>8. Електронна бібліотека НАПН України : веб-сайт URL: http://lib.iitta.gov.ua/</w:t>
      </w:r>
    </w:p>
    <w:p w14:paraId="7959BF49" w14:textId="77777777" w:rsidR="008231FE" w:rsidRPr="000C068B" w:rsidRDefault="008231FE" w:rsidP="008231FE">
      <w:pPr>
        <w:tabs>
          <w:tab w:val="left" w:pos="0"/>
          <w:tab w:val="left" w:pos="6135"/>
        </w:tabs>
        <w:overflowPunct w:val="0"/>
        <w:adjustRightInd w:val="0"/>
        <w:textAlignment w:val="baseline"/>
        <w:rPr>
          <w:rFonts w:ascii="Times New Roman" w:hAnsi="Times New Roman" w:cs="Times New Roman"/>
          <w:sz w:val="28"/>
          <w:szCs w:val="28"/>
        </w:rPr>
      </w:pPr>
      <w:r w:rsidRPr="000C068B">
        <w:rPr>
          <w:rFonts w:ascii="Times New Roman" w:hAnsi="Times New Roman" w:cs="Times New Roman"/>
          <w:sz w:val="28"/>
          <w:szCs w:val="28"/>
        </w:rPr>
        <w:t>9. Збірник наукових праць Інституту психології імені Г.С. Костюка НАПН України</w:t>
      </w:r>
      <w:r>
        <w:rPr>
          <w:rFonts w:ascii="Times New Roman" w:hAnsi="Times New Roman" w:cs="Times New Roman"/>
          <w:sz w:val="28"/>
          <w:szCs w:val="28"/>
        </w:rPr>
        <w:t xml:space="preserve"> </w:t>
      </w:r>
      <w:r w:rsidRPr="000C068B">
        <w:rPr>
          <w:rFonts w:ascii="Times New Roman" w:hAnsi="Times New Roman" w:cs="Times New Roman"/>
          <w:sz w:val="28"/>
          <w:szCs w:val="28"/>
        </w:rPr>
        <w:t>«Актуальні проблеми психології» : веб-сайт URL:</w:t>
      </w:r>
    </w:p>
    <w:p w14:paraId="030C3E4C" w14:textId="77777777" w:rsidR="008231FE" w:rsidRPr="000C068B" w:rsidRDefault="008231FE" w:rsidP="008231FE">
      <w:pPr>
        <w:tabs>
          <w:tab w:val="left" w:pos="0"/>
          <w:tab w:val="left" w:pos="6135"/>
        </w:tabs>
        <w:overflowPunct w:val="0"/>
        <w:adjustRightInd w:val="0"/>
        <w:textAlignment w:val="baseline"/>
        <w:rPr>
          <w:rFonts w:ascii="Times New Roman" w:hAnsi="Times New Roman" w:cs="Times New Roman"/>
          <w:sz w:val="28"/>
          <w:szCs w:val="28"/>
        </w:rPr>
      </w:pPr>
      <w:r w:rsidRPr="000C068B">
        <w:rPr>
          <w:rFonts w:ascii="Times New Roman" w:hAnsi="Times New Roman" w:cs="Times New Roman"/>
          <w:sz w:val="28"/>
          <w:szCs w:val="28"/>
        </w:rPr>
        <w:t>http://www.appsychology.org.ua/index.php/ua/</w:t>
      </w:r>
    </w:p>
    <w:p w14:paraId="07BE96F2" w14:textId="77777777" w:rsidR="008231FE" w:rsidRPr="000C068B" w:rsidRDefault="008231FE" w:rsidP="008231FE">
      <w:pPr>
        <w:tabs>
          <w:tab w:val="left" w:pos="0"/>
          <w:tab w:val="left" w:pos="6135"/>
        </w:tabs>
        <w:overflowPunct w:val="0"/>
        <w:adjustRightInd w:val="0"/>
        <w:textAlignment w:val="baseline"/>
        <w:rPr>
          <w:rFonts w:ascii="Times New Roman" w:hAnsi="Times New Roman" w:cs="Times New Roman"/>
          <w:sz w:val="28"/>
          <w:szCs w:val="28"/>
        </w:rPr>
      </w:pPr>
      <w:r w:rsidRPr="000C068B">
        <w:rPr>
          <w:rFonts w:ascii="Times New Roman" w:hAnsi="Times New Roman" w:cs="Times New Roman"/>
          <w:sz w:val="28"/>
          <w:szCs w:val="28"/>
        </w:rPr>
        <w:t>10. Науковий журнал «Психологічний часопис» Інституту психології імені Г.С. Костюка</w:t>
      </w:r>
      <w:r>
        <w:rPr>
          <w:rFonts w:ascii="Times New Roman" w:hAnsi="Times New Roman" w:cs="Times New Roman"/>
          <w:sz w:val="28"/>
          <w:szCs w:val="28"/>
        </w:rPr>
        <w:t xml:space="preserve"> </w:t>
      </w:r>
      <w:r w:rsidRPr="000C068B">
        <w:rPr>
          <w:rFonts w:ascii="Times New Roman" w:hAnsi="Times New Roman" w:cs="Times New Roman"/>
          <w:sz w:val="28"/>
          <w:szCs w:val="28"/>
        </w:rPr>
        <w:t>НАПН України : веб-сайт URL:</w:t>
      </w:r>
      <w:r>
        <w:rPr>
          <w:rFonts w:ascii="Times New Roman" w:hAnsi="Times New Roman" w:cs="Times New Roman"/>
          <w:sz w:val="28"/>
          <w:szCs w:val="28"/>
        </w:rPr>
        <w:t xml:space="preserve"> </w:t>
      </w:r>
      <w:r w:rsidRPr="000C068B">
        <w:rPr>
          <w:rFonts w:ascii="Times New Roman" w:hAnsi="Times New Roman" w:cs="Times New Roman"/>
          <w:sz w:val="28"/>
          <w:szCs w:val="28"/>
        </w:rPr>
        <w:t>http://www.apsijournal.com/index.php/psyjournal/about</w:t>
      </w:r>
    </w:p>
    <w:p w14:paraId="35B17146" w14:textId="77777777" w:rsidR="008231FE" w:rsidRPr="000C068B" w:rsidRDefault="008231FE" w:rsidP="008231FE">
      <w:pPr>
        <w:tabs>
          <w:tab w:val="left" w:pos="0"/>
          <w:tab w:val="left" w:pos="6135"/>
        </w:tabs>
        <w:overflowPunct w:val="0"/>
        <w:adjustRightInd w:val="0"/>
        <w:textAlignment w:val="baseline"/>
        <w:rPr>
          <w:rFonts w:ascii="Times New Roman" w:hAnsi="Times New Roman" w:cs="Times New Roman"/>
          <w:sz w:val="28"/>
          <w:szCs w:val="28"/>
        </w:rPr>
      </w:pPr>
      <w:r w:rsidRPr="000C068B">
        <w:rPr>
          <w:rFonts w:ascii="Times New Roman" w:hAnsi="Times New Roman" w:cs="Times New Roman"/>
          <w:sz w:val="28"/>
          <w:szCs w:val="28"/>
        </w:rPr>
        <w:t>11. Наукові видання Інституту психології імені Г.С. Костюка НАПН України : веб-сайт</w:t>
      </w:r>
      <w:r>
        <w:rPr>
          <w:rFonts w:ascii="Times New Roman" w:hAnsi="Times New Roman" w:cs="Times New Roman"/>
          <w:sz w:val="28"/>
          <w:szCs w:val="28"/>
        </w:rPr>
        <w:t xml:space="preserve"> </w:t>
      </w:r>
      <w:r w:rsidRPr="000C068B">
        <w:rPr>
          <w:rFonts w:ascii="Times New Roman" w:hAnsi="Times New Roman" w:cs="Times New Roman"/>
          <w:sz w:val="28"/>
          <w:szCs w:val="28"/>
        </w:rPr>
        <w:t>URL: http://inpsy.naps.gov.ua/info/273/</w:t>
      </w:r>
    </w:p>
    <w:p w14:paraId="73534D1B" w14:textId="77777777" w:rsidR="008231FE" w:rsidRPr="000C068B" w:rsidRDefault="008231FE" w:rsidP="008231FE">
      <w:pPr>
        <w:tabs>
          <w:tab w:val="left" w:pos="0"/>
          <w:tab w:val="left" w:pos="6135"/>
        </w:tabs>
        <w:overflowPunct w:val="0"/>
        <w:adjustRightInd w:val="0"/>
        <w:textAlignment w:val="baseline"/>
        <w:rPr>
          <w:rFonts w:ascii="Times New Roman" w:hAnsi="Times New Roman" w:cs="Times New Roman"/>
          <w:sz w:val="28"/>
          <w:szCs w:val="28"/>
        </w:rPr>
      </w:pPr>
      <w:r w:rsidRPr="000C068B">
        <w:rPr>
          <w:rFonts w:ascii="Times New Roman" w:hAnsi="Times New Roman" w:cs="Times New Roman"/>
          <w:sz w:val="28"/>
          <w:szCs w:val="28"/>
        </w:rPr>
        <w:t xml:space="preserve">12. </w:t>
      </w:r>
      <w:proofErr w:type="spellStart"/>
      <w:r w:rsidRPr="000C068B">
        <w:rPr>
          <w:rFonts w:ascii="Times New Roman" w:hAnsi="Times New Roman" w:cs="Times New Roman"/>
          <w:sz w:val="28"/>
          <w:szCs w:val="28"/>
        </w:rPr>
        <w:t>Наукометричні</w:t>
      </w:r>
      <w:proofErr w:type="spellEnd"/>
      <w:r w:rsidRPr="000C068B">
        <w:rPr>
          <w:rFonts w:ascii="Times New Roman" w:hAnsi="Times New Roman" w:cs="Times New Roman"/>
          <w:sz w:val="28"/>
          <w:szCs w:val="28"/>
        </w:rPr>
        <w:t xml:space="preserve"> фахові видання з психології : веб-сайт URL:</w:t>
      </w:r>
    </w:p>
    <w:p w14:paraId="5DC1E8B0" w14:textId="77777777" w:rsidR="008231FE" w:rsidRPr="000C068B" w:rsidRDefault="008231FE" w:rsidP="008231FE">
      <w:pPr>
        <w:tabs>
          <w:tab w:val="left" w:pos="0"/>
          <w:tab w:val="left" w:pos="6135"/>
        </w:tabs>
        <w:overflowPunct w:val="0"/>
        <w:adjustRightInd w:val="0"/>
        <w:textAlignment w:val="baseline"/>
        <w:rPr>
          <w:rFonts w:ascii="Times New Roman" w:hAnsi="Times New Roman" w:cs="Times New Roman"/>
          <w:sz w:val="28"/>
          <w:szCs w:val="28"/>
        </w:rPr>
      </w:pPr>
      <w:r w:rsidRPr="000C068B">
        <w:rPr>
          <w:rFonts w:ascii="Times New Roman" w:hAnsi="Times New Roman" w:cs="Times New Roman"/>
          <w:sz w:val="28"/>
          <w:szCs w:val="28"/>
        </w:rPr>
        <w:t>http://inpsy.naps.gov.ua/info/272/</w:t>
      </w:r>
    </w:p>
    <w:p w14:paraId="730886B8" w14:textId="77777777" w:rsidR="008231FE" w:rsidRPr="000C068B" w:rsidRDefault="008231FE" w:rsidP="008231FE">
      <w:pPr>
        <w:tabs>
          <w:tab w:val="left" w:pos="0"/>
          <w:tab w:val="left" w:pos="6135"/>
        </w:tabs>
        <w:overflowPunct w:val="0"/>
        <w:adjustRightInd w:val="0"/>
        <w:textAlignment w:val="baseline"/>
        <w:rPr>
          <w:rFonts w:ascii="Times New Roman" w:hAnsi="Times New Roman" w:cs="Times New Roman"/>
          <w:sz w:val="28"/>
          <w:szCs w:val="28"/>
        </w:rPr>
      </w:pPr>
      <w:r w:rsidRPr="000C068B">
        <w:rPr>
          <w:rFonts w:ascii="Times New Roman" w:hAnsi="Times New Roman" w:cs="Times New Roman"/>
          <w:sz w:val="28"/>
          <w:szCs w:val="28"/>
        </w:rPr>
        <w:t>13. Національна бібліотека України. імені В. І. Вернадського : веб-сайт URL:</w:t>
      </w:r>
    </w:p>
    <w:p w14:paraId="2925386E" w14:textId="77777777" w:rsidR="008231FE" w:rsidRPr="000C068B" w:rsidRDefault="008231FE" w:rsidP="008231FE">
      <w:pPr>
        <w:tabs>
          <w:tab w:val="left" w:pos="0"/>
          <w:tab w:val="left" w:pos="6135"/>
        </w:tabs>
        <w:overflowPunct w:val="0"/>
        <w:adjustRightInd w:val="0"/>
        <w:textAlignment w:val="baseline"/>
        <w:rPr>
          <w:rFonts w:ascii="Times New Roman" w:hAnsi="Times New Roman" w:cs="Times New Roman"/>
          <w:sz w:val="28"/>
          <w:szCs w:val="28"/>
        </w:rPr>
      </w:pPr>
      <w:r w:rsidRPr="000C068B">
        <w:rPr>
          <w:rFonts w:ascii="Times New Roman" w:hAnsi="Times New Roman" w:cs="Times New Roman"/>
          <w:sz w:val="28"/>
          <w:szCs w:val="28"/>
        </w:rPr>
        <w:t>http://www.nbuv.gov.ua/</w:t>
      </w:r>
    </w:p>
    <w:p w14:paraId="13F2A9E8" w14:textId="77777777" w:rsidR="008231FE" w:rsidRPr="000C068B" w:rsidRDefault="008231FE" w:rsidP="008231FE">
      <w:pPr>
        <w:tabs>
          <w:tab w:val="left" w:pos="0"/>
          <w:tab w:val="left" w:pos="6135"/>
        </w:tabs>
        <w:overflowPunct w:val="0"/>
        <w:adjustRightInd w:val="0"/>
        <w:textAlignment w:val="baseline"/>
        <w:rPr>
          <w:rFonts w:ascii="Times New Roman" w:hAnsi="Times New Roman" w:cs="Times New Roman"/>
          <w:sz w:val="28"/>
          <w:szCs w:val="28"/>
        </w:rPr>
      </w:pPr>
      <w:r w:rsidRPr="000C068B">
        <w:rPr>
          <w:rFonts w:ascii="Times New Roman" w:hAnsi="Times New Roman" w:cs="Times New Roman"/>
          <w:sz w:val="28"/>
          <w:szCs w:val="28"/>
        </w:rPr>
        <w:t>14. Сайт журналу «</w:t>
      </w:r>
      <w:proofErr w:type="spellStart"/>
      <w:r w:rsidRPr="000C068B">
        <w:rPr>
          <w:rFonts w:ascii="Times New Roman" w:hAnsi="Times New Roman" w:cs="Times New Roman"/>
          <w:sz w:val="28"/>
          <w:szCs w:val="28"/>
        </w:rPr>
        <w:t>Социальная</w:t>
      </w:r>
      <w:proofErr w:type="spellEnd"/>
      <w:r w:rsidRPr="000C068B">
        <w:rPr>
          <w:rFonts w:ascii="Times New Roman" w:hAnsi="Times New Roman" w:cs="Times New Roman"/>
          <w:sz w:val="28"/>
          <w:szCs w:val="28"/>
        </w:rPr>
        <w:t xml:space="preserve"> </w:t>
      </w:r>
      <w:proofErr w:type="spellStart"/>
      <w:r w:rsidRPr="000C068B">
        <w:rPr>
          <w:rFonts w:ascii="Times New Roman" w:hAnsi="Times New Roman" w:cs="Times New Roman"/>
          <w:sz w:val="28"/>
          <w:szCs w:val="28"/>
        </w:rPr>
        <w:t>психология</w:t>
      </w:r>
      <w:proofErr w:type="spellEnd"/>
      <w:r w:rsidRPr="000C068B">
        <w:rPr>
          <w:rFonts w:ascii="Times New Roman" w:hAnsi="Times New Roman" w:cs="Times New Roman"/>
          <w:sz w:val="28"/>
          <w:szCs w:val="28"/>
        </w:rPr>
        <w:t xml:space="preserve"> и </w:t>
      </w:r>
      <w:proofErr w:type="spellStart"/>
      <w:r w:rsidRPr="000C068B">
        <w:rPr>
          <w:rFonts w:ascii="Times New Roman" w:hAnsi="Times New Roman" w:cs="Times New Roman"/>
          <w:sz w:val="28"/>
          <w:szCs w:val="28"/>
        </w:rPr>
        <w:t>общество</w:t>
      </w:r>
      <w:proofErr w:type="spellEnd"/>
      <w:r w:rsidRPr="000C068B">
        <w:rPr>
          <w:rFonts w:ascii="Times New Roman" w:hAnsi="Times New Roman" w:cs="Times New Roman"/>
          <w:sz w:val="28"/>
          <w:szCs w:val="28"/>
        </w:rPr>
        <w:t>» : веб-сайт URL:</w:t>
      </w:r>
    </w:p>
    <w:p w14:paraId="5F6CE9DE" w14:textId="77777777" w:rsidR="008231FE" w:rsidRPr="000C068B" w:rsidRDefault="008231FE" w:rsidP="008231FE">
      <w:pPr>
        <w:tabs>
          <w:tab w:val="left" w:pos="0"/>
          <w:tab w:val="left" w:pos="6135"/>
        </w:tabs>
        <w:overflowPunct w:val="0"/>
        <w:adjustRightInd w:val="0"/>
        <w:textAlignment w:val="baseline"/>
        <w:rPr>
          <w:rFonts w:ascii="Times New Roman" w:hAnsi="Times New Roman" w:cs="Times New Roman"/>
          <w:sz w:val="28"/>
          <w:szCs w:val="28"/>
        </w:rPr>
      </w:pPr>
      <w:r w:rsidRPr="000C068B">
        <w:rPr>
          <w:rFonts w:ascii="Times New Roman" w:hAnsi="Times New Roman" w:cs="Times New Roman"/>
          <w:sz w:val="28"/>
          <w:szCs w:val="28"/>
        </w:rPr>
        <w:t>http://psyjournals.ru/social_psy/</w:t>
      </w:r>
    </w:p>
    <w:p w14:paraId="7054D984" w14:textId="77777777" w:rsidR="008231FE" w:rsidRPr="00A31F4F" w:rsidRDefault="008231FE" w:rsidP="008231FE">
      <w:pPr>
        <w:tabs>
          <w:tab w:val="left" w:pos="0"/>
          <w:tab w:val="left" w:pos="6135"/>
        </w:tabs>
        <w:overflowPunct w:val="0"/>
        <w:adjustRightInd w:val="0"/>
        <w:textAlignment w:val="baseline"/>
        <w:rPr>
          <w:rFonts w:ascii="Times New Roman" w:hAnsi="Times New Roman" w:cs="Times New Roman"/>
          <w:sz w:val="28"/>
          <w:szCs w:val="28"/>
        </w:rPr>
      </w:pPr>
      <w:r w:rsidRPr="000C068B">
        <w:rPr>
          <w:rFonts w:ascii="Times New Roman" w:hAnsi="Times New Roman" w:cs="Times New Roman"/>
          <w:sz w:val="28"/>
          <w:szCs w:val="28"/>
        </w:rPr>
        <w:t>15. Сайт Інституту соціальної та політичної психології НАПН України : веб-сайт URL:http://ispp.org.ua</w:t>
      </w:r>
    </w:p>
    <w:p w14:paraId="02297E10" w14:textId="77777777" w:rsidR="008231FE" w:rsidRPr="00A31F4F" w:rsidRDefault="008231FE" w:rsidP="008231FE">
      <w:pPr>
        <w:rPr>
          <w:rFonts w:ascii="Times New Roman" w:eastAsia="Times New Roman" w:hAnsi="Times New Roman" w:cs="Times New Roman"/>
        </w:rPr>
      </w:pPr>
    </w:p>
    <w:p w14:paraId="0CD5EEE0" w14:textId="77777777" w:rsidR="008231FE" w:rsidRPr="00A31F4F" w:rsidRDefault="008231FE" w:rsidP="008231FE">
      <w:pPr>
        <w:jc w:val="center"/>
        <w:rPr>
          <w:rFonts w:ascii="Times New Roman" w:hAnsi="Times New Roman" w:cs="Times New Roman"/>
          <w:b/>
          <w:bCs/>
          <w:sz w:val="28"/>
        </w:rPr>
      </w:pPr>
    </w:p>
    <w:p w14:paraId="0639D0A9" w14:textId="77777777" w:rsidR="008231FE" w:rsidRPr="00A31F4F" w:rsidRDefault="008231FE" w:rsidP="008231FE">
      <w:pPr>
        <w:jc w:val="center"/>
        <w:rPr>
          <w:rFonts w:ascii="Times New Roman" w:hAnsi="Times New Roman" w:cs="Times New Roman"/>
          <w:b/>
          <w:bCs/>
          <w:sz w:val="28"/>
        </w:rPr>
      </w:pPr>
    </w:p>
    <w:p w14:paraId="7306A039" w14:textId="77777777" w:rsidR="008231FE" w:rsidRPr="00A31F4F" w:rsidRDefault="008231FE" w:rsidP="008231FE">
      <w:pPr>
        <w:jc w:val="center"/>
        <w:rPr>
          <w:rFonts w:ascii="Times New Roman" w:hAnsi="Times New Roman" w:cs="Times New Roman"/>
          <w:b/>
          <w:bCs/>
          <w:sz w:val="28"/>
          <w:highlight w:val="yellow"/>
        </w:rPr>
      </w:pPr>
      <w:r w:rsidRPr="00A31F4F">
        <w:rPr>
          <w:rFonts w:ascii="Times New Roman" w:hAnsi="Times New Roman" w:cs="Times New Roman"/>
          <w:b/>
          <w:bCs/>
          <w:sz w:val="28"/>
        </w:rPr>
        <w:t>7. Регуляції і політики курсу</w:t>
      </w:r>
    </w:p>
    <w:p w14:paraId="603DAE88" w14:textId="77777777" w:rsidR="008231FE" w:rsidRPr="00A31F4F" w:rsidRDefault="008231FE" w:rsidP="008231FE">
      <w:pPr>
        <w:jc w:val="both"/>
        <w:rPr>
          <w:rFonts w:ascii="Times New Roman" w:hAnsi="Times New Roman" w:cs="Times New Roman"/>
          <w:sz w:val="22"/>
          <w:szCs w:val="22"/>
        </w:rPr>
      </w:pPr>
    </w:p>
    <w:p w14:paraId="395D8C12" w14:textId="77777777" w:rsidR="008231FE" w:rsidRDefault="008231FE" w:rsidP="008231FE">
      <w:pPr>
        <w:jc w:val="both"/>
      </w:pPr>
      <w:r>
        <w:t xml:space="preserve">Виконання навчального плану дисципліни передбачає системну присутність здобувачів освіти на лекційних і практичних заняттях, виконання запропонованих завдань, відпрацювання пропущених практичних завдань і проходження передбачених форм контролю. Відвідування практичних занять є обов’язковим. Студенти, які за певних обставин не можуть відвідувати практичні заняття регулярно, мають узгодити із викладачем графік індивідуального відпрацювання пропущених занять. Політика академічної доброчесності: Письмові роботи, що виконуються здобувачами освіти можуть бути перевірені на наявність плагіату за допомогою спеціалізованого програмного забезпечення. Усі запозичення та цитування мають бути оформлені за допомогою посилань на використані джерела. Правила оформлення літературних джерел: https:// </w:t>
      </w:r>
      <w:r w:rsidRPr="000C068B">
        <w:t>https://moodle.znu.edu.ua/pluginfile.php/244985/mod_resource/content/1/prikladi_oformlen_literat</w:t>
      </w:r>
      <w:r w:rsidRPr="000C068B">
        <w:lastRenderedPageBreak/>
        <w:t xml:space="preserve">ur.pdf </w:t>
      </w:r>
    </w:p>
    <w:p w14:paraId="54D36142" w14:textId="77777777" w:rsidR="008231FE" w:rsidRPr="00A31F4F" w:rsidRDefault="008231FE" w:rsidP="008231FE">
      <w:pPr>
        <w:jc w:val="both"/>
        <w:rPr>
          <w:rFonts w:ascii="Times New Roman" w:hAnsi="Times New Roman" w:cs="Times New Roman"/>
          <w:sz w:val="22"/>
          <w:szCs w:val="22"/>
        </w:rPr>
      </w:pPr>
      <w:r>
        <w:t xml:space="preserve">Письмові роботи. Здобувачам освіти пропонується виконання практичних завдань, а також конспектування першоджерел (класичні та сучасні наукові роботи з проблем методології психології). Пріоритетним під час виконання завдань є самостійність мислення, формулювання власних думок, неупереджений і відповідальний аналіз чужих думок і текстів, максимально можливе дотримання норм Кодексу академічної доброчесності Запорізького національного університету. Формати комунікації між викладачем і здобувачами вищої освіти: в аудиторії під час лекційних і практичних занять; у системі електронного забезпечення навчання </w:t>
      </w:r>
      <w:proofErr w:type="spellStart"/>
      <w:r>
        <w:t>Moodle</w:t>
      </w:r>
      <w:proofErr w:type="spellEnd"/>
      <w:r>
        <w:t>, на запланованих консультаціях з дисципліни, електронним листуванням. Відповіді на запити студентів подаються викладачем впродовж трьох робочих днів. Під час електронної комунікації обов’язково зазначте: прізвище та ім’я, форму навчання, шифр академічної групи та назву дисципліни. Використання мобільних телефонів, планшетів та інших гаджетів під час лекційних та практичних занять має бути обґрунтовано освітньою діяльністю здобувача освіти. Обов’язковим є застосування режиму «БЕЗ ЗВУКУ» протягом всього аудиторного заняття.</w:t>
      </w:r>
    </w:p>
    <w:p w14:paraId="4C470F32" w14:textId="77777777" w:rsidR="008231FE" w:rsidRPr="00A31F4F" w:rsidRDefault="008231FE" w:rsidP="008231FE">
      <w:pPr>
        <w:jc w:val="center"/>
        <w:rPr>
          <w:rFonts w:ascii="Times New Roman" w:hAnsi="Times New Roman" w:cs="Times New Roman"/>
          <w:b/>
          <w:caps/>
          <w:sz w:val="28"/>
          <w:szCs w:val="28"/>
        </w:rPr>
      </w:pPr>
      <w:r w:rsidRPr="00A31F4F">
        <w:rPr>
          <w:rFonts w:ascii="Times New Roman" w:hAnsi="Times New Roman" w:cs="Times New Roman"/>
          <w:b/>
          <w:caps/>
          <w:sz w:val="28"/>
          <w:szCs w:val="28"/>
        </w:rPr>
        <w:t>Додаткова інформація</w:t>
      </w:r>
    </w:p>
    <w:p w14:paraId="5D1ED26B" w14:textId="77777777" w:rsidR="008231FE" w:rsidRPr="00A31F4F" w:rsidRDefault="008231FE" w:rsidP="008231FE">
      <w:pPr>
        <w:jc w:val="both"/>
        <w:rPr>
          <w:rFonts w:ascii="Times New Roman" w:hAnsi="Times New Roman" w:cs="Times New Roman"/>
          <w:b/>
        </w:rPr>
      </w:pPr>
      <w:r w:rsidRPr="00A31F4F">
        <w:rPr>
          <w:rFonts w:ascii="Times New Roman" w:hAnsi="Times New Roman" w:cs="Times New Roman"/>
          <w:b/>
        </w:rPr>
        <w:t xml:space="preserve">ГРАФІК ОСВІТНЬОГО ПРОЦЕСУ 2024-2025 н. р. </w:t>
      </w:r>
      <w:r w:rsidRPr="00A31F4F">
        <w:rPr>
          <w:rFonts w:ascii="Times New Roman" w:hAnsi="Times New Roman" w:cs="Times New Roman"/>
        </w:rPr>
        <w:t xml:space="preserve">доступний за </w:t>
      </w:r>
      <w:proofErr w:type="spellStart"/>
      <w:r w:rsidRPr="00A31F4F">
        <w:rPr>
          <w:rFonts w:ascii="Times New Roman" w:hAnsi="Times New Roman" w:cs="Times New Roman"/>
        </w:rPr>
        <w:t>адресою</w:t>
      </w:r>
      <w:proofErr w:type="spellEnd"/>
      <w:r w:rsidRPr="00A31F4F">
        <w:rPr>
          <w:rFonts w:ascii="Times New Roman" w:hAnsi="Times New Roman" w:cs="Times New Roman"/>
        </w:rPr>
        <w:t xml:space="preserve">: </w:t>
      </w:r>
      <w:hyperlink r:id="rId5" w:history="1">
        <w:r w:rsidRPr="00A31F4F">
          <w:rPr>
            <w:rStyle w:val="a3"/>
            <w:rFonts w:ascii="Times New Roman" w:hAnsi="Times New Roman" w:cs="Times New Roman"/>
            <w:color w:val="auto"/>
          </w:rPr>
          <w:t>https://tinyurl.com/yckze4jd</w:t>
        </w:r>
      </w:hyperlink>
      <w:r w:rsidRPr="00A31F4F">
        <w:rPr>
          <w:rFonts w:ascii="Times New Roman" w:hAnsi="Times New Roman" w:cs="Times New Roman"/>
        </w:rPr>
        <w:t>.</w:t>
      </w:r>
    </w:p>
    <w:p w14:paraId="027B4A3C" w14:textId="77777777" w:rsidR="008231FE" w:rsidRPr="00A31F4F" w:rsidRDefault="008231FE" w:rsidP="008231FE">
      <w:pPr>
        <w:jc w:val="both"/>
        <w:rPr>
          <w:rFonts w:ascii="Times New Roman" w:hAnsi="Times New Roman" w:cs="Times New Roman"/>
          <w:b/>
        </w:rPr>
      </w:pPr>
    </w:p>
    <w:p w14:paraId="4EDBA0D6" w14:textId="77777777" w:rsidR="008231FE" w:rsidRPr="00A31F4F" w:rsidRDefault="008231FE" w:rsidP="008231FE">
      <w:pPr>
        <w:jc w:val="both"/>
        <w:rPr>
          <w:rFonts w:ascii="Times New Roman" w:hAnsi="Times New Roman" w:cs="Times New Roman"/>
        </w:rPr>
      </w:pPr>
      <w:r w:rsidRPr="00A31F4F">
        <w:rPr>
          <w:rFonts w:ascii="Times New Roman" w:hAnsi="Times New Roman" w:cs="Times New Roman"/>
          <w:b/>
        </w:rPr>
        <w:t xml:space="preserve">НАВЧАЛЬНИЙ ПРОЦЕС ТА ЗАБЕЗПЕЧЕННЯ ЯКОСТІ ОСВІТИ. </w:t>
      </w:r>
      <w:r w:rsidRPr="00A31F4F">
        <w:rPr>
          <w:rFonts w:ascii="Times New Roman" w:hAnsi="Times New Roman" w:cs="Times New Roman"/>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6" w:history="1">
        <w:r w:rsidRPr="00A31F4F">
          <w:rPr>
            <w:rStyle w:val="a3"/>
            <w:rFonts w:ascii="Times New Roman" w:hAnsi="Times New Roman" w:cs="Times New Roman"/>
            <w:bCs/>
            <w:color w:val="auto"/>
            <w:shd w:val="clear" w:color="auto" w:fill="FFFFFF"/>
          </w:rPr>
          <w:t>https://tinyurl.com/y9tve4lk</w:t>
        </w:r>
      </w:hyperlink>
      <w:r w:rsidRPr="00A31F4F">
        <w:rPr>
          <w:rFonts w:ascii="Times New Roman" w:hAnsi="Times New Roman" w:cs="Times New Roman"/>
          <w:bCs/>
          <w:shd w:val="clear" w:color="auto" w:fill="FFFFFF"/>
        </w:rPr>
        <w:t>.</w:t>
      </w:r>
    </w:p>
    <w:p w14:paraId="5AB5FEB2" w14:textId="77777777" w:rsidR="008231FE" w:rsidRPr="00A31F4F" w:rsidRDefault="008231FE" w:rsidP="008231FE">
      <w:pPr>
        <w:jc w:val="both"/>
        <w:rPr>
          <w:rFonts w:ascii="Times New Roman" w:hAnsi="Times New Roman" w:cs="Times New Roman"/>
        </w:rPr>
      </w:pPr>
    </w:p>
    <w:p w14:paraId="12F8D20D" w14:textId="77777777" w:rsidR="008231FE" w:rsidRPr="00A31F4F" w:rsidRDefault="008231FE" w:rsidP="008231FE">
      <w:pPr>
        <w:jc w:val="both"/>
        <w:rPr>
          <w:rFonts w:ascii="Times New Roman" w:hAnsi="Times New Roman" w:cs="Times New Roman"/>
        </w:rPr>
      </w:pPr>
      <w:r w:rsidRPr="00A31F4F">
        <w:rPr>
          <w:rFonts w:ascii="Times New Roman" w:hAnsi="Times New Roman" w:cs="Times New Roman"/>
          <w:b/>
        </w:rPr>
        <w:t xml:space="preserve">ПОВТОРНЕ ВИВЧЕННЯ ДИСЦИПЛІН, ВІДРАХУВАННЯ. </w:t>
      </w:r>
      <w:r w:rsidRPr="00A31F4F">
        <w:rPr>
          <w:rFonts w:ascii="Times New Roman" w:hAnsi="Times New Roman" w:cs="Times New Roman"/>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7" w:history="1">
        <w:r w:rsidRPr="00A31F4F">
          <w:rPr>
            <w:rStyle w:val="a3"/>
            <w:rFonts w:ascii="Times New Roman" w:hAnsi="Times New Roman" w:cs="Times New Roman"/>
            <w:color w:val="auto"/>
          </w:rPr>
          <w:t>https://tinyurl.com/y9pkmmp5</w:t>
        </w:r>
      </w:hyperlink>
      <w:r w:rsidRPr="00A31F4F">
        <w:rPr>
          <w:rFonts w:ascii="Times New Roman" w:hAnsi="Times New Roman" w:cs="Times New Roman"/>
        </w:rP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8" w:history="1">
        <w:r w:rsidRPr="00A31F4F">
          <w:rPr>
            <w:rStyle w:val="a3"/>
            <w:rFonts w:ascii="Times New Roman" w:hAnsi="Times New Roman" w:cs="Times New Roman"/>
            <w:color w:val="auto"/>
          </w:rPr>
          <w:t>https://tinyurl.com/ycds57la</w:t>
        </w:r>
      </w:hyperlink>
      <w:r w:rsidRPr="00A31F4F">
        <w:rPr>
          <w:rFonts w:ascii="Times New Roman" w:hAnsi="Times New Roman" w:cs="Times New Roman"/>
        </w:rPr>
        <w:t>.</w:t>
      </w:r>
    </w:p>
    <w:p w14:paraId="6E9EF8F6" w14:textId="77777777" w:rsidR="008231FE" w:rsidRPr="00A31F4F" w:rsidRDefault="008231FE" w:rsidP="008231FE">
      <w:pPr>
        <w:jc w:val="both"/>
        <w:rPr>
          <w:rFonts w:ascii="Times New Roman" w:hAnsi="Times New Roman" w:cs="Times New Roman"/>
        </w:rPr>
      </w:pPr>
    </w:p>
    <w:p w14:paraId="63C1F711" w14:textId="77777777" w:rsidR="008231FE" w:rsidRPr="00A31F4F" w:rsidRDefault="008231FE" w:rsidP="008231FE">
      <w:pPr>
        <w:jc w:val="both"/>
        <w:rPr>
          <w:rFonts w:ascii="Times New Roman" w:hAnsi="Times New Roman" w:cs="Times New Roman"/>
        </w:rPr>
      </w:pPr>
      <w:r w:rsidRPr="00A31F4F">
        <w:rPr>
          <w:rFonts w:ascii="Times New Roman" w:hAnsi="Times New Roman" w:cs="Times New Roman"/>
          <w:b/>
        </w:rPr>
        <w:t xml:space="preserve">ВИРІШЕННЯ КОНФЛІКТІВ. </w:t>
      </w:r>
      <w:r w:rsidRPr="00A31F4F">
        <w:rPr>
          <w:rFonts w:ascii="Times New Roman" w:hAnsi="Times New Roman" w:cs="Times New Roman"/>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9" w:history="1">
        <w:r w:rsidRPr="00A31F4F">
          <w:rPr>
            <w:rStyle w:val="a3"/>
            <w:rFonts w:ascii="Times New Roman" w:hAnsi="Times New Roman" w:cs="Times New Roman"/>
            <w:color w:val="auto"/>
          </w:rPr>
          <w:t>https://tinyurl.com/57wha734</w:t>
        </w:r>
      </w:hyperlink>
      <w:r w:rsidRPr="00A31F4F">
        <w:rPr>
          <w:rFonts w:ascii="Times New Roman" w:hAnsi="Times New Roman" w:cs="Times New Roman"/>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10" w:history="1">
        <w:r w:rsidRPr="00A31F4F">
          <w:rPr>
            <w:rStyle w:val="a3"/>
            <w:rFonts w:ascii="Times New Roman" w:hAnsi="Times New Roman" w:cs="Times New Roman"/>
            <w:color w:val="auto"/>
          </w:rPr>
          <w:t>https://tinyurl.com/yd6bq6p9</w:t>
        </w:r>
      </w:hyperlink>
      <w:r w:rsidRPr="00A31F4F">
        <w:rPr>
          <w:rFonts w:ascii="Times New Roman" w:hAnsi="Times New Roman" w:cs="Times New Roman"/>
        </w:rPr>
        <w:t xml:space="preserve">; </w:t>
      </w:r>
      <w:r w:rsidRPr="00A31F4F">
        <w:rPr>
          <w:rFonts w:ascii="Times New Roman" w:hAnsi="Times New Roman" w:cs="Times New Roman"/>
          <w:iCs/>
        </w:rPr>
        <w:t>Положення про призначення та виплату соціальних стипендій у ЗНУ</w:t>
      </w:r>
      <w:r w:rsidRPr="00A31F4F">
        <w:rPr>
          <w:rFonts w:ascii="Times New Roman" w:hAnsi="Times New Roman" w:cs="Times New Roman"/>
        </w:rPr>
        <w:t xml:space="preserve">: </w:t>
      </w:r>
      <w:hyperlink r:id="rId11" w:history="1">
        <w:r w:rsidRPr="00A31F4F">
          <w:rPr>
            <w:rStyle w:val="a3"/>
            <w:rFonts w:ascii="Times New Roman" w:hAnsi="Times New Roman" w:cs="Times New Roman"/>
            <w:color w:val="auto"/>
          </w:rPr>
          <w:t>https://tinyurl.com/y9r5dpwh</w:t>
        </w:r>
      </w:hyperlink>
      <w:r w:rsidRPr="00A31F4F">
        <w:rPr>
          <w:rFonts w:ascii="Times New Roman" w:hAnsi="Times New Roman" w:cs="Times New Roman"/>
        </w:rPr>
        <w:t xml:space="preserve">. </w:t>
      </w:r>
    </w:p>
    <w:p w14:paraId="23303134" w14:textId="77777777" w:rsidR="008231FE" w:rsidRPr="00A31F4F" w:rsidRDefault="008231FE" w:rsidP="008231FE">
      <w:pPr>
        <w:jc w:val="both"/>
        <w:rPr>
          <w:rFonts w:ascii="Times New Roman" w:hAnsi="Times New Roman" w:cs="Times New Roman"/>
          <w:b/>
        </w:rPr>
      </w:pPr>
    </w:p>
    <w:p w14:paraId="0ADC4C32" w14:textId="77777777" w:rsidR="008231FE" w:rsidRPr="00A31F4F" w:rsidRDefault="008231FE" w:rsidP="008231FE">
      <w:pPr>
        <w:jc w:val="both"/>
        <w:rPr>
          <w:rFonts w:ascii="Times New Roman" w:hAnsi="Times New Roman" w:cs="Times New Roman"/>
        </w:rPr>
      </w:pPr>
      <w:r w:rsidRPr="00A31F4F">
        <w:rPr>
          <w:rFonts w:ascii="Times New Roman" w:hAnsi="Times New Roman" w:cs="Times New Roman"/>
          <w:b/>
        </w:rPr>
        <w:t xml:space="preserve">ПСИХОЛОГІЧНА ДОПОМОГА. </w:t>
      </w:r>
      <w:r w:rsidRPr="00A31F4F">
        <w:rPr>
          <w:rFonts w:ascii="Times New Roman" w:hAnsi="Times New Roman" w:cs="Times New Roman"/>
        </w:rPr>
        <w:t xml:space="preserve">Телефон довіри практичного психолога </w:t>
      </w:r>
      <w:r w:rsidRPr="00A31F4F">
        <w:rPr>
          <w:rFonts w:ascii="Times New Roman" w:hAnsi="Times New Roman" w:cs="Times New Roman"/>
          <w:b/>
        </w:rPr>
        <w:t>Марті Ірини Вадимівни</w:t>
      </w:r>
      <w:r w:rsidRPr="00A31F4F">
        <w:rPr>
          <w:rFonts w:ascii="Times New Roman" w:hAnsi="Times New Roman" w:cs="Times New Roman"/>
        </w:rPr>
        <w:t xml:space="preserve"> (061) 228-15-84, (099) 253-78-73 (щоденно з 9 до 21). </w:t>
      </w:r>
    </w:p>
    <w:p w14:paraId="4063C566" w14:textId="77777777" w:rsidR="008231FE" w:rsidRPr="00A31F4F" w:rsidRDefault="008231FE" w:rsidP="008231FE">
      <w:pPr>
        <w:jc w:val="both"/>
        <w:rPr>
          <w:rFonts w:ascii="Times New Roman" w:eastAsia="Times New Roman" w:hAnsi="Times New Roman" w:cs="Times New Roman"/>
          <w:b/>
          <w:bCs/>
          <w:lang w:eastAsia="uk-UA"/>
        </w:rPr>
      </w:pPr>
      <w:bookmarkStart w:id="3" w:name="_Hlk142433006"/>
    </w:p>
    <w:p w14:paraId="4E98AC7A" w14:textId="77777777" w:rsidR="008231FE" w:rsidRPr="00A31F4F" w:rsidRDefault="008231FE" w:rsidP="008231FE">
      <w:pPr>
        <w:jc w:val="both"/>
        <w:rPr>
          <w:rFonts w:ascii="Times New Roman" w:eastAsia="Times New Roman" w:hAnsi="Times New Roman" w:cs="Times New Roman"/>
          <w:b/>
          <w:bCs/>
          <w:lang w:eastAsia="uk-UA"/>
        </w:rPr>
      </w:pPr>
      <w:r w:rsidRPr="00A31F4F">
        <w:rPr>
          <w:rFonts w:ascii="Times New Roman" w:eastAsia="Times New Roman" w:hAnsi="Times New Roman" w:cs="Times New Roman"/>
          <w:b/>
          <w:bCs/>
          <w:lang w:eastAsia="uk-UA"/>
        </w:rPr>
        <w:t>УПОВНОВАЖЕНА ОСОБА З ПИТАНЬ ЗАПОБІГАННЯ ТА ВИЯВЛЕННЯ КОРУПЦІЇ</w:t>
      </w:r>
      <w:r w:rsidRPr="00A31F4F">
        <w:rPr>
          <w:rFonts w:ascii="Times New Roman" w:eastAsia="Times New Roman" w:hAnsi="Times New Roman" w:cs="Times New Roman"/>
          <w:lang w:eastAsia="uk-UA"/>
        </w:rPr>
        <w:t xml:space="preserve"> Запорізького національного університету: </w:t>
      </w:r>
      <w:r w:rsidRPr="00A31F4F">
        <w:rPr>
          <w:rFonts w:ascii="Times New Roman" w:eastAsia="Times New Roman" w:hAnsi="Times New Roman" w:cs="Times New Roman"/>
          <w:b/>
          <w:bCs/>
          <w:lang w:eastAsia="uk-UA"/>
        </w:rPr>
        <w:t>Банах Віктор Аркадійович</w:t>
      </w:r>
    </w:p>
    <w:p w14:paraId="521D96AA" w14:textId="77777777" w:rsidR="008231FE" w:rsidRPr="00A31F4F" w:rsidRDefault="008231FE" w:rsidP="008231FE">
      <w:pPr>
        <w:jc w:val="both"/>
        <w:rPr>
          <w:rFonts w:ascii="Times New Roman" w:eastAsia="Times New Roman" w:hAnsi="Times New Roman" w:cs="Times New Roman"/>
          <w:lang w:eastAsia="uk-UA"/>
        </w:rPr>
      </w:pPr>
      <w:r w:rsidRPr="00A31F4F">
        <w:rPr>
          <w:rFonts w:ascii="Times New Roman" w:eastAsia="Times New Roman" w:hAnsi="Times New Roman" w:cs="Times New Roman"/>
          <w:lang w:eastAsia="uk-UA"/>
        </w:rPr>
        <w:t>Електронна адреса: </w:t>
      </w:r>
      <w:hyperlink r:id="rId12" w:history="1">
        <w:r w:rsidRPr="00A31F4F">
          <w:rPr>
            <w:rStyle w:val="a3"/>
            <w:rFonts w:ascii="Times New Roman" w:hAnsi="Times New Roman" w:cs="Times New Roman"/>
            <w:color w:val="auto"/>
            <w:shd w:val="clear" w:color="auto" w:fill="FFFFFF"/>
          </w:rPr>
          <w:t>v_banakh@znu.edu.ua</w:t>
        </w:r>
      </w:hyperlink>
    </w:p>
    <w:p w14:paraId="5429E980" w14:textId="77777777" w:rsidR="008231FE" w:rsidRPr="00A31F4F" w:rsidRDefault="008231FE" w:rsidP="008231FE">
      <w:pPr>
        <w:jc w:val="both"/>
        <w:rPr>
          <w:rFonts w:ascii="Times New Roman" w:eastAsia="Times New Roman" w:hAnsi="Times New Roman" w:cs="Times New Roman"/>
          <w:lang w:eastAsia="uk-UA"/>
        </w:rPr>
      </w:pPr>
      <w:r w:rsidRPr="00A31F4F">
        <w:rPr>
          <w:rFonts w:ascii="Times New Roman" w:eastAsia="Times New Roman" w:hAnsi="Times New Roman" w:cs="Times New Roman"/>
          <w:lang w:eastAsia="uk-UA"/>
        </w:rPr>
        <w:lastRenderedPageBreak/>
        <w:t xml:space="preserve">Гаряча лінія: </w:t>
      </w:r>
      <w:proofErr w:type="spellStart"/>
      <w:r w:rsidRPr="00A31F4F">
        <w:rPr>
          <w:rFonts w:ascii="Times New Roman" w:eastAsia="Times New Roman" w:hAnsi="Times New Roman" w:cs="Times New Roman"/>
          <w:lang w:eastAsia="uk-UA"/>
        </w:rPr>
        <w:t>тел</w:t>
      </w:r>
      <w:proofErr w:type="spellEnd"/>
      <w:r w:rsidRPr="00A31F4F">
        <w:rPr>
          <w:rFonts w:ascii="Times New Roman" w:eastAsia="Times New Roman" w:hAnsi="Times New Roman" w:cs="Times New Roman"/>
          <w:lang w:eastAsia="uk-UA"/>
        </w:rPr>
        <w:t>. </w:t>
      </w:r>
      <w:bookmarkEnd w:id="3"/>
      <w:r w:rsidRPr="00A31F4F">
        <w:rPr>
          <w:rFonts w:ascii="Times New Roman" w:eastAsia="Times New Roman" w:hAnsi="Times New Roman" w:cs="Times New Roman"/>
          <w:lang w:eastAsia="uk-UA"/>
        </w:rPr>
        <w:t xml:space="preserve"> (</w:t>
      </w:r>
      <w:r w:rsidRPr="00A31F4F">
        <w:rPr>
          <w:rFonts w:ascii="Times New Roman" w:hAnsi="Times New Roman" w:cs="Times New Roman"/>
          <w:shd w:val="clear" w:color="auto" w:fill="FFFFFF"/>
        </w:rPr>
        <w:t>061) 227-12-76, факс 227-12-88</w:t>
      </w:r>
    </w:p>
    <w:p w14:paraId="66EFA2FF" w14:textId="77777777" w:rsidR="008231FE" w:rsidRPr="00A31F4F" w:rsidRDefault="008231FE" w:rsidP="008231FE">
      <w:pPr>
        <w:jc w:val="both"/>
        <w:rPr>
          <w:rFonts w:ascii="Times New Roman" w:eastAsia="Times New Roman" w:hAnsi="Times New Roman" w:cs="Times New Roman"/>
          <w:lang w:eastAsia="uk-UA"/>
        </w:rPr>
      </w:pPr>
    </w:p>
    <w:p w14:paraId="124D0621" w14:textId="77777777" w:rsidR="008231FE" w:rsidRPr="00A31F4F" w:rsidRDefault="008231FE" w:rsidP="008231FE">
      <w:pPr>
        <w:jc w:val="both"/>
        <w:rPr>
          <w:rFonts w:ascii="Times New Roman" w:hAnsi="Times New Roman" w:cs="Times New Roman"/>
        </w:rPr>
      </w:pPr>
      <w:r w:rsidRPr="00A31F4F">
        <w:rPr>
          <w:rFonts w:ascii="Times New Roman" w:hAnsi="Times New Roman" w:cs="Times New Roman"/>
          <w:b/>
        </w:rPr>
        <w:t xml:space="preserve"> РІВНІ МОЖЛИВОСТІ ТА ІНКЛЮЗИВНЕ ОСВІТНЄ СЕРЕДОВИЩЕ. </w:t>
      </w:r>
      <w:r w:rsidRPr="00A31F4F">
        <w:rPr>
          <w:rFonts w:ascii="Times New Roman" w:hAnsi="Times New Roman" w:cs="Times New Roman"/>
        </w:rPr>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 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13" w:history="1">
        <w:r w:rsidRPr="00A31F4F">
          <w:rPr>
            <w:rStyle w:val="a3"/>
            <w:rFonts w:ascii="Times New Roman" w:hAnsi="Times New Roman" w:cs="Times New Roman"/>
            <w:color w:val="auto"/>
          </w:rPr>
          <w:t>https://tinyurl.com/ydhcsagx</w:t>
        </w:r>
      </w:hyperlink>
      <w:r w:rsidRPr="00A31F4F">
        <w:rPr>
          <w:rFonts w:ascii="Times New Roman" w:hAnsi="Times New Roman" w:cs="Times New Roman"/>
        </w:rPr>
        <w:t xml:space="preserve">. </w:t>
      </w:r>
    </w:p>
    <w:p w14:paraId="2FF0CC46" w14:textId="77777777" w:rsidR="008231FE" w:rsidRPr="00A31F4F" w:rsidRDefault="008231FE" w:rsidP="008231FE">
      <w:pPr>
        <w:jc w:val="both"/>
        <w:rPr>
          <w:rFonts w:ascii="Times New Roman" w:hAnsi="Times New Roman" w:cs="Times New Roman"/>
          <w:b/>
        </w:rPr>
      </w:pPr>
    </w:p>
    <w:p w14:paraId="43D95A51" w14:textId="77777777" w:rsidR="008231FE" w:rsidRPr="00A31F4F" w:rsidRDefault="008231FE" w:rsidP="008231FE">
      <w:pPr>
        <w:jc w:val="center"/>
        <w:rPr>
          <w:rFonts w:ascii="Times New Roman" w:hAnsi="Times New Roman" w:cs="Times New Roman"/>
          <w:b/>
        </w:rPr>
      </w:pPr>
      <w:r w:rsidRPr="00A31F4F">
        <w:rPr>
          <w:rFonts w:ascii="Times New Roman" w:hAnsi="Times New Roman" w:cs="Times New Roman"/>
          <w:b/>
        </w:rPr>
        <w:t>РЕСУРСИ ДЛЯ НАВЧАННЯ</w:t>
      </w:r>
    </w:p>
    <w:p w14:paraId="046ABACF" w14:textId="77777777" w:rsidR="008231FE" w:rsidRPr="00A31F4F" w:rsidRDefault="008231FE" w:rsidP="008231FE">
      <w:pPr>
        <w:jc w:val="both"/>
        <w:rPr>
          <w:rFonts w:ascii="Times New Roman" w:hAnsi="Times New Roman" w:cs="Times New Roman"/>
        </w:rPr>
      </w:pPr>
      <w:r w:rsidRPr="00A31F4F">
        <w:rPr>
          <w:rFonts w:ascii="Times New Roman" w:hAnsi="Times New Roman" w:cs="Times New Roman"/>
          <w:b/>
          <w:caps/>
        </w:rPr>
        <w:t>Наукова бібліотека</w:t>
      </w:r>
      <w:r w:rsidRPr="00A31F4F">
        <w:rPr>
          <w:rFonts w:ascii="Times New Roman" w:hAnsi="Times New Roman" w:cs="Times New Roman"/>
        </w:rPr>
        <w:t xml:space="preserve">: </w:t>
      </w:r>
      <w:hyperlink r:id="rId14" w:history="1">
        <w:r w:rsidRPr="00A31F4F">
          <w:rPr>
            <w:rStyle w:val="a3"/>
            <w:rFonts w:ascii="Times New Roman" w:hAnsi="Times New Roman" w:cs="Times New Roman"/>
            <w:color w:val="auto"/>
          </w:rPr>
          <w:t>http://library.znu.edu.ua</w:t>
        </w:r>
      </w:hyperlink>
      <w:r w:rsidRPr="00A31F4F">
        <w:rPr>
          <w:rFonts w:ascii="Times New Roman" w:hAnsi="Times New Roman" w:cs="Times New Roman"/>
        </w:rPr>
        <w:t>. Графік роботи абонементів: понеділок-п`ятниця з 08.00 до 16.00; вихідні дні: субота і неділя.</w:t>
      </w:r>
    </w:p>
    <w:p w14:paraId="0D8D4176" w14:textId="77777777" w:rsidR="008231FE" w:rsidRPr="00A31F4F" w:rsidRDefault="008231FE" w:rsidP="008231FE">
      <w:pPr>
        <w:jc w:val="both"/>
        <w:rPr>
          <w:rFonts w:ascii="Times New Roman" w:hAnsi="Times New Roman" w:cs="Times New Roman"/>
        </w:rPr>
      </w:pPr>
    </w:p>
    <w:p w14:paraId="7F15106C" w14:textId="77777777" w:rsidR="008231FE" w:rsidRPr="00A31F4F" w:rsidRDefault="008231FE" w:rsidP="008231FE">
      <w:pPr>
        <w:jc w:val="both"/>
        <w:rPr>
          <w:rFonts w:ascii="Times New Roman" w:hAnsi="Times New Roman" w:cs="Times New Roman"/>
          <w:b/>
        </w:rPr>
      </w:pPr>
      <w:r w:rsidRPr="00A31F4F">
        <w:rPr>
          <w:rFonts w:ascii="Times New Roman" w:hAnsi="Times New Roman" w:cs="Times New Roman"/>
          <w:b/>
          <w:caps/>
        </w:rPr>
        <w:t>Система ЕЛЕКТРОННого</w:t>
      </w:r>
      <w:r w:rsidRPr="00A31F4F">
        <w:rPr>
          <w:rFonts w:ascii="Times New Roman" w:hAnsi="Times New Roman" w:cs="Times New Roman"/>
          <w:b/>
        </w:rPr>
        <w:t xml:space="preserve"> ЗАБЕЗПЕЧЕННЯ НАВЧАННЯ (MOODLE): </w:t>
      </w:r>
      <w:r w:rsidRPr="00A31F4F">
        <w:rPr>
          <w:rFonts w:ascii="Times New Roman" w:hAnsi="Times New Roman" w:cs="Times New Roman"/>
          <w:u w:val="single"/>
        </w:rPr>
        <w:t>https://moodle.znu.edu.ua</w:t>
      </w:r>
    </w:p>
    <w:p w14:paraId="66240727" w14:textId="77777777" w:rsidR="008231FE" w:rsidRPr="00A31F4F" w:rsidRDefault="008231FE" w:rsidP="008231FE">
      <w:pPr>
        <w:jc w:val="both"/>
        <w:rPr>
          <w:rFonts w:ascii="Times New Roman" w:hAnsi="Times New Roman" w:cs="Times New Roman"/>
        </w:rPr>
      </w:pPr>
      <w:r w:rsidRPr="00A31F4F">
        <w:rPr>
          <w:rFonts w:ascii="Times New Roman" w:hAnsi="Times New Roman" w:cs="Times New Roman"/>
        </w:rPr>
        <w:t xml:space="preserve">Якщо забули пароль/логін, </w:t>
      </w:r>
      <w:proofErr w:type="spellStart"/>
      <w:r w:rsidRPr="00A31F4F">
        <w:rPr>
          <w:rFonts w:ascii="Times New Roman" w:hAnsi="Times New Roman" w:cs="Times New Roman"/>
        </w:rPr>
        <w:t>направте</w:t>
      </w:r>
      <w:proofErr w:type="spellEnd"/>
      <w:r w:rsidRPr="00A31F4F">
        <w:rPr>
          <w:rFonts w:ascii="Times New Roman" w:hAnsi="Times New Roman" w:cs="Times New Roman"/>
        </w:rPr>
        <w:t xml:space="preserve"> листа з темою «</w:t>
      </w:r>
      <w:proofErr w:type="spellStart"/>
      <w:r w:rsidRPr="00A31F4F">
        <w:rPr>
          <w:rFonts w:ascii="Times New Roman" w:hAnsi="Times New Roman" w:cs="Times New Roman"/>
        </w:rPr>
        <w:t>Забув</w:t>
      </w:r>
      <w:proofErr w:type="spellEnd"/>
      <w:r w:rsidRPr="00A31F4F">
        <w:rPr>
          <w:rFonts w:ascii="Times New Roman" w:hAnsi="Times New Roman" w:cs="Times New Roman"/>
        </w:rPr>
        <w:t xml:space="preserve"> пароль/логін» за </w:t>
      </w:r>
      <w:proofErr w:type="spellStart"/>
      <w:r w:rsidRPr="00A31F4F">
        <w:rPr>
          <w:rFonts w:ascii="Times New Roman" w:hAnsi="Times New Roman" w:cs="Times New Roman"/>
        </w:rPr>
        <w:t>адресою</w:t>
      </w:r>
      <w:proofErr w:type="spellEnd"/>
      <w:r w:rsidRPr="00A31F4F">
        <w:rPr>
          <w:rFonts w:ascii="Times New Roman" w:hAnsi="Times New Roman" w:cs="Times New Roman"/>
        </w:rPr>
        <w:t xml:space="preserve">: </w:t>
      </w:r>
      <w:r w:rsidRPr="00A31F4F">
        <w:rPr>
          <w:rFonts w:ascii="Times New Roman" w:hAnsi="Times New Roman" w:cs="Times New Roman"/>
          <w:bCs/>
          <w:u w:val="single"/>
          <w:shd w:val="clear" w:color="auto" w:fill="FFFFFF"/>
        </w:rPr>
        <w:t>moodle.znu@znu.edu.ua.</w:t>
      </w:r>
    </w:p>
    <w:p w14:paraId="0F335031" w14:textId="77777777" w:rsidR="008231FE" w:rsidRPr="00A31F4F" w:rsidRDefault="008231FE" w:rsidP="008231FE">
      <w:pPr>
        <w:jc w:val="both"/>
        <w:rPr>
          <w:rFonts w:ascii="Times New Roman" w:hAnsi="Times New Roman" w:cs="Times New Roman"/>
        </w:rPr>
      </w:pPr>
      <w:r w:rsidRPr="00A31F4F">
        <w:rPr>
          <w:rFonts w:ascii="Times New Roman" w:hAnsi="Times New Roman" w:cs="Times New Roman"/>
        </w:rPr>
        <w:t>У листі вкажіть: прізвище, ім'я, по-батькові українською мовою; шифр групи; електронну адресу.</w:t>
      </w:r>
    </w:p>
    <w:p w14:paraId="3E98264B" w14:textId="77777777" w:rsidR="008231FE" w:rsidRPr="00A31F4F" w:rsidRDefault="008231FE" w:rsidP="008231FE">
      <w:pPr>
        <w:jc w:val="both"/>
        <w:rPr>
          <w:rFonts w:ascii="Times New Roman" w:hAnsi="Times New Roman" w:cs="Times New Roman"/>
        </w:rPr>
      </w:pPr>
      <w:r w:rsidRPr="00A31F4F">
        <w:rPr>
          <w:rFonts w:ascii="Times New Roman" w:hAnsi="Times New Roman" w:cs="Times New Roman"/>
        </w:rPr>
        <w:t xml:space="preserve">Якщо ви вказували електронну адресу в профілі системи </w:t>
      </w:r>
      <w:proofErr w:type="spellStart"/>
      <w:r w:rsidRPr="00A31F4F">
        <w:rPr>
          <w:rFonts w:ascii="Times New Roman" w:hAnsi="Times New Roman" w:cs="Times New Roman"/>
        </w:rPr>
        <w:t>Moodle</w:t>
      </w:r>
      <w:proofErr w:type="spellEnd"/>
      <w:r w:rsidRPr="00A31F4F">
        <w:rPr>
          <w:rFonts w:ascii="Times New Roman" w:hAnsi="Times New Roman" w:cs="Times New Roman"/>
        </w:rPr>
        <w:t xml:space="preserve"> ЗНУ, то використовуйте посилання для відновлення паролю </w:t>
      </w:r>
      <w:r w:rsidRPr="00A31F4F">
        <w:rPr>
          <w:rFonts w:ascii="Times New Roman" w:hAnsi="Times New Roman" w:cs="Times New Roman"/>
          <w:u w:val="single"/>
        </w:rPr>
        <w:t>https://moodle.znu.edu.ua/mod/page/view.php?id=133015</w:t>
      </w:r>
      <w:r w:rsidRPr="00A31F4F">
        <w:rPr>
          <w:rFonts w:ascii="Times New Roman" w:hAnsi="Times New Roman" w:cs="Times New Roman"/>
        </w:rPr>
        <w:t>.</w:t>
      </w:r>
    </w:p>
    <w:p w14:paraId="6E01D174" w14:textId="77777777" w:rsidR="008231FE" w:rsidRPr="00A31F4F" w:rsidRDefault="008231FE" w:rsidP="008231FE">
      <w:pPr>
        <w:jc w:val="both"/>
        <w:rPr>
          <w:rFonts w:ascii="Times New Roman" w:hAnsi="Times New Roman" w:cs="Times New Roman"/>
          <w:u w:val="single"/>
        </w:rPr>
      </w:pPr>
      <w:r w:rsidRPr="00A31F4F">
        <w:rPr>
          <w:rFonts w:ascii="Times New Roman" w:hAnsi="Times New Roman" w:cs="Times New Roman"/>
          <w:b/>
          <w:caps/>
        </w:rPr>
        <w:t>Центр інтенсивного вивчення іноземних мов</w:t>
      </w:r>
      <w:r w:rsidRPr="00A31F4F">
        <w:rPr>
          <w:rFonts w:ascii="Times New Roman" w:hAnsi="Times New Roman" w:cs="Times New Roman"/>
          <w:caps/>
        </w:rPr>
        <w:t xml:space="preserve">: </w:t>
      </w:r>
      <w:r w:rsidRPr="00A31F4F">
        <w:rPr>
          <w:rFonts w:ascii="Times New Roman" w:hAnsi="Times New Roman" w:cs="Times New Roman"/>
          <w:u w:val="single"/>
        </w:rPr>
        <w:t>http://sites.znu.edu.ua/child-advance/</w:t>
      </w:r>
    </w:p>
    <w:p w14:paraId="56CD308C" w14:textId="77777777" w:rsidR="008231FE" w:rsidRPr="00A31F4F" w:rsidRDefault="008231FE" w:rsidP="008231FE">
      <w:pPr>
        <w:jc w:val="both"/>
        <w:rPr>
          <w:rFonts w:ascii="Times New Roman" w:hAnsi="Times New Roman" w:cs="Times New Roman"/>
          <w:u w:val="single"/>
        </w:rPr>
      </w:pPr>
      <w:r w:rsidRPr="00A31F4F">
        <w:rPr>
          <w:rFonts w:ascii="Times New Roman" w:hAnsi="Times New Roman" w:cs="Times New Roman"/>
          <w:b/>
          <w:caps/>
        </w:rPr>
        <w:t>Центр німецької мови, партнер Гете-інституту</w:t>
      </w:r>
      <w:r w:rsidRPr="00A31F4F">
        <w:rPr>
          <w:rFonts w:ascii="Times New Roman" w:hAnsi="Times New Roman" w:cs="Times New Roman"/>
        </w:rPr>
        <w:t xml:space="preserve">: </w:t>
      </w:r>
      <w:r w:rsidRPr="00A31F4F">
        <w:rPr>
          <w:rFonts w:ascii="Times New Roman" w:hAnsi="Times New Roman" w:cs="Times New Roman"/>
          <w:u w:val="single"/>
        </w:rPr>
        <w:t>https://www.znu.edu.ua/ukr/edu/ocznu/nim</w:t>
      </w:r>
    </w:p>
    <w:p w14:paraId="18CC49CC" w14:textId="77777777" w:rsidR="008231FE" w:rsidRPr="00A31F4F" w:rsidRDefault="008231FE" w:rsidP="008231FE">
      <w:pPr>
        <w:jc w:val="both"/>
        <w:rPr>
          <w:rFonts w:ascii="Times New Roman" w:hAnsi="Times New Roman" w:cs="Times New Roman"/>
          <w:u w:val="single"/>
        </w:rPr>
      </w:pPr>
      <w:r w:rsidRPr="00A31F4F">
        <w:rPr>
          <w:rFonts w:ascii="Times New Roman" w:hAnsi="Times New Roman" w:cs="Times New Roman"/>
          <w:b/>
          <w:caps/>
        </w:rPr>
        <w:t>Школа Конфуція (вивчення китайської мови</w:t>
      </w:r>
      <w:r w:rsidRPr="00A31F4F">
        <w:rPr>
          <w:rFonts w:ascii="Times New Roman" w:hAnsi="Times New Roman" w:cs="Times New Roman"/>
          <w:b/>
        </w:rPr>
        <w:t>)</w:t>
      </w:r>
      <w:r w:rsidRPr="00A31F4F">
        <w:rPr>
          <w:rFonts w:ascii="Times New Roman" w:hAnsi="Times New Roman" w:cs="Times New Roman"/>
        </w:rPr>
        <w:t xml:space="preserve">: </w:t>
      </w:r>
      <w:r w:rsidRPr="00A31F4F">
        <w:rPr>
          <w:rFonts w:ascii="Times New Roman" w:hAnsi="Times New Roman" w:cs="Times New Roman"/>
          <w:u w:val="single"/>
        </w:rPr>
        <w:t>http://sites.znu.edu.ua/confucius</w:t>
      </w:r>
    </w:p>
    <w:p w14:paraId="7037CFE7" w14:textId="77777777" w:rsidR="008231FE" w:rsidRPr="00A31F4F" w:rsidRDefault="008231FE" w:rsidP="008231FE">
      <w:pPr>
        <w:jc w:val="center"/>
        <w:rPr>
          <w:rFonts w:ascii="Times New Roman" w:hAnsi="Times New Roman" w:cs="Times New Roman"/>
          <w:b/>
          <w:sz w:val="26"/>
          <w:szCs w:val="26"/>
        </w:rPr>
      </w:pPr>
    </w:p>
    <w:p w14:paraId="282FC4FC" w14:textId="77777777" w:rsidR="008231FE" w:rsidRPr="00A31F4F" w:rsidRDefault="008231FE" w:rsidP="008231FE">
      <w:pPr>
        <w:jc w:val="center"/>
        <w:rPr>
          <w:rFonts w:ascii="Times New Roman" w:hAnsi="Times New Roman" w:cs="Times New Roman"/>
          <w:b/>
          <w:sz w:val="26"/>
          <w:szCs w:val="26"/>
        </w:rPr>
      </w:pPr>
    </w:p>
    <w:p w14:paraId="4BA4B8F5" w14:textId="77777777" w:rsidR="008231FE" w:rsidRPr="00A31F4F" w:rsidRDefault="008231FE" w:rsidP="008231FE">
      <w:pPr>
        <w:jc w:val="center"/>
        <w:rPr>
          <w:rFonts w:ascii="Times New Roman" w:hAnsi="Times New Roman" w:cs="Times New Roman"/>
          <w:b/>
          <w:sz w:val="26"/>
          <w:szCs w:val="26"/>
        </w:rPr>
      </w:pPr>
    </w:p>
    <w:p w14:paraId="09587ECD" w14:textId="77777777" w:rsidR="008231FE" w:rsidRPr="00A31F4F" w:rsidRDefault="008231FE" w:rsidP="008231FE">
      <w:pPr>
        <w:jc w:val="center"/>
        <w:rPr>
          <w:rFonts w:ascii="Times New Roman" w:hAnsi="Times New Roman" w:cs="Times New Roman"/>
          <w:sz w:val="28"/>
          <w:szCs w:val="28"/>
        </w:rPr>
      </w:pPr>
      <w:r w:rsidRPr="00A31F4F">
        <w:rPr>
          <w:rFonts w:ascii="Times New Roman" w:hAnsi="Times New Roman" w:cs="Times New Roman"/>
          <w:sz w:val="28"/>
          <w:szCs w:val="28"/>
        </w:rPr>
        <w:t>Керівник навчально-методичного  відділу                    Людмила НЕСТЕРЕНКО</w:t>
      </w:r>
    </w:p>
    <w:p w14:paraId="23053240" w14:textId="77777777" w:rsidR="008231FE" w:rsidRPr="00A31F4F" w:rsidRDefault="008231FE" w:rsidP="008231FE">
      <w:pPr>
        <w:jc w:val="center"/>
        <w:rPr>
          <w:rFonts w:ascii="Times New Roman" w:hAnsi="Times New Roman" w:cs="Times New Roman"/>
          <w:b/>
          <w:sz w:val="26"/>
          <w:szCs w:val="26"/>
        </w:rPr>
      </w:pPr>
    </w:p>
    <w:p w14:paraId="1965886F" w14:textId="77777777" w:rsidR="008231FE" w:rsidRPr="00A31F4F" w:rsidRDefault="008231FE" w:rsidP="008231FE">
      <w:pPr>
        <w:jc w:val="center"/>
        <w:rPr>
          <w:rFonts w:ascii="Times New Roman" w:hAnsi="Times New Roman" w:cs="Times New Roman"/>
          <w:b/>
          <w:sz w:val="26"/>
          <w:szCs w:val="26"/>
        </w:rPr>
      </w:pPr>
    </w:p>
    <w:p w14:paraId="672FD33A" w14:textId="77777777" w:rsidR="008231FE" w:rsidRPr="00A31F4F" w:rsidRDefault="008231FE" w:rsidP="008231FE">
      <w:pPr>
        <w:tabs>
          <w:tab w:val="left" w:pos="0"/>
        </w:tabs>
        <w:overflowPunct w:val="0"/>
        <w:adjustRightInd w:val="0"/>
        <w:ind w:firstLine="6521"/>
        <w:textAlignment w:val="baseline"/>
        <w:rPr>
          <w:rFonts w:ascii="Times New Roman" w:hAnsi="Times New Roman" w:cs="Times New Roman"/>
          <w:sz w:val="26"/>
          <w:szCs w:val="26"/>
        </w:rPr>
      </w:pPr>
    </w:p>
    <w:p w14:paraId="30C74E29" w14:textId="77777777" w:rsidR="008231FE" w:rsidRPr="00A31F4F" w:rsidRDefault="008231FE" w:rsidP="008231FE">
      <w:pPr>
        <w:tabs>
          <w:tab w:val="left" w:pos="0"/>
        </w:tabs>
        <w:overflowPunct w:val="0"/>
        <w:adjustRightInd w:val="0"/>
        <w:ind w:firstLine="6521"/>
        <w:textAlignment w:val="baseline"/>
        <w:rPr>
          <w:rFonts w:ascii="Times New Roman" w:hAnsi="Times New Roman" w:cs="Times New Roman"/>
          <w:sz w:val="26"/>
          <w:szCs w:val="26"/>
        </w:rPr>
      </w:pPr>
    </w:p>
    <w:p w14:paraId="690E388F" w14:textId="77777777" w:rsidR="008231FE" w:rsidRPr="00A31F4F" w:rsidRDefault="008231FE" w:rsidP="008231FE">
      <w:pPr>
        <w:tabs>
          <w:tab w:val="left" w:pos="0"/>
        </w:tabs>
        <w:overflowPunct w:val="0"/>
        <w:adjustRightInd w:val="0"/>
        <w:ind w:firstLine="6521"/>
        <w:textAlignment w:val="baseline"/>
        <w:rPr>
          <w:rFonts w:ascii="Times New Roman" w:hAnsi="Times New Roman" w:cs="Times New Roman"/>
          <w:sz w:val="26"/>
          <w:szCs w:val="26"/>
        </w:rPr>
      </w:pPr>
    </w:p>
    <w:p w14:paraId="619CB298" w14:textId="77777777" w:rsidR="008231FE" w:rsidRPr="00A31F4F" w:rsidRDefault="008231FE" w:rsidP="008231FE">
      <w:pPr>
        <w:tabs>
          <w:tab w:val="left" w:pos="0"/>
        </w:tabs>
        <w:overflowPunct w:val="0"/>
        <w:adjustRightInd w:val="0"/>
        <w:ind w:firstLine="6521"/>
        <w:textAlignment w:val="baseline"/>
        <w:rPr>
          <w:rFonts w:ascii="Times New Roman" w:hAnsi="Times New Roman" w:cs="Times New Roman"/>
          <w:sz w:val="26"/>
          <w:szCs w:val="26"/>
        </w:rPr>
      </w:pPr>
    </w:p>
    <w:p w14:paraId="537C5998" w14:textId="77777777" w:rsidR="008231FE" w:rsidRPr="00A31F4F" w:rsidRDefault="008231FE" w:rsidP="008231FE">
      <w:pPr>
        <w:tabs>
          <w:tab w:val="left" w:pos="0"/>
        </w:tabs>
        <w:overflowPunct w:val="0"/>
        <w:adjustRightInd w:val="0"/>
        <w:ind w:firstLine="6521"/>
        <w:textAlignment w:val="baseline"/>
        <w:rPr>
          <w:rFonts w:ascii="Times New Roman" w:hAnsi="Times New Roman" w:cs="Times New Roman"/>
          <w:sz w:val="26"/>
          <w:szCs w:val="26"/>
        </w:rPr>
      </w:pPr>
    </w:p>
    <w:p w14:paraId="6485F708" w14:textId="77777777" w:rsidR="008231FE" w:rsidRPr="00A31F4F" w:rsidRDefault="008231FE" w:rsidP="008231FE">
      <w:pPr>
        <w:tabs>
          <w:tab w:val="left" w:pos="0"/>
        </w:tabs>
        <w:overflowPunct w:val="0"/>
        <w:adjustRightInd w:val="0"/>
        <w:ind w:firstLine="6521"/>
        <w:textAlignment w:val="baseline"/>
        <w:rPr>
          <w:rFonts w:ascii="Times New Roman" w:hAnsi="Times New Roman" w:cs="Times New Roman"/>
          <w:sz w:val="26"/>
          <w:szCs w:val="26"/>
        </w:rPr>
      </w:pPr>
    </w:p>
    <w:p w14:paraId="0262CD72" w14:textId="77777777" w:rsidR="00313EC8" w:rsidRDefault="00313EC8"/>
    <w:sectPr w:rsidR="00313EC8" w:rsidSect="00235EB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Droid Sans Fallback">
    <w:altName w:val="Yu Gothic"/>
    <w:charset w:val="80"/>
    <w:family w:val="swiss"/>
    <w:pitch w:val="variable"/>
  </w:font>
  <w:font w:name="Free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44043"/>
    <w:multiLevelType w:val="multilevel"/>
    <w:tmpl w:val="00E0D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5480E"/>
    <w:multiLevelType w:val="multilevel"/>
    <w:tmpl w:val="E40EA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A00A3"/>
    <w:multiLevelType w:val="multilevel"/>
    <w:tmpl w:val="5A42FE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AA53D5"/>
    <w:multiLevelType w:val="multilevel"/>
    <w:tmpl w:val="D3643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3B299F"/>
    <w:multiLevelType w:val="multilevel"/>
    <w:tmpl w:val="05AE1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CD5298"/>
    <w:multiLevelType w:val="multilevel"/>
    <w:tmpl w:val="953E1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296124"/>
    <w:multiLevelType w:val="multilevel"/>
    <w:tmpl w:val="D3CE0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832289"/>
    <w:multiLevelType w:val="multilevel"/>
    <w:tmpl w:val="39D4C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F72344"/>
    <w:multiLevelType w:val="multilevel"/>
    <w:tmpl w:val="5F4C6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94318F"/>
    <w:multiLevelType w:val="multilevel"/>
    <w:tmpl w:val="10D63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67338D"/>
    <w:multiLevelType w:val="multilevel"/>
    <w:tmpl w:val="D3560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E40CDF"/>
    <w:multiLevelType w:val="hybridMultilevel"/>
    <w:tmpl w:val="325A1D9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5D386D5C"/>
    <w:multiLevelType w:val="multilevel"/>
    <w:tmpl w:val="695A0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6248CE"/>
    <w:multiLevelType w:val="multilevel"/>
    <w:tmpl w:val="B686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3907D2"/>
    <w:multiLevelType w:val="hybridMultilevel"/>
    <w:tmpl w:val="4BAEC88A"/>
    <w:lvl w:ilvl="0" w:tplc="2000000F">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75312C48"/>
    <w:multiLevelType w:val="multilevel"/>
    <w:tmpl w:val="DD326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64F15C7"/>
    <w:multiLevelType w:val="multilevel"/>
    <w:tmpl w:val="414A4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647702"/>
    <w:multiLevelType w:val="multilevel"/>
    <w:tmpl w:val="D3DAF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E76107"/>
    <w:multiLevelType w:val="hybridMultilevel"/>
    <w:tmpl w:val="45EA733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7"/>
  </w:num>
  <w:num w:numId="2">
    <w:abstractNumId w:val="14"/>
  </w:num>
  <w:num w:numId="3">
    <w:abstractNumId w:val="16"/>
  </w:num>
  <w:num w:numId="4">
    <w:abstractNumId w:val="3"/>
  </w:num>
  <w:num w:numId="5">
    <w:abstractNumId w:val="15"/>
  </w:num>
  <w:num w:numId="6">
    <w:abstractNumId w:val="10"/>
  </w:num>
  <w:num w:numId="7">
    <w:abstractNumId w:val="13"/>
  </w:num>
  <w:num w:numId="8">
    <w:abstractNumId w:val="6"/>
  </w:num>
  <w:num w:numId="9">
    <w:abstractNumId w:val="2"/>
  </w:num>
  <w:num w:numId="10">
    <w:abstractNumId w:val="5"/>
  </w:num>
  <w:num w:numId="11">
    <w:abstractNumId w:val="1"/>
  </w:num>
  <w:num w:numId="12">
    <w:abstractNumId w:val="4"/>
  </w:num>
  <w:num w:numId="13">
    <w:abstractNumId w:val="8"/>
  </w:num>
  <w:num w:numId="14">
    <w:abstractNumId w:val="12"/>
  </w:num>
  <w:num w:numId="15">
    <w:abstractNumId w:val="17"/>
  </w:num>
  <w:num w:numId="16">
    <w:abstractNumId w:val="0"/>
  </w:num>
  <w:num w:numId="17">
    <w:abstractNumId w:val="11"/>
  </w:num>
  <w:num w:numId="18">
    <w:abstractNumId w:val="1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1FE"/>
    <w:rsid w:val="00142BE9"/>
    <w:rsid w:val="00194212"/>
    <w:rsid w:val="00313EC8"/>
    <w:rsid w:val="00323BE7"/>
    <w:rsid w:val="00483C83"/>
    <w:rsid w:val="004D14B5"/>
    <w:rsid w:val="005F2DB3"/>
    <w:rsid w:val="008231FE"/>
    <w:rsid w:val="00843D4E"/>
    <w:rsid w:val="00940F0A"/>
    <w:rsid w:val="00950A0A"/>
    <w:rsid w:val="00997DDA"/>
    <w:rsid w:val="00B74ED9"/>
    <w:rsid w:val="00F64C61"/>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48059"/>
  <w15:chartTrackingRefBased/>
  <w15:docId w15:val="{E174A424-1CF6-4708-A76B-32B83A416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1FE"/>
    <w:pPr>
      <w:widowControl w:val="0"/>
      <w:suppressAutoHyphens/>
      <w:spacing w:after="0" w:line="240" w:lineRule="auto"/>
    </w:pPr>
    <w:rPr>
      <w:rFonts w:ascii="Liberation Serif" w:eastAsia="Droid Sans Fallback" w:hAnsi="Liberation Serif" w:cs="FreeSans"/>
      <w:kern w:val="2"/>
      <w:sz w:val="24"/>
      <w:szCs w:val="24"/>
      <w:lang w:val="uk-UA" w:eastAsia="zh-CN" w:bidi="hi-IN"/>
    </w:rPr>
  </w:style>
  <w:style w:type="paragraph" w:styleId="2">
    <w:name w:val="heading 2"/>
    <w:basedOn w:val="a"/>
    <w:next w:val="a"/>
    <w:link w:val="20"/>
    <w:uiPriority w:val="9"/>
    <w:semiHidden/>
    <w:unhideWhenUsed/>
    <w:qFormat/>
    <w:rsid w:val="008231FE"/>
    <w:pPr>
      <w:keepNext/>
      <w:keepLines/>
      <w:suppressAutoHyphens w:val="0"/>
      <w:spacing w:before="200"/>
      <w:outlineLvl w:val="1"/>
    </w:pPr>
    <w:rPr>
      <w:rFonts w:asciiTheme="majorHAnsi" w:eastAsiaTheme="majorEastAsia" w:hAnsiTheme="majorHAnsi" w:cstheme="majorBidi"/>
      <w:b/>
      <w:bCs/>
      <w:color w:val="4472C4" w:themeColor="accent1"/>
      <w:kern w:val="0"/>
      <w:sz w:val="26"/>
      <w:szCs w:val="26"/>
      <w:lang w:val="en-US" w:eastAsia="en-US" w:bidi="ar-SA"/>
    </w:rPr>
  </w:style>
  <w:style w:type="paragraph" w:styleId="3">
    <w:name w:val="heading 3"/>
    <w:basedOn w:val="a"/>
    <w:next w:val="a"/>
    <w:link w:val="30"/>
    <w:uiPriority w:val="9"/>
    <w:unhideWhenUsed/>
    <w:qFormat/>
    <w:rsid w:val="008231FE"/>
    <w:pPr>
      <w:keepNext/>
      <w:keepLines/>
      <w:spacing w:before="200"/>
      <w:outlineLvl w:val="2"/>
    </w:pPr>
    <w:rPr>
      <w:rFonts w:asciiTheme="majorHAnsi" w:eastAsiaTheme="majorEastAsia" w:hAnsiTheme="majorHAnsi" w:cs="Mangal"/>
      <w:b/>
      <w:bCs/>
      <w:color w:val="4472C4" w:themeColor="accent1"/>
      <w:szCs w:val="21"/>
    </w:rPr>
  </w:style>
  <w:style w:type="paragraph" w:styleId="4">
    <w:name w:val="heading 4"/>
    <w:basedOn w:val="a"/>
    <w:next w:val="a"/>
    <w:link w:val="40"/>
    <w:uiPriority w:val="9"/>
    <w:semiHidden/>
    <w:unhideWhenUsed/>
    <w:qFormat/>
    <w:rsid w:val="008231FE"/>
    <w:pPr>
      <w:keepNext/>
      <w:keepLines/>
      <w:spacing w:before="200"/>
      <w:outlineLvl w:val="3"/>
    </w:pPr>
    <w:rPr>
      <w:rFonts w:asciiTheme="majorHAnsi" w:eastAsiaTheme="majorEastAsia" w:hAnsiTheme="majorHAnsi" w:cs="Mangal"/>
      <w:b/>
      <w:bCs/>
      <w:i/>
      <w:iCs/>
      <w:color w:val="4472C4" w:themeColor="accent1"/>
      <w:szCs w:val="21"/>
    </w:rPr>
  </w:style>
  <w:style w:type="paragraph" w:styleId="5">
    <w:name w:val="heading 5"/>
    <w:basedOn w:val="a"/>
    <w:next w:val="a"/>
    <w:link w:val="50"/>
    <w:uiPriority w:val="9"/>
    <w:semiHidden/>
    <w:unhideWhenUsed/>
    <w:qFormat/>
    <w:rsid w:val="008231FE"/>
    <w:pPr>
      <w:keepNext/>
      <w:keepLines/>
      <w:spacing w:before="200"/>
      <w:outlineLvl w:val="4"/>
    </w:pPr>
    <w:rPr>
      <w:rFonts w:asciiTheme="majorHAnsi" w:eastAsiaTheme="majorEastAsia" w:hAnsiTheme="majorHAnsi" w:cs="Mangal"/>
      <w:color w:val="1F3763" w:themeColor="accent1" w:themeShade="7F"/>
      <w:szCs w:val="21"/>
    </w:rPr>
  </w:style>
  <w:style w:type="paragraph" w:styleId="6">
    <w:name w:val="heading 6"/>
    <w:basedOn w:val="a"/>
    <w:next w:val="a"/>
    <w:link w:val="60"/>
    <w:uiPriority w:val="9"/>
    <w:semiHidden/>
    <w:unhideWhenUsed/>
    <w:qFormat/>
    <w:rsid w:val="008231FE"/>
    <w:pPr>
      <w:keepNext/>
      <w:keepLines/>
      <w:spacing w:before="200"/>
      <w:outlineLvl w:val="5"/>
    </w:pPr>
    <w:rPr>
      <w:rFonts w:asciiTheme="majorHAnsi" w:eastAsiaTheme="majorEastAsia" w:hAnsiTheme="majorHAnsi" w:cs="Mangal"/>
      <w:i/>
      <w:iCs/>
      <w:color w:val="1F3763"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qFormat/>
    <w:rsid w:val="008231FE"/>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rsid w:val="008231FE"/>
    <w:rPr>
      <w:rFonts w:asciiTheme="majorHAnsi" w:eastAsiaTheme="majorEastAsia" w:hAnsiTheme="majorHAnsi" w:cs="Mangal"/>
      <w:b/>
      <w:bCs/>
      <w:color w:val="4472C4" w:themeColor="accent1"/>
      <w:kern w:val="2"/>
      <w:sz w:val="24"/>
      <w:szCs w:val="21"/>
      <w:lang w:val="uk-UA" w:eastAsia="zh-CN" w:bidi="hi-IN"/>
    </w:rPr>
  </w:style>
  <w:style w:type="character" w:customStyle="1" w:styleId="40">
    <w:name w:val="Заголовок 4 Знак"/>
    <w:basedOn w:val="a0"/>
    <w:link w:val="4"/>
    <w:uiPriority w:val="9"/>
    <w:semiHidden/>
    <w:rsid w:val="008231FE"/>
    <w:rPr>
      <w:rFonts w:asciiTheme="majorHAnsi" w:eastAsiaTheme="majorEastAsia" w:hAnsiTheme="majorHAnsi" w:cs="Mangal"/>
      <w:b/>
      <w:bCs/>
      <w:i/>
      <w:iCs/>
      <w:color w:val="4472C4" w:themeColor="accent1"/>
      <w:kern w:val="2"/>
      <w:sz w:val="24"/>
      <w:szCs w:val="21"/>
      <w:lang w:val="uk-UA" w:eastAsia="zh-CN" w:bidi="hi-IN"/>
    </w:rPr>
  </w:style>
  <w:style w:type="character" w:customStyle="1" w:styleId="50">
    <w:name w:val="Заголовок 5 Знак"/>
    <w:basedOn w:val="a0"/>
    <w:link w:val="5"/>
    <w:uiPriority w:val="9"/>
    <w:semiHidden/>
    <w:rsid w:val="008231FE"/>
    <w:rPr>
      <w:rFonts w:asciiTheme="majorHAnsi" w:eastAsiaTheme="majorEastAsia" w:hAnsiTheme="majorHAnsi" w:cs="Mangal"/>
      <w:color w:val="1F3763" w:themeColor="accent1" w:themeShade="7F"/>
      <w:kern w:val="2"/>
      <w:sz w:val="24"/>
      <w:szCs w:val="21"/>
      <w:lang w:val="uk-UA" w:eastAsia="zh-CN" w:bidi="hi-IN"/>
    </w:rPr>
  </w:style>
  <w:style w:type="character" w:customStyle="1" w:styleId="60">
    <w:name w:val="Заголовок 6 Знак"/>
    <w:basedOn w:val="a0"/>
    <w:link w:val="6"/>
    <w:uiPriority w:val="9"/>
    <w:semiHidden/>
    <w:rsid w:val="008231FE"/>
    <w:rPr>
      <w:rFonts w:asciiTheme="majorHAnsi" w:eastAsiaTheme="majorEastAsia" w:hAnsiTheme="majorHAnsi" w:cs="Mangal"/>
      <w:i/>
      <w:iCs/>
      <w:color w:val="1F3763" w:themeColor="accent1" w:themeShade="7F"/>
      <w:kern w:val="2"/>
      <w:sz w:val="24"/>
      <w:szCs w:val="21"/>
      <w:lang w:val="uk-UA" w:eastAsia="zh-CN" w:bidi="hi-IN"/>
    </w:rPr>
  </w:style>
  <w:style w:type="character" w:styleId="a3">
    <w:name w:val="Hyperlink"/>
    <w:basedOn w:val="a0"/>
    <w:uiPriority w:val="99"/>
    <w:unhideWhenUsed/>
    <w:qFormat/>
    <w:rsid w:val="008231FE"/>
    <w:rPr>
      <w:color w:val="0000FF"/>
      <w:u w:val="single"/>
    </w:rPr>
  </w:style>
  <w:style w:type="paragraph" w:styleId="a4">
    <w:name w:val="Body Text"/>
    <w:basedOn w:val="a"/>
    <w:link w:val="a5"/>
    <w:uiPriority w:val="99"/>
    <w:qFormat/>
    <w:rsid w:val="008231FE"/>
    <w:pPr>
      <w:suppressAutoHyphens w:val="0"/>
      <w:ind w:left="118"/>
      <w:jc w:val="both"/>
    </w:pPr>
    <w:rPr>
      <w:rFonts w:ascii="Times New Roman" w:eastAsia="Times New Roman" w:hAnsi="Times New Roman" w:cs="Times New Roman"/>
      <w:kern w:val="0"/>
      <w:sz w:val="28"/>
      <w:szCs w:val="28"/>
      <w:lang w:val="en-US" w:eastAsia="en-US" w:bidi="ar-SA"/>
    </w:rPr>
  </w:style>
  <w:style w:type="character" w:customStyle="1" w:styleId="a5">
    <w:name w:val="Основной текст Знак"/>
    <w:basedOn w:val="a0"/>
    <w:link w:val="a4"/>
    <w:uiPriority w:val="99"/>
    <w:qFormat/>
    <w:rsid w:val="008231FE"/>
    <w:rPr>
      <w:rFonts w:ascii="Times New Roman" w:eastAsia="Times New Roman" w:hAnsi="Times New Roman" w:cs="Times New Roman"/>
      <w:sz w:val="28"/>
      <w:szCs w:val="28"/>
      <w:lang w:val="en-US"/>
    </w:rPr>
  </w:style>
  <w:style w:type="paragraph" w:styleId="a6">
    <w:name w:val="footnote text"/>
    <w:basedOn w:val="a"/>
    <w:link w:val="a7"/>
    <w:rsid w:val="008231FE"/>
    <w:pPr>
      <w:widowControl/>
    </w:pPr>
    <w:rPr>
      <w:rFonts w:ascii="Times New Roman" w:eastAsia="MS Mincho" w:hAnsi="Times New Roman" w:cs="Times New Roman"/>
      <w:kern w:val="0"/>
      <w:sz w:val="20"/>
      <w:szCs w:val="20"/>
      <w:lang w:bidi="ar-SA"/>
    </w:rPr>
  </w:style>
  <w:style w:type="character" w:customStyle="1" w:styleId="a7">
    <w:name w:val="Текст сноски Знак"/>
    <w:basedOn w:val="a0"/>
    <w:link w:val="a6"/>
    <w:rsid w:val="008231FE"/>
    <w:rPr>
      <w:rFonts w:ascii="Times New Roman" w:eastAsia="MS Mincho" w:hAnsi="Times New Roman" w:cs="Times New Roman"/>
      <w:sz w:val="20"/>
      <w:szCs w:val="20"/>
      <w:lang w:val="uk-UA" w:eastAsia="zh-CN"/>
    </w:rPr>
  </w:style>
  <w:style w:type="paragraph" w:styleId="a8">
    <w:name w:val="Body Text Indent"/>
    <w:basedOn w:val="a"/>
    <w:link w:val="a9"/>
    <w:uiPriority w:val="99"/>
    <w:unhideWhenUsed/>
    <w:rsid w:val="008231FE"/>
    <w:pPr>
      <w:widowControl/>
      <w:spacing w:after="120"/>
      <w:ind w:left="283"/>
    </w:pPr>
    <w:rPr>
      <w:rFonts w:ascii="Times New Roman" w:eastAsia="MS Mincho" w:hAnsi="Times New Roman" w:cs="Times New Roman"/>
      <w:kern w:val="0"/>
      <w:lang w:val="en-US" w:bidi="ar-SA"/>
    </w:rPr>
  </w:style>
  <w:style w:type="character" w:customStyle="1" w:styleId="a9">
    <w:name w:val="Основной текст с отступом Знак"/>
    <w:basedOn w:val="a0"/>
    <w:link w:val="a8"/>
    <w:uiPriority w:val="99"/>
    <w:rsid w:val="008231FE"/>
    <w:rPr>
      <w:rFonts w:ascii="Times New Roman" w:eastAsia="MS Mincho" w:hAnsi="Times New Roman" w:cs="Times New Roman"/>
      <w:sz w:val="24"/>
      <w:szCs w:val="24"/>
      <w:lang w:val="en-US" w:eastAsia="zh-CN"/>
    </w:rPr>
  </w:style>
  <w:style w:type="character" w:styleId="aa">
    <w:name w:val="Strong"/>
    <w:basedOn w:val="a0"/>
    <w:uiPriority w:val="22"/>
    <w:qFormat/>
    <w:rsid w:val="008231FE"/>
    <w:rPr>
      <w:b/>
      <w:bCs/>
    </w:rPr>
  </w:style>
  <w:style w:type="paragraph" w:styleId="ab">
    <w:name w:val="List Paragraph"/>
    <w:basedOn w:val="a"/>
    <w:uiPriority w:val="34"/>
    <w:qFormat/>
    <w:rsid w:val="008231FE"/>
    <w:pPr>
      <w:ind w:left="720"/>
      <w:contextualSpacing/>
    </w:pPr>
    <w:rPr>
      <w:rFonts w:cs="Mangal"/>
      <w:szCs w:val="21"/>
    </w:rPr>
  </w:style>
  <w:style w:type="paragraph" w:styleId="ac">
    <w:name w:val="Normal (Web)"/>
    <w:basedOn w:val="a"/>
    <w:uiPriority w:val="99"/>
    <w:semiHidden/>
    <w:unhideWhenUsed/>
    <w:rsid w:val="008231FE"/>
    <w:rPr>
      <w:rFonts w:ascii="Times New Roman" w:hAnsi="Times New Roman"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4154903">
      <w:bodyDiv w:val="1"/>
      <w:marLeft w:val="0"/>
      <w:marRight w:val="0"/>
      <w:marTop w:val="0"/>
      <w:marBottom w:val="0"/>
      <w:divBdr>
        <w:top w:val="none" w:sz="0" w:space="0" w:color="auto"/>
        <w:left w:val="none" w:sz="0" w:space="0" w:color="auto"/>
        <w:bottom w:val="none" w:sz="0" w:space="0" w:color="auto"/>
        <w:right w:val="none" w:sz="0" w:space="0" w:color="auto"/>
      </w:divBdr>
    </w:div>
    <w:div w:id="104722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ycds57la" TargetMode="External"/><Relationship Id="rId13" Type="http://schemas.openxmlformats.org/officeDocument/2006/relationships/hyperlink" Target="https://tinyurl.com/ydhcsagx" TargetMode="External"/><Relationship Id="rId3" Type="http://schemas.openxmlformats.org/officeDocument/2006/relationships/settings" Target="settings.xml"/><Relationship Id="rId7" Type="http://schemas.openxmlformats.org/officeDocument/2006/relationships/hyperlink" Target="https://tinyurl.com/y9pkmmp5" TargetMode="External"/><Relationship Id="rId12" Type="http://schemas.openxmlformats.org/officeDocument/2006/relationships/hyperlink" Target="mailto:v_banakh@znu.edu.u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tinyurl.com/y9tve4lk" TargetMode="External"/><Relationship Id="rId11" Type="http://schemas.openxmlformats.org/officeDocument/2006/relationships/hyperlink" Target="https://tinyurl.com/y9r5dpwh" TargetMode="External"/><Relationship Id="rId5" Type="http://schemas.openxmlformats.org/officeDocument/2006/relationships/hyperlink" Target="https://tinyurl.com/yckze4jd" TargetMode="External"/><Relationship Id="rId15" Type="http://schemas.openxmlformats.org/officeDocument/2006/relationships/fontTable" Target="fontTable.xml"/><Relationship Id="rId10" Type="http://schemas.openxmlformats.org/officeDocument/2006/relationships/hyperlink" Target="https://tinyurl.com/yd6bq6p9" TargetMode="External"/><Relationship Id="rId4" Type="http://schemas.openxmlformats.org/officeDocument/2006/relationships/webSettings" Target="webSettings.xml"/><Relationship Id="rId9" Type="http://schemas.openxmlformats.org/officeDocument/2006/relationships/hyperlink" Target="https://tinyurl.com/57wha734" TargetMode="External"/><Relationship Id="rId14" Type="http://schemas.openxmlformats.org/officeDocument/2006/relationships/hyperlink" Target="http://library.znu.edu.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3471</Words>
  <Characters>22181</Characters>
  <Application>Microsoft Office Word</Application>
  <DocSecurity>0</DocSecurity>
  <Lines>346</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2</cp:revision>
  <dcterms:created xsi:type="dcterms:W3CDTF">2024-10-07T12:06:00Z</dcterms:created>
  <dcterms:modified xsi:type="dcterms:W3CDTF">2024-10-07T12:06:00Z</dcterms:modified>
</cp:coreProperties>
</file>