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C7" w:rsidRPr="00406BC7" w:rsidRDefault="00406BC7" w:rsidP="008B479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Speak on the following topics</w:t>
      </w:r>
    </w:p>
    <w:p w:rsidR="00406BC7" w:rsidRPr="008C4809" w:rsidRDefault="00406BC7" w:rsidP="00406BC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1.</w:t>
      </w:r>
      <w:r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Your world. Feelings and People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Relationship. Free time. Phrasal verbs </w:t>
      </w:r>
      <w:r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break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</w:t>
      </w:r>
      <w:r w:rsidRPr="008C4809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Grammar</w:t>
      </w:r>
      <w:r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Participles. Present tenses. Superlatives. Time Adverbs. Words easily confused. Collocations </w:t>
      </w:r>
      <w:r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get reach go come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. Derivatives.</w:t>
      </w:r>
    </w:p>
    <w:p w:rsidR="00406BC7" w:rsidRDefault="00406BC7" w:rsidP="00406BC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2</w:t>
      </w:r>
      <w:r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Opinion essay. Informal Letter. </w:t>
      </w:r>
    </w:p>
    <w:p w:rsidR="00406BC7" w:rsidRPr="008C4809" w:rsidRDefault="00406BC7" w:rsidP="00406BC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Тема 3. </w:t>
      </w:r>
      <w:r w:rsidRPr="00DF33AC">
        <w:rPr>
          <w:rFonts w:ascii="Times New Roman" w:eastAsiaTheme="minorHAnsi" w:hAnsi="Times New Roman" w:cs="Times New Roman"/>
          <w:kern w:val="0"/>
          <w:lang w:val="en-US" w:eastAsia="en-US" w:bidi="ar-SA"/>
        </w:rPr>
        <w:t>Mysterious World.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Accidents and disasters. Natural Phenomena. Weather.  Phrasal Verbs </w:t>
      </w:r>
      <w:r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put. Grammar. 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Past tenses. Used to/would. Time adverbs. Adjectives. Adverbs. Words easily confused. Phrasal Verbs </w:t>
      </w:r>
      <w:r w:rsidRPr="008C4809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>pull throw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. Derivatives.</w:t>
      </w:r>
    </w:p>
    <w:p w:rsidR="00406BC7" w:rsidRPr="008C4809" w:rsidRDefault="00406BC7" w:rsidP="00406BC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4.</w:t>
      </w:r>
      <w:r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Informal Letter. A News Article. </w:t>
      </w:r>
    </w:p>
    <w:p w:rsidR="00406BC7" w:rsidRDefault="00406BC7" w:rsidP="00406BC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8C4809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 5.</w:t>
      </w:r>
      <w:r w:rsidRPr="008C4809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>Fit as a Fiddle</w:t>
      </w:r>
      <w:r w:rsidRPr="008C4809">
        <w:rPr>
          <w:rFonts w:ascii="Times New Roman" w:eastAsiaTheme="minorHAnsi" w:hAnsi="Times New Roman" w:cs="Times New Roman"/>
          <w:kern w:val="0"/>
          <w:lang w:val="en-US" w:eastAsia="en-US" w:bidi="ar-SA"/>
        </w:rPr>
        <w:t>.</w:t>
      </w:r>
      <w:r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 Health and fitness.</w:t>
      </w:r>
    </w:p>
    <w:p w:rsidR="00406BC7" w:rsidRPr="00A94253" w:rsidRDefault="00406BC7" w:rsidP="00406BC7">
      <w:pPr>
        <w:tabs>
          <w:tab w:val="left" w:pos="0"/>
        </w:tabs>
        <w:jc w:val="both"/>
        <w:rPr>
          <w:rFonts w:ascii="Times New Roman" w:hAnsi="Times New Roman" w:cs="Times New Roman"/>
          <w:lang w:val="en-US"/>
        </w:rPr>
      </w:pPr>
      <w:r w:rsidRPr="00A94253">
        <w:rPr>
          <w:rFonts w:ascii="Times New Roman" w:eastAsiaTheme="minorHAnsi" w:hAnsi="Times New Roman" w:cs="Times New Roman"/>
          <w:b/>
          <w:kern w:val="0"/>
          <w:lang w:eastAsia="en-US" w:bidi="ar-SA"/>
        </w:rPr>
        <w:t>Тема </w:t>
      </w:r>
      <w:r w:rsidRPr="00CD066C">
        <w:rPr>
          <w:rFonts w:ascii="Times New Roman" w:eastAsiaTheme="minorHAnsi" w:hAnsi="Times New Roman" w:cs="Times New Roman"/>
          <w:b/>
          <w:kern w:val="0"/>
          <w:lang w:eastAsia="en-US" w:bidi="ar-SA"/>
        </w:rPr>
        <w:t>6</w:t>
      </w:r>
      <w:r w:rsidRPr="00A94253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. </w:t>
      </w:r>
      <w:r w:rsidRPr="007C182F">
        <w:rPr>
          <w:rFonts w:ascii="Times New Roman" w:eastAsiaTheme="minorHAnsi" w:hAnsi="Times New Roman" w:cs="Times New Roman"/>
          <w:kern w:val="0"/>
          <w:lang w:val="en-US" w:eastAsia="en-US" w:bidi="ar-SA"/>
        </w:rPr>
        <w:t>Technological Wonders.</w:t>
      </w:r>
      <w:r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Jobs of the Future. Work and Education. Job Qualities and Requirements. Phrasal Verb </w:t>
      </w:r>
      <w:r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give.</w:t>
      </w: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 </w:t>
      </w:r>
      <w:r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Grammar. </w:t>
      </w:r>
      <w:r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Future tenses. Time Clauses. Collocations </w:t>
      </w:r>
      <w:r w:rsidRPr="00A94253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go run catch keep. </w:t>
      </w:r>
      <w:r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Phrasal verbs</w:t>
      </w:r>
      <w:r w:rsidRPr="00A94253">
        <w:rPr>
          <w:rFonts w:ascii="Times New Roman" w:eastAsiaTheme="minorHAnsi" w:hAnsi="Times New Roman" w:cs="Times New Roman"/>
          <w:b/>
          <w:i/>
          <w:kern w:val="0"/>
          <w:lang w:val="en-US" w:eastAsia="en-US" w:bidi="ar-SA"/>
        </w:rPr>
        <w:t xml:space="preserve"> look watch show.</w:t>
      </w:r>
    </w:p>
    <w:p w:rsidR="00406BC7" w:rsidRPr="00A94253" w:rsidRDefault="00406BC7" w:rsidP="00406BC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A94253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Тема </w:t>
      </w:r>
      <w:r w:rsidRPr="00A94253">
        <w:rPr>
          <w:rFonts w:ascii="Times New Roman" w:eastAsiaTheme="minorHAnsi" w:hAnsi="Times New Roman" w:cs="Times New Roman"/>
          <w:b/>
          <w:kern w:val="0"/>
          <w:sz w:val="22"/>
          <w:szCs w:val="22"/>
          <w:lang w:val="en-US" w:eastAsia="en-US" w:bidi="ar-SA"/>
        </w:rPr>
        <w:t>7</w:t>
      </w:r>
      <w:r w:rsidRPr="00A94253">
        <w:rPr>
          <w:rFonts w:ascii="Times New Roman" w:eastAsiaTheme="minorHAnsi" w:hAnsi="Times New Roman" w:cs="Times New Roman"/>
          <w:b/>
          <w:kern w:val="0"/>
          <w:sz w:val="22"/>
          <w:szCs w:val="22"/>
          <w:lang w:eastAsia="en-US" w:bidi="ar-SA"/>
        </w:rPr>
        <w:t>.</w:t>
      </w:r>
      <w:r w:rsidRPr="00A94253">
        <w:rPr>
          <w:rFonts w:ascii="Times New Roman" w:eastAsiaTheme="minorHAnsi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Words easily confused. Derivatives. E-mail applying for a job. A monologue advertisement.</w:t>
      </w:r>
    </w:p>
    <w:p w:rsidR="00406BC7" w:rsidRPr="00A94253" w:rsidRDefault="00406BC7" w:rsidP="00406BC7">
      <w:pPr>
        <w:tabs>
          <w:tab w:val="left" w:pos="0"/>
        </w:tabs>
        <w:jc w:val="both"/>
        <w:rPr>
          <w:rFonts w:ascii="Times New Roman" w:hAnsi="Times New Roman" w:cs="Times New Roman"/>
          <w:lang w:val="en-US"/>
        </w:rPr>
      </w:pPr>
      <w:r w:rsidRPr="00A94253">
        <w:rPr>
          <w:rFonts w:ascii="Times New Roman" w:hAnsi="Times New Roman" w:cs="Times New Roman"/>
          <w:b/>
        </w:rPr>
        <w:t>Тема </w:t>
      </w:r>
      <w:r w:rsidRPr="00A94253">
        <w:rPr>
          <w:rFonts w:ascii="Times New Roman" w:hAnsi="Times New Roman" w:cs="Times New Roman"/>
          <w:b/>
          <w:lang w:val="en-US"/>
        </w:rPr>
        <w:t>8</w:t>
      </w:r>
      <w:r w:rsidRPr="00A942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Going places. </w:t>
      </w:r>
      <w:r w:rsidRPr="00A94253">
        <w:rPr>
          <w:rFonts w:ascii="Times New Roman" w:hAnsi="Times New Roman" w:cs="Times New Roman"/>
          <w:lang w:val="en-US"/>
        </w:rPr>
        <w:t>Entertainment. The arts. Performances. Theatre. TV shows.</w:t>
      </w:r>
      <w:r w:rsidRPr="00A94253">
        <w:rPr>
          <w:rFonts w:ascii="Times New Roman" w:hAnsi="Times New Roman" w:cs="Times New Roman"/>
          <w:b/>
          <w:lang w:val="en-US"/>
        </w:rPr>
        <w:t xml:space="preserve"> </w:t>
      </w:r>
      <w:r w:rsidRPr="00A94253">
        <w:rPr>
          <w:rFonts w:ascii="Times New Roman" w:hAnsi="Times New Roman" w:cs="Times New Roman"/>
          <w:lang w:val="en-US"/>
        </w:rPr>
        <w:t>Phrasal</w:t>
      </w:r>
      <w:r w:rsidRPr="00A94253">
        <w:rPr>
          <w:rFonts w:ascii="Times New Roman" w:hAnsi="Times New Roman" w:cs="Times New Roman"/>
          <w:b/>
          <w:lang w:val="en-US"/>
        </w:rPr>
        <w:t xml:space="preserve"> </w:t>
      </w:r>
      <w:r w:rsidRPr="00A94253">
        <w:rPr>
          <w:rFonts w:ascii="Times New Roman" w:hAnsi="Times New Roman" w:cs="Times New Roman"/>
          <w:lang w:val="en-US"/>
        </w:rPr>
        <w:t>verb</w:t>
      </w:r>
      <w:r w:rsidRPr="00A94253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gramStart"/>
      <w:r w:rsidRPr="00A94253">
        <w:rPr>
          <w:rFonts w:ascii="Times New Roman" w:hAnsi="Times New Roman" w:cs="Times New Roman"/>
          <w:b/>
          <w:i/>
          <w:lang w:val="en-US"/>
        </w:rPr>
        <w:t>get</w:t>
      </w:r>
      <w:proofErr w:type="gramEnd"/>
      <w:r w:rsidRPr="00A94253">
        <w:rPr>
          <w:rFonts w:ascii="Times New Roman" w:hAnsi="Times New Roman" w:cs="Times New Roman"/>
          <w:b/>
          <w:i/>
          <w:lang w:val="en-US"/>
        </w:rPr>
        <w:t xml:space="preserve">. Grammar </w:t>
      </w:r>
      <w:r w:rsidRPr="00A94253">
        <w:rPr>
          <w:rFonts w:ascii="Times New Roman" w:hAnsi="Times New Roman" w:cs="Times New Roman"/>
          <w:lang w:val="en-US"/>
        </w:rPr>
        <w:t>Passive Voice. Reflexive Pronouns. The Causative. So/Neither.</w:t>
      </w:r>
    </w:p>
    <w:p w:rsidR="00406BC7" w:rsidRPr="00A94253" w:rsidRDefault="00406BC7" w:rsidP="00406BC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A94253">
        <w:rPr>
          <w:rFonts w:ascii="Times New Roman" w:eastAsiaTheme="minorHAnsi" w:hAnsi="Times New Roman" w:cs="Times New Roman"/>
          <w:b/>
          <w:kern w:val="0"/>
          <w:lang w:val="ru-RU" w:eastAsia="en-US" w:bidi="ar-SA"/>
        </w:rPr>
        <w:t>Тема</w:t>
      </w:r>
      <w:r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 9</w:t>
      </w:r>
      <w:r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 xml:space="preserve">. Prepositional Phrases. Words easily confused. Derivatives. </w:t>
      </w:r>
      <w:bookmarkStart w:id="0" w:name="_GoBack"/>
      <w:bookmarkEnd w:id="0"/>
      <w:r w:rsidRPr="00A94253">
        <w:rPr>
          <w:rFonts w:ascii="Times New Roman" w:eastAsiaTheme="minorHAnsi" w:hAnsi="Times New Roman" w:cs="Times New Roman"/>
          <w:kern w:val="0"/>
          <w:lang w:val="en-US" w:eastAsia="en-US" w:bidi="ar-SA"/>
        </w:rPr>
        <w:t>A quiz. A Book Review.</w:t>
      </w:r>
    </w:p>
    <w:p w:rsidR="00406BC7" w:rsidRDefault="00406BC7" w:rsidP="00406BC7">
      <w:pPr>
        <w:tabs>
          <w:tab w:val="left" w:pos="0"/>
        </w:tabs>
        <w:jc w:val="both"/>
        <w:rPr>
          <w:rFonts w:ascii="Times New Roman" w:eastAsiaTheme="minorHAnsi" w:hAnsi="Times New Roman" w:cs="Times New Roman"/>
          <w:kern w:val="0"/>
          <w:lang w:val="en-US" w:eastAsia="en-US" w:bidi="ar-SA"/>
        </w:rPr>
      </w:pPr>
      <w:r w:rsidRPr="00A94253">
        <w:rPr>
          <w:rFonts w:ascii="Times New Roman" w:eastAsiaTheme="minorHAnsi" w:hAnsi="Times New Roman" w:cs="Times New Roman"/>
          <w:b/>
          <w:kern w:val="0"/>
          <w:lang w:val="ru-RU" w:eastAsia="en-US" w:bidi="ar-SA"/>
        </w:rPr>
        <w:t>Тема</w:t>
      </w:r>
      <w:r w:rsidRPr="00A94253"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> 10</w:t>
      </w:r>
      <w:r>
        <w:rPr>
          <w:rFonts w:ascii="Times New Roman" w:eastAsiaTheme="minorHAnsi" w:hAnsi="Times New Roman" w:cs="Times New Roman"/>
          <w:b/>
          <w:kern w:val="0"/>
          <w:lang w:val="en-US" w:eastAsia="en-US" w:bidi="ar-SA"/>
        </w:rPr>
        <w:t xml:space="preserve"> </w:t>
      </w:r>
      <w:r w:rsidRPr="00430A96">
        <w:rPr>
          <w:rFonts w:ascii="Times New Roman" w:eastAsiaTheme="minorHAnsi" w:hAnsi="Times New Roman" w:cs="Times New Roman"/>
          <w:kern w:val="0"/>
          <w:lang w:val="en-US" w:eastAsia="en-US" w:bidi="ar-SA"/>
        </w:rPr>
        <w:t>Living history. Lost treasures.</w:t>
      </w:r>
    </w:p>
    <w:p w:rsidR="00041EFB" w:rsidRDefault="00041EFB"/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charset w:val="CC"/>
    <w:family w:val="roman"/>
    <w:pitch w:val="variable"/>
    <w:sig w:usb0="00000201" w:usb1="00000000" w:usb2="00000000" w:usb3="00000000" w:csb0="00000004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FA"/>
    <w:rsid w:val="00041EFB"/>
    <w:rsid w:val="00406BC7"/>
    <w:rsid w:val="006C4CFA"/>
    <w:rsid w:val="008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DA6FD"/>
  <w15:chartTrackingRefBased/>
  <w15:docId w15:val="{3D15C4AB-938F-40AD-A065-EC04492B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C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1058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2025-11-05T13:03:00Z</dcterms:created>
  <dcterms:modified xsi:type="dcterms:W3CDTF">2025-11-05T13:05:00Z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a16abd88-37bd-4ae6-83f2-9ba1645065be</vt:lpwstr>
  </property>
</Properties>
</file>