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19" w:rsidRPr="00670419" w:rsidRDefault="00670419" w:rsidP="006704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</w:t>
      </w:r>
      <w:r w:rsidR="00985668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670419" w:rsidRDefault="00670419" w:rsidP="00670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СИНТАКСИЧНІ ЗВ’ЯЗКИ</w:t>
      </w:r>
    </w:p>
    <w:p w:rsidR="00983447" w:rsidRDefault="00983447" w:rsidP="00670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0419" w:rsidRDefault="00670419" w:rsidP="00670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670419" w:rsidRDefault="00670419" w:rsidP="006704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Синтаксичні зв’язки у словосполученні й реченні.</w:t>
      </w:r>
    </w:p>
    <w:p w:rsidR="00DC5454" w:rsidRDefault="00DC5454" w:rsidP="006704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70419" w:rsidRPr="00DC5454">
        <w:rPr>
          <w:rFonts w:ascii="Times New Roman" w:hAnsi="Times New Roman" w:cs="Times New Roman"/>
          <w:sz w:val="28"/>
          <w:szCs w:val="28"/>
          <w:lang w:val="uk-UA"/>
        </w:rPr>
        <w:t>редикативний зв’язок, його форми та ознаки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5454" w:rsidRDefault="00DC5454" w:rsidP="006704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70419" w:rsidRPr="00DC5454">
        <w:rPr>
          <w:rFonts w:ascii="Times New Roman" w:hAnsi="Times New Roman" w:cs="Times New Roman"/>
          <w:sz w:val="28"/>
          <w:szCs w:val="28"/>
          <w:lang w:val="uk-UA"/>
        </w:rPr>
        <w:t xml:space="preserve">ідрядний зв’язок, </w:t>
      </w:r>
      <w:r>
        <w:rPr>
          <w:rFonts w:ascii="Times New Roman" w:hAnsi="Times New Roman" w:cs="Times New Roman"/>
          <w:sz w:val="28"/>
          <w:szCs w:val="28"/>
          <w:lang w:val="uk-UA"/>
        </w:rPr>
        <w:t>його різновиди, форми та ознаки.</w:t>
      </w:r>
    </w:p>
    <w:p w:rsidR="00670419" w:rsidRDefault="00DC5454" w:rsidP="006704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70419" w:rsidRPr="00DC5454">
        <w:rPr>
          <w:rFonts w:ascii="Times New Roman" w:hAnsi="Times New Roman" w:cs="Times New Roman"/>
          <w:sz w:val="28"/>
          <w:szCs w:val="28"/>
          <w:lang w:val="uk-UA"/>
        </w:rPr>
        <w:t>урядний зв’язок, його форми та ознаки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5454" w:rsidRPr="00DC5454" w:rsidRDefault="00DC5454" w:rsidP="0098344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0419" w:rsidRDefault="00670419" w:rsidP="00670419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670419" w:rsidRPr="00F76502" w:rsidRDefault="00670419" w:rsidP="00670419">
      <w:pPr>
        <w:pStyle w:val="a3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502"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:rsidR="00F76502" w:rsidRPr="00F76502" w:rsidRDefault="00F76502" w:rsidP="00F76502">
      <w:pPr>
        <w:pStyle w:val="a5"/>
        <w:numPr>
          <w:ilvl w:val="0"/>
          <w:numId w:val="2"/>
        </w:numPr>
        <w:suppressAutoHyphens w:val="0"/>
        <w:spacing w:after="0"/>
        <w:ind w:left="0" w:firstLine="0"/>
        <w:jc w:val="both"/>
        <w:rPr>
          <w:sz w:val="28"/>
          <w:szCs w:val="28"/>
        </w:rPr>
      </w:pPr>
      <w:proofErr w:type="spellStart"/>
      <w:r w:rsidRPr="00F76502">
        <w:rPr>
          <w:color w:val="202122"/>
          <w:sz w:val="28"/>
          <w:szCs w:val="28"/>
          <w:lang w:eastAsia="en-US"/>
        </w:rPr>
        <w:t>Арібжанова</w:t>
      </w:r>
      <w:proofErr w:type="spellEnd"/>
      <w:r w:rsidRPr="00F76502">
        <w:rPr>
          <w:color w:val="202122"/>
          <w:sz w:val="28"/>
          <w:szCs w:val="28"/>
          <w:lang w:eastAsia="en-US"/>
        </w:rPr>
        <w:t xml:space="preserve"> І. М. Сучасна українська мова: Базові поняття синтаксису : </w:t>
      </w:r>
      <w:proofErr w:type="spellStart"/>
      <w:r w:rsidRPr="00F76502">
        <w:rPr>
          <w:color w:val="202122"/>
          <w:sz w:val="28"/>
          <w:szCs w:val="28"/>
          <w:lang w:eastAsia="en-US"/>
        </w:rPr>
        <w:t>навч</w:t>
      </w:r>
      <w:proofErr w:type="spellEnd"/>
      <w:r w:rsidRPr="00F76502">
        <w:rPr>
          <w:color w:val="202122"/>
          <w:sz w:val="28"/>
          <w:szCs w:val="28"/>
          <w:lang w:eastAsia="en-US"/>
        </w:rPr>
        <w:t xml:space="preserve">. </w:t>
      </w:r>
      <w:proofErr w:type="spellStart"/>
      <w:r w:rsidRPr="00F76502">
        <w:rPr>
          <w:color w:val="202122"/>
          <w:sz w:val="28"/>
          <w:szCs w:val="28"/>
          <w:lang w:eastAsia="en-US"/>
        </w:rPr>
        <w:t>посіб</w:t>
      </w:r>
      <w:proofErr w:type="spellEnd"/>
      <w:r w:rsidRPr="00F76502">
        <w:rPr>
          <w:color w:val="202122"/>
          <w:sz w:val="28"/>
          <w:szCs w:val="28"/>
          <w:lang w:eastAsia="en-US"/>
        </w:rPr>
        <w:t>. Київ : Київський ун-т, 2016. 159 с.</w:t>
      </w:r>
    </w:p>
    <w:p w:rsidR="00F76502" w:rsidRDefault="00F76502" w:rsidP="00F7650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Вихованець І. Р. Граматика української мови. Синтаксис. Київ : Либідь, 1993. 368 с.</w:t>
      </w:r>
    </w:p>
    <w:p w:rsidR="00F76502" w:rsidRPr="00F76502" w:rsidRDefault="00F76502" w:rsidP="00F76502">
      <w:pPr>
        <w:pStyle w:val="a5"/>
        <w:numPr>
          <w:ilvl w:val="0"/>
          <w:numId w:val="2"/>
        </w:numPr>
        <w:suppressAutoHyphens w:val="0"/>
        <w:spacing w:after="0"/>
        <w:ind w:left="0" w:firstLine="0"/>
        <w:jc w:val="both"/>
        <w:rPr>
          <w:sz w:val="28"/>
          <w:szCs w:val="28"/>
        </w:rPr>
      </w:pPr>
      <w:r w:rsidRPr="00F76502">
        <w:rPr>
          <w:sz w:val="28"/>
          <w:szCs w:val="28"/>
        </w:rPr>
        <w:t>Сучасна українська літерату</w:t>
      </w:r>
      <w:r>
        <w:rPr>
          <w:sz w:val="28"/>
          <w:szCs w:val="28"/>
        </w:rPr>
        <w:t>рна мова : Синтаксис / з</w:t>
      </w:r>
      <w:r w:rsidRPr="00F76502">
        <w:rPr>
          <w:sz w:val="28"/>
          <w:szCs w:val="28"/>
        </w:rPr>
        <w:t>а ред.  А. К. </w:t>
      </w:r>
      <w:proofErr w:type="spellStart"/>
      <w:r w:rsidRPr="00F76502">
        <w:rPr>
          <w:sz w:val="28"/>
          <w:szCs w:val="28"/>
        </w:rPr>
        <w:t>Мойсієнка</w:t>
      </w:r>
      <w:proofErr w:type="spellEnd"/>
      <w:r w:rsidRPr="00F76502">
        <w:rPr>
          <w:sz w:val="28"/>
          <w:szCs w:val="28"/>
        </w:rPr>
        <w:t>. Київ</w:t>
      </w:r>
      <w:r>
        <w:rPr>
          <w:sz w:val="28"/>
          <w:szCs w:val="28"/>
        </w:rPr>
        <w:t xml:space="preserve"> </w:t>
      </w:r>
      <w:r w:rsidRPr="00F76502">
        <w:rPr>
          <w:sz w:val="28"/>
          <w:szCs w:val="28"/>
        </w:rPr>
        <w:t>: Знання, 2013. 238 с.</w:t>
      </w:r>
      <w:r w:rsidRPr="00F76502">
        <w:rPr>
          <w:b/>
          <w:sz w:val="28"/>
          <w:szCs w:val="28"/>
        </w:rPr>
        <w:t xml:space="preserve"> </w:t>
      </w:r>
    </w:p>
    <w:p w:rsidR="00670419" w:rsidRDefault="00670419" w:rsidP="00F765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0419" w:rsidRPr="00F76502" w:rsidRDefault="00670419" w:rsidP="0067041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502">
        <w:rPr>
          <w:rFonts w:ascii="Times New Roman" w:hAnsi="Times New Roman" w:cs="Times New Roman"/>
          <w:b/>
          <w:sz w:val="28"/>
          <w:szCs w:val="28"/>
          <w:lang w:val="uk-UA"/>
        </w:rPr>
        <w:t>Допоміжна</w:t>
      </w:r>
    </w:p>
    <w:p w:rsidR="00670419" w:rsidRDefault="00670419" w:rsidP="0067041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П.</w:t>
      </w:r>
      <w:r w:rsidR="00F7650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6502">
        <w:rPr>
          <w:rFonts w:ascii="Times New Roman" w:hAnsi="Times New Roman" w:cs="Times New Roman"/>
          <w:sz w:val="28"/>
          <w:szCs w:val="28"/>
          <w:lang w:val="uk-UA"/>
        </w:rPr>
        <w:t>Вінтонів</w:t>
      </w:r>
      <w:proofErr w:type="spellEnd"/>
      <w:r w:rsidR="00F76502" w:rsidRPr="00F76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502">
        <w:rPr>
          <w:rFonts w:ascii="Times New Roman" w:hAnsi="Times New Roman" w:cs="Times New Roman"/>
          <w:sz w:val="28"/>
          <w:szCs w:val="28"/>
          <w:lang w:val="uk-UA"/>
        </w:rPr>
        <w:t xml:space="preserve">М. О., </w:t>
      </w:r>
      <w:proofErr w:type="spellStart"/>
      <w:r w:rsidR="00F76502">
        <w:rPr>
          <w:rFonts w:ascii="Times New Roman" w:hAnsi="Times New Roman" w:cs="Times New Roman"/>
          <w:sz w:val="28"/>
          <w:szCs w:val="28"/>
          <w:lang w:val="uk-UA"/>
        </w:rPr>
        <w:t>Сегін</w:t>
      </w:r>
      <w:proofErr w:type="spellEnd"/>
      <w:r w:rsidR="00F76502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="00F7650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76502">
        <w:rPr>
          <w:rFonts w:ascii="Times New Roman" w:hAnsi="Times New Roman" w:cs="Times New Roman"/>
          <w:sz w:val="28"/>
          <w:szCs w:val="28"/>
          <w:lang w:val="uk-UA"/>
        </w:rPr>
        <w:t>В. 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Український синтаксис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: навчально-практичний компл</w:t>
      </w:r>
      <w:r w:rsidR="00F76502">
        <w:rPr>
          <w:rFonts w:ascii="Times New Roman" w:hAnsi="Times New Roman" w:cs="Times New Roman"/>
          <w:sz w:val="28"/>
          <w:szCs w:val="28"/>
          <w:lang w:val="uk-UA"/>
        </w:rPr>
        <w:t xml:space="preserve">екс. У 2 ч.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2-ге вид., доповн. </w:t>
      </w:r>
      <w:r w:rsidR="00F76502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онец</w:t>
      </w:r>
      <w:r w:rsidR="00F76502">
        <w:rPr>
          <w:rFonts w:ascii="Times New Roman" w:hAnsi="Times New Roman" w:cs="Times New Roman"/>
          <w:sz w:val="28"/>
          <w:szCs w:val="28"/>
          <w:lang w:val="uk-UA"/>
        </w:rPr>
        <w:t xml:space="preserve">ьк–Слов’янськ : Дон НУ, 2011.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652 с. </w:t>
      </w:r>
    </w:p>
    <w:p w:rsidR="00670419" w:rsidRDefault="00670419" w:rsidP="0067041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Загнітко А. П. Теоретична грамат</w:t>
      </w:r>
      <w:r w:rsidR="00F76502">
        <w:rPr>
          <w:rFonts w:ascii="Times New Roman" w:hAnsi="Times New Roman" w:cs="Times New Roman"/>
          <w:sz w:val="28"/>
          <w:szCs w:val="28"/>
          <w:lang w:val="uk-UA"/>
        </w:rPr>
        <w:t xml:space="preserve">ика української мови. Синтаксис. Донецьк : </w:t>
      </w:r>
      <w:proofErr w:type="spellStart"/>
      <w:r w:rsidR="00F76502"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 w:rsidR="00F76502">
        <w:rPr>
          <w:rFonts w:ascii="Times New Roman" w:hAnsi="Times New Roman" w:cs="Times New Roman"/>
          <w:sz w:val="28"/>
          <w:szCs w:val="28"/>
          <w:lang w:val="uk-UA"/>
        </w:rPr>
        <w:t xml:space="preserve">, 2001. </w:t>
      </w:r>
      <w:r>
        <w:rPr>
          <w:rFonts w:ascii="Times New Roman" w:hAnsi="Times New Roman" w:cs="Times New Roman"/>
          <w:sz w:val="28"/>
          <w:szCs w:val="28"/>
          <w:lang w:val="uk-UA"/>
        </w:rPr>
        <w:t>662 с.</w:t>
      </w:r>
    </w:p>
    <w:p w:rsidR="00670419" w:rsidRDefault="00670419" w:rsidP="0067041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Плющ М. Я.</w:t>
      </w:r>
      <w:r w:rsidR="00F76502">
        <w:rPr>
          <w:rFonts w:ascii="Times New Roman" w:hAnsi="Times New Roman" w:cs="Times New Roman"/>
          <w:sz w:val="28"/>
          <w:szCs w:val="28"/>
          <w:lang w:val="uk-UA"/>
        </w:rPr>
        <w:t>, </w:t>
      </w:r>
      <w:proofErr w:type="spellStart"/>
      <w:r w:rsidR="00F76502">
        <w:rPr>
          <w:rFonts w:ascii="Times New Roman" w:hAnsi="Times New Roman" w:cs="Times New Roman"/>
          <w:sz w:val="28"/>
          <w:szCs w:val="28"/>
          <w:lang w:val="uk-UA"/>
        </w:rPr>
        <w:t>Грипас</w:t>
      </w:r>
      <w:proofErr w:type="spellEnd"/>
      <w:r w:rsidR="00F76502">
        <w:rPr>
          <w:rFonts w:ascii="Times New Roman" w:hAnsi="Times New Roman" w:cs="Times New Roman"/>
          <w:sz w:val="28"/>
          <w:szCs w:val="28"/>
          <w:lang w:val="uk-UA"/>
        </w:rPr>
        <w:t xml:space="preserve"> О. Ю. </w:t>
      </w:r>
      <w:r>
        <w:rPr>
          <w:rFonts w:ascii="Times New Roman" w:hAnsi="Times New Roman" w:cs="Times New Roman"/>
          <w:sz w:val="28"/>
          <w:szCs w:val="28"/>
          <w:lang w:val="uk-UA"/>
        </w:rPr>
        <w:t>Системна організація граматичної будови української мови. Таблиці. Схем</w:t>
      </w:r>
      <w:r w:rsidR="00F76502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76502">
        <w:rPr>
          <w:rFonts w:ascii="Times New Roman" w:hAnsi="Times New Roman" w:cs="Times New Roman"/>
          <w:sz w:val="28"/>
          <w:szCs w:val="28"/>
          <w:lang w:val="uk-UA"/>
        </w:rPr>
        <w:t>Київ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дім «Слово», 2015. </w:t>
      </w:r>
      <w:r w:rsidR="00F76502">
        <w:rPr>
          <w:rFonts w:ascii="Times New Roman" w:hAnsi="Times New Roman" w:cs="Times New Roman"/>
          <w:sz w:val="28"/>
          <w:szCs w:val="28"/>
          <w:lang w:val="uk-UA"/>
        </w:rPr>
        <w:t>264 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</w:p>
    <w:p w:rsidR="00670419" w:rsidRPr="004F7173" w:rsidRDefault="00F76502" w:rsidP="004F717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мови. Київ : Видавничий центр «Академія», 2004. </w:t>
      </w:r>
      <w:r w:rsidR="004F7173">
        <w:rPr>
          <w:rFonts w:ascii="Times New Roman" w:hAnsi="Times New Roman" w:cs="Times New Roman"/>
          <w:sz w:val="28"/>
          <w:szCs w:val="28"/>
          <w:lang w:val="uk-UA"/>
        </w:rPr>
        <w:t>406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0419" w:rsidRDefault="00670419" w:rsidP="0067041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F7173">
        <w:rPr>
          <w:rFonts w:ascii="Times New Roman" w:hAnsi="Times New Roman" w:cs="Times New Roman"/>
          <w:sz w:val="28"/>
          <w:szCs w:val="28"/>
          <w:lang w:val="uk-UA"/>
        </w:rPr>
        <w:t xml:space="preserve">:     Енциклопедія    /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 :  В. М. Русанівський, О.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F7173">
        <w:rPr>
          <w:rFonts w:ascii="Times New Roman" w:hAnsi="Times New Roman" w:cs="Times New Roman"/>
          <w:sz w:val="28"/>
          <w:szCs w:val="28"/>
          <w:lang w:val="uk-UA"/>
        </w:rPr>
        <w:t>Зяблюк та  ін</w:t>
      </w:r>
      <w:r>
        <w:rPr>
          <w:rFonts w:ascii="Times New Roman" w:hAnsi="Times New Roman" w:cs="Times New Roman"/>
          <w:sz w:val="28"/>
          <w:szCs w:val="28"/>
          <w:lang w:val="uk-UA"/>
        </w:rPr>
        <w:t>. К</w:t>
      </w:r>
      <w:r w:rsidR="004F7173">
        <w:rPr>
          <w:rFonts w:ascii="Times New Roman" w:hAnsi="Times New Roman" w:cs="Times New Roman"/>
          <w:sz w:val="28"/>
          <w:szCs w:val="28"/>
          <w:lang w:val="uk-UA"/>
        </w:rPr>
        <w:t>иїв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 Вид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  <w:t>во 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енц</w:t>
      </w:r>
      <w:r w:rsidR="004F7173">
        <w:rPr>
          <w:rFonts w:ascii="Times New Roman" w:hAnsi="Times New Roman" w:cs="Times New Roman"/>
          <w:sz w:val="28"/>
          <w:szCs w:val="28"/>
          <w:lang w:val="uk-UA"/>
        </w:rPr>
        <w:t>икл.” ім. М. П. Бажана, 2007.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856 с.</w:t>
      </w:r>
    </w:p>
    <w:p w:rsidR="00670419" w:rsidRDefault="00670419" w:rsidP="00670419">
      <w:pPr>
        <w:pStyle w:val="a3"/>
        <w:spacing w:after="0" w:line="240" w:lineRule="auto"/>
        <w:ind w:left="0" w:firstLine="709"/>
        <w:jc w:val="center"/>
        <w:rPr>
          <w:lang w:val="uk-UA"/>
        </w:rPr>
      </w:pPr>
    </w:p>
    <w:p w:rsidR="00983447" w:rsidRDefault="00983447" w:rsidP="0067041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3447">
        <w:rPr>
          <w:rFonts w:ascii="Times New Roman" w:hAnsi="Times New Roman" w:cs="Times New Roman"/>
          <w:b/>
          <w:sz w:val="28"/>
          <w:szCs w:val="28"/>
          <w:lang w:val="uk-UA"/>
        </w:rPr>
        <w:t>Теоретичні питання:</w:t>
      </w:r>
    </w:p>
    <w:p w:rsidR="00983447" w:rsidRDefault="00983447" w:rsidP="009834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447">
        <w:rPr>
          <w:rFonts w:ascii="Times New Roman" w:hAnsi="Times New Roman" w:cs="Times New Roman"/>
          <w:sz w:val="28"/>
          <w:szCs w:val="28"/>
          <w:lang w:val="uk-UA"/>
        </w:rPr>
        <w:t>1. Що таке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синтаксичний зв’язок?</w:t>
      </w:r>
    </w:p>
    <w:p w:rsidR="00983447" w:rsidRDefault="00983447" w:rsidP="009834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Які типи синтаксичного зв’язку ви знаєте?</w:t>
      </w:r>
    </w:p>
    <w:p w:rsidR="00983447" w:rsidRDefault="00983447" w:rsidP="009834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Які різновиди підрядного зв’язку виокремлюють?</w:t>
      </w:r>
    </w:p>
    <w:p w:rsidR="00EA695C" w:rsidRDefault="00EA695C" w:rsidP="009834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Які форми підрядного зв’язку виділяють?</w:t>
      </w:r>
    </w:p>
    <w:p w:rsidR="00983447" w:rsidRPr="00983447" w:rsidRDefault="00983447" w:rsidP="009834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724D" w:rsidRPr="00DC5454" w:rsidRDefault="006B1951" w:rsidP="006B19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Визначте типи синтаксичного </w:t>
      </w:r>
      <w:r w:rsidR="00DC5454">
        <w:rPr>
          <w:rFonts w:ascii="Times New Roman" w:hAnsi="Times New Roman" w:cs="Times New Roman"/>
          <w:i/>
          <w:sz w:val="28"/>
          <w:szCs w:val="28"/>
          <w:lang w:val="uk-UA"/>
        </w:rPr>
        <w:t>зв’язку між словами в ре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ченнях.</w:t>
      </w:r>
    </w:p>
    <w:p w:rsidR="008908A4" w:rsidRDefault="00067D6F" w:rsidP="000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02E6C" w:rsidRPr="00067D6F">
        <w:rPr>
          <w:rFonts w:ascii="Times New Roman" w:hAnsi="Times New Roman" w:cs="Times New Roman"/>
          <w:sz w:val="28"/>
          <w:szCs w:val="28"/>
          <w:lang w:val="uk-UA"/>
        </w:rPr>
        <w:t xml:space="preserve">Млість і весняна </w:t>
      </w:r>
      <w:proofErr w:type="spellStart"/>
      <w:r w:rsidR="00C02E6C" w:rsidRPr="00067D6F">
        <w:rPr>
          <w:rFonts w:ascii="Times New Roman" w:hAnsi="Times New Roman" w:cs="Times New Roman"/>
          <w:sz w:val="28"/>
          <w:szCs w:val="28"/>
          <w:lang w:val="uk-UA"/>
        </w:rPr>
        <w:t>п'янкість</w:t>
      </w:r>
      <w:proofErr w:type="spellEnd"/>
      <w:r w:rsidR="00C02E6C" w:rsidRPr="00067D6F">
        <w:rPr>
          <w:rFonts w:ascii="Times New Roman" w:hAnsi="Times New Roman" w:cs="Times New Roman"/>
          <w:sz w:val="28"/>
          <w:szCs w:val="28"/>
          <w:lang w:val="uk-UA"/>
        </w:rPr>
        <w:t xml:space="preserve"> лісу дурманили </w:t>
      </w:r>
      <w:proofErr w:type="spellStart"/>
      <w:r w:rsidR="00C02E6C" w:rsidRPr="00067D6F">
        <w:rPr>
          <w:rFonts w:ascii="Times New Roman" w:hAnsi="Times New Roman" w:cs="Times New Roman"/>
          <w:sz w:val="28"/>
          <w:szCs w:val="28"/>
          <w:lang w:val="uk-UA"/>
        </w:rPr>
        <w:t>Стаха</w:t>
      </w:r>
      <w:proofErr w:type="spellEnd"/>
      <w:r w:rsidR="00C02E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5454" w:rsidRPr="004E55CE" w:rsidRDefault="004E55CE" w:rsidP="000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B1951" w:rsidRPr="00067D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13D64" w:rsidRPr="00067D6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У долинах співали струм</w:t>
      </w:r>
      <w:r w:rsidR="00DC5454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ки… </w:t>
      </w:r>
    </w:p>
    <w:p w:rsidR="00670419" w:rsidRDefault="004E55CE" w:rsidP="000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3</w:t>
      </w:r>
      <w:r w:rsidR="00813D64" w:rsidRPr="00067D6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. </w:t>
      </w:r>
      <w:r w:rsidR="00813D64" w:rsidRPr="00067D6F">
        <w:rPr>
          <w:rFonts w:ascii="Times New Roman" w:hAnsi="Times New Roman" w:cs="Times New Roman"/>
          <w:sz w:val="28"/>
          <w:szCs w:val="28"/>
          <w:lang w:val="uk-UA"/>
        </w:rPr>
        <w:t>Перед очима у прекрасній єдності рухались земля і небо</w:t>
      </w:r>
      <w:r w:rsidR="00DC545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B1951" w:rsidRPr="00067D6F">
        <w:rPr>
          <w:rFonts w:ascii="Times New Roman" w:hAnsi="Times New Roman" w:cs="Times New Roman"/>
          <w:sz w:val="28"/>
          <w:szCs w:val="28"/>
          <w:lang w:val="uk-UA"/>
        </w:rPr>
        <w:t xml:space="preserve"> (З тв. М. Стельмаха).</w:t>
      </w:r>
    </w:p>
    <w:p w:rsidR="00EA695C" w:rsidRPr="00EA695C" w:rsidRDefault="004E55CE" w:rsidP="000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EA69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695C" w:rsidRPr="00EA695C">
        <w:rPr>
          <w:rFonts w:ascii="Times New Roman" w:hAnsi="Times New Roman" w:cs="Times New Roman"/>
          <w:iCs/>
          <w:sz w:val="28"/>
          <w:szCs w:val="28"/>
        </w:rPr>
        <w:t xml:space="preserve">Над долинами </w:t>
      </w:r>
      <w:proofErr w:type="spellStart"/>
      <w:r w:rsidR="00EA695C" w:rsidRPr="00EA695C">
        <w:rPr>
          <w:rFonts w:ascii="Times New Roman" w:hAnsi="Times New Roman" w:cs="Times New Roman"/>
          <w:iCs/>
          <w:sz w:val="28"/>
          <w:szCs w:val="28"/>
        </w:rPr>
        <w:t>стоїть</w:t>
      </w:r>
      <w:proofErr w:type="spellEnd"/>
      <w:r w:rsidR="00EA695C" w:rsidRPr="00EA695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A695C" w:rsidRPr="00EA695C">
        <w:rPr>
          <w:rFonts w:ascii="Times New Roman" w:hAnsi="Times New Roman" w:cs="Times New Roman"/>
          <w:bCs/>
          <w:iCs/>
          <w:sz w:val="28"/>
          <w:szCs w:val="28"/>
        </w:rPr>
        <w:t>сизий</w:t>
      </w:r>
      <w:proofErr w:type="spellEnd"/>
      <w:r w:rsidR="00EA695C" w:rsidRPr="00EA695C">
        <w:rPr>
          <w:rFonts w:ascii="Times New Roman" w:hAnsi="Times New Roman" w:cs="Times New Roman"/>
          <w:bCs/>
          <w:iCs/>
          <w:sz w:val="28"/>
          <w:szCs w:val="28"/>
        </w:rPr>
        <w:t xml:space="preserve"> легкий</w:t>
      </w:r>
      <w:r w:rsidR="00EA695C" w:rsidRPr="00EA695C">
        <w:rPr>
          <w:rFonts w:ascii="Times New Roman" w:hAnsi="Times New Roman" w:cs="Times New Roman"/>
          <w:iCs/>
          <w:sz w:val="28"/>
          <w:szCs w:val="28"/>
        </w:rPr>
        <w:t xml:space="preserve"> туман</w:t>
      </w:r>
      <w:r w:rsidR="00EA695C">
        <w:rPr>
          <w:rFonts w:ascii="Times New Roman" w:hAnsi="Times New Roman" w:cs="Times New Roman"/>
          <w:sz w:val="28"/>
          <w:szCs w:val="28"/>
        </w:rPr>
        <w:t xml:space="preserve"> (І.</w:t>
      </w:r>
      <w:r w:rsidR="00EA695C" w:rsidRPr="004C1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95C" w:rsidRPr="004C13E1">
        <w:rPr>
          <w:rFonts w:ascii="Times New Roman" w:hAnsi="Times New Roman" w:cs="Times New Roman"/>
          <w:sz w:val="28"/>
          <w:szCs w:val="28"/>
        </w:rPr>
        <w:t>Нечуй-Левицький</w:t>
      </w:r>
      <w:proofErr w:type="spellEnd"/>
      <w:r w:rsidR="00EA695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67D6F" w:rsidRDefault="00067D6F" w:rsidP="000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695C" w:rsidRPr="004E58EB" w:rsidRDefault="00EA695C" w:rsidP="00EA69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Визначте різновиди підрядного синтаксичного зв’язку між словами в реченнях.</w:t>
      </w:r>
    </w:p>
    <w:p w:rsidR="00EA695C" w:rsidRDefault="00EA695C" w:rsidP="00EA69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E1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143A" w:rsidRPr="00FE143A">
        <w:rPr>
          <w:rFonts w:ascii="Times New Roman" w:hAnsi="Times New Roman" w:cs="Times New Roman"/>
          <w:sz w:val="28"/>
          <w:szCs w:val="28"/>
          <w:lang w:val="uk-UA"/>
        </w:rPr>
        <w:t>Євгеній велів принести чорну каву</w:t>
      </w:r>
      <w:r w:rsidR="00FE143A" w:rsidRPr="00134EE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E143A">
        <w:rPr>
          <w:rFonts w:ascii="Times New Roman" w:hAnsi="Times New Roman" w:cs="Times New Roman"/>
          <w:sz w:val="28"/>
          <w:szCs w:val="28"/>
          <w:lang w:val="uk-UA"/>
        </w:rPr>
        <w:t>І. </w:t>
      </w:r>
      <w:r w:rsidR="00FE143A" w:rsidRPr="00134E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Франко</w:t>
      </w:r>
      <w:r w:rsidR="00FE14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</w:p>
    <w:p w:rsidR="00FE143A" w:rsidRDefault="00FE143A" w:rsidP="00FE1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</w:t>
      </w:r>
      <w:r w:rsidRPr="00067D6F">
        <w:rPr>
          <w:rFonts w:ascii="Times New Roman" w:hAnsi="Times New Roman" w:cs="Times New Roman"/>
          <w:sz w:val="28"/>
          <w:szCs w:val="28"/>
          <w:lang w:val="uk-UA"/>
        </w:rPr>
        <w:t>Тоді од них ішли пахощі вітряка і смуток матіоли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(М. Стельмах)</w:t>
      </w:r>
      <w:r w:rsidRPr="00067D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E143A" w:rsidRPr="00EA695C" w:rsidRDefault="004E55CE" w:rsidP="00EA69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067D6F">
        <w:rPr>
          <w:rFonts w:ascii="Times New Roman" w:hAnsi="Times New Roman" w:cs="Times New Roman"/>
          <w:sz w:val="28"/>
          <w:szCs w:val="28"/>
          <w:lang w:val="uk-UA"/>
        </w:rPr>
        <w:t>За столітніми дубами позіхнуло сонце.</w:t>
      </w:r>
    </w:p>
    <w:p w:rsidR="00067D6F" w:rsidRDefault="004E55CE" w:rsidP="00067D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067D6F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067D6F">
        <w:rPr>
          <w:rFonts w:ascii="Times New Roman" w:hAnsi="Times New Roman" w:cs="Times New Roman"/>
          <w:sz w:val="28"/>
          <w:szCs w:val="28"/>
          <w:lang w:val="uk-UA"/>
        </w:rPr>
        <w:t>притихло</w:t>
      </w:r>
      <w:proofErr w:type="spellEnd"/>
      <w:r w:rsidRPr="00067D6F">
        <w:rPr>
          <w:rFonts w:ascii="Times New Roman" w:hAnsi="Times New Roman" w:cs="Times New Roman"/>
          <w:sz w:val="28"/>
          <w:szCs w:val="28"/>
          <w:lang w:val="uk-UA"/>
        </w:rPr>
        <w:t xml:space="preserve"> все у степу перед чарами голосу</w:t>
      </w: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4E55CE" w:rsidRDefault="004E55CE" w:rsidP="00067D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5CE" w:rsidRDefault="004E55CE" w:rsidP="004E5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Визначте різновиди і форми підрядного синтаксичного зв’язку між словами в реченнях.</w:t>
      </w:r>
    </w:p>
    <w:p w:rsidR="004E55CE" w:rsidRDefault="004E55CE" w:rsidP="004E5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Важкі хмари низько пливуть над островом (О. Гончар).</w:t>
      </w:r>
    </w:p>
    <w:p w:rsidR="004E55CE" w:rsidRDefault="004E55CE" w:rsidP="004E55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4E55C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4E55CE">
        <w:rPr>
          <w:rFonts w:ascii="Times New Roman" w:hAnsi="Times New Roman" w:cs="Times New Roman"/>
          <w:sz w:val="28"/>
          <w:szCs w:val="28"/>
          <w:lang w:val="uk-UA"/>
        </w:rPr>
        <w:t>Кайдашиха</w:t>
      </w:r>
      <w:proofErr w:type="spellEnd"/>
      <w:r w:rsidRPr="004E55CE">
        <w:rPr>
          <w:rFonts w:ascii="Times New Roman" w:hAnsi="Times New Roman" w:cs="Times New Roman"/>
          <w:sz w:val="28"/>
          <w:szCs w:val="28"/>
          <w:lang w:val="uk-UA"/>
        </w:rPr>
        <w:t xml:space="preserve"> поклала на стіл </w:t>
      </w:r>
      <w:r w:rsidRPr="00E44B25">
        <w:rPr>
          <w:rFonts w:ascii="Times New Roman" w:hAnsi="Times New Roman" w:cs="Times New Roman"/>
          <w:sz w:val="28"/>
          <w:szCs w:val="28"/>
          <w:lang w:val="uk-UA"/>
        </w:rPr>
        <w:t>паляницю</w:t>
      </w:r>
      <w:r w:rsidRPr="004E55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E55CE">
        <w:rPr>
          <w:rFonts w:ascii="Times New Roman" w:hAnsi="Times New Roman" w:cs="Times New Roman"/>
          <w:sz w:val="28"/>
          <w:szCs w:val="28"/>
          <w:lang w:val="uk-UA"/>
        </w:rPr>
        <w:t>(І. Нечуй-Левицький).</w:t>
      </w:r>
    </w:p>
    <w:p w:rsidR="00E44B25" w:rsidRDefault="00E44B25" w:rsidP="004E55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 </w:t>
      </w:r>
      <w:r w:rsidRPr="00E44B25">
        <w:rPr>
          <w:rFonts w:ascii="Times New Roman" w:hAnsi="Times New Roman" w:cs="Times New Roman"/>
          <w:sz w:val="28"/>
          <w:szCs w:val="28"/>
          <w:lang w:val="uk-UA"/>
        </w:rPr>
        <w:t>В чагарниках низькорослих акацій посвистували червоногруді снігурі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E44B25" w:rsidRDefault="00E44B25" w:rsidP="004E55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(Ю. Збанацький).</w:t>
      </w:r>
    </w:p>
    <w:p w:rsidR="00E44B25" w:rsidRPr="004E55CE" w:rsidRDefault="00E44B25" w:rsidP="004E55C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4E55CE" w:rsidRDefault="00BC7F0F" w:rsidP="004E5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4.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Визначте різновиди і форми підрядного синтаксичного зв’язку та семантико-синтаксичні відношення між словами в реченнях.</w:t>
      </w:r>
    </w:p>
    <w:p w:rsidR="00BC7F0F" w:rsidRDefault="00BC7F0F" w:rsidP="004E5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Увечері скісне проміння сонця просвічувало густі крони дерев перед вікном.</w:t>
      </w:r>
    </w:p>
    <w:p w:rsidR="00590F46" w:rsidRDefault="00590F46" w:rsidP="004E5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Проміння (що робило?) просвічувало – зв’язок предикативний, взаємозалежна координація; семантико-синтаксичні відношення первинні суб’єктно-предикатні.</w:t>
      </w:r>
    </w:p>
    <w:p w:rsidR="00590F46" w:rsidRDefault="00590F46" w:rsidP="004E5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Проміння (чиє?) сонця – зв’язок підрядний, прислівний, валентно не зумовлений, прилягання, приіменникове, відмінкове; відношення вторинні атрибутивні.</w:t>
      </w:r>
    </w:p>
    <w:p w:rsidR="00590F46" w:rsidRPr="00590F46" w:rsidRDefault="00590F46" w:rsidP="00590F4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Проміння (яке?) скісне – зв’язок підрядний, прислівний, валентно не зумовлений, узгодження, повне (в роді, числі, відмінку); семантико-синтаксичні відношення </w:t>
      </w:r>
      <w:r w:rsidRPr="00590F46">
        <w:rPr>
          <w:rFonts w:ascii="Times New Roman" w:hAnsi="Times New Roman" w:cs="Times New Roman"/>
          <w:sz w:val="28"/>
          <w:szCs w:val="28"/>
          <w:lang w:val="uk-UA"/>
        </w:rPr>
        <w:t>вторинні атрибутивні.</w:t>
      </w:r>
    </w:p>
    <w:p w:rsidR="00590F46" w:rsidRDefault="00590F46" w:rsidP="004E5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659">
        <w:rPr>
          <w:rFonts w:ascii="Times New Roman" w:hAnsi="Times New Roman" w:cs="Times New Roman"/>
          <w:sz w:val="28"/>
          <w:szCs w:val="28"/>
          <w:lang w:val="uk-UA"/>
        </w:rPr>
        <w:t>Просвічувало (що?) крони</w:t>
      </w:r>
      <w:r w:rsidR="00D36659">
        <w:rPr>
          <w:rFonts w:ascii="Times New Roman" w:hAnsi="Times New Roman" w:cs="Times New Roman"/>
          <w:sz w:val="28"/>
          <w:szCs w:val="28"/>
          <w:lang w:val="uk-UA"/>
        </w:rPr>
        <w:t xml:space="preserve"> – зв’язок підрядний, прислівний, валентно зумовлений, керування, дієслівне, відмінкове, сильне; семантико-синтаксичні відношення первинні об’єктні.</w:t>
      </w:r>
    </w:p>
    <w:p w:rsidR="007D6401" w:rsidRPr="007D6401" w:rsidRDefault="00D36659" w:rsidP="004E5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Крони (які?) густі – зв’язок підрядний, прислівний, валентно не зумовлений, узгодження, неповне (в числі, відмінку); семантико-синтаксичні відношення </w:t>
      </w:r>
      <w:r w:rsidRPr="00590F46">
        <w:rPr>
          <w:rFonts w:ascii="Times New Roman" w:hAnsi="Times New Roman" w:cs="Times New Roman"/>
          <w:sz w:val="28"/>
          <w:szCs w:val="28"/>
          <w:lang w:val="uk-UA"/>
        </w:rPr>
        <w:t>вторинні атрибутивні.</w:t>
      </w:r>
    </w:p>
    <w:p w:rsidR="00E7622A" w:rsidRDefault="00E7622A" w:rsidP="004E5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Завершити це речення та розібрати наступне.</w:t>
      </w:r>
    </w:p>
    <w:p w:rsidR="007D6401" w:rsidRDefault="007D6401" w:rsidP="007D640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7D6401" w:rsidRPr="00110293" w:rsidRDefault="007D6401" w:rsidP="007D640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bookmarkStart w:id="0" w:name="_GoBack"/>
      <w:bookmarkEnd w:id="0"/>
      <w:r w:rsidRPr="00110293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В густій тиші кабінету надто голосно цо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кав маленький годинник на столі…</w:t>
      </w:r>
      <w:r w:rsidRPr="00110293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(Ю. Мушкетик).</w:t>
      </w:r>
    </w:p>
    <w:p w:rsidR="00E7622A" w:rsidRDefault="00E7622A" w:rsidP="004E5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E7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59835AA"/>
    <w:multiLevelType w:val="hybridMultilevel"/>
    <w:tmpl w:val="AC86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19"/>
    <w:rsid w:val="00047506"/>
    <w:rsid w:val="00067D6F"/>
    <w:rsid w:val="000C4D2E"/>
    <w:rsid w:val="000D2619"/>
    <w:rsid w:val="001A724D"/>
    <w:rsid w:val="00210570"/>
    <w:rsid w:val="00220CB6"/>
    <w:rsid w:val="00255B33"/>
    <w:rsid w:val="00342E07"/>
    <w:rsid w:val="0041539E"/>
    <w:rsid w:val="004E55CE"/>
    <w:rsid w:val="004E58EB"/>
    <w:rsid w:val="004E7D9B"/>
    <w:rsid w:val="004F7173"/>
    <w:rsid w:val="00534167"/>
    <w:rsid w:val="00535C19"/>
    <w:rsid w:val="00590F46"/>
    <w:rsid w:val="005C4840"/>
    <w:rsid w:val="00642A9D"/>
    <w:rsid w:val="00670419"/>
    <w:rsid w:val="006B1951"/>
    <w:rsid w:val="007654A4"/>
    <w:rsid w:val="007979C2"/>
    <w:rsid w:val="007C6658"/>
    <w:rsid w:val="007D0E1C"/>
    <w:rsid w:val="007D6401"/>
    <w:rsid w:val="00813D64"/>
    <w:rsid w:val="008908A4"/>
    <w:rsid w:val="008F63A7"/>
    <w:rsid w:val="00983447"/>
    <w:rsid w:val="00985668"/>
    <w:rsid w:val="009A610C"/>
    <w:rsid w:val="009D0210"/>
    <w:rsid w:val="00A2157B"/>
    <w:rsid w:val="00AA75AD"/>
    <w:rsid w:val="00AD222D"/>
    <w:rsid w:val="00B206DE"/>
    <w:rsid w:val="00BC7F0F"/>
    <w:rsid w:val="00BD2066"/>
    <w:rsid w:val="00C02E6C"/>
    <w:rsid w:val="00CB4627"/>
    <w:rsid w:val="00CE0C3B"/>
    <w:rsid w:val="00D36659"/>
    <w:rsid w:val="00DC5454"/>
    <w:rsid w:val="00DE0FD9"/>
    <w:rsid w:val="00E44B25"/>
    <w:rsid w:val="00E7622A"/>
    <w:rsid w:val="00EA695C"/>
    <w:rsid w:val="00EF5985"/>
    <w:rsid w:val="00F14688"/>
    <w:rsid w:val="00F76502"/>
    <w:rsid w:val="00F777E6"/>
    <w:rsid w:val="00FB5238"/>
    <w:rsid w:val="00F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A2E7"/>
  <w15:docId w15:val="{3FC9991D-9EA4-455A-A1E4-F2777F7A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4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7650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F76502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98015-36DA-4A63-B30A-FA21AF98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8</cp:revision>
  <dcterms:created xsi:type="dcterms:W3CDTF">2026-02-24T20:39:00Z</dcterms:created>
  <dcterms:modified xsi:type="dcterms:W3CDTF">2026-03-07T18:10:00Z</dcterms:modified>
</cp:coreProperties>
</file>