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72E5" w14:textId="77777777" w:rsidR="00E6216B" w:rsidRPr="00BD7140" w:rsidRDefault="00E6216B">
      <w:pPr>
        <w:pStyle w:val="a3"/>
      </w:pPr>
      <w:r w:rsidRPr="00BD7140">
        <w:t>Програма підготовки</w:t>
      </w:r>
    </w:p>
    <w:p w14:paraId="489F7E7A" w14:textId="168F5785" w:rsidR="00E6216B" w:rsidRPr="00BD7140" w:rsidRDefault="00E6216B">
      <w:pPr>
        <w:pStyle w:val="a3"/>
      </w:pPr>
      <w:r w:rsidRPr="00BD7140">
        <w:t xml:space="preserve">до модульної контрольної роботи № </w:t>
      </w:r>
      <w:r w:rsidR="00BD7140" w:rsidRPr="00BD7140">
        <w:t>2</w:t>
      </w:r>
    </w:p>
    <w:p w14:paraId="29C3EC82" w14:textId="77777777" w:rsidR="00C32CB7" w:rsidRPr="00BD7140" w:rsidRDefault="00C32CB7" w:rsidP="00C32CB7">
      <w:pPr>
        <w:pStyle w:val="a3"/>
        <w:jc w:val="right"/>
      </w:pPr>
      <w:r w:rsidRPr="00BD7140">
        <w:rPr>
          <w:highlight w:val="green"/>
        </w:rPr>
        <w:t>Тестування</w:t>
      </w:r>
    </w:p>
    <w:p w14:paraId="5C54F710" w14:textId="77777777" w:rsidR="00E6216B" w:rsidRPr="00BD7140" w:rsidRDefault="00E6216B">
      <w:pPr>
        <w:jc w:val="both"/>
        <w:rPr>
          <w:sz w:val="24"/>
          <w:lang w:val="uk-UA"/>
        </w:rPr>
      </w:pPr>
    </w:p>
    <w:p w14:paraId="429717B9" w14:textId="77777777" w:rsidR="007C2EBE" w:rsidRPr="00BD7140" w:rsidRDefault="007C2EBE" w:rsidP="007C2EBE">
      <w:pPr>
        <w:jc w:val="both"/>
        <w:rPr>
          <w:sz w:val="24"/>
          <w:lang w:val="uk-UA"/>
        </w:rPr>
      </w:pPr>
      <w:r w:rsidRPr="00BD7140">
        <w:rPr>
          <w:sz w:val="24"/>
          <w:u w:val="single"/>
          <w:lang w:val="uk-UA"/>
        </w:rPr>
        <w:t>1. Хронологія</w:t>
      </w:r>
    </w:p>
    <w:p w14:paraId="3975F829" w14:textId="77777777" w:rsidR="00E6216B" w:rsidRPr="00BD7140" w:rsidRDefault="00E6216B">
      <w:pPr>
        <w:jc w:val="both"/>
        <w:rPr>
          <w:sz w:val="24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224"/>
      </w:tblGrid>
      <w:tr w:rsidR="00E6216B" w:rsidRPr="00BD7140" w14:paraId="18968D36" w14:textId="77777777">
        <w:tc>
          <w:tcPr>
            <w:tcW w:w="3240" w:type="dxa"/>
          </w:tcPr>
          <w:p w14:paraId="7DBE229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1657–1659</w:t>
            </w:r>
          </w:p>
        </w:tc>
        <w:tc>
          <w:tcPr>
            <w:tcW w:w="6224" w:type="dxa"/>
          </w:tcPr>
          <w:p w14:paraId="0241278A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Гетьманування </w:t>
            </w:r>
            <w:proofErr w:type="spellStart"/>
            <w:r w:rsidRPr="00BD7140">
              <w:rPr>
                <w:lang w:val="uk-UA"/>
              </w:rPr>
              <w:t>I.Виговського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4160D491" w14:textId="77777777">
        <w:tc>
          <w:tcPr>
            <w:tcW w:w="3240" w:type="dxa"/>
          </w:tcPr>
          <w:p w14:paraId="62B40D4F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1658, 16 вересня</w:t>
            </w:r>
          </w:p>
        </w:tc>
        <w:tc>
          <w:tcPr>
            <w:tcW w:w="6224" w:type="dxa"/>
          </w:tcPr>
          <w:p w14:paraId="306F857D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Гадяцький </w:t>
            </w:r>
            <w:proofErr w:type="spellStart"/>
            <w:r w:rsidRPr="00BD7140">
              <w:rPr>
                <w:lang w:val="uk-UA"/>
              </w:rPr>
              <w:t>договiр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0D59CB00" w14:textId="77777777">
        <w:tc>
          <w:tcPr>
            <w:tcW w:w="3240" w:type="dxa"/>
          </w:tcPr>
          <w:p w14:paraId="3AC7957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1659–1663</w:t>
            </w:r>
          </w:p>
        </w:tc>
        <w:tc>
          <w:tcPr>
            <w:tcW w:w="6224" w:type="dxa"/>
          </w:tcPr>
          <w:p w14:paraId="15BCF6EE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Гетьманування </w:t>
            </w:r>
            <w:proofErr w:type="spellStart"/>
            <w:r w:rsidRPr="00BD7140">
              <w:rPr>
                <w:lang w:val="uk-UA"/>
              </w:rPr>
              <w:t>Ю.Хмельницького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717C600A" w14:textId="77777777">
        <w:tc>
          <w:tcPr>
            <w:tcW w:w="3240" w:type="dxa"/>
          </w:tcPr>
          <w:p w14:paraId="48CD7DDD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1659, 17 жовтня</w:t>
            </w:r>
          </w:p>
        </w:tc>
        <w:tc>
          <w:tcPr>
            <w:tcW w:w="6224" w:type="dxa"/>
          </w:tcPr>
          <w:p w14:paraId="0E627057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Переяславськi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статтi</w:t>
            </w:r>
            <w:proofErr w:type="spellEnd"/>
            <w:r w:rsidRPr="00BD7140">
              <w:rPr>
                <w:lang w:val="uk-UA"/>
              </w:rPr>
              <w:t xml:space="preserve"> – </w:t>
            </w:r>
            <w:proofErr w:type="spellStart"/>
            <w:r w:rsidRPr="00BD7140">
              <w:rPr>
                <w:lang w:val="uk-UA"/>
              </w:rPr>
              <w:t>договiрнi</w:t>
            </w:r>
            <w:proofErr w:type="spellEnd"/>
            <w:r w:rsidRPr="00BD7140">
              <w:rPr>
                <w:lang w:val="uk-UA"/>
              </w:rPr>
              <w:t xml:space="preserve"> умови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московським урядом i </w:t>
            </w:r>
            <w:proofErr w:type="spellStart"/>
            <w:r w:rsidRPr="00BD7140">
              <w:rPr>
                <w:lang w:val="uk-UA"/>
              </w:rPr>
              <w:t>Ю.Хмельницьким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694441BA" w14:textId="77777777">
        <w:tc>
          <w:tcPr>
            <w:tcW w:w="3240" w:type="dxa"/>
          </w:tcPr>
          <w:p w14:paraId="4B7D66CE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1660, 17 жовтня</w:t>
            </w:r>
          </w:p>
        </w:tc>
        <w:tc>
          <w:tcPr>
            <w:tcW w:w="6224" w:type="dxa"/>
          </w:tcPr>
          <w:p w14:paraId="24DDBA64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Слободищенський</w:t>
            </w:r>
            <w:proofErr w:type="spellEnd"/>
            <w:r w:rsidRPr="00BD7140">
              <w:rPr>
                <w:lang w:val="uk-UA"/>
              </w:rPr>
              <w:t xml:space="preserve"> трактат.</w:t>
            </w:r>
          </w:p>
        </w:tc>
      </w:tr>
      <w:tr w:rsidR="00E6216B" w:rsidRPr="00BD7140" w14:paraId="1969246C" w14:textId="77777777">
        <w:tc>
          <w:tcPr>
            <w:tcW w:w="3240" w:type="dxa"/>
          </w:tcPr>
          <w:p w14:paraId="7A9A6DA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1663–1668</w:t>
            </w:r>
          </w:p>
        </w:tc>
        <w:tc>
          <w:tcPr>
            <w:tcW w:w="6224" w:type="dxa"/>
          </w:tcPr>
          <w:p w14:paraId="116CE3B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Гетьманування </w:t>
            </w:r>
            <w:proofErr w:type="spellStart"/>
            <w:r w:rsidRPr="00BD7140">
              <w:rPr>
                <w:lang w:val="uk-UA"/>
              </w:rPr>
              <w:t>I.Брюховецького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45E61548" w14:textId="77777777">
        <w:tc>
          <w:tcPr>
            <w:tcW w:w="3240" w:type="dxa"/>
          </w:tcPr>
          <w:p w14:paraId="71A71281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1663–1665</w:t>
            </w:r>
          </w:p>
        </w:tc>
        <w:tc>
          <w:tcPr>
            <w:tcW w:w="6224" w:type="dxa"/>
          </w:tcPr>
          <w:p w14:paraId="317DE5CF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Гетьманування </w:t>
            </w:r>
            <w:proofErr w:type="spellStart"/>
            <w:r w:rsidRPr="00BD7140">
              <w:rPr>
                <w:lang w:val="uk-UA"/>
              </w:rPr>
              <w:t>П.Тетерi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074F49FE" w14:textId="77777777">
        <w:tc>
          <w:tcPr>
            <w:tcW w:w="3240" w:type="dxa"/>
          </w:tcPr>
          <w:p w14:paraId="26CB5841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1663, 17–18 червня</w:t>
            </w:r>
          </w:p>
        </w:tc>
        <w:tc>
          <w:tcPr>
            <w:tcW w:w="6224" w:type="dxa"/>
          </w:tcPr>
          <w:p w14:paraId="62057B1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“Чорна рада” в </w:t>
            </w:r>
            <w:proofErr w:type="spellStart"/>
            <w:r w:rsidRPr="00BD7140">
              <w:rPr>
                <w:lang w:val="uk-UA"/>
              </w:rPr>
              <w:t>Нiжинi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61314408" w14:textId="77777777">
        <w:tc>
          <w:tcPr>
            <w:tcW w:w="3240" w:type="dxa"/>
          </w:tcPr>
          <w:p w14:paraId="07D650B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1665–1676</w:t>
            </w:r>
          </w:p>
        </w:tc>
        <w:tc>
          <w:tcPr>
            <w:tcW w:w="6224" w:type="dxa"/>
          </w:tcPr>
          <w:p w14:paraId="43E271B7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Гетьманування </w:t>
            </w:r>
            <w:proofErr w:type="spellStart"/>
            <w:r w:rsidRPr="00BD7140">
              <w:rPr>
                <w:lang w:val="uk-UA"/>
              </w:rPr>
              <w:t>П.Дорошенка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290202D7" w14:textId="77777777">
        <w:tc>
          <w:tcPr>
            <w:tcW w:w="3240" w:type="dxa"/>
          </w:tcPr>
          <w:p w14:paraId="3A0BDCD8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1665, 1 жовтня</w:t>
            </w:r>
          </w:p>
        </w:tc>
        <w:tc>
          <w:tcPr>
            <w:tcW w:w="6224" w:type="dxa"/>
          </w:tcPr>
          <w:p w14:paraId="7424208F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Московськi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статтi</w:t>
            </w:r>
            <w:proofErr w:type="spellEnd"/>
            <w:r w:rsidRPr="00BD7140">
              <w:rPr>
                <w:lang w:val="uk-UA"/>
              </w:rPr>
              <w:t xml:space="preserve"> – </w:t>
            </w:r>
            <w:proofErr w:type="spellStart"/>
            <w:r w:rsidRPr="00BD7140">
              <w:rPr>
                <w:lang w:val="uk-UA"/>
              </w:rPr>
              <w:t>договiрнi</w:t>
            </w:r>
            <w:proofErr w:type="spellEnd"/>
            <w:r w:rsidRPr="00BD7140">
              <w:rPr>
                <w:lang w:val="uk-UA"/>
              </w:rPr>
              <w:t xml:space="preserve"> умови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московським урядом i </w:t>
            </w:r>
            <w:proofErr w:type="spellStart"/>
            <w:r w:rsidRPr="00BD7140">
              <w:rPr>
                <w:lang w:val="uk-UA"/>
              </w:rPr>
              <w:t>I.Брюховецьким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4A67ABBE" w14:textId="77777777">
        <w:tc>
          <w:tcPr>
            <w:tcW w:w="3240" w:type="dxa"/>
          </w:tcPr>
          <w:p w14:paraId="4D33B35E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1667, 30 </w:t>
            </w:r>
            <w:proofErr w:type="spellStart"/>
            <w:r w:rsidRPr="00BD7140">
              <w:rPr>
                <w:lang w:val="uk-UA"/>
              </w:rPr>
              <w:t>сiчня</w:t>
            </w:r>
            <w:proofErr w:type="spellEnd"/>
          </w:p>
        </w:tc>
        <w:tc>
          <w:tcPr>
            <w:tcW w:w="6224" w:type="dxa"/>
          </w:tcPr>
          <w:p w14:paraId="5374FF01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Андрусiвське</w:t>
            </w:r>
            <w:proofErr w:type="spellEnd"/>
            <w:r w:rsidRPr="00BD7140">
              <w:rPr>
                <w:lang w:val="uk-UA"/>
              </w:rPr>
              <w:t xml:space="preserve"> перемир’я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Росiєю</w:t>
            </w:r>
            <w:proofErr w:type="spellEnd"/>
            <w:r w:rsidRPr="00BD7140">
              <w:rPr>
                <w:lang w:val="uk-UA"/>
              </w:rPr>
              <w:t xml:space="preserve"> i Польщею.</w:t>
            </w:r>
          </w:p>
        </w:tc>
      </w:tr>
      <w:tr w:rsidR="00E6216B" w:rsidRPr="00BD7140" w14:paraId="2D8BC2BC" w14:textId="77777777">
        <w:tc>
          <w:tcPr>
            <w:tcW w:w="3240" w:type="dxa"/>
          </w:tcPr>
          <w:p w14:paraId="063484D3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1668–1672</w:t>
            </w:r>
          </w:p>
        </w:tc>
        <w:tc>
          <w:tcPr>
            <w:tcW w:w="6224" w:type="dxa"/>
          </w:tcPr>
          <w:p w14:paraId="27D83C3D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Гетьманування </w:t>
            </w:r>
            <w:proofErr w:type="spellStart"/>
            <w:r w:rsidRPr="00BD7140">
              <w:rPr>
                <w:lang w:val="uk-UA"/>
              </w:rPr>
              <w:t>Д.Многогрiшного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2DCDC9EF" w14:textId="77777777">
        <w:tc>
          <w:tcPr>
            <w:tcW w:w="3240" w:type="dxa"/>
          </w:tcPr>
          <w:p w14:paraId="65BA6037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1669, березень</w:t>
            </w:r>
          </w:p>
        </w:tc>
        <w:tc>
          <w:tcPr>
            <w:tcW w:w="6224" w:type="dxa"/>
          </w:tcPr>
          <w:p w14:paraId="3A0A077B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Глухiвськi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статтi</w:t>
            </w:r>
            <w:proofErr w:type="spellEnd"/>
            <w:r w:rsidRPr="00BD7140">
              <w:rPr>
                <w:lang w:val="uk-UA"/>
              </w:rPr>
              <w:t xml:space="preserve"> – </w:t>
            </w:r>
            <w:proofErr w:type="spellStart"/>
            <w:r w:rsidRPr="00BD7140">
              <w:rPr>
                <w:lang w:val="uk-UA"/>
              </w:rPr>
              <w:t>договiрнi</w:t>
            </w:r>
            <w:proofErr w:type="spellEnd"/>
            <w:r w:rsidRPr="00BD7140">
              <w:rPr>
                <w:lang w:val="uk-UA"/>
              </w:rPr>
              <w:t xml:space="preserve"> умови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московським урядом i </w:t>
            </w:r>
            <w:proofErr w:type="spellStart"/>
            <w:r w:rsidRPr="00BD7140">
              <w:rPr>
                <w:lang w:val="uk-UA"/>
              </w:rPr>
              <w:t>Д.Многогрiшним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01BCF344" w14:textId="77777777">
        <w:tc>
          <w:tcPr>
            <w:tcW w:w="3240" w:type="dxa"/>
          </w:tcPr>
          <w:p w14:paraId="4AC89DE8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1672–1678</w:t>
            </w:r>
          </w:p>
        </w:tc>
        <w:tc>
          <w:tcPr>
            <w:tcW w:w="6224" w:type="dxa"/>
          </w:tcPr>
          <w:p w14:paraId="0D5E9D15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Гетьманування </w:t>
            </w:r>
            <w:proofErr w:type="spellStart"/>
            <w:r w:rsidRPr="00BD7140">
              <w:rPr>
                <w:lang w:val="uk-UA"/>
              </w:rPr>
              <w:t>I.Самойловича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03079391" w14:textId="77777777">
        <w:tc>
          <w:tcPr>
            <w:tcW w:w="3240" w:type="dxa"/>
          </w:tcPr>
          <w:p w14:paraId="48CD39DD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1672, 18 жовтня</w:t>
            </w:r>
          </w:p>
        </w:tc>
        <w:tc>
          <w:tcPr>
            <w:tcW w:w="6224" w:type="dxa"/>
          </w:tcPr>
          <w:p w14:paraId="0431BC0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Бучацький мирний </w:t>
            </w:r>
            <w:proofErr w:type="spellStart"/>
            <w:r w:rsidRPr="00BD7140">
              <w:rPr>
                <w:lang w:val="uk-UA"/>
              </w:rPr>
              <w:t>договiр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Польщею i Туреччиною.</w:t>
            </w:r>
          </w:p>
        </w:tc>
      </w:tr>
      <w:tr w:rsidR="00E6216B" w:rsidRPr="00BD7140" w14:paraId="59163581" w14:textId="77777777">
        <w:tc>
          <w:tcPr>
            <w:tcW w:w="3240" w:type="dxa"/>
          </w:tcPr>
          <w:p w14:paraId="54B4E389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1676, 17 жовтня</w:t>
            </w:r>
          </w:p>
        </w:tc>
        <w:tc>
          <w:tcPr>
            <w:tcW w:w="6224" w:type="dxa"/>
          </w:tcPr>
          <w:p w14:paraId="3A89F203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Журавненський</w:t>
            </w:r>
            <w:proofErr w:type="spellEnd"/>
            <w:r w:rsidRPr="00BD7140">
              <w:rPr>
                <w:lang w:val="uk-UA"/>
              </w:rPr>
              <w:t xml:space="preserve"> мирний </w:t>
            </w:r>
            <w:proofErr w:type="spellStart"/>
            <w:r w:rsidRPr="00BD7140">
              <w:rPr>
                <w:lang w:val="uk-UA"/>
              </w:rPr>
              <w:t>договiр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Польщею i Туреччиною.</w:t>
            </w:r>
          </w:p>
        </w:tc>
      </w:tr>
      <w:tr w:rsidR="00E6216B" w:rsidRPr="00BD7140" w14:paraId="1E064A66" w14:textId="77777777">
        <w:tc>
          <w:tcPr>
            <w:tcW w:w="3240" w:type="dxa"/>
          </w:tcPr>
          <w:p w14:paraId="440F7C97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1677–1678</w:t>
            </w:r>
          </w:p>
        </w:tc>
        <w:tc>
          <w:tcPr>
            <w:tcW w:w="6224" w:type="dxa"/>
          </w:tcPr>
          <w:p w14:paraId="212B87D2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Чигиринськi</w:t>
            </w:r>
            <w:proofErr w:type="spellEnd"/>
            <w:r w:rsidRPr="00BD7140">
              <w:rPr>
                <w:lang w:val="uk-UA"/>
              </w:rPr>
              <w:t xml:space="preserve"> походи.</w:t>
            </w:r>
          </w:p>
        </w:tc>
      </w:tr>
      <w:tr w:rsidR="00E6216B" w:rsidRPr="00BD7140" w14:paraId="7ABB82A0" w14:textId="77777777">
        <w:tc>
          <w:tcPr>
            <w:tcW w:w="3240" w:type="dxa"/>
          </w:tcPr>
          <w:p w14:paraId="7260ECFD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1681, 13 </w:t>
            </w:r>
            <w:proofErr w:type="spellStart"/>
            <w:r w:rsidRPr="00BD7140">
              <w:rPr>
                <w:lang w:val="uk-UA"/>
              </w:rPr>
              <w:t>сiчня</w:t>
            </w:r>
            <w:proofErr w:type="spellEnd"/>
          </w:p>
        </w:tc>
        <w:tc>
          <w:tcPr>
            <w:tcW w:w="6224" w:type="dxa"/>
          </w:tcPr>
          <w:p w14:paraId="0B70A01F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Бахчисарайський мирний </w:t>
            </w:r>
            <w:proofErr w:type="spellStart"/>
            <w:r w:rsidRPr="00BD7140">
              <w:rPr>
                <w:lang w:val="uk-UA"/>
              </w:rPr>
              <w:t>договiр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Росiї</w:t>
            </w:r>
            <w:proofErr w:type="spellEnd"/>
            <w:r w:rsidRPr="00BD7140">
              <w:rPr>
                <w:lang w:val="uk-UA"/>
              </w:rPr>
              <w:t xml:space="preserve"> з Туреччиною i Кримським ханством.</w:t>
            </w:r>
          </w:p>
        </w:tc>
      </w:tr>
      <w:tr w:rsidR="00E6216B" w:rsidRPr="00BD7140" w14:paraId="455059CC" w14:textId="77777777">
        <w:tc>
          <w:tcPr>
            <w:tcW w:w="3240" w:type="dxa"/>
          </w:tcPr>
          <w:p w14:paraId="068F2B44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1686, 6 травня</w:t>
            </w:r>
          </w:p>
        </w:tc>
        <w:tc>
          <w:tcPr>
            <w:tcW w:w="6224" w:type="dxa"/>
          </w:tcPr>
          <w:p w14:paraId="3D7B7BFC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“Трактат про </w:t>
            </w:r>
            <w:proofErr w:type="spellStart"/>
            <w:r w:rsidRPr="00BD7140">
              <w:rPr>
                <w:lang w:val="uk-UA"/>
              </w:rPr>
              <w:t>вiчний</w:t>
            </w:r>
            <w:proofErr w:type="spellEnd"/>
            <w:r w:rsidRPr="00BD7140">
              <w:rPr>
                <w:lang w:val="uk-UA"/>
              </w:rPr>
              <w:t xml:space="preserve"> мир”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Росiєю</w:t>
            </w:r>
            <w:proofErr w:type="spellEnd"/>
            <w:r w:rsidRPr="00BD7140">
              <w:rPr>
                <w:lang w:val="uk-UA"/>
              </w:rPr>
              <w:t xml:space="preserve"> i Польщею.</w:t>
            </w:r>
          </w:p>
        </w:tc>
      </w:tr>
      <w:tr w:rsidR="00E6216B" w:rsidRPr="00BD7140" w14:paraId="546125D4" w14:textId="77777777">
        <w:tc>
          <w:tcPr>
            <w:tcW w:w="3240" w:type="dxa"/>
          </w:tcPr>
          <w:p w14:paraId="3691CC7D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1687, 1689</w:t>
            </w:r>
          </w:p>
        </w:tc>
        <w:tc>
          <w:tcPr>
            <w:tcW w:w="6224" w:type="dxa"/>
          </w:tcPr>
          <w:p w14:paraId="125EA809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Кримськi</w:t>
            </w:r>
            <w:proofErr w:type="spellEnd"/>
            <w:r w:rsidRPr="00BD7140">
              <w:rPr>
                <w:lang w:val="uk-UA"/>
              </w:rPr>
              <w:t xml:space="preserve"> походи </w:t>
            </w:r>
            <w:proofErr w:type="spellStart"/>
            <w:r w:rsidRPr="00BD7140">
              <w:rPr>
                <w:lang w:val="uk-UA"/>
              </w:rPr>
              <w:t>росiйського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вiйська</w:t>
            </w:r>
            <w:proofErr w:type="spellEnd"/>
            <w:r w:rsidRPr="00BD7140">
              <w:rPr>
                <w:lang w:val="uk-UA"/>
              </w:rPr>
              <w:t xml:space="preserve"> й українських козацьких </w:t>
            </w:r>
            <w:proofErr w:type="spellStart"/>
            <w:r w:rsidRPr="00BD7140">
              <w:rPr>
                <w:lang w:val="uk-UA"/>
              </w:rPr>
              <w:t>полкiв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51AC4990" w14:textId="77777777">
        <w:tc>
          <w:tcPr>
            <w:tcW w:w="3240" w:type="dxa"/>
          </w:tcPr>
          <w:p w14:paraId="2DF51793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1687, 25 липня</w:t>
            </w:r>
          </w:p>
        </w:tc>
        <w:tc>
          <w:tcPr>
            <w:tcW w:w="6224" w:type="dxa"/>
          </w:tcPr>
          <w:p w14:paraId="2E9628E9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Коломацькi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статтi</w:t>
            </w:r>
            <w:proofErr w:type="spellEnd"/>
            <w:r w:rsidRPr="00BD7140">
              <w:rPr>
                <w:lang w:val="uk-UA"/>
              </w:rPr>
              <w:t xml:space="preserve"> – </w:t>
            </w:r>
            <w:proofErr w:type="spellStart"/>
            <w:r w:rsidRPr="00BD7140">
              <w:rPr>
                <w:lang w:val="uk-UA"/>
              </w:rPr>
              <w:t>договiрнi</w:t>
            </w:r>
            <w:proofErr w:type="spellEnd"/>
            <w:r w:rsidRPr="00BD7140">
              <w:rPr>
                <w:lang w:val="uk-UA"/>
              </w:rPr>
              <w:t xml:space="preserve"> умови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московським урядом i </w:t>
            </w:r>
            <w:proofErr w:type="spellStart"/>
            <w:r w:rsidRPr="00BD7140">
              <w:rPr>
                <w:lang w:val="uk-UA"/>
              </w:rPr>
              <w:t>С.Мазепою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63DF621D" w14:textId="77777777">
        <w:tc>
          <w:tcPr>
            <w:tcW w:w="3240" w:type="dxa"/>
          </w:tcPr>
          <w:p w14:paraId="598EE7C3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1687–1709</w:t>
            </w:r>
          </w:p>
        </w:tc>
        <w:tc>
          <w:tcPr>
            <w:tcW w:w="6224" w:type="dxa"/>
          </w:tcPr>
          <w:p w14:paraId="5A5E047F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Гетьманування </w:t>
            </w:r>
            <w:proofErr w:type="spellStart"/>
            <w:r w:rsidRPr="00BD7140">
              <w:rPr>
                <w:lang w:val="uk-UA"/>
              </w:rPr>
              <w:t>I.Мазепи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700DFA54" w14:textId="77777777">
        <w:tc>
          <w:tcPr>
            <w:tcW w:w="3240" w:type="dxa"/>
          </w:tcPr>
          <w:p w14:paraId="0BC3D48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1689–1725</w:t>
            </w:r>
          </w:p>
        </w:tc>
        <w:tc>
          <w:tcPr>
            <w:tcW w:w="6224" w:type="dxa"/>
          </w:tcPr>
          <w:p w14:paraId="72BDA273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Царювання Петра I.</w:t>
            </w:r>
          </w:p>
        </w:tc>
      </w:tr>
      <w:tr w:rsidR="00E6216B" w:rsidRPr="00BD7140" w14:paraId="0510DA56" w14:textId="77777777">
        <w:tc>
          <w:tcPr>
            <w:tcW w:w="3240" w:type="dxa"/>
          </w:tcPr>
          <w:p w14:paraId="63495FBA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1695, 1696</w:t>
            </w:r>
          </w:p>
        </w:tc>
        <w:tc>
          <w:tcPr>
            <w:tcW w:w="6224" w:type="dxa"/>
          </w:tcPr>
          <w:p w14:paraId="10EA3C1D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Азовсько-днiпровськi</w:t>
            </w:r>
            <w:proofErr w:type="spellEnd"/>
            <w:r w:rsidRPr="00BD7140">
              <w:rPr>
                <w:lang w:val="uk-UA"/>
              </w:rPr>
              <w:t xml:space="preserve"> походи </w:t>
            </w:r>
            <w:proofErr w:type="spellStart"/>
            <w:r w:rsidRPr="00BD7140">
              <w:rPr>
                <w:lang w:val="uk-UA"/>
              </w:rPr>
              <w:t>росiйського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вiйська</w:t>
            </w:r>
            <w:proofErr w:type="spellEnd"/>
            <w:r w:rsidRPr="00BD7140">
              <w:rPr>
                <w:lang w:val="uk-UA"/>
              </w:rPr>
              <w:t xml:space="preserve"> й українських козацьких </w:t>
            </w:r>
            <w:proofErr w:type="spellStart"/>
            <w:r w:rsidRPr="00BD7140">
              <w:rPr>
                <w:lang w:val="uk-UA"/>
              </w:rPr>
              <w:t>полкiв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2CFA81F2" w14:textId="77777777">
        <w:tc>
          <w:tcPr>
            <w:tcW w:w="3240" w:type="dxa"/>
          </w:tcPr>
          <w:p w14:paraId="7294D8C0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1699, 16 </w:t>
            </w:r>
            <w:proofErr w:type="spellStart"/>
            <w:r w:rsidRPr="00BD7140">
              <w:rPr>
                <w:lang w:val="uk-UA"/>
              </w:rPr>
              <w:t>сiчня</w:t>
            </w:r>
            <w:proofErr w:type="spellEnd"/>
            <w:r w:rsidRPr="00BD7140">
              <w:rPr>
                <w:lang w:val="uk-UA"/>
              </w:rPr>
              <w:t xml:space="preserve"> </w:t>
            </w:r>
          </w:p>
        </w:tc>
        <w:tc>
          <w:tcPr>
            <w:tcW w:w="6224" w:type="dxa"/>
          </w:tcPr>
          <w:p w14:paraId="534C30D7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Карловицький</w:t>
            </w:r>
            <w:proofErr w:type="spellEnd"/>
            <w:r w:rsidRPr="00BD7140">
              <w:rPr>
                <w:lang w:val="uk-UA"/>
              </w:rPr>
              <w:t xml:space="preserve"> мирний </w:t>
            </w:r>
            <w:proofErr w:type="spellStart"/>
            <w:r w:rsidRPr="00BD7140">
              <w:rPr>
                <w:lang w:val="uk-UA"/>
              </w:rPr>
              <w:t>договiр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Рiччю</w:t>
            </w:r>
            <w:proofErr w:type="spellEnd"/>
            <w:r w:rsidRPr="00BD7140">
              <w:rPr>
                <w:lang w:val="uk-UA"/>
              </w:rPr>
              <w:t xml:space="preserve"> Посполитою i Туреччиною.</w:t>
            </w:r>
          </w:p>
        </w:tc>
      </w:tr>
      <w:tr w:rsidR="00E6216B" w:rsidRPr="00BD7140" w14:paraId="5F0CD553" w14:textId="77777777">
        <w:tc>
          <w:tcPr>
            <w:tcW w:w="3240" w:type="dxa"/>
          </w:tcPr>
          <w:p w14:paraId="2157F297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1699, червень</w:t>
            </w:r>
          </w:p>
        </w:tc>
        <w:tc>
          <w:tcPr>
            <w:tcW w:w="6224" w:type="dxa"/>
          </w:tcPr>
          <w:p w14:paraId="46023DE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Ухвала польського сейму про </w:t>
            </w:r>
            <w:proofErr w:type="spellStart"/>
            <w:r w:rsidRPr="00BD7140">
              <w:rPr>
                <w:lang w:val="uk-UA"/>
              </w:rPr>
              <w:t>лiквiдацiю</w:t>
            </w:r>
            <w:proofErr w:type="spellEnd"/>
            <w:r w:rsidRPr="00BD7140">
              <w:rPr>
                <w:lang w:val="uk-UA"/>
              </w:rPr>
              <w:t xml:space="preserve"> козацьких </w:t>
            </w:r>
            <w:proofErr w:type="spellStart"/>
            <w:r w:rsidRPr="00BD7140">
              <w:rPr>
                <w:lang w:val="uk-UA"/>
              </w:rPr>
              <w:t>полкiв</w:t>
            </w:r>
            <w:proofErr w:type="spellEnd"/>
            <w:r w:rsidRPr="00BD7140">
              <w:rPr>
                <w:lang w:val="uk-UA"/>
              </w:rPr>
              <w:t xml:space="preserve"> у Київському i Брацлавському воєводствах.</w:t>
            </w:r>
          </w:p>
        </w:tc>
      </w:tr>
      <w:tr w:rsidR="00E6216B" w:rsidRPr="00BD7140" w14:paraId="749858E0" w14:textId="77777777">
        <w:tc>
          <w:tcPr>
            <w:tcW w:w="3240" w:type="dxa"/>
          </w:tcPr>
          <w:p w14:paraId="0A60C346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1700, 3 липня</w:t>
            </w:r>
          </w:p>
        </w:tc>
        <w:tc>
          <w:tcPr>
            <w:tcW w:w="6224" w:type="dxa"/>
          </w:tcPr>
          <w:p w14:paraId="3D2FFA0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Константинопольський мирний </w:t>
            </w:r>
            <w:proofErr w:type="spellStart"/>
            <w:r w:rsidRPr="00BD7140">
              <w:rPr>
                <w:lang w:val="uk-UA"/>
              </w:rPr>
              <w:t>договiр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Росiєю</w:t>
            </w:r>
            <w:proofErr w:type="spellEnd"/>
            <w:r w:rsidRPr="00BD7140">
              <w:rPr>
                <w:lang w:val="uk-UA"/>
              </w:rPr>
              <w:t xml:space="preserve"> i Туреччиною.</w:t>
            </w:r>
          </w:p>
        </w:tc>
      </w:tr>
      <w:tr w:rsidR="00E6216B" w:rsidRPr="00BD7140" w14:paraId="4E7D77D7" w14:textId="77777777">
        <w:tc>
          <w:tcPr>
            <w:tcW w:w="3240" w:type="dxa"/>
          </w:tcPr>
          <w:p w14:paraId="13968443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1700–1721</w:t>
            </w:r>
          </w:p>
        </w:tc>
        <w:tc>
          <w:tcPr>
            <w:tcW w:w="6224" w:type="dxa"/>
          </w:tcPr>
          <w:p w14:paraId="105CAD9F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Пiвнiчна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вiйна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0EFD74AB" w14:textId="77777777">
        <w:tc>
          <w:tcPr>
            <w:tcW w:w="3240" w:type="dxa"/>
          </w:tcPr>
          <w:p w14:paraId="3E6B4D18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1701</w:t>
            </w:r>
          </w:p>
        </w:tc>
        <w:tc>
          <w:tcPr>
            <w:tcW w:w="6224" w:type="dxa"/>
          </w:tcPr>
          <w:p w14:paraId="35797154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Перетворення Києво-Могилянської </w:t>
            </w:r>
            <w:proofErr w:type="spellStart"/>
            <w:r w:rsidRPr="00BD7140">
              <w:rPr>
                <w:lang w:val="uk-UA"/>
              </w:rPr>
              <w:t>колегiї</w:t>
            </w:r>
            <w:proofErr w:type="spellEnd"/>
            <w:r w:rsidRPr="00BD7140">
              <w:rPr>
                <w:lang w:val="uk-UA"/>
              </w:rPr>
              <w:t xml:space="preserve"> в </w:t>
            </w:r>
            <w:proofErr w:type="spellStart"/>
            <w:r w:rsidRPr="00BD7140">
              <w:rPr>
                <w:lang w:val="uk-UA"/>
              </w:rPr>
              <w:t>академiю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427C6EDB" w14:textId="77777777">
        <w:tc>
          <w:tcPr>
            <w:tcW w:w="3240" w:type="dxa"/>
          </w:tcPr>
          <w:p w14:paraId="2C716CBC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1703, 16 травня</w:t>
            </w:r>
          </w:p>
        </w:tc>
        <w:tc>
          <w:tcPr>
            <w:tcW w:w="6224" w:type="dxa"/>
          </w:tcPr>
          <w:p w14:paraId="16652D0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Заснування Санкт-Петербурга.</w:t>
            </w:r>
          </w:p>
        </w:tc>
      </w:tr>
      <w:tr w:rsidR="00E6216B" w:rsidRPr="00BD7140" w14:paraId="774E2436" w14:textId="77777777">
        <w:tc>
          <w:tcPr>
            <w:tcW w:w="3240" w:type="dxa"/>
          </w:tcPr>
          <w:p w14:paraId="3AB5AC30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1706, 24 вересня</w:t>
            </w:r>
          </w:p>
        </w:tc>
        <w:tc>
          <w:tcPr>
            <w:tcW w:w="6224" w:type="dxa"/>
          </w:tcPr>
          <w:p w14:paraId="669B851A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Альтранштадтський</w:t>
            </w:r>
            <w:proofErr w:type="spellEnd"/>
            <w:r w:rsidRPr="00BD7140">
              <w:rPr>
                <w:lang w:val="uk-UA"/>
              </w:rPr>
              <w:t xml:space="preserve"> сепаратний </w:t>
            </w:r>
            <w:proofErr w:type="spellStart"/>
            <w:r w:rsidRPr="00BD7140">
              <w:rPr>
                <w:lang w:val="uk-UA"/>
              </w:rPr>
              <w:t>договiр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Августом II i Карлом ХII.</w:t>
            </w:r>
          </w:p>
        </w:tc>
      </w:tr>
      <w:tr w:rsidR="00E6216B" w:rsidRPr="00BD7140" w14:paraId="6CE2EAF6" w14:textId="77777777">
        <w:tc>
          <w:tcPr>
            <w:tcW w:w="3240" w:type="dxa"/>
          </w:tcPr>
          <w:p w14:paraId="0BD02FC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1708, 28 вересня</w:t>
            </w:r>
          </w:p>
        </w:tc>
        <w:tc>
          <w:tcPr>
            <w:tcW w:w="6224" w:type="dxa"/>
          </w:tcPr>
          <w:p w14:paraId="4CC6421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Битва </w:t>
            </w:r>
            <w:proofErr w:type="spellStart"/>
            <w:r w:rsidRPr="00BD7140">
              <w:rPr>
                <w:lang w:val="uk-UA"/>
              </w:rPr>
              <w:t>пiд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Лiсною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452D7855" w14:textId="77777777">
        <w:tc>
          <w:tcPr>
            <w:tcW w:w="3240" w:type="dxa"/>
          </w:tcPr>
          <w:p w14:paraId="585CC17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1708, жовтень</w:t>
            </w:r>
          </w:p>
        </w:tc>
        <w:tc>
          <w:tcPr>
            <w:tcW w:w="6224" w:type="dxa"/>
          </w:tcPr>
          <w:p w14:paraId="797629C6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Перехiд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I.Мазепи</w:t>
            </w:r>
            <w:proofErr w:type="spellEnd"/>
            <w:r w:rsidRPr="00BD7140">
              <w:rPr>
                <w:lang w:val="uk-UA"/>
              </w:rPr>
              <w:t xml:space="preserve"> на </w:t>
            </w:r>
            <w:proofErr w:type="spellStart"/>
            <w:r w:rsidRPr="00BD7140">
              <w:rPr>
                <w:lang w:val="uk-UA"/>
              </w:rPr>
              <w:t>бiк</w:t>
            </w:r>
            <w:proofErr w:type="spellEnd"/>
            <w:r w:rsidRPr="00BD7140">
              <w:rPr>
                <w:lang w:val="uk-UA"/>
              </w:rPr>
              <w:t xml:space="preserve"> Карла ХII.</w:t>
            </w:r>
          </w:p>
        </w:tc>
      </w:tr>
      <w:tr w:rsidR="00E6216B" w:rsidRPr="00BD7140" w14:paraId="3CCDEE4D" w14:textId="77777777">
        <w:tc>
          <w:tcPr>
            <w:tcW w:w="3240" w:type="dxa"/>
          </w:tcPr>
          <w:p w14:paraId="7C6E21D4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1708, 2 листопада</w:t>
            </w:r>
          </w:p>
        </w:tc>
        <w:tc>
          <w:tcPr>
            <w:tcW w:w="6224" w:type="dxa"/>
          </w:tcPr>
          <w:p w14:paraId="2814B0C3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Зруйнування Батурина </w:t>
            </w:r>
            <w:proofErr w:type="spellStart"/>
            <w:r w:rsidRPr="00BD7140">
              <w:rPr>
                <w:lang w:val="uk-UA"/>
              </w:rPr>
              <w:t>росiйськими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вiйськами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54A001D8" w14:textId="77777777">
        <w:tc>
          <w:tcPr>
            <w:tcW w:w="3240" w:type="dxa"/>
          </w:tcPr>
          <w:p w14:paraId="433BC20F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1708–1722</w:t>
            </w:r>
          </w:p>
        </w:tc>
        <w:tc>
          <w:tcPr>
            <w:tcW w:w="6224" w:type="dxa"/>
          </w:tcPr>
          <w:p w14:paraId="66909B3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Гетьманування </w:t>
            </w:r>
            <w:proofErr w:type="spellStart"/>
            <w:r w:rsidRPr="00BD7140">
              <w:rPr>
                <w:lang w:val="uk-UA"/>
              </w:rPr>
              <w:t>I.Скоропадського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4478813A" w14:textId="77777777">
        <w:tc>
          <w:tcPr>
            <w:tcW w:w="3240" w:type="dxa"/>
          </w:tcPr>
          <w:p w14:paraId="1973AC63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1709, 14 травня</w:t>
            </w:r>
          </w:p>
        </w:tc>
        <w:tc>
          <w:tcPr>
            <w:tcW w:w="6224" w:type="dxa"/>
          </w:tcPr>
          <w:p w14:paraId="05A9218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Зруйнування Чортомлицької </w:t>
            </w:r>
            <w:proofErr w:type="spellStart"/>
            <w:r w:rsidRPr="00BD7140">
              <w:rPr>
                <w:lang w:val="uk-UA"/>
              </w:rPr>
              <w:t>Сiчi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74BDB252" w14:textId="77777777">
        <w:tc>
          <w:tcPr>
            <w:tcW w:w="3240" w:type="dxa"/>
          </w:tcPr>
          <w:p w14:paraId="5E025C98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1709, 27 червня</w:t>
            </w:r>
          </w:p>
        </w:tc>
        <w:tc>
          <w:tcPr>
            <w:tcW w:w="6224" w:type="dxa"/>
          </w:tcPr>
          <w:p w14:paraId="1BA71AD9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Полтавська битва.</w:t>
            </w:r>
          </w:p>
        </w:tc>
      </w:tr>
      <w:tr w:rsidR="00E6216B" w:rsidRPr="00BD7140" w14:paraId="3EF4ACB6" w14:textId="77777777">
        <w:tc>
          <w:tcPr>
            <w:tcW w:w="3240" w:type="dxa"/>
          </w:tcPr>
          <w:p w14:paraId="2C6EFC89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1709, 22 серпня</w:t>
            </w:r>
          </w:p>
        </w:tc>
        <w:tc>
          <w:tcPr>
            <w:tcW w:w="6224" w:type="dxa"/>
          </w:tcPr>
          <w:p w14:paraId="38DADA47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Смерть </w:t>
            </w:r>
            <w:proofErr w:type="spellStart"/>
            <w:r w:rsidRPr="00BD7140">
              <w:rPr>
                <w:lang w:val="uk-UA"/>
              </w:rPr>
              <w:t>I.Мазепи</w:t>
            </w:r>
            <w:proofErr w:type="spellEnd"/>
            <w:r w:rsidRPr="00BD7140">
              <w:rPr>
                <w:lang w:val="uk-UA"/>
              </w:rPr>
              <w:t xml:space="preserve"> в Бендерах.</w:t>
            </w:r>
          </w:p>
        </w:tc>
      </w:tr>
      <w:tr w:rsidR="00E6216B" w:rsidRPr="00BD7140" w14:paraId="141101DC" w14:textId="77777777">
        <w:tc>
          <w:tcPr>
            <w:tcW w:w="3240" w:type="dxa"/>
          </w:tcPr>
          <w:p w14:paraId="4B929091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1710, </w:t>
            </w:r>
            <w:proofErr w:type="spellStart"/>
            <w:r w:rsidRPr="00BD7140">
              <w:rPr>
                <w:lang w:val="uk-UA"/>
              </w:rPr>
              <w:t>квiтень</w:t>
            </w:r>
            <w:proofErr w:type="spellEnd"/>
          </w:p>
        </w:tc>
        <w:tc>
          <w:tcPr>
            <w:tcW w:w="6224" w:type="dxa"/>
          </w:tcPr>
          <w:p w14:paraId="50C0EB55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Обрання </w:t>
            </w:r>
            <w:proofErr w:type="spellStart"/>
            <w:r w:rsidRPr="00BD7140">
              <w:rPr>
                <w:lang w:val="uk-UA"/>
              </w:rPr>
              <w:t>П.Орлика</w:t>
            </w:r>
            <w:proofErr w:type="spellEnd"/>
            <w:r w:rsidRPr="00BD7140">
              <w:rPr>
                <w:lang w:val="uk-UA"/>
              </w:rPr>
              <w:t xml:space="preserve"> гетьманом.</w:t>
            </w:r>
          </w:p>
        </w:tc>
      </w:tr>
      <w:tr w:rsidR="00E6216B" w:rsidRPr="00BD7140" w14:paraId="376C891E" w14:textId="77777777">
        <w:tc>
          <w:tcPr>
            <w:tcW w:w="3240" w:type="dxa"/>
          </w:tcPr>
          <w:p w14:paraId="6B811090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1711, червень–липень</w:t>
            </w:r>
          </w:p>
        </w:tc>
        <w:tc>
          <w:tcPr>
            <w:tcW w:w="6224" w:type="dxa"/>
          </w:tcPr>
          <w:p w14:paraId="516554A1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Прутський </w:t>
            </w:r>
            <w:proofErr w:type="spellStart"/>
            <w:r w:rsidRPr="00BD7140">
              <w:rPr>
                <w:lang w:val="uk-UA"/>
              </w:rPr>
              <w:t>похiд</w:t>
            </w:r>
            <w:proofErr w:type="spellEnd"/>
            <w:r w:rsidRPr="00BD7140">
              <w:rPr>
                <w:lang w:val="uk-UA"/>
              </w:rPr>
              <w:t xml:space="preserve"> Петра I.</w:t>
            </w:r>
          </w:p>
        </w:tc>
      </w:tr>
      <w:tr w:rsidR="00E6216B" w:rsidRPr="00BD7140" w14:paraId="18267071" w14:textId="77777777">
        <w:tc>
          <w:tcPr>
            <w:tcW w:w="3240" w:type="dxa"/>
          </w:tcPr>
          <w:p w14:paraId="59D51B90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1711, 12 липня</w:t>
            </w:r>
          </w:p>
        </w:tc>
        <w:tc>
          <w:tcPr>
            <w:tcW w:w="6224" w:type="dxa"/>
          </w:tcPr>
          <w:p w14:paraId="5F8F5115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Прутський </w:t>
            </w:r>
            <w:proofErr w:type="spellStart"/>
            <w:r w:rsidRPr="00BD7140">
              <w:rPr>
                <w:lang w:val="uk-UA"/>
              </w:rPr>
              <w:t>договiр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Росiєю</w:t>
            </w:r>
            <w:proofErr w:type="spellEnd"/>
            <w:r w:rsidRPr="00BD7140">
              <w:rPr>
                <w:lang w:val="uk-UA"/>
              </w:rPr>
              <w:t xml:space="preserve"> i Туреччиною.</w:t>
            </w:r>
          </w:p>
        </w:tc>
      </w:tr>
      <w:tr w:rsidR="00E6216B" w:rsidRPr="00BD7140" w14:paraId="095FB4B2" w14:textId="77777777">
        <w:tc>
          <w:tcPr>
            <w:tcW w:w="3240" w:type="dxa"/>
          </w:tcPr>
          <w:p w14:paraId="15B4626A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1711</w:t>
            </w:r>
          </w:p>
        </w:tc>
        <w:tc>
          <w:tcPr>
            <w:tcW w:w="6224" w:type="dxa"/>
          </w:tcPr>
          <w:p w14:paraId="44303B4C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Заснування </w:t>
            </w:r>
            <w:proofErr w:type="spellStart"/>
            <w:r w:rsidRPr="00BD7140">
              <w:rPr>
                <w:lang w:val="uk-UA"/>
              </w:rPr>
              <w:t>Олешкiвської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Сiчi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3558E827" w14:textId="77777777">
        <w:tc>
          <w:tcPr>
            <w:tcW w:w="3240" w:type="dxa"/>
          </w:tcPr>
          <w:p w14:paraId="37A3BB39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1721, 30 серпня</w:t>
            </w:r>
          </w:p>
        </w:tc>
        <w:tc>
          <w:tcPr>
            <w:tcW w:w="6224" w:type="dxa"/>
          </w:tcPr>
          <w:p w14:paraId="1F525A24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Нiштадтський</w:t>
            </w:r>
            <w:proofErr w:type="spellEnd"/>
            <w:r w:rsidRPr="00BD7140">
              <w:rPr>
                <w:lang w:val="uk-UA"/>
              </w:rPr>
              <w:t xml:space="preserve"> мирний </w:t>
            </w:r>
            <w:proofErr w:type="spellStart"/>
            <w:r w:rsidRPr="00BD7140">
              <w:rPr>
                <w:lang w:val="uk-UA"/>
              </w:rPr>
              <w:t>договiр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мiж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Росiєю</w:t>
            </w:r>
            <w:proofErr w:type="spellEnd"/>
            <w:r w:rsidRPr="00BD7140">
              <w:rPr>
                <w:lang w:val="uk-UA"/>
              </w:rPr>
              <w:t xml:space="preserve"> i </w:t>
            </w:r>
            <w:proofErr w:type="spellStart"/>
            <w:r w:rsidRPr="00BD7140">
              <w:rPr>
                <w:lang w:val="uk-UA"/>
              </w:rPr>
              <w:t>Швецiєю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70F1E077" w14:textId="77777777">
        <w:tc>
          <w:tcPr>
            <w:tcW w:w="3240" w:type="dxa"/>
          </w:tcPr>
          <w:p w14:paraId="2ECEE82D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1722–1727</w:t>
            </w:r>
          </w:p>
        </w:tc>
        <w:tc>
          <w:tcPr>
            <w:tcW w:w="6224" w:type="dxa"/>
          </w:tcPr>
          <w:p w14:paraId="52ADCF2D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Перша </w:t>
            </w:r>
            <w:proofErr w:type="spellStart"/>
            <w:r w:rsidRPr="00BD7140">
              <w:rPr>
                <w:lang w:val="uk-UA"/>
              </w:rPr>
              <w:t>Малоросiйська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колегiя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52E26CDD" w14:textId="77777777">
        <w:tc>
          <w:tcPr>
            <w:tcW w:w="3240" w:type="dxa"/>
          </w:tcPr>
          <w:p w14:paraId="0A3D1D6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1722–1723</w:t>
            </w:r>
          </w:p>
        </w:tc>
        <w:tc>
          <w:tcPr>
            <w:tcW w:w="6224" w:type="dxa"/>
          </w:tcPr>
          <w:p w14:paraId="659CFEA8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П.Полуботок</w:t>
            </w:r>
            <w:proofErr w:type="spellEnd"/>
            <w:r w:rsidRPr="00BD7140">
              <w:rPr>
                <w:lang w:val="uk-UA"/>
              </w:rPr>
              <w:t xml:space="preserve"> – наказний гетьман </w:t>
            </w:r>
            <w:proofErr w:type="spellStart"/>
            <w:r w:rsidRPr="00BD7140">
              <w:rPr>
                <w:lang w:val="uk-UA"/>
              </w:rPr>
              <w:t>Лiвобережної</w:t>
            </w:r>
            <w:proofErr w:type="spellEnd"/>
            <w:r w:rsidRPr="00BD7140">
              <w:rPr>
                <w:lang w:val="uk-UA"/>
              </w:rPr>
              <w:t xml:space="preserve"> України.</w:t>
            </w:r>
          </w:p>
        </w:tc>
      </w:tr>
      <w:tr w:rsidR="00E6216B" w:rsidRPr="00BD7140" w14:paraId="10BDBA8A" w14:textId="77777777">
        <w:tc>
          <w:tcPr>
            <w:tcW w:w="3240" w:type="dxa"/>
          </w:tcPr>
          <w:p w14:paraId="53774176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1727–1734</w:t>
            </w:r>
          </w:p>
        </w:tc>
        <w:tc>
          <w:tcPr>
            <w:tcW w:w="6224" w:type="dxa"/>
          </w:tcPr>
          <w:p w14:paraId="21172A47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Гетьманування </w:t>
            </w:r>
            <w:proofErr w:type="spellStart"/>
            <w:r w:rsidRPr="00BD7140">
              <w:rPr>
                <w:lang w:val="uk-UA"/>
              </w:rPr>
              <w:t>Д.Апостола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11D93BFB" w14:textId="77777777">
        <w:tc>
          <w:tcPr>
            <w:tcW w:w="3240" w:type="dxa"/>
          </w:tcPr>
          <w:p w14:paraId="59AA0451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1734, березень</w:t>
            </w:r>
          </w:p>
        </w:tc>
        <w:tc>
          <w:tcPr>
            <w:tcW w:w="6224" w:type="dxa"/>
          </w:tcPr>
          <w:p w14:paraId="6A747C80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Початок </w:t>
            </w:r>
            <w:proofErr w:type="spellStart"/>
            <w:r w:rsidRPr="00BD7140">
              <w:rPr>
                <w:lang w:val="uk-UA"/>
              </w:rPr>
              <w:t>будiвництва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укрiплень</w:t>
            </w:r>
            <w:proofErr w:type="spellEnd"/>
            <w:r w:rsidRPr="00BD7140">
              <w:rPr>
                <w:lang w:val="uk-UA"/>
              </w:rPr>
              <w:t xml:space="preserve"> Нової </w:t>
            </w:r>
            <w:proofErr w:type="spellStart"/>
            <w:r w:rsidRPr="00BD7140">
              <w:rPr>
                <w:lang w:val="uk-UA"/>
              </w:rPr>
              <w:t>Сiчi</w:t>
            </w:r>
            <w:proofErr w:type="spellEnd"/>
            <w:r w:rsidRPr="00BD7140">
              <w:rPr>
                <w:lang w:val="uk-UA"/>
              </w:rPr>
              <w:t xml:space="preserve"> на р. </w:t>
            </w:r>
            <w:proofErr w:type="spellStart"/>
            <w:r w:rsidRPr="00BD7140">
              <w:rPr>
                <w:lang w:val="uk-UA"/>
              </w:rPr>
              <w:t>Пiдпiльнiй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6FB5548F" w14:textId="77777777">
        <w:tc>
          <w:tcPr>
            <w:tcW w:w="3240" w:type="dxa"/>
          </w:tcPr>
          <w:p w14:paraId="55DEBADD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1734–1750</w:t>
            </w:r>
          </w:p>
        </w:tc>
        <w:tc>
          <w:tcPr>
            <w:tcW w:w="6224" w:type="dxa"/>
          </w:tcPr>
          <w:p w14:paraId="5CB39058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Дiяльнiсть</w:t>
            </w:r>
            <w:proofErr w:type="spellEnd"/>
            <w:r w:rsidRPr="00BD7140">
              <w:rPr>
                <w:lang w:val="uk-UA"/>
              </w:rPr>
              <w:t xml:space="preserve"> "</w:t>
            </w:r>
            <w:proofErr w:type="spellStart"/>
            <w:r w:rsidRPr="00BD7140">
              <w:rPr>
                <w:lang w:val="uk-UA"/>
              </w:rPr>
              <w:t>Правлiння</w:t>
            </w:r>
            <w:proofErr w:type="spellEnd"/>
            <w:r w:rsidRPr="00BD7140">
              <w:rPr>
                <w:lang w:val="uk-UA"/>
              </w:rPr>
              <w:t xml:space="preserve"> гетьманського уряду".</w:t>
            </w:r>
          </w:p>
        </w:tc>
      </w:tr>
      <w:tr w:rsidR="00E6216B" w:rsidRPr="00BD7140" w14:paraId="05A0C674" w14:textId="77777777">
        <w:tc>
          <w:tcPr>
            <w:tcW w:w="3240" w:type="dxa"/>
          </w:tcPr>
          <w:p w14:paraId="1A79F4ED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lastRenderedPageBreak/>
              <w:t xml:space="preserve">1735, 24 </w:t>
            </w:r>
            <w:proofErr w:type="spellStart"/>
            <w:r w:rsidRPr="00BD7140">
              <w:rPr>
                <w:lang w:val="uk-UA"/>
              </w:rPr>
              <w:t>квiтня</w:t>
            </w:r>
            <w:proofErr w:type="spellEnd"/>
          </w:p>
        </w:tc>
        <w:tc>
          <w:tcPr>
            <w:tcW w:w="6224" w:type="dxa"/>
          </w:tcPr>
          <w:p w14:paraId="53B5EF0E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Царський указ про </w:t>
            </w:r>
            <w:proofErr w:type="spellStart"/>
            <w:r w:rsidRPr="00BD7140">
              <w:rPr>
                <w:lang w:val="uk-UA"/>
              </w:rPr>
              <w:t>подiл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лiвобережного</w:t>
            </w:r>
            <w:proofErr w:type="spellEnd"/>
            <w:r w:rsidRPr="00BD7140">
              <w:rPr>
                <w:lang w:val="uk-UA"/>
              </w:rPr>
              <w:t xml:space="preserve"> козацтва на “виборних” i “</w:t>
            </w:r>
            <w:proofErr w:type="spellStart"/>
            <w:r w:rsidRPr="00BD7140">
              <w:rPr>
                <w:lang w:val="uk-UA"/>
              </w:rPr>
              <w:t>пiдпомiчникiв</w:t>
            </w:r>
            <w:proofErr w:type="spellEnd"/>
            <w:r w:rsidRPr="00BD7140">
              <w:rPr>
                <w:lang w:val="uk-UA"/>
              </w:rPr>
              <w:t>”.</w:t>
            </w:r>
          </w:p>
        </w:tc>
      </w:tr>
      <w:tr w:rsidR="00E6216B" w:rsidRPr="00BD7140" w14:paraId="625F72A6" w14:textId="77777777">
        <w:tc>
          <w:tcPr>
            <w:tcW w:w="3240" w:type="dxa"/>
          </w:tcPr>
          <w:p w14:paraId="03EA05DE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1743</w:t>
            </w:r>
          </w:p>
        </w:tc>
        <w:tc>
          <w:tcPr>
            <w:tcW w:w="6224" w:type="dxa"/>
          </w:tcPr>
          <w:p w14:paraId="43EFD231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Упорядкування </w:t>
            </w:r>
            <w:proofErr w:type="spellStart"/>
            <w:r w:rsidRPr="00BD7140">
              <w:rPr>
                <w:lang w:val="uk-UA"/>
              </w:rPr>
              <w:t>збiрника</w:t>
            </w:r>
            <w:proofErr w:type="spellEnd"/>
            <w:r w:rsidRPr="00BD7140">
              <w:rPr>
                <w:lang w:val="uk-UA"/>
              </w:rPr>
              <w:t xml:space="preserve"> “Права, по </w:t>
            </w:r>
            <w:proofErr w:type="spellStart"/>
            <w:r w:rsidRPr="00BD7140">
              <w:rPr>
                <w:lang w:val="uk-UA"/>
              </w:rPr>
              <w:t>которым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судится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малороссийский</w:t>
            </w:r>
            <w:proofErr w:type="spellEnd"/>
            <w:r w:rsidRPr="00BD7140">
              <w:rPr>
                <w:lang w:val="uk-UA"/>
              </w:rPr>
              <w:t xml:space="preserve"> народ”.</w:t>
            </w:r>
          </w:p>
        </w:tc>
      </w:tr>
      <w:tr w:rsidR="00E6216B" w:rsidRPr="00BD7140" w14:paraId="67092D79" w14:textId="77777777">
        <w:tc>
          <w:tcPr>
            <w:tcW w:w="3240" w:type="dxa"/>
          </w:tcPr>
          <w:p w14:paraId="02BE23C6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1750–1764</w:t>
            </w:r>
          </w:p>
        </w:tc>
        <w:tc>
          <w:tcPr>
            <w:tcW w:w="6224" w:type="dxa"/>
          </w:tcPr>
          <w:p w14:paraId="536F11C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Гетьманування </w:t>
            </w:r>
            <w:proofErr w:type="spellStart"/>
            <w:r w:rsidRPr="00BD7140">
              <w:rPr>
                <w:lang w:val="uk-UA"/>
              </w:rPr>
              <w:t>К.Розумовського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54864529" w14:textId="77777777">
        <w:tc>
          <w:tcPr>
            <w:tcW w:w="3240" w:type="dxa"/>
          </w:tcPr>
          <w:p w14:paraId="66225E4F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1752</w:t>
            </w:r>
          </w:p>
        </w:tc>
        <w:tc>
          <w:tcPr>
            <w:tcW w:w="6224" w:type="dxa"/>
          </w:tcPr>
          <w:p w14:paraId="4F88F75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Утворення Нової </w:t>
            </w:r>
            <w:proofErr w:type="spellStart"/>
            <w:r w:rsidRPr="00BD7140">
              <w:rPr>
                <w:lang w:val="uk-UA"/>
              </w:rPr>
              <w:t>Сербiї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7ACD76FB" w14:textId="77777777">
        <w:tc>
          <w:tcPr>
            <w:tcW w:w="3240" w:type="dxa"/>
          </w:tcPr>
          <w:p w14:paraId="3E180D56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1753</w:t>
            </w:r>
          </w:p>
        </w:tc>
        <w:tc>
          <w:tcPr>
            <w:tcW w:w="6224" w:type="dxa"/>
          </w:tcPr>
          <w:p w14:paraId="3BC4751C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Утворення </w:t>
            </w:r>
            <w:proofErr w:type="spellStart"/>
            <w:r w:rsidRPr="00BD7140">
              <w:rPr>
                <w:lang w:val="uk-UA"/>
              </w:rPr>
              <w:t>Слов’яносербiї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6630390B" w14:textId="77777777">
        <w:tc>
          <w:tcPr>
            <w:tcW w:w="3240" w:type="dxa"/>
          </w:tcPr>
          <w:p w14:paraId="375A63C9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1764–1786</w:t>
            </w:r>
          </w:p>
        </w:tc>
        <w:tc>
          <w:tcPr>
            <w:tcW w:w="6224" w:type="dxa"/>
          </w:tcPr>
          <w:p w14:paraId="21B2DF60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Друга </w:t>
            </w:r>
            <w:proofErr w:type="spellStart"/>
            <w:r w:rsidRPr="00BD7140">
              <w:rPr>
                <w:lang w:val="uk-UA"/>
              </w:rPr>
              <w:t>Малоросiйська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колегiя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79329020" w14:textId="77777777">
        <w:tc>
          <w:tcPr>
            <w:tcW w:w="3240" w:type="dxa"/>
          </w:tcPr>
          <w:p w14:paraId="63094CA9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1764</w:t>
            </w:r>
          </w:p>
        </w:tc>
        <w:tc>
          <w:tcPr>
            <w:tcW w:w="6224" w:type="dxa"/>
          </w:tcPr>
          <w:p w14:paraId="76CEDE49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Утворення </w:t>
            </w:r>
            <w:proofErr w:type="spellStart"/>
            <w:r w:rsidRPr="00BD7140">
              <w:rPr>
                <w:lang w:val="uk-UA"/>
              </w:rPr>
              <w:t>Новоросiйської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губернiї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6C736D21" w14:textId="77777777">
        <w:tc>
          <w:tcPr>
            <w:tcW w:w="3240" w:type="dxa"/>
          </w:tcPr>
          <w:p w14:paraId="23D01456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1765</w:t>
            </w:r>
          </w:p>
        </w:tc>
        <w:tc>
          <w:tcPr>
            <w:tcW w:w="6224" w:type="dxa"/>
          </w:tcPr>
          <w:p w14:paraId="00A8F2B3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Лiквiдацiя</w:t>
            </w:r>
            <w:proofErr w:type="spellEnd"/>
            <w:r w:rsidRPr="00BD7140">
              <w:rPr>
                <w:lang w:val="uk-UA"/>
              </w:rPr>
              <w:t xml:space="preserve"> козацьких </w:t>
            </w:r>
            <w:proofErr w:type="spellStart"/>
            <w:r w:rsidRPr="00BD7140">
              <w:rPr>
                <w:lang w:val="uk-UA"/>
              </w:rPr>
              <w:t>полкiв</w:t>
            </w:r>
            <w:proofErr w:type="spellEnd"/>
            <w:r w:rsidRPr="00BD7140">
              <w:rPr>
                <w:lang w:val="uk-UA"/>
              </w:rPr>
              <w:t xml:space="preserve"> на </w:t>
            </w:r>
            <w:proofErr w:type="spellStart"/>
            <w:r w:rsidRPr="00BD7140">
              <w:rPr>
                <w:lang w:val="uk-UA"/>
              </w:rPr>
              <w:t>Слобiдськiй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Українi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57F9A8F3" w14:textId="77777777">
        <w:tc>
          <w:tcPr>
            <w:tcW w:w="3240" w:type="dxa"/>
          </w:tcPr>
          <w:p w14:paraId="232E7C5C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1768–1774</w:t>
            </w:r>
          </w:p>
        </w:tc>
        <w:tc>
          <w:tcPr>
            <w:tcW w:w="6224" w:type="dxa"/>
          </w:tcPr>
          <w:p w14:paraId="49658DB1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Росiйсько</w:t>
            </w:r>
            <w:proofErr w:type="spellEnd"/>
            <w:r w:rsidRPr="00BD7140">
              <w:rPr>
                <w:lang w:val="uk-UA"/>
              </w:rPr>
              <w:t xml:space="preserve">-турецька </w:t>
            </w:r>
            <w:proofErr w:type="spellStart"/>
            <w:r w:rsidRPr="00BD7140">
              <w:rPr>
                <w:lang w:val="uk-UA"/>
              </w:rPr>
              <w:t>вiйна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2E437417" w14:textId="77777777">
        <w:tc>
          <w:tcPr>
            <w:tcW w:w="3240" w:type="dxa"/>
          </w:tcPr>
          <w:p w14:paraId="1FD35077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1768, травень–червень </w:t>
            </w:r>
          </w:p>
        </w:tc>
        <w:tc>
          <w:tcPr>
            <w:tcW w:w="6224" w:type="dxa"/>
          </w:tcPr>
          <w:p w14:paraId="08C2A513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Колiївщина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416E9D6D" w14:textId="77777777">
        <w:tc>
          <w:tcPr>
            <w:tcW w:w="3240" w:type="dxa"/>
          </w:tcPr>
          <w:p w14:paraId="6CC953F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1770</w:t>
            </w:r>
          </w:p>
        </w:tc>
        <w:tc>
          <w:tcPr>
            <w:tcW w:w="6224" w:type="dxa"/>
          </w:tcPr>
          <w:p w14:paraId="02A65099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Початок спорудження </w:t>
            </w:r>
            <w:proofErr w:type="spellStart"/>
            <w:r w:rsidRPr="00BD7140">
              <w:rPr>
                <w:lang w:val="uk-UA"/>
              </w:rPr>
              <w:t>Днiпровської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укрiпленої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лiнiї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5E5FCC10" w14:textId="77777777">
        <w:tc>
          <w:tcPr>
            <w:tcW w:w="3240" w:type="dxa"/>
          </w:tcPr>
          <w:p w14:paraId="4B9A400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1772</w:t>
            </w:r>
          </w:p>
        </w:tc>
        <w:tc>
          <w:tcPr>
            <w:tcW w:w="6224" w:type="dxa"/>
          </w:tcPr>
          <w:p w14:paraId="77965C4C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Перший </w:t>
            </w:r>
            <w:proofErr w:type="spellStart"/>
            <w:r w:rsidRPr="00BD7140">
              <w:rPr>
                <w:lang w:val="uk-UA"/>
              </w:rPr>
              <w:t>подiл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Польщi</w:t>
            </w:r>
            <w:proofErr w:type="spellEnd"/>
            <w:r w:rsidRPr="00BD7140">
              <w:rPr>
                <w:lang w:val="uk-UA"/>
              </w:rPr>
              <w:t xml:space="preserve">. Приєднання </w:t>
            </w:r>
            <w:proofErr w:type="spellStart"/>
            <w:r w:rsidRPr="00BD7140">
              <w:rPr>
                <w:lang w:val="uk-UA"/>
              </w:rPr>
              <w:t>Схiдної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Бiлорусi</w:t>
            </w:r>
            <w:proofErr w:type="spellEnd"/>
            <w:r w:rsidRPr="00BD7140">
              <w:rPr>
                <w:lang w:val="uk-UA"/>
              </w:rPr>
              <w:t xml:space="preserve"> до </w:t>
            </w:r>
            <w:proofErr w:type="spellStart"/>
            <w:r w:rsidRPr="00BD7140">
              <w:rPr>
                <w:lang w:val="uk-UA"/>
              </w:rPr>
              <w:t>Росiї</w:t>
            </w:r>
            <w:proofErr w:type="spellEnd"/>
            <w:r w:rsidRPr="00BD7140">
              <w:rPr>
                <w:lang w:val="uk-UA"/>
              </w:rPr>
              <w:t xml:space="preserve"> i Галичини до </w:t>
            </w:r>
            <w:proofErr w:type="spellStart"/>
            <w:r w:rsidRPr="00BD7140">
              <w:rPr>
                <w:lang w:val="uk-UA"/>
              </w:rPr>
              <w:t>Австрiї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5A358A6A" w14:textId="77777777">
        <w:tc>
          <w:tcPr>
            <w:tcW w:w="3240" w:type="dxa"/>
          </w:tcPr>
          <w:p w14:paraId="1C2476C7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1774, 10 липня</w:t>
            </w:r>
          </w:p>
        </w:tc>
        <w:tc>
          <w:tcPr>
            <w:tcW w:w="6224" w:type="dxa"/>
          </w:tcPr>
          <w:p w14:paraId="3DED7886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Кючук-Кайнарджiйський</w:t>
            </w:r>
            <w:proofErr w:type="spellEnd"/>
            <w:r w:rsidRPr="00BD7140">
              <w:rPr>
                <w:lang w:val="uk-UA"/>
              </w:rPr>
              <w:t xml:space="preserve"> мирний </w:t>
            </w:r>
            <w:proofErr w:type="spellStart"/>
            <w:r w:rsidRPr="00BD7140">
              <w:rPr>
                <w:lang w:val="uk-UA"/>
              </w:rPr>
              <w:t>договiр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31700EBE" w14:textId="77777777">
        <w:tc>
          <w:tcPr>
            <w:tcW w:w="3240" w:type="dxa"/>
          </w:tcPr>
          <w:p w14:paraId="530BE743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1775, 3 серпня</w:t>
            </w:r>
          </w:p>
        </w:tc>
        <w:tc>
          <w:tcPr>
            <w:tcW w:w="6224" w:type="dxa"/>
          </w:tcPr>
          <w:p w14:paraId="0AB3DE9E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Манiфест</w:t>
            </w:r>
            <w:proofErr w:type="spellEnd"/>
            <w:r w:rsidRPr="00BD7140">
              <w:rPr>
                <w:lang w:val="uk-UA"/>
              </w:rPr>
              <w:t xml:space="preserve"> Катерини II про </w:t>
            </w:r>
            <w:proofErr w:type="spellStart"/>
            <w:r w:rsidRPr="00BD7140">
              <w:rPr>
                <w:lang w:val="uk-UA"/>
              </w:rPr>
              <w:t>лiквiдацiю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Запорiзької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Сiчi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57A94344" w14:textId="77777777">
        <w:tc>
          <w:tcPr>
            <w:tcW w:w="3240" w:type="dxa"/>
          </w:tcPr>
          <w:p w14:paraId="32F26378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1776</w:t>
            </w:r>
          </w:p>
        </w:tc>
        <w:tc>
          <w:tcPr>
            <w:tcW w:w="6224" w:type="dxa"/>
          </w:tcPr>
          <w:p w14:paraId="17DEC145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Заснування Катеринослава.</w:t>
            </w:r>
          </w:p>
        </w:tc>
      </w:tr>
      <w:tr w:rsidR="00E6216B" w:rsidRPr="00BD7140" w14:paraId="133C8457" w14:textId="77777777">
        <w:tc>
          <w:tcPr>
            <w:tcW w:w="3240" w:type="dxa"/>
          </w:tcPr>
          <w:p w14:paraId="1386615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1778</w:t>
            </w:r>
          </w:p>
        </w:tc>
        <w:tc>
          <w:tcPr>
            <w:tcW w:w="6224" w:type="dxa"/>
          </w:tcPr>
          <w:p w14:paraId="2550438F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Заснування Херсона.</w:t>
            </w:r>
          </w:p>
        </w:tc>
      </w:tr>
      <w:tr w:rsidR="00E6216B" w:rsidRPr="00BD7140" w14:paraId="5EAD8DF8" w14:textId="77777777">
        <w:tc>
          <w:tcPr>
            <w:tcW w:w="3240" w:type="dxa"/>
          </w:tcPr>
          <w:p w14:paraId="13ADCAB6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1775–1828</w:t>
            </w:r>
          </w:p>
        </w:tc>
        <w:tc>
          <w:tcPr>
            <w:tcW w:w="6224" w:type="dxa"/>
          </w:tcPr>
          <w:p w14:paraId="0D465813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Задунайська </w:t>
            </w:r>
            <w:proofErr w:type="spellStart"/>
            <w:r w:rsidRPr="00BD7140">
              <w:rPr>
                <w:lang w:val="uk-UA"/>
              </w:rPr>
              <w:t>Сiч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0D17B374" w14:textId="77777777">
        <w:tc>
          <w:tcPr>
            <w:tcW w:w="3240" w:type="dxa"/>
          </w:tcPr>
          <w:p w14:paraId="432C3E5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1783, 8 </w:t>
            </w:r>
            <w:proofErr w:type="spellStart"/>
            <w:r w:rsidRPr="00BD7140">
              <w:rPr>
                <w:lang w:val="uk-UA"/>
              </w:rPr>
              <w:t>квiтня</w:t>
            </w:r>
            <w:proofErr w:type="spellEnd"/>
          </w:p>
        </w:tc>
        <w:tc>
          <w:tcPr>
            <w:tcW w:w="6224" w:type="dxa"/>
          </w:tcPr>
          <w:p w14:paraId="13610C0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Приєднання Криму до </w:t>
            </w:r>
            <w:proofErr w:type="spellStart"/>
            <w:r w:rsidRPr="00BD7140">
              <w:rPr>
                <w:lang w:val="uk-UA"/>
              </w:rPr>
              <w:t>Росiї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0318D97E" w14:textId="77777777">
        <w:tc>
          <w:tcPr>
            <w:tcW w:w="3240" w:type="dxa"/>
          </w:tcPr>
          <w:p w14:paraId="614C181E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1783, 3 травня</w:t>
            </w:r>
          </w:p>
        </w:tc>
        <w:tc>
          <w:tcPr>
            <w:tcW w:w="6224" w:type="dxa"/>
          </w:tcPr>
          <w:p w14:paraId="3F4632D5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Указ Катерини II про </w:t>
            </w:r>
            <w:proofErr w:type="spellStart"/>
            <w:r w:rsidRPr="00BD7140">
              <w:rPr>
                <w:lang w:val="uk-UA"/>
              </w:rPr>
              <w:t>закрiпачення</w:t>
            </w:r>
            <w:proofErr w:type="spellEnd"/>
            <w:r w:rsidRPr="00BD7140">
              <w:rPr>
                <w:lang w:val="uk-UA"/>
              </w:rPr>
              <w:t xml:space="preserve"> селян на </w:t>
            </w:r>
            <w:proofErr w:type="spellStart"/>
            <w:r w:rsidRPr="00BD7140">
              <w:rPr>
                <w:lang w:val="uk-UA"/>
              </w:rPr>
              <w:t>Лiвобережжi</w:t>
            </w:r>
            <w:proofErr w:type="spellEnd"/>
            <w:r w:rsidR="00C32CB7" w:rsidRPr="00BD7140">
              <w:rPr>
                <w:lang w:val="uk-UA"/>
              </w:rPr>
              <w:t xml:space="preserve"> і Слобожанщині</w:t>
            </w:r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6F42E3E4" w14:textId="77777777">
        <w:tc>
          <w:tcPr>
            <w:tcW w:w="3240" w:type="dxa"/>
          </w:tcPr>
          <w:p w14:paraId="6B5C6E85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1783, 28 червня</w:t>
            </w:r>
          </w:p>
        </w:tc>
        <w:tc>
          <w:tcPr>
            <w:tcW w:w="6224" w:type="dxa"/>
          </w:tcPr>
          <w:p w14:paraId="5408C38D" w14:textId="77777777" w:rsidR="00E6216B" w:rsidRPr="00BD7140" w:rsidRDefault="00E6216B" w:rsidP="00F044D5">
            <w:pPr>
              <w:rPr>
                <w:lang w:val="uk-UA"/>
              </w:rPr>
            </w:pPr>
            <w:r w:rsidRPr="00BD7140">
              <w:rPr>
                <w:lang w:val="uk-UA"/>
              </w:rPr>
              <w:t>Указ В</w:t>
            </w:r>
            <w:r w:rsidR="00F044D5" w:rsidRPr="00BD7140">
              <w:rPr>
                <w:lang w:val="uk-UA"/>
              </w:rPr>
              <w:t>і</w:t>
            </w:r>
            <w:r w:rsidRPr="00BD7140">
              <w:rPr>
                <w:lang w:val="uk-UA"/>
              </w:rPr>
              <w:t xml:space="preserve">йськової </w:t>
            </w:r>
            <w:proofErr w:type="spellStart"/>
            <w:r w:rsidRPr="00BD7140">
              <w:rPr>
                <w:lang w:val="uk-UA"/>
              </w:rPr>
              <w:t>комiсiї</w:t>
            </w:r>
            <w:proofErr w:type="spellEnd"/>
            <w:r w:rsidRPr="00BD7140">
              <w:rPr>
                <w:lang w:val="uk-UA"/>
              </w:rPr>
              <w:t xml:space="preserve"> про </w:t>
            </w:r>
            <w:proofErr w:type="spellStart"/>
            <w:r w:rsidRPr="00BD7140">
              <w:rPr>
                <w:lang w:val="uk-UA"/>
              </w:rPr>
              <w:t>реорганiзацiю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лiвобережних</w:t>
            </w:r>
            <w:proofErr w:type="spellEnd"/>
            <w:r w:rsidRPr="00BD7140">
              <w:rPr>
                <w:lang w:val="uk-UA"/>
              </w:rPr>
              <w:t xml:space="preserve"> козацьких </w:t>
            </w:r>
            <w:proofErr w:type="spellStart"/>
            <w:r w:rsidRPr="00BD7140">
              <w:rPr>
                <w:lang w:val="uk-UA"/>
              </w:rPr>
              <w:t>полкiв</w:t>
            </w:r>
            <w:proofErr w:type="spellEnd"/>
            <w:r w:rsidRPr="00BD7140">
              <w:rPr>
                <w:lang w:val="uk-UA"/>
              </w:rPr>
              <w:t xml:space="preserve"> у </w:t>
            </w:r>
            <w:proofErr w:type="spellStart"/>
            <w:r w:rsidRPr="00BD7140">
              <w:rPr>
                <w:lang w:val="uk-UA"/>
              </w:rPr>
              <w:t>регулярнi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2ABA663F" w14:textId="77777777">
        <w:tc>
          <w:tcPr>
            <w:tcW w:w="3240" w:type="dxa"/>
          </w:tcPr>
          <w:p w14:paraId="742DA2B4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1785, 21 </w:t>
            </w:r>
            <w:proofErr w:type="spellStart"/>
            <w:r w:rsidRPr="00BD7140">
              <w:rPr>
                <w:lang w:val="uk-UA"/>
              </w:rPr>
              <w:t>квiтня</w:t>
            </w:r>
            <w:proofErr w:type="spellEnd"/>
          </w:p>
        </w:tc>
        <w:tc>
          <w:tcPr>
            <w:tcW w:w="6224" w:type="dxa"/>
          </w:tcPr>
          <w:p w14:paraId="15C7BD6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“Жалувана грамота дворянству”.</w:t>
            </w:r>
          </w:p>
        </w:tc>
      </w:tr>
      <w:tr w:rsidR="00E6216B" w:rsidRPr="00BD7140" w14:paraId="26ED80C6" w14:textId="77777777">
        <w:tc>
          <w:tcPr>
            <w:tcW w:w="3240" w:type="dxa"/>
          </w:tcPr>
          <w:p w14:paraId="4BF15774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1786, 1о </w:t>
            </w:r>
            <w:proofErr w:type="spellStart"/>
            <w:r w:rsidRPr="00BD7140">
              <w:rPr>
                <w:lang w:val="uk-UA"/>
              </w:rPr>
              <w:t>квiтня</w:t>
            </w:r>
            <w:proofErr w:type="spellEnd"/>
          </w:p>
        </w:tc>
        <w:tc>
          <w:tcPr>
            <w:tcW w:w="6224" w:type="dxa"/>
          </w:tcPr>
          <w:p w14:paraId="04B4CB72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Царський указ про </w:t>
            </w:r>
            <w:proofErr w:type="spellStart"/>
            <w:r w:rsidRPr="00BD7140">
              <w:rPr>
                <w:lang w:val="uk-UA"/>
              </w:rPr>
              <w:t>секуляризацiю</w:t>
            </w:r>
            <w:proofErr w:type="spellEnd"/>
            <w:r w:rsidRPr="00BD7140">
              <w:rPr>
                <w:lang w:val="uk-UA"/>
              </w:rPr>
              <w:t xml:space="preserve"> церковних i монастирських </w:t>
            </w:r>
            <w:proofErr w:type="spellStart"/>
            <w:r w:rsidRPr="00BD7140">
              <w:rPr>
                <w:lang w:val="uk-UA"/>
              </w:rPr>
              <w:t>маєткiв</w:t>
            </w:r>
            <w:proofErr w:type="spellEnd"/>
            <w:r w:rsidRPr="00BD7140">
              <w:rPr>
                <w:lang w:val="uk-UA"/>
              </w:rPr>
              <w:t xml:space="preserve"> на </w:t>
            </w:r>
            <w:proofErr w:type="spellStart"/>
            <w:r w:rsidRPr="00BD7140">
              <w:rPr>
                <w:lang w:val="uk-UA"/>
              </w:rPr>
              <w:t>Лiвобережнiй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Українi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22953FCB" w14:textId="77777777">
        <w:tc>
          <w:tcPr>
            <w:tcW w:w="3240" w:type="dxa"/>
          </w:tcPr>
          <w:p w14:paraId="0071F3CA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1787–1791</w:t>
            </w:r>
          </w:p>
        </w:tc>
        <w:tc>
          <w:tcPr>
            <w:tcW w:w="6224" w:type="dxa"/>
          </w:tcPr>
          <w:p w14:paraId="2EA24747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Росiйсько</w:t>
            </w:r>
            <w:proofErr w:type="spellEnd"/>
            <w:r w:rsidRPr="00BD7140">
              <w:rPr>
                <w:lang w:val="uk-UA"/>
              </w:rPr>
              <w:t xml:space="preserve">-турецька </w:t>
            </w:r>
            <w:proofErr w:type="spellStart"/>
            <w:r w:rsidRPr="00BD7140">
              <w:rPr>
                <w:lang w:val="uk-UA"/>
              </w:rPr>
              <w:t>вiйна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3367BD18" w14:textId="77777777">
        <w:tc>
          <w:tcPr>
            <w:tcW w:w="3240" w:type="dxa"/>
          </w:tcPr>
          <w:p w14:paraId="52BD1B49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1789</w:t>
            </w:r>
          </w:p>
        </w:tc>
        <w:tc>
          <w:tcPr>
            <w:tcW w:w="6224" w:type="dxa"/>
          </w:tcPr>
          <w:p w14:paraId="3BCC9B1F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Заснування Миколаєва.</w:t>
            </w:r>
          </w:p>
        </w:tc>
      </w:tr>
      <w:tr w:rsidR="00E6216B" w:rsidRPr="00BD7140" w14:paraId="1AFB7415" w14:textId="77777777">
        <w:tc>
          <w:tcPr>
            <w:tcW w:w="3240" w:type="dxa"/>
          </w:tcPr>
          <w:p w14:paraId="2DCE0A7A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1789–1793</w:t>
            </w:r>
          </w:p>
        </w:tc>
        <w:tc>
          <w:tcPr>
            <w:tcW w:w="6224" w:type="dxa"/>
          </w:tcPr>
          <w:p w14:paraId="5474AC1B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Повстання в с. Турбаях.</w:t>
            </w:r>
          </w:p>
        </w:tc>
      </w:tr>
      <w:tr w:rsidR="00E6216B" w:rsidRPr="00BD7140" w14:paraId="3086E5B9" w14:textId="77777777">
        <w:tc>
          <w:tcPr>
            <w:tcW w:w="3240" w:type="dxa"/>
          </w:tcPr>
          <w:p w14:paraId="3BA10F2A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1791, 29 грудня</w:t>
            </w:r>
          </w:p>
        </w:tc>
        <w:tc>
          <w:tcPr>
            <w:tcW w:w="6224" w:type="dxa"/>
          </w:tcPr>
          <w:p w14:paraId="2CCF8750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Ясський мирний </w:t>
            </w:r>
            <w:proofErr w:type="spellStart"/>
            <w:r w:rsidRPr="00BD7140">
              <w:rPr>
                <w:lang w:val="uk-UA"/>
              </w:rPr>
              <w:t>договiр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56E51774" w14:textId="77777777">
        <w:tc>
          <w:tcPr>
            <w:tcW w:w="3240" w:type="dxa"/>
          </w:tcPr>
          <w:p w14:paraId="4227C5FF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1792</w:t>
            </w:r>
          </w:p>
        </w:tc>
        <w:tc>
          <w:tcPr>
            <w:tcW w:w="6224" w:type="dxa"/>
          </w:tcPr>
          <w:p w14:paraId="0AE38EAC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Переселення Чорноморського </w:t>
            </w:r>
            <w:proofErr w:type="spellStart"/>
            <w:r w:rsidRPr="00BD7140">
              <w:rPr>
                <w:lang w:val="uk-UA"/>
              </w:rPr>
              <w:t>вiйська</w:t>
            </w:r>
            <w:proofErr w:type="spellEnd"/>
            <w:r w:rsidRPr="00BD7140">
              <w:rPr>
                <w:lang w:val="uk-UA"/>
              </w:rPr>
              <w:t xml:space="preserve"> на Кубань.</w:t>
            </w:r>
          </w:p>
        </w:tc>
      </w:tr>
      <w:tr w:rsidR="00E6216B" w:rsidRPr="00BD7140" w14:paraId="76B00FAE" w14:textId="77777777">
        <w:tc>
          <w:tcPr>
            <w:tcW w:w="3240" w:type="dxa"/>
          </w:tcPr>
          <w:p w14:paraId="2DC1951C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1793, 27 березня</w:t>
            </w:r>
          </w:p>
        </w:tc>
        <w:tc>
          <w:tcPr>
            <w:tcW w:w="6224" w:type="dxa"/>
          </w:tcPr>
          <w:p w14:paraId="76821016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Манiфест</w:t>
            </w:r>
            <w:proofErr w:type="spellEnd"/>
            <w:r w:rsidRPr="00BD7140">
              <w:rPr>
                <w:lang w:val="uk-UA"/>
              </w:rPr>
              <w:t xml:space="preserve"> Катерини II про включення Правобережної України до складу </w:t>
            </w:r>
            <w:proofErr w:type="spellStart"/>
            <w:r w:rsidRPr="00BD7140">
              <w:rPr>
                <w:lang w:val="uk-UA"/>
              </w:rPr>
              <w:t>Росiї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2C156696" w14:textId="77777777">
        <w:tc>
          <w:tcPr>
            <w:tcW w:w="3240" w:type="dxa"/>
          </w:tcPr>
          <w:p w14:paraId="5B56716F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1793</w:t>
            </w:r>
          </w:p>
        </w:tc>
        <w:tc>
          <w:tcPr>
            <w:tcW w:w="6224" w:type="dxa"/>
          </w:tcPr>
          <w:p w14:paraId="1E4A8678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Другий </w:t>
            </w:r>
            <w:proofErr w:type="spellStart"/>
            <w:r w:rsidRPr="00BD7140">
              <w:rPr>
                <w:lang w:val="uk-UA"/>
              </w:rPr>
              <w:t>подiл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Польщi</w:t>
            </w:r>
            <w:proofErr w:type="spellEnd"/>
            <w:r w:rsidRPr="00BD7140">
              <w:rPr>
                <w:lang w:val="uk-UA"/>
              </w:rPr>
              <w:t xml:space="preserve">. Включення Правобережної України i частини </w:t>
            </w:r>
            <w:proofErr w:type="spellStart"/>
            <w:r w:rsidRPr="00BD7140">
              <w:rPr>
                <w:lang w:val="uk-UA"/>
              </w:rPr>
              <w:t>Захiдної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Бiлорусi</w:t>
            </w:r>
            <w:proofErr w:type="spellEnd"/>
            <w:r w:rsidRPr="00BD7140">
              <w:rPr>
                <w:lang w:val="uk-UA"/>
              </w:rPr>
              <w:t xml:space="preserve"> до складу </w:t>
            </w:r>
            <w:proofErr w:type="spellStart"/>
            <w:r w:rsidRPr="00BD7140">
              <w:rPr>
                <w:lang w:val="uk-UA"/>
              </w:rPr>
              <w:t>Росiї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13FFE6B5" w14:textId="77777777">
        <w:tc>
          <w:tcPr>
            <w:tcW w:w="3240" w:type="dxa"/>
          </w:tcPr>
          <w:p w14:paraId="4C0D5CC9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1794</w:t>
            </w:r>
          </w:p>
        </w:tc>
        <w:tc>
          <w:tcPr>
            <w:tcW w:w="6224" w:type="dxa"/>
          </w:tcPr>
          <w:p w14:paraId="37AD721F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Заснування Одеси.</w:t>
            </w:r>
          </w:p>
        </w:tc>
      </w:tr>
      <w:tr w:rsidR="00E6216B" w:rsidRPr="00BD7140" w14:paraId="172D129F" w14:textId="77777777">
        <w:tc>
          <w:tcPr>
            <w:tcW w:w="3240" w:type="dxa"/>
          </w:tcPr>
          <w:p w14:paraId="5B426041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1795</w:t>
            </w:r>
          </w:p>
        </w:tc>
        <w:tc>
          <w:tcPr>
            <w:tcW w:w="6224" w:type="dxa"/>
          </w:tcPr>
          <w:p w14:paraId="1C7387CA" w14:textId="77777777" w:rsidR="00E6216B" w:rsidRPr="00BD7140" w:rsidRDefault="00E6216B">
            <w:pPr>
              <w:rPr>
                <w:lang w:val="uk-UA"/>
              </w:rPr>
            </w:pPr>
            <w:proofErr w:type="spellStart"/>
            <w:r w:rsidRPr="00BD7140">
              <w:rPr>
                <w:lang w:val="uk-UA"/>
              </w:rPr>
              <w:t>Третiй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подiл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Польщi</w:t>
            </w:r>
            <w:proofErr w:type="spellEnd"/>
            <w:r w:rsidRPr="00BD7140">
              <w:rPr>
                <w:lang w:val="uk-UA"/>
              </w:rPr>
              <w:t xml:space="preserve">. Включення </w:t>
            </w:r>
            <w:proofErr w:type="spellStart"/>
            <w:r w:rsidRPr="00BD7140">
              <w:rPr>
                <w:lang w:val="uk-UA"/>
              </w:rPr>
              <w:t>Захiдної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Волинi</w:t>
            </w:r>
            <w:proofErr w:type="spellEnd"/>
            <w:r w:rsidRPr="00BD7140">
              <w:rPr>
                <w:lang w:val="uk-UA"/>
              </w:rPr>
              <w:t xml:space="preserve">, </w:t>
            </w:r>
            <w:proofErr w:type="spellStart"/>
            <w:r w:rsidRPr="00BD7140">
              <w:rPr>
                <w:lang w:val="uk-UA"/>
              </w:rPr>
              <w:t>Захiдної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Бiлорусi</w:t>
            </w:r>
            <w:proofErr w:type="spellEnd"/>
            <w:r w:rsidRPr="00BD7140">
              <w:rPr>
                <w:lang w:val="uk-UA"/>
              </w:rPr>
              <w:t xml:space="preserve">, Литви i </w:t>
            </w:r>
            <w:proofErr w:type="spellStart"/>
            <w:r w:rsidRPr="00BD7140">
              <w:rPr>
                <w:lang w:val="uk-UA"/>
              </w:rPr>
              <w:t>Курляндiї</w:t>
            </w:r>
            <w:proofErr w:type="spellEnd"/>
            <w:r w:rsidRPr="00BD7140">
              <w:rPr>
                <w:lang w:val="uk-UA"/>
              </w:rPr>
              <w:t xml:space="preserve"> до складу </w:t>
            </w:r>
            <w:proofErr w:type="spellStart"/>
            <w:r w:rsidRPr="00BD7140">
              <w:rPr>
                <w:lang w:val="uk-UA"/>
              </w:rPr>
              <w:t>Росiї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  <w:tr w:rsidR="00E6216B" w:rsidRPr="00BD7140" w14:paraId="7D1FE6D7" w14:textId="77777777">
        <w:tc>
          <w:tcPr>
            <w:tcW w:w="3240" w:type="dxa"/>
          </w:tcPr>
          <w:p w14:paraId="3730271E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>1796</w:t>
            </w:r>
          </w:p>
        </w:tc>
        <w:tc>
          <w:tcPr>
            <w:tcW w:w="6224" w:type="dxa"/>
          </w:tcPr>
          <w:p w14:paraId="4D597D11" w14:textId="77777777" w:rsidR="00E6216B" w:rsidRPr="00BD7140" w:rsidRDefault="00E6216B">
            <w:pPr>
              <w:rPr>
                <w:lang w:val="uk-UA"/>
              </w:rPr>
            </w:pPr>
            <w:r w:rsidRPr="00BD7140">
              <w:rPr>
                <w:lang w:val="uk-UA"/>
              </w:rPr>
              <w:t xml:space="preserve">Утворення </w:t>
            </w:r>
            <w:proofErr w:type="spellStart"/>
            <w:r w:rsidRPr="00BD7140">
              <w:rPr>
                <w:lang w:val="uk-UA"/>
              </w:rPr>
              <w:t>Новоросiйської</w:t>
            </w:r>
            <w:proofErr w:type="spellEnd"/>
            <w:r w:rsidRPr="00BD7140">
              <w:rPr>
                <w:lang w:val="uk-UA"/>
              </w:rPr>
              <w:t xml:space="preserve"> </w:t>
            </w:r>
            <w:proofErr w:type="spellStart"/>
            <w:r w:rsidRPr="00BD7140">
              <w:rPr>
                <w:lang w:val="uk-UA"/>
              </w:rPr>
              <w:t>губернiї</w:t>
            </w:r>
            <w:proofErr w:type="spellEnd"/>
            <w:r w:rsidRPr="00BD7140">
              <w:rPr>
                <w:lang w:val="uk-UA"/>
              </w:rPr>
              <w:t xml:space="preserve"> з центром у </w:t>
            </w:r>
            <w:proofErr w:type="spellStart"/>
            <w:r w:rsidRPr="00BD7140">
              <w:rPr>
                <w:lang w:val="uk-UA"/>
              </w:rPr>
              <w:t>Катеринославi</w:t>
            </w:r>
            <w:proofErr w:type="spellEnd"/>
            <w:r w:rsidRPr="00BD7140">
              <w:rPr>
                <w:lang w:val="uk-UA"/>
              </w:rPr>
              <w:t>.</w:t>
            </w:r>
          </w:p>
        </w:tc>
      </w:tr>
    </w:tbl>
    <w:p w14:paraId="4BE7B500" w14:textId="77777777" w:rsidR="00E6216B" w:rsidRPr="00BD7140" w:rsidRDefault="00E6216B">
      <w:pPr>
        <w:jc w:val="both"/>
        <w:rPr>
          <w:sz w:val="24"/>
          <w:lang w:val="uk-UA"/>
        </w:rPr>
      </w:pPr>
    </w:p>
    <w:p w14:paraId="13179440" w14:textId="77777777" w:rsidR="00B12F80" w:rsidRPr="00BD7140" w:rsidRDefault="00B12F80" w:rsidP="00D52026">
      <w:pPr>
        <w:jc w:val="center"/>
        <w:rPr>
          <w:sz w:val="24"/>
          <w:szCs w:val="24"/>
          <w:lang w:val="uk-UA"/>
        </w:rPr>
      </w:pPr>
    </w:p>
    <w:p w14:paraId="0A9F0729" w14:textId="77777777" w:rsidR="00C32CB7" w:rsidRPr="00BD7140" w:rsidRDefault="00C32CB7" w:rsidP="00C32CB7">
      <w:pPr>
        <w:jc w:val="both"/>
        <w:rPr>
          <w:sz w:val="24"/>
          <w:lang w:val="uk-UA"/>
        </w:rPr>
      </w:pPr>
      <w:r w:rsidRPr="00BD7140">
        <w:rPr>
          <w:sz w:val="24"/>
          <w:u w:val="single"/>
          <w:lang w:val="uk-UA"/>
        </w:rPr>
        <w:t>2. Поняття і терміни</w:t>
      </w:r>
    </w:p>
    <w:p w14:paraId="11E2744F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3794A7F5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Бунчукове військове товариство</w:t>
      </w:r>
      <w:r w:rsidRPr="00BD7140">
        <w:rPr>
          <w:sz w:val="24"/>
          <w:szCs w:val="24"/>
          <w:lang w:val="uk-UA"/>
        </w:rPr>
        <w:t xml:space="preserve"> – почесна </w:t>
      </w:r>
      <w:r w:rsidRPr="00BD7140">
        <w:rPr>
          <w:iCs/>
          <w:sz w:val="24"/>
          <w:szCs w:val="24"/>
          <w:lang w:val="uk-UA"/>
        </w:rPr>
        <w:t>генеральна старшина</w:t>
      </w:r>
      <w:r w:rsidRPr="00BD7140">
        <w:rPr>
          <w:sz w:val="24"/>
          <w:szCs w:val="24"/>
          <w:lang w:val="uk-UA"/>
        </w:rPr>
        <w:t xml:space="preserve"> без посад, які утворювали гетьманське оточення.</w:t>
      </w:r>
    </w:p>
    <w:p w14:paraId="5CFC30C1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51E73248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Значкове військове товариство</w:t>
      </w:r>
      <w:r w:rsidRPr="00BD7140">
        <w:rPr>
          <w:sz w:val="24"/>
          <w:szCs w:val="24"/>
          <w:lang w:val="uk-UA"/>
        </w:rPr>
        <w:t xml:space="preserve"> – привілейована група заможних козаків у межах сотень, які входили до найближчого оточення полковника.</w:t>
      </w:r>
    </w:p>
    <w:p w14:paraId="2D80C9A7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40C4C8CF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Займанщина</w:t>
      </w:r>
      <w:r w:rsidRPr="00BD7140">
        <w:rPr>
          <w:sz w:val="24"/>
          <w:szCs w:val="24"/>
          <w:lang w:val="uk-UA"/>
        </w:rPr>
        <w:t xml:space="preserve"> – узвичаєний спосіб закріплення земельної власності на правах першості в зайнятті вільних земель.</w:t>
      </w:r>
    </w:p>
    <w:p w14:paraId="58588F6E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58834DD2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  <w:r w:rsidRPr="00BD7140">
        <w:rPr>
          <w:sz w:val="24"/>
          <w:szCs w:val="24"/>
          <w:lang w:val="uk-UA"/>
        </w:rPr>
        <w:t>Вільні військові поселення – державна власність Війська Запорозького (</w:t>
      </w:r>
      <w:r w:rsidRPr="00BD7140">
        <w:rPr>
          <w:iCs/>
          <w:sz w:val="24"/>
          <w:szCs w:val="24"/>
          <w:lang w:val="uk-UA"/>
        </w:rPr>
        <w:t>Гетьманщини</w:t>
      </w:r>
      <w:r w:rsidRPr="00BD7140">
        <w:rPr>
          <w:sz w:val="24"/>
          <w:szCs w:val="24"/>
          <w:lang w:val="uk-UA"/>
        </w:rPr>
        <w:t>).</w:t>
      </w:r>
    </w:p>
    <w:p w14:paraId="404D497B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7008C581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Рангові маєтності</w:t>
      </w:r>
      <w:r w:rsidRPr="00BD7140">
        <w:rPr>
          <w:sz w:val="24"/>
          <w:szCs w:val="24"/>
          <w:lang w:val="uk-UA"/>
        </w:rPr>
        <w:t xml:space="preserve"> – в </w:t>
      </w:r>
      <w:r w:rsidRPr="00BD7140">
        <w:rPr>
          <w:iCs/>
          <w:sz w:val="24"/>
          <w:szCs w:val="24"/>
          <w:lang w:val="uk-UA"/>
        </w:rPr>
        <w:t>Гетьманщині</w:t>
      </w:r>
      <w:r w:rsidRPr="00BD7140">
        <w:rPr>
          <w:sz w:val="24"/>
          <w:szCs w:val="24"/>
          <w:lang w:val="uk-UA"/>
        </w:rPr>
        <w:t xml:space="preserve"> маєтності, які надавались </w:t>
      </w:r>
      <w:r w:rsidRPr="00BD7140">
        <w:rPr>
          <w:iCs/>
          <w:sz w:val="24"/>
          <w:szCs w:val="24"/>
          <w:lang w:val="uk-UA"/>
        </w:rPr>
        <w:t>козацькій старшині</w:t>
      </w:r>
      <w:r w:rsidRPr="00BD7140">
        <w:rPr>
          <w:sz w:val="24"/>
          <w:szCs w:val="24"/>
          <w:lang w:val="uk-UA"/>
        </w:rPr>
        <w:t xml:space="preserve"> в тимчасове користування як своєрідна плата за виконання ними службових обов’язків.</w:t>
      </w:r>
    </w:p>
    <w:p w14:paraId="1B8DCD31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2A0596DC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Компути</w:t>
      </w:r>
      <w:r w:rsidRPr="00BD7140">
        <w:rPr>
          <w:sz w:val="24"/>
          <w:szCs w:val="24"/>
          <w:lang w:val="uk-UA"/>
        </w:rPr>
        <w:t xml:space="preserve"> – списки козацького війська в Гетьманщині, на основі яких вівся облік козацького реєстру.</w:t>
      </w:r>
    </w:p>
    <w:p w14:paraId="33794965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4F016881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lastRenderedPageBreak/>
        <w:t>Виборні козаки</w:t>
      </w:r>
      <w:r w:rsidRPr="00BD7140">
        <w:rPr>
          <w:sz w:val="24"/>
          <w:szCs w:val="24"/>
          <w:lang w:val="uk-UA"/>
        </w:rPr>
        <w:t xml:space="preserve"> – привілейована частина українського козацтва, яка могла за власний рахунок відбувати військову службу і була залишена в козацькому реєстрі після реформування російським урядом козацтва на Лівобережній Україні в 1735.</w:t>
      </w:r>
    </w:p>
    <w:p w14:paraId="0412FB47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673E812C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  <w:proofErr w:type="spellStart"/>
      <w:r w:rsidRPr="00BD7140">
        <w:rPr>
          <w:b/>
          <w:sz w:val="24"/>
          <w:szCs w:val="24"/>
          <w:lang w:val="uk-UA"/>
        </w:rPr>
        <w:t>Підпомічники</w:t>
      </w:r>
      <w:proofErr w:type="spellEnd"/>
      <w:r w:rsidRPr="00BD7140">
        <w:rPr>
          <w:sz w:val="24"/>
          <w:szCs w:val="24"/>
          <w:lang w:val="uk-UA"/>
        </w:rPr>
        <w:t xml:space="preserve"> – незаможні козаки, які не могли нести службу за власний рахунок і за розпорядженням російського уряду були виключені з реєстрів козацьких полків Лівобережної України в 1735 р., а Слобідської України – ще на початку 18 ст.</w:t>
      </w:r>
    </w:p>
    <w:p w14:paraId="63EE5F88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4AD3C97C" w14:textId="77777777" w:rsidR="00D52026" w:rsidRPr="00BD7140" w:rsidRDefault="00D52026" w:rsidP="00D52026">
      <w:pPr>
        <w:suppressAutoHyphens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Підсусідки</w:t>
      </w:r>
      <w:r w:rsidRPr="00BD7140">
        <w:rPr>
          <w:sz w:val="24"/>
          <w:szCs w:val="24"/>
          <w:lang w:val="uk-UA"/>
        </w:rPr>
        <w:t xml:space="preserve"> – збірна назва різних категорій зубожілих </w:t>
      </w:r>
      <w:hyperlink r:id="rId6" w:tooltip="Селяни" w:history="1">
        <w:r w:rsidRPr="00BD7140">
          <w:rPr>
            <w:sz w:val="24"/>
            <w:szCs w:val="24"/>
            <w:lang w:val="uk-UA"/>
          </w:rPr>
          <w:t>селян</w:t>
        </w:r>
      </w:hyperlink>
      <w:r w:rsidRPr="00BD7140">
        <w:rPr>
          <w:sz w:val="24"/>
          <w:szCs w:val="24"/>
          <w:lang w:val="uk-UA"/>
        </w:rPr>
        <w:t xml:space="preserve"> в </w:t>
      </w:r>
      <w:hyperlink r:id="rId7" w:tooltip="Україна" w:history="1">
        <w:r w:rsidRPr="00BD7140">
          <w:rPr>
            <w:sz w:val="24"/>
            <w:szCs w:val="24"/>
            <w:lang w:val="uk-UA"/>
          </w:rPr>
          <w:t>Україні</w:t>
        </w:r>
      </w:hyperlink>
      <w:r w:rsidRPr="00BD7140">
        <w:rPr>
          <w:sz w:val="24"/>
          <w:szCs w:val="24"/>
          <w:lang w:val="uk-UA"/>
        </w:rPr>
        <w:t xml:space="preserve"> 16-18 ст., які не мали власного господарства і жили в чужих дворах, "у сусідах".</w:t>
      </w:r>
    </w:p>
    <w:p w14:paraId="39E57529" w14:textId="77777777" w:rsidR="00D52026" w:rsidRPr="00BD7140" w:rsidRDefault="00D52026" w:rsidP="00D52026">
      <w:pPr>
        <w:suppressAutoHyphens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</w:p>
    <w:p w14:paraId="32CC7AF0" w14:textId="77777777" w:rsidR="00D52026" w:rsidRPr="00BD7140" w:rsidRDefault="00D52026" w:rsidP="00D52026">
      <w:pPr>
        <w:suppressAutoHyphens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Урочна система</w:t>
      </w:r>
      <w:r w:rsidRPr="00BD7140">
        <w:rPr>
          <w:sz w:val="24"/>
          <w:szCs w:val="24"/>
          <w:lang w:val="uk-UA"/>
        </w:rPr>
        <w:t xml:space="preserve"> – одна з найжорстокіших форм </w:t>
      </w:r>
      <w:hyperlink r:id="rId8" w:tooltip="Панщина" w:history="1">
        <w:r w:rsidRPr="00BD7140">
          <w:rPr>
            <w:sz w:val="24"/>
            <w:szCs w:val="24"/>
            <w:lang w:val="uk-UA"/>
          </w:rPr>
          <w:t>панщини</w:t>
        </w:r>
      </w:hyperlink>
      <w:r w:rsidRPr="00BD7140">
        <w:rPr>
          <w:sz w:val="24"/>
          <w:szCs w:val="24"/>
          <w:lang w:val="uk-UA"/>
        </w:rPr>
        <w:t xml:space="preserve"> у </w:t>
      </w:r>
      <w:hyperlink r:id="rId9" w:tooltip="Російська імперія" w:history="1">
        <w:r w:rsidRPr="00BD7140">
          <w:rPr>
            <w:sz w:val="24"/>
            <w:szCs w:val="24"/>
            <w:lang w:val="uk-UA"/>
          </w:rPr>
          <w:t>Російській імперії</w:t>
        </w:r>
      </w:hyperlink>
      <w:r w:rsidRPr="00BD7140">
        <w:rPr>
          <w:sz w:val="24"/>
          <w:szCs w:val="24"/>
          <w:lang w:val="uk-UA"/>
        </w:rPr>
        <w:t xml:space="preserve"> 1-ї половини 19 ст., у тому числі в </w:t>
      </w:r>
      <w:hyperlink r:id="rId10" w:tooltip="Українські губернії в Російській Імперії" w:history="1">
        <w:r w:rsidRPr="00BD7140">
          <w:rPr>
            <w:sz w:val="24"/>
            <w:szCs w:val="24"/>
            <w:lang w:val="uk-UA"/>
          </w:rPr>
          <w:t>українських губерніях</w:t>
        </w:r>
      </w:hyperlink>
      <w:r w:rsidRPr="00BD7140">
        <w:rPr>
          <w:sz w:val="24"/>
          <w:szCs w:val="24"/>
          <w:lang w:val="uk-UA"/>
        </w:rPr>
        <w:t xml:space="preserve">. Після указу від 5 квітня 1797, яким рекомендувалося дотримуватися триденної панщини, </w:t>
      </w:r>
      <w:hyperlink r:id="rId11" w:tooltip="Поміщик" w:history="1">
        <w:r w:rsidRPr="00BD7140">
          <w:rPr>
            <w:sz w:val="24"/>
            <w:szCs w:val="24"/>
            <w:lang w:val="uk-UA"/>
          </w:rPr>
          <w:t>поміщики</w:t>
        </w:r>
      </w:hyperlink>
      <w:r w:rsidRPr="00BD7140">
        <w:rPr>
          <w:sz w:val="24"/>
          <w:szCs w:val="24"/>
          <w:lang w:val="uk-UA"/>
        </w:rPr>
        <w:t xml:space="preserve">, щоб обійти його, запроваджували т. зв. </w:t>
      </w:r>
      <w:proofErr w:type="spellStart"/>
      <w:r w:rsidRPr="00BD7140">
        <w:rPr>
          <w:sz w:val="24"/>
          <w:szCs w:val="24"/>
          <w:lang w:val="uk-UA"/>
        </w:rPr>
        <w:t>уроки</w:t>
      </w:r>
      <w:proofErr w:type="spellEnd"/>
      <w:r w:rsidRPr="00BD7140">
        <w:rPr>
          <w:sz w:val="24"/>
          <w:szCs w:val="24"/>
          <w:lang w:val="uk-UA"/>
        </w:rPr>
        <w:t>, тобто певні норми виробітку на кожен день.</w:t>
      </w:r>
    </w:p>
    <w:p w14:paraId="6995293E" w14:textId="77777777" w:rsidR="00D52026" w:rsidRPr="00BD7140" w:rsidRDefault="00D52026" w:rsidP="00D52026">
      <w:pPr>
        <w:suppressAutoHyphens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</w:p>
    <w:p w14:paraId="1A5C2A7C" w14:textId="77777777" w:rsidR="00D52026" w:rsidRPr="00BD7140" w:rsidRDefault="00D52026" w:rsidP="00D52026">
      <w:pPr>
        <w:suppressAutoHyphens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Місячина</w:t>
      </w:r>
      <w:r w:rsidRPr="00BD7140">
        <w:rPr>
          <w:sz w:val="24"/>
          <w:szCs w:val="24"/>
          <w:lang w:val="uk-UA"/>
        </w:rPr>
        <w:t xml:space="preserve"> – утримання, що надавалося в натуральному вигляді від </w:t>
      </w:r>
      <w:hyperlink r:id="rId12" w:tooltip="Поміщик" w:history="1">
        <w:r w:rsidRPr="00BD7140">
          <w:rPr>
            <w:sz w:val="24"/>
            <w:szCs w:val="24"/>
            <w:lang w:val="uk-UA"/>
          </w:rPr>
          <w:t>поміщиків</w:t>
        </w:r>
      </w:hyperlink>
      <w:r w:rsidRPr="00BD7140">
        <w:rPr>
          <w:sz w:val="24"/>
          <w:szCs w:val="24"/>
          <w:lang w:val="uk-UA"/>
        </w:rPr>
        <w:t xml:space="preserve"> за шестиденну </w:t>
      </w:r>
      <w:hyperlink r:id="rId13" w:tooltip="Панщина" w:history="1">
        <w:r w:rsidRPr="00BD7140">
          <w:rPr>
            <w:sz w:val="24"/>
            <w:szCs w:val="24"/>
            <w:lang w:val="uk-UA"/>
          </w:rPr>
          <w:t>панщину</w:t>
        </w:r>
      </w:hyperlink>
      <w:r w:rsidRPr="00BD7140">
        <w:rPr>
          <w:sz w:val="24"/>
          <w:szCs w:val="24"/>
          <w:lang w:val="uk-UA"/>
        </w:rPr>
        <w:t xml:space="preserve"> безземельним </w:t>
      </w:r>
      <w:hyperlink r:id="rId14" w:tooltip="Кріпак" w:history="1">
        <w:r w:rsidRPr="00BD7140">
          <w:rPr>
            <w:sz w:val="24"/>
            <w:szCs w:val="24"/>
            <w:lang w:val="uk-UA"/>
          </w:rPr>
          <w:t>кріпакам</w:t>
        </w:r>
      </w:hyperlink>
      <w:r w:rsidRPr="00BD7140">
        <w:rPr>
          <w:sz w:val="24"/>
          <w:szCs w:val="24"/>
          <w:lang w:val="uk-UA"/>
        </w:rPr>
        <w:t xml:space="preserve">, у тому числі дворовим. Місячина включала в себе як продукти харчування, так і одяг. </w:t>
      </w:r>
    </w:p>
    <w:p w14:paraId="5CD68D4B" w14:textId="77777777" w:rsidR="00D52026" w:rsidRPr="00BD7140" w:rsidRDefault="00D52026" w:rsidP="00D52026">
      <w:pPr>
        <w:suppressAutoHyphens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</w:p>
    <w:p w14:paraId="2DF76391" w14:textId="77777777" w:rsidR="00D52026" w:rsidRPr="00BD7140" w:rsidRDefault="00D52026" w:rsidP="00D52026">
      <w:pPr>
        <w:suppressAutoHyphens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Барська конфедерація</w:t>
      </w:r>
      <w:r w:rsidRPr="00BD7140">
        <w:rPr>
          <w:sz w:val="24"/>
          <w:szCs w:val="24"/>
          <w:lang w:val="uk-UA"/>
        </w:rPr>
        <w:t xml:space="preserve"> – (</w:t>
      </w:r>
      <w:hyperlink r:id="rId15" w:tooltip="1768" w:history="1">
        <w:r w:rsidRPr="00BD7140">
          <w:rPr>
            <w:sz w:val="24"/>
            <w:szCs w:val="24"/>
            <w:lang w:val="uk-UA"/>
          </w:rPr>
          <w:t>1768</w:t>
        </w:r>
      </w:hyperlink>
      <w:r w:rsidRPr="00BD7140">
        <w:rPr>
          <w:sz w:val="24"/>
          <w:szCs w:val="24"/>
          <w:lang w:val="uk-UA"/>
        </w:rPr>
        <w:t>–</w:t>
      </w:r>
      <w:hyperlink r:id="rId16" w:tooltip="1772" w:history="1">
        <w:r w:rsidRPr="00BD7140">
          <w:rPr>
            <w:sz w:val="24"/>
            <w:szCs w:val="24"/>
            <w:lang w:val="uk-UA"/>
          </w:rPr>
          <w:t>1772</w:t>
        </w:r>
      </w:hyperlink>
      <w:r w:rsidRPr="00BD7140">
        <w:rPr>
          <w:sz w:val="24"/>
          <w:szCs w:val="24"/>
          <w:lang w:val="uk-UA"/>
        </w:rPr>
        <w:t xml:space="preserve">) військово-політичне об’єднання польської </w:t>
      </w:r>
      <w:hyperlink r:id="rId17" w:tooltip="Шляхта" w:history="1">
        <w:r w:rsidRPr="00BD7140">
          <w:rPr>
            <w:sz w:val="24"/>
            <w:szCs w:val="24"/>
            <w:lang w:val="uk-UA"/>
          </w:rPr>
          <w:t>шляхти</w:t>
        </w:r>
      </w:hyperlink>
      <w:r w:rsidRPr="00BD7140">
        <w:rPr>
          <w:sz w:val="24"/>
          <w:szCs w:val="24"/>
          <w:lang w:val="uk-UA"/>
        </w:rPr>
        <w:t xml:space="preserve"> і римо-католицького духовенства, спрямоване проти короля </w:t>
      </w:r>
      <w:hyperlink r:id="rId18" w:tooltip="Станіслав Авґуст Понятовський" w:history="1">
        <w:r w:rsidRPr="00BD7140">
          <w:rPr>
            <w:sz w:val="24"/>
            <w:szCs w:val="24"/>
            <w:lang w:val="uk-UA"/>
          </w:rPr>
          <w:t>Станіслава Августа Понятовського</w:t>
        </w:r>
      </w:hyperlink>
      <w:r w:rsidRPr="00BD7140">
        <w:rPr>
          <w:sz w:val="24"/>
          <w:szCs w:val="24"/>
          <w:lang w:val="uk-UA"/>
        </w:rPr>
        <w:t xml:space="preserve">, протеже Катерини ІІ, та втручання </w:t>
      </w:r>
      <w:hyperlink r:id="rId19" w:tooltip="Російська імперія" w:history="1">
        <w:r w:rsidRPr="00BD7140">
          <w:rPr>
            <w:sz w:val="24"/>
            <w:szCs w:val="24"/>
            <w:lang w:val="uk-UA"/>
          </w:rPr>
          <w:t>Російської імперії</w:t>
        </w:r>
      </w:hyperlink>
      <w:r w:rsidRPr="00BD7140">
        <w:rPr>
          <w:sz w:val="24"/>
          <w:szCs w:val="24"/>
          <w:lang w:val="uk-UA"/>
        </w:rPr>
        <w:t xml:space="preserve"> у внутрішні справи </w:t>
      </w:r>
      <w:hyperlink r:id="rId20" w:tooltip="Річ Посполита" w:history="1">
        <w:r w:rsidRPr="00BD7140">
          <w:rPr>
            <w:sz w:val="24"/>
            <w:szCs w:val="24"/>
            <w:lang w:val="uk-UA"/>
          </w:rPr>
          <w:t>Речі Посполитої</w:t>
        </w:r>
      </w:hyperlink>
      <w:r w:rsidRPr="00BD7140">
        <w:rPr>
          <w:sz w:val="24"/>
          <w:szCs w:val="24"/>
          <w:lang w:val="uk-UA"/>
        </w:rPr>
        <w:t>.</w:t>
      </w:r>
    </w:p>
    <w:p w14:paraId="06B38C0B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311037B9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Кріпосне право</w:t>
      </w:r>
      <w:r w:rsidRPr="00BD7140">
        <w:rPr>
          <w:sz w:val="24"/>
          <w:szCs w:val="24"/>
          <w:lang w:val="uk-UA"/>
        </w:rPr>
        <w:t xml:space="preserve"> – система правових норм, що встановлювали залежність селянства від феодалів і неповну власність феодала на селянина кріпака: прикріплення селянина до землі, право феодала на працю й майно селянина, відчуження його як із землею, так і без неї, обмеження дієздатності селянина (відсутність права розпоряджатися нерухомим майном, спадщиною, виступати у суді, складати державну присягу).</w:t>
      </w:r>
    </w:p>
    <w:p w14:paraId="563670C0" w14:textId="77777777" w:rsidR="005E70AF" w:rsidRPr="00BD7140" w:rsidRDefault="005E70AF" w:rsidP="00D52026">
      <w:pPr>
        <w:jc w:val="both"/>
        <w:rPr>
          <w:sz w:val="24"/>
          <w:szCs w:val="24"/>
          <w:lang w:val="uk-UA"/>
        </w:rPr>
      </w:pPr>
    </w:p>
    <w:p w14:paraId="0190469A" w14:textId="77777777" w:rsidR="00D52026" w:rsidRPr="00BD7140" w:rsidRDefault="00D52026" w:rsidP="00D52026">
      <w:pPr>
        <w:suppressAutoHyphens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Кустарне виробництво</w:t>
      </w:r>
      <w:r w:rsidRPr="00BD7140">
        <w:rPr>
          <w:sz w:val="24"/>
          <w:szCs w:val="24"/>
          <w:lang w:val="uk-UA"/>
        </w:rPr>
        <w:t xml:space="preserve"> – дрібне товарне виробництво; виробництво, розраховане не на замовника, а на ринок.</w:t>
      </w:r>
    </w:p>
    <w:p w14:paraId="16F1350D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3E8CE28E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Розсіяна мануфактура</w:t>
      </w:r>
      <w:r w:rsidRPr="00BD7140">
        <w:rPr>
          <w:sz w:val="24"/>
          <w:szCs w:val="24"/>
          <w:lang w:val="uk-UA"/>
        </w:rPr>
        <w:t xml:space="preserve"> – підприємець скуповував і продавав продукт самостійних ремісників, постачав їх сировиною, </w:t>
      </w:r>
      <w:proofErr w:type="spellStart"/>
      <w:r w:rsidRPr="00BD7140">
        <w:rPr>
          <w:sz w:val="24"/>
          <w:szCs w:val="24"/>
          <w:lang w:val="uk-UA"/>
        </w:rPr>
        <w:t>наряддями</w:t>
      </w:r>
      <w:proofErr w:type="spellEnd"/>
      <w:r w:rsidRPr="00BD7140">
        <w:rPr>
          <w:sz w:val="24"/>
          <w:szCs w:val="24"/>
          <w:lang w:val="uk-UA"/>
        </w:rPr>
        <w:t xml:space="preserve"> виробництва. Дрібний </w:t>
      </w:r>
      <w:proofErr w:type="spellStart"/>
      <w:r w:rsidRPr="00BD7140">
        <w:rPr>
          <w:sz w:val="24"/>
          <w:szCs w:val="24"/>
          <w:lang w:val="uk-UA"/>
        </w:rPr>
        <w:t>виробникфактично</w:t>
      </w:r>
      <w:proofErr w:type="spellEnd"/>
      <w:r w:rsidRPr="00BD7140">
        <w:rPr>
          <w:sz w:val="24"/>
          <w:szCs w:val="24"/>
          <w:lang w:val="uk-UA"/>
        </w:rPr>
        <w:t xml:space="preserve"> знаходився на </w:t>
      </w:r>
      <w:proofErr w:type="spellStart"/>
      <w:r w:rsidRPr="00BD7140">
        <w:rPr>
          <w:sz w:val="24"/>
          <w:szCs w:val="24"/>
          <w:lang w:val="uk-UA"/>
        </w:rPr>
        <w:t>положеннінайманого</w:t>
      </w:r>
      <w:proofErr w:type="spellEnd"/>
      <w:r w:rsidRPr="00BD7140">
        <w:rPr>
          <w:sz w:val="24"/>
          <w:szCs w:val="24"/>
          <w:lang w:val="uk-UA"/>
        </w:rPr>
        <w:t xml:space="preserve"> працівника, що </w:t>
      </w:r>
      <w:proofErr w:type="spellStart"/>
      <w:r w:rsidRPr="00BD7140">
        <w:rPr>
          <w:sz w:val="24"/>
          <w:szCs w:val="24"/>
          <w:lang w:val="uk-UA"/>
        </w:rPr>
        <w:t>отримувавзаробітну</w:t>
      </w:r>
      <w:proofErr w:type="spellEnd"/>
      <w:r w:rsidRPr="00BD7140">
        <w:rPr>
          <w:sz w:val="24"/>
          <w:szCs w:val="24"/>
          <w:lang w:val="uk-UA"/>
        </w:rPr>
        <w:t xml:space="preserve"> плату, але продовжував працювати у своїй домашній майстерні.</w:t>
      </w:r>
    </w:p>
    <w:p w14:paraId="3DDC34B8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43DF51CF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>Централізована мануфактура</w:t>
      </w:r>
      <w:r w:rsidRPr="00BD7140">
        <w:rPr>
          <w:sz w:val="24"/>
          <w:szCs w:val="24"/>
          <w:lang w:val="uk-UA"/>
        </w:rPr>
        <w:t xml:space="preserve"> – найрозвиненіша форма фактури, яка об’єднувала найманих робітників</w:t>
      </w:r>
      <w:r w:rsidR="00D75D97" w:rsidRPr="00BD7140">
        <w:rPr>
          <w:sz w:val="24"/>
          <w:szCs w:val="24"/>
          <w:lang w:val="uk-UA"/>
        </w:rPr>
        <w:t xml:space="preserve"> </w:t>
      </w:r>
      <w:r w:rsidRPr="00BD7140">
        <w:rPr>
          <w:sz w:val="24"/>
          <w:szCs w:val="24"/>
          <w:lang w:val="uk-UA"/>
        </w:rPr>
        <w:t>в одній майстерні.</w:t>
      </w:r>
    </w:p>
    <w:p w14:paraId="6952394E" w14:textId="77777777" w:rsidR="00D52026" w:rsidRPr="00BD7140" w:rsidRDefault="00D52026" w:rsidP="00D52026">
      <w:pPr>
        <w:jc w:val="both"/>
        <w:rPr>
          <w:sz w:val="24"/>
          <w:szCs w:val="24"/>
          <w:lang w:val="uk-UA"/>
        </w:rPr>
      </w:pPr>
    </w:p>
    <w:p w14:paraId="126D4DA4" w14:textId="77777777" w:rsidR="00D52026" w:rsidRPr="00BD7140" w:rsidRDefault="00D52026" w:rsidP="00D52026">
      <w:pPr>
        <w:spacing w:after="120"/>
        <w:jc w:val="both"/>
        <w:rPr>
          <w:sz w:val="24"/>
          <w:szCs w:val="24"/>
          <w:lang w:val="uk-UA"/>
        </w:rPr>
      </w:pPr>
      <w:r w:rsidRPr="00BD7140">
        <w:rPr>
          <w:b/>
          <w:sz w:val="24"/>
          <w:szCs w:val="24"/>
          <w:lang w:val="uk-UA"/>
        </w:rPr>
        <w:t xml:space="preserve">Українське </w:t>
      </w:r>
      <w:proofErr w:type="spellStart"/>
      <w:r w:rsidRPr="00BD7140">
        <w:rPr>
          <w:b/>
          <w:sz w:val="24"/>
          <w:szCs w:val="24"/>
          <w:lang w:val="uk-UA"/>
        </w:rPr>
        <w:t>барокко</w:t>
      </w:r>
      <w:proofErr w:type="spellEnd"/>
      <w:r w:rsidRPr="00BD7140">
        <w:rPr>
          <w:sz w:val="24"/>
          <w:szCs w:val="24"/>
          <w:lang w:val="uk-UA"/>
        </w:rPr>
        <w:t xml:space="preserve"> – назва </w:t>
      </w:r>
      <w:hyperlink r:id="rId21" w:tooltip="Архітектурний стиль" w:history="1">
        <w:r w:rsidRPr="00BD7140">
          <w:rPr>
            <w:sz w:val="24"/>
            <w:szCs w:val="24"/>
            <w:lang w:val="uk-UA"/>
          </w:rPr>
          <w:t>мистецького стилю</w:t>
        </w:r>
      </w:hyperlink>
      <w:r w:rsidRPr="00BD7140">
        <w:rPr>
          <w:sz w:val="24"/>
          <w:szCs w:val="24"/>
          <w:lang w:val="uk-UA"/>
        </w:rPr>
        <w:t xml:space="preserve">, що був поширений на українських землях </w:t>
      </w:r>
      <w:hyperlink r:id="rId22" w:tooltip="Гетьманщина" w:history="1">
        <w:r w:rsidRPr="00BD7140">
          <w:rPr>
            <w:sz w:val="24"/>
            <w:szCs w:val="24"/>
            <w:lang w:val="uk-UA"/>
          </w:rPr>
          <w:t>Війська Запорозького</w:t>
        </w:r>
      </w:hyperlink>
      <w:r w:rsidRPr="00BD7140">
        <w:rPr>
          <w:sz w:val="24"/>
          <w:szCs w:val="24"/>
          <w:lang w:val="uk-UA"/>
        </w:rPr>
        <w:t xml:space="preserve"> у </w:t>
      </w:r>
      <w:hyperlink r:id="rId23" w:tooltip="XVII" w:history="1">
        <w:r w:rsidRPr="00BD7140">
          <w:rPr>
            <w:sz w:val="24"/>
            <w:szCs w:val="24"/>
            <w:lang w:val="uk-UA"/>
          </w:rPr>
          <w:t>XVII</w:t>
        </w:r>
      </w:hyperlink>
      <w:r w:rsidRPr="00BD7140">
        <w:rPr>
          <w:sz w:val="24"/>
          <w:szCs w:val="24"/>
          <w:lang w:val="uk-UA"/>
        </w:rPr>
        <w:t>–</w:t>
      </w:r>
      <w:hyperlink r:id="rId24" w:tooltip="XVIII" w:history="1">
        <w:r w:rsidRPr="00BD7140">
          <w:rPr>
            <w:sz w:val="24"/>
            <w:szCs w:val="24"/>
            <w:lang w:val="uk-UA"/>
          </w:rPr>
          <w:t>XVIII</w:t>
        </w:r>
      </w:hyperlink>
      <w:r w:rsidRPr="00BD7140">
        <w:rPr>
          <w:sz w:val="24"/>
          <w:szCs w:val="24"/>
          <w:lang w:val="uk-UA"/>
        </w:rPr>
        <w:t xml:space="preserve"> століття. Виник унаслідок поєднання </w:t>
      </w:r>
      <w:hyperlink r:id="rId25" w:tooltip="Дерев'яні храми України" w:history="1">
        <w:r w:rsidRPr="00BD7140">
          <w:rPr>
            <w:sz w:val="24"/>
            <w:szCs w:val="24"/>
            <w:lang w:val="uk-UA"/>
          </w:rPr>
          <w:t>місцевих архітектурних традицій</w:t>
        </w:r>
      </w:hyperlink>
      <w:r w:rsidRPr="00BD7140">
        <w:rPr>
          <w:sz w:val="24"/>
          <w:szCs w:val="24"/>
          <w:lang w:val="uk-UA"/>
        </w:rPr>
        <w:t xml:space="preserve"> та європейського </w:t>
      </w:r>
      <w:hyperlink r:id="rId26" w:tooltip="Бароко" w:history="1">
        <w:r w:rsidRPr="00BD7140">
          <w:rPr>
            <w:sz w:val="24"/>
            <w:szCs w:val="24"/>
            <w:lang w:val="uk-UA"/>
          </w:rPr>
          <w:t>бароко</w:t>
        </w:r>
      </w:hyperlink>
      <w:r w:rsidRPr="00BD7140">
        <w:rPr>
          <w:sz w:val="24"/>
          <w:szCs w:val="24"/>
          <w:lang w:val="uk-UA"/>
        </w:rPr>
        <w:t>. Українське бароко характеризувалося поєднанням світських мотивів і релігійних образів, тяжіло до контрастів і гіпербол, складних метафор, алегоризму і метафоричності, прагнуло вразити уяву глядача, читача, слухача, вдаючись до пишних барвистих форм.</w:t>
      </w:r>
    </w:p>
    <w:p w14:paraId="06483A10" w14:textId="77777777" w:rsidR="00D52026" w:rsidRPr="00BD7140" w:rsidRDefault="00D52026" w:rsidP="00D52026">
      <w:pPr>
        <w:rPr>
          <w:sz w:val="24"/>
          <w:szCs w:val="24"/>
          <w:lang w:val="uk-UA"/>
        </w:rPr>
      </w:pPr>
    </w:p>
    <w:p w14:paraId="1BE8351B" w14:textId="77777777" w:rsidR="00D52026" w:rsidRPr="00BD7140" w:rsidRDefault="00D52026" w:rsidP="00D52026">
      <w:pPr>
        <w:jc w:val="both"/>
        <w:rPr>
          <w:bCs/>
          <w:lang w:val="uk-UA"/>
        </w:rPr>
      </w:pPr>
      <w:r w:rsidRPr="00BD7140">
        <w:rPr>
          <w:b/>
          <w:color w:val="333333"/>
          <w:sz w:val="24"/>
          <w:szCs w:val="24"/>
          <w:shd w:val="clear" w:color="auto" w:fill="FFFFFF"/>
          <w:lang w:val="uk-UA"/>
        </w:rPr>
        <w:t>Імперія</w:t>
      </w:r>
      <w:r w:rsidRPr="00BD7140">
        <w:rPr>
          <w:color w:val="333333"/>
          <w:sz w:val="24"/>
          <w:szCs w:val="24"/>
          <w:shd w:val="clear" w:color="auto" w:fill="FFFFFF"/>
          <w:lang w:val="uk-UA"/>
        </w:rPr>
        <w:t xml:space="preserve"> – </w:t>
      </w:r>
      <w:r w:rsidRPr="00BD7140">
        <w:rPr>
          <w:bCs/>
          <w:sz w:val="24"/>
          <w:szCs w:val="24"/>
          <w:lang w:val="uk-UA"/>
        </w:rPr>
        <w:t xml:space="preserve">велика держава, що виникла внаслідок загарбання територій, колонізації та експансії і складається з метрополії та підпорядкованих центральній владі держав, народів, які примусово інтегровані до єдиної системи політичних, економічних, соціальних та культурних взаємозв’язків. </w:t>
      </w:r>
    </w:p>
    <w:p w14:paraId="364A169D" w14:textId="77777777" w:rsidR="00D52026" w:rsidRPr="00BD7140" w:rsidRDefault="00D52026" w:rsidP="00D52026">
      <w:pPr>
        <w:rPr>
          <w:lang w:val="uk-UA"/>
        </w:rPr>
      </w:pPr>
    </w:p>
    <w:p w14:paraId="53525BA7" w14:textId="77777777" w:rsidR="00C32CB7" w:rsidRPr="00BD7140" w:rsidRDefault="00C32CB7" w:rsidP="00D52026">
      <w:pPr>
        <w:rPr>
          <w:lang w:val="uk-UA"/>
        </w:rPr>
      </w:pPr>
    </w:p>
    <w:p w14:paraId="1992EE9C" w14:textId="77777777" w:rsidR="00C32CB7" w:rsidRPr="00BD7140" w:rsidRDefault="00C32CB7" w:rsidP="00C32CB7">
      <w:pPr>
        <w:jc w:val="both"/>
        <w:rPr>
          <w:sz w:val="24"/>
          <w:szCs w:val="24"/>
          <w:u w:val="single"/>
          <w:lang w:val="uk-UA"/>
        </w:rPr>
      </w:pPr>
      <w:r w:rsidRPr="00BD7140">
        <w:rPr>
          <w:sz w:val="24"/>
          <w:szCs w:val="24"/>
          <w:u w:val="single"/>
          <w:lang w:val="uk-UA"/>
        </w:rPr>
        <w:t>3. Тести лекцій  VI,  VII,  VIII</w:t>
      </w:r>
    </w:p>
    <w:p w14:paraId="34D8A174" w14:textId="77777777" w:rsidR="00C32CB7" w:rsidRPr="00BD7140" w:rsidRDefault="00C32CB7" w:rsidP="00C32CB7">
      <w:pPr>
        <w:jc w:val="both"/>
        <w:rPr>
          <w:lang w:val="uk-UA"/>
        </w:rPr>
      </w:pPr>
    </w:p>
    <w:p w14:paraId="75B69D41" w14:textId="77777777" w:rsidR="00C32CB7" w:rsidRPr="00BD7140" w:rsidRDefault="00C32CB7" w:rsidP="00C32CB7">
      <w:pPr>
        <w:jc w:val="both"/>
        <w:rPr>
          <w:lang w:val="uk-UA"/>
        </w:rPr>
      </w:pPr>
    </w:p>
    <w:p w14:paraId="79BBB6B4" w14:textId="77777777" w:rsidR="00C32CB7" w:rsidRPr="00BD7140" w:rsidRDefault="00C32CB7" w:rsidP="00C32CB7">
      <w:pPr>
        <w:jc w:val="both"/>
        <w:rPr>
          <w:sz w:val="24"/>
          <w:szCs w:val="24"/>
          <w:u w:val="single"/>
          <w:lang w:val="uk-UA"/>
        </w:rPr>
      </w:pPr>
      <w:r w:rsidRPr="00BD7140">
        <w:rPr>
          <w:sz w:val="24"/>
          <w:szCs w:val="24"/>
          <w:u w:val="single"/>
          <w:lang w:val="uk-UA"/>
        </w:rPr>
        <w:t>4. Тексти документів до семінарських занять</w:t>
      </w:r>
      <w:r w:rsidR="007D52F2" w:rsidRPr="00BD7140">
        <w:rPr>
          <w:sz w:val="24"/>
          <w:szCs w:val="24"/>
          <w:u w:val="single"/>
          <w:lang w:val="uk-UA"/>
        </w:rPr>
        <w:t xml:space="preserve"> 8–12</w:t>
      </w:r>
    </w:p>
    <w:p w14:paraId="315D0D67" w14:textId="77777777" w:rsidR="00C32CB7" w:rsidRPr="00BD7140" w:rsidRDefault="00C32CB7" w:rsidP="00C32CB7">
      <w:pPr>
        <w:jc w:val="both"/>
        <w:rPr>
          <w:lang w:val="uk-UA"/>
        </w:rPr>
      </w:pPr>
    </w:p>
    <w:p w14:paraId="59D8058D" w14:textId="77777777" w:rsidR="00E6216B" w:rsidRPr="00BD7140" w:rsidRDefault="00E6216B">
      <w:pPr>
        <w:ind w:firstLine="709"/>
        <w:jc w:val="both"/>
        <w:rPr>
          <w:lang w:val="uk-UA"/>
        </w:rPr>
      </w:pPr>
    </w:p>
    <w:sectPr w:rsidR="00E6216B" w:rsidRPr="00BD7140">
      <w:pgSz w:w="11906" w:h="16838"/>
      <w:pgMar w:top="567" w:right="709" w:bottom="567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0C13"/>
    <w:multiLevelType w:val="hybridMultilevel"/>
    <w:tmpl w:val="D3226384"/>
    <w:lvl w:ilvl="0" w:tplc="D1CC0CFE">
      <w:start w:val="1634"/>
      <w:numFmt w:val="decimal"/>
      <w:lvlText w:val="%1"/>
      <w:lvlJc w:val="left"/>
      <w:pPr>
        <w:tabs>
          <w:tab w:val="num" w:pos="1440"/>
        </w:tabs>
        <w:ind w:left="1440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A0FC6"/>
    <w:multiLevelType w:val="hybridMultilevel"/>
    <w:tmpl w:val="C5D4E260"/>
    <w:lvl w:ilvl="0" w:tplc="D1CC0CFE">
      <w:start w:val="1634"/>
      <w:numFmt w:val="decimal"/>
      <w:lvlText w:val="%1"/>
      <w:lvlJc w:val="left"/>
      <w:pPr>
        <w:tabs>
          <w:tab w:val="num" w:pos="1440"/>
        </w:tabs>
        <w:ind w:left="1440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192C0B"/>
    <w:multiLevelType w:val="hybridMultilevel"/>
    <w:tmpl w:val="B64AAE80"/>
    <w:lvl w:ilvl="0" w:tplc="82B4C046">
      <w:start w:val="1632"/>
      <w:numFmt w:val="decimal"/>
      <w:lvlText w:val="%1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2303D"/>
    <w:multiLevelType w:val="multilevel"/>
    <w:tmpl w:val="9E6C14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961299"/>
    <w:multiLevelType w:val="hybridMultilevel"/>
    <w:tmpl w:val="B0AA1C6A"/>
    <w:lvl w:ilvl="0" w:tplc="78EC69BC">
      <w:start w:val="1615"/>
      <w:numFmt w:val="decimal"/>
      <w:lvlText w:val="%1"/>
      <w:lvlJc w:val="left"/>
      <w:pPr>
        <w:tabs>
          <w:tab w:val="num" w:pos="1440"/>
        </w:tabs>
        <w:ind w:left="1440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39CB51B8"/>
    <w:multiLevelType w:val="hybridMultilevel"/>
    <w:tmpl w:val="0602C5B8"/>
    <w:lvl w:ilvl="0" w:tplc="05CCB7FE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C653371"/>
    <w:multiLevelType w:val="multilevel"/>
    <w:tmpl w:val="8AC091C4"/>
    <w:lvl w:ilvl="0">
      <w:start w:val="1589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590"/>
      <w:numFmt w:val="decimal"/>
      <w:lvlText w:val="%1-%2"/>
      <w:lvlJc w:val="left"/>
      <w:pPr>
        <w:tabs>
          <w:tab w:val="num" w:pos="1665"/>
        </w:tabs>
        <w:ind w:left="1665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55"/>
        </w:tabs>
        <w:ind w:left="1755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45"/>
        </w:tabs>
        <w:ind w:left="1845" w:hanging="16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6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35"/>
        </w:tabs>
        <w:ind w:left="1935" w:hanging="16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80"/>
        </w:tabs>
        <w:ind w:left="1980" w:hanging="1620"/>
      </w:pPr>
      <w:rPr>
        <w:rFonts w:hint="default"/>
      </w:rPr>
    </w:lvl>
  </w:abstractNum>
  <w:abstractNum w:abstractNumId="7" w15:restartNumberingAfterBreak="0">
    <w:nsid w:val="3D633C2D"/>
    <w:multiLevelType w:val="multilevel"/>
    <w:tmpl w:val="A2DC3C04"/>
    <w:lvl w:ilvl="0">
      <w:start w:val="1523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525"/>
      <w:numFmt w:val="decimal"/>
      <w:lvlText w:val="%1-%2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05"/>
        </w:tabs>
        <w:ind w:left="1605" w:hanging="1605"/>
      </w:pPr>
      <w:rPr>
        <w:rFonts w:hint="default"/>
      </w:rPr>
    </w:lvl>
  </w:abstractNum>
  <w:abstractNum w:abstractNumId="8" w15:restartNumberingAfterBreak="0">
    <w:nsid w:val="3E417438"/>
    <w:multiLevelType w:val="hybridMultilevel"/>
    <w:tmpl w:val="9FE6C88E"/>
    <w:lvl w:ilvl="0" w:tplc="D0EA206E">
      <w:start w:val="1620"/>
      <w:numFmt w:val="decimal"/>
      <w:lvlText w:val="%1"/>
      <w:lvlJc w:val="left"/>
      <w:pPr>
        <w:tabs>
          <w:tab w:val="num" w:pos="1485"/>
        </w:tabs>
        <w:ind w:left="148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466E1EAF"/>
    <w:multiLevelType w:val="hybridMultilevel"/>
    <w:tmpl w:val="B21C4D6C"/>
    <w:lvl w:ilvl="0" w:tplc="BD5C09F0">
      <w:start w:val="7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12C08"/>
    <w:multiLevelType w:val="hybridMultilevel"/>
    <w:tmpl w:val="DCE60CB4"/>
    <w:lvl w:ilvl="0" w:tplc="D1CC0CFE">
      <w:start w:val="1634"/>
      <w:numFmt w:val="decimal"/>
      <w:lvlText w:val="%1"/>
      <w:lvlJc w:val="left"/>
      <w:pPr>
        <w:tabs>
          <w:tab w:val="num" w:pos="1440"/>
        </w:tabs>
        <w:ind w:left="1440" w:hanging="13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BC2630"/>
    <w:multiLevelType w:val="hybridMultilevel"/>
    <w:tmpl w:val="50DC9674"/>
    <w:lvl w:ilvl="0" w:tplc="D1CC0CFE">
      <w:start w:val="1634"/>
      <w:numFmt w:val="decimal"/>
      <w:lvlText w:val="%1"/>
      <w:lvlJc w:val="left"/>
      <w:pPr>
        <w:tabs>
          <w:tab w:val="num" w:pos="1440"/>
        </w:tabs>
        <w:ind w:left="1440" w:hanging="13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66830"/>
    <w:multiLevelType w:val="hybridMultilevel"/>
    <w:tmpl w:val="38C657E0"/>
    <w:lvl w:ilvl="0" w:tplc="C85634F6">
      <w:start w:val="1557"/>
      <w:numFmt w:val="decimal"/>
      <w:lvlText w:val="%1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1841E6"/>
    <w:multiLevelType w:val="multilevel"/>
    <w:tmpl w:val="A04E82B2"/>
    <w:lvl w:ilvl="0">
      <w:start w:val="1573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574"/>
      <w:numFmt w:val="decimal"/>
      <w:lvlText w:val="%1-%2"/>
      <w:lvlJc w:val="left"/>
      <w:pPr>
        <w:tabs>
          <w:tab w:val="num" w:pos="1665"/>
        </w:tabs>
        <w:ind w:left="1665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55"/>
        </w:tabs>
        <w:ind w:left="1755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45"/>
        </w:tabs>
        <w:ind w:left="1845" w:hanging="16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6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35"/>
        </w:tabs>
        <w:ind w:left="1935" w:hanging="16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80"/>
        </w:tabs>
        <w:ind w:left="1980" w:hanging="1620"/>
      </w:pPr>
      <w:rPr>
        <w:rFonts w:hint="default"/>
      </w:rPr>
    </w:lvl>
  </w:abstractNum>
  <w:abstractNum w:abstractNumId="14" w15:restartNumberingAfterBreak="0">
    <w:nsid w:val="62175723"/>
    <w:multiLevelType w:val="hybridMultilevel"/>
    <w:tmpl w:val="26DC1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C24149"/>
    <w:multiLevelType w:val="hybridMultilevel"/>
    <w:tmpl w:val="A384A62C"/>
    <w:lvl w:ilvl="0" w:tplc="D1CC0CFE">
      <w:start w:val="1634"/>
      <w:numFmt w:val="decimal"/>
      <w:lvlText w:val="%1"/>
      <w:lvlJc w:val="left"/>
      <w:pPr>
        <w:tabs>
          <w:tab w:val="num" w:pos="1440"/>
        </w:tabs>
        <w:ind w:left="1440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B0712C"/>
    <w:multiLevelType w:val="hybridMultilevel"/>
    <w:tmpl w:val="C2B05170"/>
    <w:lvl w:ilvl="0" w:tplc="D1CC0CFE">
      <w:start w:val="1634"/>
      <w:numFmt w:val="decimal"/>
      <w:lvlText w:val="%1"/>
      <w:lvlJc w:val="left"/>
      <w:pPr>
        <w:tabs>
          <w:tab w:val="num" w:pos="1440"/>
        </w:tabs>
        <w:ind w:left="1440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7" w15:restartNumberingAfterBreak="0">
    <w:nsid w:val="73542F17"/>
    <w:multiLevelType w:val="hybridMultilevel"/>
    <w:tmpl w:val="5590C934"/>
    <w:lvl w:ilvl="0" w:tplc="61CA225A">
      <w:start w:val="1453"/>
      <w:numFmt w:val="decimal"/>
      <w:lvlText w:val="%1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0E5A6A"/>
    <w:multiLevelType w:val="multilevel"/>
    <w:tmpl w:val="9CB2FC68"/>
    <w:lvl w:ilvl="0">
      <w:start w:val="1545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563"/>
      <w:numFmt w:val="decimal"/>
      <w:lvlText w:val="%1-%2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05"/>
        </w:tabs>
        <w:ind w:left="1605" w:hanging="1605"/>
      </w:pPr>
      <w:rPr>
        <w:rFonts w:hint="default"/>
      </w:rPr>
    </w:lvl>
  </w:abstractNum>
  <w:abstractNum w:abstractNumId="19" w15:restartNumberingAfterBreak="0">
    <w:nsid w:val="79701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3335602">
    <w:abstractNumId w:val="19"/>
  </w:num>
  <w:num w:numId="2" w16cid:durableId="662516389">
    <w:abstractNumId w:val="5"/>
  </w:num>
  <w:num w:numId="3" w16cid:durableId="611664609">
    <w:abstractNumId w:val="17"/>
  </w:num>
  <w:num w:numId="4" w16cid:durableId="1663000692">
    <w:abstractNumId w:val="7"/>
  </w:num>
  <w:num w:numId="5" w16cid:durableId="379134551">
    <w:abstractNumId w:val="18"/>
  </w:num>
  <w:num w:numId="6" w16cid:durableId="710496661">
    <w:abstractNumId w:val="12"/>
  </w:num>
  <w:num w:numId="7" w16cid:durableId="2026898973">
    <w:abstractNumId w:val="13"/>
  </w:num>
  <w:num w:numId="8" w16cid:durableId="1071852828">
    <w:abstractNumId w:val="6"/>
  </w:num>
  <w:num w:numId="9" w16cid:durableId="1381858086">
    <w:abstractNumId w:val="4"/>
  </w:num>
  <w:num w:numId="10" w16cid:durableId="1148014891">
    <w:abstractNumId w:val="8"/>
  </w:num>
  <w:num w:numId="11" w16cid:durableId="903639094">
    <w:abstractNumId w:val="2"/>
  </w:num>
  <w:num w:numId="12" w16cid:durableId="686489623">
    <w:abstractNumId w:val="16"/>
  </w:num>
  <w:num w:numId="13" w16cid:durableId="864171335">
    <w:abstractNumId w:val="15"/>
  </w:num>
  <w:num w:numId="14" w16cid:durableId="833765666">
    <w:abstractNumId w:val="10"/>
  </w:num>
  <w:num w:numId="15" w16cid:durableId="1726759552">
    <w:abstractNumId w:val="11"/>
  </w:num>
  <w:num w:numId="16" w16cid:durableId="2058779077">
    <w:abstractNumId w:val="1"/>
  </w:num>
  <w:num w:numId="17" w16cid:durableId="1187334304">
    <w:abstractNumId w:val="0"/>
  </w:num>
  <w:num w:numId="18" w16cid:durableId="1704748739">
    <w:abstractNumId w:val="3"/>
  </w:num>
  <w:num w:numId="19" w16cid:durableId="523903710">
    <w:abstractNumId w:val="14"/>
  </w:num>
  <w:num w:numId="20" w16cid:durableId="1785886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BE"/>
    <w:rsid w:val="00060D24"/>
    <w:rsid w:val="000B27B5"/>
    <w:rsid w:val="000C3A09"/>
    <w:rsid w:val="002C06E3"/>
    <w:rsid w:val="00346A38"/>
    <w:rsid w:val="003B631E"/>
    <w:rsid w:val="003B651E"/>
    <w:rsid w:val="003E7E0D"/>
    <w:rsid w:val="005515A2"/>
    <w:rsid w:val="005E70AF"/>
    <w:rsid w:val="00656C42"/>
    <w:rsid w:val="006B0237"/>
    <w:rsid w:val="007C2EBE"/>
    <w:rsid w:val="007D52F2"/>
    <w:rsid w:val="00AA6DF2"/>
    <w:rsid w:val="00B12F80"/>
    <w:rsid w:val="00B34846"/>
    <w:rsid w:val="00BD7140"/>
    <w:rsid w:val="00C32CB7"/>
    <w:rsid w:val="00D52026"/>
    <w:rsid w:val="00D75D97"/>
    <w:rsid w:val="00D9766F"/>
    <w:rsid w:val="00DA1C2B"/>
    <w:rsid w:val="00DF7CED"/>
    <w:rsid w:val="00E6216B"/>
    <w:rsid w:val="00EF419F"/>
    <w:rsid w:val="00F0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C9FCF"/>
  <w15:chartTrackingRefBased/>
  <w15:docId w15:val="{C5749FF1-8316-4795-86E6-24469523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pPr>
      <w:jc w:val="center"/>
    </w:pPr>
    <w:rPr>
      <w:b/>
      <w:bCs/>
      <w:sz w:val="24"/>
      <w:lang w:val="uk-UA"/>
    </w:rPr>
  </w:style>
  <w:style w:type="paragraph" w:styleId="2">
    <w:name w:val="Body Text Indent 2"/>
    <w:basedOn w:val="a"/>
    <w:semiHidden/>
    <w:pPr>
      <w:ind w:firstLine="709"/>
      <w:jc w:val="both"/>
    </w:pPr>
    <w:rPr>
      <w:sz w:val="24"/>
      <w:lang w:val="uk-UA"/>
    </w:rPr>
  </w:style>
  <w:style w:type="paragraph" w:styleId="a4">
    <w:name w:val="Body Text Indent"/>
    <w:basedOn w:val="a"/>
    <w:semiHidden/>
    <w:pPr>
      <w:suppressAutoHyphens/>
      <w:autoSpaceDE w:val="0"/>
      <w:autoSpaceDN w:val="0"/>
      <w:adjustRightInd w:val="0"/>
      <w:ind w:left="709"/>
      <w:jc w:val="both"/>
    </w:pPr>
    <w:rPr>
      <w:noProof/>
      <w:sz w:val="24"/>
      <w:lang w:val="uk-UA"/>
    </w:rPr>
  </w:style>
  <w:style w:type="character" w:styleId="a5">
    <w:name w:val="Hyperlink"/>
    <w:uiPriority w:val="99"/>
    <w:unhideWhenUsed/>
    <w:rsid w:val="00B12F80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B12F8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B12F80"/>
  </w:style>
  <w:style w:type="character" w:styleId="a8">
    <w:name w:val="Strong"/>
    <w:qFormat/>
    <w:rsid w:val="00B12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0%B0%D0%BD%D1%89%D0%B8%D0%BD%D0%B0" TargetMode="External"/><Relationship Id="rId13" Type="http://schemas.openxmlformats.org/officeDocument/2006/relationships/hyperlink" Target="https://uk.wikipedia.org/wiki/%D0%9F%D0%B0%D0%BD%D1%89%D0%B8%D0%BD%D0%B0" TargetMode="External"/><Relationship Id="rId18" Type="http://schemas.openxmlformats.org/officeDocument/2006/relationships/hyperlink" Target="https://uk.wikipedia.org/wiki/%D0%A1%D1%82%D0%B0%D0%BD%D1%96%D1%81%D0%BB%D0%B0%D0%B2_%D0%90%D0%B2%D2%91%D1%83%D1%81%D1%82_%D0%9F%D0%BE%D0%BD%D1%8F%D1%82%D0%BE%D0%B2%D1%81%D1%8C%D0%BA%D0%B8%D0%B9" TargetMode="External"/><Relationship Id="rId26" Type="http://schemas.openxmlformats.org/officeDocument/2006/relationships/hyperlink" Target="https://uk.wikipedia.org/wiki/%D0%91%D0%B0%D1%80%D0%BE%D0%BA%D0%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wikipedia.org/wiki/%D0%90%D1%80%D1%85%D1%96%D1%82%D0%B5%D0%BA%D1%82%D1%83%D1%80%D0%BD%D0%B8%D0%B9_%D1%81%D1%82%D0%B8%D0%BB%D1%8C" TargetMode="External"/><Relationship Id="rId7" Type="http://schemas.openxmlformats.org/officeDocument/2006/relationships/hyperlink" Target="https://uk.wikipedia.org/wiki/%D0%A3%D0%BA%D1%80%D0%B0%D1%97%D0%BD%D0%B0" TargetMode="External"/><Relationship Id="rId12" Type="http://schemas.openxmlformats.org/officeDocument/2006/relationships/hyperlink" Target="https://uk.wikipedia.org/wiki/%D0%9F%D0%BE%D0%BC%D1%96%D1%89%D0%B8%D0%BA" TargetMode="External"/><Relationship Id="rId17" Type="http://schemas.openxmlformats.org/officeDocument/2006/relationships/hyperlink" Target="https://uk.wikipedia.org/wiki/%D0%A8%D0%BB%D1%8F%D1%85%D1%82%D0%B0" TargetMode="External"/><Relationship Id="rId25" Type="http://schemas.openxmlformats.org/officeDocument/2006/relationships/hyperlink" Target="https://uk.wikipedia.org/wiki/%D0%94%D0%B5%D1%80%D0%B5%D0%B2%27%D1%8F%D0%BD%D1%96_%D1%85%D1%80%D0%B0%D0%BC%D0%B8_%D0%A3%D0%BA%D1%80%D0%B0%D1%97%D0%BD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1772" TargetMode="External"/><Relationship Id="rId20" Type="http://schemas.openxmlformats.org/officeDocument/2006/relationships/hyperlink" Target="https://uk.wikipedia.org/wiki/%D0%A0%D1%96%D1%87_%D0%9F%D0%BE%D1%81%D0%BF%D0%BE%D0%BB%D0%B8%D1%82%D0%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1%D0%B5%D0%BB%D1%8F%D0%BD%D0%B8" TargetMode="External"/><Relationship Id="rId11" Type="http://schemas.openxmlformats.org/officeDocument/2006/relationships/hyperlink" Target="https://uk.wikipedia.org/wiki/%D0%9F%D0%BE%D0%BC%D1%96%D1%89%D0%B8%D0%BA" TargetMode="External"/><Relationship Id="rId24" Type="http://schemas.openxmlformats.org/officeDocument/2006/relationships/hyperlink" Target="https://uk.wikipedia.org/wiki/XVI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1768" TargetMode="External"/><Relationship Id="rId23" Type="http://schemas.openxmlformats.org/officeDocument/2006/relationships/hyperlink" Target="https://uk.wikipedia.org/wiki/XVI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k.wikipedia.org/wiki/%D0%A3%D0%BA%D1%80%D0%B0%D1%97%D0%BD%D1%81%D1%8C%D0%BA%D1%96_%D0%B3%D1%83%D0%B1%D0%B5%D1%80%D0%BD%D1%96%D1%97_%D0%B2_%D0%A0%D0%BE%D1%81%D1%96%D0%B9%D1%81%D1%8C%D0%BA%D1%96%D0%B9_%D0%86%D0%BC%D0%BF%D0%B5%D1%80%D1%96%D1%97" TargetMode="External"/><Relationship Id="rId19" Type="http://schemas.openxmlformats.org/officeDocument/2006/relationships/hyperlink" Target="https://uk.wikipedia.org/wiki/%D0%A0%D0%BE%D1%81%D1%96%D0%B9%D1%81%D1%8C%D0%BA%D0%B0_%D1%96%D0%BC%D0%BF%D0%B5%D1%80%D1%96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0%D0%BE%D1%81%D1%96%D0%B9%D1%81%D1%8C%D0%BA%D0%B0_%D1%96%D0%BC%D0%BF%D0%B5%D1%80%D1%96%D1%8F" TargetMode="External"/><Relationship Id="rId14" Type="http://schemas.openxmlformats.org/officeDocument/2006/relationships/hyperlink" Target="https://uk.wikipedia.org/wiki/%D0%9A%D1%80%D1%96%D0%BF%D0%B0%D0%BA" TargetMode="External"/><Relationship Id="rId22" Type="http://schemas.openxmlformats.org/officeDocument/2006/relationships/hyperlink" Target="https://uk.wikipedia.org/wiki/%D0%93%D0%B5%D1%82%D1%8C%D0%BC%D0%B0%D0%BD%D1%89%D0%B8%D0%BD%D0%B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754D-FCE5-4B7E-B86C-22BAE4B3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Модульна контрольна робота № 1</vt:lpstr>
    </vt:vector>
  </TitlesOfParts>
  <Company>ZSU</Company>
  <LinksUpToDate>false</LinksUpToDate>
  <CharactersWithSpaces>11164</CharactersWithSpaces>
  <SharedDoc>false</SharedDoc>
  <HLinks>
    <vt:vector size="126" baseType="variant">
      <vt:variant>
        <vt:i4>7864420</vt:i4>
      </vt:variant>
      <vt:variant>
        <vt:i4>60</vt:i4>
      </vt:variant>
      <vt:variant>
        <vt:i4>0</vt:i4>
      </vt:variant>
      <vt:variant>
        <vt:i4>5</vt:i4>
      </vt:variant>
      <vt:variant>
        <vt:lpwstr>https://uk.wikipedia.org/wiki/%D0%91%D0%B0%D1%80%D0%BE%D0%BA%D0%BE</vt:lpwstr>
      </vt:variant>
      <vt:variant>
        <vt:lpwstr/>
      </vt:variant>
      <vt:variant>
        <vt:i4>1966108</vt:i4>
      </vt:variant>
      <vt:variant>
        <vt:i4>57</vt:i4>
      </vt:variant>
      <vt:variant>
        <vt:i4>0</vt:i4>
      </vt:variant>
      <vt:variant>
        <vt:i4>5</vt:i4>
      </vt:variant>
      <vt:variant>
        <vt:lpwstr>https://uk.wikipedia.org/wiki/%D0%94%D0%B5%D1%80%D0%B5%D0%B2%27%D1%8F%D0%BD%D1%96_%D1%85%D1%80%D0%B0%D0%BC%D0%B8_%D0%A3%D0%BA%D1%80%D0%B0%D1%97%D0%BD%D0%B8</vt:lpwstr>
      </vt:variant>
      <vt:variant>
        <vt:lpwstr/>
      </vt:variant>
      <vt:variant>
        <vt:i4>3604597</vt:i4>
      </vt:variant>
      <vt:variant>
        <vt:i4>54</vt:i4>
      </vt:variant>
      <vt:variant>
        <vt:i4>0</vt:i4>
      </vt:variant>
      <vt:variant>
        <vt:i4>5</vt:i4>
      </vt:variant>
      <vt:variant>
        <vt:lpwstr>https://uk.wikipedia.org/wiki/XVIII</vt:lpwstr>
      </vt:variant>
      <vt:variant>
        <vt:lpwstr/>
      </vt:variant>
      <vt:variant>
        <vt:i4>3604597</vt:i4>
      </vt:variant>
      <vt:variant>
        <vt:i4>51</vt:i4>
      </vt:variant>
      <vt:variant>
        <vt:i4>0</vt:i4>
      </vt:variant>
      <vt:variant>
        <vt:i4>5</vt:i4>
      </vt:variant>
      <vt:variant>
        <vt:lpwstr>https://uk.wikipedia.org/wiki/XVII</vt:lpwstr>
      </vt:variant>
      <vt:variant>
        <vt:lpwstr/>
      </vt:variant>
      <vt:variant>
        <vt:i4>6029331</vt:i4>
      </vt:variant>
      <vt:variant>
        <vt:i4>48</vt:i4>
      </vt:variant>
      <vt:variant>
        <vt:i4>0</vt:i4>
      </vt:variant>
      <vt:variant>
        <vt:i4>5</vt:i4>
      </vt:variant>
      <vt:variant>
        <vt:lpwstr>https://uk.wikipedia.org/wiki/%D0%93%D0%B5%D1%82%D1%8C%D0%BC%D0%B0%D0%BD%D1%89%D0%B8%D0%BD%D0%B0</vt:lpwstr>
      </vt:variant>
      <vt:variant>
        <vt:lpwstr/>
      </vt:variant>
      <vt:variant>
        <vt:i4>7602261</vt:i4>
      </vt:variant>
      <vt:variant>
        <vt:i4>45</vt:i4>
      </vt:variant>
      <vt:variant>
        <vt:i4>0</vt:i4>
      </vt:variant>
      <vt:variant>
        <vt:i4>5</vt:i4>
      </vt:variant>
      <vt:variant>
        <vt:lpwstr>https://uk.wikipedia.org/wiki/%D0%90%D1%80%D1%85%D1%96%D1%82%D0%B5%D0%BA%D1%82%D1%83%D1%80%D0%BD%D0%B8%D0%B9_%D1%81%D1%82%D0%B8%D0%BB%D1%8C</vt:lpwstr>
      </vt:variant>
      <vt:variant>
        <vt:lpwstr/>
      </vt:variant>
      <vt:variant>
        <vt:i4>7602262</vt:i4>
      </vt:variant>
      <vt:variant>
        <vt:i4>42</vt:i4>
      </vt:variant>
      <vt:variant>
        <vt:i4>0</vt:i4>
      </vt:variant>
      <vt:variant>
        <vt:i4>5</vt:i4>
      </vt:variant>
      <vt:variant>
        <vt:lpwstr>https://uk.wikipedia.org/wiki/%D0%A0%D1%96%D1%87_%D0%9F%D0%BE%D1%81%D0%BF%D0%BE%D0%BB%D0%B8%D1%82%D0%B0</vt:lpwstr>
      </vt:variant>
      <vt:variant>
        <vt:lpwstr/>
      </vt:variant>
      <vt:variant>
        <vt:i4>7733263</vt:i4>
      </vt:variant>
      <vt:variant>
        <vt:i4>39</vt:i4>
      </vt:variant>
      <vt:variant>
        <vt:i4>0</vt:i4>
      </vt:variant>
      <vt:variant>
        <vt:i4>5</vt:i4>
      </vt:variant>
      <vt:variant>
        <vt:lpwstr>https://uk.wikipedia.org/wiki/%D0%A0%D0%BE%D1%81%D1%96%D0%B9%D1%81%D1%8C%D0%BA%D0%B0_%D1%96%D0%BC%D0%BF%D0%B5%D1%80%D1%96%D1%8F</vt:lpwstr>
      </vt:variant>
      <vt:variant>
        <vt:lpwstr/>
      </vt:variant>
      <vt:variant>
        <vt:i4>589901</vt:i4>
      </vt:variant>
      <vt:variant>
        <vt:i4>36</vt:i4>
      </vt:variant>
      <vt:variant>
        <vt:i4>0</vt:i4>
      </vt:variant>
      <vt:variant>
        <vt:i4>5</vt:i4>
      </vt:variant>
      <vt:variant>
        <vt:lpwstr>https://uk.wikipedia.org/wiki/%D0%A1%D1%82%D0%B0%D0%BD%D1%96%D1%81%D0%BB%D0%B0%D0%B2_%D0%90%D0%B2%D2%91%D1%83%D1%81%D1%82_%D0%9F%D0%BE%D0%BD%D1%8F%D1%82%D0%BE%D0%B2%D1%81%D1%8C%D0%BA%D0%B8%D0%B9</vt:lpwstr>
      </vt:variant>
      <vt:variant>
        <vt:lpwstr/>
      </vt:variant>
      <vt:variant>
        <vt:i4>2293820</vt:i4>
      </vt:variant>
      <vt:variant>
        <vt:i4>33</vt:i4>
      </vt:variant>
      <vt:variant>
        <vt:i4>0</vt:i4>
      </vt:variant>
      <vt:variant>
        <vt:i4>5</vt:i4>
      </vt:variant>
      <vt:variant>
        <vt:lpwstr>https://uk.wikipedia.org/wiki/%D0%A8%D0%BB%D1%8F%D1%85%D1%82%D0%B0</vt:lpwstr>
      </vt:variant>
      <vt:variant>
        <vt:lpwstr/>
      </vt:variant>
      <vt:variant>
        <vt:i4>2949218</vt:i4>
      </vt:variant>
      <vt:variant>
        <vt:i4>30</vt:i4>
      </vt:variant>
      <vt:variant>
        <vt:i4>0</vt:i4>
      </vt:variant>
      <vt:variant>
        <vt:i4>5</vt:i4>
      </vt:variant>
      <vt:variant>
        <vt:lpwstr>https://uk.wikipedia.org/wiki/1772</vt:lpwstr>
      </vt:variant>
      <vt:variant>
        <vt:lpwstr/>
      </vt:variant>
      <vt:variant>
        <vt:i4>2556003</vt:i4>
      </vt:variant>
      <vt:variant>
        <vt:i4>27</vt:i4>
      </vt:variant>
      <vt:variant>
        <vt:i4>0</vt:i4>
      </vt:variant>
      <vt:variant>
        <vt:i4>5</vt:i4>
      </vt:variant>
      <vt:variant>
        <vt:lpwstr>https://uk.wikipedia.org/wiki/1768</vt:lpwstr>
      </vt:variant>
      <vt:variant>
        <vt:lpwstr/>
      </vt:variant>
      <vt:variant>
        <vt:i4>7864382</vt:i4>
      </vt:variant>
      <vt:variant>
        <vt:i4>24</vt:i4>
      </vt:variant>
      <vt:variant>
        <vt:i4>0</vt:i4>
      </vt:variant>
      <vt:variant>
        <vt:i4>5</vt:i4>
      </vt:variant>
      <vt:variant>
        <vt:lpwstr>https://uk.wikipedia.org/wiki/%D0%9A%D1%80%D1%96%D0%BF%D0%B0%D0%BA</vt:lpwstr>
      </vt:variant>
      <vt:variant>
        <vt:lpwstr/>
      </vt:variant>
      <vt:variant>
        <vt:i4>917523</vt:i4>
      </vt:variant>
      <vt:variant>
        <vt:i4>21</vt:i4>
      </vt:variant>
      <vt:variant>
        <vt:i4>0</vt:i4>
      </vt:variant>
      <vt:variant>
        <vt:i4>5</vt:i4>
      </vt:variant>
      <vt:variant>
        <vt:lpwstr>https://uk.wikipedia.org/wiki/%D0%9F%D0%B0%D0%BD%D1%89%D0%B8%D0%BD%D0%B0</vt:lpwstr>
      </vt:variant>
      <vt:variant>
        <vt:lpwstr/>
      </vt:variant>
      <vt:variant>
        <vt:i4>6225993</vt:i4>
      </vt:variant>
      <vt:variant>
        <vt:i4>18</vt:i4>
      </vt:variant>
      <vt:variant>
        <vt:i4>0</vt:i4>
      </vt:variant>
      <vt:variant>
        <vt:i4>5</vt:i4>
      </vt:variant>
      <vt:variant>
        <vt:lpwstr>https://uk.wikipedia.org/wiki/%D0%9F%D0%BE%D0%BC%D1%96%D1%89%D0%B8%D0%BA</vt:lpwstr>
      </vt:variant>
      <vt:variant>
        <vt:lpwstr/>
      </vt:variant>
      <vt:variant>
        <vt:i4>6225993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https://uk.wikipedia.org/wiki/%D0%9F%D0%BE%D0%BC%D1%96%D1%89%D0%B8%D0%BA</vt:lpwstr>
      </vt:variant>
      <vt:variant>
        <vt:lpwstr/>
      </vt:variant>
      <vt:variant>
        <vt:i4>7405627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https://uk.wikipedia.org/wiki/%D0%A3%D0%BA%D1%80%D0%B0%D1%97%D0%BD%D1%81%D1%8C%D0%BA%D1%96_%D0%B3%D1%83%D0%B1%D0%B5%D1%80%D0%BD%D1%96%D1%97_%D0%B2_%D0%A0%D0%BE%D1%81%D1%96%D0%B9%D1%81%D1%8C%D0%BA%D1%96%D0%B9_%D0%86%D0%BC%D0%BF%D0%B5%D1%80%D1%96%D1%97</vt:lpwstr>
      </vt:variant>
      <vt:variant>
        <vt:lpwstr/>
      </vt:variant>
      <vt:variant>
        <vt:i4>7733263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https://uk.wikipedia.org/wiki/%D0%A0%D0%BE%D1%81%D1%96%D0%B9%D1%81%D1%8C%D0%BA%D0%B0_%D1%96%D0%BC%D0%BF%D0%B5%D1%80%D1%96%D1%8F</vt:lpwstr>
      </vt:variant>
      <vt:variant>
        <vt:lpwstr/>
      </vt:variant>
      <vt:variant>
        <vt:i4>917523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https://uk.wikipedia.org/wiki/%D0%9F%D0%B0%D0%BD%D1%89%D0%B8%D0%BD%D0%B0</vt:lpwstr>
      </vt:variant>
      <vt:variant>
        <vt:lpwstr/>
      </vt:variant>
      <vt:variant>
        <vt:i4>5767185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https://uk.wikipedia.org/wiki/%D0%A3%D0%BA%D1%80%D0%B0%D1%97%D0%BD%D0%B0</vt:lpwstr>
      </vt:variant>
      <vt:variant>
        <vt:lpwstr/>
      </vt:variant>
      <vt:variant>
        <vt:i4>7602236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https://uk.wikipedia.org/wiki/%D0%A1%D0%B5%D0%BB%D1%8F%D0%BD%D0%B8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Модульна контрольна робота № 1</dc:title>
  <dc:subject/>
  <dc:creator>Library</dc:creator>
  <cp:keywords/>
  <cp:lastModifiedBy>PC</cp:lastModifiedBy>
  <cp:revision>3</cp:revision>
  <cp:lastPrinted>2008-03-16T11:04:00Z</cp:lastPrinted>
  <dcterms:created xsi:type="dcterms:W3CDTF">2025-05-01T21:04:00Z</dcterms:created>
  <dcterms:modified xsi:type="dcterms:W3CDTF">2025-05-01T21:05:00Z</dcterms:modified>
</cp:coreProperties>
</file>