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894" w:rsidRDefault="008D33BF" w:rsidP="009B1894">
      <w:pPr>
        <w:spacing w:after="0" w:line="240" w:lineRule="auto"/>
        <w:jc w:val="center"/>
        <w:rPr>
          <w:rFonts w:ascii="Times New Roman" w:eastAsia="Times New Roman" w:hAnsi="Times New Roman" w:cs="Times New Roman"/>
          <w:color w:val="000000"/>
          <w:sz w:val="28"/>
          <w:szCs w:val="28"/>
          <w:lang w:val="fr-FR" w:eastAsia="fr-FR"/>
        </w:rPr>
      </w:pPr>
      <w:r w:rsidRPr="009B1894">
        <w:rPr>
          <w:rFonts w:ascii="Times New Roman" w:eastAsia="Times New Roman" w:hAnsi="Times New Roman" w:cs="Times New Roman"/>
          <w:b/>
          <w:color w:val="000000"/>
          <w:sz w:val="28"/>
          <w:szCs w:val="28"/>
          <w:lang w:eastAsia="fr-FR"/>
        </w:rPr>
        <w:t>С</w:t>
      </w:r>
      <w:r w:rsidRPr="009B1894">
        <w:rPr>
          <w:rFonts w:ascii="Times New Roman" w:eastAsia="Times New Roman" w:hAnsi="Times New Roman" w:cs="Times New Roman"/>
          <w:b/>
          <w:color w:val="000000"/>
          <w:sz w:val="28"/>
          <w:szCs w:val="28"/>
          <w:lang w:val="fr-FR" w:eastAsia="fr-FR"/>
        </w:rPr>
        <w:t>ours 1:</w:t>
      </w:r>
      <w:r w:rsidRPr="009B1894">
        <w:rPr>
          <w:rFonts w:ascii="Times New Roman" w:eastAsia="Times New Roman" w:hAnsi="Times New Roman" w:cs="Times New Roman"/>
          <w:color w:val="000000"/>
          <w:sz w:val="28"/>
          <w:szCs w:val="28"/>
          <w:lang w:val="fr-FR" w:eastAsia="fr-FR"/>
        </w:rPr>
        <w:t xml:space="preserve"> L`objet d`</w:t>
      </w:r>
      <w:r w:rsidR="009B1894" w:rsidRPr="009B1894">
        <w:rPr>
          <w:rFonts w:ascii="Times New Roman" w:eastAsia="Times New Roman" w:hAnsi="Times New Roman" w:cs="Times New Roman"/>
          <w:color w:val="000000"/>
          <w:sz w:val="28"/>
          <w:szCs w:val="28"/>
          <w:lang w:val="fr-FR" w:eastAsia="fr-FR"/>
        </w:rPr>
        <w:t xml:space="preserve">études </w:t>
      </w:r>
      <w:r w:rsidR="009B1894">
        <w:rPr>
          <w:rFonts w:ascii="Times New Roman" w:eastAsia="Times New Roman" w:hAnsi="Times New Roman" w:cs="Times New Roman"/>
          <w:color w:val="000000"/>
          <w:sz w:val="28"/>
          <w:szCs w:val="28"/>
          <w:lang w:val="fr-FR" w:eastAsia="fr-FR"/>
        </w:rPr>
        <w:t xml:space="preserve">de la théorie de communication verbale. </w:t>
      </w:r>
    </w:p>
    <w:p w:rsidR="008D33BF" w:rsidRDefault="009B1894" w:rsidP="009B1894">
      <w:pPr>
        <w:spacing w:after="0" w:line="240" w:lineRule="auto"/>
        <w:jc w:val="center"/>
        <w:rPr>
          <w:rFonts w:ascii="Times New Roman" w:eastAsia="Times New Roman" w:hAnsi="Times New Roman" w:cs="Times New Roman"/>
          <w:color w:val="000000"/>
          <w:sz w:val="28"/>
          <w:szCs w:val="28"/>
          <w:lang w:val="fr-FR" w:eastAsia="fr-FR"/>
        </w:rPr>
      </w:pPr>
      <w:r>
        <w:rPr>
          <w:rFonts w:ascii="Times New Roman" w:eastAsia="Times New Roman" w:hAnsi="Times New Roman" w:cs="Times New Roman"/>
          <w:color w:val="000000"/>
          <w:sz w:val="28"/>
          <w:szCs w:val="28"/>
          <w:lang w:val="fr-FR" w:eastAsia="fr-FR"/>
        </w:rPr>
        <w:t>Les types de communication</w:t>
      </w:r>
    </w:p>
    <w:p w:rsidR="009B1894" w:rsidRPr="009B1894" w:rsidRDefault="009B1894" w:rsidP="008D33BF">
      <w:pPr>
        <w:spacing w:after="0" w:line="240" w:lineRule="auto"/>
        <w:jc w:val="both"/>
        <w:rPr>
          <w:rFonts w:ascii="Times New Roman" w:eastAsia="Times New Roman" w:hAnsi="Times New Roman" w:cs="Times New Roman"/>
          <w:color w:val="000000"/>
          <w:sz w:val="28"/>
          <w:szCs w:val="28"/>
          <w:lang w:val="fr-FR" w:eastAsia="fr-FR"/>
        </w:rPr>
      </w:pPr>
    </w:p>
    <w:p w:rsidR="00F32774" w:rsidRPr="00F32774" w:rsidRDefault="00F32774" w:rsidP="009B1894">
      <w:pPr>
        <w:spacing w:after="0" w:line="240" w:lineRule="auto"/>
        <w:ind w:firstLine="708"/>
        <w:jc w:val="both"/>
        <w:rPr>
          <w:rFonts w:ascii="Times New Roman" w:eastAsia="Times New Roman" w:hAnsi="Times New Roman" w:cs="Times New Roman"/>
          <w:b/>
          <w:i/>
          <w:color w:val="000000"/>
          <w:sz w:val="28"/>
          <w:szCs w:val="28"/>
          <w:lang w:val="fr-FR" w:eastAsia="fr-FR"/>
        </w:rPr>
      </w:pPr>
      <w:r w:rsidRPr="00F32774">
        <w:rPr>
          <w:rFonts w:ascii="Times New Roman" w:eastAsia="Times New Roman" w:hAnsi="Times New Roman" w:cs="Times New Roman"/>
          <w:b/>
          <w:i/>
          <w:color w:val="000000"/>
          <w:sz w:val="28"/>
          <w:szCs w:val="28"/>
          <w:lang w:val="fr-FR" w:eastAsia="fr-FR"/>
        </w:rPr>
        <w:t>Christian Bayon et Xavier Mignot «La Communication» (éd. Nathan</w:t>
      </w:r>
      <w:r>
        <w:rPr>
          <w:rFonts w:ascii="Times New Roman" w:eastAsia="Times New Roman" w:hAnsi="Times New Roman" w:cs="Times New Roman"/>
          <w:b/>
          <w:i/>
          <w:color w:val="000000"/>
          <w:sz w:val="28"/>
          <w:szCs w:val="28"/>
          <w:lang w:val="fr-FR" w:eastAsia="fr-FR"/>
        </w:rPr>
        <w:t>, 1999</w:t>
      </w:r>
      <w:r w:rsidRPr="00F32774">
        <w:rPr>
          <w:rFonts w:ascii="Times New Roman" w:eastAsia="Times New Roman" w:hAnsi="Times New Roman" w:cs="Times New Roman"/>
          <w:b/>
          <w:i/>
          <w:color w:val="000000"/>
          <w:sz w:val="28"/>
          <w:szCs w:val="28"/>
          <w:lang w:val="fr-FR" w:eastAsia="fr-FR"/>
        </w:rPr>
        <w:t>):</w:t>
      </w:r>
    </w:p>
    <w:p w:rsidR="008D33BF" w:rsidRPr="00BF7621" w:rsidRDefault="008D33BF" w:rsidP="009B1894">
      <w:pPr>
        <w:spacing w:after="0" w:line="240" w:lineRule="auto"/>
        <w:ind w:firstLine="708"/>
        <w:jc w:val="both"/>
        <w:rPr>
          <w:rFonts w:ascii="Times New Roman" w:eastAsia="Times New Roman" w:hAnsi="Times New Roman" w:cs="Times New Roman"/>
          <w:color w:val="000000"/>
          <w:sz w:val="28"/>
          <w:szCs w:val="28"/>
          <w:lang w:val="fr-FR" w:eastAsia="fr-FR"/>
        </w:rPr>
      </w:pPr>
      <w:r w:rsidRPr="008D33BF">
        <w:rPr>
          <w:rFonts w:ascii="Times New Roman" w:eastAsia="Times New Roman" w:hAnsi="Times New Roman" w:cs="Times New Roman"/>
          <w:color w:val="000000"/>
          <w:sz w:val="28"/>
          <w:szCs w:val="28"/>
          <w:lang w:val="fr-FR" w:eastAsia="fr-FR"/>
        </w:rPr>
        <w:t xml:space="preserve">Comme la plupart des mots d’une langue, le verbe </w:t>
      </w:r>
      <w:r w:rsidRPr="008D33BF">
        <w:rPr>
          <w:rFonts w:ascii="Times New Roman" w:eastAsia="Times New Roman" w:hAnsi="Times New Roman" w:cs="Times New Roman"/>
          <w:i/>
          <w:iCs/>
          <w:color w:val="000000"/>
          <w:sz w:val="28"/>
          <w:szCs w:val="28"/>
          <w:lang w:val="fr-FR" w:eastAsia="fr-FR"/>
        </w:rPr>
        <w:t>communiquer</w:t>
      </w:r>
      <w:r w:rsidRPr="008D33BF">
        <w:rPr>
          <w:rFonts w:ascii="Times New Roman" w:eastAsia="Times New Roman" w:hAnsi="Times New Roman" w:cs="Times New Roman"/>
          <w:color w:val="000000"/>
          <w:sz w:val="28"/>
          <w:szCs w:val="28"/>
          <w:lang w:val="fr-FR" w:eastAsia="fr-FR"/>
        </w:rPr>
        <w:t xml:space="preserve"> et le nom </w:t>
      </w:r>
      <w:r w:rsidRPr="008D33BF">
        <w:rPr>
          <w:rFonts w:ascii="Times New Roman" w:eastAsia="Times New Roman" w:hAnsi="Times New Roman" w:cs="Times New Roman"/>
          <w:i/>
          <w:iCs/>
          <w:color w:val="000000"/>
          <w:sz w:val="28"/>
          <w:szCs w:val="28"/>
          <w:lang w:val="fr-FR" w:eastAsia="fr-FR"/>
        </w:rPr>
        <w:t>communication,</w:t>
      </w:r>
      <w:r w:rsidRPr="008D33BF">
        <w:rPr>
          <w:rFonts w:ascii="Times New Roman" w:eastAsia="Times New Roman" w:hAnsi="Times New Roman" w:cs="Times New Roman"/>
          <w:color w:val="000000"/>
          <w:sz w:val="28"/>
          <w:szCs w:val="28"/>
          <w:lang w:val="fr-FR" w:eastAsia="fr-FR"/>
        </w:rPr>
        <w:t xml:space="preserve"> qui en est dérivé, sont l’un et l’autre polysémiques, c’est-à-dire qu’ils comportent une pluralité de significations. On rencontre ainsi d’emblée une dif</w:t>
      </w:r>
      <w:r w:rsidRPr="008D33BF">
        <w:rPr>
          <w:rFonts w:ascii="Times New Roman" w:eastAsia="Times New Roman" w:hAnsi="Times New Roman" w:cs="Times New Roman"/>
          <w:color w:val="000000"/>
          <w:sz w:val="28"/>
          <w:szCs w:val="28"/>
          <w:lang w:val="fr-FR" w:eastAsia="fr-FR"/>
        </w:rPr>
        <w:softHyphen/>
        <w:t>ficulté majeure pour quiconque traite de communication: il n’a pas affaire à une opération bien déterminée, mais à une multitude d’opérations dont la res</w:t>
      </w:r>
      <w:r w:rsidRPr="008D33BF">
        <w:rPr>
          <w:rFonts w:ascii="Times New Roman" w:eastAsia="Times New Roman" w:hAnsi="Times New Roman" w:cs="Times New Roman"/>
          <w:color w:val="000000"/>
          <w:sz w:val="28"/>
          <w:szCs w:val="28"/>
          <w:lang w:val="fr-FR" w:eastAsia="fr-FR"/>
        </w:rPr>
        <w:softHyphen/>
        <w:t xml:space="preserve">semblance finit par devenir incertaine. </w:t>
      </w:r>
    </w:p>
    <w:p w:rsidR="008D33BF" w:rsidRPr="008D33BF" w:rsidRDefault="008D33BF" w:rsidP="009B1894">
      <w:pPr>
        <w:spacing w:after="0" w:line="240" w:lineRule="auto"/>
        <w:ind w:firstLine="708"/>
        <w:jc w:val="both"/>
        <w:rPr>
          <w:rFonts w:ascii="Times New Roman" w:eastAsia="Times New Roman" w:hAnsi="Times New Roman" w:cs="Times New Roman"/>
          <w:sz w:val="28"/>
          <w:szCs w:val="28"/>
          <w:lang w:val="fr-FR"/>
        </w:rPr>
      </w:pPr>
      <w:r w:rsidRPr="008D33BF">
        <w:rPr>
          <w:rFonts w:ascii="Times New Roman" w:eastAsia="Times New Roman" w:hAnsi="Times New Roman" w:cs="Times New Roman"/>
          <w:color w:val="000000"/>
          <w:sz w:val="28"/>
          <w:szCs w:val="28"/>
          <w:lang w:val="fr-FR" w:eastAsia="fr-FR"/>
        </w:rPr>
        <w:t>A la limite, le terme s’applique à toute espèce de mise en relation, il perd sa spécificité. Aussi allons-nous procéder à une rapide analyse sémantique, pour voir ce qu’il en est dans ses divers emplois.</w:t>
      </w:r>
    </w:p>
    <w:p w:rsidR="008D33BF" w:rsidRDefault="008D33BF" w:rsidP="009B1894">
      <w:pPr>
        <w:spacing w:after="0" w:line="240" w:lineRule="auto"/>
        <w:ind w:firstLine="708"/>
        <w:rPr>
          <w:rFonts w:ascii="Times New Roman" w:eastAsia="Times New Roman" w:hAnsi="Times New Roman" w:cs="Times New Roman"/>
          <w:color w:val="000000"/>
          <w:sz w:val="28"/>
          <w:szCs w:val="28"/>
          <w:lang w:val="fr-FR" w:eastAsia="fr-FR"/>
        </w:rPr>
      </w:pPr>
      <w:r w:rsidRPr="008D33BF">
        <w:rPr>
          <w:rFonts w:ascii="Times New Roman" w:eastAsia="Times New Roman" w:hAnsi="Times New Roman" w:cs="Times New Roman"/>
          <w:color w:val="000000"/>
          <w:sz w:val="28"/>
          <w:szCs w:val="28"/>
          <w:lang w:val="fr-FR" w:eastAsia="fr-FR"/>
        </w:rPr>
        <w:t>Voici trois exemples de phrases dans lesquelles figure le substantif :</w:t>
      </w:r>
    </w:p>
    <w:p w:rsidR="009B1894" w:rsidRPr="008D33BF" w:rsidRDefault="009B1894" w:rsidP="009B1894">
      <w:pPr>
        <w:spacing w:after="0" w:line="240" w:lineRule="auto"/>
        <w:ind w:firstLine="708"/>
        <w:rPr>
          <w:rFonts w:ascii="Times New Roman" w:eastAsia="Times New Roman" w:hAnsi="Times New Roman" w:cs="Times New Roman"/>
          <w:sz w:val="28"/>
          <w:szCs w:val="28"/>
          <w:lang w:val="fr-FR"/>
        </w:rPr>
      </w:pPr>
    </w:p>
    <w:p w:rsidR="008D33BF" w:rsidRPr="008D33BF" w:rsidRDefault="008D33BF" w:rsidP="008D33BF">
      <w:pPr>
        <w:numPr>
          <w:ilvl w:val="0"/>
          <w:numId w:val="1"/>
        </w:numPr>
        <w:spacing w:after="0" w:line="240" w:lineRule="auto"/>
        <w:rPr>
          <w:rFonts w:ascii="Times New Roman" w:eastAsia="Times New Roman" w:hAnsi="Times New Roman" w:cs="Times New Roman"/>
          <w:color w:val="000000"/>
          <w:sz w:val="28"/>
          <w:szCs w:val="28"/>
          <w:lang w:val="fr-FR" w:eastAsia="fr-FR"/>
        </w:rPr>
      </w:pPr>
      <w:r w:rsidRPr="008D33BF">
        <w:rPr>
          <w:rFonts w:ascii="Times New Roman" w:eastAsia="Times New Roman" w:hAnsi="Times New Roman" w:cs="Times New Roman"/>
          <w:color w:val="000000"/>
          <w:sz w:val="28"/>
          <w:szCs w:val="28"/>
          <w:lang w:val="fr-FR" w:eastAsia="fr-FR"/>
        </w:rPr>
        <w:t xml:space="preserve"> Combien coûte une </w:t>
      </w:r>
      <w:r w:rsidRPr="008D33BF">
        <w:rPr>
          <w:rFonts w:ascii="Times New Roman" w:eastAsia="Times New Roman" w:hAnsi="Times New Roman" w:cs="Times New Roman"/>
          <w:i/>
          <w:iCs/>
          <w:color w:val="000000"/>
          <w:sz w:val="28"/>
          <w:szCs w:val="28"/>
          <w:lang w:val="fr-FR" w:eastAsia="fr-FR"/>
        </w:rPr>
        <w:t>communication</w:t>
      </w:r>
      <w:r w:rsidRPr="008D33BF">
        <w:rPr>
          <w:rFonts w:ascii="Times New Roman" w:eastAsia="Times New Roman" w:hAnsi="Times New Roman" w:cs="Times New Roman"/>
          <w:color w:val="000000"/>
          <w:sz w:val="28"/>
          <w:szCs w:val="28"/>
          <w:lang w:val="fr-FR" w:eastAsia="fr-FR"/>
        </w:rPr>
        <w:t xml:space="preserve"> téléphonique avec Paris ?</w:t>
      </w:r>
    </w:p>
    <w:p w:rsidR="008D33BF" w:rsidRPr="008D33BF" w:rsidRDefault="008D33BF" w:rsidP="008D33BF">
      <w:pPr>
        <w:numPr>
          <w:ilvl w:val="0"/>
          <w:numId w:val="1"/>
        </w:numPr>
        <w:spacing w:after="0" w:line="240" w:lineRule="auto"/>
        <w:rPr>
          <w:rFonts w:ascii="Times New Roman" w:eastAsia="Times New Roman" w:hAnsi="Times New Roman" w:cs="Times New Roman"/>
          <w:color w:val="000000"/>
          <w:sz w:val="28"/>
          <w:szCs w:val="28"/>
          <w:lang w:val="fr-FR" w:eastAsia="fr-FR"/>
        </w:rPr>
      </w:pPr>
      <w:r w:rsidRPr="008D33BF">
        <w:rPr>
          <w:rFonts w:ascii="Times New Roman" w:eastAsia="Times New Roman" w:hAnsi="Times New Roman" w:cs="Times New Roman"/>
          <w:color w:val="000000"/>
          <w:sz w:val="28"/>
          <w:szCs w:val="28"/>
          <w:lang w:val="fr-FR" w:eastAsia="fr-FR"/>
        </w:rPr>
        <w:t xml:space="preserve"> Dans cette région, les </w:t>
      </w:r>
      <w:r w:rsidRPr="008D33BF">
        <w:rPr>
          <w:rFonts w:ascii="Times New Roman" w:eastAsia="Times New Roman" w:hAnsi="Times New Roman" w:cs="Times New Roman"/>
          <w:i/>
          <w:iCs/>
          <w:color w:val="000000"/>
          <w:sz w:val="28"/>
          <w:szCs w:val="28"/>
          <w:lang w:val="fr-FR" w:eastAsia="fr-FR"/>
        </w:rPr>
        <w:t>communications</w:t>
      </w:r>
      <w:r w:rsidRPr="008D33BF">
        <w:rPr>
          <w:rFonts w:ascii="Times New Roman" w:eastAsia="Times New Roman" w:hAnsi="Times New Roman" w:cs="Times New Roman"/>
          <w:color w:val="000000"/>
          <w:sz w:val="28"/>
          <w:szCs w:val="28"/>
          <w:lang w:val="fr-FR" w:eastAsia="fr-FR"/>
        </w:rPr>
        <w:t xml:space="preserve"> sont faciles.</w:t>
      </w:r>
    </w:p>
    <w:p w:rsidR="008D33BF" w:rsidRPr="008D33BF" w:rsidRDefault="008D33BF" w:rsidP="008D33BF">
      <w:pPr>
        <w:numPr>
          <w:ilvl w:val="0"/>
          <w:numId w:val="1"/>
        </w:numPr>
        <w:spacing w:after="0" w:line="240" w:lineRule="auto"/>
        <w:rPr>
          <w:rFonts w:ascii="Times New Roman" w:eastAsia="Times New Roman" w:hAnsi="Times New Roman" w:cs="Times New Roman"/>
          <w:color w:val="000000"/>
          <w:sz w:val="28"/>
          <w:szCs w:val="28"/>
          <w:lang w:val="fr-FR" w:eastAsia="fr-FR"/>
        </w:rPr>
      </w:pPr>
      <w:r w:rsidRPr="008D33BF">
        <w:rPr>
          <w:rFonts w:ascii="Times New Roman" w:eastAsia="Times New Roman" w:hAnsi="Times New Roman" w:cs="Times New Roman"/>
          <w:color w:val="000000"/>
          <w:sz w:val="28"/>
          <w:szCs w:val="28"/>
          <w:lang w:val="fr-FR" w:eastAsia="fr-FR"/>
        </w:rPr>
        <w:t xml:space="preserve"> On devrait établir une </w:t>
      </w:r>
      <w:r w:rsidRPr="008D33BF">
        <w:rPr>
          <w:rFonts w:ascii="Times New Roman" w:eastAsia="Times New Roman" w:hAnsi="Times New Roman" w:cs="Times New Roman"/>
          <w:i/>
          <w:iCs/>
          <w:color w:val="000000"/>
          <w:sz w:val="28"/>
          <w:szCs w:val="28"/>
          <w:lang w:val="fr-FR" w:eastAsia="fr-FR"/>
        </w:rPr>
        <w:t>communication</w:t>
      </w:r>
      <w:r w:rsidRPr="008D33BF">
        <w:rPr>
          <w:rFonts w:ascii="Times New Roman" w:eastAsia="Times New Roman" w:hAnsi="Times New Roman" w:cs="Times New Roman"/>
          <w:color w:val="000000"/>
          <w:sz w:val="28"/>
          <w:szCs w:val="28"/>
          <w:lang w:val="fr-FR" w:eastAsia="fr-FR"/>
        </w:rPr>
        <w:t xml:space="preserve"> entre ces deux pièces.</w:t>
      </w:r>
    </w:p>
    <w:p w:rsidR="008D33BF" w:rsidRPr="00BF7621" w:rsidRDefault="008D33BF" w:rsidP="008D33BF">
      <w:pPr>
        <w:spacing w:after="0" w:line="240" w:lineRule="auto"/>
        <w:rPr>
          <w:rFonts w:ascii="Times New Roman" w:eastAsia="Times New Roman" w:hAnsi="Times New Roman" w:cs="Times New Roman"/>
          <w:color w:val="000000"/>
          <w:sz w:val="28"/>
          <w:szCs w:val="28"/>
          <w:lang w:val="fr-FR" w:eastAsia="fr-FR"/>
        </w:rPr>
      </w:pPr>
    </w:p>
    <w:p w:rsidR="008D33BF" w:rsidRPr="00BF7621" w:rsidRDefault="008D33BF" w:rsidP="009B1894">
      <w:pPr>
        <w:spacing w:after="0" w:line="240" w:lineRule="auto"/>
        <w:ind w:firstLine="708"/>
        <w:jc w:val="both"/>
        <w:rPr>
          <w:rFonts w:ascii="Times New Roman" w:eastAsia="Times New Roman" w:hAnsi="Times New Roman" w:cs="Times New Roman"/>
          <w:color w:val="000000"/>
          <w:sz w:val="28"/>
          <w:szCs w:val="28"/>
          <w:lang w:val="fr-FR" w:eastAsia="fr-FR"/>
        </w:rPr>
      </w:pPr>
      <w:r w:rsidRPr="008D33BF">
        <w:rPr>
          <w:rFonts w:ascii="Times New Roman" w:eastAsia="Times New Roman" w:hAnsi="Times New Roman" w:cs="Times New Roman"/>
          <w:color w:val="000000"/>
          <w:sz w:val="28"/>
          <w:szCs w:val="28"/>
          <w:lang w:val="fr-FR" w:eastAsia="fr-FR"/>
        </w:rPr>
        <w:t>Dans l’exemple (3), il s’agit d’un passage tel que porte ou couloir, ainsi désigné parce qu’il permet d’aller d’une pièce à l’autre, autrement dit de se dépla</w:t>
      </w:r>
      <w:r w:rsidRPr="008D33BF">
        <w:rPr>
          <w:rFonts w:ascii="Times New Roman" w:eastAsia="Times New Roman" w:hAnsi="Times New Roman" w:cs="Times New Roman"/>
          <w:color w:val="000000"/>
          <w:sz w:val="28"/>
          <w:szCs w:val="28"/>
          <w:lang w:val="fr-FR" w:eastAsia="fr-FR"/>
        </w:rPr>
        <w:softHyphen/>
        <w:t>cer. On pensera au fameux principe des vases communicants, où le déplace</w:t>
      </w:r>
      <w:r w:rsidRPr="008D33BF">
        <w:rPr>
          <w:rFonts w:ascii="Times New Roman" w:eastAsia="Times New Roman" w:hAnsi="Times New Roman" w:cs="Times New Roman"/>
          <w:color w:val="000000"/>
          <w:sz w:val="28"/>
          <w:szCs w:val="28"/>
          <w:lang w:val="fr-FR" w:eastAsia="fr-FR"/>
        </w:rPr>
        <w:softHyphen/>
        <w:t>ment est celui de liquides et non plus de personnes.</w:t>
      </w:r>
    </w:p>
    <w:p w:rsidR="009B1894" w:rsidRDefault="008D33BF" w:rsidP="009B1894">
      <w:pPr>
        <w:spacing w:after="0" w:line="240" w:lineRule="auto"/>
        <w:ind w:firstLine="708"/>
        <w:jc w:val="both"/>
        <w:rPr>
          <w:rFonts w:ascii="Times New Roman" w:eastAsia="Times New Roman" w:hAnsi="Times New Roman" w:cs="Times New Roman"/>
          <w:color w:val="000000"/>
          <w:sz w:val="28"/>
          <w:szCs w:val="28"/>
          <w:lang w:val="fr-FR" w:eastAsia="fr-FR"/>
        </w:rPr>
      </w:pPr>
      <w:r w:rsidRPr="008D33BF">
        <w:rPr>
          <w:rFonts w:ascii="Times New Roman" w:eastAsia="Times New Roman" w:hAnsi="Times New Roman" w:cs="Times New Roman"/>
          <w:color w:val="000000"/>
          <w:sz w:val="28"/>
          <w:szCs w:val="28"/>
          <w:lang w:val="fr-FR" w:eastAsia="fr-FR"/>
        </w:rPr>
        <w:t xml:space="preserve">Dans l’exemple (2), </w:t>
      </w:r>
      <w:r w:rsidRPr="008D33BF">
        <w:rPr>
          <w:rFonts w:ascii="Times New Roman" w:eastAsia="Times New Roman" w:hAnsi="Times New Roman" w:cs="Times New Roman"/>
          <w:i/>
          <w:iCs/>
          <w:color w:val="000000"/>
          <w:sz w:val="28"/>
          <w:szCs w:val="28"/>
          <w:lang w:val="fr-FR" w:eastAsia="fr-FR"/>
        </w:rPr>
        <w:t>communications</w:t>
      </w:r>
      <w:r w:rsidRPr="008D33BF">
        <w:rPr>
          <w:rFonts w:ascii="Times New Roman" w:eastAsia="Times New Roman" w:hAnsi="Times New Roman" w:cs="Times New Roman"/>
          <w:color w:val="000000"/>
          <w:sz w:val="28"/>
          <w:szCs w:val="28"/>
          <w:lang w:val="fr-FR" w:eastAsia="fr-FR"/>
        </w:rPr>
        <w:t xml:space="preserve"> fait surtout référence aux transports, donc toujours aux déplace</w:t>
      </w:r>
      <w:r w:rsidRPr="008D33BF">
        <w:rPr>
          <w:rFonts w:ascii="Times New Roman" w:eastAsia="Times New Roman" w:hAnsi="Times New Roman" w:cs="Times New Roman"/>
          <w:color w:val="000000"/>
          <w:sz w:val="28"/>
          <w:szCs w:val="28"/>
          <w:lang w:val="fr-FR" w:eastAsia="fr-FR"/>
        </w:rPr>
        <w:softHyphen/>
        <w:t xml:space="preserve">ments des personnes ou des choses, mais cette fois-ci aux déplacements à grande distance, qui ne sont guère possibles sans un réseau de voies dites justement de communication et sans des véhicules pour les parcourir ; </w:t>
      </w:r>
      <w:r w:rsidRPr="008D33BF">
        <w:rPr>
          <w:rFonts w:ascii="Times New Roman" w:eastAsia="Times New Roman" w:hAnsi="Times New Roman" w:cs="Times New Roman"/>
          <w:i/>
          <w:iCs/>
          <w:color w:val="000000"/>
          <w:sz w:val="28"/>
          <w:szCs w:val="28"/>
          <w:lang w:val="fr-FR" w:eastAsia="fr-FR"/>
        </w:rPr>
        <w:t>communications</w:t>
      </w:r>
      <w:r w:rsidRPr="008D33BF">
        <w:rPr>
          <w:rFonts w:ascii="Times New Roman" w:eastAsia="Times New Roman" w:hAnsi="Times New Roman" w:cs="Times New Roman"/>
          <w:color w:val="000000"/>
          <w:sz w:val="28"/>
          <w:szCs w:val="28"/>
          <w:lang w:val="fr-FR" w:eastAsia="fr-FR"/>
        </w:rPr>
        <w:t xml:space="preserve"> est alors plus ou moins synonyme de </w:t>
      </w:r>
      <w:r w:rsidRPr="008D33BF">
        <w:rPr>
          <w:rFonts w:ascii="Times New Roman" w:eastAsia="Times New Roman" w:hAnsi="Times New Roman" w:cs="Times New Roman"/>
          <w:i/>
          <w:iCs/>
          <w:color w:val="000000"/>
          <w:sz w:val="28"/>
          <w:szCs w:val="28"/>
          <w:lang w:val="fr-FR" w:eastAsia="fr-FR"/>
        </w:rPr>
        <w:t>moyens de transport,</w:t>
      </w:r>
      <w:r w:rsidRPr="008D33BF">
        <w:rPr>
          <w:rFonts w:ascii="Times New Roman" w:eastAsia="Times New Roman" w:hAnsi="Times New Roman" w:cs="Times New Roman"/>
          <w:color w:val="000000"/>
          <w:sz w:val="28"/>
          <w:szCs w:val="28"/>
          <w:lang w:val="fr-FR" w:eastAsia="fr-FR"/>
        </w:rPr>
        <w:t xml:space="preserve"> au sens large (routes et voi</w:t>
      </w:r>
      <w:r w:rsidRPr="008D33BF">
        <w:rPr>
          <w:rFonts w:ascii="Times New Roman" w:eastAsia="Times New Roman" w:hAnsi="Times New Roman" w:cs="Times New Roman"/>
          <w:color w:val="000000"/>
          <w:sz w:val="28"/>
          <w:szCs w:val="28"/>
          <w:lang w:val="fr-FR" w:eastAsia="fr-FR"/>
        </w:rPr>
        <w:softHyphen/>
        <w:t xml:space="preserve">tures, chemins de fer, aéroports et avions, etc.). </w:t>
      </w:r>
    </w:p>
    <w:p w:rsidR="008D33BF" w:rsidRPr="008D33BF" w:rsidRDefault="008D33BF" w:rsidP="009B1894">
      <w:pPr>
        <w:spacing w:after="0" w:line="240" w:lineRule="auto"/>
        <w:ind w:firstLine="708"/>
        <w:jc w:val="both"/>
        <w:rPr>
          <w:rFonts w:ascii="Times New Roman" w:eastAsia="Times New Roman" w:hAnsi="Times New Roman" w:cs="Times New Roman"/>
          <w:sz w:val="28"/>
          <w:szCs w:val="28"/>
          <w:lang w:val="fr-FR"/>
        </w:rPr>
      </w:pPr>
      <w:r w:rsidRPr="008D33BF">
        <w:rPr>
          <w:rFonts w:ascii="Times New Roman" w:eastAsia="Times New Roman" w:hAnsi="Times New Roman" w:cs="Times New Roman"/>
          <w:color w:val="000000"/>
          <w:sz w:val="28"/>
          <w:szCs w:val="28"/>
          <w:lang w:val="fr-FR" w:eastAsia="fr-FR"/>
        </w:rPr>
        <w:t>L’exemple (1), lui, vise une opération qui ne consiste pas tant à mettre en rapport deux personnes éloignées qu’à utiliser un appareillage, moyennant finances. Il n’y a plus de déplacement d’êtres ou de choses, seulement un transfert de signaux.</w:t>
      </w:r>
    </w:p>
    <w:p w:rsidR="00F32774" w:rsidRDefault="008D33BF" w:rsidP="00F32774">
      <w:pPr>
        <w:spacing w:after="0" w:line="240" w:lineRule="auto"/>
        <w:ind w:firstLine="708"/>
        <w:jc w:val="both"/>
        <w:rPr>
          <w:rFonts w:ascii="Times New Roman" w:eastAsia="Times New Roman" w:hAnsi="Times New Roman" w:cs="Times New Roman"/>
          <w:color w:val="000000"/>
          <w:sz w:val="28"/>
          <w:szCs w:val="28"/>
          <w:lang w:val="fr-FR" w:eastAsia="fr-FR"/>
        </w:rPr>
      </w:pPr>
      <w:r w:rsidRPr="008D33BF">
        <w:rPr>
          <w:rFonts w:ascii="Times New Roman" w:eastAsia="Times New Roman" w:hAnsi="Times New Roman" w:cs="Times New Roman"/>
          <w:color w:val="000000"/>
          <w:sz w:val="28"/>
          <w:szCs w:val="28"/>
          <w:lang w:val="fr-FR" w:eastAsia="fr-FR"/>
        </w:rPr>
        <w:t xml:space="preserve">Dans ces emplois bien divers, le noyau sémantique qui se retrouve partout doit être </w:t>
      </w:r>
      <w:r w:rsidRPr="008D33BF">
        <w:rPr>
          <w:rFonts w:ascii="Times New Roman" w:eastAsia="Times New Roman" w:hAnsi="Times New Roman" w:cs="Times New Roman"/>
          <w:b/>
          <w:i/>
          <w:color w:val="000000"/>
          <w:sz w:val="28"/>
          <w:szCs w:val="28"/>
          <w:lang w:val="fr-FR" w:eastAsia="fr-FR"/>
        </w:rPr>
        <w:t>l’idée de réunir ce qui de soi est séparé</w:t>
      </w:r>
      <w:r w:rsidRPr="008D33BF">
        <w:rPr>
          <w:rFonts w:ascii="Times New Roman" w:eastAsia="Times New Roman" w:hAnsi="Times New Roman" w:cs="Times New Roman"/>
          <w:color w:val="000000"/>
          <w:sz w:val="28"/>
          <w:szCs w:val="28"/>
          <w:lang w:val="fr-FR" w:eastAsia="fr-FR"/>
        </w:rPr>
        <w:t xml:space="preserve">. Mais c’est bien vague, sans doute trop. </w:t>
      </w:r>
    </w:p>
    <w:p w:rsidR="00F32774" w:rsidRDefault="008D33BF" w:rsidP="00F32774">
      <w:pPr>
        <w:spacing w:after="0" w:line="240" w:lineRule="auto"/>
        <w:ind w:firstLine="708"/>
        <w:jc w:val="both"/>
        <w:rPr>
          <w:rFonts w:ascii="Times New Roman" w:eastAsia="Times New Roman" w:hAnsi="Times New Roman" w:cs="Times New Roman"/>
          <w:color w:val="000000"/>
          <w:sz w:val="28"/>
          <w:szCs w:val="28"/>
          <w:lang w:val="fr-FR" w:eastAsia="fr-FR"/>
        </w:rPr>
      </w:pPr>
      <w:r w:rsidRPr="008D33BF">
        <w:rPr>
          <w:rFonts w:ascii="Times New Roman" w:eastAsia="Times New Roman" w:hAnsi="Times New Roman" w:cs="Times New Roman"/>
          <w:color w:val="000000"/>
          <w:sz w:val="28"/>
          <w:szCs w:val="28"/>
          <w:lang w:val="fr-FR" w:eastAsia="fr-FR"/>
        </w:rPr>
        <w:t>Parmi toutes les possibilités ainsi ouvertes et, comme on vient de le voir, effectivement utilisées,</w:t>
      </w:r>
      <w:r w:rsidR="00F32774">
        <w:rPr>
          <w:rFonts w:ascii="Times New Roman" w:eastAsia="Times New Roman" w:hAnsi="Times New Roman" w:cs="Times New Roman"/>
          <w:color w:val="000000"/>
          <w:sz w:val="28"/>
          <w:szCs w:val="28"/>
          <w:lang w:val="fr-FR" w:eastAsia="fr-FR"/>
        </w:rPr>
        <w:t xml:space="preserve"> il faut mettre un peu d’ordre. </w:t>
      </w:r>
    </w:p>
    <w:p w:rsidR="00F32774" w:rsidRDefault="00F32774" w:rsidP="00F32774">
      <w:pPr>
        <w:spacing w:after="0" w:line="240" w:lineRule="auto"/>
        <w:ind w:firstLine="708"/>
        <w:jc w:val="both"/>
        <w:rPr>
          <w:rFonts w:ascii="Times New Roman" w:eastAsia="Times New Roman" w:hAnsi="Times New Roman" w:cs="Times New Roman"/>
          <w:color w:val="000000"/>
          <w:sz w:val="28"/>
          <w:szCs w:val="28"/>
          <w:lang w:val="fr-FR" w:eastAsia="fr-FR"/>
        </w:rPr>
      </w:pPr>
    </w:p>
    <w:p w:rsidR="00F32774" w:rsidRPr="00D361C5" w:rsidRDefault="008D33BF" w:rsidP="00F32774">
      <w:pPr>
        <w:spacing w:after="0" w:line="240" w:lineRule="auto"/>
        <w:ind w:firstLine="708"/>
        <w:jc w:val="both"/>
        <w:rPr>
          <w:rFonts w:ascii="Times New Roman" w:eastAsia="Times New Roman" w:hAnsi="Times New Roman" w:cs="Times New Roman"/>
          <w:sz w:val="28"/>
          <w:szCs w:val="28"/>
          <w:lang w:val="fr-FR" w:eastAsia="fr-FR"/>
        </w:rPr>
      </w:pPr>
      <w:r w:rsidRPr="00D361C5">
        <w:rPr>
          <w:rFonts w:ascii="Times New Roman" w:eastAsia="Times New Roman" w:hAnsi="Times New Roman" w:cs="Times New Roman"/>
          <w:sz w:val="28"/>
          <w:szCs w:val="28"/>
          <w:lang w:val="fr-FR" w:eastAsia="fr-FR"/>
        </w:rPr>
        <w:t>Par</w:t>
      </w:r>
      <w:r w:rsidR="00F32774" w:rsidRPr="00D361C5">
        <w:rPr>
          <w:rFonts w:ascii="Times New Roman" w:eastAsia="Times New Roman" w:hAnsi="Times New Roman" w:cs="Times New Roman"/>
          <w:sz w:val="28"/>
          <w:szCs w:val="28"/>
          <w:lang w:val="fr-FR" w:eastAsia="fr-FR"/>
        </w:rPr>
        <w:t xml:space="preserve"> </w:t>
      </w:r>
      <w:r w:rsidR="00F32774" w:rsidRPr="00D361C5">
        <w:rPr>
          <w:rFonts w:ascii="Times New Roman" w:eastAsia="Times New Roman" w:hAnsi="Times New Roman" w:cs="Times New Roman"/>
          <w:b/>
          <w:bCs/>
          <w:sz w:val="28"/>
          <w:szCs w:val="28"/>
          <w:lang w:val="fr-FR" w:eastAsia="fr-FR"/>
        </w:rPr>
        <w:t xml:space="preserve">communiquer </w:t>
      </w:r>
      <w:r w:rsidR="00F32774" w:rsidRPr="00D361C5">
        <w:rPr>
          <w:rFonts w:ascii="Times New Roman" w:eastAsia="Times New Roman" w:hAnsi="Times New Roman" w:cs="Times New Roman"/>
          <w:sz w:val="28"/>
          <w:szCs w:val="28"/>
          <w:lang w:val="fr-FR" w:eastAsia="fr-FR"/>
        </w:rPr>
        <w:t xml:space="preserve">et </w:t>
      </w:r>
      <w:r w:rsidR="00F32774" w:rsidRPr="00D361C5">
        <w:rPr>
          <w:rFonts w:ascii="Times New Roman" w:eastAsia="Times New Roman" w:hAnsi="Times New Roman" w:cs="Times New Roman"/>
          <w:b/>
          <w:bCs/>
          <w:sz w:val="28"/>
          <w:szCs w:val="28"/>
          <w:lang w:val="fr-FR" w:eastAsia="fr-FR"/>
        </w:rPr>
        <w:t xml:space="preserve">communication, </w:t>
      </w:r>
      <w:r w:rsidR="00F32774" w:rsidRPr="00D361C5">
        <w:rPr>
          <w:rFonts w:ascii="Times New Roman" w:eastAsia="Times New Roman" w:hAnsi="Times New Roman" w:cs="Times New Roman"/>
          <w:sz w:val="28"/>
          <w:szCs w:val="28"/>
          <w:lang w:val="fr-FR" w:eastAsia="fr-FR"/>
        </w:rPr>
        <w:t>nous entendrons proprement la mise en rela</w:t>
      </w:r>
      <w:r w:rsidR="00F32774" w:rsidRPr="00D361C5">
        <w:rPr>
          <w:rFonts w:ascii="Times New Roman" w:eastAsia="Times New Roman" w:hAnsi="Times New Roman" w:cs="Times New Roman"/>
          <w:sz w:val="28"/>
          <w:szCs w:val="28"/>
          <w:lang w:val="fr-FR" w:eastAsia="fr-FR"/>
        </w:rPr>
        <w:softHyphen/>
        <w:t xml:space="preserve">tion des esprits humains ou, si l’on préfère, des cerveaux humains. </w:t>
      </w:r>
    </w:p>
    <w:p w:rsidR="00F32774" w:rsidRPr="00D361C5" w:rsidRDefault="00F32774" w:rsidP="00F32774">
      <w:pPr>
        <w:spacing w:after="0" w:line="240" w:lineRule="auto"/>
        <w:ind w:firstLine="708"/>
        <w:jc w:val="both"/>
        <w:rPr>
          <w:rFonts w:ascii="Times New Roman" w:eastAsia="Times New Roman" w:hAnsi="Times New Roman" w:cs="Times New Roman"/>
          <w:sz w:val="28"/>
          <w:szCs w:val="28"/>
          <w:lang w:val="fr-FR" w:eastAsia="fr-FR"/>
        </w:rPr>
      </w:pPr>
    </w:p>
    <w:p w:rsidR="00F32774" w:rsidRPr="00F32774" w:rsidRDefault="00F32774" w:rsidP="00F32774">
      <w:pPr>
        <w:spacing w:after="0" w:line="240" w:lineRule="auto"/>
        <w:ind w:firstLine="708"/>
        <w:jc w:val="both"/>
        <w:rPr>
          <w:rFonts w:ascii="Times New Roman" w:eastAsia="Times New Roman" w:hAnsi="Times New Roman" w:cs="Times New Roman"/>
          <w:sz w:val="28"/>
          <w:szCs w:val="28"/>
          <w:lang w:val="fr-FR"/>
        </w:rPr>
      </w:pPr>
      <w:r w:rsidRPr="00F32774">
        <w:rPr>
          <w:rFonts w:ascii="Times New Roman" w:eastAsia="Times New Roman" w:hAnsi="Times New Roman" w:cs="Times New Roman"/>
          <w:color w:val="000000"/>
          <w:sz w:val="28"/>
          <w:szCs w:val="28"/>
          <w:lang w:val="fr-FR" w:eastAsia="fr-FR"/>
        </w:rPr>
        <w:t xml:space="preserve">Les domaines, voisins ou éloignés, qui peuvent être désignés par les mêmes termes ne seront envisagés que dans la mesure où, soit </w:t>
      </w:r>
      <w:r w:rsidRPr="00F32774">
        <w:rPr>
          <w:rFonts w:ascii="Times New Roman" w:eastAsia="Times New Roman" w:hAnsi="Times New Roman" w:cs="Times New Roman"/>
          <w:i/>
          <w:iCs/>
          <w:color w:val="000000"/>
          <w:sz w:val="28"/>
          <w:szCs w:val="28"/>
          <w:lang w:val="fr-FR" w:eastAsia="fr-FR"/>
        </w:rPr>
        <w:t>a contrario,</w:t>
      </w:r>
      <w:r w:rsidRPr="00F32774">
        <w:rPr>
          <w:rFonts w:ascii="Times New Roman" w:eastAsia="Times New Roman" w:hAnsi="Times New Roman" w:cs="Times New Roman"/>
          <w:color w:val="000000"/>
          <w:sz w:val="28"/>
          <w:szCs w:val="28"/>
          <w:lang w:val="fr-FR" w:eastAsia="fr-FR"/>
        </w:rPr>
        <w:t xml:space="preserve"> soit par analogie, ils renseigneront sur la communication définie, déjà très largement, comme nous venons de le faire.</w:t>
      </w:r>
    </w:p>
    <w:p w:rsidR="00F32774" w:rsidRDefault="00F32774" w:rsidP="00EB2BD7">
      <w:pPr>
        <w:spacing w:after="0" w:line="240" w:lineRule="auto"/>
        <w:jc w:val="center"/>
        <w:rPr>
          <w:rFonts w:ascii="Times New Roman" w:eastAsia="Times New Roman" w:hAnsi="Times New Roman" w:cs="Times New Roman"/>
          <w:b/>
          <w:bCs/>
          <w:color w:val="000000"/>
          <w:spacing w:val="10"/>
          <w:sz w:val="28"/>
          <w:szCs w:val="28"/>
          <w:lang w:val="fr-FR" w:eastAsia="fr-FR"/>
        </w:rPr>
      </w:pPr>
      <w:bookmarkStart w:id="0" w:name="bookmark0"/>
      <w:r w:rsidRPr="00F32774">
        <w:rPr>
          <w:rFonts w:ascii="Times New Roman" w:eastAsia="Times New Roman" w:hAnsi="Times New Roman" w:cs="Times New Roman"/>
          <w:b/>
          <w:bCs/>
          <w:color w:val="000000"/>
          <w:spacing w:val="10"/>
          <w:sz w:val="28"/>
          <w:szCs w:val="28"/>
          <w:lang w:val="fr-FR" w:eastAsia="fr-FR"/>
        </w:rPr>
        <w:t>FINALITÉ DE LA COMMUNICATION</w:t>
      </w:r>
      <w:bookmarkEnd w:id="0"/>
    </w:p>
    <w:p w:rsidR="00D361C5" w:rsidRPr="00F32774" w:rsidRDefault="00D361C5" w:rsidP="00EB2BD7">
      <w:pPr>
        <w:spacing w:after="0" w:line="240" w:lineRule="auto"/>
        <w:jc w:val="center"/>
        <w:rPr>
          <w:rFonts w:ascii="Times New Roman" w:eastAsia="Times New Roman" w:hAnsi="Times New Roman" w:cs="Times New Roman"/>
          <w:b/>
          <w:bCs/>
          <w:color w:val="000000"/>
          <w:spacing w:val="10"/>
          <w:sz w:val="28"/>
          <w:szCs w:val="28"/>
          <w:lang w:val="fr-FR" w:eastAsia="fr-FR"/>
        </w:rPr>
      </w:pPr>
    </w:p>
    <w:p w:rsidR="00EB2BD7" w:rsidRPr="00EB2BD7" w:rsidRDefault="00F32774" w:rsidP="00EB2BD7">
      <w:pPr>
        <w:spacing w:after="0" w:line="240" w:lineRule="auto"/>
        <w:jc w:val="both"/>
        <w:rPr>
          <w:rFonts w:ascii="Times New Roman" w:eastAsia="Times New Roman" w:hAnsi="Times New Roman" w:cs="Times New Roman"/>
          <w:b/>
          <w:i/>
          <w:color w:val="000000"/>
          <w:sz w:val="28"/>
          <w:szCs w:val="28"/>
          <w:lang w:val="fr-FR" w:eastAsia="fr-FR"/>
        </w:rPr>
      </w:pPr>
      <w:r w:rsidRPr="00F32774">
        <w:rPr>
          <w:rFonts w:ascii="Times New Roman" w:eastAsia="Times New Roman" w:hAnsi="Times New Roman" w:cs="Times New Roman"/>
          <w:color w:val="000000"/>
          <w:sz w:val="28"/>
          <w:szCs w:val="28"/>
          <w:lang w:val="fr-FR" w:eastAsia="fr-FR"/>
        </w:rPr>
        <w:t>On soutiendra que ces restrictions ne font, du point de vue qui est le nôtre, rien oublier d’essentiel. Quand un mot est à la mode, comme celui de communica</w:t>
      </w:r>
      <w:r w:rsidRPr="00F32774">
        <w:rPr>
          <w:rFonts w:ascii="Times New Roman" w:eastAsia="Times New Roman" w:hAnsi="Times New Roman" w:cs="Times New Roman"/>
          <w:color w:val="000000"/>
          <w:sz w:val="28"/>
          <w:szCs w:val="28"/>
          <w:lang w:val="fr-FR" w:eastAsia="fr-FR"/>
        </w:rPr>
        <w:softHyphen/>
        <w:t xml:space="preserve">tion, quand les </w:t>
      </w:r>
      <w:r w:rsidRPr="00F32774">
        <w:rPr>
          <w:rFonts w:ascii="Times New Roman" w:eastAsia="Times New Roman" w:hAnsi="Times New Roman" w:cs="Times New Roman"/>
          <w:color w:val="000000"/>
          <w:sz w:val="28"/>
          <w:szCs w:val="28"/>
          <w:lang w:val="fr-FR" w:eastAsia="fr-FR"/>
        </w:rPr>
        <w:lastRenderedPageBreak/>
        <w:t>activités ou les événements qu’il représente se multiplient, son sens tend à s’élargir à raison même de la faveur dont il jouit. Ainsi les hommes politiques, les chefs d’industrie, voire les artistes connus et en général toute per</w:t>
      </w:r>
      <w:r w:rsidRPr="00F32774">
        <w:rPr>
          <w:rFonts w:ascii="Times New Roman" w:eastAsia="Times New Roman" w:hAnsi="Times New Roman" w:cs="Times New Roman"/>
          <w:color w:val="000000"/>
          <w:sz w:val="28"/>
          <w:szCs w:val="28"/>
          <w:lang w:val="fr-FR" w:eastAsia="fr-FR"/>
        </w:rPr>
        <w:softHyphen/>
        <w:t xml:space="preserve">sonne dont la carrière dépend plus ou moins de l’opinion que le public se fait d’elle, n’hésitent pas à s’assurer les services de spécialistes appelés </w:t>
      </w:r>
      <w:r w:rsidRPr="00F32774">
        <w:rPr>
          <w:rFonts w:ascii="Times New Roman" w:eastAsia="Times New Roman" w:hAnsi="Times New Roman" w:cs="Times New Roman"/>
          <w:i/>
          <w:iCs/>
          <w:color w:val="000000"/>
          <w:sz w:val="28"/>
          <w:szCs w:val="28"/>
          <w:lang w:val="fr-FR" w:eastAsia="fr-FR"/>
        </w:rPr>
        <w:t>conseils en com</w:t>
      </w:r>
      <w:r w:rsidRPr="00F32774">
        <w:rPr>
          <w:rFonts w:ascii="Times New Roman" w:eastAsia="Times New Roman" w:hAnsi="Times New Roman" w:cs="Times New Roman"/>
          <w:i/>
          <w:iCs/>
          <w:color w:val="000000"/>
          <w:sz w:val="28"/>
          <w:szCs w:val="28"/>
          <w:lang w:val="fr-FR" w:eastAsia="fr-FR"/>
        </w:rPr>
        <w:softHyphen/>
        <w:t>munication.</w:t>
      </w:r>
      <w:r w:rsidRPr="00F32774">
        <w:rPr>
          <w:rFonts w:ascii="Times New Roman" w:eastAsia="Times New Roman" w:hAnsi="Times New Roman" w:cs="Times New Roman"/>
          <w:color w:val="000000"/>
          <w:sz w:val="28"/>
          <w:szCs w:val="28"/>
          <w:lang w:val="fr-FR" w:eastAsia="fr-FR"/>
        </w:rPr>
        <w:t xml:space="preserve"> Il faut comprendre, </w:t>
      </w:r>
      <w:r w:rsidRPr="00F32774">
        <w:rPr>
          <w:rFonts w:ascii="Times New Roman" w:eastAsia="Times New Roman" w:hAnsi="Times New Roman" w:cs="Times New Roman"/>
          <w:b/>
          <w:i/>
          <w:color w:val="000000"/>
          <w:sz w:val="28"/>
          <w:szCs w:val="28"/>
          <w:lang w:val="fr-FR" w:eastAsia="fr-FR"/>
        </w:rPr>
        <w:t>par communi</w:t>
      </w:r>
      <w:r w:rsidR="00EB2BD7" w:rsidRPr="00EB2BD7">
        <w:rPr>
          <w:rFonts w:ascii="Times New Roman" w:eastAsia="Times New Roman" w:hAnsi="Times New Roman" w:cs="Times New Roman"/>
          <w:b/>
          <w:i/>
          <w:color w:val="000000"/>
          <w:sz w:val="28"/>
          <w:szCs w:val="28"/>
          <w:lang w:val="fr-FR" w:eastAsia="fr-FR"/>
        </w:rPr>
        <w:t>cation, la transmission d’une «image</w:t>
      </w:r>
      <w:r w:rsidRPr="00F32774">
        <w:rPr>
          <w:rFonts w:ascii="Times New Roman" w:eastAsia="Times New Roman" w:hAnsi="Times New Roman" w:cs="Times New Roman"/>
          <w:b/>
          <w:i/>
          <w:color w:val="000000"/>
          <w:sz w:val="28"/>
          <w:szCs w:val="28"/>
          <w:lang w:val="fr-FR" w:eastAsia="fr-FR"/>
        </w:rPr>
        <w:t>», qui s’effectue essentiellement par les médias.</w:t>
      </w:r>
    </w:p>
    <w:p w:rsidR="00EB2BD7" w:rsidRDefault="00F32774" w:rsidP="00EB2BD7">
      <w:pPr>
        <w:spacing w:after="0" w:line="240" w:lineRule="auto"/>
        <w:ind w:firstLine="708"/>
        <w:jc w:val="both"/>
        <w:rPr>
          <w:rFonts w:ascii="Times New Roman" w:eastAsia="Times New Roman" w:hAnsi="Times New Roman" w:cs="Times New Roman"/>
          <w:color w:val="000000"/>
          <w:sz w:val="28"/>
          <w:szCs w:val="28"/>
          <w:lang w:val="fr-FR" w:eastAsia="fr-FR"/>
        </w:rPr>
      </w:pPr>
      <w:r w:rsidRPr="00F32774">
        <w:rPr>
          <w:rFonts w:ascii="Times New Roman" w:eastAsia="Times New Roman" w:hAnsi="Times New Roman" w:cs="Times New Roman"/>
          <w:color w:val="000000"/>
          <w:sz w:val="28"/>
          <w:szCs w:val="28"/>
          <w:lang w:val="fr-FR" w:eastAsia="fr-FR"/>
        </w:rPr>
        <w:t>Naturellement, il faut que cette image, autrement dit la représentation qu’on se fait de la personne en cause, soit à la fois forte et favorable (ce qui n’est pas la même chose), sinon on</w:t>
      </w:r>
      <w:r w:rsidR="00EB2BD7">
        <w:rPr>
          <w:rFonts w:ascii="Times New Roman" w:eastAsia="Times New Roman" w:hAnsi="Times New Roman" w:cs="Times New Roman"/>
          <w:color w:val="000000"/>
          <w:sz w:val="28"/>
          <w:szCs w:val="28"/>
          <w:lang w:val="fr-FR" w:eastAsia="fr-FR"/>
        </w:rPr>
        <w:t xml:space="preserve"> dira que l’individu en cause «</w:t>
      </w:r>
      <w:r w:rsidRPr="00F32774">
        <w:rPr>
          <w:rFonts w:ascii="Times New Roman" w:eastAsia="Times New Roman" w:hAnsi="Times New Roman" w:cs="Times New Roman"/>
          <w:color w:val="000000"/>
          <w:sz w:val="28"/>
          <w:szCs w:val="28"/>
          <w:lang w:val="fr-FR" w:eastAsia="fr-FR"/>
        </w:rPr>
        <w:t>passe mal</w:t>
      </w:r>
      <w:r w:rsidR="00EB2BD7">
        <w:rPr>
          <w:rFonts w:ascii="Times New Roman" w:eastAsia="Times New Roman" w:hAnsi="Times New Roman" w:cs="Times New Roman"/>
          <w:color w:val="000000"/>
          <w:sz w:val="28"/>
          <w:szCs w:val="28"/>
          <w:lang w:val="fr-FR" w:eastAsia="fr-FR"/>
        </w:rPr>
        <w:t>», qu’il «communique mal</w:t>
      </w:r>
      <w:r w:rsidRPr="00F32774">
        <w:rPr>
          <w:rFonts w:ascii="Times New Roman" w:eastAsia="Times New Roman" w:hAnsi="Times New Roman" w:cs="Times New Roman"/>
          <w:color w:val="000000"/>
          <w:sz w:val="28"/>
          <w:szCs w:val="28"/>
          <w:lang w:val="fr-FR" w:eastAsia="fr-FR"/>
        </w:rPr>
        <w:t xml:space="preserve">». Son image n’est pas celle qu’il souhaite donner. Au lieu de la laisser ainsi au hasard, il a tout intérêt à la renforcer et à la rendre positive, si elle ne l’est déjà. </w:t>
      </w:r>
    </w:p>
    <w:p w:rsidR="00F32774" w:rsidRPr="00F32774" w:rsidRDefault="00F32774" w:rsidP="00EB2BD7">
      <w:pPr>
        <w:spacing w:after="0" w:line="240" w:lineRule="auto"/>
        <w:ind w:firstLine="708"/>
        <w:jc w:val="both"/>
        <w:rPr>
          <w:rFonts w:ascii="Times New Roman" w:eastAsia="Times New Roman" w:hAnsi="Times New Roman" w:cs="Times New Roman"/>
          <w:sz w:val="28"/>
          <w:szCs w:val="28"/>
          <w:lang w:val="fr-FR"/>
        </w:rPr>
      </w:pPr>
      <w:r w:rsidRPr="00F32774">
        <w:rPr>
          <w:rFonts w:ascii="Times New Roman" w:eastAsia="Times New Roman" w:hAnsi="Times New Roman" w:cs="Times New Roman"/>
          <w:color w:val="000000"/>
          <w:sz w:val="28"/>
          <w:szCs w:val="28"/>
          <w:lang w:val="fr-FR" w:eastAsia="fr-FR"/>
        </w:rPr>
        <w:t>Or elle dépend d’une multiplicité de facteurs, notamment de l’habillement, de l’aspect physique, du timbre de la voix, éléments qui ont souvent peu à voir avec la personnalité réelle. On prétend que Jacques Chirac donne de lui deux images entièrement différentes, selon qu’il est en privé ou qu’il se trouve devant les médias. Si c’est vrai, son cas n’est certainement pas unique. Mais c’est dans la mesure où cette image est voulue, soit par la personne elle-même, soit par ses mandataires, qu’on parle au sens fort de communication. La communica</w:t>
      </w:r>
      <w:r w:rsidRPr="00F32774">
        <w:rPr>
          <w:rFonts w:ascii="Times New Roman" w:eastAsia="Times New Roman" w:hAnsi="Times New Roman" w:cs="Times New Roman"/>
          <w:color w:val="000000"/>
          <w:sz w:val="28"/>
          <w:szCs w:val="28"/>
          <w:lang w:val="fr-FR" w:eastAsia="fr-FR"/>
        </w:rPr>
        <w:softHyphen/>
        <w:t xml:space="preserve">tion dont il s’agit a alors un caractère </w:t>
      </w:r>
      <w:r w:rsidRPr="00F32774">
        <w:rPr>
          <w:rFonts w:ascii="Times New Roman" w:eastAsia="Times New Roman" w:hAnsi="Times New Roman" w:cs="Times New Roman"/>
          <w:b/>
          <w:bCs/>
          <w:color w:val="000000"/>
          <w:sz w:val="28"/>
          <w:szCs w:val="28"/>
          <w:lang w:val="fr-FR" w:eastAsia="fr-FR"/>
        </w:rPr>
        <w:t xml:space="preserve">intentionnel, </w:t>
      </w:r>
      <w:r w:rsidRPr="00F32774">
        <w:rPr>
          <w:rFonts w:ascii="Times New Roman" w:eastAsia="Times New Roman" w:hAnsi="Times New Roman" w:cs="Times New Roman"/>
          <w:color w:val="000000"/>
          <w:sz w:val="28"/>
          <w:szCs w:val="28"/>
          <w:lang w:val="fr-FR" w:eastAsia="fr-FR"/>
        </w:rPr>
        <w:t>elle est finalisée.</w:t>
      </w:r>
    </w:p>
    <w:p w:rsidR="00EB2BD7" w:rsidRDefault="00F32774" w:rsidP="00EB2BD7">
      <w:pPr>
        <w:spacing w:after="0" w:line="240" w:lineRule="auto"/>
        <w:ind w:firstLine="708"/>
        <w:jc w:val="both"/>
        <w:rPr>
          <w:rFonts w:ascii="Times New Roman" w:eastAsia="Times New Roman" w:hAnsi="Times New Roman" w:cs="Times New Roman"/>
          <w:color w:val="000000"/>
          <w:sz w:val="28"/>
          <w:szCs w:val="28"/>
          <w:lang w:val="fr-FR" w:eastAsia="fr-FR"/>
        </w:rPr>
      </w:pPr>
      <w:r w:rsidRPr="00F32774">
        <w:rPr>
          <w:rFonts w:ascii="Times New Roman" w:eastAsia="Times New Roman" w:hAnsi="Times New Roman" w:cs="Times New Roman"/>
          <w:color w:val="000000"/>
          <w:sz w:val="28"/>
          <w:szCs w:val="28"/>
          <w:lang w:val="fr-FR" w:eastAsia="fr-FR"/>
        </w:rPr>
        <w:t>Il reste entendu que les processus de communication intentionnelle sont favo</w:t>
      </w:r>
      <w:r w:rsidRPr="00F32774">
        <w:rPr>
          <w:rFonts w:ascii="Times New Roman" w:eastAsia="Times New Roman" w:hAnsi="Times New Roman" w:cs="Times New Roman"/>
          <w:color w:val="000000"/>
          <w:sz w:val="28"/>
          <w:szCs w:val="28"/>
          <w:lang w:val="fr-FR" w:eastAsia="fr-FR"/>
        </w:rPr>
        <w:softHyphen/>
        <w:t xml:space="preserve">risés ou entravés par des facteurs qui ne dépendent pas forcément de la volonté du communiquant, mais dont il faut faire état. Si Ronald Reagan, souvent appelé « le grand communicateur », réussissait si bien à faire comprendre et accepter par les Américains les messages qu’il leur transmettait, ce n’était pas seulement une question d’intention. En cette matière comme en bien d’autres, il ne suffit pas de vouloir pour pouvoir. </w:t>
      </w:r>
    </w:p>
    <w:p w:rsidR="00F32774" w:rsidRDefault="00F32774" w:rsidP="00EB2BD7">
      <w:pPr>
        <w:spacing w:after="0" w:line="240" w:lineRule="auto"/>
        <w:ind w:firstLine="708"/>
        <w:jc w:val="both"/>
        <w:rPr>
          <w:rFonts w:ascii="Times New Roman" w:eastAsia="Times New Roman" w:hAnsi="Times New Roman" w:cs="Times New Roman"/>
          <w:color w:val="000000"/>
          <w:sz w:val="28"/>
          <w:szCs w:val="28"/>
          <w:lang w:val="fr-FR" w:eastAsia="fr-FR"/>
        </w:rPr>
      </w:pPr>
      <w:r w:rsidRPr="00F32774">
        <w:rPr>
          <w:rFonts w:ascii="Times New Roman" w:eastAsia="Times New Roman" w:hAnsi="Times New Roman" w:cs="Times New Roman"/>
          <w:color w:val="000000"/>
          <w:sz w:val="28"/>
          <w:szCs w:val="28"/>
          <w:lang w:val="fr-FR" w:eastAsia="fr-FR"/>
        </w:rPr>
        <w:t>L’étude de la communication englobe donc celle de ses conditions de réussite, ou d’échec. De plus, il n’est pas question de refu</w:t>
      </w:r>
      <w:r w:rsidRPr="00F32774">
        <w:rPr>
          <w:rFonts w:ascii="Times New Roman" w:eastAsia="Times New Roman" w:hAnsi="Times New Roman" w:cs="Times New Roman"/>
          <w:color w:val="000000"/>
          <w:sz w:val="28"/>
          <w:szCs w:val="28"/>
          <w:lang w:val="fr-FR" w:eastAsia="fr-FR"/>
        </w:rPr>
        <w:softHyphen/>
        <w:t xml:space="preserve">ser le nom de communication à l’échange d’informations avec autrui dans lequel tout être humain est engagé, même quand cet échange n’est pas intentionnel. Ce n’est cependant qu’un sens élargi du mot. </w:t>
      </w:r>
    </w:p>
    <w:p w:rsidR="00EB2BD7" w:rsidRDefault="00EB2BD7" w:rsidP="00EB2BD7">
      <w:pPr>
        <w:spacing w:after="0" w:line="240" w:lineRule="auto"/>
        <w:rPr>
          <w:rFonts w:ascii="Times New Roman" w:eastAsia="Times New Roman" w:hAnsi="Times New Roman" w:cs="Times New Roman"/>
          <w:b/>
          <w:bCs/>
          <w:color w:val="000000"/>
          <w:spacing w:val="10"/>
          <w:sz w:val="26"/>
          <w:szCs w:val="26"/>
          <w:lang w:val="fr-FR" w:eastAsia="fr-FR"/>
        </w:rPr>
      </w:pPr>
      <w:r w:rsidRPr="00EB2BD7">
        <w:rPr>
          <w:rFonts w:ascii="Times New Roman" w:eastAsia="Times New Roman" w:hAnsi="Times New Roman" w:cs="Times New Roman"/>
          <w:b/>
          <w:bCs/>
          <w:color w:val="000000"/>
          <w:spacing w:val="10"/>
          <w:sz w:val="26"/>
          <w:szCs w:val="26"/>
          <w:lang w:val="fr-FR" w:eastAsia="fr-FR"/>
        </w:rPr>
        <w:tab/>
      </w:r>
    </w:p>
    <w:p w:rsidR="000353BC" w:rsidRPr="00D361C5" w:rsidRDefault="000353BC" w:rsidP="000353BC">
      <w:pPr>
        <w:spacing w:line="330" w:lineRule="atLeast"/>
        <w:jc w:val="center"/>
        <w:rPr>
          <w:rFonts w:ascii="Times New Roman" w:eastAsia="Times New Roman" w:hAnsi="Times New Roman" w:cs="Times New Roman"/>
          <w:b/>
          <w:bCs/>
          <w:sz w:val="28"/>
          <w:szCs w:val="28"/>
          <w:lang w:val="fr-FR"/>
        </w:rPr>
      </w:pPr>
      <w:r w:rsidRPr="00D361C5">
        <w:rPr>
          <w:rFonts w:ascii="Times New Roman" w:eastAsia="Times New Roman" w:hAnsi="Times New Roman" w:cs="Times New Roman"/>
          <w:b/>
          <w:bCs/>
          <w:sz w:val="28"/>
          <w:szCs w:val="28"/>
          <w:lang w:val="fr-FR"/>
        </w:rPr>
        <w:t>Les types de communication</w:t>
      </w:r>
    </w:p>
    <w:p w:rsidR="00D361C5" w:rsidRPr="00D361C5" w:rsidRDefault="00D361C5" w:rsidP="00D361C5">
      <w:pPr>
        <w:spacing w:line="330" w:lineRule="atLeast"/>
        <w:ind w:firstLine="360"/>
        <w:rPr>
          <w:rFonts w:ascii="Times New Roman" w:eastAsia="Times New Roman" w:hAnsi="Times New Roman" w:cs="Times New Roman"/>
          <w:bCs/>
          <w:sz w:val="28"/>
          <w:szCs w:val="28"/>
          <w:lang w:val="fr-FR"/>
        </w:rPr>
      </w:pPr>
      <w:r w:rsidRPr="00D361C5">
        <w:rPr>
          <w:rFonts w:ascii="Times New Roman" w:eastAsia="Times New Roman" w:hAnsi="Times New Roman" w:cs="Times New Roman"/>
          <w:bCs/>
          <w:sz w:val="28"/>
          <w:szCs w:val="28"/>
          <w:lang w:val="fr-FR"/>
        </w:rPr>
        <w:t>Il existe 2 types</w:t>
      </w:r>
      <w:r>
        <w:rPr>
          <w:rFonts w:ascii="Times New Roman" w:eastAsia="Times New Roman" w:hAnsi="Times New Roman" w:cs="Times New Roman"/>
          <w:bCs/>
          <w:sz w:val="28"/>
          <w:szCs w:val="28"/>
          <w:lang w:val="fr-FR"/>
        </w:rPr>
        <w:t xml:space="preserve"> essentiels</w:t>
      </w:r>
      <w:r w:rsidRPr="00D361C5">
        <w:rPr>
          <w:rFonts w:ascii="Times New Roman" w:eastAsia="Times New Roman" w:hAnsi="Times New Roman" w:cs="Times New Roman"/>
          <w:bCs/>
          <w:sz w:val="28"/>
          <w:szCs w:val="28"/>
          <w:lang w:val="fr-FR"/>
        </w:rPr>
        <w:t xml:space="preserve"> de communication:</w:t>
      </w:r>
    </w:p>
    <w:p w:rsidR="00D361C5" w:rsidRPr="00D361C5" w:rsidRDefault="00D361C5" w:rsidP="00D361C5">
      <w:pPr>
        <w:pStyle w:val="a3"/>
        <w:numPr>
          <w:ilvl w:val="0"/>
          <w:numId w:val="9"/>
        </w:numPr>
        <w:spacing w:line="330" w:lineRule="atLeast"/>
        <w:rPr>
          <w:rFonts w:ascii="Times New Roman" w:eastAsia="Times New Roman" w:hAnsi="Times New Roman" w:cs="Times New Roman"/>
          <w:bCs/>
          <w:sz w:val="28"/>
          <w:szCs w:val="28"/>
          <w:lang w:val="fr-FR"/>
        </w:rPr>
      </w:pPr>
      <w:r w:rsidRPr="00D361C5">
        <w:rPr>
          <w:rFonts w:ascii="Times New Roman" w:eastAsia="Times New Roman" w:hAnsi="Times New Roman" w:cs="Times New Roman"/>
          <w:bCs/>
          <w:sz w:val="28"/>
          <w:szCs w:val="28"/>
          <w:lang w:val="fr-FR"/>
        </w:rPr>
        <w:t>la communication verbale,</w:t>
      </w:r>
    </w:p>
    <w:p w:rsidR="00D361C5" w:rsidRPr="00D361C5" w:rsidRDefault="00D361C5" w:rsidP="00D361C5">
      <w:pPr>
        <w:pStyle w:val="a3"/>
        <w:numPr>
          <w:ilvl w:val="0"/>
          <w:numId w:val="9"/>
        </w:numPr>
        <w:spacing w:line="330" w:lineRule="atLeast"/>
        <w:rPr>
          <w:rFonts w:ascii="Times New Roman" w:eastAsia="Times New Roman" w:hAnsi="Times New Roman" w:cs="Times New Roman"/>
          <w:bCs/>
          <w:sz w:val="28"/>
          <w:szCs w:val="28"/>
          <w:lang w:val="fr-FR"/>
        </w:rPr>
      </w:pPr>
      <w:r w:rsidRPr="00D361C5">
        <w:rPr>
          <w:rFonts w:ascii="Times New Roman" w:eastAsia="Times New Roman" w:hAnsi="Times New Roman" w:cs="Times New Roman"/>
          <w:bCs/>
          <w:sz w:val="28"/>
          <w:szCs w:val="28"/>
          <w:lang w:val="fr-FR"/>
        </w:rPr>
        <w:t>la communication non verbale</w:t>
      </w:r>
    </w:p>
    <w:p w:rsidR="00D361C5" w:rsidRDefault="00D361C5" w:rsidP="00D361C5">
      <w:pPr>
        <w:autoSpaceDE w:val="0"/>
        <w:autoSpaceDN w:val="0"/>
        <w:adjustRightInd w:val="0"/>
        <w:spacing w:after="0" w:line="240" w:lineRule="auto"/>
        <w:ind w:firstLine="360"/>
        <w:jc w:val="both"/>
        <w:rPr>
          <w:rFonts w:ascii="Times New Roman" w:hAnsi="Times New Roman" w:cs="Times New Roman"/>
          <w:sz w:val="28"/>
          <w:szCs w:val="28"/>
          <w:lang w:val="fr-FR"/>
        </w:rPr>
      </w:pPr>
      <w:r>
        <w:rPr>
          <w:rFonts w:ascii="Times New Roman" w:hAnsi="Times New Roman" w:cs="Times New Roman"/>
          <w:sz w:val="28"/>
          <w:szCs w:val="28"/>
          <w:lang w:val="fr-FR"/>
        </w:rPr>
        <w:t>L</w:t>
      </w:r>
      <w:r w:rsidRPr="00D361C5">
        <w:rPr>
          <w:rFonts w:ascii="Times New Roman" w:hAnsi="Times New Roman" w:cs="Times New Roman"/>
          <w:sz w:val="28"/>
          <w:szCs w:val="28"/>
          <w:lang w:val="fr-FR"/>
        </w:rPr>
        <w:t>a communication verbale sous-tend une communication de type langagier. La communication verbale est une</w:t>
      </w:r>
      <w:r>
        <w:rPr>
          <w:rFonts w:ascii="Times New Roman" w:hAnsi="Times New Roman" w:cs="Times New Roman"/>
          <w:sz w:val="28"/>
          <w:szCs w:val="28"/>
          <w:lang w:val="fr-FR"/>
        </w:rPr>
        <w:t xml:space="preserve"> forme d’interaction qui engage</w:t>
      </w:r>
      <w:r w:rsidRPr="00D361C5">
        <w:rPr>
          <w:rFonts w:ascii="Times New Roman" w:hAnsi="Times New Roman" w:cs="Times New Roman"/>
          <w:sz w:val="28"/>
          <w:szCs w:val="28"/>
          <w:lang w:val="fr-FR"/>
        </w:rPr>
        <w:t xml:space="preserve">: on achète, on promet, on passe un contrat, etc. </w:t>
      </w:r>
    </w:p>
    <w:p w:rsidR="00D361C5" w:rsidRDefault="00D361C5" w:rsidP="00D361C5">
      <w:pPr>
        <w:autoSpaceDE w:val="0"/>
        <w:autoSpaceDN w:val="0"/>
        <w:adjustRightInd w:val="0"/>
        <w:spacing w:after="0" w:line="240" w:lineRule="auto"/>
        <w:ind w:firstLine="360"/>
        <w:jc w:val="both"/>
        <w:rPr>
          <w:rFonts w:ascii="Times New Roman" w:hAnsi="Times New Roman" w:cs="Times New Roman"/>
          <w:sz w:val="28"/>
          <w:szCs w:val="28"/>
          <w:lang w:val="fr-FR"/>
        </w:rPr>
      </w:pPr>
      <w:r w:rsidRPr="00D361C5">
        <w:rPr>
          <w:rFonts w:ascii="Times New Roman" w:hAnsi="Times New Roman" w:cs="Times New Roman"/>
          <w:sz w:val="28"/>
          <w:szCs w:val="28"/>
          <w:lang w:val="fr-FR"/>
        </w:rPr>
        <w:t xml:space="preserve">Pourtant il y a de nombreuses autres formes d’interaction entre l’homme et son environnement : l’humain ne semble marquer une préférence pour le langage que lorsqu’il communique avec son semblable (parfois aussi avec certains animaux domestiques). </w:t>
      </w:r>
    </w:p>
    <w:p w:rsidR="00D361C5" w:rsidRPr="00D361C5" w:rsidRDefault="00D361C5" w:rsidP="00D361C5">
      <w:pPr>
        <w:autoSpaceDE w:val="0"/>
        <w:autoSpaceDN w:val="0"/>
        <w:adjustRightInd w:val="0"/>
        <w:spacing w:after="0" w:line="240" w:lineRule="auto"/>
        <w:ind w:firstLine="360"/>
        <w:jc w:val="both"/>
        <w:rPr>
          <w:rFonts w:ascii="Times New Roman" w:hAnsi="Times New Roman" w:cs="Times New Roman"/>
          <w:sz w:val="28"/>
          <w:szCs w:val="28"/>
          <w:lang w:val="fr-FR"/>
        </w:rPr>
      </w:pPr>
      <w:r w:rsidRPr="00D361C5">
        <w:rPr>
          <w:rFonts w:ascii="Times New Roman" w:hAnsi="Times New Roman" w:cs="Times New Roman"/>
          <w:sz w:val="28"/>
          <w:szCs w:val="28"/>
          <w:lang w:val="fr-FR"/>
        </w:rPr>
        <w:t>Par la langue il construit des ordres, transmet des informations, formule des raisonnements, coordonne ses actions et rythme ses efforts (chants de marin</w:t>
      </w:r>
      <w:r>
        <w:rPr>
          <w:rFonts w:ascii="Times New Roman" w:hAnsi="Times New Roman" w:cs="Times New Roman"/>
          <w:sz w:val="28"/>
          <w:szCs w:val="28"/>
          <w:lang w:val="fr-FR"/>
        </w:rPr>
        <w:t>,</w:t>
      </w:r>
      <w:r w:rsidRPr="00D361C5">
        <w:rPr>
          <w:rFonts w:ascii="Times New Roman" w:hAnsi="Times New Roman" w:cs="Times New Roman"/>
          <w:sz w:val="28"/>
          <w:szCs w:val="28"/>
          <w:lang w:val="fr-FR"/>
        </w:rPr>
        <w:t xml:space="preserve"> par exemple). Il dispose par ailleurs de plusieurs modalités sensorielles qu’il utilise de manière redondante ou complémentaire avec la parole. La multimodalité, naturelle chez l’homme, semble donc être au service </w:t>
      </w:r>
      <w:r w:rsidRPr="00D361C5">
        <w:rPr>
          <w:rFonts w:ascii="Times New Roman" w:hAnsi="Times New Roman" w:cs="Times New Roman"/>
          <w:i/>
          <w:iCs/>
          <w:sz w:val="28"/>
          <w:szCs w:val="28"/>
          <w:lang w:val="fr-FR"/>
        </w:rPr>
        <w:t xml:space="preserve">d’un </w:t>
      </w:r>
      <w:r w:rsidRPr="00D361C5">
        <w:rPr>
          <w:rFonts w:ascii="Times New Roman" w:hAnsi="Times New Roman" w:cs="Times New Roman"/>
          <w:sz w:val="28"/>
          <w:szCs w:val="28"/>
          <w:lang w:val="fr-FR"/>
        </w:rPr>
        <w:t xml:space="preserve">langage plutôt que </w:t>
      </w:r>
      <w:r w:rsidRPr="00D361C5">
        <w:rPr>
          <w:rFonts w:ascii="Times New Roman" w:hAnsi="Times New Roman" w:cs="Times New Roman"/>
          <w:i/>
          <w:iCs/>
          <w:sz w:val="28"/>
          <w:szCs w:val="28"/>
          <w:lang w:val="fr-FR"/>
        </w:rPr>
        <w:t xml:space="preserve">du </w:t>
      </w:r>
      <w:r w:rsidRPr="00D361C5">
        <w:rPr>
          <w:rFonts w:ascii="Times New Roman" w:hAnsi="Times New Roman" w:cs="Times New Roman"/>
          <w:sz w:val="28"/>
          <w:szCs w:val="28"/>
          <w:lang w:val="fr-FR"/>
        </w:rPr>
        <w:t>langage. Ce “langage” est un ensemble de moyens mis au service de l’action.</w:t>
      </w:r>
    </w:p>
    <w:p w:rsidR="00762992" w:rsidRPr="00762992" w:rsidRDefault="00762992" w:rsidP="0037570F">
      <w:pPr>
        <w:pStyle w:val="a5"/>
        <w:shd w:val="clear" w:color="auto" w:fill="FFFFFF"/>
        <w:spacing w:before="0" w:beforeAutospacing="0" w:after="0" w:afterAutospacing="0"/>
        <w:jc w:val="both"/>
        <w:rPr>
          <w:sz w:val="28"/>
          <w:szCs w:val="28"/>
          <w:lang w:val="fr-FR"/>
        </w:rPr>
      </w:pPr>
      <w:r>
        <w:rPr>
          <w:b/>
          <w:bCs/>
          <w:sz w:val="28"/>
          <w:szCs w:val="28"/>
          <w:lang w:val="fr-FR"/>
        </w:rPr>
        <w:lastRenderedPageBreak/>
        <w:t>Le verbal</w:t>
      </w:r>
      <w:r w:rsidRPr="00762992">
        <w:rPr>
          <w:b/>
          <w:bCs/>
          <w:sz w:val="28"/>
          <w:szCs w:val="28"/>
          <w:lang w:val="fr-FR"/>
        </w:rPr>
        <w:t>:</w:t>
      </w:r>
      <w:r w:rsidRPr="00762992">
        <w:rPr>
          <w:rStyle w:val="apple-converted-space"/>
          <w:sz w:val="28"/>
          <w:szCs w:val="28"/>
          <w:lang w:val="fr-FR"/>
        </w:rPr>
        <w:t> </w:t>
      </w:r>
      <w:r w:rsidRPr="00762992">
        <w:rPr>
          <w:sz w:val="28"/>
          <w:szCs w:val="28"/>
          <w:lang w:val="fr-FR"/>
        </w:rPr>
        <w:t>Ce sont les mots et leur sens. Autrement dit, c'est la</w:t>
      </w:r>
      <w:r w:rsidRPr="00762992">
        <w:rPr>
          <w:rStyle w:val="apple-converted-space"/>
          <w:sz w:val="28"/>
          <w:szCs w:val="28"/>
          <w:lang w:val="fr-FR"/>
        </w:rPr>
        <w:t> </w:t>
      </w:r>
      <w:r>
        <w:rPr>
          <w:rStyle w:val="apple-converted-space"/>
          <w:sz w:val="28"/>
          <w:szCs w:val="28"/>
          <w:lang w:val="fr-FR"/>
        </w:rPr>
        <w:t>sémantique.</w:t>
      </w:r>
      <w:r w:rsidRPr="00762992">
        <w:rPr>
          <w:sz w:val="28"/>
          <w:szCs w:val="28"/>
          <w:lang w:val="fr-FR"/>
        </w:rPr>
        <w:t xml:space="preserve"> Contrairement à toute attente, celle-ci ne représente que</w:t>
      </w:r>
      <w:r w:rsidRPr="00762992">
        <w:rPr>
          <w:rStyle w:val="apple-converted-space"/>
          <w:sz w:val="28"/>
          <w:szCs w:val="28"/>
          <w:lang w:val="fr-FR"/>
        </w:rPr>
        <w:t> </w:t>
      </w:r>
      <w:r w:rsidRPr="00762992">
        <w:rPr>
          <w:b/>
          <w:bCs/>
          <w:sz w:val="28"/>
          <w:szCs w:val="28"/>
          <w:lang w:val="fr-FR"/>
        </w:rPr>
        <w:t>10%</w:t>
      </w:r>
      <w:r w:rsidRPr="00762992">
        <w:rPr>
          <w:rStyle w:val="apple-converted-space"/>
          <w:sz w:val="28"/>
          <w:szCs w:val="28"/>
          <w:lang w:val="fr-FR"/>
        </w:rPr>
        <w:t> </w:t>
      </w:r>
      <w:r w:rsidRPr="00762992">
        <w:rPr>
          <w:sz w:val="28"/>
          <w:szCs w:val="28"/>
          <w:lang w:val="fr-FR"/>
        </w:rPr>
        <w:t>environ de la transmission du sens du message.</w:t>
      </w:r>
    </w:p>
    <w:p w:rsidR="00762992" w:rsidRPr="00762992" w:rsidRDefault="00762992" w:rsidP="0037570F">
      <w:pPr>
        <w:pStyle w:val="a5"/>
        <w:shd w:val="clear" w:color="auto" w:fill="FFFFFF"/>
        <w:spacing w:before="0" w:beforeAutospacing="0" w:after="0" w:afterAutospacing="0"/>
        <w:jc w:val="both"/>
        <w:rPr>
          <w:sz w:val="28"/>
          <w:szCs w:val="28"/>
          <w:lang w:val="fr-FR"/>
        </w:rPr>
      </w:pPr>
      <w:r w:rsidRPr="00762992">
        <w:rPr>
          <w:b/>
          <w:bCs/>
          <w:sz w:val="28"/>
          <w:szCs w:val="28"/>
          <w:lang w:val="fr-FR"/>
        </w:rPr>
        <w:t>Le non verbal :</w:t>
      </w:r>
      <w:r w:rsidRPr="00762992">
        <w:rPr>
          <w:rStyle w:val="apple-converted-space"/>
          <w:b/>
          <w:bCs/>
          <w:sz w:val="28"/>
          <w:szCs w:val="28"/>
          <w:lang w:val="fr-FR"/>
        </w:rPr>
        <w:t> </w:t>
      </w:r>
      <w:r w:rsidRPr="00762992">
        <w:rPr>
          <w:sz w:val="28"/>
          <w:szCs w:val="28"/>
          <w:lang w:val="fr-FR"/>
        </w:rPr>
        <w:t>Les</w:t>
      </w:r>
      <w:r w:rsidRPr="00762992">
        <w:rPr>
          <w:rStyle w:val="apple-converted-space"/>
          <w:sz w:val="28"/>
          <w:szCs w:val="28"/>
          <w:lang w:val="fr-FR"/>
        </w:rPr>
        <w:t> </w:t>
      </w:r>
      <w:r w:rsidRPr="00762992">
        <w:rPr>
          <w:b/>
          <w:bCs/>
          <w:sz w:val="28"/>
          <w:szCs w:val="28"/>
          <w:lang w:val="fr-FR"/>
        </w:rPr>
        <w:t>90%</w:t>
      </w:r>
      <w:r w:rsidRPr="00762992">
        <w:rPr>
          <w:rStyle w:val="apple-converted-space"/>
          <w:sz w:val="28"/>
          <w:szCs w:val="28"/>
          <w:lang w:val="fr-FR"/>
        </w:rPr>
        <w:t> </w:t>
      </w:r>
      <w:r w:rsidRPr="00762992">
        <w:rPr>
          <w:sz w:val="28"/>
          <w:szCs w:val="28"/>
          <w:lang w:val="fr-FR"/>
        </w:rPr>
        <w:t>restant sont assurés par le non verbal représenté pour une grosse moitié par les</w:t>
      </w:r>
      <w:r w:rsidRPr="00762992">
        <w:rPr>
          <w:rStyle w:val="apple-converted-space"/>
          <w:sz w:val="28"/>
          <w:szCs w:val="28"/>
          <w:lang w:val="fr-FR"/>
        </w:rPr>
        <w:t> </w:t>
      </w:r>
      <w:r w:rsidRPr="00762992">
        <w:rPr>
          <w:b/>
          <w:bCs/>
          <w:sz w:val="28"/>
          <w:szCs w:val="28"/>
          <w:lang w:val="fr-FR"/>
        </w:rPr>
        <w:t>gestes et les mimiques</w:t>
      </w:r>
      <w:r w:rsidRPr="00762992">
        <w:rPr>
          <w:sz w:val="28"/>
          <w:szCs w:val="28"/>
          <w:lang w:val="fr-FR"/>
        </w:rPr>
        <w:t>et pour une petite moitié par l'</w:t>
      </w:r>
      <w:r w:rsidRPr="00762992">
        <w:rPr>
          <w:b/>
          <w:bCs/>
          <w:sz w:val="28"/>
          <w:szCs w:val="28"/>
          <w:lang w:val="fr-FR"/>
        </w:rPr>
        <w:t>intonation de la voix</w:t>
      </w:r>
      <w:r w:rsidRPr="00762992">
        <w:rPr>
          <w:sz w:val="28"/>
          <w:szCs w:val="28"/>
          <w:lang w:val="fr-FR"/>
        </w:rPr>
        <w:t>.</w:t>
      </w:r>
      <w:r w:rsidRPr="00762992">
        <w:rPr>
          <w:rStyle w:val="apple-converted-space"/>
          <w:sz w:val="28"/>
          <w:szCs w:val="28"/>
          <w:lang w:val="fr-FR"/>
        </w:rPr>
        <w:t> </w:t>
      </w:r>
      <w:r w:rsidRPr="00762992">
        <w:rPr>
          <w:b/>
          <w:bCs/>
          <w:sz w:val="28"/>
          <w:szCs w:val="28"/>
          <w:lang w:val="fr-FR"/>
        </w:rPr>
        <w:t>La façon de dire modifie considérablement le sens des mots.</w:t>
      </w:r>
      <w:r w:rsidRPr="00762992">
        <w:rPr>
          <w:rStyle w:val="apple-converted-space"/>
          <w:sz w:val="28"/>
          <w:szCs w:val="28"/>
          <w:lang w:val="fr-FR"/>
        </w:rPr>
        <w:t> </w:t>
      </w:r>
      <w:r w:rsidRPr="00762992">
        <w:rPr>
          <w:sz w:val="28"/>
          <w:szCs w:val="28"/>
          <w:lang w:val="fr-FR"/>
        </w:rPr>
        <w:t>Par exemple quand quelqu'un nous fait une remarque, le simple mot "merci" que nous lui retournons peut, selon le ton, être un signe de gratitude (quand la remarque était agréable)... ou un air de dire "toi tu perds rien pour attendre!" (quand la remarque était très déplaisante). Le même mot revêt culturellement plusieurs sens selon le non verbal qui l'accompagne. </w:t>
      </w:r>
    </w:p>
    <w:p w:rsidR="00762992" w:rsidRPr="00762992" w:rsidRDefault="00762992" w:rsidP="00762992">
      <w:pPr>
        <w:pStyle w:val="a5"/>
        <w:shd w:val="clear" w:color="auto" w:fill="FFFFFF"/>
        <w:spacing w:after="53" w:afterAutospacing="0"/>
        <w:jc w:val="both"/>
        <w:rPr>
          <w:sz w:val="28"/>
          <w:szCs w:val="28"/>
          <w:lang w:val="fr-FR"/>
        </w:rPr>
      </w:pPr>
      <w:r w:rsidRPr="00762992">
        <w:rPr>
          <w:b/>
          <w:bCs/>
          <w:sz w:val="28"/>
          <w:szCs w:val="28"/>
          <w:lang w:val="fr-FR"/>
        </w:rPr>
        <w:t>Reste</w:t>
      </w:r>
      <w:r w:rsidRPr="00762992">
        <w:rPr>
          <w:rStyle w:val="apple-converted-space"/>
          <w:b/>
          <w:bCs/>
          <w:sz w:val="28"/>
          <w:szCs w:val="28"/>
          <w:lang w:val="fr-FR"/>
        </w:rPr>
        <w:t> </w:t>
      </w:r>
      <w:r w:rsidRPr="00762992">
        <w:rPr>
          <w:b/>
          <w:bCs/>
          <w:sz w:val="28"/>
          <w:szCs w:val="28"/>
          <w:lang w:val="fr-FR"/>
        </w:rPr>
        <w:t>encore le "non dit" qu'il faut différencier du non verbal</w:t>
      </w:r>
      <w:r w:rsidRPr="00762992">
        <w:rPr>
          <w:sz w:val="28"/>
          <w:szCs w:val="28"/>
          <w:lang w:val="fr-FR"/>
        </w:rPr>
        <w:t>. Celui-ci</w:t>
      </w:r>
      <w:r w:rsidRPr="00762992">
        <w:rPr>
          <w:color w:val="000000" w:themeColor="text1"/>
          <w:sz w:val="28"/>
          <w:szCs w:val="28"/>
          <w:lang w:val="fr-FR"/>
        </w:rPr>
        <w:t xml:space="preserve"> définit</w:t>
      </w:r>
      <w:r w:rsidRPr="00762992">
        <w:rPr>
          <w:rStyle w:val="apple-converted-space"/>
          <w:color w:val="000000" w:themeColor="text1"/>
          <w:sz w:val="28"/>
          <w:szCs w:val="28"/>
          <w:lang w:val="fr-FR"/>
        </w:rPr>
        <w:t> </w:t>
      </w:r>
      <w:r w:rsidRPr="00762992">
        <w:rPr>
          <w:b/>
          <w:bCs/>
          <w:color w:val="000000" w:themeColor="text1"/>
          <w:sz w:val="28"/>
          <w:szCs w:val="28"/>
          <w:lang w:val="fr-FR"/>
        </w:rPr>
        <w:t>un</w:t>
      </w:r>
      <w:r w:rsidRPr="00762992">
        <w:rPr>
          <w:rStyle w:val="apple-converted-space"/>
          <w:color w:val="000000" w:themeColor="text1"/>
          <w:sz w:val="28"/>
          <w:szCs w:val="28"/>
          <w:lang w:val="fr-FR"/>
        </w:rPr>
        <w:t> </w:t>
      </w:r>
      <w:r w:rsidRPr="00762992">
        <w:rPr>
          <w:b/>
          <w:bCs/>
          <w:color w:val="000000" w:themeColor="text1"/>
          <w:sz w:val="28"/>
          <w:szCs w:val="28"/>
          <w:lang w:val="fr-FR"/>
        </w:rPr>
        <w:t>ressenti qui n'est pas dit du tout (ni en verbal ni en non verbal)</w:t>
      </w:r>
      <w:r w:rsidRPr="00762992">
        <w:rPr>
          <w:rStyle w:val="apple-converted-space"/>
          <w:b/>
          <w:bCs/>
          <w:color w:val="000000" w:themeColor="text1"/>
          <w:sz w:val="28"/>
          <w:szCs w:val="28"/>
          <w:lang w:val="fr-FR"/>
        </w:rPr>
        <w:t> </w:t>
      </w:r>
      <w:r w:rsidRPr="00762992">
        <w:rPr>
          <w:color w:val="000000" w:themeColor="text1"/>
          <w:sz w:val="28"/>
          <w:szCs w:val="28"/>
          <w:lang w:val="fr-FR"/>
        </w:rPr>
        <w:t>et qui n'est souvent même pas conscient. C'est là que se trouve la vraie cause des comportements. Par exemple</w:t>
      </w:r>
      <w:r>
        <w:rPr>
          <w:color w:val="000000" w:themeColor="text1"/>
          <w:sz w:val="28"/>
          <w:szCs w:val="28"/>
          <w:lang w:val="fr-FR"/>
        </w:rPr>
        <w:t xml:space="preserve"> </w:t>
      </w:r>
      <w:r w:rsidRPr="00762992">
        <w:rPr>
          <w:b/>
          <w:bCs/>
          <w:color w:val="000000" w:themeColor="text1"/>
          <w:sz w:val="28"/>
          <w:szCs w:val="28"/>
          <w:lang w:val="fr-FR"/>
        </w:rPr>
        <w:t>une formulation verbale courtoise</w:t>
      </w:r>
      <w:r w:rsidRPr="00762992">
        <w:rPr>
          <w:rStyle w:val="apple-converted-space"/>
          <w:b/>
          <w:bCs/>
          <w:color w:val="000000" w:themeColor="text1"/>
          <w:sz w:val="28"/>
          <w:szCs w:val="28"/>
          <w:lang w:val="fr-FR"/>
        </w:rPr>
        <w:t> </w:t>
      </w:r>
      <w:r w:rsidRPr="00762992">
        <w:rPr>
          <w:color w:val="000000" w:themeColor="text1"/>
          <w:sz w:val="28"/>
          <w:szCs w:val="28"/>
          <w:lang w:val="fr-FR"/>
        </w:rPr>
        <w:t>(façade sociale) peut s'accompagner de</w:t>
      </w:r>
      <w:r w:rsidRPr="00762992">
        <w:rPr>
          <w:rStyle w:val="apple-converted-space"/>
          <w:b/>
          <w:bCs/>
          <w:color w:val="000000" w:themeColor="text1"/>
          <w:sz w:val="28"/>
          <w:szCs w:val="28"/>
          <w:lang w:val="fr-FR"/>
        </w:rPr>
        <w:t> </w:t>
      </w:r>
      <w:r w:rsidRPr="00762992">
        <w:rPr>
          <w:b/>
          <w:bCs/>
          <w:color w:val="000000" w:themeColor="text1"/>
          <w:sz w:val="28"/>
          <w:szCs w:val="28"/>
          <w:lang w:val="fr-FR"/>
        </w:rPr>
        <w:t>reproches ou de colère</w:t>
      </w:r>
      <w:r w:rsidRPr="00762992">
        <w:rPr>
          <w:rStyle w:val="apple-converted-space"/>
          <w:b/>
          <w:bCs/>
          <w:color w:val="000000" w:themeColor="text1"/>
          <w:sz w:val="28"/>
          <w:szCs w:val="28"/>
          <w:lang w:val="fr-FR"/>
        </w:rPr>
        <w:t> </w:t>
      </w:r>
      <w:r w:rsidRPr="00762992">
        <w:rPr>
          <w:b/>
          <w:bCs/>
          <w:color w:val="000000" w:themeColor="text1"/>
          <w:sz w:val="28"/>
          <w:szCs w:val="28"/>
          <w:lang w:val="fr-FR"/>
        </w:rPr>
        <w:t>non verbale</w:t>
      </w:r>
      <w:r w:rsidRPr="00762992">
        <w:rPr>
          <w:rStyle w:val="apple-converted-space"/>
          <w:b/>
          <w:bCs/>
          <w:color w:val="000000" w:themeColor="text1"/>
          <w:sz w:val="28"/>
          <w:szCs w:val="28"/>
          <w:lang w:val="fr-FR"/>
        </w:rPr>
        <w:t> </w:t>
      </w:r>
      <w:r w:rsidRPr="00762992">
        <w:rPr>
          <w:color w:val="000000" w:themeColor="text1"/>
          <w:sz w:val="28"/>
          <w:szCs w:val="28"/>
          <w:lang w:val="fr-FR"/>
        </w:rPr>
        <w:t>(quand l'autre nous exaspère). Cette colère, en réalité, est</w:t>
      </w:r>
      <w:r w:rsidRPr="00762992">
        <w:rPr>
          <w:rStyle w:val="apple-converted-space"/>
          <w:b/>
          <w:bCs/>
          <w:color w:val="000000" w:themeColor="text1"/>
          <w:sz w:val="28"/>
          <w:szCs w:val="28"/>
          <w:lang w:val="fr-FR"/>
        </w:rPr>
        <w:t> </w:t>
      </w:r>
      <w:r w:rsidRPr="00762992">
        <w:rPr>
          <w:b/>
          <w:bCs/>
          <w:color w:val="000000" w:themeColor="text1"/>
          <w:sz w:val="28"/>
          <w:szCs w:val="28"/>
          <w:lang w:val="fr-FR"/>
        </w:rPr>
        <w:t>causée par un malaise personnel</w:t>
      </w:r>
      <w:r w:rsidRPr="00762992">
        <w:rPr>
          <w:b/>
          <w:bCs/>
          <w:sz w:val="28"/>
          <w:szCs w:val="28"/>
          <w:lang w:val="fr-FR"/>
        </w:rPr>
        <w:t xml:space="preserve"> non dit</w:t>
      </w:r>
      <w:r w:rsidRPr="00762992">
        <w:rPr>
          <w:rStyle w:val="apple-converted-space"/>
          <w:b/>
          <w:bCs/>
          <w:sz w:val="28"/>
          <w:szCs w:val="28"/>
          <w:lang w:val="fr-FR"/>
        </w:rPr>
        <w:t> </w:t>
      </w:r>
      <w:r w:rsidRPr="00762992">
        <w:rPr>
          <w:sz w:val="28"/>
          <w:szCs w:val="28"/>
          <w:lang w:val="fr-FR"/>
        </w:rPr>
        <w:t>qui n'est avoué ni à l'autre ni à soi-même.</w:t>
      </w:r>
    </w:p>
    <w:p w:rsidR="00762992" w:rsidRPr="00762992" w:rsidRDefault="00762992" w:rsidP="00762992">
      <w:pPr>
        <w:pStyle w:val="a5"/>
        <w:shd w:val="clear" w:color="auto" w:fill="FFFFFF"/>
        <w:spacing w:after="53" w:afterAutospacing="0"/>
        <w:jc w:val="both"/>
        <w:rPr>
          <w:sz w:val="28"/>
          <w:szCs w:val="28"/>
          <w:lang w:val="fr-FR"/>
        </w:rPr>
      </w:pPr>
      <w:r w:rsidRPr="00762992">
        <w:rPr>
          <w:sz w:val="28"/>
          <w:szCs w:val="28"/>
          <w:lang w:val="fr-FR"/>
        </w:rPr>
        <w:t>Contrô</w:t>
      </w:r>
      <w:r>
        <w:rPr>
          <w:sz w:val="28"/>
          <w:szCs w:val="28"/>
          <w:lang w:val="fr-FR"/>
        </w:rPr>
        <w:t>ler le non verbal est illusoire</w:t>
      </w:r>
      <w:r w:rsidRPr="00762992">
        <w:rPr>
          <w:sz w:val="28"/>
          <w:szCs w:val="28"/>
          <w:lang w:val="fr-FR"/>
        </w:rPr>
        <w:t>:</w:t>
      </w:r>
      <w:r w:rsidRPr="00762992">
        <w:rPr>
          <w:rStyle w:val="apple-converted-space"/>
          <w:b/>
          <w:bCs/>
          <w:sz w:val="28"/>
          <w:szCs w:val="28"/>
          <w:lang w:val="fr-FR"/>
        </w:rPr>
        <w:t> </w:t>
      </w:r>
      <w:r w:rsidRPr="00762992">
        <w:rPr>
          <w:sz w:val="28"/>
          <w:szCs w:val="28"/>
          <w:lang w:val="fr-FR"/>
        </w:rPr>
        <w:t>Le non verbal inclut des paramètres comme le diamètre des pupilles, les variations de couleur de la peau, les odeurs corporelles, d'infimes variations du rythme verbal, respiratoire, du regard... il n'est donc jamais totalement contrôlable. </w:t>
      </w:r>
    </w:p>
    <w:p w:rsidR="00762992" w:rsidRPr="00762992" w:rsidRDefault="00762992" w:rsidP="00762992">
      <w:pPr>
        <w:pStyle w:val="a5"/>
        <w:shd w:val="clear" w:color="auto" w:fill="FFFFFF"/>
        <w:spacing w:after="53" w:afterAutospacing="0"/>
        <w:jc w:val="both"/>
        <w:rPr>
          <w:sz w:val="28"/>
          <w:szCs w:val="28"/>
          <w:lang w:val="fr-FR"/>
        </w:rPr>
      </w:pPr>
      <w:r w:rsidRPr="00762992">
        <w:rPr>
          <w:sz w:val="28"/>
          <w:szCs w:val="28"/>
          <w:lang w:val="fr-FR"/>
        </w:rPr>
        <w:t>Il est illusoire de croire qu'il se restreint à quelques attitudes simples telles que le regard ou que le croisement des bras ou des jambes.</w:t>
      </w:r>
      <w:r w:rsidRPr="00762992">
        <w:rPr>
          <w:rStyle w:val="apple-converted-space"/>
          <w:b/>
          <w:bCs/>
          <w:sz w:val="28"/>
          <w:szCs w:val="28"/>
          <w:lang w:val="fr-FR"/>
        </w:rPr>
        <w:t> </w:t>
      </w:r>
      <w:r w:rsidRPr="00762992">
        <w:rPr>
          <w:b/>
          <w:bCs/>
          <w:sz w:val="28"/>
          <w:szCs w:val="28"/>
          <w:lang w:val="fr-FR"/>
        </w:rPr>
        <w:t>Il est un reflet multiple de ce qu'on pense.</w:t>
      </w:r>
      <w:r w:rsidRPr="00762992">
        <w:rPr>
          <w:rStyle w:val="apple-converted-space"/>
          <w:b/>
          <w:bCs/>
          <w:sz w:val="28"/>
          <w:szCs w:val="28"/>
          <w:lang w:val="fr-FR"/>
        </w:rPr>
        <w:t> </w:t>
      </w:r>
      <w:r w:rsidRPr="00762992">
        <w:rPr>
          <w:sz w:val="28"/>
          <w:szCs w:val="28"/>
          <w:lang w:val="fr-FR"/>
        </w:rPr>
        <w:t>Pour l'améliorer, le meilleur moyen est de</w:t>
      </w:r>
      <w:r w:rsidRPr="00762992">
        <w:rPr>
          <w:rStyle w:val="apple-converted-space"/>
          <w:b/>
          <w:bCs/>
          <w:sz w:val="28"/>
          <w:szCs w:val="28"/>
          <w:lang w:val="fr-FR"/>
        </w:rPr>
        <w:t> </w:t>
      </w:r>
      <w:r w:rsidRPr="00762992">
        <w:rPr>
          <w:b/>
          <w:bCs/>
          <w:sz w:val="28"/>
          <w:szCs w:val="28"/>
          <w:lang w:val="fr-FR"/>
        </w:rPr>
        <w:t>penser différemment et d'être authentique. </w:t>
      </w:r>
    </w:p>
    <w:p w:rsidR="00762992" w:rsidRDefault="00762992" w:rsidP="00762992">
      <w:pPr>
        <w:pStyle w:val="a5"/>
        <w:shd w:val="clear" w:color="auto" w:fill="FFFFFF"/>
        <w:spacing w:after="53" w:afterAutospacing="0"/>
        <w:jc w:val="both"/>
        <w:rPr>
          <w:rStyle w:val="apple-converted-space"/>
          <w:b/>
          <w:bCs/>
          <w:sz w:val="28"/>
          <w:szCs w:val="28"/>
          <w:lang w:val="fr-FR"/>
        </w:rPr>
      </w:pPr>
      <w:r w:rsidRPr="00762992">
        <w:rPr>
          <w:b/>
          <w:bCs/>
          <w:sz w:val="28"/>
          <w:szCs w:val="28"/>
          <w:lang w:val="fr-FR"/>
        </w:rPr>
        <w:t>L'authenticité existe spontanément</w:t>
      </w:r>
      <w:r w:rsidRPr="00762992">
        <w:rPr>
          <w:rStyle w:val="apple-converted-space"/>
          <w:b/>
          <w:bCs/>
          <w:sz w:val="28"/>
          <w:szCs w:val="28"/>
          <w:lang w:val="fr-FR"/>
        </w:rPr>
        <w:t> </w:t>
      </w:r>
      <w:r w:rsidRPr="00762992">
        <w:rPr>
          <w:b/>
          <w:bCs/>
          <w:sz w:val="28"/>
          <w:szCs w:val="28"/>
          <w:lang w:val="fr-FR"/>
        </w:rPr>
        <w:t>quand on augmente sa lucidité.</w:t>
      </w:r>
      <w:r w:rsidRPr="00762992">
        <w:rPr>
          <w:rStyle w:val="apple-converted-space"/>
          <w:b/>
          <w:bCs/>
          <w:sz w:val="28"/>
          <w:szCs w:val="28"/>
          <w:lang w:val="fr-FR"/>
        </w:rPr>
        <w:t> </w:t>
      </w:r>
      <w:r w:rsidRPr="00762992">
        <w:rPr>
          <w:sz w:val="28"/>
          <w:szCs w:val="28"/>
          <w:lang w:val="fr-FR"/>
        </w:rPr>
        <w:t>Une plus grande lucidité nous amène à penser différemment à propos de notre interlocuteur qui, contrairement à ce qu'on croit,</w:t>
      </w:r>
      <w:r w:rsidRPr="00762992">
        <w:rPr>
          <w:rStyle w:val="apple-converted-space"/>
          <w:b/>
          <w:bCs/>
          <w:sz w:val="28"/>
          <w:szCs w:val="28"/>
          <w:lang w:val="fr-FR"/>
        </w:rPr>
        <w:t> </w:t>
      </w:r>
      <w:r w:rsidRPr="00762992">
        <w:rPr>
          <w:rStyle w:val="apple-converted-space"/>
          <w:bCs/>
          <w:sz w:val="28"/>
          <w:szCs w:val="28"/>
          <w:lang w:val="fr-FR"/>
        </w:rPr>
        <w:t>gagne toujours à être connu.</w:t>
      </w:r>
      <w:r>
        <w:rPr>
          <w:rStyle w:val="apple-converted-space"/>
          <w:b/>
          <w:bCs/>
          <w:sz w:val="28"/>
          <w:szCs w:val="28"/>
          <w:lang w:val="fr-FR"/>
        </w:rPr>
        <w:t xml:space="preserve"> </w:t>
      </w:r>
    </w:p>
    <w:p w:rsidR="00762992" w:rsidRPr="00762992" w:rsidRDefault="00762992" w:rsidP="00762992">
      <w:pPr>
        <w:pStyle w:val="a5"/>
        <w:shd w:val="clear" w:color="auto" w:fill="FFFFFF"/>
        <w:spacing w:after="53" w:afterAutospacing="0"/>
        <w:jc w:val="both"/>
        <w:rPr>
          <w:sz w:val="28"/>
          <w:szCs w:val="28"/>
          <w:lang w:val="fr-FR"/>
        </w:rPr>
      </w:pPr>
      <w:r w:rsidRPr="00762992">
        <w:rPr>
          <w:b/>
          <w:bCs/>
          <w:sz w:val="28"/>
          <w:szCs w:val="28"/>
          <w:lang w:val="fr-FR"/>
        </w:rPr>
        <w:t>Quand le verbal et le non verbal sont en correspondance,</w:t>
      </w:r>
      <w:r w:rsidRPr="00762992">
        <w:rPr>
          <w:rStyle w:val="apple-converted-space"/>
          <w:b/>
          <w:bCs/>
          <w:sz w:val="28"/>
          <w:szCs w:val="28"/>
          <w:lang w:val="fr-FR"/>
        </w:rPr>
        <w:t> </w:t>
      </w:r>
      <w:r w:rsidRPr="00762992">
        <w:rPr>
          <w:sz w:val="28"/>
          <w:szCs w:val="28"/>
          <w:lang w:val="fr-FR"/>
        </w:rPr>
        <w:t>l'échange d'information est beaucoup plus performant. On parle alors de</w:t>
      </w:r>
      <w:r w:rsidRPr="00762992">
        <w:rPr>
          <w:rStyle w:val="apple-converted-space"/>
          <w:sz w:val="28"/>
          <w:szCs w:val="28"/>
          <w:lang w:val="fr-FR"/>
        </w:rPr>
        <w:t> </w:t>
      </w:r>
      <w:r w:rsidRPr="00762992">
        <w:rPr>
          <w:b/>
          <w:bCs/>
          <w:sz w:val="28"/>
          <w:szCs w:val="28"/>
          <w:lang w:val="fr-FR"/>
        </w:rPr>
        <w:t>congruence.</w:t>
      </w:r>
      <w:r w:rsidRPr="00762992">
        <w:rPr>
          <w:rStyle w:val="apple-converted-space"/>
          <w:b/>
          <w:bCs/>
          <w:sz w:val="28"/>
          <w:szCs w:val="28"/>
          <w:lang w:val="fr-FR"/>
        </w:rPr>
        <w:t> </w:t>
      </w:r>
      <w:r w:rsidRPr="00762992">
        <w:rPr>
          <w:sz w:val="28"/>
          <w:szCs w:val="28"/>
          <w:lang w:val="fr-FR"/>
        </w:rPr>
        <w:t>C'est le cas dans la</w:t>
      </w:r>
      <w:r w:rsidRPr="00762992">
        <w:rPr>
          <w:rStyle w:val="apple-converted-space"/>
          <w:b/>
          <w:bCs/>
          <w:sz w:val="28"/>
          <w:szCs w:val="28"/>
          <w:lang w:val="fr-FR"/>
        </w:rPr>
        <w:t> </w:t>
      </w:r>
      <w:r w:rsidRPr="00762992">
        <w:rPr>
          <w:b/>
          <w:bCs/>
          <w:sz w:val="28"/>
          <w:szCs w:val="28"/>
          <w:lang w:val="fr-FR"/>
        </w:rPr>
        <w:t>communication.</w:t>
      </w:r>
    </w:p>
    <w:p w:rsidR="00762992" w:rsidRPr="00762992" w:rsidRDefault="00762992" w:rsidP="00762992">
      <w:pPr>
        <w:pStyle w:val="a5"/>
        <w:shd w:val="clear" w:color="auto" w:fill="FFFFFF"/>
        <w:spacing w:after="53" w:afterAutospacing="0"/>
        <w:jc w:val="both"/>
        <w:rPr>
          <w:sz w:val="28"/>
          <w:szCs w:val="28"/>
          <w:lang w:val="fr-FR"/>
        </w:rPr>
      </w:pPr>
      <w:r w:rsidRPr="00762992">
        <w:rPr>
          <w:b/>
          <w:bCs/>
          <w:sz w:val="28"/>
          <w:szCs w:val="28"/>
          <w:lang w:val="fr-FR"/>
        </w:rPr>
        <w:t>Quand le verbal et le non verbal divergent,</w:t>
      </w:r>
      <w:r w:rsidRPr="00762992">
        <w:rPr>
          <w:rStyle w:val="apple-converted-space"/>
          <w:b/>
          <w:bCs/>
          <w:sz w:val="28"/>
          <w:szCs w:val="28"/>
          <w:lang w:val="fr-FR"/>
        </w:rPr>
        <w:t> </w:t>
      </w:r>
      <w:r w:rsidRPr="00762992">
        <w:rPr>
          <w:sz w:val="28"/>
          <w:szCs w:val="28"/>
          <w:lang w:val="fr-FR"/>
        </w:rPr>
        <w:t>l'information subit beaucoup de distorsions. Elle est mal transmise. C'est le cas de la</w:t>
      </w:r>
      <w:r>
        <w:rPr>
          <w:sz w:val="28"/>
          <w:szCs w:val="28"/>
          <w:lang w:val="fr-FR"/>
        </w:rPr>
        <w:t xml:space="preserve"> </w:t>
      </w:r>
      <w:r w:rsidRPr="00762992">
        <w:rPr>
          <w:b/>
          <w:bCs/>
          <w:sz w:val="28"/>
          <w:szCs w:val="28"/>
          <w:lang w:val="fr-FR"/>
        </w:rPr>
        <w:t>relation.</w:t>
      </w:r>
    </w:p>
    <w:p w:rsidR="00D361C5" w:rsidRPr="0037570F" w:rsidRDefault="00D361C5" w:rsidP="000353BC">
      <w:pPr>
        <w:spacing w:line="330" w:lineRule="atLeast"/>
        <w:jc w:val="center"/>
        <w:rPr>
          <w:rFonts w:ascii="Times New Roman" w:eastAsia="Times New Roman" w:hAnsi="Times New Roman" w:cs="Times New Roman"/>
          <w:b/>
          <w:bCs/>
          <w:sz w:val="28"/>
          <w:szCs w:val="28"/>
          <w:lang w:val="fr-FR"/>
        </w:rPr>
      </w:pPr>
      <w:r w:rsidRPr="0037570F">
        <w:rPr>
          <w:rFonts w:ascii="Times New Roman" w:eastAsia="Times New Roman" w:hAnsi="Times New Roman" w:cs="Times New Roman"/>
          <w:b/>
          <w:sz w:val="28"/>
          <w:szCs w:val="28"/>
          <w:shd w:val="clear" w:color="auto" w:fill="FFFFFF"/>
          <w:lang w:val="fr-FR"/>
        </w:rPr>
        <w:t>Les formes de communication</w:t>
      </w:r>
    </w:p>
    <w:p w:rsidR="0037570F" w:rsidRDefault="000353BC" w:rsidP="000353BC">
      <w:pPr>
        <w:spacing w:after="0" w:line="240" w:lineRule="auto"/>
        <w:rPr>
          <w:rFonts w:ascii="Times New Roman" w:eastAsia="Times New Roman" w:hAnsi="Times New Roman" w:cs="Times New Roman"/>
          <w:sz w:val="28"/>
          <w:szCs w:val="28"/>
          <w:shd w:val="clear" w:color="auto" w:fill="FFFFFF"/>
          <w:lang w:val="fr-FR"/>
        </w:rPr>
      </w:pPr>
      <w:r w:rsidRPr="0037570F">
        <w:rPr>
          <w:rFonts w:ascii="Times New Roman" w:eastAsia="Times New Roman" w:hAnsi="Times New Roman" w:cs="Times New Roman"/>
          <w:sz w:val="28"/>
          <w:szCs w:val="28"/>
          <w:shd w:val="clear" w:color="auto" w:fill="FFFFFF"/>
          <w:lang w:val="fr-FR"/>
        </w:rPr>
        <w:t>On peut distinguer trois formes de communication :</w:t>
      </w:r>
    </w:p>
    <w:p w:rsidR="0037570F" w:rsidRDefault="000353BC" w:rsidP="000353BC">
      <w:pPr>
        <w:spacing w:after="0" w:line="240" w:lineRule="auto"/>
        <w:rPr>
          <w:rFonts w:ascii="Times New Roman" w:eastAsia="Times New Roman" w:hAnsi="Times New Roman" w:cs="Times New Roman"/>
          <w:sz w:val="28"/>
          <w:szCs w:val="28"/>
          <w:shd w:val="clear" w:color="auto" w:fill="FFFFFF"/>
          <w:lang w:val="fr-FR"/>
        </w:rPr>
      </w:pPr>
      <w:r w:rsidRPr="0037570F">
        <w:rPr>
          <w:rFonts w:ascii="Times New Roman" w:eastAsia="Times New Roman" w:hAnsi="Times New Roman" w:cs="Times New Roman"/>
          <w:sz w:val="28"/>
          <w:szCs w:val="28"/>
          <w:lang w:val="fr-FR"/>
        </w:rPr>
        <w:br/>
      </w:r>
      <w:r w:rsidRPr="0037570F">
        <w:rPr>
          <w:rFonts w:ascii="Times New Roman" w:eastAsia="Times New Roman" w:hAnsi="Times New Roman" w:cs="Times New Roman"/>
          <w:b/>
          <w:bCs/>
          <w:sz w:val="28"/>
          <w:szCs w:val="28"/>
          <w:lang w:val="fr-FR"/>
        </w:rPr>
        <w:t>- la communication interpersonnelle</w:t>
      </w:r>
      <w:r w:rsidRPr="0037570F">
        <w:rPr>
          <w:rFonts w:ascii="Times New Roman" w:eastAsia="Times New Roman" w:hAnsi="Times New Roman" w:cs="Times New Roman"/>
          <w:sz w:val="28"/>
          <w:szCs w:val="28"/>
          <w:lang w:val="fr-FR"/>
        </w:rPr>
        <w:t> </w:t>
      </w:r>
      <w:r w:rsidRPr="0037570F">
        <w:rPr>
          <w:rFonts w:ascii="Times New Roman" w:eastAsia="Times New Roman" w:hAnsi="Times New Roman" w:cs="Times New Roman"/>
          <w:sz w:val="28"/>
          <w:szCs w:val="28"/>
          <w:shd w:val="clear" w:color="auto" w:fill="FFFFFF"/>
          <w:lang w:val="fr-FR"/>
        </w:rPr>
        <w:t>qui met en relation deux</w:t>
      </w:r>
      <w:r w:rsidRPr="00762992">
        <w:rPr>
          <w:rFonts w:ascii="Times New Roman" w:eastAsia="Times New Roman" w:hAnsi="Times New Roman" w:cs="Times New Roman"/>
          <w:sz w:val="28"/>
          <w:szCs w:val="28"/>
          <w:shd w:val="clear" w:color="auto" w:fill="FFFFFF"/>
          <w:lang w:val="fr-FR"/>
        </w:rPr>
        <w:t xml:space="preserve"> individus.</w:t>
      </w:r>
      <w:r w:rsidRPr="00762992">
        <w:rPr>
          <w:rFonts w:ascii="Times New Roman" w:eastAsia="Times New Roman" w:hAnsi="Times New Roman" w:cs="Times New Roman"/>
          <w:sz w:val="28"/>
          <w:szCs w:val="28"/>
          <w:lang w:val="fr-FR"/>
        </w:rPr>
        <w:br/>
      </w:r>
      <w:r w:rsidRPr="00762992">
        <w:rPr>
          <w:rFonts w:ascii="Times New Roman" w:eastAsia="Times New Roman" w:hAnsi="Times New Roman" w:cs="Times New Roman"/>
          <w:b/>
          <w:bCs/>
          <w:sz w:val="28"/>
          <w:szCs w:val="28"/>
          <w:lang w:val="fr-FR"/>
        </w:rPr>
        <w:t>Exemple :</w:t>
      </w:r>
      <w:r w:rsidRPr="00762992">
        <w:rPr>
          <w:rFonts w:ascii="Times New Roman" w:eastAsia="Times New Roman" w:hAnsi="Times New Roman" w:cs="Times New Roman"/>
          <w:sz w:val="28"/>
          <w:szCs w:val="28"/>
          <w:lang w:val="fr-FR"/>
        </w:rPr>
        <w:t> </w:t>
      </w:r>
      <w:r w:rsidRPr="00762992">
        <w:rPr>
          <w:rFonts w:ascii="Times New Roman" w:eastAsia="Times New Roman" w:hAnsi="Times New Roman" w:cs="Times New Roman"/>
          <w:sz w:val="28"/>
          <w:szCs w:val="28"/>
          <w:shd w:val="clear" w:color="auto" w:fill="FFFFFF"/>
          <w:lang w:val="fr-FR"/>
        </w:rPr>
        <w:t>deux amis discutent du dernier film sorti au cinéma.</w:t>
      </w:r>
    </w:p>
    <w:p w:rsidR="0037570F" w:rsidRDefault="000353BC" w:rsidP="000353BC">
      <w:pPr>
        <w:spacing w:after="0" w:line="240" w:lineRule="auto"/>
        <w:rPr>
          <w:rFonts w:ascii="Times New Roman" w:eastAsia="Times New Roman" w:hAnsi="Times New Roman" w:cs="Times New Roman"/>
          <w:sz w:val="28"/>
          <w:szCs w:val="28"/>
          <w:shd w:val="clear" w:color="auto" w:fill="FFFFFF"/>
          <w:lang w:val="fr-FR"/>
        </w:rPr>
      </w:pPr>
      <w:r w:rsidRPr="00762992">
        <w:rPr>
          <w:rFonts w:ascii="Times New Roman" w:eastAsia="Times New Roman" w:hAnsi="Times New Roman" w:cs="Times New Roman"/>
          <w:sz w:val="28"/>
          <w:szCs w:val="28"/>
          <w:lang w:val="fr-FR"/>
        </w:rPr>
        <w:br/>
      </w:r>
      <w:r w:rsidRPr="00762992">
        <w:rPr>
          <w:rFonts w:ascii="Times New Roman" w:eastAsia="Times New Roman" w:hAnsi="Times New Roman" w:cs="Times New Roman"/>
          <w:b/>
          <w:bCs/>
          <w:sz w:val="28"/>
          <w:szCs w:val="28"/>
          <w:lang w:val="fr-FR"/>
        </w:rPr>
        <w:t>- La communication de groupe</w:t>
      </w:r>
      <w:r w:rsidRPr="00762992">
        <w:rPr>
          <w:rFonts w:ascii="Times New Roman" w:eastAsia="Times New Roman" w:hAnsi="Times New Roman" w:cs="Times New Roman"/>
          <w:sz w:val="28"/>
          <w:szCs w:val="28"/>
          <w:lang w:val="fr-FR"/>
        </w:rPr>
        <w:t> </w:t>
      </w:r>
      <w:r w:rsidRPr="00762992">
        <w:rPr>
          <w:rFonts w:ascii="Times New Roman" w:eastAsia="Times New Roman" w:hAnsi="Times New Roman" w:cs="Times New Roman"/>
          <w:sz w:val="28"/>
          <w:szCs w:val="28"/>
          <w:shd w:val="clear" w:color="auto" w:fill="FFFFFF"/>
          <w:lang w:val="fr-FR"/>
        </w:rPr>
        <w:t>qui met en relation plusieurs individus.</w:t>
      </w:r>
      <w:r w:rsidRPr="00762992">
        <w:rPr>
          <w:rFonts w:ascii="Times New Roman" w:eastAsia="Times New Roman" w:hAnsi="Times New Roman" w:cs="Times New Roman"/>
          <w:sz w:val="28"/>
          <w:szCs w:val="28"/>
          <w:lang w:val="fr-FR"/>
        </w:rPr>
        <w:br/>
      </w:r>
      <w:r w:rsidRPr="00762992">
        <w:rPr>
          <w:rFonts w:ascii="Times New Roman" w:eastAsia="Times New Roman" w:hAnsi="Times New Roman" w:cs="Times New Roman"/>
          <w:b/>
          <w:bCs/>
          <w:sz w:val="28"/>
          <w:szCs w:val="28"/>
          <w:lang w:val="fr-FR"/>
        </w:rPr>
        <w:t>Exemple :</w:t>
      </w:r>
      <w:r w:rsidRPr="00762992">
        <w:rPr>
          <w:rFonts w:ascii="Times New Roman" w:eastAsia="Times New Roman" w:hAnsi="Times New Roman" w:cs="Times New Roman"/>
          <w:sz w:val="28"/>
          <w:szCs w:val="28"/>
          <w:lang w:val="fr-FR"/>
        </w:rPr>
        <w:t> </w:t>
      </w:r>
      <w:r w:rsidRPr="00762992">
        <w:rPr>
          <w:rFonts w:ascii="Times New Roman" w:eastAsia="Times New Roman" w:hAnsi="Times New Roman" w:cs="Times New Roman"/>
          <w:sz w:val="28"/>
          <w:szCs w:val="28"/>
          <w:shd w:val="clear" w:color="auto" w:fill="FFFFFF"/>
          <w:lang w:val="fr-FR"/>
        </w:rPr>
        <w:t>le professeur annonce à ses élèves la date du prochain devoir.</w:t>
      </w:r>
    </w:p>
    <w:p w:rsidR="000353BC" w:rsidRPr="000353BC" w:rsidRDefault="000353BC" w:rsidP="000353BC">
      <w:pPr>
        <w:spacing w:after="0" w:line="240" w:lineRule="auto"/>
        <w:rPr>
          <w:rFonts w:ascii="Times New Roman" w:eastAsia="Times New Roman" w:hAnsi="Times New Roman" w:cs="Times New Roman"/>
          <w:sz w:val="28"/>
          <w:szCs w:val="28"/>
          <w:lang w:val="fr-FR"/>
        </w:rPr>
      </w:pPr>
      <w:r w:rsidRPr="00762992">
        <w:rPr>
          <w:rFonts w:ascii="Times New Roman" w:eastAsia="Times New Roman" w:hAnsi="Times New Roman" w:cs="Times New Roman"/>
          <w:sz w:val="28"/>
          <w:szCs w:val="28"/>
          <w:lang w:val="fr-FR"/>
        </w:rPr>
        <w:lastRenderedPageBreak/>
        <w:br/>
      </w:r>
      <w:r w:rsidRPr="00762992">
        <w:rPr>
          <w:rFonts w:ascii="Times New Roman" w:eastAsia="Times New Roman" w:hAnsi="Times New Roman" w:cs="Times New Roman"/>
          <w:b/>
          <w:bCs/>
          <w:sz w:val="28"/>
          <w:szCs w:val="28"/>
          <w:lang w:val="fr-FR"/>
        </w:rPr>
        <w:t>- La communication de masse</w:t>
      </w:r>
      <w:r w:rsidRPr="000353BC">
        <w:rPr>
          <w:rFonts w:ascii="Times New Roman" w:eastAsia="Times New Roman" w:hAnsi="Times New Roman" w:cs="Times New Roman"/>
          <w:color w:val="333333"/>
          <w:sz w:val="28"/>
          <w:szCs w:val="28"/>
          <w:lang w:val="fr-FR"/>
        </w:rPr>
        <w:t> </w:t>
      </w:r>
      <w:r w:rsidRPr="000353BC">
        <w:rPr>
          <w:rFonts w:ascii="Times New Roman" w:eastAsia="Times New Roman" w:hAnsi="Times New Roman" w:cs="Times New Roman"/>
          <w:color w:val="333333"/>
          <w:sz w:val="28"/>
          <w:szCs w:val="28"/>
          <w:shd w:val="clear" w:color="auto" w:fill="FFFFFF"/>
          <w:lang w:val="fr-FR"/>
        </w:rPr>
        <w:t>qui est un ensemble de techniques qui permettent à un acteur de s’adresser à un public nombreux.</w:t>
      </w:r>
      <w:r w:rsidRPr="000353BC">
        <w:rPr>
          <w:rFonts w:ascii="Times New Roman" w:eastAsia="Times New Roman" w:hAnsi="Times New Roman" w:cs="Times New Roman"/>
          <w:color w:val="333333"/>
          <w:sz w:val="28"/>
          <w:szCs w:val="28"/>
          <w:lang w:val="fr-FR"/>
        </w:rPr>
        <w:br/>
      </w:r>
      <w:r w:rsidRPr="000353BC">
        <w:rPr>
          <w:rFonts w:ascii="Times New Roman" w:eastAsia="Times New Roman" w:hAnsi="Times New Roman" w:cs="Times New Roman"/>
          <w:b/>
          <w:bCs/>
          <w:color w:val="333333"/>
          <w:sz w:val="28"/>
          <w:szCs w:val="28"/>
          <w:lang w:val="fr-FR"/>
        </w:rPr>
        <w:t>Exemple :</w:t>
      </w:r>
      <w:r w:rsidRPr="000353BC">
        <w:rPr>
          <w:rFonts w:ascii="Times New Roman" w:eastAsia="Times New Roman" w:hAnsi="Times New Roman" w:cs="Times New Roman"/>
          <w:color w:val="333333"/>
          <w:sz w:val="28"/>
          <w:szCs w:val="28"/>
          <w:lang w:val="fr-FR"/>
        </w:rPr>
        <w:t> </w:t>
      </w:r>
      <w:r w:rsidRPr="000353BC">
        <w:rPr>
          <w:rFonts w:ascii="Times New Roman" w:eastAsia="Times New Roman" w:hAnsi="Times New Roman" w:cs="Times New Roman"/>
          <w:color w:val="333333"/>
          <w:sz w:val="28"/>
          <w:szCs w:val="28"/>
          <w:shd w:val="clear" w:color="auto" w:fill="FFFFFF"/>
          <w:lang w:val="fr-FR"/>
        </w:rPr>
        <w:t>les diverses publicités des entreprises.</w:t>
      </w:r>
      <w:r w:rsidRPr="000353BC">
        <w:rPr>
          <w:rFonts w:ascii="Times New Roman" w:eastAsia="Times New Roman" w:hAnsi="Times New Roman" w:cs="Times New Roman"/>
          <w:color w:val="333333"/>
          <w:sz w:val="28"/>
          <w:szCs w:val="28"/>
          <w:lang w:val="fr-FR"/>
        </w:rPr>
        <w:br/>
      </w:r>
      <w:r w:rsidRPr="000353BC">
        <w:rPr>
          <w:rFonts w:ascii="Times New Roman" w:eastAsia="Times New Roman" w:hAnsi="Times New Roman" w:cs="Times New Roman"/>
          <w:color w:val="333333"/>
          <w:sz w:val="28"/>
          <w:szCs w:val="28"/>
          <w:shd w:val="clear" w:color="auto" w:fill="FFFFFF"/>
          <w:lang w:val="fr-FR"/>
        </w:rPr>
        <w:t>(Les principaux moyens de communication de masse sont la télévision, la radio, la presse, l’affichage, le cinéma, Internet). </w:t>
      </w:r>
      <w:r w:rsidRPr="000353BC">
        <w:rPr>
          <w:rFonts w:ascii="Times New Roman" w:eastAsia="Times New Roman" w:hAnsi="Times New Roman" w:cs="Times New Roman"/>
          <w:color w:val="333333"/>
          <w:sz w:val="28"/>
          <w:szCs w:val="28"/>
          <w:lang w:val="fr-FR"/>
        </w:rPr>
        <w:br/>
      </w:r>
    </w:p>
    <w:p w:rsidR="000353BC" w:rsidRPr="00BF7621" w:rsidRDefault="000353BC" w:rsidP="000353BC">
      <w:pPr>
        <w:spacing w:after="0" w:line="330" w:lineRule="atLeast"/>
        <w:jc w:val="both"/>
        <w:rPr>
          <w:rFonts w:ascii="Times New Roman" w:eastAsia="Times New Roman" w:hAnsi="Times New Roman" w:cs="Times New Roman"/>
          <w:color w:val="333333"/>
          <w:sz w:val="28"/>
          <w:szCs w:val="28"/>
          <w:lang w:val="fr-FR"/>
        </w:rPr>
      </w:pPr>
      <w:r w:rsidRPr="000353BC">
        <w:rPr>
          <w:rFonts w:ascii="Times New Roman" w:eastAsia="Times New Roman" w:hAnsi="Times New Roman" w:cs="Times New Roman"/>
          <w:noProof/>
          <w:color w:val="333333"/>
          <w:sz w:val="28"/>
          <w:szCs w:val="28"/>
        </w:rPr>
        <w:drawing>
          <wp:inline distT="0" distB="0" distL="0" distR="0">
            <wp:extent cx="2857500" cy="2857500"/>
            <wp:effectExtent l="19050" t="0" r="0" b="0"/>
            <wp:docPr id="2" name="Рисунок 1" descr="http://www.maxicours.com/img/1/8/4/6/1846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xicours.com/img/1/8/4/6/184647.gif"/>
                    <pic:cNvPicPr>
                      <a:picLocks noChangeAspect="1" noChangeArrowheads="1"/>
                    </pic:cNvPicPr>
                  </pic:nvPicPr>
                  <pic:blipFill>
                    <a:blip r:embed="rId5"/>
                    <a:srcRect/>
                    <a:stretch>
                      <a:fillRect/>
                    </a:stretch>
                  </pic:blipFill>
                  <pic:spPr bwMode="auto">
                    <a:xfrm>
                      <a:off x="0" y="0"/>
                      <a:ext cx="2857500" cy="2857500"/>
                    </a:xfrm>
                    <a:prstGeom prst="rect">
                      <a:avLst/>
                    </a:prstGeom>
                    <a:noFill/>
                    <a:ln w="9525">
                      <a:noFill/>
                      <a:miter lim="800000"/>
                      <a:headEnd/>
                      <a:tailEnd/>
                    </a:ln>
                  </pic:spPr>
                </pic:pic>
              </a:graphicData>
            </a:graphic>
          </wp:inline>
        </w:drawing>
      </w:r>
      <w:r w:rsidRPr="00BF7621">
        <w:rPr>
          <w:rFonts w:ascii="Times New Roman" w:eastAsia="Times New Roman" w:hAnsi="Times New Roman" w:cs="Times New Roman"/>
          <w:color w:val="333333"/>
          <w:sz w:val="28"/>
          <w:szCs w:val="28"/>
          <w:lang w:val="fr-FR"/>
        </w:rPr>
        <w:t> </w:t>
      </w:r>
    </w:p>
    <w:p w:rsidR="000353BC" w:rsidRPr="000353BC" w:rsidRDefault="000353BC" w:rsidP="00D361C5">
      <w:pPr>
        <w:spacing w:after="0" w:line="330" w:lineRule="atLeast"/>
        <w:jc w:val="center"/>
        <w:rPr>
          <w:rFonts w:ascii="Times New Roman" w:eastAsia="Times New Roman" w:hAnsi="Times New Roman" w:cs="Times New Roman"/>
          <w:b/>
          <w:bCs/>
          <w:sz w:val="28"/>
          <w:szCs w:val="28"/>
          <w:lang w:val="fr-FR"/>
        </w:rPr>
      </w:pPr>
      <w:r w:rsidRPr="000353BC">
        <w:rPr>
          <w:rFonts w:ascii="Times New Roman" w:eastAsia="Times New Roman" w:hAnsi="Times New Roman" w:cs="Times New Roman"/>
          <w:b/>
          <w:bCs/>
          <w:sz w:val="28"/>
          <w:szCs w:val="28"/>
          <w:lang w:val="fr-FR"/>
        </w:rPr>
        <w:t>Les composantes de la communication</w:t>
      </w:r>
    </w:p>
    <w:p w:rsidR="00D361C5" w:rsidRDefault="00D361C5" w:rsidP="000353BC">
      <w:pPr>
        <w:spacing w:after="0"/>
        <w:rPr>
          <w:rFonts w:ascii="Times New Roman" w:eastAsia="Times New Roman" w:hAnsi="Times New Roman" w:cs="Times New Roman"/>
          <w:color w:val="333333"/>
          <w:sz w:val="28"/>
          <w:szCs w:val="28"/>
          <w:shd w:val="clear" w:color="auto" w:fill="FFFFFF"/>
          <w:lang w:val="fr-FR"/>
        </w:rPr>
      </w:pPr>
    </w:p>
    <w:p w:rsidR="000353BC" w:rsidRPr="00CB49B0" w:rsidRDefault="000353BC" w:rsidP="000353BC">
      <w:pPr>
        <w:spacing w:after="0"/>
        <w:rPr>
          <w:rFonts w:ascii="Times New Roman" w:eastAsia="Times New Roman" w:hAnsi="Times New Roman" w:cs="Times New Roman"/>
          <w:b/>
          <w:bCs/>
          <w:sz w:val="28"/>
          <w:szCs w:val="28"/>
          <w:lang w:val="fr-FR"/>
        </w:rPr>
      </w:pPr>
      <w:r w:rsidRPr="000353BC">
        <w:rPr>
          <w:rFonts w:ascii="Times New Roman" w:eastAsia="Times New Roman" w:hAnsi="Times New Roman" w:cs="Times New Roman"/>
          <w:color w:val="333333"/>
          <w:sz w:val="28"/>
          <w:szCs w:val="28"/>
          <w:shd w:val="clear" w:color="auto" w:fill="FFFFFF"/>
          <w:lang w:val="fr-FR"/>
        </w:rPr>
        <w:t xml:space="preserve">Toute </w:t>
      </w:r>
      <w:r w:rsidRPr="00CB49B0">
        <w:rPr>
          <w:rFonts w:ascii="Times New Roman" w:eastAsia="Times New Roman" w:hAnsi="Times New Roman" w:cs="Times New Roman"/>
          <w:sz w:val="28"/>
          <w:szCs w:val="28"/>
          <w:shd w:val="clear" w:color="auto" w:fill="FFFFFF"/>
          <w:lang w:val="fr-FR"/>
        </w:rPr>
        <w:t>communication induit des composantes de la communication.</w:t>
      </w:r>
      <w:r w:rsidRPr="00CB49B0">
        <w:rPr>
          <w:rFonts w:ascii="Times New Roman" w:eastAsia="Times New Roman" w:hAnsi="Times New Roman" w:cs="Times New Roman"/>
          <w:sz w:val="28"/>
          <w:szCs w:val="28"/>
          <w:lang w:val="fr-FR"/>
        </w:rPr>
        <w:br/>
      </w:r>
      <w:r w:rsidRPr="00CB49B0">
        <w:rPr>
          <w:rFonts w:ascii="Times New Roman" w:eastAsia="Times New Roman" w:hAnsi="Times New Roman" w:cs="Times New Roman"/>
          <w:sz w:val="28"/>
          <w:szCs w:val="28"/>
          <w:shd w:val="clear" w:color="auto" w:fill="FFFFFF"/>
          <w:lang w:val="fr-FR"/>
        </w:rPr>
        <w:t>Les principales composantes sont :</w:t>
      </w:r>
      <w:r w:rsidRPr="00CB49B0">
        <w:rPr>
          <w:rFonts w:ascii="Times New Roman" w:eastAsia="Times New Roman" w:hAnsi="Times New Roman" w:cs="Times New Roman"/>
          <w:sz w:val="28"/>
          <w:szCs w:val="28"/>
          <w:lang w:val="fr-FR"/>
        </w:rPr>
        <w:br/>
      </w:r>
      <w:r w:rsidRPr="00CB49B0">
        <w:rPr>
          <w:rFonts w:ascii="Times New Roman" w:eastAsia="Times New Roman" w:hAnsi="Times New Roman" w:cs="Times New Roman"/>
          <w:b/>
          <w:bCs/>
          <w:sz w:val="28"/>
          <w:szCs w:val="28"/>
          <w:lang w:val="fr-FR"/>
        </w:rPr>
        <w:t>les acteurs :</w:t>
      </w:r>
      <w:r w:rsidRPr="00CB49B0">
        <w:rPr>
          <w:rFonts w:ascii="Times New Roman" w:eastAsia="Times New Roman" w:hAnsi="Times New Roman" w:cs="Times New Roman"/>
          <w:sz w:val="28"/>
          <w:szCs w:val="28"/>
          <w:lang w:val="fr-FR"/>
        </w:rPr>
        <w:t> </w:t>
      </w:r>
      <w:r w:rsidRPr="00CB49B0">
        <w:rPr>
          <w:rFonts w:ascii="Times New Roman" w:eastAsia="Times New Roman" w:hAnsi="Times New Roman" w:cs="Times New Roman"/>
          <w:b/>
          <w:bCs/>
          <w:sz w:val="28"/>
          <w:szCs w:val="28"/>
          <w:lang w:val="fr-FR"/>
        </w:rPr>
        <w:t>l’émetteur</w:t>
      </w:r>
      <w:r w:rsidRPr="00CB49B0">
        <w:rPr>
          <w:rFonts w:ascii="Times New Roman" w:eastAsia="Times New Roman" w:hAnsi="Times New Roman" w:cs="Times New Roman"/>
          <w:sz w:val="28"/>
          <w:szCs w:val="28"/>
          <w:lang w:val="fr-FR"/>
        </w:rPr>
        <w:t> </w:t>
      </w:r>
      <w:r w:rsidRPr="00CB49B0">
        <w:rPr>
          <w:rFonts w:ascii="Times New Roman" w:eastAsia="Times New Roman" w:hAnsi="Times New Roman" w:cs="Times New Roman"/>
          <w:sz w:val="28"/>
          <w:szCs w:val="28"/>
          <w:shd w:val="clear" w:color="auto" w:fill="FFFFFF"/>
          <w:lang w:val="fr-FR"/>
        </w:rPr>
        <w:t>(celui qui transmet un message) et</w:t>
      </w:r>
      <w:r w:rsidRPr="00CB49B0">
        <w:rPr>
          <w:rFonts w:ascii="Times New Roman" w:eastAsia="Times New Roman" w:hAnsi="Times New Roman" w:cs="Times New Roman"/>
          <w:sz w:val="28"/>
          <w:szCs w:val="28"/>
          <w:lang w:val="fr-FR"/>
        </w:rPr>
        <w:t> </w:t>
      </w:r>
      <w:r w:rsidRPr="00CB49B0">
        <w:rPr>
          <w:rFonts w:ascii="Times New Roman" w:eastAsia="Times New Roman" w:hAnsi="Times New Roman" w:cs="Times New Roman"/>
          <w:b/>
          <w:bCs/>
          <w:sz w:val="28"/>
          <w:szCs w:val="28"/>
          <w:lang w:val="fr-FR"/>
        </w:rPr>
        <w:t>le récepteur</w:t>
      </w:r>
      <w:r w:rsidRPr="00CB49B0">
        <w:rPr>
          <w:rFonts w:ascii="Times New Roman" w:eastAsia="Times New Roman" w:hAnsi="Times New Roman" w:cs="Times New Roman"/>
          <w:sz w:val="28"/>
          <w:szCs w:val="28"/>
          <w:lang w:val="fr-FR"/>
        </w:rPr>
        <w:t> </w:t>
      </w:r>
      <w:r w:rsidRPr="00CB49B0">
        <w:rPr>
          <w:rFonts w:ascii="Times New Roman" w:eastAsia="Times New Roman" w:hAnsi="Times New Roman" w:cs="Times New Roman"/>
          <w:sz w:val="28"/>
          <w:szCs w:val="28"/>
          <w:shd w:val="clear" w:color="auto" w:fill="FFFFFF"/>
          <w:lang w:val="fr-FR"/>
        </w:rPr>
        <w:t>(celui qui reçoit le</w:t>
      </w:r>
      <w:r w:rsidRPr="00CB49B0">
        <w:rPr>
          <w:rFonts w:ascii="Times New Roman" w:eastAsia="Times New Roman" w:hAnsi="Times New Roman" w:cs="Times New Roman"/>
          <w:sz w:val="28"/>
          <w:szCs w:val="28"/>
          <w:lang w:val="fr-FR"/>
        </w:rPr>
        <w:t> </w:t>
      </w:r>
      <w:r w:rsidR="00D361C5" w:rsidRPr="00CB49B0">
        <w:rPr>
          <w:rFonts w:ascii="Times New Roman" w:eastAsia="Times New Roman" w:hAnsi="Times New Roman" w:cs="Times New Roman"/>
          <w:bCs/>
          <w:sz w:val="28"/>
          <w:szCs w:val="28"/>
          <w:lang w:val="fr-FR"/>
        </w:rPr>
        <w:t>message</w:t>
      </w:r>
      <w:r w:rsidR="00CB49B0" w:rsidRPr="00CB49B0">
        <w:rPr>
          <w:rFonts w:ascii="Times New Roman" w:eastAsia="Times New Roman" w:hAnsi="Times New Roman" w:cs="Times New Roman"/>
          <w:b/>
          <w:bCs/>
          <w:sz w:val="28"/>
          <w:szCs w:val="28"/>
          <w:lang w:val="fr-FR"/>
        </w:rPr>
        <w:t>).</w:t>
      </w:r>
    </w:p>
    <w:p w:rsidR="00D361C5" w:rsidRPr="00CB49B0" w:rsidRDefault="00D361C5" w:rsidP="00D361C5">
      <w:pPr>
        <w:spacing w:after="0" w:line="240" w:lineRule="auto"/>
        <w:ind w:firstLine="708"/>
        <w:jc w:val="both"/>
        <w:rPr>
          <w:rFonts w:ascii="Times New Roman" w:eastAsia="Times New Roman" w:hAnsi="Times New Roman" w:cs="Times New Roman"/>
          <w:sz w:val="28"/>
          <w:szCs w:val="28"/>
          <w:lang w:val="fr-FR" w:eastAsia="fr-FR"/>
        </w:rPr>
      </w:pPr>
      <w:r w:rsidRPr="00CB49B0">
        <w:rPr>
          <w:rFonts w:ascii="Times New Roman" w:eastAsia="Times New Roman" w:hAnsi="Times New Roman" w:cs="Times New Roman"/>
          <w:i/>
          <w:iCs/>
          <w:sz w:val="28"/>
          <w:szCs w:val="28"/>
          <w:lang w:val="fr-FR" w:eastAsia="fr-FR"/>
        </w:rPr>
        <w:t>Communiquer</w:t>
      </w:r>
      <w:r w:rsidRPr="00CB49B0">
        <w:rPr>
          <w:rFonts w:ascii="Times New Roman" w:eastAsia="Times New Roman" w:hAnsi="Times New Roman" w:cs="Times New Roman"/>
          <w:sz w:val="28"/>
          <w:szCs w:val="28"/>
          <w:lang w:val="fr-FR" w:eastAsia="fr-FR"/>
        </w:rPr>
        <w:t xml:space="preserve"> consiste donc, en première approximation, à faire passer des infor</w:t>
      </w:r>
      <w:r w:rsidRPr="00CB49B0">
        <w:rPr>
          <w:rFonts w:ascii="Times New Roman" w:eastAsia="Times New Roman" w:hAnsi="Times New Roman" w:cs="Times New Roman"/>
          <w:sz w:val="28"/>
          <w:szCs w:val="28"/>
          <w:lang w:val="fr-FR" w:eastAsia="fr-FR"/>
        </w:rPr>
        <w:softHyphen/>
        <w:t>mations sur ce que l’on a dans l’esprit. A dessein, l’expression «avoir dans l’esprit» reste vague; ainsi correspond-elle à la totalité des phénomènes psycho</w:t>
      </w:r>
      <w:r w:rsidRPr="00CB49B0">
        <w:rPr>
          <w:rFonts w:ascii="Times New Roman" w:eastAsia="Times New Roman" w:hAnsi="Times New Roman" w:cs="Times New Roman"/>
          <w:sz w:val="28"/>
          <w:szCs w:val="28"/>
          <w:lang w:val="fr-FR" w:eastAsia="fr-FR"/>
        </w:rPr>
        <w:softHyphen/>
        <w:t xml:space="preserve">logiques, mal connus et mal classés, sur lesquels le </w:t>
      </w:r>
      <w:r w:rsidRPr="00CB49B0">
        <w:rPr>
          <w:rFonts w:ascii="Times New Roman" w:eastAsia="Times New Roman" w:hAnsi="Times New Roman" w:cs="Times New Roman"/>
          <w:b/>
          <w:i/>
          <w:iCs/>
          <w:sz w:val="28"/>
          <w:szCs w:val="28"/>
          <w:lang w:val="fr-FR" w:eastAsia="fr-FR"/>
        </w:rPr>
        <w:t>communicateur</w:t>
      </w:r>
      <w:r w:rsidRPr="00CB49B0">
        <w:rPr>
          <w:rFonts w:ascii="Times New Roman" w:eastAsia="Times New Roman" w:hAnsi="Times New Roman" w:cs="Times New Roman"/>
          <w:i/>
          <w:iCs/>
          <w:sz w:val="28"/>
          <w:szCs w:val="28"/>
          <w:lang w:val="fr-FR" w:eastAsia="fr-FR"/>
        </w:rPr>
        <w:t>,</w:t>
      </w:r>
      <w:r w:rsidRPr="00CB49B0">
        <w:rPr>
          <w:rFonts w:ascii="Times New Roman" w:eastAsia="Times New Roman" w:hAnsi="Times New Roman" w:cs="Times New Roman"/>
          <w:sz w:val="28"/>
          <w:szCs w:val="28"/>
          <w:lang w:val="fr-FR" w:eastAsia="fr-FR"/>
        </w:rPr>
        <w:t xml:space="preserve"> celui dont part la communication — on dit volontiers </w:t>
      </w:r>
      <w:r w:rsidRPr="00CB49B0">
        <w:rPr>
          <w:rFonts w:ascii="Times New Roman" w:eastAsia="Times New Roman" w:hAnsi="Times New Roman" w:cs="Times New Roman"/>
          <w:b/>
          <w:i/>
          <w:iCs/>
          <w:sz w:val="28"/>
          <w:szCs w:val="28"/>
          <w:lang w:val="fr-FR" w:eastAsia="fr-FR"/>
        </w:rPr>
        <w:t>émetteur</w:t>
      </w:r>
      <w:r w:rsidRPr="00CB49B0">
        <w:rPr>
          <w:rFonts w:ascii="Times New Roman" w:eastAsia="Times New Roman" w:hAnsi="Times New Roman" w:cs="Times New Roman"/>
          <w:b/>
          <w:sz w:val="28"/>
          <w:szCs w:val="28"/>
          <w:lang w:val="fr-FR" w:eastAsia="fr-FR"/>
        </w:rPr>
        <w:t xml:space="preserve"> </w:t>
      </w:r>
      <w:r w:rsidRPr="00CB49B0">
        <w:rPr>
          <w:rFonts w:ascii="Times New Roman" w:eastAsia="Times New Roman" w:hAnsi="Times New Roman" w:cs="Times New Roman"/>
          <w:sz w:val="28"/>
          <w:szCs w:val="28"/>
          <w:lang w:val="fr-FR" w:eastAsia="fr-FR"/>
        </w:rPr>
        <w:t xml:space="preserve">—, renseigne autrui: </w:t>
      </w:r>
    </w:p>
    <w:p w:rsidR="00D361C5" w:rsidRPr="00CB49B0" w:rsidRDefault="00D361C5" w:rsidP="00D361C5">
      <w:pPr>
        <w:pStyle w:val="a3"/>
        <w:numPr>
          <w:ilvl w:val="0"/>
          <w:numId w:val="2"/>
        </w:numPr>
        <w:spacing w:after="0" w:line="240" w:lineRule="auto"/>
        <w:jc w:val="both"/>
        <w:rPr>
          <w:rFonts w:ascii="Times New Roman" w:eastAsia="Times New Roman" w:hAnsi="Times New Roman" w:cs="Times New Roman"/>
          <w:sz w:val="28"/>
          <w:szCs w:val="28"/>
          <w:lang w:val="fr-FR" w:eastAsia="fr-FR"/>
        </w:rPr>
      </w:pPr>
      <w:r w:rsidRPr="00CB49B0">
        <w:rPr>
          <w:rFonts w:ascii="Times New Roman" w:eastAsia="Times New Roman" w:hAnsi="Times New Roman" w:cs="Times New Roman"/>
          <w:sz w:val="28"/>
          <w:szCs w:val="28"/>
          <w:lang w:val="fr-FR" w:eastAsia="fr-FR"/>
        </w:rPr>
        <w:t>connais</w:t>
      </w:r>
      <w:r w:rsidRPr="00CB49B0">
        <w:rPr>
          <w:rFonts w:ascii="Times New Roman" w:eastAsia="Times New Roman" w:hAnsi="Times New Roman" w:cs="Times New Roman"/>
          <w:sz w:val="28"/>
          <w:szCs w:val="28"/>
          <w:lang w:val="fr-FR" w:eastAsia="fr-FR"/>
        </w:rPr>
        <w:softHyphen/>
        <w:t>sances,</w:t>
      </w:r>
    </w:p>
    <w:p w:rsidR="00D361C5" w:rsidRPr="007752CA" w:rsidRDefault="00D361C5" w:rsidP="00D361C5">
      <w:pPr>
        <w:pStyle w:val="a3"/>
        <w:numPr>
          <w:ilvl w:val="0"/>
          <w:numId w:val="2"/>
        </w:numPr>
        <w:spacing w:after="0" w:line="240" w:lineRule="auto"/>
        <w:jc w:val="both"/>
        <w:rPr>
          <w:rFonts w:ascii="Times New Roman" w:eastAsia="Times New Roman" w:hAnsi="Times New Roman" w:cs="Times New Roman"/>
          <w:color w:val="000000"/>
          <w:sz w:val="28"/>
          <w:szCs w:val="28"/>
          <w:lang w:val="fr-FR" w:eastAsia="fr-FR"/>
        </w:rPr>
      </w:pPr>
      <w:r w:rsidRPr="007752CA">
        <w:rPr>
          <w:rFonts w:ascii="Times New Roman" w:eastAsia="Times New Roman" w:hAnsi="Times New Roman" w:cs="Times New Roman"/>
          <w:color w:val="000000"/>
          <w:sz w:val="28"/>
          <w:szCs w:val="28"/>
          <w:lang w:val="fr-FR" w:eastAsia="fr-FR"/>
        </w:rPr>
        <w:t xml:space="preserve">souvenirs, </w:t>
      </w:r>
    </w:p>
    <w:p w:rsidR="00D361C5" w:rsidRPr="007752CA" w:rsidRDefault="00D361C5" w:rsidP="00D361C5">
      <w:pPr>
        <w:pStyle w:val="a3"/>
        <w:numPr>
          <w:ilvl w:val="0"/>
          <w:numId w:val="2"/>
        </w:numPr>
        <w:spacing w:after="0" w:line="240" w:lineRule="auto"/>
        <w:jc w:val="both"/>
        <w:rPr>
          <w:rFonts w:ascii="Times New Roman" w:eastAsia="Times New Roman" w:hAnsi="Times New Roman" w:cs="Times New Roman"/>
          <w:color w:val="000000"/>
          <w:sz w:val="28"/>
          <w:szCs w:val="28"/>
          <w:lang w:val="fr-FR" w:eastAsia="fr-FR"/>
        </w:rPr>
      </w:pPr>
      <w:r w:rsidRPr="007752CA">
        <w:rPr>
          <w:rFonts w:ascii="Times New Roman" w:eastAsia="Times New Roman" w:hAnsi="Times New Roman" w:cs="Times New Roman"/>
          <w:color w:val="000000"/>
          <w:sz w:val="28"/>
          <w:szCs w:val="28"/>
          <w:lang w:val="fr-FR" w:eastAsia="fr-FR"/>
        </w:rPr>
        <w:t xml:space="preserve">images, </w:t>
      </w:r>
    </w:p>
    <w:p w:rsidR="00D361C5" w:rsidRPr="007752CA" w:rsidRDefault="00D361C5" w:rsidP="00D361C5">
      <w:pPr>
        <w:pStyle w:val="a3"/>
        <w:numPr>
          <w:ilvl w:val="0"/>
          <w:numId w:val="2"/>
        </w:numPr>
        <w:spacing w:after="0" w:line="240" w:lineRule="auto"/>
        <w:jc w:val="both"/>
        <w:rPr>
          <w:rFonts w:ascii="Times New Roman" w:eastAsia="Times New Roman" w:hAnsi="Times New Roman" w:cs="Times New Roman"/>
          <w:color w:val="000000"/>
          <w:sz w:val="28"/>
          <w:szCs w:val="28"/>
          <w:lang w:val="fr-FR" w:eastAsia="fr-FR"/>
        </w:rPr>
      </w:pPr>
      <w:r w:rsidRPr="007752CA">
        <w:rPr>
          <w:rFonts w:ascii="Times New Roman" w:eastAsia="Times New Roman" w:hAnsi="Times New Roman" w:cs="Times New Roman"/>
          <w:color w:val="000000"/>
          <w:sz w:val="28"/>
          <w:szCs w:val="28"/>
          <w:lang w:val="fr-FR" w:eastAsia="fr-FR"/>
        </w:rPr>
        <w:t xml:space="preserve">jugements, </w:t>
      </w:r>
    </w:p>
    <w:p w:rsidR="00D361C5" w:rsidRPr="007752CA" w:rsidRDefault="00D361C5" w:rsidP="00D361C5">
      <w:pPr>
        <w:pStyle w:val="a3"/>
        <w:numPr>
          <w:ilvl w:val="0"/>
          <w:numId w:val="2"/>
        </w:numPr>
        <w:spacing w:after="0" w:line="240" w:lineRule="auto"/>
        <w:jc w:val="both"/>
        <w:rPr>
          <w:rFonts w:ascii="Times New Roman" w:eastAsia="Times New Roman" w:hAnsi="Times New Roman" w:cs="Times New Roman"/>
          <w:color w:val="000000"/>
          <w:sz w:val="28"/>
          <w:szCs w:val="28"/>
          <w:lang w:val="fr-FR" w:eastAsia="fr-FR"/>
        </w:rPr>
      </w:pPr>
      <w:r w:rsidRPr="007752CA">
        <w:rPr>
          <w:rFonts w:ascii="Times New Roman" w:eastAsia="Times New Roman" w:hAnsi="Times New Roman" w:cs="Times New Roman"/>
          <w:color w:val="000000"/>
          <w:sz w:val="28"/>
          <w:szCs w:val="28"/>
          <w:lang w:val="fr-FR" w:eastAsia="fr-FR"/>
        </w:rPr>
        <w:t xml:space="preserve">désirs, </w:t>
      </w:r>
    </w:p>
    <w:p w:rsidR="00D361C5" w:rsidRPr="007752CA" w:rsidRDefault="00D361C5" w:rsidP="00D361C5">
      <w:pPr>
        <w:pStyle w:val="a3"/>
        <w:numPr>
          <w:ilvl w:val="0"/>
          <w:numId w:val="2"/>
        </w:numPr>
        <w:spacing w:after="0" w:line="240" w:lineRule="auto"/>
        <w:jc w:val="both"/>
        <w:rPr>
          <w:rFonts w:ascii="Times New Roman" w:eastAsia="Times New Roman" w:hAnsi="Times New Roman" w:cs="Times New Roman"/>
          <w:sz w:val="28"/>
          <w:szCs w:val="28"/>
          <w:lang w:val="fr-FR"/>
        </w:rPr>
      </w:pPr>
      <w:r w:rsidRPr="007752CA">
        <w:rPr>
          <w:rFonts w:ascii="Times New Roman" w:eastAsia="Times New Roman" w:hAnsi="Times New Roman" w:cs="Times New Roman"/>
          <w:color w:val="000000"/>
          <w:sz w:val="28"/>
          <w:szCs w:val="28"/>
          <w:lang w:val="fr-FR" w:eastAsia="fr-FR"/>
        </w:rPr>
        <w:t xml:space="preserve">sentiments, etc. </w:t>
      </w:r>
    </w:p>
    <w:p w:rsidR="00D361C5" w:rsidRPr="007752CA" w:rsidRDefault="00D361C5" w:rsidP="00D361C5">
      <w:pPr>
        <w:spacing w:after="0" w:line="240" w:lineRule="auto"/>
        <w:ind w:firstLine="708"/>
        <w:jc w:val="both"/>
        <w:rPr>
          <w:rFonts w:ascii="Times New Roman" w:eastAsia="Times New Roman" w:hAnsi="Times New Roman" w:cs="Times New Roman"/>
          <w:sz w:val="28"/>
          <w:szCs w:val="28"/>
          <w:lang w:val="fr-FR"/>
        </w:rPr>
      </w:pPr>
      <w:r w:rsidRPr="007752CA">
        <w:rPr>
          <w:rFonts w:ascii="Times New Roman" w:eastAsia="Times New Roman" w:hAnsi="Times New Roman" w:cs="Times New Roman"/>
          <w:color w:val="000000"/>
          <w:sz w:val="28"/>
          <w:szCs w:val="28"/>
          <w:lang w:val="fr-FR" w:eastAsia="fr-FR"/>
        </w:rPr>
        <w:t>C’est dire la variété de ce que l’on peut communiquer. Il n’est pas question d’en dresser une liste, mais seulement d’envisager les moyens dont on fait usage dans la communica</w:t>
      </w:r>
      <w:r w:rsidRPr="007752CA">
        <w:rPr>
          <w:rFonts w:ascii="Times New Roman" w:eastAsia="Times New Roman" w:hAnsi="Times New Roman" w:cs="Times New Roman"/>
          <w:color w:val="000000"/>
          <w:sz w:val="28"/>
          <w:szCs w:val="28"/>
          <w:lang w:val="fr-FR" w:eastAsia="fr-FR"/>
        </w:rPr>
        <w:softHyphen/>
        <w:t>tion, et spécialement dans la communication linguistique.</w:t>
      </w:r>
    </w:p>
    <w:p w:rsidR="00D361C5" w:rsidRDefault="00D361C5" w:rsidP="00D361C5">
      <w:pPr>
        <w:spacing w:after="0" w:line="240" w:lineRule="auto"/>
        <w:ind w:firstLine="708"/>
        <w:jc w:val="both"/>
        <w:rPr>
          <w:rFonts w:ascii="Times New Roman" w:eastAsia="Times New Roman" w:hAnsi="Times New Roman" w:cs="Times New Roman"/>
          <w:color w:val="000000"/>
          <w:sz w:val="28"/>
          <w:szCs w:val="28"/>
          <w:lang w:val="fr-FR" w:eastAsia="fr-FR"/>
        </w:rPr>
      </w:pPr>
      <w:r w:rsidRPr="00EB2BD7">
        <w:rPr>
          <w:rFonts w:ascii="Times New Roman" w:eastAsia="Times New Roman" w:hAnsi="Times New Roman" w:cs="Times New Roman"/>
          <w:color w:val="000000"/>
          <w:sz w:val="28"/>
          <w:szCs w:val="28"/>
          <w:lang w:val="fr-FR" w:eastAsia="fr-FR"/>
        </w:rPr>
        <w:t xml:space="preserve">Plaçons-nous maintenant du point de vue du </w:t>
      </w:r>
      <w:r w:rsidRPr="00EB2BD7">
        <w:rPr>
          <w:rFonts w:ascii="Times New Roman" w:eastAsia="Times New Roman" w:hAnsi="Times New Roman" w:cs="Times New Roman"/>
          <w:b/>
          <w:i/>
          <w:iCs/>
          <w:color w:val="000000"/>
          <w:sz w:val="28"/>
          <w:szCs w:val="28"/>
          <w:lang w:val="fr-FR" w:eastAsia="fr-FR"/>
        </w:rPr>
        <w:t>destinataire</w:t>
      </w:r>
      <w:r w:rsidRPr="00EB2BD7">
        <w:rPr>
          <w:rFonts w:ascii="Times New Roman" w:eastAsia="Times New Roman" w:hAnsi="Times New Roman" w:cs="Times New Roman"/>
          <w:b/>
          <w:i/>
          <w:color w:val="000000"/>
          <w:sz w:val="28"/>
          <w:szCs w:val="28"/>
          <w:lang w:val="fr-FR" w:eastAsia="fr-FR"/>
        </w:rPr>
        <w:t xml:space="preserve"> (ou </w:t>
      </w:r>
      <w:r w:rsidRPr="00EB2BD7">
        <w:rPr>
          <w:rFonts w:ascii="Times New Roman" w:eastAsia="Times New Roman" w:hAnsi="Times New Roman" w:cs="Times New Roman"/>
          <w:b/>
          <w:i/>
          <w:iCs/>
          <w:color w:val="000000"/>
          <w:sz w:val="28"/>
          <w:szCs w:val="28"/>
          <w:lang w:val="fr-FR" w:eastAsia="fr-FR"/>
        </w:rPr>
        <w:t>récepteur)</w:t>
      </w:r>
      <w:r w:rsidRPr="00EB2BD7">
        <w:rPr>
          <w:rFonts w:ascii="Times New Roman" w:eastAsia="Times New Roman" w:hAnsi="Times New Roman" w:cs="Times New Roman"/>
          <w:iCs/>
          <w:color w:val="000000"/>
          <w:sz w:val="28"/>
          <w:szCs w:val="28"/>
          <w:lang w:val="fr-FR" w:eastAsia="fr-FR"/>
        </w:rPr>
        <w:t>,</w:t>
      </w:r>
      <w:r w:rsidRPr="00EB2BD7">
        <w:rPr>
          <w:rFonts w:ascii="Times New Roman" w:eastAsia="Times New Roman" w:hAnsi="Times New Roman" w:cs="Times New Roman"/>
          <w:color w:val="000000"/>
          <w:sz w:val="28"/>
          <w:szCs w:val="28"/>
          <w:lang w:val="fr-FR" w:eastAsia="fr-FR"/>
        </w:rPr>
        <w:t xml:space="preserve"> de celui qui reçoit les informations données par un communicateur. Sans elles, il n’est guère possible de savoir ce qui se passe dans l’esprit des autres. </w:t>
      </w:r>
    </w:p>
    <w:p w:rsidR="00D361C5" w:rsidRPr="00EB2BD7" w:rsidRDefault="00D361C5" w:rsidP="00D361C5">
      <w:pPr>
        <w:spacing w:after="0" w:line="240" w:lineRule="auto"/>
        <w:ind w:firstLine="708"/>
        <w:jc w:val="both"/>
        <w:rPr>
          <w:rFonts w:ascii="Times New Roman" w:eastAsia="Times New Roman" w:hAnsi="Times New Roman" w:cs="Times New Roman"/>
          <w:sz w:val="28"/>
          <w:szCs w:val="28"/>
          <w:lang w:val="fr-FR"/>
        </w:rPr>
      </w:pPr>
      <w:r w:rsidRPr="00EB2BD7">
        <w:rPr>
          <w:rFonts w:ascii="Times New Roman" w:eastAsia="Times New Roman" w:hAnsi="Times New Roman" w:cs="Times New Roman"/>
          <w:color w:val="000000"/>
          <w:sz w:val="28"/>
          <w:szCs w:val="28"/>
          <w:lang w:val="fr-FR" w:eastAsia="fr-FR"/>
        </w:rPr>
        <w:t xml:space="preserve">Du comportement qu’ils ont, on peut seulement déduire certaines informations, par exemple qu’ils sont en colère ou, si on les connaît bien, si leur conduite enchaîne une série d’actes habituels, qu’ils ont l’intention de faire telle ou telle chose. Ainsi, quand on voit </w:t>
      </w:r>
      <w:r w:rsidRPr="00EB2BD7">
        <w:rPr>
          <w:rFonts w:ascii="Times New Roman" w:eastAsia="Times New Roman" w:hAnsi="Times New Roman" w:cs="Times New Roman"/>
          <w:color w:val="000000"/>
          <w:sz w:val="28"/>
          <w:szCs w:val="28"/>
          <w:lang w:val="fr-FR" w:eastAsia="fr-FR"/>
        </w:rPr>
        <w:lastRenderedPageBreak/>
        <w:t>une femme, aux alentours de midi, pénétrer dans sa cui</w:t>
      </w:r>
      <w:r w:rsidRPr="00EB2BD7">
        <w:rPr>
          <w:rFonts w:ascii="Times New Roman" w:eastAsia="Times New Roman" w:hAnsi="Times New Roman" w:cs="Times New Roman"/>
          <w:color w:val="000000"/>
          <w:sz w:val="28"/>
          <w:szCs w:val="28"/>
          <w:lang w:val="fr-FR" w:eastAsia="fr-FR"/>
        </w:rPr>
        <w:softHyphen/>
        <w:t>sine, ouvrir le réfrigérateur, en sortir des aliments, on pensera qu’elle se dis</w:t>
      </w:r>
      <w:r w:rsidRPr="00EB2BD7">
        <w:rPr>
          <w:rFonts w:ascii="Times New Roman" w:eastAsia="Times New Roman" w:hAnsi="Times New Roman" w:cs="Times New Roman"/>
          <w:color w:val="000000"/>
          <w:sz w:val="28"/>
          <w:szCs w:val="28"/>
          <w:lang w:val="fr-FR" w:eastAsia="fr-FR"/>
        </w:rPr>
        <w:softHyphen/>
        <w:t>pose à préparer le repas.</w:t>
      </w:r>
    </w:p>
    <w:p w:rsidR="00E249AD" w:rsidRDefault="00E249AD" w:rsidP="000353BC">
      <w:pPr>
        <w:spacing w:after="0"/>
        <w:rPr>
          <w:rFonts w:ascii="Times New Roman" w:eastAsia="Times New Roman" w:hAnsi="Times New Roman" w:cs="Times New Roman"/>
          <w:b/>
          <w:bCs/>
          <w:color w:val="000000"/>
          <w:sz w:val="27"/>
          <w:szCs w:val="27"/>
          <w:lang w:val="fr-FR"/>
        </w:rPr>
      </w:pPr>
    </w:p>
    <w:p w:rsidR="00D361C5" w:rsidRPr="00CB49B0" w:rsidRDefault="00E249AD" w:rsidP="00E249AD">
      <w:pPr>
        <w:spacing w:after="0"/>
        <w:jc w:val="center"/>
        <w:rPr>
          <w:rFonts w:ascii="Times New Roman" w:eastAsia="Times New Roman" w:hAnsi="Times New Roman" w:cs="Times New Roman"/>
          <w:b/>
          <w:bCs/>
          <w:sz w:val="28"/>
          <w:szCs w:val="28"/>
          <w:lang w:val="fr-FR"/>
        </w:rPr>
      </w:pPr>
      <w:r w:rsidRPr="004C4182">
        <w:rPr>
          <w:rFonts w:ascii="Times New Roman" w:eastAsia="Times New Roman" w:hAnsi="Times New Roman" w:cs="Times New Roman"/>
          <w:b/>
          <w:bCs/>
          <w:color w:val="000000"/>
          <w:sz w:val="27"/>
          <w:szCs w:val="27"/>
          <w:lang w:val="fr-FR"/>
        </w:rPr>
        <w:t>SCHÉMA DE LA COMMUNICATION : Roman Jakobson (1963)</w:t>
      </w:r>
    </w:p>
    <w:p w:rsidR="00E249AD" w:rsidRDefault="00E249AD" w:rsidP="00D361C5">
      <w:pPr>
        <w:shd w:val="clear" w:color="auto" w:fill="FFFFFF"/>
        <w:spacing w:after="0" w:line="338" w:lineRule="atLeast"/>
        <w:ind w:firstLine="708"/>
        <w:jc w:val="center"/>
        <w:rPr>
          <w:rFonts w:ascii="Times New Roman" w:eastAsia="Times New Roman" w:hAnsi="Times New Roman" w:cs="Times New Roman"/>
          <w:bCs/>
          <w:sz w:val="28"/>
          <w:szCs w:val="28"/>
          <w:lang w:val="fr-FR"/>
        </w:rPr>
      </w:pPr>
      <w:r w:rsidRPr="00E249AD">
        <w:rPr>
          <w:rFonts w:ascii="Times New Roman" w:eastAsia="Times New Roman" w:hAnsi="Times New Roman" w:cs="Times New Roman"/>
          <w:bCs/>
          <w:noProof/>
          <w:sz w:val="28"/>
          <w:szCs w:val="28"/>
        </w:rPr>
        <w:drawing>
          <wp:inline distT="0" distB="0" distL="0" distR="0">
            <wp:extent cx="4124325" cy="4800600"/>
            <wp:effectExtent l="0" t="0" r="9525" b="0"/>
            <wp:docPr id="1" name="Рисунок 1" descr="http://www.linguistes.com/langue/jakobs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nguistes.com/langue/jakobson.gif"/>
                    <pic:cNvPicPr>
                      <a:picLocks noChangeAspect="1" noChangeArrowheads="1"/>
                    </pic:cNvPicPr>
                  </pic:nvPicPr>
                  <pic:blipFill>
                    <a:blip r:embed="rId6"/>
                    <a:srcRect/>
                    <a:stretch>
                      <a:fillRect/>
                    </a:stretch>
                  </pic:blipFill>
                  <pic:spPr bwMode="auto">
                    <a:xfrm>
                      <a:off x="0" y="0"/>
                      <a:ext cx="4124325" cy="4800600"/>
                    </a:xfrm>
                    <a:prstGeom prst="rect">
                      <a:avLst/>
                    </a:prstGeom>
                    <a:noFill/>
                    <a:ln w="9525">
                      <a:noFill/>
                      <a:miter lim="800000"/>
                      <a:headEnd/>
                      <a:tailEnd/>
                    </a:ln>
                  </pic:spPr>
                </pic:pic>
              </a:graphicData>
            </a:graphic>
          </wp:inline>
        </w:drawing>
      </w:r>
    </w:p>
    <w:p w:rsidR="00E249AD" w:rsidRDefault="00E249AD" w:rsidP="00D361C5">
      <w:pPr>
        <w:shd w:val="clear" w:color="auto" w:fill="FFFFFF"/>
        <w:spacing w:after="0" w:line="338" w:lineRule="atLeast"/>
        <w:ind w:firstLine="708"/>
        <w:jc w:val="center"/>
        <w:rPr>
          <w:rFonts w:ascii="Times New Roman" w:eastAsia="Times New Roman" w:hAnsi="Times New Roman" w:cs="Times New Roman"/>
          <w:bCs/>
          <w:sz w:val="28"/>
          <w:szCs w:val="28"/>
          <w:lang w:val="fr-FR"/>
        </w:rPr>
      </w:pPr>
    </w:p>
    <w:p w:rsidR="000353BC" w:rsidRPr="00CB49B0" w:rsidRDefault="000353BC" w:rsidP="00E249AD">
      <w:pPr>
        <w:shd w:val="clear" w:color="auto" w:fill="FFFFFF"/>
        <w:spacing w:after="0" w:line="338" w:lineRule="atLeast"/>
        <w:rPr>
          <w:rFonts w:ascii="Times New Roman" w:eastAsia="Times New Roman" w:hAnsi="Times New Roman" w:cs="Times New Roman"/>
          <w:bCs/>
          <w:sz w:val="28"/>
          <w:szCs w:val="28"/>
          <w:lang w:val="fr-FR"/>
        </w:rPr>
      </w:pPr>
      <w:r w:rsidRPr="00CB49B0">
        <w:rPr>
          <w:rFonts w:ascii="Times New Roman" w:eastAsia="Times New Roman" w:hAnsi="Times New Roman" w:cs="Times New Roman"/>
          <w:bCs/>
          <w:sz w:val="28"/>
          <w:szCs w:val="28"/>
          <w:lang w:val="fr-FR"/>
        </w:rPr>
        <w:t>Les enjeux de la communication</w:t>
      </w:r>
    </w:p>
    <w:p w:rsidR="000353BC" w:rsidRPr="00CB49B0" w:rsidRDefault="000353BC" w:rsidP="00762992">
      <w:pPr>
        <w:shd w:val="clear" w:color="auto" w:fill="FFFFFF"/>
        <w:spacing w:after="0" w:line="338" w:lineRule="atLeast"/>
        <w:rPr>
          <w:rFonts w:ascii="Times New Roman" w:eastAsia="Times New Roman" w:hAnsi="Times New Roman" w:cs="Times New Roman"/>
          <w:sz w:val="28"/>
          <w:szCs w:val="28"/>
          <w:lang w:val="fr-FR"/>
        </w:rPr>
      </w:pPr>
      <w:r w:rsidRPr="00CB49B0">
        <w:rPr>
          <w:rFonts w:ascii="Times New Roman" w:eastAsia="Times New Roman" w:hAnsi="Times New Roman" w:cs="Times New Roman"/>
          <w:sz w:val="28"/>
          <w:szCs w:val="28"/>
          <w:lang w:val="fr-FR"/>
        </w:rPr>
        <w:t>L’enjeu représente ce que chaque acteur de la communication cherche à gagner dans la situation de communication. Il existe plusieurs types d’enjeux :</w:t>
      </w:r>
      <w:r w:rsidRPr="00CB49B0">
        <w:rPr>
          <w:rFonts w:ascii="Times New Roman" w:eastAsia="Times New Roman" w:hAnsi="Times New Roman" w:cs="Times New Roman"/>
          <w:sz w:val="28"/>
          <w:szCs w:val="28"/>
          <w:lang w:val="fr-FR"/>
        </w:rPr>
        <w:br/>
        <w:t>* </w:t>
      </w:r>
      <w:r w:rsidRPr="00CB49B0">
        <w:rPr>
          <w:rFonts w:ascii="Times New Roman" w:eastAsia="Times New Roman" w:hAnsi="Times New Roman" w:cs="Times New Roman"/>
          <w:b/>
          <w:bCs/>
          <w:sz w:val="28"/>
          <w:szCs w:val="28"/>
          <w:lang w:val="fr-FR"/>
        </w:rPr>
        <w:t>L’enjeu informatif</w:t>
      </w:r>
      <w:r w:rsidRPr="00CB49B0">
        <w:rPr>
          <w:rFonts w:ascii="Times New Roman" w:eastAsia="Times New Roman" w:hAnsi="Times New Roman" w:cs="Times New Roman"/>
          <w:sz w:val="28"/>
          <w:szCs w:val="28"/>
          <w:lang w:val="fr-FR"/>
        </w:rPr>
        <w:t> : transmettre une information</w:t>
      </w:r>
      <w:r w:rsidRPr="00CB49B0">
        <w:rPr>
          <w:rFonts w:ascii="Times New Roman" w:eastAsia="Times New Roman" w:hAnsi="Times New Roman" w:cs="Times New Roman"/>
          <w:sz w:val="28"/>
          <w:szCs w:val="28"/>
          <w:lang w:val="fr-FR"/>
        </w:rPr>
        <w:br/>
        <w:t>* </w:t>
      </w:r>
      <w:r w:rsidRPr="00CB49B0">
        <w:rPr>
          <w:rFonts w:ascii="Times New Roman" w:eastAsia="Times New Roman" w:hAnsi="Times New Roman" w:cs="Times New Roman"/>
          <w:b/>
          <w:bCs/>
          <w:sz w:val="28"/>
          <w:szCs w:val="28"/>
          <w:lang w:val="fr-FR"/>
        </w:rPr>
        <w:t>L’enjeu identitaire</w:t>
      </w:r>
      <w:r w:rsidRPr="00CB49B0">
        <w:rPr>
          <w:rFonts w:ascii="Times New Roman" w:eastAsia="Times New Roman" w:hAnsi="Times New Roman" w:cs="Times New Roman"/>
          <w:sz w:val="28"/>
          <w:szCs w:val="28"/>
          <w:lang w:val="fr-FR"/>
        </w:rPr>
        <w:t> : exprimer son identité</w:t>
      </w:r>
      <w:r w:rsidRPr="00CB49B0">
        <w:rPr>
          <w:rFonts w:ascii="Times New Roman" w:eastAsia="Times New Roman" w:hAnsi="Times New Roman" w:cs="Times New Roman"/>
          <w:sz w:val="28"/>
          <w:szCs w:val="28"/>
          <w:lang w:val="fr-FR"/>
        </w:rPr>
        <w:br/>
        <w:t>* </w:t>
      </w:r>
      <w:r w:rsidRPr="00CB49B0">
        <w:rPr>
          <w:rFonts w:ascii="Times New Roman" w:eastAsia="Times New Roman" w:hAnsi="Times New Roman" w:cs="Times New Roman"/>
          <w:b/>
          <w:bCs/>
          <w:sz w:val="28"/>
          <w:szCs w:val="28"/>
          <w:lang w:val="fr-FR"/>
        </w:rPr>
        <w:t>L’enjeu d’influence</w:t>
      </w:r>
      <w:r w:rsidRPr="00CB49B0">
        <w:rPr>
          <w:rFonts w:ascii="Times New Roman" w:eastAsia="Times New Roman" w:hAnsi="Times New Roman" w:cs="Times New Roman"/>
          <w:sz w:val="28"/>
          <w:szCs w:val="28"/>
          <w:lang w:val="fr-FR"/>
        </w:rPr>
        <w:t> : agir sur l’autre pour changer ses idées ou ses agissements</w:t>
      </w:r>
    </w:p>
    <w:p w:rsidR="000353BC" w:rsidRPr="00CB49B0" w:rsidRDefault="00D361C5" w:rsidP="00762992">
      <w:pPr>
        <w:shd w:val="clear" w:color="auto" w:fill="FFFFFF"/>
        <w:spacing w:after="0" w:line="338" w:lineRule="atLeast"/>
        <w:rPr>
          <w:rFonts w:ascii="Times New Roman" w:eastAsia="Times New Roman" w:hAnsi="Times New Roman" w:cs="Times New Roman"/>
          <w:sz w:val="28"/>
          <w:szCs w:val="28"/>
          <w:lang w:val="fr-FR"/>
        </w:rPr>
      </w:pPr>
      <w:r w:rsidRPr="00CB49B0">
        <w:rPr>
          <w:rFonts w:ascii="Times New Roman" w:eastAsia="Times New Roman" w:hAnsi="Times New Roman" w:cs="Times New Roman"/>
          <w:sz w:val="28"/>
          <w:szCs w:val="28"/>
          <w:lang w:val="fr-FR"/>
        </w:rPr>
        <w:t xml:space="preserve">* </w:t>
      </w:r>
      <w:r w:rsidR="000353BC" w:rsidRPr="00CB49B0">
        <w:rPr>
          <w:rFonts w:ascii="Times New Roman" w:eastAsia="Times New Roman" w:hAnsi="Times New Roman" w:cs="Times New Roman"/>
          <w:b/>
          <w:bCs/>
          <w:sz w:val="28"/>
          <w:szCs w:val="28"/>
          <w:lang w:val="fr-FR"/>
        </w:rPr>
        <w:t>L’enjeu relationnel</w:t>
      </w:r>
      <w:r w:rsidR="000353BC" w:rsidRPr="00CB49B0">
        <w:rPr>
          <w:rFonts w:ascii="Times New Roman" w:eastAsia="Times New Roman" w:hAnsi="Times New Roman" w:cs="Times New Roman"/>
          <w:sz w:val="28"/>
          <w:szCs w:val="28"/>
          <w:lang w:val="fr-FR"/>
        </w:rPr>
        <w:t> : créer ou consolider une relation</w:t>
      </w:r>
    </w:p>
    <w:p w:rsidR="000353BC" w:rsidRPr="00CB49B0" w:rsidRDefault="000353BC" w:rsidP="000353BC">
      <w:pPr>
        <w:pStyle w:val="a3"/>
        <w:shd w:val="clear" w:color="auto" w:fill="FFFFFF"/>
        <w:spacing w:after="0" w:line="336" w:lineRule="atLeast"/>
        <w:ind w:left="0"/>
        <w:jc w:val="both"/>
        <w:rPr>
          <w:rFonts w:ascii="Times New Roman" w:hAnsi="Times New Roman" w:cs="Times New Roman"/>
          <w:sz w:val="28"/>
          <w:szCs w:val="28"/>
          <w:lang w:val="fr-FR"/>
        </w:rPr>
      </w:pPr>
    </w:p>
    <w:p w:rsidR="00D361C5" w:rsidRPr="000F1993" w:rsidRDefault="00D361C5" w:rsidP="00D361C5">
      <w:pPr>
        <w:spacing w:after="0" w:line="240" w:lineRule="auto"/>
        <w:ind w:firstLine="708"/>
        <w:jc w:val="center"/>
        <w:rPr>
          <w:rFonts w:ascii="Times New Roman" w:eastAsia="Times New Roman" w:hAnsi="Times New Roman" w:cs="Times New Roman"/>
          <w:b/>
          <w:color w:val="000000"/>
          <w:sz w:val="20"/>
          <w:szCs w:val="20"/>
          <w:lang w:val="fr-FR" w:eastAsia="fr-FR"/>
        </w:rPr>
      </w:pPr>
      <w:r w:rsidRPr="000F1993">
        <w:rPr>
          <w:rFonts w:ascii="Times New Roman" w:eastAsia="Times New Roman" w:hAnsi="Times New Roman" w:cs="Times New Roman"/>
          <w:b/>
          <w:color w:val="000000"/>
          <w:sz w:val="20"/>
          <w:szCs w:val="20"/>
          <w:lang w:val="fr-FR" w:eastAsia="fr-FR"/>
        </w:rPr>
        <w:t>Questions de contrôle</w:t>
      </w:r>
    </w:p>
    <w:p w:rsidR="00D361C5" w:rsidRPr="000F1993" w:rsidRDefault="0037570F" w:rsidP="00D361C5">
      <w:pPr>
        <w:pStyle w:val="a3"/>
        <w:numPr>
          <w:ilvl w:val="0"/>
          <w:numId w:val="10"/>
        </w:numPr>
        <w:shd w:val="clear" w:color="auto" w:fill="FFFFFF"/>
        <w:spacing w:after="0" w:line="336" w:lineRule="atLeast"/>
        <w:jc w:val="both"/>
        <w:rPr>
          <w:rFonts w:ascii="Times New Roman" w:hAnsi="Times New Roman" w:cs="Times New Roman"/>
          <w:sz w:val="20"/>
          <w:szCs w:val="20"/>
          <w:lang w:val="fr-FR"/>
        </w:rPr>
      </w:pPr>
      <w:r w:rsidRPr="000F1993">
        <w:rPr>
          <w:rFonts w:ascii="Times New Roman" w:hAnsi="Times New Roman" w:cs="Times New Roman"/>
          <w:sz w:val="20"/>
          <w:szCs w:val="20"/>
          <w:lang w:val="fr-FR"/>
        </w:rPr>
        <w:t>Qu`est-ce que c`est la communication ?</w:t>
      </w:r>
    </w:p>
    <w:p w:rsidR="0037570F" w:rsidRPr="000F1993" w:rsidRDefault="0037570F" w:rsidP="00D361C5">
      <w:pPr>
        <w:pStyle w:val="a3"/>
        <w:numPr>
          <w:ilvl w:val="0"/>
          <w:numId w:val="10"/>
        </w:numPr>
        <w:shd w:val="clear" w:color="auto" w:fill="FFFFFF"/>
        <w:spacing w:after="0" w:line="336" w:lineRule="atLeast"/>
        <w:jc w:val="both"/>
        <w:rPr>
          <w:rFonts w:ascii="Times New Roman" w:hAnsi="Times New Roman" w:cs="Times New Roman"/>
          <w:sz w:val="20"/>
          <w:szCs w:val="20"/>
          <w:lang w:val="fr-FR"/>
        </w:rPr>
      </w:pPr>
      <w:r w:rsidRPr="000F1993">
        <w:rPr>
          <w:rFonts w:ascii="Times New Roman" w:hAnsi="Times New Roman" w:cs="Times New Roman"/>
          <w:sz w:val="20"/>
          <w:szCs w:val="20"/>
          <w:lang w:val="fr-FR"/>
        </w:rPr>
        <w:t>Quelle est la finalité de la communication ?</w:t>
      </w:r>
    </w:p>
    <w:p w:rsidR="0037570F" w:rsidRPr="000F1993" w:rsidRDefault="0037570F" w:rsidP="00D361C5">
      <w:pPr>
        <w:pStyle w:val="a3"/>
        <w:numPr>
          <w:ilvl w:val="0"/>
          <w:numId w:val="10"/>
        </w:numPr>
        <w:shd w:val="clear" w:color="auto" w:fill="FFFFFF"/>
        <w:spacing w:after="0" w:line="336" w:lineRule="atLeast"/>
        <w:jc w:val="both"/>
        <w:rPr>
          <w:rFonts w:ascii="Times New Roman" w:hAnsi="Times New Roman" w:cs="Times New Roman"/>
          <w:sz w:val="20"/>
          <w:szCs w:val="20"/>
          <w:lang w:val="fr-FR"/>
        </w:rPr>
      </w:pPr>
      <w:r w:rsidRPr="000F1993">
        <w:rPr>
          <w:rFonts w:ascii="Times New Roman" w:hAnsi="Times New Roman" w:cs="Times New Roman"/>
          <w:sz w:val="20"/>
          <w:szCs w:val="20"/>
          <w:lang w:val="fr-FR"/>
        </w:rPr>
        <w:t>Quels sont les types de la communication ? Caractérisez-les.</w:t>
      </w:r>
    </w:p>
    <w:p w:rsidR="0037570F" w:rsidRPr="000F1993" w:rsidRDefault="0037570F" w:rsidP="00D361C5">
      <w:pPr>
        <w:pStyle w:val="a3"/>
        <w:numPr>
          <w:ilvl w:val="0"/>
          <w:numId w:val="10"/>
        </w:numPr>
        <w:shd w:val="clear" w:color="auto" w:fill="FFFFFF"/>
        <w:spacing w:after="0" w:line="336" w:lineRule="atLeast"/>
        <w:jc w:val="both"/>
        <w:rPr>
          <w:rFonts w:ascii="Times New Roman" w:hAnsi="Times New Roman" w:cs="Times New Roman"/>
          <w:sz w:val="20"/>
          <w:szCs w:val="20"/>
          <w:lang w:val="fr-FR"/>
        </w:rPr>
      </w:pPr>
      <w:r w:rsidRPr="000F1993">
        <w:rPr>
          <w:rFonts w:ascii="Times New Roman" w:hAnsi="Times New Roman" w:cs="Times New Roman"/>
          <w:sz w:val="20"/>
          <w:szCs w:val="20"/>
          <w:lang w:val="fr-FR"/>
        </w:rPr>
        <w:t>Quelles sont les formes de communication ? Donnez des exemples.</w:t>
      </w:r>
    </w:p>
    <w:p w:rsidR="0037570F" w:rsidRPr="000F1993" w:rsidRDefault="00CB49B0" w:rsidP="00D361C5">
      <w:pPr>
        <w:pStyle w:val="a3"/>
        <w:numPr>
          <w:ilvl w:val="0"/>
          <w:numId w:val="10"/>
        </w:numPr>
        <w:shd w:val="clear" w:color="auto" w:fill="FFFFFF"/>
        <w:spacing w:after="0" w:line="336" w:lineRule="atLeast"/>
        <w:jc w:val="both"/>
        <w:rPr>
          <w:rFonts w:ascii="Times New Roman" w:hAnsi="Times New Roman" w:cs="Times New Roman"/>
          <w:sz w:val="20"/>
          <w:szCs w:val="20"/>
          <w:lang w:val="fr-FR"/>
        </w:rPr>
      </w:pPr>
      <w:r w:rsidRPr="000F1993">
        <w:rPr>
          <w:rFonts w:ascii="Times New Roman" w:hAnsi="Times New Roman" w:cs="Times New Roman"/>
          <w:sz w:val="20"/>
          <w:szCs w:val="20"/>
          <w:lang w:val="fr-FR"/>
        </w:rPr>
        <w:t>Quelles sont les composantes de la communication ? Caractérisez-les.</w:t>
      </w:r>
    </w:p>
    <w:p w:rsidR="00CB49B0" w:rsidRPr="000F1993" w:rsidRDefault="00CB49B0" w:rsidP="00D361C5">
      <w:pPr>
        <w:pStyle w:val="a3"/>
        <w:numPr>
          <w:ilvl w:val="0"/>
          <w:numId w:val="10"/>
        </w:numPr>
        <w:shd w:val="clear" w:color="auto" w:fill="FFFFFF"/>
        <w:spacing w:after="0" w:line="336" w:lineRule="atLeast"/>
        <w:jc w:val="both"/>
        <w:rPr>
          <w:rFonts w:ascii="Times New Roman" w:hAnsi="Times New Roman" w:cs="Times New Roman"/>
          <w:sz w:val="20"/>
          <w:szCs w:val="20"/>
          <w:lang w:val="fr-FR"/>
        </w:rPr>
      </w:pPr>
      <w:r w:rsidRPr="000F1993">
        <w:rPr>
          <w:rFonts w:ascii="Times New Roman" w:hAnsi="Times New Roman" w:cs="Times New Roman"/>
          <w:sz w:val="20"/>
          <w:szCs w:val="20"/>
          <w:lang w:val="fr-FR"/>
        </w:rPr>
        <w:t>Quels sont les enjeux des acteurs de la communication ?</w:t>
      </w:r>
    </w:p>
    <w:p w:rsidR="00CB49B0" w:rsidRPr="000F1993" w:rsidRDefault="00CB49B0" w:rsidP="00CB49B0">
      <w:pPr>
        <w:pStyle w:val="a3"/>
        <w:shd w:val="clear" w:color="auto" w:fill="FFFFFF"/>
        <w:spacing w:after="0" w:line="336" w:lineRule="atLeast"/>
        <w:jc w:val="center"/>
        <w:rPr>
          <w:rFonts w:ascii="Times New Roman" w:hAnsi="Times New Roman" w:cs="Times New Roman"/>
          <w:b/>
          <w:sz w:val="20"/>
          <w:szCs w:val="20"/>
          <w:lang w:val="fr-FR"/>
        </w:rPr>
      </w:pPr>
      <w:r w:rsidRPr="000F1993">
        <w:rPr>
          <w:rFonts w:ascii="Times New Roman" w:hAnsi="Times New Roman" w:cs="Times New Roman"/>
          <w:b/>
          <w:sz w:val="20"/>
          <w:szCs w:val="20"/>
          <w:lang w:val="fr-FR"/>
        </w:rPr>
        <w:t>Devoir pratique</w:t>
      </w:r>
    </w:p>
    <w:p w:rsidR="00CB49B0" w:rsidRPr="000F1993" w:rsidRDefault="00CB49B0" w:rsidP="00CB49B0">
      <w:pPr>
        <w:pStyle w:val="a3"/>
        <w:numPr>
          <w:ilvl w:val="0"/>
          <w:numId w:val="11"/>
        </w:numPr>
        <w:shd w:val="clear" w:color="auto" w:fill="FFFFFF"/>
        <w:spacing w:after="0" w:line="336" w:lineRule="atLeast"/>
        <w:rPr>
          <w:rFonts w:ascii="Times New Roman" w:hAnsi="Times New Roman" w:cs="Times New Roman"/>
          <w:sz w:val="20"/>
          <w:szCs w:val="20"/>
          <w:lang w:val="fr-FR"/>
        </w:rPr>
      </w:pPr>
      <w:r w:rsidRPr="000F1993">
        <w:rPr>
          <w:rFonts w:ascii="Times New Roman" w:hAnsi="Times New Roman" w:cs="Times New Roman"/>
          <w:sz w:val="20"/>
          <w:szCs w:val="20"/>
          <w:lang w:val="fr-FR"/>
        </w:rPr>
        <w:t>Lisez les pages 13-18 dans Arcand «La communication efficace» et faites les exercices A, B à la page 29.</w:t>
      </w:r>
    </w:p>
    <w:p w:rsidR="00CB49B0" w:rsidRPr="000F1993" w:rsidRDefault="00CB49B0" w:rsidP="00CB49B0">
      <w:pPr>
        <w:pStyle w:val="a3"/>
        <w:shd w:val="clear" w:color="auto" w:fill="FFFFFF"/>
        <w:spacing w:after="0" w:line="336" w:lineRule="atLeast"/>
        <w:jc w:val="center"/>
        <w:rPr>
          <w:rFonts w:ascii="Times New Roman" w:hAnsi="Times New Roman" w:cs="Times New Roman"/>
          <w:b/>
          <w:sz w:val="20"/>
          <w:szCs w:val="20"/>
        </w:rPr>
      </w:pPr>
      <w:r w:rsidRPr="000F1993">
        <w:rPr>
          <w:rFonts w:ascii="Times New Roman" w:hAnsi="Times New Roman" w:cs="Times New Roman"/>
          <w:b/>
          <w:sz w:val="20"/>
          <w:szCs w:val="20"/>
          <w:lang w:val="fr-FR"/>
        </w:rPr>
        <w:t>Litt</w:t>
      </w:r>
      <w:r w:rsidRPr="000F1993">
        <w:rPr>
          <w:rFonts w:ascii="Times New Roman" w:hAnsi="Times New Roman" w:cs="Times New Roman"/>
          <w:b/>
          <w:sz w:val="20"/>
          <w:szCs w:val="20"/>
        </w:rPr>
        <w:t>é</w:t>
      </w:r>
      <w:r w:rsidRPr="000F1993">
        <w:rPr>
          <w:rFonts w:ascii="Times New Roman" w:hAnsi="Times New Roman" w:cs="Times New Roman"/>
          <w:b/>
          <w:sz w:val="20"/>
          <w:szCs w:val="20"/>
          <w:lang w:val="fr-FR"/>
        </w:rPr>
        <w:t>rature</w:t>
      </w:r>
    </w:p>
    <w:p w:rsidR="00CB49B0" w:rsidRPr="000F1993" w:rsidRDefault="000F3FC2" w:rsidP="000F1993">
      <w:pPr>
        <w:spacing w:after="0"/>
        <w:jc w:val="both"/>
        <w:rPr>
          <w:rFonts w:ascii="Times New Roman" w:hAnsi="Times New Roman" w:cs="Times New Roman"/>
          <w:b/>
          <w:sz w:val="20"/>
          <w:szCs w:val="20"/>
          <w:lang w:val="uk-UA"/>
        </w:rPr>
      </w:pPr>
      <w:r w:rsidRPr="000F1993">
        <w:rPr>
          <w:rFonts w:ascii="Times New Roman" w:hAnsi="Times New Roman" w:cs="Times New Roman"/>
          <w:sz w:val="20"/>
          <w:szCs w:val="20"/>
          <w:lang w:val="uk-UA"/>
        </w:rPr>
        <w:t>Селіванова О.О. Сучасна лінгвістика: напрями та проблеми. Полтава</w:t>
      </w:r>
      <w:r w:rsidR="00BD6449">
        <w:rPr>
          <w:rFonts w:ascii="Times New Roman" w:hAnsi="Times New Roman" w:cs="Times New Roman"/>
          <w:sz w:val="20"/>
          <w:szCs w:val="20"/>
          <w:lang w:val="uk-UA"/>
        </w:rPr>
        <w:t xml:space="preserve"> </w:t>
      </w:r>
      <w:bookmarkStart w:id="1" w:name="_GoBack"/>
      <w:bookmarkEnd w:id="1"/>
      <w:r w:rsidRPr="000F1993">
        <w:rPr>
          <w:rFonts w:ascii="Times New Roman" w:hAnsi="Times New Roman" w:cs="Times New Roman"/>
          <w:sz w:val="20"/>
          <w:szCs w:val="20"/>
          <w:lang w:val="uk-UA"/>
        </w:rPr>
        <w:t>: Довкілля-К, 2008. С. 550-567.</w:t>
      </w:r>
    </w:p>
    <w:sectPr w:rsidR="00CB49B0" w:rsidRPr="000F1993" w:rsidSect="008D33BF">
      <w:pgSz w:w="11909" w:h="16834"/>
      <w:pgMar w:top="567" w:right="567" w:bottom="567" w:left="1134"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 w15:restartNumberingAfterBreak="0">
    <w:nsid w:val="04F5586A"/>
    <w:multiLevelType w:val="hybridMultilevel"/>
    <w:tmpl w:val="30EC26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5246D0"/>
    <w:multiLevelType w:val="hybridMultilevel"/>
    <w:tmpl w:val="8194A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AC2788"/>
    <w:multiLevelType w:val="hybridMultilevel"/>
    <w:tmpl w:val="82DEF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1935BD"/>
    <w:multiLevelType w:val="hybridMultilevel"/>
    <w:tmpl w:val="9ED27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0F6A9A"/>
    <w:multiLevelType w:val="multilevel"/>
    <w:tmpl w:val="D9AEA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370186"/>
    <w:multiLevelType w:val="hybridMultilevel"/>
    <w:tmpl w:val="00B4797A"/>
    <w:lvl w:ilvl="0" w:tplc="14BAA04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D044B9A"/>
    <w:multiLevelType w:val="hybridMultilevel"/>
    <w:tmpl w:val="08B699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4A039E"/>
    <w:multiLevelType w:val="hybridMultilevel"/>
    <w:tmpl w:val="CE38D5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5AFC3F36"/>
    <w:multiLevelType w:val="multilevel"/>
    <w:tmpl w:val="7882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3F4172"/>
    <w:multiLevelType w:val="hybridMultilevel"/>
    <w:tmpl w:val="7AB03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7"/>
  </w:num>
  <w:num w:numId="5">
    <w:abstractNumId w:val="5"/>
  </w:num>
  <w:num w:numId="6">
    <w:abstractNumId w:val="4"/>
  </w:num>
  <w:num w:numId="7">
    <w:abstractNumId w:val="3"/>
  </w:num>
  <w:num w:numId="8">
    <w:abstractNumId w:val="9"/>
  </w:num>
  <w:num w:numId="9">
    <w:abstractNumId w:val="6"/>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8D33BF"/>
    <w:rsid w:val="000353BC"/>
    <w:rsid w:val="000D64C0"/>
    <w:rsid w:val="000F1993"/>
    <w:rsid w:val="000F3FC2"/>
    <w:rsid w:val="002F5F11"/>
    <w:rsid w:val="003073D2"/>
    <w:rsid w:val="0037570F"/>
    <w:rsid w:val="004B30CC"/>
    <w:rsid w:val="00557C16"/>
    <w:rsid w:val="005C763D"/>
    <w:rsid w:val="005D17CD"/>
    <w:rsid w:val="00624D82"/>
    <w:rsid w:val="006F201B"/>
    <w:rsid w:val="00762992"/>
    <w:rsid w:val="007752CA"/>
    <w:rsid w:val="007B7E2F"/>
    <w:rsid w:val="007F16AD"/>
    <w:rsid w:val="008A3A0A"/>
    <w:rsid w:val="008D33BF"/>
    <w:rsid w:val="00930A0D"/>
    <w:rsid w:val="009322F3"/>
    <w:rsid w:val="009B1894"/>
    <w:rsid w:val="00AB4A3A"/>
    <w:rsid w:val="00AD1117"/>
    <w:rsid w:val="00B67ABA"/>
    <w:rsid w:val="00BD6449"/>
    <w:rsid w:val="00BF7621"/>
    <w:rsid w:val="00C85861"/>
    <w:rsid w:val="00CB49B0"/>
    <w:rsid w:val="00D361C5"/>
    <w:rsid w:val="00D420BF"/>
    <w:rsid w:val="00E07917"/>
    <w:rsid w:val="00E1418C"/>
    <w:rsid w:val="00E249AD"/>
    <w:rsid w:val="00E268C1"/>
    <w:rsid w:val="00E8065E"/>
    <w:rsid w:val="00EB2BD7"/>
    <w:rsid w:val="00F0239F"/>
    <w:rsid w:val="00F32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09741"/>
  <w15:docId w15:val="{40BA822D-1B3E-4F07-B574-283B29CC6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7CD"/>
  </w:style>
  <w:style w:type="paragraph" w:styleId="1">
    <w:name w:val="heading 1"/>
    <w:basedOn w:val="a"/>
    <w:link w:val="10"/>
    <w:uiPriority w:val="9"/>
    <w:qFormat/>
    <w:rsid w:val="000353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0353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0353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52CA"/>
    <w:pPr>
      <w:ind w:left="720"/>
      <w:contextualSpacing/>
    </w:pPr>
  </w:style>
  <w:style w:type="character" w:customStyle="1" w:styleId="apple-converted-space">
    <w:name w:val="apple-converted-space"/>
    <w:basedOn w:val="a0"/>
    <w:rsid w:val="005C763D"/>
  </w:style>
  <w:style w:type="character" w:styleId="a4">
    <w:name w:val="Hyperlink"/>
    <w:basedOn w:val="a0"/>
    <w:uiPriority w:val="99"/>
    <w:semiHidden/>
    <w:unhideWhenUsed/>
    <w:rsid w:val="005C763D"/>
    <w:rPr>
      <w:color w:val="0000FF"/>
      <w:u w:val="single"/>
    </w:rPr>
  </w:style>
  <w:style w:type="paragraph" w:styleId="a5">
    <w:name w:val="Normal (Web)"/>
    <w:basedOn w:val="a"/>
    <w:uiPriority w:val="99"/>
    <w:unhideWhenUsed/>
    <w:rsid w:val="005C76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0353BC"/>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semiHidden/>
    <w:rsid w:val="000353BC"/>
    <w:rPr>
      <w:rFonts w:asciiTheme="majorHAnsi" w:eastAsiaTheme="majorEastAsia" w:hAnsiTheme="majorHAnsi" w:cstheme="majorBidi"/>
      <w:b/>
      <w:bCs/>
      <w:i/>
      <w:iCs/>
      <w:color w:val="4F81BD" w:themeColor="accent1"/>
    </w:rPr>
  </w:style>
  <w:style w:type="character" w:styleId="a6">
    <w:name w:val="Emphasis"/>
    <w:basedOn w:val="a0"/>
    <w:uiPriority w:val="20"/>
    <w:qFormat/>
    <w:rsid w:val="000353BC"/>
    <w:rPr>
      <w:i/>
      <w:iCs/>
    </w:rPr>
  </w:style>
  <w:style w:type="character" w:customStyle="1" w:styleId="20">
    <w:name w:val="Заголовок 2 Знак"/>
    <w:basedOn w:val="a0"/>
    <w:link w:val="2"/>
    <w:uiPriority w:val="9"/>
    <w:rsid w:val="000353BC"/>
    <w:rPr>
      <w:rFonts w:asciiTheme="majorHAnsi" w:eastAsiaTheme="majorEastAsia" w:hAnsiTheme="majorHAnsi" w:cstheme="majorBidi"/>
      <w:b/>
      <w:bCs/>
      <w:color w:val="4F81BD" w:themeColor="accent1"/>
      <w:sz w:val="26"/>
      <w:szCs w:val="26"/>
    </w:rPr>
  </w:style>
  <w:style w:type="character" w:styleId="a7">
    <w:name w:val="Strong"/>
    <w:basedOn w:val="a0"/>
    <w:uiPriority w:val="22"/>
    <w:qFormat/>
    <w:rsid w:val="000353BC"/>
    <w:rPr>
      <w:b/>
      <w:bCs/>
    </w:rPr>
  </w:style>
  <w:style w:type="paragraph" w:styleId="a8">
    <w:name w:val="Balloon Text"/>
    <w:basedOn w:val="a"/>
    <w:link w:val="a9"/>
    <w:uiPriority w:val="99"/>
    <w:semiHidden/>
    <w:unhideWhenUsed/>
    <w:rsid w:val="000353B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353BC"/>
    <w:rPr>
      <w:rFonts w:ascii="Tahoma" w:hAnsi="Tahoma" w:cs="Tahoma"/>
      <w:sz w:val="16"/>
      <w:szCs w:val="16"/>
    </w:rPr>
  </w:style>
  <w:style w:type="character" w:customStyle="1" w:styleId="lang-de">
    <w:name w:val="lang-de"/>
    <w:basedOn w:val="a0"/>
    <w:rsid w:val="00BF7621"/>
  </w:style>
  <w:style w:type="character" w:customStyle="1" w:styleId="romain">
    <w:name w:val="romain"/>
    <w:basedOn w:val="a0"/>
    <w:rsid w:val="00BF7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38280">
      <w:bodyDiv w:val="1"/>
      <w:marLeft w:val="0"/>
      <w:marRight w:val="0"/>
      <w:marTop w:val="0"/>
      <w:marBottom w:val="0"/>
      <w:divBdr>
        <w:top w:val="none" w:sz="0" w:space="0" w:color="auto"/>
        <w:left w:val="none" w:sz="0" w:space="0" w:color="auto"/>
        <w:bottom w:val="none" w:sz="0" w:space="0" w:color="auto"/>
        <w:right w:val="none" w:sz="0" w:space="0" w:color="auto"/>
      </w:divBdr>
    </w:div>
    <w:div w:id="663123642">
      <w:bodyDiv w:val="1"/>
      <w:marLeft w:val="0"/>
      <w:marRight w:val="0"/>
      <w:marTop w:val="0"/>
      <w:marBottom w:val="0"/>
      <w:divBdr>
        <w:top w:val="none" w:sz="0" w:space="0" w:color="auto"/>
        <w:left w:val="none" w:sz="0" w:space="0" w:color="auto"/>
        <w:bottom w:val="none" w:sz="0" w:space="0" w:color="auto"/>
        <w:right w:val="none" w:sz="0" w:space="0" w:color="auto"/>
      </w:divBdr>
    </w:div>
    <w:div w:id="675615725">
      <w:bodyDiv w:val="1"/>
      <w:marLeft w:val="0"/>
      <w:marRight w:val="0"/>
      <w:marTop w:val="0"/>
      <w:marBottom w:val="0"/>
      <w:divBdr>
        <w:top w:val="none" w:sz="0" w:space="0" w:color="auto"/>
        <w:left w:val="none" w:sz="0" w:space="0" w:color="auto"/>
        <w:bottom w:val="none" w:sz="0" w:space="0" w:color="auto"/>
        <w:right w:val="none" w:sz="0" w:space="0" w:color="auto"/>
      </w:divBdr>
    </w:div>
    <w:div w:id="694771717">
      <w:bodyDiv w:val="1"/>
      <w:marLeft w:val="0"/>
      <w:marRight w:val="0"/>
      <w:marTop w:val="0"/>
      <w:marBottom w:val="0"/>
      <w:divBdr>
        <w:top w:val="none" w:sz="0" w:space="0" w:color="auto"/>
        <w:left w:val="none" w:sz="0" w:space="0" w:color="auto"/>
        <w:bottom w:val="none" w:sz="0" w:space="0" w:color="auto"/>
        <w:right w:val="none" w:sz="0" w:space="0" w:color="auto"/>
      </w:divBdr>
    </w:div>
    <w:div w:id="1649506007">
      <w:bodyDiv w:val="1"/>
      <w:marLeft w:val="0"/>
      <w:marRight w:val="0"/>
      <w:marTop w:val="0"/>
      <w:marBottom w:val="0"/>
      <w:divBdr>
        <w:top w:val="none" w:sz="0" w:space="0" w:color="auto"/>
        <w:left w:val="none" w:sz="0" w:space="0" w:color="auto"/>
        <w:bottom w:val="none" w:sz="0" w:space="0" w:color="auto"/>
        <w:right w:val="none" w:sz="0" w:space="0" w:color="auto"/>
      </w:divBdr>
    </w:div>
    <w:div w:id="1737432168">
      <w:bodyDiv w:val="1"/>
      <w:marLeft w:val="0"/>
      <w:marRight w:val="0"/>
      <w:marTop w:val="0"/>
      <w:marBottom w:val="0"/>
      <w:divBdr>
        <w:top w:val="none" w:sz="0" w:space="0" w:color="auto"/>
        <w:left w:val="none" w:sz="0" w:space="0" w:color="auto"/>
        <w:bottom w:val="none" w:sz="0" w:space="0" w:color="auto"/>
        <w:right w:val="none" w:sz="0" w:space="0" w:color="auto"/>
      </w:divBdr>
    </w:div>
    <w:div w:id="1775782962">
      <w:bodyDiv w:val="1"/>
      <w:marLeft w:val="0"/>
      <w:marRight w:val="0"/>
      <w:marTop w:val="0"/>
      <w:marBottom w:val="0"/>
      <w:divBdr>
        <w:top w:val="none" w:sz="0" w:space="0" w:color="auto"/>
        <w:left w:val="none" w:sz="0" w:space="0" w:color="auto"/>
        <w:bottom w:val="none" w:sz="0" w:space="0" w:color="auto"/>
        <w:right w:val="none" w:sz="0" w:space="0" w:color="auto"/>
      </w:divBdr>
    </w:div>
    <w:div w:id="203668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Pages>
  <Words>1813</Words>
  <Characters>10338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24</cp:revision>
  <cp:lastPrinted>2016-04-05T08:22:00Z</cp:lastPrinted>
  <dcterms:created xsi:type="dcterms:W3CDTF">2016-03-17T19:27:00Z</dcterms:created>
  <dcterms:modified xsi:type="dcterms:W3CDTF">2023-02-27T11:53:00Z</dcterms:modified>
</cp:coreProperties>
</file>