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6F" w:rsidRPr="00DD1B6F" w:rsidRDefault="00DD1B6F" w:rsidP="00DD1B6F">
      <w:pPr>
        <w:widowControl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План № </w:t>
      </w:r>
      <w:r w:rsidRPr="00DD1B6F">
        <w:rPr>
          <w:b/>
          <w:sz w:val="28"/>
          <w:szCs w:val="28"/>
          <w:u w:val="single"/>
        </w:rPr>
        <w:t>7</w:t>
      </w:r>
    </w:p>
    <w:p w:rsidR="00DD1B6F" w:rsidRDefault="00DD1B6F" w:rsidP="00DD1B6F">
      <w:pPr>
        <w:widowControl w:val="0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САМОСТІЙНЕ ОПРАЦЮВАННЯ!</w:t>
      </w:r>
    </w:p>
    <w:p w:rsidR="00DD1B6F" w:rsidRPr="00CC02E8" w:rsidRDefault="00DD1B6F" w:rsidP="00DD1B6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Тема. ПРАВИЛА ОФОРМЛЕННЯ НАЙПОШИРЕНІШИХ ІНФОРМАЦІЙНИХ СЛУЖБОВИХ ДОКУМЕНТІВ (ОГОЛОШЕННЯ, ЗАПРОШЕННЯ, ПРЕС-РЕЛІЗ)</w:t>
      </w:r>
    </w:p>
    <w:p w:rsidR="00DD1B6F" w:rsidRDefault="00DD1B6F" w:rsidP="00DD1B6F">
      <w:pPr>
        <w:rPr>
          <w:szCs w:val="28"/>
          <w:lang w:val="en-US"/>
        </w:rPr>
      </w:pPr>
    </w:p>
    <w:p w:rsidR="00DD1B6F" w:rsidRDefault="00DD1B6F" w:rsidP="00970A7E">
      <w:pPr>
        <w:jc w:val="both"/>
        <w:rPr>
          <w:szCs w:val="28"/>
          <w:lang w:val="uk-UA"/>
        </w:rPr>
      </w:pPr>
      <w:r w:rsidRPr="00D771BD">
        <w:rPr>
          <w:szCs w:val="28"/>
          <w:lang w:val="uk-UA"/>
        </w:rPr>
        <w:t xml:space="preserve">Прочитайте </w:t>
      </w:r>
      <w:r>
        <w:rPr>
          <w:szCs w:val="28"/>
        </w:rPr>
        <w:t>текст.</w:t>
      </w:r>
      <w:r>
        <w:rPr>
          <w:szCs w:val="28"/>
          <w:lang w:val="uk-UA"/>
        </w:rPr>
        <w:t xml:space="preserve"> Чи можна його назвати прес-релізом? Відповідь письмово обґрунтуйте. Якщо Ви не вважаєте, що це прес-реліз, то змініть цей текст так, щоби він відповідав вимогам, які висуваються до прес-релізів.</w:t>
      </w:r>
      <w:r w:rsidR="00750A87">
        <w:rPr>
          <w:szCs w:val="28"/>
          <w:lang w:val="uk-UA"/>
        </w:rPr>
        <w:t xml:space="preserve"> Змінений текст розташуйте під наведеним текстом.</w:t>
      </w:r>
    </w:p>
    <w:p w:rsidR="00DD1B6F" w:rsidRPr="00EC3207" w:rsidRDefault="00DD1B6F" w:rsidP="00DD1B6F">
      <w:pPr>
        <w:rPr>
          <w:szCs w:val="28"/>
          <w:lang w:val="uk-UA"/>
        </w:rPr>
      </w:pPr>
    </w:p>
    <w:p w:rsidR="00DD1B6F" w:rsidRPr="00DD1B6F" w:rsidRDefault="00DD1B6F" w:rsidP="00DD1B6F">
      <w:pPr>
        <w:jc w:val="center"/>
        <w:outlineLvl w:val="0"/>
        <w:rPr>
          <w:b/>
          <w:bCs/>
          <w:kern w:val="36"/>
          <w:szCs w:val="48"/>
          <w:lang w:val="uk-UA" w:eastAsia="uk-UA"/>
        </w:rPr>
      </w:pPr>
    </w:p>
    <w:p w:rsidR="00DD1B6F" w:rsidRPr="00DD1B6F" w:rsidRDefault="00DD1B6F" w:rsidP="00DD1B6F">
      <w:pPr>
        <w:jc w:val="center"/>
        <w:outlineLvl w:val="0"/>
        <w:rPr>
          <w:b/>
          <w:bCs/>
          <w:kern w:val="36"/>
          <w:szCs w:val="48"/>
          <w:lang w:val="uk-UA" w:eastAsia="uk-UA"/>
        </w:rPr>
      </w:pPr>
    </w:p>
    <w:p w:rsidR="00DD1B6F" w:rsidRPr="00DD1B6F" w:rsidRDefault="00DD1B6F" w:rsidP="00DD1B6F">
      <w:pPr>
        <w:jc w:val="center"/>
        <w:outlineLvl w:val="0"/>
        <w:rPr>
          <w:b/>
          <w:bCs/>
          <w:kern w:val="36"/>
          <w:szCs w:val="48"/>
          <w:lang w:val="uk-UA" w:eastAsia="uk-UA"/>
        </w:rPr>
      </w:pPr>
    </w:p>
    <w:p w:rsidR="00DD1B6F" w:rsidRPr="00DA0B39" w:rsidRDefault="00DD1B6F" w:rsidP="00DD1B6F">
      <w:pPr>
        <w:jc w:val="center"/>
        <w:outlineLvl w:val="0"/>
        <w:rPr>
          <w:b/>
          <w:bCs/>
          <w:kern w:val="36"/>
          <w:sz w:val="28"/>
          <w:szCs w:val="48"/>
          <w:lang w:eastAsia="uk-UA"/>
        </w:rPr>
      </w:pPr>
      <w:r w:rsidRPr="00DA0B39">
        <w:rPr>
          <w:b/>
          <w:bCs/>
          <w:kern w:val="36"/>
          <w:sz w:val="28"/>
          <w:szCs w:val="48"/>
          <w:lang w:eastAsia="uk-UA"/>
        </w:rPr>
        <w:t>У ЗНУ відбулася онлайн-презентація повного 14-томного академічного «</w:t>
      </w:r>
      <w:proofErr w:type="gramStart"/>
      <w:r w:rsidRPr="00DA0B39">
        <w:rPr>
          <w:b/>
          <w:bCs/>
          <w:kern w:val="36"/>
          <w:sz w:val="28"/>
          <w:szCs w:val="48"/>
          <w:lang w:eastAsia="uk-UA"/>
        </w:rPr>
        <w:t>З</w:t>
      </w:r>
      <w:proofErr w:type="gramEnd"/>
      <w:r w:rsidRPr="00DA0B39">
        <w:rPr>
          <w:b/>
          <w:bCs/>
          <w:kern w:val="36"/>
          <w:sz w:val="28"/>
          <w:szCs w:val="48"/>
          <w:lang w:eastAsia="uk-UA"/>
        </w:rPr>
        <w:t>ібрання творів Лесі Українки»</w:t>
      </w:r>
    </w:p>
    <w:p w:rsidR="00DD1B6F" w:rsidRPr="00DA0B39" w:rsidRDefault="00DD1B6F" w:rsidP="00DA0B39">
      <w:pPr>
        <w:ind w:firstLine="709"/>
        <w:jc w:val="both"/>
        <w:rPr>
          <w:sz w:val="28"/>
          <w:szCs w:val="28"/>
          <w:lang w:eastAsia="uk-UA"/>
        </w:rPr>
      </w:pPr>
      <w:r w:rsidRPr="00DA0B39">
        <w:rPr>
          <w:sz w:val="28"/>
          <w:szCs w:val="28"/>
          <w:lang w:eastAsia="uk-UA"/>
        </w:rPr>
        <w:t>Дев’ятого листопада на базі філологічного факультету Запорізького національного університету (ZNU, Zaporizhzhia National University) організували онлайн-презентацію унікального видання – повного 14-томного академічного «</w:t>
      </w:r>
      <w:proofErr w:type="gramStart"/>
      <w:r w:rsidRPr="00DA0B39">
        <w:rPr>
          <w:sz w:val="28"/>
          <w:szCs w:val="28"/>
          <w:lang w:eastAsia="uk-UA"/>
        </w:rPr>
        <w:t>З</w:t>
      </w:r>
      <w:proofErr w:type="gramEnd"/>
      <w:r w:rsidRPr="00DA0B39">
        <w:rPr>
          <w:sz w:val="28"/>
          <w:szCs w:val="28"/>
          <w:lang w:eastAsia="uk-UA"/>
        </w:rPr>
        <w:t xml:space="preserve">ібрання творів Лесі Українки», приуроченого до 150 річниці від дня її народження. Захід проходив за участю його укладачів, а також – запорізьких філологів, </w:t>
      </w:r>
      <w:r w:rsidRPr="00DA0B39">
        <w:rPr>
          <w:sz w:val="28"/>
          <w:szCs w:val="28"/>
          <w:lang w:val="uk-UA" w:eastAsia="uk-UA"/>
        </w:rPr>
        <w:t>праців</w:t>
      </w:r>
      <w:r w:rsidRPr="00DA0B39">
        <w:rPr>
          <w:sz w:val="28"/>
          <w:szCs w:val="28"/>
          <w:lang w:eastAsia="uk-UA"/>
        </w:rPr>
        <w:t>ників наукової бібліотеки, здобувачів вищої осві</w:t>
      </w:r>
      <w:proofErr w:type="gramStart"/>
      <w:r w:rsidRPr="00DA0B39">
        <w:rPr>
          <w:sz w:val="28"/>
          <w:szCs w:val="28"/>
          <w:lang w:eastAsia="uk-UA"/>
        </w:rPr>
        <w:t>ти ф</w:t>
      </w:r>
      <w:proofErr w:type="gramEnd"/>
      <w:r w:rsidRPr="00DA0B39">
        <w:rPr>
          <w:sz w:val="28"/>
          <w:szCs w:val="28"/>
          <w:lang w:eastAsia="uk-UA"/>
        </w:rPr>
        <w:t xml:space="preserve">ілологічного факультету (близько сотні учасників). Вихід у </w:t>
      </w:r>
      <w:proofErr w:type="gramStart"/>
      <w:r w:rsidRPr="00DA0B39">
        <w:rPr>
          <w:sz w:val="28"/>
          <w:szCs w:val="28"/>
          <w:lang w:eastAsia="uk-UA"/>
        </w:rPr>
        <w:t>св</w:t>
      </w:r>
      <w:proofErr w:type="gramEnd"/>
      <w:r w:rsidRPr="00DA0B39">
        <w:rPr>
          <w:sz w:val="28"/>
          <w:szCs w:val="28"/>
          <w:lang w:eastAsia="uk-UA"/>
        </w:rPr>
        <w:t>іт такого видання стало значущою, ба навіть історичною подією як для представників філологічної галузі, так і для усіх українців.</w:t>
      </w:r>
    </w:p>
    <w:p w:rsidR="00DD1B6F" w:rsidRPr="00DA0B39" w:rsidRDefault="00DD1B6F" w:rsidP="00DA0B39">
      <w:pPr>
        <w:ind w:firstLine="709"/>
        <w:jc w:val="both"/>
        <w:rPr>
          <w:sz w:val="28"/>
          <w:szCs w:val="28"/>
          <w:lang w:eastAsia="uk-UA"/>
        </w:rPr>
      </w:pPr>
      <w:r w:rsidRPr="00DA0B39">
        <w:rPr>
          <w:sz w:val="28"/>
          <w:szCs w:val="28"/>
          <w:lang w:eastAsia="uk-UA"/>
        </w:rPr>
        <w:t xml:space="preserve">В обговоренні важливих питань, що стосувалися відновлення літературної спадщини та оригінальної думки відомої української поетеси, взяли участь професори </w:t>
      </w:r>
      <w:r w:rsidRPr="00DA0B39">
        <w:rPr>
          <w:b/>
          <w:bCs/>
          <w:sz w:val="28"/>
          <w:szCs w:val="28"/>
          <w:lang w:eastAsia="uk-UA"/>
        </w:rPr>
        <w:t>Юрій Громик, Надія Колошук, Сергій Романов, Вікторія Соколова</w:t>
      </w:r>
      <w:r w:rsidRPr="00DA0B39">
        <w:rPr>
          <w:sz w:val="28"/>
          <w:szCs w:val="28"/>
          <w:lang w:eastAsia="uk-UA"/>
        </w:rPr>
        <w:t xml:space="preserve"> (Волинський національний університет ім. Лесі Українки), </w:t>
      </w:r>
      <w:r w:rsidRPr="00DA0B39">
        <w:rPr>
          <w:b/>
          <w:bCs/>
          <w:sz w:val="28"/>
          <w:szCs w:val="28"/>
          <w:lang w:eastAsia="uk-UA"/>
        </w:rPr>
        <w:t>Олександра Вісич</w:t>
      </w:r>
      <w:r w:rsidRPr="00DA0B39">
        <w:rPr>
          <w:sz w:val="28"/>
          <w:szCs w:val="28"/>
          <w:lang w:eastAsia="uk-UA"/>
        </w:rPr>
        <w:t xml:space="preserve"> (Національний університет «Острозька академія»), доцент </w:t>
      </w:r>
      <w:r w:rsidRPr="00DA0B39">
        <w:rPr>
          <w:b/>
          <w:bCs/>
          <w:sz w:val="28"/>
          <w:szCs w:val="28"/>
          <w:lang w:eastAsia="uk-UA"/>
        </w:rPr>
        <w:t>Раїса Тхорук</w:t>
      </w:r>
      <w:r w:rsidRPr="00DA0B39">
        <w:rPr>
          <w:sz w:val="28"/>
          <w:szCs w:val="28"/>
          <w:lang w:eastAsia="uk-UA"/>
        </w:rPr>
        <w:t xml:space="preserve"> (</w:t>
      </w:r>
      <w:proofErr w:type="gramStart"/>
      <w:r w:rsidRPr="00DA0B39">
        <w:rPr>
          <w:sz w:val="28"/>
          <w:szCs w:val="28"/>
          <w:lang w:eastAsia="uk-UA"/>
        </w:rPr>
        <w:t>Р</w:t>
      </w:r>
      <w:proofErr w:type="gramEnd"/>
      <w:r w:rsidRPr="00DA0B39">
        <w:rPr>
          <w:sz w:val="28"/>
          <w:szCs w:val="28"/>
          <w:lang w:eastAsia="uk-UA"/>
        </w:rPr>
        <w:t>і</w:t>
      </w:r>
      <w:proofErr w:type="gramStart"/>
      <w:r w:rsidRPr="00DA0B39">
        <w:rPr>
          <w:sz w:val="28"/>
          <w:szCs w:val="28"/>
          <w:lang w:eastAsia="uk-UA"/>
        </w:rPr>
        <w:t>венський державний гуманітарний університет).</w:t>
      </w:r>
      <w:proofErr w:type="gramEnd"/>
      <w:r w:rsidRPr="00DA0B39">
        <w:rPr>
          <w:sz w:val="28"/>
          <w:szCs w:val="28"/>
          <w:lang w:eastAsia="uk-UA"/>
        </w:rPr>
        <w:t xml:space="preserve"> А також – представники ЗНУ, серед яких були в.о. декана філологічного факультету </w:t>
      </w:r>
      <w:r w:rsidRPr="00DA0B39">
        <w:rPr>
          <w:b/>
          <w:bCs/>
          <w:sz w:val="28"/>
          <w:szCs w:val="28"/>
          <w:lang w:eastAsia="uk-UA"/>
        </w:rPr>
        <w:t>Ірина Бондаренко</w:t>
      </w:r>
      <w:r w:rsidRPr="00DA0B39">
        <w:rPr>
          <w:sz w:val="28"/>
          <w:szCs w:val="28"/>
          <w:lang w:eastAsia="uk-UA"/>
        </w:rPr>
        <w:t xml:space="preserve">, професори </w:t>
      </w:r>
      <w:r w:rsidRPr="00DA0B39">
        <w:rPr>
          <w:b/>
          <w:bCs/>
          <w:sz w:val="28"/>
          <w:szCs w:val="28"/>
          <w:lang w:eastAsia="uk-UA"/>
        </w:rPr>
        <w:t>Раїса Христіанінова,</w:t>
      </w:r>
      <w:r w:rsidRPr="00DA0B39">
        <w:rPr>
          <w:sz w:val="28"/>
          <w:szCs w:val="28"/>
          <w:lang w:eastAsia="uk-UA"/>
        </w:rPr>
        <w:t xml:space="preserve"> </w:t>
      </w:r>
      <w:r w:rsidRPr="00DA0B39">
        <w:rPr>
          <w:b/>
          <w:bCs/>
          <w:sz w:val="28"/>
          <w:szCs w:val="28"/>
          <w:lang w:eastAsia="uk-UA"/>
        </w:rPr>
        <w:t>Валентина Кравченко</w:t>
      </w:r>
      <w:r w:rsidRPr="00DA0B39">
        <w:rPr>
          <w:sz w:val="28"/>
          <w:szCs w:val="28"/>
          <w:lang w:eastAsia="uk-UA"/>
        </w:rPr>
        <w:t xml:space="preserve"> та інші. Модераторами заходу виступили доценти філологічного факультету </w:t>
      </w:r>
      <w:proofErr w:type="gramStart"/>
      <w:r w:rsidRPr="00DA0B39">
        <w:rPr>
          <w:b/>
          <w:bCs/>
          <w:sz w:val="28"/>
          <w:szCs w:val="28"/>
          <w:lang w:eastAsia="uk-UA"/>
        </w:rPr>
        <w:t>Наталія</w:t>
      </w:r>
      <w:proofErr w:type="gramEnd"/>
      <w:r w:rsidRPr="00DA0B39">
        <w:rPr>
          <w:b/>
          <w:bCs/>
          <w:sz w:val="28"/>
          <w:szCs w:val="28"/>
          <w:lang w:eastAsia="uk-UA"/>
        </w:rPr>
        <w:t xml:space="preserve"> Горбач</w:t>
      </w:r>
      <w:r w:rsidRPr="00DA0B39">
        <w:rPr>
          <w:sz w:val="28"/>
          <w:szCs w:val="28"/>
          <w:lang w:eastAsia="uk-UA"/>
        </w:rPr>
        <w:t xml:space="preserve"> й </w:t>
      </w:r>
      <w:r w:rsidRPr="00DA0B39">
        <w:rPr>
          <w:b/>
          <w:bCs/>
          <w:sz w:val="28"/>
          <w:szCs w:val="28"/>
          <w:lang w:eastAsia="uk-UA"/>
        </w:rPr>
        <w:t>Оксана Меркулова</w:t>
      </w:r>
      <w:r w:rsidRPr="00DA0B39">
        <w:rPr>
          <w:sz w:val="28"/>
          <w:szCs w:val="28"/>
          <w:lang w:eastAsia="uk-UA"/>
        </w:rPr>
        <w:t>.</w:t>
      </w:r>
    </w:p>
    <w:p w:rsidR="00DD1B6F" w:rsidRPr="00DA0B39" w:rsidRDefault="00DD1B6F" w:rsidP="00DA0B39">
      <w:pPr>
        <w:ind w:firstLine="709"/>
        <w:jc w:val="both"/>
        <w:rPr>
          <w:sz w:val="28"/>
          <w:szCs w:val="28"/>
          <w:lang w:eastAsia="uk-UA"/>
        </w:rPr>
      </w:pPr>
      <w:r w:rsidRPr="00DA0B39">
        <w:rPr>
          <w:sz w:val="28"/>
          <w:szCs w:val="28"/>
          <w:lang w:eastAsia="uk-UA"/>
        </w:rPr>
        <w:t xml:space="preserve">На початку зустрічі Ірина Бондаренко від імені </w:t>
      </w:r>
      <w:proofErr w:type="gramStart"/>
      <w:r w:rsidRPr="00DA0B39">
        <w:rPr>
          <w:sz w:val="28"/>
          <w:szCs w:val="28"/>
          <w:lang w:eastAsia="uk-UA"/>
        </w:rPr>
        <w:t>вс</w:t>
      </w:r>
      <w:proofErr w:type="gramEnd"/>
      <w:r w:rsidRPr="00DA0B39">
        <w:rPr>
          <w:sz w:val="28"/>
          <w:szCs w:val="28"/>
          <w:lang w:eastAsia="uk-UA"/>
        </w:rPr>
        <w:t xml:space="preserve">ієї філологічної спільноти ЗНУ передала вітання учасникам і висловила величезну повагу й захоплення з приводу тієї колосальної роботи, що її здійснив колектив упорядників презентованого нового багатотомника творів Лесі Українки. Представник наукового редакторського колективу й упорядник одного з томів, проректор з навчальної роботи та рекрутації Волинського національного університету імені Лесі Українки, професор </w:t>
      </w:r>
      <w:r w:rsidRPr="00DA0B39">
        <w:rPr>
          <w:b/>
          <w:bCs/>
          <w:sz w:val="28"/>
          <w:szCs w:val="28"/>
          <w:lang w:eastAsia="uk-UA"/>
        </w:rPr>
        <w:t>Юрій Громик</w:t>
      </w:r>
      <w:r w:rsidRPr="00DA0B39">
        <w:rPr>
          <w:sz w:val="28"/>
          <w:szCs w:val="28"/>
          <w:lang w:eastAsia="uk-UA"/>
        </w:rPr>
        <w:t>, своєю чергою, привітав учасників зібрання з ювілеєм видатної української письменниці Лесі Українки, святкування якого трива</w:t>
      </w:r>
      <w:proofErr w:type="gramStart"/>
      <w:r w:rsidRPr="00DA0B39">
        <w:rPr>
          <w:sz w:val="28"/>
          <w:szCs w:val="28"/>
          <w:lang w:eastAsia="uk-UA"/>
        </w:rPr>
        <w:t>є,</w:t>
      </w:r>
      <w:proofErr w:type="gramEnd"/>
      <w:r w:rsidRPr="00DA0B39">
        <w:rPr>
          <w:sz w:val="28"/>
          <w:szCs w:val="28"/>
          <w:lang w:eastAsia="uk-UA"/>
        </w:rPr>
        <w:t xml:space="preserve"> і з Днем української мови та писемності, у межах якого організовують культурно-просвітницькі заходи на філологічному факультеті. Він презентував нове зібране й упорядковане унікальне видання нецензурованих оригінальних творів </w:t>
      </w:r>
      <w:proofErr w:type="gramStart"/>
      <w:r w:rsidRPr="00DA0B39">
        <w:rPr>
          <w:sz w:val="28"/>
          <w:szCs w:val="28"/>
          <w:lang w:eastAsia="uk-UA"/>
        </w:rPr>
        <w:t>в</w:t>
      </w:r>
      <w:proofErr w:type="gramEnd"/>
      <w:r w:rsidRPr="00DA0B39">
        <w:rPr>
          <w:sz w:val="28"/>
          <w:szCs w:val="28"/>
          <w:lang w:eastAsia="uk-UA"/>
        </w:rPr>
        <w:t>ідомої українки, а також розповів про етапи й особливості тієї великої роботи, яку здійснили упорядники й редактори, збираючи та готуючи його до друку. Як зауважив член редколегії, це видання творів Лесі Українки суттєво ві</w:t>
      </w:r>
      <w:proofErr w:type="gramStart"/>
      <w:r w:rsidRPr="00DA0B39">
        <w:rPr>
          <w:sz w:val="28"/>
          <w:szCs w:val="28"/>
          <w:lang w:eastAsia="uk-UA"/>
        </w:rPr>
        <w:t>др</w:t>
      </w:r>
      <w:proofErr w:type="gramEnd"/>
      <w:r w:rsidRPr="00DA0B39">
        <w:rPr>
          <w:sz w:val="28"/>
          <w:szCs w:val="28"/>
          <w:lang w:eastAsia="uk-UA"/>
        </w:rPr>
        <w:t xml:space="preserve">ізняється від попередніх академічних зібрань </w:t>
      </w:r>
      <w:r w:rsidRPr="00DA0B39">
        <w:rPr>
          <w:sz w:val="28"/>
          <w:szCs w:val="28"/>
          <w:lang w:eastAsia="uk-UA"/>
        </w:rPr>
        <w:lastRenderedPageBreak/>
        <w:t xml:space="preserve">своєю унікальною структурою, однак жанровий і хронологічний підходи залишилися, як і в попередньому академічному виданні 1977 року, й тут незмінними. Черговість подання матеріалів за томами й наповнення кожного з них – це </w:t>
      </w:r>
      <w:proofErr w:type="gramStart"/>
      <w:r w:rsidRPr="00DA0B39">
        <w:rPr>
          <w:sz w:val="28"/>
          <w:szCs w:val="28"/>
          <w:lang w:eastAsia="uk-UA"/>
        </w:rPr>
        <w:t>св</w:t>
      </w:r>
      <w:proofErr w:type="gramEnd"/>
      <w:r w:rsidRPr="00DA0B39">
        <w:rPr>
          <w:sz w:val="28"/>
          <w:szCs w:val="28"/>
          <w:lang w:eastAsia="uk-UA"/>
        </w:rPr>
        <w:t xml:space="preserve">ідома позиція колективу. При цьому максимальну увагу приділили рукописам Лесі Українки, зокрема чернеткам, що </w:t>
      </w:r>
      <w:proofErr w:type="gramStart"/>
      <w:r w:rsidRPr="00DA0B39">
        <w:rPr>
          <w:sz w:val="28"/>
          <w:szCs w:val="28"/>
          <w:lang w:eastAsia="uk-UA"/>
        </w:rPr>
        <w:t>п</w:t>
      </w:r>
      <w:proofErr w:type="gramEnd"/>
      <w:r w:rsidRPr="00DA0B39">
        <w:rPr>
          <w:sz w:val="28"/>
          <w:szCs w:val="28"/>
          <w:lang w:eastAsia="uk-UA"/>
        </w:rPr>
        <w:t>іднімають завісу над таємницями творчого процесу.</w:t>
      </w:r>
    </w:p>
    <w:p w:rsidR="00DD1B6F" w:rsidRPr="00DA0B39" w:rsidRDefault="00DD1B6F" w:rsidP="00DA0B39">
      <w:pPr>
        <w:ind w:firstLine="709"/>
        <w:jc w:val="both"/>
        <w:rPr>
          <w:sz w:val="28"/>
          <w:szCs w:val="28"/>
          <w:lang w:eastAsia="uk-UA"/>
        </w:rPr>
      </w:pPr>
      <w:r w:rsidRPr="00DA0B39">
        <w:rPr>
          <w:sz w:val="28"/>
          <w:szCs w:val="28"/>
          <w:lang w:eastAsia="uk-UA"/>
        </w:rPr>
        <w:t>Він, зокрема, наголосив: «</w:t>
      </w:r>
      <w:r w:rsidRPr="00DA0B39">
        <w:rPr>
          <w:i/>
          <w:iCs/>
          <w:sz w:val="28"/>
          <w:szCs w:val="28"/>
          <w:lang w:eastAsia="uk-UA"/>
        </w:rPr>
        <w:t xml:space="preserve">Це – шоста в Україні спроба </w:t>
      </w:r>
      <w:proofErr w:type="gramStart"/>
      <w:r w:rsidRPr="00DA0B39">
        <w:rPr>
          <w:i/>
          <w:iCs/>
          <w:sz w:val="28"/>
          <w:szCs w:val="28"/>
          <w:lang w:eastAsia="uk-UA"/>
        </w:rPr>
        <w:t>п</w:t>
      </w:r>
      <w:proofErr w:type="gramEnd"/>
      <w:r w:rsidRPr="00DA0B39">
        <w:rPr>
          <w:i/>
          <w:iCs/>
          <w:sz w:val="28"/>
          <w:szCs w:val="28"/>
          <w:lang w:eastAsia="uk-UA"/>
        </w:rPr>
        <w:t xml:space="preserve">ідготувати повне зібрання творів нашої найгеніальнішої письменниці. Попередню спробу датовано 1970-ми роками, видання називалося повним. Але таким його можна вважати лише умовно, тому що воно містило далеко не </w:t>
      </w:r>
      <w:proofErr w:type="gramStart"/>
      <w:r w:rsidRPr="00DA0B39">
        <w:rPr>
          <w:i/>
          <w:iCs/>
          <w:sz w:val="28"/>
          <w:szCs w:val="28"/>
          <w:lang w:eastAsia="uk-UA"/>
        </w:rPr>
        <w:t>вс</w:t>
      </w:r>
      <w:proofErr w:type="gramEnd"/>
      <w:r w:rsidRPr="00DA0B39">
        <w:rPr>
          <w:i/>
          <w:iCs/>
          <w:sz w:val="28"/>
          <w:szCs w:val="28"/>
          <w:lang w:eastAsia="uk-UA"/>
        </w:rPr>
        <w:t xml:space="preserve">і тексти Лесі Українки, чимало з них скоротили, вилучили певні фрагменти – якісь із політичних міркувань, якісь – через недогляд упорядників. Окрім того, за останні десятиліття творчість Лесі Українки суттєво переосмислили, відновили ті тексти, які друкувалися </w:t>
      </w:r>
      <w:proofErr w:type="gramStart"/>
      <w:r w:rsidRPr="00DA0B39">
        <w:rPr>
          <w:i/>
          <w:iCs/>
          <w:sz w:val="28"/>
          <w:szCs w:val="28"/>
          <w:lang w:eastAsia="uk-UA"/>
        </w:rPr>
        <w:t>на</w:t>
      </w:r>
      <w:proofErr w:type="gramEnd"/>
      <w:r w:rsidRPr="00DA0B39">
        <w:rPr>
          <w:i/>
          <w:iCs/>
          <w:sz w:val="28"/>
          <w:szCs w:val="28"/>
          <w:lang w:eastAsia="uk-UA"/>
        </w:rPr>
        <w:t xml:space="preserve"> </w:t>
      </w:r>
      <w:proofErr w:type="gramStart"/>
      <w:r w:rsidRPr="00DA0B39">
        <w:rPr>
          <w:i/>
          <w:iCs/>
          <w:sz w:val="28"/>
          <w:szCs w:val="28"/>
          <w:lang w:eastAsia="uk-UA"/>
        </w:rPr>
        <w:t>початку</w:t>
      </w:r>
      <w:proofErr w:type="gramEnd"/>
      <w:r w:rsidRPr="00DA0B39">
        <w:rPr>
          <w:i/>
          <w:iCs/>
          <w:sz w:val="28"/>
          <w:szCs w:val="28"/>
          <w:lang w:eastAsia="uk-UA"/>
        </w:rPr>
        <w:t xml:space="preserve"> ХХ століття, а потім їх жодного разу не вносили у видання. Відкрито й перетлумачено факти біографії письменниці, опубліковано спогади сучасників, знайдено нові геніальні речі, її листи, які зберігалися в бібліотеках та </w:t>
      </w:r>
      <w:proofErr w:type="gramStart"/>
      <w:r w:rsidRPr="00DA0B39">
        <w:rPr>
          <w:i/>
          <w:iCs/>
          <w:sz w:val="28"/>
          <w:szCs w:val="28"/>
          <w:lang w:eastAsia="uk-UA"/>
        </w:rPr>
        <w:t>арх</w:t>
      </w:r>
      <w:proofErr w:type="gramEnd"/>
      <w:r w:rsidRPr="00DA0B39">
        <w:rPr>
          <w:i/>
          <w:iCs/>
          <w:sz w:val="28"/>
          <w:szCs w:val="28"/>
          <w:lang w:eastAsia="uk-UA"/>
        </w:rPr>
        <w:t xml:space="preserve">івах впродовж багатьох десятиліть і не були доступні широкому науковому загалу. Усе це </w:t>
      </w:r>
      <w:proofErr w:type="gramStart"/>
      <w:r w:rsidRPr="00DA0B39">
        <w:rPr>
          <w:i/>
          <w:iCs/>
          <w:sz w:val="28"/>
          <w:szCs w:val="28"/>
          <w:lang w:eastAsia="uk-UA"/>
        </w:rPr>
        <w:t>св</w:t>
      </w:r>
      <w:proofErr w:type="gramEnd"/>
      <w:r w:rsidRPr="00DA0B39">
        <w:rPr>
          <w:i/>
          <w:iCs/>
          <w:sz w:val="28"/>
          <w:szCs w:val="28"/>
          <w:lang w:eastAsia="uk-UA"/>
        </w:rPr>
        <w:t>ідчило про те, що Україна мала гостру потребу в новому повному академічному зібранні творів Лесі Українки. І ми, науковці Волинського національного університету, разом із колегами з інших закладів вищої освіти маємо велику втіху і гордість від того, що долучилися до цього проєкту!».</w:t>
      </w:r>
    </w:p>
    <w:p w:rsidR="00DD1B6F" w:rsidRPr="00DA0B39" w:rsidRDefault="00DD1B6F" w:rsidP="00DA0B39">
      <w:pPr>
        <w:ind w:firstLine="709"/>
        <w:jc w:val="both"/>
        <w:rPr>
          <w:sz w:val="28"/>
          <w:szCs w:val="28"/>
          <w:lang w:eastAsia="uk-UA"/>
        </w:rPr>
      </w:pPr>
      <w:r w:rsidRPr="00DA0B39">
        <w:rPr>
          <w:sz w:val="28"/>
          <w:szCs w:val="28"/>
          <w:lang w:eastAsia="uk-UA"/>
        </w:rPr>
        <w:t xml:space="preserve">Доповідач також докладно спинився на етапах участі </w:t>
      </w:r>
      <w:proofErr w:type="gramStart"/>
      <w:r w:rsidRPr="00DA0B39">
        <w:rPr>
          <w:sz w:val="28"/>
          <w:szCs w:val="28"/>
          <w:lang w:eastAsia="uk-UA"/>
        </w:rPr>
        <w:t>в</w:t>
      </w:r>
      <w:proofErr w:type="gramEnd"/>
      <w:r w:rsidRPr="00DA0B39">
        <w:rPr>
          <w:sz w:val="28"/>
          <w:szCs w:val="28"/>
          <w:lang w:eastAsia="uk-UA"/>
        </w:rPr>
        <w:t xml:space="preserve"> </w:t>
      </w:r>
      <w:proofErr w:type="gramStart"/>
      <w:r w:rsidRPr="00DA0B39">
        <w:rPr>
          <w:sz w:val="28"/>
          <w:szCs w:val="28"/>
          <w:lang w:eastAsia="uk-UA"/>
        </w:rPr>
        <w:t>грантов</w:t>
      </w:r>
      <w:proofErr w:type="gramEnd"/>
      <w:r w:rsidRPr="00DA0B39">
        <w:rPr>
          <w:sz w:val="28"/>
          <w:szCs w:val="28"/>
          <w:lang w:eastAsia="uk-UA"/>
        </w:rPr>
        <w:t xml:space="preserve">ій роботі, завдяки якій саме їхній редакторський колектив здобув державне визнання й отримав кошти для початку роботи з упорядкування нового зібрання, яке саме готувалося до святкування року Лесі Українки. Проте ця робота розпочалася ще раніше, адже представники колективу вже були готові й отримали шанс довести, що саме вони </w:t>
      </w:r>
      <w:proofErr w:type="gramStart"/>
      <w:r w:rsidRPr="00DA0B39">
        <w:rPr>
          <w:sz w:val="28"/>
          <w:szCs w:val="28"/>
          <w:lang w:eastAsia="uk-UA"/>
        </w:rPr>
        <w:t>г</w:t>
      </w:r>
      <w:proofErr w:type="gramEnd"/>
      <w:r w:rsidRPr="00DA0B39">
        <w:rPr>
          <w:sz w:val="28"/>
          <w:szCs w:val="28"/>
          <w:lang w:eastAsia="uk-UA"/>
        </w:rPr>
        <w:t xml:space="preserve">ідні розпочати таку роботу. В обмежений термін і прискореними темпами здійснили колосальну роботу по зібранню й </w:t>
      </w:r>
      <w:proofErr w:type="gramStart"/>
      <w:r w:rsidRPr="00DA0B39">
        <w:rPr>
          <w:sz w:val="28"/>
          <w:szCs w:val="28"/>
          <w:lang w:eastAsia="uk-UA"/>
        </w:rPr>
        <w:t>п</w:t>
      </w:r>
      <w:proofErr w:type="gramEnd"/>
      <w:r w:rsidRPr="00DA0B39">
        <w:rPr>
          <w:sz w:val="28"/>
          <w:szCs w:val="28"/>
          <w:lang w:eastAsia="uk-UA"/>
        </w:rPr>
        <w:t>ідготовці видання до друку. Її проводив Волинський національний університет імені Лесі Українки в співпраці з Міністерством культури, з Українським інститутом книги, а також із іншими відомими науковцями й текстологами з різних міст України: з Луцька, Києва, Острога, Львова тощо.</w:t>
      </w:r>
    </w:p>
    <w:p w:rsidR="00DD1B6F" w:rsidRPr="00DA0B39" w:rsidRDefault="00DD1B6F" w:rsidP="00DA0B39">
      <w:pPr>
        <w:ind w:firstLine="709"/>
        <w:jc w:val="both"/>
        <w:rPr>
          <w:sz w:val="28"/>
          <w:szCs w:val="28"/>
          <w:lang w:eastAsia="uk-UA"/>
        </w:rPr>
      </w:pPr>
      <w:proofErr w:type="gramStart"/>
      <w:r w:rsidRPr="00DA0B39">
        <w:rPr>
          <w:sz w:val="28"/>
          <w:szCs w:val="28"/>
          <w:lang w:eastAsia="uk-UA"/>
        </w:rPr>
        <w:t>П</w:t>
      </w:r>
      <w:proofErr w:type="gramEnd"/>
      <w:r w:rsidRPr="00DA0B39">
        <w:rPr>
          <w:sz w:val="28"/>
          <w:szCs w:val="28"/>
          <w:lang w:eastAsia="uk-UA"/>
        </w:rPr>
        <w:t xml:space="preserve">ід час роботи над проєктом упорядники й редактори неодноразово зіштовхувалися зі складнощами: це – брак якихось копій документів, труднощі з отриманням тих паперів, що знаходяться в приватних колекціях за кордоном. </w:t>
      </w:r>
      <w:proofErr w:type="gramStart"/>
      <w:r w:rsidRPr="00DA0B39">
        <w:rPr>
          <w:sz w:val="28"/>
          <w:szCs w:val="28"/>
          <w:lang w:eastAsia="uk-UA"/>
        </w:rPr>
        <w:t xml:space="preserve">Заклади й установи у цей час (2020-2021 роки) працювали в умовах карантину, проте їхні працівники завжди приязно реагували на звернення й надавали особисту допомогу в цих питаннях. Імена тих, хто сприяли здійсненню проєкту наразі відзначені словами подяки у самому виданні. Передусім редакційний колектив висловлює подяку народній депутатці </w:t>
      </w:r>
      <w:r w:rsidRPr="00DA0B39">
        <w:rPr>
          <w:b/>
          <w:bCs/>
          <w:sz w:val="28"/>
          <w:szCs w:val="28"/>
          <w:lang w:eastAsia="uk-UA"/>
        </w:rPr>
        <w:t>Ірині Констанкевич</w:t>
      </w:r>
      <w:r w:rsidRPr="00DA0B39">
        <w:rPr>
          <w:sz w:val="28"/>
          <w:szCs w:val="28"/>
          <w:lang w:eastAsia="uk-UA"/>
        </w:rPr>
        <w:t>, яка ініціювала</w:t>
      </w:r>
      <w:proofErr w:type="gramEnd"/>
      <w:r w:rsidRPr="00DA0B39">
        <w:rPr>
          <w:sz w:val="28"/>
          <w:szCs w:val="28"/>
          <w:lang w:eastAsia="uk-UA"/>
        </w:rPr>
        <w:t xml:space="preserve"> цей проєкт.</w:t>
      </w:r>
    </w:p>
    <w:p w:rsidR="00DD1B6F" w:rsidRPr="00DA0B39" w:rsidRDefault="00DD1B6F" w:rsidP="00DA0B39">
      <w:pPr>
        <w:ind w:firstLine="709"/>
        <w:jc w:val="both"/>
        <w:rPr>
          <w:sz w:val="28"/>
          <w:szCs w:val="28"/>
          <w:lang w:eastAsia="uk-UA"/>
        </w:rPr>
      </w:pPr>
      <w:r w:rsidRPr="00DA0B39">
        <w:rPr>
          <w:sz w:val="28"/>
          <w:szCs w:val="28"/>
          <w:lang w:eastAsia="uk-UA"/>
        </w:rPr>
        <w:t xml:space="preserve">Розповідаючи про складність виконаної роботи, упорядник, зокрема, наголосив, що ми живемо в унікальний період, коли знято </w:t>
      </w:r>
      <w:proofErr w:type="gramStart"/>
      <w:r w:rsidRPr="00DA0B39">
        <w:rPr>
          <w:sz w:val="28"/>
          <w:szCs w:val="28"/>
          <w:lang w:eastAsia="uk-UA"/>
        </w:rPr>
        <w:t>вс</w:t>
      </w:r>
      <w:proofErr w:type="gramEnd"/>
      <w:r w:rsidRPr="00DA0B39">
        <w:rPr>
          <w:sz w:val="28"/>
          <w:szCs w:val="28"/>
          <w:lang w:eastAsia="uk-UA"/>
        </w:rPr>
        <w:t xml:space="preserve">і цензурні заборони, і все, написане рукою Лесі Українки, отримали змогу зібрати в одному виданні, включно з її статтями, нарисами, незавершеними творами тощо. Представники редакторського колективу також </w:t>
      </w:r>
      <w:proofErr w:type="gramStart"/>
      <w:r w:rsidRPr="00DA0B39">
        <w:rPr>
          <w:sz w:val="28"/>
          <w:szCs w:val="28"/>
          <w:lang w:eastAsia="uk-UA"/>
        </w:rPr>
        <w:t>п</w:t>
      </w:r>
      <w:proofErr w:type="gramEnd"/>
      <w:r w:rsidRPr="00DA0B39">
        <w:rPr>
          <w:sz w:val="28"/>
          <w:szCs w:val="28"/>
          <w:lang w:eastAsia="uk-UA"/>
        </w:rPr>
        <w:t xml:space="preserve">ідготували фахові </w:t>
      </w:r>
      <w:r w:rsidRPr="00DA0B39">
        <w:rPr>
          <w:sz w:val="28"/>
          <w:szCs w:val="28"/>
          <w:lang w:eastAsia="uk-UA"/>
        </w:rPr>
        <w:lastRenderedPageBreak/>
        <w:t xml:space="preserve">передмови, коментарі до текстів. Усі передмови до кожного з томів є науково обґрунтованими, мають свою цінність для сучасного читача – для розуміння ним історичного періоду, прочитання тощо. Нарешті громадськість може побачити справжню поетесу, з її мовою, історичними обставинами, </w:t>
      </w:r>
      <w:proofErr w:type="gramStart"/>
      <w:r w:rsidRPr="00DA0B39">
        <w:rPr>
          <w:sz w:val="28"/>
          <w:szCs w:val="28"/>
          <w:lang w:eastAsia="uk-UA"/>
        </w:rPr>
        <w:t>п</w:t>
      </w:r>
      <w:proofErr w:type="gramEnd"/>
      <w:r w:rsidRPr="00DA0B39">
        <w:rPr>
          <w:sz w:val="28"/>
          <w:szCs w:val="28"/>
          <w:lang w:eastAsia="uk-UA"/>
        </w:rPr>
        <w:t>ізнати її особистість, без цензурних вилучень, без редакторських недбалостей, яких припускалися в попередні періоди.</w:t>
      </w:r>
    </w:p>
    <w:p w:rsidR="00DD1B6F" w:rsidRPr="00DA0B39" w:rsidRDefault="00DD1B6F" w:rsidP="00DA0B39">
      <w:pPr>
        <w:ind w:firstLine="709"/>
        <w:jc w:val="both"/>
        <w:rPr>
          <w:sz w:val="28"/>
          <w:szCs w:val="28"/>
          <w:lang w:eastAsia="uk-UA"/>
        </w:rPr>
      </w:pPr>
      <w:r w:rsidRPr="00DA0B39">
        <w:rPr>
          <w:sz w:val="28"/>
          <w:szCs w:val="28"/>
          <w:lang w:eastAsia="uk-UA"/>
        </w:rPr>
        <w:t xml:space="preserve">До зібрання входить чотири томи драматичних творів, чотири томи листів, поетичні й ліро-епічні твори, художня проза, літературно-критичні та публіцистичні статті, переклади, записи народної творчості й </w:t>
      </w:r>
      <w:proofErr w:type="gramStart"/>
      <w:r w:rsidRPr="00DA0B39">
        <w:rPr>
          <w:sz w:val="28"/>
          <w:szCs w:val="28"/>
          <w:lang w:eastAsia="uk-UA"/>
        </w:rPr>
        <w:t>п</w:t>
      </w:r>
      <w:proofErr w:type="gramEnd"/>
      <w:r w:rsidRPr="00DA0B39">
        <w:rPr>
          <w:sz w:val="28"/>
          <w:szCs w:val="28"/>
          <w:lang w:eastAsia="uk-UA"/>
        </w:rPr>
        <w:t xml:space="preserve">існі, записані з голосу Лесі Українки, її праця «Стародавня історія східних народів», виписки з книг, нотатки та інше, тобто всі знайдені на сьогодні тексти письменниці, відновлені фрагменти й </w:t>
      </w:r>
      <w:proofErr w:type="gramStart"/>
      <w:r w:rsidRPr="00DA0B39">
        <w:rPr>
          <w:sz w:val="28"/>
          <w:szCs w:val="28"/>
          <w:lang w:eastAsia="uk-UA"/>
        </w:rPr>
        <w:t>матер</w:t>
      </w:r>
      <w:proofErr w:type="gramEnd"/>
      <w:r w:rsidRPr="00DA0B39">
        <w:rPr>
          <w:sz w:val="28"/>
          <w:szCs w:val="28"/>
          <w:lang w:eastAsia="uk-UA"/>
        </w:rPr>
        <w:t>іали, що їх у попередніх виданнях вилучила цензура. Окрім того, додано розлогі текстологічні, історико-літературні та реальні коментарі.</w:t>
      </w:r>
    </w:p>
    <w:p w:rsidR="00DD1B6F" w:rsidRPr="00DA0B39" w:rsidRDefault="00DD1B6F" w:rsidP="00DA0B39">
      <w:pPr>
        <w:ind w:firstLine="709"/>
        <w:jc w:val="both"/>
        <w:rPr>
          <w:sz w:val="28"/>
          <w:szCs w:val="28"/>
          <w:lang w:eastAsia="uk-UA"/>
        </w:rPr>
      </w:pPr>
      <w:r w:rsidRPr="00DA0B39">
        <w:rPr>
          <w:sz w:val="28"/>
          <w:szCs w:val="28"/>
          <w:lang w:eastAsia="uk-UA"/>
        </w:rPr>
        <w:t>Юрій Громик також згадав нюанси роботи з упорядкування текстів: йшлося про критерії передачі мови Лесі Українки, фонетичних особливостей історичної та діалектної мови, потреби її адаптували до сучасної графі</w:t>
      </w:r>
      <w:proofErr w:type="gramStart"/>
      <w:r w:rsidRPr="00DA0B39">
        <w:rPr>
          <w:sz w:val="28"/>
          <w:szCs w:val="28"/>
          <w:lang w:eastAsia="uk-UA"/>
        </w:rPr>
        <w:t>ки й</w:t>
      </w:r>
      <w:proofErr w:type="gramEnd"/>
      <w:r w:rsidRPr="00DA0B39">
        <w:rPr>
          <w:sz w:val="28"/>
          <w:szCs w:val="28"/>
          <w:lang w:eastAsia="uk-UA"/>
        </w:rPr>
        <w:t xml:space="preserve"> орфографії, яка б не змінювала авторського звучання слова тощо. </w:t>
      </w:r>
      <w:proofErr w:type="gramStart"/>
      <w:r w:rsidRPr="00DA0B39">
        <w:rPr>
          <w:sz w:val="28"/>
          <w:szCs w:val="28"/>
          <w:lang w:eastAsia="uk-UA"/>
        </w:rPr>
        <w:t>Роз’яснювальну роботу з користувачами – викладачами, філологами, студентами, – яким доводиться пояснювати деякі реалії та умови, що відповідають періоду життя й діяльності Лесі Українки, оригінальність тексту тощо, упорядники вмістили у передмовах, додатках, коментарях, надавали кілька редакцій до творів, варіантах переписуваних самою авторкою рядків поезій тощо.</w:t>
      </w:r>
      <w:proofErr w:type="gramEnd"/>
    </w:p>
    <w:p w:rsidR="00DD1B6F" w:rsidRPr="00DA0B39" w:rsidRDefault="00DD1B6F" w:rsidP="00DA0B39">
      <w:pPr>
        <w:ind w:firstLine="709"/>
        <w:jc w:val="both"/>
        <w:rPr>
          <w:sz w:val="28"/>
          <w:szCs w:val="28"/>
          <w:lang w:eastAsia="uk-UA"/>
        </w:rPr>
      </w:pPr>
      <w:r w:rsidRPr="00DA0B39">
        <w:rPr>
          <w:sz w:val="28"/>
          <w:szCs w:val="28"/>
          <w:lang w:eastAsia="uk-UA"/>
        </w:rPr>
        <w:t xml:space="preserve">Над кожним томом одночасно працювали окремо 14 редколегій упорядників, аби пришвидшити роботу й встигнути її зробити в передбачений термін. </w:t>
      </w:r>
      <w:proofErr w:type="gramStart"/>
      <w:r w:rsidRPr="00DA0B39">
        <w:rPr>
          <w:sz w:val="28"/>
          <w:szCs w:val="28"/>
          <w:lang w:eastAsia="uk-UA"/>
        </w:rPr>
        <w:t>П</w:t>
      </w:r>
      <w:proofErr w:type="gramEnd"/>
      <w:r w:rsidRPr="00DA0B39">
        <w:rPr>
          <w:sz w:val="28"/>
          <w:szCs w:val="28"/>
          <w:lang w:eastAsia="uk-UA"/>
        </w:rPr>
        <w:t xml:space="preserve">ідготовку видання до друку завершили вчасно, після чого розпочали працювати над томами також 14 редакторських колективів видавництв «Комори» і «Смолоскипу». За кошти, що надійшли від першого </w:t>
      </w:r>
      <w:proofErr w:type="gramStart"/>
      <w:r w:rsidRPr="00DA0B39">
        <w:rPr>
          <w:sz w:val="28"/>
          <w:szCs w:val="28"/>
          <w:lang w:eastAsia="uk-UA"/>
        </w:rPr>
        <w:t>державного</w:t>
      </w:r>
      <w:proofErr w:type="gramEnd"/>
      <w:r w:rsidRPr="00DA0B39">
        <w:rPr>
          <w:sz w:val="28"/>
          <w:szCs w:val="28"/>
          <w:lang w:eastAsia="uk-UA"/>
        </w:rPr>
        <w:t xml:space="preserve"> тендеру видали перший наклад – 1000 примірників, які передали до ЗВО, наукових бібліотек, музеїв України. Другий наклад вийшов уже </w:t>
      </w:r>
      <w:proofErr w:type="gramStart"/>
      <w:r w:rsidRPr="00DA0B39">
        <w:rPr>
          <w:sz w:val="28"/>
          <w:szCs w:val="28"/>
          <w:lang w:eastAsia="uk-UA"/>
        </w:rPr>
        <w:t>для</w:t>
      </w:r>
      <w:proofErr w:type="gramEnd"/>
      <w:r w:rsidRPr="00DA0B39">
        <w:rPr>
          <w:sz w:val="28"/>
          <w:szCs w:val="28"/>
          <w:lang w:eastAsia="uk-UA"/>
        </w:rPr>
        <w:t xml:space="preserve"> продажу – у кількості 2500 комплектів.</w:t>
      </w:r>
    </w:p>
    <w:p w:rsidR="00DD1B6F" w:rsidRPr="00DA0B39" w:rsidRDefault="00DD1B6F" w:rsidP="00DA0B39">
      <w:pPr>
        <w:ind w:firstLine="709"/>
        <w:jc w:val="both"/>
        <w:rPr>
          <w:sz w:val="28"/>
          <w:szCs w:val="28"/>
          <w:lang w:eastAsia="uk-UA"/>
        </w:rPr>
      </w:pPr>
      <w:r w:rsidRPr="00DA0B39">
        <w:rPr>
          <w:sz w:val="28"/>
          <w:szCs w:val="28"/>
          <w:lang w:eastAsia="uk-UA"/>
        </w:rPr>
        <w:t xml:space="preserve">Надалі колега та один із членів редакційної колегії видання </w:t>
      </w:r>
      <w:r w:rsidRPr="00DA0B39">
        <w:rPr>
          <w:b/>
          <w:bCs/>
          <w:sz w:val="28"/>
          <w:szCs w:val="28"/>
          <w:lang w:eastAsia="uk-UA"/>
        </w:rPr>
        <w:t>Сергій Романов</w:t>
      </w:r>
      <w:r w:rsidRPr="00DA0B39">
        <w:rPr>
          <w:sz w:val="28"/>
          <w:szCs w:val="28"/>
          <w:lang w:eastAsia="uk-UA"/>
        </w:rPr>
        <w:t xml:space="preserve"> продовжив розмову, відзначивши: </w:t>
      </w:r>
      <w:r w:rsidRPr="00DA0B39">
        <w:rPr>
          <w:i/>
          <w:iCs/>
          <w:sz w:val="28"/>
          <w:szCs w:val="28"/>
          <w:lang w:eastAsia="uk-UA"/>
        </w:rPr>
        <w:t xml:space="preserve">«Для нас усіх ця робота стала не тільки великою честю, </w:t>
      </w:r>
      <w:proofErr w:type="gramStart"/>
      <w:r w:rsidRPr="00DA0B39">
        <w:rPr>
          <w:i/>
          <w:iCs/>
          <w:sz w:val="28"/>
          <w:szCs w:val="28"/>
          <w:lang w:eastAsia="uk-UA"/>
        </w:rPr>
        <w:t>а й</w:t>
      </w:r>
      <w:proofErr w:type="gramEnd"/>
      <w:r w:rsidRPr="00DA0B39">
        <w:rPr>
          <w:i/>
          <w:iCs/>
          <w:sz w:val="28"/>
          <w:szCs w:val="28"/>
          <w:lang w:eastAsia="uk-UA"/>
        </w:rPr>
        <w:t xml:space="preserve"> нагодою випробувати самих себе як фахівців. Гадаю, це – важливий етап української науки, до якого було 5 спроб створити повне видання спадщини української письменниці, що належить до класиків». </w:t>
      </w:r>
      <w:r w:rsidRPr="00DA0B39">
        <w:rPr>
          <w:sz w:val="28"/>
          <w:szCs w:val="28"/>
          <w:lang w:eastAsia="uk-UA"/>
        </w:rPr>
        <w:t xml:space="preserve">Як редактор він також згадав, що представники їхнього колективу дуже ретельно працювали з мовою «Лісової </w:t>
      </w:r>
      <w:proofErr w:type="gramStart"/>
      <w:r w:rsidRPr="00DA0B39">
        <w:rPr>
          <w:sz w:val="28"/>
          <w:szCs w:val="28"/>
          <w:lang w:eastAsia="uk-UA"/>
        </w:rPr>
        <w:t>п</w:t>
      </w:r>
      <w:proofErr w:type="gramEnd"/>
      <w:r w:rsidRPr="00DA0B39">
        <w:rPr>
          <w:sz w:val="28"/>
          <w:szCs w:val="28"/>
          <w:lang w:eastAsia="uk-UA"/>
        </w:rPr>
        <w:t>існі», де в радянські часи «вичистили» поліський, волинський діалекти: їхні фахівці відновлювали все за діалектологічними словниками, також долучали колег з усієї країни – і не тільки філологів, а й фольклористів, істориків, музеєзнавців, аби поновити те, що відповідає історичним реаліям періоду Лесі Українки.</w:t>
      </w:r>
    </w:p>
    <w:p w:rsidR="00DD1B6F" w:rsidRPr="00DA0B39" w:rsidRDefault="00DD1B6F" w:rsidP="00DA0B39">
      <w:pPr>
        <w:ind w:firstLine="709"/>
        <w:jc w:val="both"/>
        <w:rPr>
          <w:sz w:val="28"/>
          <w:szCs w:val="28"/>
          <w:lang w:eastAsia="uk-UA"/>
        </w:rPr>
      </w:pPr>
      <w:r w:rsidRPr="00DA0B39">
        <w:rPr>
          <w:sz w:val="28"/>
          <w:szCs w:val="28"/>
          <w:lang w:eastAsia="uk-UA"/>
        </w:rPr>
        <w:t xml:space="preserve">Надалі до обговорення особливостей нового видання долучилися й запорізькі філологи. Вони розмірковували над питанням, чому сучасним поколінням треба читати Лесю Українку: адже повчання від педагогів, заохочення студентів не завжди сприймається як належне, а от </w:t>
      </w:r>
      <w:proofErr w:type="gramStart"/>
      <w:r w:rsidRPr="00DA0B39">
        <w:rPr>
          <w:sz w:val="28"/>
          <w:szCs w:val="28"/>
          <w:lang w:eastAsia="uk-UA"/>
        </w:rPr>
        <w:t>п</w:t>
      </w:r>
      <w:proofErr w:type="gramEnd"/>
      <w:r w:rsidRPr="00DA0B39">
        <w:rPr>
          <w:sz w:val="28"/>
          <w:szCs w:val="28"/>
          <w:lang w:eastAsia="uk-UA"/>
        </w:rPr>
        <w:t xml:space="preserve">ісля </w:t>
      </w:r>
      <w:r w:rsidRPr="00DA0B39">
        <w:rPr>
          <w:sz w:val="28"/>
          <w:szCs w:val="28"/>
          <w:lang w:eastAsia="uk-UA"/>
        </w:rPr>
        <w:lastRenderedPageBreak/>
        <w:t>прочитання ними творів класика – стає зрозумілим для самих себе, хто такі українці, хто є люди, серед яких живеш, які їхні цінності, світобачення, прагнення й ідеали.</w:t>
      </w:r>
    </w:p>
    <w:p w:rsidR="00DD1B6F" w:rsidRPr="00DA0B39" w:rsidRDefault="00DD1B6F" w:rsidP="00DA0B39">
      <w:pPr>
        <w:ind w:firstLine="709"/>
        <w:jc w:val="both"/>
        <w:rPr>
          <w:sz w:val="28"/>
          <w:szCs w:val="28"/>
          <w:lang w:eastAsia="uk-UA"/>
        </w:rPr>
      </w:pPr>
      <w:r w:rsidRPr="00DA0B39">
        <w:rPr>
          <w:sz w:val="28"/>
          <w:szCs w:val="28"/>
          <w:lang w:eastAsia="uk-UA"/>
        </w:rPr>
        <w:t xml:space="preserve">Запитання учасників зустрічі також стосувалися проблем браку матеріалу </w:t>
      </w:r>
      <w:proofErr w:type="gramStart"/>
      <w:r w:rsidRPr="00DA0B39">
        <w:rPr>
          <w:sz w:val="28"/>
          <w:szCs w:val="28"/>
          <w:lang w:eastAsia="uk-UA"/>
        </w:rPr>
        <w:t>п</w:t>
      </w:r>
      <w:proofErr w:type="gramEnd"/>
      <w:r w:rsidRPr="00DA0B39">
        <w:rPr>
          <w:sz w:val="28"/>
          <w:szCs w:val="28"/>
          <w:lang w:eastAsia="uk-UA"/>
        </w:rPr>
        <w:t xml:space="preserve">ід час збирання текстів для видання, особливостей і критеріїв підготовки їх до редагування, й навіть повернення оригінального нотного ряду до «Лісової пісні», листів авторки тощо. Окремо обговорили нотні записи у творах Лесі, їхню обробку. Представниці ЗНУ </w:t>
      </w:r>
      <w:r w:rsidRPr="00DA0B39">
        <w:rPr>
          <w:b/>
          <w:bCs/>
          <w:sz w:val="28"/>
          <w:szCs w:val="28"/>
          <w:lang w:eastAsia="uk-UA"/>
        </w:rPr>
        <w:t>Раїса Християнінова</w:t>
      </w:r>
      <w:r w:rsidRPr="00DA0B39">
        <w:rPr>
          <w:sz w:val="28"/>
          <w:szCs w:val="28"/>
          <w:lang w:eastAsia="uk-UA"/>
        </w:rPr>
        <w:t xml:space="preserve"> та </w:t>
      </w:r>
      <w:r w:rsidRPr="00DA0B39">
        <w:rPr>
          <w:b/>
          <w:bCs/>
          <w:sz w:val="28"/>
          <w:szCs w:val="28"/>
          <w:lang w:eastAsia="uk-UA"/>
        </w:rPr>
        <w:t>Валентина Кравченко</w:t>
      </w:r>
      <w:r w:rsidRPr="00DA0B39">
        <w:rPr>
          <w:sz w:val="28"/>
          <w:szCs w:val="28"/>
          <w:lang w:eastAsia="uk-UA"/>
        </w:rPr>
        <w:t xml:space="preserve"> жваво цікавилася критеріями збереження фонетичних, синтаксичних норм, особливостей пунктуації оригінальних текстів авторки. </w:t>
      </w:r>
      <w:r w:rsidRPr="00DA0B39">
        <w:rPr>
          <w:b/>
          <w:bCs/>
          <w:sz w:val="28"/>
          <w:szCs w:val="28"/>
          <w:lang w:eastAsia="uk-UA"/>
        </w:rPr>
        <w:t>Оксана Меркулова</w:t>
      </w:r>
      <w:r w:rsidRPr="00DA0B39">
        <w:rPr>
          <w:sz w:val="28"/>
          <w:szCs w:val="28"/>
          <w:lang w:eastAsia="uk-UA"/>
        </w:rPr>
        <w:t xml:space="preserve"> ставила питання про адаптацію текстів із «Стародавньої історії східних народів» Лесі Українки.</w:t>
      </w:r>
    </w:p>
    <w:p w:rsidR="00DD1B6F" w:rsidRPr="00DA0B39" w:rsidRDefault="00DD1B6F" w:rsidP="00DA0B39">
      <w:pPr>
        <w:ind w:firstLine="709"/>
        <w:jc w:val="both"/>
        <w:rPr>
          <w:sz w:val="28"/>
          <w:szCs w:val="28"/>
          <w:lang w:eastAsia="uk-UA"/>
        </w:rPr>
      </w:pPr>
      <w:r w:rsidRPr="00DA0B39">
        <w:rPr>
          <w:sz w:val="28"/>
          <w:szCs w:val="28"/>
          <w:lang w:eastAsia="uk-UA"/>
        </w:rPr>
        <w:t xml:space="preserve">Окрім запорізьких колег, у спілкуванні з упорядниками багатотомника взяла участь і філологиня з Манчестеру (Великобританія) </w:t>
      </w:r>
      <w:proofErr w:type="gramStart"/>
      <w:r w:rsidRPr="00DA0B39">
        <w:rPr>
          <w:b/>
          <w:bCs/>
          <w:sz w:val="28"/>
          <w:szCs w:val="28"/>
          <w:lang w:eastAsia="uk-UA"/>
        </w:rPr>
        <w:t>Св</w:t>
      </w:r>
      <w:proofErr w:type="gramEnd"/>
      <w:r w:rsidRPr="00DA0B39">
        <w:rPr>
          <w:b/>
          <w:bCs/>
          <w:sz w:val="28"/>
          <w:szCs w:val="28"/>
          <w:lang w:eastAsia="uk-UA"/>
        </w:rPr>
        <w:t>ітлана Семенюк</w:t>
      </w:r>
      <w:r w:rsidRPr="00DA0B39">
        <w:rPr>
          <w:sz w:val="28"/>
          <w:szCs w:val="28"/>
          <w:lang w:eastAsia="uk-UA"/>
        </w:rPr>
        <w:t>: її цікавило, якими критеріями керувалися редактори, коли мали втручатися в авторський текст. Адже головним для творчого колективу видавців було збереження саме авторського оригіналу, рукописів тексті</w:t>
      </w:r>
      <w:proofErr w:type="gramStart"/>
      <w:r w:rsidRPr="00DA0B39">
        <w:rPr>
          <w:sz w:val="28"/>
          <w:szCs w:val="28"/>
          <w:lang w:eastAsia="uk-UA"/>
        </w:rPr>
        <w:t>в</w:t>
      </w:r>
      <w:proofErr w:type="gramEnd"/>
      <w:r w:rsidRPr="00DA0B39">
        <w:rPr>
          <w:sz w:val="28"/>
          <w:szCs w:val="28"/>
          <w:lang w:eastAsia="uk-UA"/>
        </w:rPr>
        <w:t xml:space="preserve">, все інше, включно із варіантами й переробками, віднесли до коментарів, про що розповіли </w:t>
      </w:r>
      <w:r w:rsidRPr="00DA0B39">
        <w:rPr>
          <w:b/>
          <w:bCs/>
          <w:sz w:val="28"/>
          <w:szCs w:val="28"/>
          <w:lang w:eastAsia="uk-UA"/>
        </w:rPr>
        <w:t>Раїса Тхорук</w:t>
      </w:r>
      <w:r w:rsidRPr="00DA0B39">
        <w:rPr>
          <w:sz w:val="28"/>
          <w:szCs w:val="28"/>
          <w:lang w:eastAsia="uk-UA"/>
        </w:rPr>
        <w:t xml:space="preserve"> і </w:t>
      </w:r>
      <w:r w:rsidRPr="00DA0B39">
        <w:rPr>
          <w:b/>
          <w:bCs/>
          <w:sz w:val="28"/>
          <w:szCs w:val="28"/>
          <w:lang w:eastAsia="uk-UA"/>
        </w:rPr>
        <w:t>Сергій Романов</w:t>
      </w:r>
      <w:r w:rsidRPr="00DA0B39">
        <w:rPr>
          <w:sz w:val="28"/>
          <w:szCs w:val="28"/>
          <w:lang w:eastAsia="uk-UA"/>
        </w:rPr>
        <w:t xml:space="preserve">. Колосальна, потужна робота, зроблена видавничим колективом у </w:t>
      </w:r>
      <w:proofErr w:type="gramStart"/>
      <w:r w:rsidRPr="00DA0B39">
        <w:rPr>
          <w:sz w:val="28"/>
          <w:szCs w:val="28"/>
          <w:lang w:eastAsia="uk-UA"/>
        </w:rPr>
        <w:t>рамках</w:t>
      </w:r>
      <w:proofErr w:type="gramEnd"/>
      <w:r w:rsidRPr="00DA0B39">
        <w:rPr>
          <w:sz w:val="28"/>
          <w:szCs w:val="28"/>
          <w:lang w:eastAsia="uk-UA"/>
        </w:rPr>
        <w:t xml:space="preserve"> реалізації проєкту нового видання, отримала схвальні відгуки з боку колег-філологів. Учасники зустрічі також ставили питання в чаті. Наприкінці заходу упорядники подякували учасникам за поставлені ними фахові запитання.</w:t>
      </w:r>
    </w:p>
    <w:p w:rsidR="00DD1B6F" w:rsidRPr="00DA0B39" w:rsidRDefault="00DD1B6F" w:rsidP="00DA0B39">
      <w:pPr>
        <w:ind w:firstLine="709"/>
        <w:jc w:val="both"/>
        <w:rPr>
          <w:sz w:val="28"/>
          <w:szCs w:val="28"/>
          <w:lang w:eastAsia="uk-UA"/>
        </w:rPr>
      </w:pPr>
      <w:proofErr w:type="gramStart"/>
      <w:r w:rsidRPr="00DA0B39">
        <w:rPr>
          <w:b/>
          <w:bCs/>
          <w:sz w:val="28"/>
          <w:szCs w:val="28"/>
          <w:lang w:eastAsia="uk-UA"/>
        </w:rPr>
        <w:t>В.о. декана філологічного факультету Ірина Бондаренко</w:t>
      </w:r>
      <w:r w:rsidRPr="00DA0B39">
        <w:rPr>
          <w:sz w:val="28"/>
          <w:szCs w:val="28"/>
          <w:lang w:eastAsia="uk-UA"/>
        </w:rPr>
        <w:t>, як і представники наукової бібліотеки ЗНУ, висловили вдячність й величезну повагу до здійсненої роботи колег, а також сподівання щодо подальшої співпраці запорізьких і волинських філологів. Науковці та студентство ЗНУ мають змогу вивчати великі творіння української класики саме за тими текстами, які нам</w:t>
      </w:r>
      <w:proofErr w:type="gramEnd"/>
      <w:r w:rsidRPr="00DA0B39">
        <w:rPr>
          <w:sz w:val="28"/>
          <w:szCs w:val="28"/>
          <w:lang w:eastAsia="uk-UA"/>
        </w:rPr>
        <w:t xml:space="preserve"> залишила Леся Українка. Наразі в науковій бібліотеці ЗНУ на </w:t>
      </w:r>
      <w:proofErr w:type="gramStart"/>
      <w:r w:rsidRPr="00DA0B39">
        <w:rPr>
          <w:sz w:val="28"/>
          <w:szCs w:val="28"/>
          <w:lang w:eastAsia="uk-UA"/>
        </w:rPr>
        <w:t>вс</w:t>
      </w:r>
      <w:proofErr w:type="gramEnd"/>
      <w:r w:rsidRPr="00DA0B39">
        <w:rPr>
          <w:sz w:val="28"/>
          <w:szCs w:val="28"/>
          <w:lang w:eastAsia="uk-UA"/>
        </w:rPr>
        <w:t>іх охочих чекають два примірника видання Леся Україна «Повне академічне зібрання творів» у 14 томах. А також шанувальники творчості геніальної поетеси мають нагоду завантажити електронний варіант багатотомника на сайті Українського інституту книги:</w:t>
      </w:r>
    </w:p>
    <w:p w:rsidR="00DD1B6F" w:rsidRPr="00DA0B39" w:rsidRDefault="002F135B" w:rsidP="00DA0B39">
      <w:pPr>
        <w:ind w:firstLine="709"/>
        <w:jc w:val="both"/>
        <w:rPr>
          <w:sz w:val="28"/>
          <w:szCs w:val="28"/>
          <w:lang w:eastAsia="uk-UA"/>
        </w:rPr>
      </w:pPr>
      <w:hyperlink r:id="rId4" w:history="1">
        <w:r w:rsidR="00DD1B6F" w:rsidRPr="00DA0B39">
          <w:rPr>
            <w:color w:val="0000FF"/>
            <w:sz w:val="28"/>
            <w:szCs w:val="28"/>
            <w:u w:val="single"/>
            <w:lang w:eastAsia="uk-UA"/>
          </w:rPr>
          <w:t>https://ubi.org.ua/uk/activity/zibrannya-tvoriv-lesi-ukra-nki-u-14-i-tomah?fbclid=IwAR1HarV_OwIPT-Gl1v1lrhXn6KctVwUQ2GNSwZbZKxloC-Md_TAUEwldiyM</w:t>
        </w:r>
      </w:hyperlink>
    </w:p>
    <w:p w:rsidR="00DD1B6F" w:rsidRPr="00DA0B39" w:rsidRDefault="00DD1B6F" w:rsidP="00DA0B39">
      <w:pPr>
        <w:ind w:firstLine="709"/>
        <w:jc w:val="both"/>
        <w:rPr>
          <w:sz w:val="28"/>
          <w:szCs w:val="28"/>
          <w:lang w:eastAsia="uk-UA"/>
        </w:rPr>
      </w:pPr>
      <w:r w:rsidRPr="00DA0B39">
        <w:rPr>
          <w:b/>
          <w:bCs/>
          <w:sz w:val="28"/>
          <w:szCs w:val="28"/>
          <w:lang w:eastAsia="uk-UA"/>
        </w:rPr>
        <w:t>Олена Хлистун</w:t>
      </w:r>
    </w:p>
    <w:p w:rsidR="00DD1B6F" w:rsidRPr="00DA0B39" w:rsidRDefault="00DD1B6F" w:rsidP="00DA0B39">
      <w:pPr>
        <w:ind w:firstLine="709"/>
        <w:jc w:val="both"/>
        <w:rPr>
          <w:sz w:val="28"/>
          <w:szCs w:val="28"/>
          <w:lang w:val="uk-UA"/>
        </w:rPr>
      </w:pPr>
      <w:r w:rsidRPr="00DA0B39">
        <w:rPr>
          <w:sz w:val="28"/>
          <w:szCs w:val="28"/>
          <w:lang w:val="uk-UA"/>
        </w:rPr>
        <w:t xml:space="preserve">Узято з сайту ЗНУ: </w:t>
      </w:r>
      <w:hyperlink r:id="rId5" w:history="1">
        <w:r w:rsidRPr="00DA0B39">
          <w:rPr>
            <w:rStyle w:val="aff0"/>
            <w:sz w:val="28"/>
            <w:szCs w:val="28"/>
            <w:lang w:val="uk-UA"/>
          </w:rPr>
          <w:t>https://www.znu.edu.ua/cms/index.php?action=news/view_details&amp;news_id=55630&amp;lang=ukr&amp;news_code=u-znu-vidbulasya-onlajn-prezentatsiya-povnogo-14-tomnogo-akademichnogo---zibrannya-tvoriv-lesi-ukrayinki--</w:t>
        </w:r>
      </w:hyperlink>
      <w:r w:rsidRPr="00DA0B39">
        <w:rPr>
          <w:sz w:val="28"/>
          <w:szCs w:val="28"/>
          <w:lang w:val="uk-UA"/>
        </w:rPr>
        <w:t xml:space="preserve"> </w:t>
      </w:r>
    </w:p>
    <w:p w:rsidR="0037694C" w:rsidRPr="00DA0B39" w:rsidRDefault="0037694C" w:rsidP="00DA0B39">
      <w:pPr>
        <w:ind w:firstLine="709"/>
        <w:jc w:val="both"/>
        <w:rPr>
          <w:sz w:val="28"/>
          <w:szCs w:val="28"/>
          <w:lang w:val="uk-UA"/>
        </w:rPr>
      </w:pPr>
    </w:p>
    <w:sectPr w:rsidR="0037694C" w:rsidRPr="00DA0B39" w:rsidSect="000F02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grammar="clean"/>
  <w:defaultTabStop w:val="708"/>
  <w:hyphenationZone w:val="425"/>
  <w:characterSpacingControl w:val="doNotCompress"/>
  <w:compat/>
  <w:rsids>
    <w:rsidRoot w:val="007A6D69"/>
    <w:rsid w:val="000059F4"/>
    <w:rsid w:val="00006331"/>
    <w:rsid w:val="000121E0"/>
    <w:rsid w:val="000503AA"/>
    <w:rsid w:val="00072234"/>
    <w:rsid w:val="000A314D"/>
    <w:rsid w:val="000D35B4"/>
    <w:rsid w:val="000F023C"/>
    <w:rsid w:val="001A45F7"/>
    <w:rsid w:val="001F5172"/>
    <w:rsid w:val="002A6E02"/>
    <w:rsid w:val="002B6E99"/>
    <w:rsid w:val="002F135B"/>
    <w:rsid w:val="0037694C"/>
    <w:rsid w:val="00384D8F"/>
    <w:rsid w:val="003C7B42"/>
    <w:rsid w:val="004B72A2"/>
    <w:rsid w:val="004F3CDD"/>
    <w:rsid w:val="00537447"/>
    <w:rsid w:val="005668E7"/>
    <w:rsid w:val="005D5CE0"/>
    <w:rsid w:val="005D61C5"/>
    <w:rsid w:val="0060531E"/>
    <w:rsid w:val="0063293A"/>
    <w:rsid w:val="00647F87"/>
    <w:rsid w:val="00660075"/>
    <w:rsid w:val="00750A87"/>
    <w:rsid w:val="00773042"/>
    <w:rsid w:val="007753CB"/>
    <w:rsid w:val="007A6D69"/>
    <w:rsid w:val="007B4A05"/>
    <w:rsid w:val="00843CAC"/>
    <w:rsid w:val="008508E2"/>
    <w:rsid w:val="008C34C1"/>
    <w:rsid w:val="00970A7E"/>
    <w:rsid w:val="009B6377"/>
    <w:rsid w:val="009D66DE"/>
    <w:rsid w:val="009E077E"/>
    <w:rsid w:val="009E2578"/>
    <w:rsid w:val="00A758DE"/>
    <w:rsid w:val="00AC2DD4"/>
    <w:rsid w:val="00AC42A0"/>
    <w:rsid w:val="00AC69AB"/>
    <w:rsid w:val="00AE3D21"/>
    <w:rsid w:val="00B437CB"/>
    <w:rsid w:val="00B47D21"/>
    <w:rsid w:val="00B77560"/>
    <w:rsid w:val="00C16510"/>
    <w:rsid w:val="00C30CDA"/>
    <w:rsid w:val="00CA6FB1"/>
    <w:rsid w:val="00CB0C65"/>
    <w:rsid w:val="00D4061A"/>
    <w:rsid w:val="00D47610"/>
    <w:rsid w:val="00DA0B39"/>
    <w:rsid w:val="00DD1B6F"/>
    <w:rsid w:val="00E07CA0"/>
    <w:rsid w:val="00E2505B"/>
    <w:rsid w:val="00E35CC3"/>
    <w:rsid w:val="00F77465"/>
    <w:rsid w:val="00F844F1"/>
    <w:rsid w:val="00F934BA"/>
    <w:rsid w:val="00FA611A"/>
    <w:rsid w:val="00FE5350"/>
    <w:rsid w:val="00FF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D69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C42A0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"/>
    <w:basedOn w:val="a"/>
    <w:next w:val="a"/>
    <w:link w:val="2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Zagolovok_risunka"/>
    <w:basedOn w:val="a"/>
    <w:next w:val="a"/>
    <w:link w:val="3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099009" w:themeColor="text1" w:themeTint="BF"/>
      <w:sz w:val="28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099009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заголовок 2 Знак"/>
    <w:basedOn w:val="a0"/>
    <w:link w:val="2"/>
    <w:uiPriority w:val="9"/>
    <w:rsid w:val="00AC4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Zagolovok_risunka Знак"/>
    <w:basedOn w:val="a0"/>
    <w:link w:val="3"/>
    <w:uiPriority w:val="9"/>
    <w:rsid w:val="00AC42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C42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C42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C42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C42A0"/>
    <w:rPr>
      <w:rFonts w:asciiTheme="majorHAnsi" w:eastAsiaTheme="majorEastAsia" w:hAnsiTheme="majorHAnsi" w:cstheme="majorBidi"/>
      <w:i/>
      <w:iCs/>
      <w:color w:val="099009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C42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C42A0"/>
    <w:rPr>
      <w:rFonts w:asciiTheme="majorHAnsi" w:eastAsiaTheme="majorEastAsia" w:hAnsiTheme="majorHAnsi" w:cstheme="majorBidi"/>
      <w:i/>
      <w:iCs/>
      <w:color w:val="099009" w:themeColor="text1" w:themeTint="BF"/>
      <w:sz w:val="20"/>
      <w:szCs w:val="20"/>
    </w:rPr>
  </w:style>
  <w:style w:type="paragraph" w:styleId="a3">
    <w:name w:val="caption"/>
    <w:basedOn w:val="a"/>
    <w:next w:val="a"/>
    <w:link w:val="a4"/>
    <w:uiPriority w:val="35"/>
    <w:unhideWhenUsed/>
    <w:qFormat/>
    <w:rsid w:val="00AC42A0"/>
    <w:pPr>
      <w:ind w:firstLine="709"/>
      <w:jc w:val="both"/>
    </w:pPr>
    <w:rPr>
      <w:b/>
      <w:bCs/>
      <w:color w:val="4F81BD" w:themeColor="accent1"/>
      <w:sz w:val="18"/>
      <w:szCs w:val="18"/>
    </w:rPr>
  </w:style>
  <w:style w:type="character" w:customStyle="1" w:styleId="a4">
    <w:name w:val="Название объекта Знак"/>
    <w:link w:val="a3"/>
    <w:uiPriority w:val="35"/>
    <w:rsid w:val="00AC42A0"/>
    <w:rPr>
      <w:b/>
      <w:bCs/>
      <w:color w:val="4F81BD" w:themeColor="accent1"/>
      <w:sz w:val="18"/>
      <w:szCs w:val="18"/>
    </w:rPr>
  </w:style>
  <w:style w:type="paragraph" w:styleId="a5">
    <w:name w:val="Title"/>
    <w:aliases w:val="Статья назв"/>
    <w:basedOn w:val="a"/>
    <w:next w:val="a"/>
    <w:link w:val="a6"/>
    <w:uiPriority w:val="10"/>
    <w:qFormat/>
    <w:rsid w:val="00AC42A0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aliases w:val="Статья назв Знак"/>
    <w:basedOn w:val="a0"/>
    <w:link w:val="a5"/>
    <w:uiPriority w:val="10"/>
    <w:rsid w:val="00AC42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aliases w:val=" Знак,Знак9"/>
    <w:basedOn w:val="a"/>
    <w:next w:val="a"/>
    <w:link w:val="a8"/>
    <w:uiPriority w:val="11"/>
    <w:qFormat/>
    <w:rsid w:val="00AC42A0"/>
    <w:pPr>
      <w:numPr>
        <w:ilvl w:val="1"/>
      </w:numPr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aliases w:val=" Знак Знак,Знак9 Знак"/>
    <w:basedOn w:val="a0"/>
    <w:link w:val="a7"/>
    <w:uiPriority w:val="11"/>
    <w:rsid w:val="00AC42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C42A0"/>
    <w:rPr>
      <w:b/>
      <w:bCs/>
    </w:rPr>
  </w:style>
  <w:style w:type="character" w:styleId="aa">
    <w:name w:val="Emphasis"/>
    <w:basedOn w:val="a0"/>
    <w:uiPriority w:val="20"/>
    <w:qFormat/>
    <w:rsid w:val="00AC42A0"/>
    <w:rPr>
      <w:i/>
      <w:iCs/>
    </w:rPr>
  </w:style>
  <w:style w:type="paragraph" w:styleId="ab">
    <w:name w:val="No Spacing"/>
    <w:link w:val="ac"/>
    <w:uiPriority w:val="1"/>
    <w:qFormat/>
    <w:rsid w:val="00AC42A0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AC42A0"/>
  </w:style>
  <w:style w:type="paragraph" w:styleId="ad">
    <w:name w:val="List Paragraph"/>
    <w:basedOn w:val="a"/>
    <w:link w:val="ae"/>
    <w:uiPriority w:val="34"/>
    <w:qFormat/>
    <w:rsid w:val="00AC42A0"/>
    <w:pPr>
      <w:ind w:left="720" w:firstLine="709"/>
      <w:contextualSpacing/>
      <w:jc w:val="both"/>
    </w:pPr>
    <w:rPr>
      <w:sz w:val="28"/>
      <w:szCs w:val="24"/>
    </w:rPr>
  </w:style>
  <w:style w:type="character" w:customStyle="1" w:styleId="ae">
    <w:name w:val="Абзац списка Знак"/>
    <w:basedOn w:val="a0"/>
    <w:link w:val="ad"/>
    <w:uiPriority w:val="34"/>
    <w:rsid w:val="00AC42A0"/>
  </w:style>
  <w:style w:type="paragraph" w:styleId="21">
    <w:name w:val="Quote"/>
    <w:basedOn w:val="a"/>
    <w:next w:val="a"/>
    <w:link w:val="22"/>
    <w:uiPriority w:val="29"/>
    <w:qFormat/>
    <w:rsid w:val="00AC42A0"/>
    <w:pPr>
      <w:ind w:firstLine="709"/>
      <w:jc w:val="both"/>
    </w:pPr>
    <w:rPr>
      <w:i/>
      <w:iCs/>
      <w:color w:val="022002" w:themeColor="text1"/>
      <w:sz w:val="28"/>
      <w:szCs w:val="24"/>
    </w:rPr>
  </w:style>
  <w:style w:type="character" w:customStyle="1" w:styleId="22">
    <w:name w:val="Цитата 2 Знак"/>
    <w:basedOn w:val="a0"/>
    <w:link w:val="21"/>
    <w:uiPriority w:val="29"/>
    <w:rsid w:val="00AC42A0"/>
    <w:rPr>
      <w:i/>
      <w:iCs/>
      <w:color w:val="022002" w:themeColor="text1"/>
    </w:rPr>
  </w:style>
  <w:style w:type="paragraph" w:styleId="af">
    <w:name w:val="Intense Quote"/>
    <w:basedOn w:val="a"/>
    <w:next w:val="a"/>
    <w:link w:val="af0"/>
    <w:uiPriority w:val="30"/>
    <w:qFormat/>
    <w:rsid w:val="00AC42A0"/>
    <w:pPr>
      <w:pBdr>
        <w:bottom w:val="single" w:sz="4" w:space="4" w:color="4F81BD" w:themeColor="accent1"/>
      </w:pBdr>
      <w:spacing w:before="200" w:after="280"/>
      <w:ind w:left="936" w:right="936" w:firstLine="709"/>
      <w:jc w:val="both"/>
    </w:pPr>
    <w:rPr>
      <w:b/>
      <w:bCs/>
      <w:i/>
      <w:iCs/>
      <w:color w:val="4F81BD" w:themeColor="accent1"/>
      <w:sz w:val="28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AC42A0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AC42A0"/>
    <w:rPr>
      <w:i/>
      <w:iCs/>
      <w:color w:val="1FF11F" w:themeColor="text1" w:themeTint="7F"/>
    </w:rPr>
  </w:style>
  <w:style w:type="character" w:styleId="af2">
    <w:name w:val="Intense Emphasis"/>
    <w:basedOn w:val="a0"/>
    <w:uiPriority w:val="21"/>
    <w:qFormat/>
    <w:rsid w:val="00AC42A0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AC42A0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AC42A0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AC42A0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unhideWhenUsed/>
    <w:qFormat/>
    <w:rsid w:val="00AC42A0"/>
    <w:pPr>
      <w:outlineLvl w:val="9"/>
    </w:pPr>
  </w:style>
  <w:style w:type="paragraph" w:customStyle="1" w:styleId="af7">
    <w:name w:val="Нормальный параграф"/>
    <w:basedOn w:val="a"/>
    <w:link w:val="41"/>
    <w:qFormat/>
    <w:rsid w:val="00AC42A0"/>
    <w:pPr>
      <w:spacing w:before="120"/>
      <w:ind w:firstLine="709"/>
      <w:jc w:val="both"/>
    </w:pPr>
    <w:rPr>
      <w:sz w:val="28"/>
      <w:szCs w:val="24"/>
    </w:rPr>
  </w:style>
  <w:style w:type="character" w:customStyle="1" w:styleId="41">
    <w:name w:val="Нормальный параграф Знак4"/>
    <w:basedOn w:val="a0"/>
    <w:link w:val="af7"/>
    <w:rsid w:val="00AC42A0"/>
    <w:rPr>
      <w:rFonts w:eastAsia="Times New Roman"/>
      <w:szCs w:val="24"/>
    </w:rPr>
  </w:style>
  <w:style w:type="paragraph" w:customStyle="1" w:styleId="af8">
    <w:name w:val="Вісник_зміст_автор"/>
    <w:basedOn w:val="a"/>
    <w:link w:val="af9"/>
    <w:qFormat/>
    <w:rsid w:val="00AC42A0"/>
    <w:pPr>
      <w:tabs>
        <w:tab w:val="right" w:leader="dot" w:pos="9061"/>
      </w:tabs>
      <w:spacing w:before="120"/>
      <w:ind w:firstLine="709"/>
      <w:jc w:val="both"/>
    </w:pPr>
    <w:rPr>
      <w:b/>
      <w:bCs/>
      <w:i/>
      <w:iCs/>
      <w:caps/>
      <w:noProof/>
      <w:sz w:val="24"/>
      <w:szCs w:val="24"/>
    </w:rPr>
  </w:style>
  <w:style w:type="character" w:customStyle="1" w:styleId="af9">
    <w:name w:val="Вісник_зміст_автор Знак"/>
    <w:basedOn w:val="a0"/>
    <w:link w:val="af8"/>
    <w:rsid w:val="00AC42A0"/>
    <w:rPr>
      <w:rFonts w:ascii="Times New Roman" w:eastAsia="Times New Roman" w:hAnsi="Times New Roman"/>
      <w:b/>
      <w:bCs/>
      <w:i/>
      <w:iCs/>
      <w:caps/>
      <w:noProof/>
      <w:sz w:val="24"/>
    </w:rPr>
  </w:style>
  <w:style w:type="paragraph" w:customStyle="1" w:styleId="afa">
    <w:name w:val="Вісник_зміст_назва"/>
    <w:basedOn w:val="31"/>
    <w:link w:val="afb"/>
    <w:qFormat/>
    <w:rsid w:val="00AC42A0"/>
    <w:pPr>
      <w:tabs>
        <w:tab w:val="right" w:leader="dot" w:pos="9629"/>
      </w:tabs>
      <w:spacing w:after="200"/>
      <w:ind w:left="567"/>
    </w:pPr>
    <w:rPr>
      <w:iCs/>
      <w:caps/>
      <w:noProof/>
      <w:sz w:val="24"/>
    </w:rPr>
  </w:style>
  <w:style w:type="paragraph" w:styleId="31">
    <w:name w:val="toc 3"/>
    <w:basedOn w:val="a"/>
    <w:next w:val="a"/>
    <w:autoRedefine/>
    <w:uiPriority w:val="39"/>
    <w:semiHidden/>
    <w:unhideWhenUsed/>
    <w:rsid w:val="00AC42A0"/>
    <w:pPr>
      <w:spacing w:after="100"/>
      <w:ind w:left="440" w:firstLine="709"/>
      <w:jc w:val="both"/>
    </w:pPr>
    <w:rPr>
      <w:sz w:val="28"/>
      <w:szCs w:val="24"/>
    </w:rPr>
  </w:style>
  <w:style w:type="character" w:customStyle="1" w:styleId="afb">
    <w:name w:val="Вісник_зміст_назва Знак"/>
    <w:basedOn w:val="a0"/>
    <w:link w:val="afa"/>
    <w:rsid w:val="00AC42A0"/>
    <w:rPr>
      <w:rFonts w:ascii="Times New Roman" w:eastAsia="Times New Roman" w:hAnsi="Times New Roman"/>
      <w:iCs/>
      <w:caps/>
      <w:noProof/>
      <w:sz w:val="24"/>
    </w:rPr>
  </w:style>
  <w:style w:type="paragraph" w:styleId="afc">
    <w:name w:val="Plain Text"/>
    <w:basedOn w:val="a"/>
    <w:link w:val="afd"/>
    <w:rsid w:val="007A6D69"/>
    <w:rPr>
      <w:rFonts w:ascii="Courier New" w:hAnsi="Courier New"/>
    </w:rPr>
  </w:style>
  <w:style w:type="character" w:customStyle="1" w:styleId="afd">
    <w:name w:val="Текст Знак"/>
    <w:basedOn w:val="a0"/>
    <w:link w:val="afc"/>
    <w:rsid w:val="007A6D69"/>
    <w:rPr>
      <w:rFonts w:ascii="Courier New" w:hAnsi="Courier New" w:cs="Times New Roman"/>
      <w:sz w:val="20"/>
      <w:szCs w:val="20"/>
      <w:lang w:val="ru-RU" w:eastAsia="ru-RU" w:bidi="ar-SA"/>
    </w:rPr>
  </w:style>
  <w:style w:type="paragraph" w:styleId="afe">
    <w:name w:val="Balloon Text"/>
    <w:basedOn w:val="a"/>
    <w:link w:val="aff"/>
    <w:uiPriority w:val="99"/>
    <w:semiHidden/>
    <w:unhideWhenUsed/>
    <w:rsid w:val="007A6D69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7A6D69"/>
    <w:rPr>
      <w:rFonts w:ascii="Tahoma" w:hAnsi="Tahoma" w:cs="Tahoma"/>
      <w:sz w:val="16"/>
      <w:szCs w:val="16"/>
      <w:lang w:val="ru-RU" w:eastAsia="ru-RU" w:bidi="ar-SA"/>
    </w:rPr>
  </w:style>
  <w:style w:type="character" w:styleId="aff0">
    <w:name w:val="Hyperlink"/>
    <w:basedOn w:val="a0"/>
    <w:uiPriority w:val="99"/>
    <w:unhideWhenUsed/>
    <w:rsid w:val="00DD1B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nu.edu.ua/cms/index.php?action=news/view_details&amp;news_id=55630&amp;lang=ukr&amp;news_code=u-znu-vidbulasya-onlajn-prezentatsiya-povnogo-14-tomnogo-akademichnogo---zibrannya-tvoriv-lesi-ukrayinki--" TargetMode="External"/><Relationship Id="rId4" Type="http://schemas.openxmlformats.org/officeDocument/2006/relationships/hyperlink" Target="https://ubi.org.ua/uk/activity/zibrannya-tvoriv-lesi-ukra-nki-u-14-i-tomah?fbclid=IwAR1HarV_OwIPT-Gl1v1lrhXn6KctVwUQ2GNSwZbZKxloC-Md_TAUEwldiy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22002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7802</Words>
  <Characters>4448</Characters>
  <Application>Microsoft Office Word</Application>
  <DocSecurity>0</DocSecurity>
  <Lines>37</Lines>
  <Paragraphs>24</Paragraphs>
  <ScaleCrop>false</ScaleCrop>
  <Company>Reanimator Extreme Edition</Company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Famely</dc:creator>
  <cp:lastModifiedBy>Famely</cp:lastModifiedBy>
  <cp:revision>6</cp:revision>
  <dcterms:created xsi:type="dcterms:W3CDTF">2022-11-20T21:34:00Z</dcterms:created>
  <dcterms:modified xsi:type="dcterms:W3CDTF">2022-12-13T11:47:00Z</dcterms:modified>
</cp:coreProperties>
</file>